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000" w:right="2079" w:firstLine="0"/>
        <w:jc w:val="center"/>
        <w:rPr>
          <w:rFonts w:ascii="Times New Roman"/>
          <w:b/>
          <w:sz w:val="24"/>
        </w:rPr>
      </w:pPr>
      <w:bookmarkStart w:name="December 3, 2021 General (1)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MASSACHUSETTS</w:t>
      </w:r>
    </w:p>
    <w:p>
      <w:pPr>
        <w:spacing w:before="1"/>
        <w:ind w:left="2000" w:right="2077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9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 OF THE REGULARLY SCHEDULED MEETING OF THE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7" w:firstLine="0"/>
        <w:jc w:val="center"/>
        <w:rPr>
          <w:rFonts w:ascii="Times New Roman"/>
          <w:b/>
          <w:sz w:val="28"/>
        </w:rPr>
      </w:pPr>
      <w:bookmarkStart w:name="December 3, 2021" w:id="6"/>
      <w:bookmarkEnd w:id="6"/>
      <w:r>
        <w:rPr/>
      </w:r>
      <w:r>
        <w:rPr>
          <w:rFonts w:ascii="Times New Roman"/>
          <w:b/>
          <w:sz w:val="28"/>
        </w:rPr>
        <w:t>December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3,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2021</w:t>
      </w:r>
    </w:p>
    <w:p>
      <w:pPr>
        <w:pStyle w:val="BodyText"/>
        <w:rPr>
          <w:rFonts w:ascii="Times New Roman"/>
          <w:b/>
        </w:rPr>
      </w:pPr>
      <w:r>
        <w:rPr/>
        <w:pict>
          <v:shape style="position:absolute;margin-left:30.360001pt;margin-top:14.138094pt;width:551.3pt;height:214.2pt;mso-position-horizontal-relative:page;mso-position-vertical-relative:paragraph;z-index:-15728640;mso-wrap-distance-left:0;mso-wrap-distance-right:0" type="#_x0000_t202" id="docshape2" filled="false" stroked="true" strokeweight=".48pt" strokecolor="#000000">
            <v:textbox inset="0,0,0,0">
              <w:txbxContent>
                <w:p>
                  <w:pPr>
                    <w:spacing w:before="18"/>
                    <w:ind w:left="1795" w:right="1795" w:firstLine="0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131313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131313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8"/>
                    </w:rPr>
                    <w:t>Information</w:t>
                  </w:r>
                </w:p>
                <w:p>
                  <w:pPr>
                    <w:pStyle w:val="BodyText"/>
                    <w:spacing w:before="2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1795" w:right="1796" w:firstLine="0"/>
                    <w:jc w:val="center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131313"/>
                      <w:sz w:val="28"/>
                    </w:rPr>
                    <w:t>The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regular</w:t>
                  </w:r>
                  <w:r>
                    <w:rPr>
                      <w:rFonts w:ascii="Arial"/>
                      <w:color w:val="131313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session is</w:t>
                  </w:r>
                  <w:r>
                    <w:rPr>
                      <w:rFonts w:ascii="Arial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open</w:t>
                  </w:r>
                  <w:r>
                    <w:rPr>
                      <w:rFonts w:ascii="Arial"/>
                      <w:color w:val="131313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to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the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public</w:t>
                  </w:r>
                  <w:r>
                    <w:rPr>
                      <w:rFonts w:ascii="Arial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by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video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or phone.</w:t>
                  </w:r>
                </w:p>
                <w:p>
                  <w:pPr>
                    <w:pStyle w:val="BodyText"/>
                    <w:spacing w:before="6"/>
                    <w:rPr>
                      <w:rFonts w:ascii="Arial"/>
                      <w:sz w:val="24"/>
                    </w:rPr>
                  </w:pPr>
                </w:p>
                <w:p>
                  <w:pPr>
                    <w:spacing w:line="494" w:lineRule="auto" w:before="0"/>
                    <w:ind w:left="465" w:right="468" w:firstLine="4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For video access click on the following link</w:t>
                  </w:r>
                  <w:r>
                    <w:rPr>
                      <w:rFonts w:ascii="Arial"/>
                      <w:color w:val="131313"/>
                      <w:sz w:val="24"/>
                    </w:rPr>
                    <w:t>:</w:t>
                  </w:r>
                  <w:r>
                    <w:rPr>
                      <w:rFonts w:ascii="Arial"/>
                      <w:color w:val="131313"/>
                      <w:spacing w:val="1"/>
                      <w:sz w:val="24"/>
                    </w:rPr>
                    <w:t> </w:t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single" w:color="0000FF"/>
                      </w:rPr>
                      <w:t>https://statema.webex.com/statema/onstage/g.php?MTID=e08442ae69e1d578052a939d0f6e769e2</w:t>
                    </w:r>
                  </w:hyperlink>
                  <w:r>
                    <w:rPr>
                      <w:rFonts w:ascii="Arial"/>
                      <w:b/>
                      <w:color w:val="0000FF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To</w:t>
                  </w:r>
                  <w:r>
                    <w:rPr>
                      <w:rFonts w:ascii="Arial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access</w:t>
                  </w:r>
                  <w:r>
                    <w:rPr>
                      <w:rFonts w:ascii="Arial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the</w:t>
                  </w:r>
                  <w:r>
                    <w:rPr>
                      <w:rFonts w:ascii="Arial"/>
                      <w:b/>
                      <w:color w:val="131313"/>
                      <w:spacing w:val="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meeting by</w:t>
                  </w:r>
                  <w:r>
                    <w:rPr>
                      <w:rFonts w:ascii="Arial"/>
                      <w:b/>
                      <w:color w:val="131313"/>
                      <w:spacing w:val="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phone</w:t>
                  </w:r>
                  <w:r>
                    <w:rPr>
                      <w:rFonts w:ascii="Arial"/>
                      <w:color w:val="131313"/>
                      <w:sz w:val="24"/>
                    </w:rPr>
                    <w:t>:</w:t>
                  </w:r>
                </w:p>
                <w:p>
                  <w:pPr>
                    <w:spacing w:line="484" w:lineRule="auto" w:before="0"/>
                    <w:ind w:left="2337" w:right="2335" w:firstLine="0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Arial"/>
                      <w:color w:val="131313"/>
                      <w:sz w:val="24"/>
                    </w:rPr>
                    <w:t>Call in Number: 1-203-607-0564 or toll free 1-866-692-3580</w:t>
                  </w:r>
                  <w:r>
                    <w:rPr>
                      <w:rFonts w:ascii="Arial"/>
                      <w:color w:val="131313"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Access</w:t>
                  </w:r>
                  <w:r>
                    <w:rPr>
                      <w:rFonts w:ascii="Arial"/>
                      <w:color w:val="131313"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Code:</w:t>
                  </w:r>
                  <w:r>
                    <w:rPr>
                      <w:rFonts w:ascii="Arial"/>
                      <w:color w:val="131313"/>
                      <w:spacing w:val="-7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2423 505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9565</w:t>
                  </w:r>
                </w:p>
                <w:p>
                  <w:pPr>
                    <w:spacing w:line="274" w:lineRule="exact" w:before="0"/>
                    <w:ind w:left="1795" w:right="1285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131313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131313"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#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12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0421"/>
      </w:tblGrid>
      <w:tr>
        <w:trPr>
          <w:trHeight w:val="292" w:hRule="atLeast"/>
        </w:trPr>
        <w:tc>
          <w:tcPr>
            <w:tcW w:w="54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1" w:type="dxa"/>
            <w:tcBorders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54" w:lineRule="exact"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reasonable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to participate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DPH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ADA</w:t>
            </w: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Coordinator</w:t>
            </w:r>
            <w:r>
              <w:rPr>
                <w:i/>
                <w:spacing w:val="-1"/>
                <w:sz w:val="24"/>
              </w:rPr>
              <w:t> </w:t>
            </w:r>
            <w:hyperlink r:id="rId7">
              <w:r>
                <w:rPr>
                  <w:i/>
                  <w:color w:val="0000FF"/>
                  <w:sz w:val="24"/>
                  <w:u w:val="single" w:color="0000FF"/>
                </w:rPr>
                <w:t>Yulanda</w:t>
              </w:r>
              <w:r>
                <w:rPr>
                  <w:i/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4"/>
                  <w:u w:val="single" w:color="0000FF"/>
                </w:rPr>
                <w:t>Kiner</w:t>
              </w:r>
              <w:r>
                <w:rPr>
                  <w:i/>
                  <w:sz w:val="24"/>
                </w:rPr>
                <w:t>,</w:t>
              </w:r>
            </w:hyperlink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Phone: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617-624-5848 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advance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 While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Board will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 its</w:t>
            </w:r>
          </w:p>
        </w:tc>
      </w:tr>
      <w:tr>
        <w:trPr>
          <w:trHeight w:val="74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best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accommodate you,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certain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distinctive requests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hiring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</w:p>
        </w:tc>
      </w:tr>
      <w:tr>
        <w:trPr>
          <w:trHeight w:val="291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</w:tcBorders>
            <w:shd w:val="clear" w:color="auto" w:fill="FFC000"/>
          </w:tcPr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outside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requested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immediately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before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</w:t>
            </w:r>
          </w:p>
        </w:tc>
      </w:tr>
    </w:tbl>
    <w:p>
      <w:pPr>
        <w:pStyle w:val="BodyText"/>
        <w:spacing w:before="1"/>
        <w:rPr>
          <w:rFonts w:ascii="Times New Roman"/>
          <w:b/>
          <w:sz w:val="17"/>
        </w:rPr>
      </w:pPr>
    </w:p>
    <w:p>
      <w:pPr>
        <w:pStyle w:val="Title"/>
      </w:pPr>
      <w:bookmarkStart w:name="Agenda" w:id="7"/>
      <w:bookmarkEnd w:id="7"/>
      <w:r>
        <w:rPr>
          <w:b w:val="0"/>
        </w:rPr>
      </w:r>
      <w:r>
        <w:rPr/>
        <w:t>Agenda</w:t>
      </w: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7023"/>
        <w:gridCol w:w="721"/>
        <w:gridCol w:w="1441"/>
      </w:tblGrid>
      <w:tr>
        <w:trPr>
          <w:trHeight w:val="604" w:hRule="atLeast"/>
        </w:trPr>
        <w:tc>
          <w:tcPr>
            <w:tcW w:w="1008" w:type="dxa"/>
          </w:tcPr>
          <w:p>
            <w:pPr>
              <w:pStyle w:val="TableParagraph"/>
              <w:spacing w:before="164"/>
              <w:ind w:left="21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98" w:type="dxa"/>
          </w:tcPr>
          <w:p>
            <w:pPr>
              <w:pStyle w:val="TableParagraph"/>
              <w:spacing w:before="16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7023" w:type="dxa"/>
          </w:tcPr>
          <w:p>
            <w:pPr>
              <w:pStyle w:val="TableParagraph"/>
              <w:spacing w:before="164"/>
              <w:ind w:left="3301" w:right="3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1" w:type="dxa"/>
          </w:tcPr>
          <w:p>
            <w:pPr>
              <w:pStyle w:val="TableParagraph"/>
              <w:spacing w:before="16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64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544" w:hRule="atLeast"/>
        </w:trPr>
        <w:tc>
          <w:tcPr>
            <w:tcW w:w="1008" w:type="dxa"/>
          </w:tcPr>
          <w:p>
            <w:pPr>
              <w:pStyle w:val="TableParagraph"/>
              <w:spacing w:before="133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</w:p>
        </w:tc>
        <w:tc>
          <w:tcPr>
            <w:tcW w:w="898" w:type="dxa"/>
          </w:tcPr>
          <w:p>
            <w:pPr>
              <w:pStyle w:val="TableParagraph"/>
              <w:spacing w:before="13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23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80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Lanza</w:t>
            </w:r>
          </w:p>
        </w:tc>
      </w:tr>
      <w:tr>
        <w:trPr>
          <w:trHeight w:val="503" w:hRule="atLeast"/>
        </w:trPr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left="200" w:right="186"/>
              <w:jc w:val="center"/>
              <w:rPr>
                <w:b/>
                <w:sz w:val="24"/>
              </w:rPr>
            </w:pPr>
            <w:bookmarkStart w:name="II" w:id="8"/>
            <w:bookmarkEnd w:id="8"/>
            <w:r>
              <w:rPr/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023" w:type="dxa"/>
          </w:tcPr>
          <w:p>
            <w:pPr>
              <w:pStyle w:val="TableParagraph"/>
              <w:spacing w:before="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8:05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00" w:right="189"/>
              <w:jc w:val="center"/>
              <w:rPr>
                <w:b/>
                <w:sz w:val="24"/>
              </w:rPr>
            </w:pPr>
            <w:bookmarkStart w:name="III" w:id="9"/>
            <w:bookmarkEnd w:id="9"/>
            <w:r>
              <w:rPr/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9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November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4"/>
        </w:rPr>
      </w:pPr>
      <w:r>
        <w:rPr/>
        <w:pict>
          <v:shape style="position:absolute;margin-left:34.560001pt;margin-top:15.155856pt;width:542.9pt;height:4.45pt;mso-position-horizontal-relative:page;mso-position-vertical-relative:paragraph;z-index:-15728128;mso-wrap-distance-left:0;mso-wrap-distance-right:0" id="docshape3" coordorigin="691,303" coordsize="10858,89" path="m11549,378l691,378,691,392,11549,392,11549,378xm11549,303l691,303,691,363,11549,363,11549,303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2240" w:h="15840"/>
          <w:pgMar w:footer="775" w:header="0" w:top="1060" w:bottom="960" w:left="500" w:right="42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7023"/>
        <w:gridCol w:w="721"/>
        <w:gridCol w:w="1441"/>
      </w:tblGrid>
      <w:tr>
        <w:trPr>
          <w:trHeight w:val="2202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ind w:left="200" w:right="188"/>
              <w:jc w:val="center"/>
              <w:rPr>
                <w:b/>
                <w:sz w:val="24"/>
              </w:rPr>
            </w:pPr>
            <w:bookmarkStart w:name="IV" w:id="10"/>
            <w:bookmarkEnd w:id="10"/>
            <w:r>
              <w:rPr/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7023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3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13-01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38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probation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38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Delegated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 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14-02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35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PSUD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Report-Policy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17-03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34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8:15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bookmarkStart w:name="V" w:id="11"/>
            <w:bookmarkEnd w:id="11"/>
            <w:r>
              <w:rPr/>
            </w:r>
            <w:r>
              <w:rPr>
                <w:b/>
                <w:sz w:val="24"/>
              </w:rPr>
              <w:t>V</w:t>
            </w:r>
          </w:p>
        </w:tc>
        <w:tc>
          <w:tcPr>
            <w:tcW w:w="7023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43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 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emergency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8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Advisory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5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Nomination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Officers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8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Advisory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Appointment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Timothy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Fensky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8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member: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Rita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Morelli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2" w:hRule="atLeast"/>
        </w:trPr>
        <w:tc>
          <w:tcPr>
            <w:tcW w:w="1008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8:45</w:t>
            </w:r>
          </w:p>
        </w:tc>
        <w:tc>
          <w:tcPr>
            <w:tcW w:w="898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99" w:right="189"/>
              <w:jc w:val="center"/>
              <w:rPr>
                <w:b/>
                <w:sz w:val="24"/>
              </w:rPr>
            </w:pPr>
            <w:bookmarkStart w:name="VI" w:id="12"/>
            <w:bookmarkEnd w:id="12"/>
            <w:r>
              <w:rPr/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023" w:type="dxa"/>
          </w:tcPr>
          <w:p>
            <w:pPr>
              <w:pStyle w:val="TableParagraph"/>
              <w:spacing w:line="276" w:lineRule="exact"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POLICIES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9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2021-04: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Continuing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(CE)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Requirements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1" w:hRule="atLeast"/>
        </w:trPr>
        <w:tc>
          <w:tcPr>
            <w:tcW w:w="1008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</w:p>
        </w:tc>
        <w:tc>
          <w:tcPr>
            <w:tcW w:w="898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200" w:right="187"/>
              <w:jc w:val="center"/>
              <w:rPr>
                <w:b/>
                <w:sz w:val="24"/>
              </w:rPr>
            </w:pPr>
            <w:bookmarkStart w:name="VII" w:id="13"/>
            <w:bookmarkEnd w:id="13"/>
            <w:r>
              <w:rPr/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7023" w:type="dxa"/>
          </w:tcPr>
          <w:p>
            <w:pPr>
              <w:pStyle w:val="TableParagraph"/>
              <w:spacing w:line="276" w:lineRule="exact"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PETITION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WAIVER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1" w:val="left" w:leader="none"/>
              </w:tabs>
              <w:spacing w:line="294" w:lineRule="exact" w:before="0" w:after="0"/>
              <w:ind w:left="460" w:right="0" w:hanging="191"/>
              <w:jc w:val="left"/>
              <w:rPr>
                <w:sz w:val="24"/>
              </w:rPr>
            </w:pPr>
            <w:r>
              <w:rPr>
                <w:sz w:val="24"/>
              </w:rPr>
              <w:t>Davila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Sachalyz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Technician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Training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32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9:10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0" w:right="189"/>
              <w:jc w:val="center"/>
              <w:rPr>
                <w:b/>
                <w:sz w:val="24"/>
              </w:rPr>
            </w:pPr>
            <w:bookmarkStart w:name="VIII" w:id="14"/>
            <w:bookmarkEnd w:id="14"/>
            <w:r>
              <w:rPr/>
            </w:r>
            <w:r>
              <w:rPr>
                <w:b/>
                <w:sz w:val="24"/>
              </w:rPr>
              <w:t>VIII</w:t>
            </w:r>
          </w:p>
        </w:tc>
        <w:tc>
          <w:tcPr>
            <w:tcW w:w="7023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PTT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LICENSE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EXTENSION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PTT08535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Cody</w:t>
            </w:r>
          </w:p>
          <w:p>
            <w:pPr>
              <w:pStyle w:val="TableParagraph"/>
              <w:tabs>
                <w:tab w:pos="2994" w:val="left" w:leader="none"/>
              </w:tabs>
              <w:ind w:left="107" w:right="1263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07/02/2020</w:t>
              <w:tab/>
              <w:t>Expiration Date: 07/02/2021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PTT08884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Masterton-Jones,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Valrie</w:t>
            </w:r>
          </w:p>
          <w:p>
            <w:pPr>
              <w:pStyle w:val="TableParagraph"/>
              <w:tabs>
                <w:tab w:pos="2994" w:val="left" w:leader="none"/>
              </w:tabs>
              <w:ind w:left="107" w:right="1323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Date:08/05/2020</w:t>
              <w:tab/>
              <w:t>Expiration Date:08/05/2021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PTT7264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Joseph,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Junia</w:t>
            </w:r>
          </w:p>
          <w:p>
            <w:pPr>
              <w:pStyle w:val="TableParagraph"/>
              <w:tabs>
                <w:tab w:pos="2994" w:val="left" w:leader="none"/>
              </w:tabs>
              <w:ind w:left="107" w:right="1263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Date:01/10/2020</w:t>
              <w:tab/>
              <w:t>Expiration Date: 01/10/2021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PITT07145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Lussier,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Brianna</w:t>
            </w:r>
          </w:p>
          <w:p>
            <w:pPr>
              <w:pStyle w:val="TableParagraph"/>
              <w:tabs>
                <w:tab w:pos="2994" w:val="left" w:leader="none"/>
              </w:tabs>
              <w:ind w:left="107" w:right="1323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Date:12/23/2019</w:t>
              <w:tab/>
              <w:t>Expiration Date:12/23/2020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PTT08633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Jennifer</w:t>
            </w:r>
          </w:p>
          <w:p>
            <w:pPr>
              <w:pStyle w:val="TableParagraph"/>
              <w:tabs>
                <w:tab w:pos="2994" w:val="left" w:leader="none"/>
              </w:tabs>
              <w:ind w:left="107" w:right="1323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Date:07/09/2020</w:t>
              <w:tab/>
              <w:t>Expiration Date:07/09/2021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8"/>
          <w:pgSz w:w="12240" w:h="15840"/>
          <w:pgMar w:footer="1165" w:header="0" w:top="1140" w:bottom="1360" w:left="500" w:right="42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7023"/>
        <w:gridCol w:w="721"/>
        <w:gridCol w:w="1441"/>
      </w:tblGrid>
      <w:tr>
        <w:trPr>
          <w:trHeight w:val="2406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0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9:20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0"/>
              <w:ind w:left="314"/>
              <w:rPr>
                <w:b/>
                <w:sz w:val="24"/>
              </w:rPr>
            </w:pPr>
            <w:bookmarkStart w:name="IX" w:id="15"/>
            <w:bookmarkEnd w:id="15"/>
            <w:r>
              <w:rPr/>
            </w:r>
            <w:r>
              <w:rPr>
                <w:b/>
                <w:sz w:val="24"/>
              </w:rPr>
              <w:t>IX</w:t>
            </w:r>
          </w:p>
        </w:tc>
        <w:tc>
          <w:tcPr>
            <w:tcW w:w="7023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4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9:40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2"/>
              <w:rPr>
                <w:b/>
                <w:sz w:val="24"/>
              </w:rPr>
            </w:pPr>
            <w:bookmarkStart w:name="X" w:id="16"/>
            <w:bookmarkEnd w:id="16"/>
            <w:r>
              <w:rPr/>
            </w:r>
            <w:r>
              <w:rPr>
                <w:b/>
                <w:sz w:val="24"/>
              </w:rPr>
              <w:t>X</w:t>
            </w:r>
          </w:p>
        </w:tc>
        <w:tc>
          <w:tcPr>
            <w:tcW w:w="7023" w:type="dxa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authorized pursuant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M.G.L.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30A, 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21(a)(1)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discussing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reputation,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character, physical condition or mental health, rather than professional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competence, of an individual, or to discuss the discipline or dismissal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of, or complaints or charges brought against, a public officer,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employee, staff member or individual. Specifically, to evaluate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Good Moral Character as required for registration for a pending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applicant.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77" w:right="498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712" w:hRule="atLeast"/>
        </w:trPr>
        <w:tc>
          <w:tcPr>
            <w:tcW w:w="1008" w:type="dxa"/>
          </w:tcPr>
          <w:p>
            <w:pPr>
              <w:pStyle w:val="TableParagraph"/>
              <w:spacing w:before="210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</w:p>
        </w:tc>
        <w:tc>
          <w:tcPr>
            <w:tcW w:w="898" w:type="dxa"/>
          </w:tcPr>
          <w:p>
            <w:pPr>
              <w:pStyle w:val="TableParagraph"/>
              <w:spacing w:before="210"/>
              <w:ind w:left="314"/>
              <w:rPr>
                <w:b/>
                <w:sz w:val="24"/>
              </w:rPr>
            </w:pPr>
            <w:bookmarkStart w:name="XI" w:id="17"/>
            <w:bookmarkEnd w:id="17"/>
            <w:r>
              <w:rPr/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7023" w:type="dxa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c. 112, 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65C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141"/>
              <w:ind w:left="177" w:right="498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875" w:hRule="atLeast"/>
        </w:trPr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10:30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268"/>
              <w:rPr>
                <w:b/>
                <w:sz w:val="24"/>
              </w:rPr>
            </w:pPr>
            <w:bookmarkStart w:name="XII" w:id="18"/>
            <w:bookmarkEnd w:id="18"/>
            <w:r>
              <w:rPr/>
            </w:r>
            <w:r>
              <w:rPr>
                <w:b/>
                <w:sz w:val="24"/>
              </w:rPr>
              <w:t>XII</w:t>
            </w:r>
          </w:p>
        </w:tc>
        <w:tc>
          <w:tcPr>
            <w:tcW w:w="7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31.279999pt;margin-top:75.239998pt;width:332.65pt;height:84.75pt;mso-position-horizontal-relative:page;mso-position-vertical-relative:page;z-index:15729664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0"/>
                    <w:gridCol w:w="1968"/>
                    <w:gridCol w:w="1980"/>
                    <w:gridCol w:w="2340"/>
                  </w:tblGrid>
                  <w:tr>
                    <w:trPr>
                      <w:trHeight w:val="551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96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CAS-2021-0741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SA-INV-18278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spacing w:line="276" w:lineRule="exact"/>
                          <w:ind w:left="115" w:right="58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Dan's </w:t>
                        </w:r>
                        <w:r>
                          <w:rPr>
                            <w:sz w:val="24"/>
                          </w:rPr>
                          <w:t>Pharmacy,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DS89748</w:t>
                        </w: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96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CAS-2021-0692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PHA-2021-0059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spacing w:line="276" w:lineRule="exact"/>
                          <w:ind w:left="115" w:right="3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Walgreens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#17177,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DS90123</w:t>
                        </w:r>
                      </w:p>
                    </w:tc>
                  </w:tr>
                  <w:tr>
                    <w:trPr>
                      <w:trHeight w:val="552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968" w:type="dxa"/>
                      </w:tcPr>
                      <w:p>
                        <w:pPr>
                          <w:pStyle w:val="TableParagraph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CAS-2021-0594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PHA-2021-0045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spacing w:line="270" w:lineRule="atLeast"/>
                          <w:ind w:left="115" w:right="3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Walgreens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#11885,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DS89774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1165" w:top="1140" w:bottom="1360" w:left="500" w:right="420"/>
        </w:sectPr>
      </w:pPr>
    </w:p>
    <w:p>
      <w:pPr>
        <w:pStyle w:val="Heading1"/>
        <w:spacing w:before="39"/>
        <w:ind w:left="3743" w:right="3821" w:hanging="1"/>
        <w:jc w:val="center"/>
      </w:pPr>
      <w:bookmarkStart w:name="Minutes  December 3, 2021 General Sessio" w:id="19"/>
      <w:bookmarkEnd w:id="19"/>
      <w:r>
        <w:rPr>
          <w:b w:val="0"/>
        </w:rPr>
      </w:r>
      <w:bookmarkStart w:name="COMMONWEALTH OF MASSACHUSETTS" w:id="20"/>
      <w:bookmarkEnd w:id="20"/>
      <w:r>
        <w:rPr>
          <w:b w:val="0"/>
        </w:rPr>
      </w:r>
      <w:r>
        <w:rPr/>
        <w:t>COMMONWEALTH OF MASSACHUSETTS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PHARMACY</w:t>
      </w:r>
    </w:p>
    <w:p>
      <w:pPr>
        <w:pStyle w:val="BodyText"/>
        <w:rPr>
          <w:b/>
        </w:rPr>
      </w:pPr>
    </w:p>
    <w:p>
      <w:pPr>
        <w:spacing w:line="268" w:lineRule="exact" w:before="1"/>
        <w:ind w:left="2000" w:right="2078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SESSION</w:t>
      </w:r>
    </w:p>
    <w:p>
      <w:pPr>
        <w:spacing w:before="0"/>
        <w:ind w:left="4336" w:right="4418" w:firstLine="0"/>
        <w:jc w:val="center"/>
        <w:rPr>
          <w:b/>
          <w:sz w:val="22"/>
        </w:rPr>
      </w:pPr>
      <w:r>
        <w:rPr>
          <w:b/>
          <w:sz w:val="22"/>
        </w:rPr>
        <w:t>Via Remote WebEx Meeting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December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2021</w:t>
      </w:r>
    </w:p>
    <w:p>
      <w:pPr>
        <w:pStyle w:val="BodyText"/>
        <w:spacing w:before="7"/>
        <w:rPr>
          <w:b/>
          <w:sz w:val="21"/>
        </w:rPr>
      </w:pPr>
      <w:r>
        <w:rPr/>
        <w:pict>
          <v:rect style="position:absolute;margin-left:70.559998pt;margin-top:14.404833pt;width:470.88pt;height:1.44pt;mso-position-horizontal-relative:page;mso-position-vertical-relative:paragraph;z-index:-1572710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6700" w:val="left" w:leader="none"/>
        </w:tabs>
        <w:spacing w:before="1"/>
        <w:ind w:left="940"/>
      </w:pP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ab/>
      </w: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u w:val="single"/>
        </w:rPr>
        <w:t>Members</w:t>
      </w:r>
      <w:r>
        <w:rPr>
          <w:spacing w:val="-1"/>
          <w:u w:val="single"/>
        </w:rPr>
        <w:t> </w:t>
      </w:r>
      <w:r>
        <w:rPr>
          <w:u w:val="single"/>
        </w:rPr>
        <w:t>Not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</w:p>
    <w:p>
      <w:pPr>
        <w:pStyle w:val="BodyText"/>
        <w:tabs>
          <w:tab w:pos="6700" w:val="left" w:leader="none"/>
        </w:tabs>
        <w:spacing w:before="1"/>
        <w:ind w:left="940" w:right="1596" w:hanging="1"/>
      </w:pPr>
      <w:r>
        <w:rPr/>
        <w:t>Julie</w:t>
      </w:r>
      <w:r>
        <w:rPr>
          <w:spacing w:val="-1"/>
        </w:rPr>
        <w:t> </w:t>
      </w:r>
      <w:r>
        <w:rPr/>
        <w:t>Lanza,</w:t>
      </w:r>
      <w:r>
        <w:rPr>
          <w:spacing w:val="-2"/>
        </w:rPr>
        <w:t> </w:t>
      </w:r>
      <w:r>
        <w:rPr/>
        <w:t>CPhT,</w:t>
      </w:r>
      <w:r>
        <w:rPr>
          <w:spacing w:val="-3"/>
        </w:rPr>
        <w:t> </w:t>
      </w:r>
      <w:r>
        <w:rPr/>
        <w:t>President</w:t>
        <w:tab/>
        <w:t>Rita Morelli, PharmD, BCACP, RPh</w:t>
      </w:r>
      <w:r>
        <w:rPr>
          <w:spacing w:val="-47"/>
        </w:rPr>
        <w:t> </w:t>
      </w:r>
      <w:r>
        <w:rPr/>
        <w:t>Carly Jean-Francois, RN,</w:t>
      </w:r>
      <w:r>
        <w:rPr>
          <w:spacing w:val="-2"/>
        </w:rPr>
        <w:t> </w:t>
      </w:r>
      <w:r>
        <w:rPr/>
        <w:t>NP</w:t>
      </w:r>
      <w:r>
        <w:rPr>
          <w:spacing w:val="-2"/>
        </w:rPr>
        <w:t> </w:t>
      </w:r>
      <w:r>
        <w:rPr/>
        <w:t>Secretary</w:t>
      </w:r>
      <w:r>
        <w:rPr>
          <w:spacing w:val="-1"/>
        </w:rPr>
        <w:t> </w:t>
      </w:r>
      <w:r>
        <w:rPr/>
        <w:t>(leaves</w:t>
      </w:r>
      <w:r>
        <w:rPr>
          <w:spacing w:val="-2"/>
        </w:rPr>
        <w:t> </w:t>
      </w:r>
      <w:r>
        <w:rPr/>
        <w:t>meeting</w:t>
      </w:r>
      <w:r>
        <w:rPr>
          <w:spacing w:val="-3"/>
        </w:rPr>
        <w:t> </w:t>
      </w:r>
      <w:r>
        <w:rPr/>
        <w:t>10:10 AM)</w:t>
      </w:r>
    </w:p>
    <w:p>
      <w:pPr>
        <w:pStyle w:val="BodyText"/>
        <w:ind w:left="940" w:right="5351"/>
      </w:pPr>
      <w:r>
        <w:rPr/>
        <w:t>Sebastian Hamilton, Pharm D, MBA, RPh President-Elect</w:t>
      </w:r>
      <w:r>
        <w:rPr>
          <w:spacing w:val="-47"/>
        </w:rPr>
        <w:t> </w:t>
      </w:r>
      <w:r>
        <w:rPr/>
        <w:t>Susan Cornacchio, JD, RN (leaves meeting 10:29 AM)</w:t>
      </w:r>
      <w:r>
        <w:rPr>
          <w:spacing w:val="1"/>
        </w:rPr>
        <w:t> </w:t>
      </w:r>
      <w:r>
        <w:rPr/>
        <w:t>Jennifer</w:t>
      </w:r>
      <w:r>
        <w:rPr>
          <w:spacing w:val="-1"/>
        </w:rPr>
        <w:t> </w:t>
      </w:r>
      <w:r>
        <w:rPr/>
        <w:t>Chin, RPh</w:t>
      </w:r>
    </w:p>
    <w:p>
      <w:pPr>
        <w:pStyle w:val="BodyText"/>
        <w:ind w:left="940" w:right="5458"/>
      </w:pPr>
      <w:r>
        <w:rPr/>
        <w:t>John Rocchio, RPh, PharmD (leaves meeting 10:29 AM)</w:t>
      </w:r>
      <w:r>
        <w:rPr>
          <w:spacing w:val="-47"/>
        </w:rPr>
        <w:t> </w:t>
      </w:r>
      <w:r>
        <w:rPr/>
        <w:t>Dr.</w:t>
      </w:r>
      <w:r>
        <w:rPr>
          <w:spacing w:val="-1"/>
        </w:rPr>
        <w:t> </w:t>
      </w:r>
      <w:r>
        <w:rPr/>
        <w:t>Richard</w:t>
      </w:r>
      <w:r>
        <w:rPr>
          <w:spacing w:val="-3"/>
        </w:rPr>
        <w:t> </w:t>
      </w:r>
      <w:r>
        <w:rPr/>
        <w:t>Lopez, MD</w:t>
      </w:r>
    </w:p>
    <w:p>
      <w:pPr>
        <w:pStyle w:val="BodyText"/>
        <w:ind w:left="940"/>
      </w:pPr>
      <w:r>
        <w:rPr/>
        <w:t>Caryn</w:t>
      </w:r>
      <w:r>
        <w:rPr>
          <w:spacing w:val="-3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RPh,</w:t>
      </w:r>
      <w:r>
        <w:rPr>
          <w:spacing w:val="-4"/>
        </w:rPr>
        <w:t> </w:t>
      </w:r>
      <w:r>
        <w:rPr/>
        <w:t>MBA</w:t>
      </w:r>
    </w:p>
    <w:p>
      <w:pPr>
        <w:pStyle w:val="BodyText"/>
        <w:ind w:left="940" w:right="6612"/>
      </w:pPr>
      <w:r>
        <w:rPr/>
        <w:t>Sami Ahmed, Pharm.D., RPh, BCPS, BCSCP</w:t>
      </w:r>
      <w:r>
        <w:rPr>
          <w:spacing w:val="-47"/>
        </w:rPr>
        <w:t> </w:t>
      </w:r>
      <w:r>
        <w:rPr/>
        <w:t>Katie</w:t>
      </w:r>
      <w:r>
        <w:rPr>
          <w:spacing w:val="-3"/>
        </w:rPr>
        <w:t> </w:t>
      </w:r>
      <w:r>
        <w:rPr/>
        <w:t>Thornell, RPh,</w:t>
      </w:r>
      <w:r>
        <w:rPr>
          <w:spacing w:val="-2"/>
        </w:rPr>
        <w:t> </w:t>
      </w:r>
      <w:r>
        <w:rPr/>
        <w:t>MBA</w:t>
      </w:r>
    </w:p>
    <w:p>
      <w:pPr>
        <w:pStyle w:val="BodyText"/>
        <w:ind w:left="940" w:right="8634"/>
      </w:pPr>
      <w:r>
        <w:rPr/>
        <w:t>Dawn Perry, JD</w:t>
      </w:r>
      <w:r>
        <w:rPr>
          <w:spacing w:val="1"/>
        </w:rPr>
        <w:t> </w:t>
      </w:r>
      <w:r>
        <w:rPr/>
        <w:t>Delilah</w:t>
      </w:r>
      <w:r>
        <w:rPr>
          <w:spacing w:val="-5"/>
        </w:rPr>
        <w:t> </w:t>
      </w:r>
      <w:r>
        <w:rPr/>
        <w:t>Barnes,</w:t>
      </w:r>
      <w:r>
        <w:rPr>
          <w:spacing w:val="-3"/>
        </w:rPr>
        <w:t> </w:t>
      </w:r>
      <w:r>
        <w:rPr/>
        <w:t>RPh</w:t>
      </w:r>
    </w:p>
    <w:p>
      <w:pPr>
        <w:pStyle w:val="BodyText"/>
      </w:pPr>
    </w:p>
    <w:p>
      <w:pPr>
        <w:spacing w:line="267" w:lineRule="exact" w:before="0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ind w:left="940" w:right="5990"/>
      </w:pPr>
      <w:r>
        <w:rPr/>
        <w:t>David Sencabaugh, RPh, Executive Director</w:t>
      </w:r>
      <w:r>
        <w:rPr>
          <w:spacing w:val="1"/>
        </w:rPr>
        <w:t> </w:t>
      </w:r>
      <w:r>
        <w:rPr/>
        <w:t>Monica Botto, CPhT, Assistant Executive Director</w:t>
      </w:r>
      <w:r>
        <w:rPr>
          <w:spacing w:val="-47"/>
        </w:rPr>
        <w:t> </w:t>
      </w:r>
      <w:r>
        <w:rPr/>
        <w:t>Heather</w:t>
      </w:r>
      <w:r>
        <w:rPr>
          <w:spacing w:val="-1"/>
        </w:rPr>
        <w:t> </w:t>
      </w:r>
      <w:r>
        <w:rPr/>
        <w:t>Engman, JD, Board</w:t>
      </w:r>
      <w:r>
        <w:rPr>
          <w:spacing w:val="-4"/>
        </w:rPr>
        <w:t> </w:t>
      </w:r>
      <w:r>
        <w:rPr/>
        <w:t>Counsel</w:t>
      </w:r>
    </w:p>
    <w:p>
      <w:pPr>
        <w:pStyle w:val="BodyText"/>
        <w:ind w:left="940" w:right="5607"/>
      </w:pPr>
      <w:r>
        <w:rPr/>
        <w:t>William Frisch, RPh Director of Pharmacy Compliance</w:t>
      </w:r>
      <w:r>
        <w:rPr>
          <w:spacing w:val="-48"/>
        </w:rPr>
        <w:t> </w:t>
      </w:r>
      <w:r>
        <w:rPr/>
        <w:t>Michelle Chan, RPh, Quality Assurance Pharmacist</w:t>
      </w:r>
      <w:r>
        <w:rPr>
          <w:spacing w:val="1"/>
        </w:rPr>
        <w:t> </w:t>
      </w:r>
      <w:r>
        <w:rPr/>
        <w:t>Richard</w:t>
      </w:r>
      <w:r>
        <w:rPr>
          <w:spacing w:val="-2"/>
        </w:rPr>
        <w:t> </w:t>
      </w:r>
      <w:r>
        <w:rPr/>
        <w:t>Harris,</w:t>
      </w:r>
      <w:r>
        <w:rPr>
          <w:spacing w:val="-2"/>
        </w:rPr>
        <w:t> </w:t>
      </w:r>
      <w:r>
        <w:rPr/>
        <w:t>Program</w:t>
      </w:r>
      <w:r>
        <w:rPr>
          <w:spacing w:val="1"/>
        </w:rPr>
        <w:t> </w:t>
      </w:r>
      <w:r>
        <w:rPr/>
        <w:t>Analyst</w:t>
      </w:r>
    </w:p>
    <w:p>
      <w:pPr>
        <w:pStyle w:val="BodyText"/>
        <w:ind w:left="940" w:right="6888"/>
      </w:pPr>
      <w:r>
        <w:rPr/>
        <w:t>Joanna Chow, Office Support Specialist</w:t>
      </w:r>
      <w:r>
        <w:rPr>
          <w:spacing w:val="-47"/>
        </w:rPr>
        <w:t> </w:t>
      </w:r>
      <w:r>
        <w:rPr/>
        <w:t>Taylor</w:t>
      </w:r>
      <w:r>
        <w:rPr>
          <w:spacing w:val="-1"/>
        </w:rPr>
        <w:t> </w:t>
      </w:r>
      <w:r>
        <w:rPr/>
        <w:t>Lee,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Specialist</w:t>
      </w:r>
    </w:p>
    <w:p>
      <w:pPr>
        <w:pStyle w:val="BodyText"/>
        <w:spacing w:before="1"/>
        <w:ind w:left="940" w:right="6222"/>
      </w:pPr>
      <w:r>
        <w:rPr/>
        <w:t>Joanne Trifone, RPh, Director of Investigations</w:t>
      </w:r>
      <w:r>
        <w:rPr>
          <w:spacing w:val="-47"/>
        </w:rPr>
        <w:t> </w:t>
      </w:r>
      <w:r>
        <w:rPr/>
        <w:t>Christina</w:t>
      </w:r>
      <w:r>
        <w:rPr>
          <w:spacing w:val="-1"/>
        </w:rPr>
        <w:t> </w:t>
      </w:r>
      <w:r>
        <w:rPr/>
        <w:t>Mogni, RPh,</w:t>
      </w:r>
      <w:r>
        <w:rPr>
          <w:spacing w:val="-1"/>
        </w:rPr>
        <w:t> </w:t>
      </w:r>
      <w:r>
        <w:rPr/>
        <w:t>Investigator</w:t>
      </w:r>
    </w:p>
    <w:p>
      <w:pPr>
        <w:pStyle w:val="BodyText"/>
        <w:ind w:left="940" w:right="7184"/>
      </w:pPr>
      <w:r>
        <w:rPr/>
        <w:t>Gregory Melton, RPh, Investigator</w:t>
      </w:r>
      <w:r>
        <w:rPr>
          <w:spacing w:val="1"/>
        </w:rPr>
        <w:t> </w:t>
      </w:r>
      <w:r>
        <w:rPr/>
        <w:t>Julienne</w:t>
      </w:r>
      <w:r>
        <w:rPr>
          <w:spacing w:val="-3"/>
        </w:rPr>
        <w:t> </w:t>
      </w:r>
      <w:r>
        <w:rPr/>
        <w:t>Tran,</w:t>
      </w:r>
      <w:r>
        <w:rPr>
          <w:spacing w:val="-6"/>
        </w:rPr>
        <w:t> </w:t>
      </w:r>
      <w:r>
        <w:rPr/>
        <w:t>PharmD,</w:t>
      </w:r>
      <w:r>
        <w:rPr>
          <w:spacing w:val="-4"/>
        </w:rPr>
        <w:t> </w:t>
      </w:r>
      <w:r>
        <w:rPr/>
        <w:t>Investigator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rect style="position:absolute;margin-left:70.559998pt;margin-top:15.628004pt;width:470.88pt;height:1.44pt;mso-position-horizontal-relative:page;mso-position-vertical-relative:paragraph;z-index:-15726592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spacing w:before="1"/>
        <w:ind w:left="94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8"/>
          <w:sz w:val="22"/>
        </w:rPr>
        <w:t> </w:t>
      </w:r>
      <w:r>
        <w:rPr>
          <w:sz w:val="22"/>
        </w:rPr>
        <w:t>Attendance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roll</w:t>
      </w:r>
      <w:r>
        <w:rPr>
          <w:spacing w:val="-1"/>
          <w:sz w:val="22"/>
        </w:rPr>
        <w:t> </w:t>
      </w:r>
      <w:r>
        <w:rPr>
          <w:sz w:val="22"/>
        </w:rPr>
        <w:t>call:</w:t>
      </w:r>
    </w:p>
    <w:p>
      <w:pPr>
        <w:pStyle w:val="BodyText"/>
        <w:spacing w:before="1"/>
      </w:pPr>
    </w:p>
    <w:p>
      <w:pPr>
        <w:pStyle w:val="Heading1"/>
        <w:spacing w:before="0"/>
        <w:ind w:left="939"/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8:02 AM</w:t>
      </w:r>
    </w:p>
    <w:p>
      <w:pPr>
        <w:pStyle w:val="BodyText"/>
        <w:spacing w:line="237" w:lineRule="auto" w:before="2"/>
        <w:ind w:left="940" w:right="1279"/>
      </w:pPr>
      <w:r>
        <w:rPr/>
        <w:t>A quorum of the Board was present, established by roll call. President Julie Lanza chaired the meeting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she</w:t>
      </w:r>
      <w:r>
        <w:rPr>
          <w:spacing w:val="1"/>
        </w:rPr>
        <w:t> </w:t>
      </w:r>
      <w:r>
        <w:rPr/>
        <w:t>explained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was recording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  <w:spacing w:before="1"/>
      </w:pPr>
    </w:p>
    <w:p>
      <w:pPr>
        <w:pStyle w:val="BodyText"/>
        <w:spacing w:before="1"/>
        <w:ind w:left="940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3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Lanza,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yes; C.</w:t>
      </w:r>
      <w:r>
        <w:rPr>
          <w:spacing w:val="-4"/>
        </w:rPr>
        <w:t> </w:t>
      </w:r>
      <w:r>
        <w:rPr/>
        <w:t>Belisle,</w:t>
      </w:r>
      <w:r>
        <w:rPr>
          <w:spacing w:val="-4"/>
        </w:rPr>
        <w:t> </w:t>
      </w:r>
      <w:r>
        <w:rPr/>
        <w:t>yes; J.</w:t>
      </w:r>
      <w:r>
        <w:rPr>
          <w:spacing w:val="-2"/>
        </w:rPr>
        <w:t> </w:t>
      </w:r>
      <w:r>
        <w:rPr/>
        <w:t>Rocchio,</w:t>
      </w:r>
      <w:r>
        <w:rPr>
          <w:spacing w:val="-3"/>
        </w:rPr>
        <w:t> </w:t>
      </w:r>
      <w:r>
        <w:rPr/>
        <w:t>yes;</w:t>
      </w:r>
    </w:p>
    <w:p>
      <w:pPr>
        <w:pStyle w:val="BodyText"/>
        <w:ind w:left="939"/>
      </w:pPr>
      <w:r>
        <w:rPr/>
        <w:t>J.</w:t>
      </w:r>
      <w:r>
        <w:rPr>
          <w:spacing w:val="-2"/>
        </w:rPr>
        <w:t> </w:t>
      </w:r>
      <w:r>
        <w:rPr/>
        <w:t>Chin,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Cornacchio,</w:t>
      </w:r>
      <w:r>
        <w:rPr>
          <w:spacing w:val="-4"/>
        </w:rPr>
        <w:t> </w:t>
      </w:r>
      <w:r>
        <w:rPr/>
        <w:t>yes; R.</w:t>
      </w:r>
      <w:r>
        <w:rPr>
          <w:spacing w:val="-5"/>
        </w:rPr>
        <w:t> </w:t>
      </w:r>
      <w:r>
        <w:rPr/>
        <w:t>Lopez,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4"/>
        </w:rPr>
        <w:t> </w:t>
      </w:r>
      <w:r>
        <w:rPr/>
        <w:t>Perry,</w:t>
      </w:r>
      <w:r>
        <w:rPr>
          <w:spacing w:val="-3"/>
        </w:rPr>
        <w:t> </w:t>
      </w:r>
      <w:r>
        <w:rPr/>
        <w:t>yes.</w:t>
      </w:r>
      <w:r>
        <w:rPr>
          <w:spacing w:val="-5"/>
        </w:rPr>
        <w:t> </w:t>
      </w:r>
      <w:r>
        <w:rPr/>
        <w:t>K.</w:t>
      </w:r>
      <w:r>
        <w:rPr>
          <w:spacing w:val="-1"/>
        </w:rPr>
        <w:t> </w:t>
      </w:r>
      <w:r>
        <w:rPr/>
        <w:t>Thornell,</w:t>
      </w:r>
      <w:r>
        <w:rPr>
          <w:spacing w:val="-4"/>
        </w:rPr>
        <w:t> </w:t>
      </w:r>
      <w:r>
        <w:rPr/>
        <w:t>yes; C.</w:t>
      </w:r>
      <w:r>
        <w:rPr>
          <w:spacing w:val="-2"/>
        </w:rPr>
        <w:t> </w:t>
      </w:r>
      <w:r>
        <w:rPr/>
        <w:t>Jean-Francois,</w:t>
      </w:r>
      <w:r>
        <w:rPr>
          <w:spacing w:val="-3"/>
        </w:rPr>
        <w:t> </w:t>
      </w:r>
      <w:r>
        <w:rPr/>
        <w:t>yes;</w:t>
      </w:r>
    </w:p>
    <w:p>
      <w:pPr>
        <w:pStyle w:val="BodyText"/>
        <w:ind w:left="939"/>
      </w:pPr>
      <w:r>
        <w:rPr/>
        <w:t>S.</w:t>
      </w:r>
      <w:r>
        <w:rPr>
          <w:spacing w:val="-1"/>
        </w:rPr>
        <w:t> </w:t>
      </w:r>
      <w:r>
        <w:rPr/>
        <w:t>Ahmed,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D. Barnes,</w:t>
      </w:r>
      <w:r>
        <w:rPr>
          <w:spacing w:val="-3"/>
        </w:rPr>
        <w:t> </w:t>
      </w:r>
      <w:r>
        <w:rPr/>
        <w:t>yes.</w:t>
      </w:r>
    </w:p>
    <w:p>
      <w:pPr>
        <w:spacing w:after="0"/>
        <w:sectPr>
          <w:footerReference w:type="default" r:id="rId9"/>
          <w:pgSz w:w="12240" w:h="15840"/>
          <w:pgMar w:footer="1302" w:header="0" w:top="1400" w:bottom="1500" w:left="500" w:right="4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tabs>
          <w:tab w:pos="4590" w:val="left" w:leader="none"/>
          <w:tab w:pos="8860" w:val="left" w:leader="none"/>
        </w:tabs>
        <w:spacing w:line="480" w:lineRule="auto" w:before="57"/>
        <w:ind w:left="940" w:right="1167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.</w:t>
        <w:tab/>
      </w:r>
      <w:r>
        <w:rPr>
          <w:b/>
          <w:sz w:val="22"/>
        </w:rPr>
        <w:t>Approval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Agenda</w:t>
        <w:tab/>
        <w:t>TIME 8:03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Agenda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12/3/21</w:t>
      </w:r>
    </w:p>
    <w:p>
      <w:pPr>
        <w:pStyle w:val="Heading1"/>
        <w:spacing w:before="0"/>
      </w:pPr>
      <w:r>
        <w:rPr/>
        <w:t>DISCUSSION:</w:t>
      </w:r>
    </w:p>
    <w:p>
      <w:pPr>
        <w:pStyle w:val="BodyText"/>
        <w:ind w:left="940"/>
      </w:pPr>
      <w:r>
        <w:rPr/>
        <w:t>Defer:</w:t>
      </w:r>
      <w:r>
        <w:rPr>
          <w:spacing w:val="-1"/>
        </w:rPr>
        <w:t> </w:t>
      </w:r>
      <w:r>
        <w:rPr/>
        <w:t>none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ACTION:</w:t>
      </w:r>
    </w:p>
    <w:p>
      <w:pPr>
        <w:pStyle w:val="BodyText"/>
        <w:spacing w:line="237" w:lineRule="auto" w:before="2"/>
        <w:ind w:left="939" w:right="1773"/>
      </w:pPr>
      <w:r>
        <w:rPr/>
        <w:t>Motion by K. Thornell, seconded by C. Jean-Francois and voted unanimously by those present to</w:t>
      </w:r>
      <w:r>
        <w:rPr>
          <w:spacing w:val="-47"/>
        </w:rPr>
        <w:t> </w:t>
      </w:r>
      <w:r>
        <w:rPr/>
        <w:t>approve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 with no</w:t>
      </w:r>
      <w:r>
        <w:rPr>
          <w:spacing w:val="1"/>
        </w:rPr>
        <w:t> </w:t>
      </w:r>
      <w:r>
        <w:rPr/>
        <w:t>noted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516055pt;width:470.88pt;height:1.44pt;mso-position-horizontal-relative:page;mso-position-vertical-relative:paragraph;z-index:-15726080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  <w:tab w:pos="886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III</w:t>
        <w:tab/>
        <w:t>Approval 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Minutes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/>
        <w:t>Minutes</w:t>
      </w:r>
    </w:p>
    <w:p>
      <w:pPr>
        <w:pStyle w:val="BodyText"/>
        <w:ind w:left="1300"/>
      </w:pPr>
      <w:r>
        <w:rPr/>
        <w:t>1.  </w:t>
      </w:r>
      <w:r>
        <w:rPr>
          <w:spacing w:val="36"/>
        </w:rPr>
        <w:t> </w:t>
      </w:r>
      <w:r>
        <w:rPr/>
        <w:t>Draft</w:t>
      </w:r>
      <w:r>
        <w:rPr>
          <w:spacing w:val="-3"/>
        </w:rPr>
        <w:t> </w:t>
      </w:r>
      <w:r>
        <w:rPr/>
        <w:t>11/12/21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 w:right="1279"/>
      </w:pPr>
      <w:r>
        <w:rPr/>
        <w:t>Change: #4 GMC add S. Ahmed as recused; MA Society Health System Appeal:</w:t>
      </w:r>
      <w:r>
        <w:rPr>
          <w:spacing w:val="1"/>
        </w:rPr>
        <w:t> </w:t>
      </w:r>
      <w:r>
        <w:rPr/>
        <w:t>add recusals: Ahmed,</w:t>
      </w:r>
      <w:r>
        <w:rPr>
          <w:spacing w:val="-47"/>
        </w:rPr>
        <w:t> </w:t>
      </w:r>
      <w:r>
        <w:rPr/>
        <w:t>Belisle,</w:t>
      </w:r>
      <w:r>
        <w:rPr>
          <w:spacing w:val="-3"/>
        </w:rPr>
        <w:t> </w:t>
      </w:r>
      <w:r>
        <w:rPr/>
        <w:t>Lanza, Rocchio.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100.919998pt;margin-top:11.673627pt;width:2.88pt;height:.72pt;mso-position-horizontal-relative:page;mso-position-vertical-relative:paragraph;z-index:15733248" id="docshape12" filled="true" fillcolor="#000000" stroked="false">
            <v:fill type="solid"/>
            <w10:wrap type="none"/>
          </v:rect>
        </w:pict>
      </w:r>
      <w:r>
        <w:rPr/>
        <w:t>Action:</w:t>
      </w:r>
    </w:p>
    <w:p>
      <w:pPr>
        <w:pStyle w:val="BodyText"/>
        <w:spacing w:before="1"/>
        <w:ind w:left="939" w:right="1135"/>
      </w:pPr>
      <w:r>
        <w:rPr/>
        <w:t>Motion by J. Chin seconded S. Hamilton and voted unanimously to approve the regular session minutes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11/17/21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noted</w:t>
      </w:r>
      <w:r>
        <w:rPr>
          <w:spacing w:val="-2"/>
        </w:rPr>
        <w:t> </w:t>
      </w:r>
      <w:r>
        <w:rPr/>
        <w:t>change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</w:t>
      </w:r>
      <w:r>
        <w:rPr>
          <w:spacing w:val="-3"/>
        </w:rPr>
        <w:t> </w:t>
      </w:r>
      <w:r>
        <w:rPr/>
        <w:t>vote.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Perry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Barnes</w:t>
      </w:r>
      <w:r>
        <w:rPr>
          <w:spacing w:val="-2"/>
        </w:rPr>
        <w:t> </w:t>
      </w:r>
      <w:r>
        <w:rPr/>
        <w:t>abstain.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rect style="position:absolute;margin-left:70.559998pt;margin-top:15.692266pt;width:470.88pt;height:1.44pt;mso-position-horizontal-relative:page;mso-position-vertical-relative:paragraph;z-index:-15725568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tabs>
          <w:tab w:pos="454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IV</w:t>
        <w:tab/>
        <w:t>Reports</w:t>
      </w:r>
    </w:p>
    <w:p>
      <w:pPr>
        <w:tabs>
          <w:tab w:pos="7470" w:val="left" w:leader="none"/>
        </w:tabs>
        <w:spacing w:before="0"/>
        <w:ind w:left="940" w:right="1970" w:hanging="1"/>
        <w:jc w:val="left"/>
        <w:rPr>
          <w:sz w:val="22"/>
        </w:rPr>
      </w:pPr>
      <w:bookmarkStart w:name="Applications approved pursuant to Licens" w:id="21"/>
      <w:bookmarkEnd w:id="21"/>
      <w:r>
        <w:rPr/>
      </w:r>
      <w:r>
        <w:rPr>
          <w:b/>
          <w:sz w:val="22"/>
        </w:rPr>
        <w:t>Applications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approved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Licensure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13-01</w:t>
        <w:tab/>
        <w:t>Time: 8:06 AM</w:t>
      </w:r>
      <w:r>
        <w:rPr>
          <w:b/>
          <w:spacing w:val="1"/>
          <w:sz w:val="22"/>
        </w:rPr>
        <w:t> </w:t>
      </w:r>
      <w:bookmarkStart w:name="Discussion: R. HARRIS noted the report i" w:id="22"/>
      <w:bookmarkEnd w:id="22"/>
      <w:r>
        <w:rPr>
          <w:b/>
          <w:sz w:val="22"/>
        </w:rPr>
        <w:t>Di</w:t>
      </w:r>
      <w:r>
        <w:rPr>
          <w:b/>
          <w:sz w:val="22"/>
        </w:rPr>
        <w:t>scussion</w:t>
      </w:r>
      <w:r>
        <w:rPr>
          <w:sz w:val="22"/>
        </w:rPr>
        <w:t>: R. HARRIS noted the report in the Board packet reflects the applications that were</w:t>
      </w:r>
      <w:r>
        <w:rPr>
          <w:spacing w:val="-47"/>
          <w:sz w:val="22"/>
        </w:rPr>
        <w:t> </w:t>
      </w:r>
      <w:r>
        <w:rPr>
          <w:sz w:val="22"/>
        </w:rPr>
        <w:t>processed</w:t>
      </w:r>
      <w:r>
        <w:rPr>
          <w:spacing w:val="-1"/>
          <w:sz w:val="22"/>
        </w:rPr>
        <w:t> </w:t>
      </w:r>
      <w:r>
        <w:rPr>
          <w:sz w:val="22"/>
        </w:rPr>
        <w:t>since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last</w:t>
      </w:r>
      <w:r>
        <w:rPr>
          <w:spacing w:val="-2"/>
          <w:sz w:val="22"/>
        </w:rPr>
        <w:t> </w:t>
      </w:r>
      <w:r>
        <w:rPr>
          <w:sz w:val="22"/>
        </w:rPr>
        <w:t>meeting.</w:t>
      </w:r>
    </w:p>
    <w:p>
      <w:pPr>
        <w:pStyle w:val="BodyText"/>
        <w:spacing w:before="1"/>
      </w:pPr>
    </w:p>
    <w:p>
      <w:pPr>
        <w:pStyle w:val="BodyText"/>
        <w:spacing w:before="1"/>
        <w:ind w:left="940"/>
      </w:pPr>
      <w:r>
        <w:rPr/>
        <w:pict>
          <v:rect style="position:absolute;margin-left:70.559998pt;margin-top:14.483637pt;width:470.88pt;height:1.44pt;mso-position-horizontal-relative:page;mso-position-vertical-relative:paragraph;z-index:-15725056;mso-wrap-distance-left:0;mso-wrap-distance-right:0" id="docshape14" filled="true" fillcolor="#000000" stroked="false">
            <v:fill type="solid"/>
            <w10:wrap type="topAndBottom"/>
          </v:rect>
        </w:pict>
      </w:r>
      <w:bookmarkStart w:name="So noted" w:id="23"/>
      <w:bookmarkEnd w:id="23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4540" w:val="left" w:leader="none"/>
        </w:tabs>
      </w:pPr>
      <w:bookmarkStart w:name="TOPIC IV    REPORTS" w:id="24"/>
      <w:bookmarkEnd w:id="24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140" w:val="left" w:leader="none"/>
        </w:tabs>
        <w:spacing w:before="1"/>
        <w:ind w:left="940" w:right="0" w:firstLine="0"/>
        <w:jc w:val="left"/>
        <w:rPr>
          <w:b/>
          <w:sz w:val="22"/>
        </w:rPr>
      </w:pPr>
      <w:bookmarkStart w:name="Monthly Report from Probation         Ti" w:id="25"/>
      <w:bookmarkEnd w:id="25"/>
      <w:r>
        <w:rPr/>
      </w:r>
      <w:r>
        <w:rPr>
          <w:b/>
          <w:sz w:val="22"/>
        </w:rPr>
        <w:t>Monthly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Probation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8:06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940" w:right="1135"/>
      </w:pPr>
      <w:bookmarkStart w:name="Discussion: R. HARRIS provided the Novem" w:id="26"/>
      <w:bookmarkEnd w:id="26"/>
      <w:r>
        <w:rPr/>
      </w:r>
      <w:r>
        <w:rPr>
          <w:b/>
        </w:rPr>
        <w:t>Discussion</w:t>
      </w:r>
      <w:r>
        <w:rPr/>
        <w:t>: R. HARRIS provided the November 09, 2021 – November 24, 2021, Pharmacy Board</w:t>
      </w:r>
      <w:r>
        <w:rPr>
          <w:spacing w:val="1"/>
        </w:rPr>
        <w:t> </w:t>
      </w:r>
      <w:r>
        <w:rPr/>
        <w:t>Probation Monthly Report, which noted one (1) licensee Successfully Completed probation Monitoring,</w:t>
      </w:r>
      <w:r>
        <w:rPr>
          <w:spacing w:val="-48"/>
        </w:rPr>
        <w:t> </w:t>
      </w:r>
      <w:r>
        <w:rPr/>
        <w:t>there are</w:t>
      </w:r>
      <w:r>
        <w:rPr>
          <w:spacing w:val="1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active</w:t>
      </w:r>
      <w:r>
        <w:rPr>
          <w:spacing w:val="1"/>
        </w:rPr>
        <w:t> </w:t>
      </w:r>
      <w:r>
        <w:rPr/>
        <w:t>cases.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0.559998pt;margin-top:14.433631pt;width:470.88pt;height:1.44pt;mso-position-horizontal-relative:page;mso-position-vertical-relative:paragraph;z-index:-15724544;mso-wrap-distance-left:0;mso-wrap-distance-right:0" id="docshape15" filled="true" fillcolor="#000000" stroked="false">
            <v:fill type="solid"/>
            <w10:wrap type="topAndBottom"/>
          </v:rect>
        </w:pict>
      </w:r>
      <w:bookmarkStart w:name="So noted" w:id="27"/>
      <w:bookmarkEnd w:id="27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4540" w:val="left" w:leader="none"/>
        </w:tabs>
      </w:pPr>
      <w:bookmarkStart w:name="TOPIC IV    REPORTS" w:id="28"/>
      <w:bookmarkEnd w:id="28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7420" w:val="left" w:leader="none"/>
        </w:tabs>
        <w:spacing w:before="1"/>
        <w:ind w:left="940" w:right="0" w:firstLine="0"/>
        <w:jc w:val="left"/>
        <w:rPr>
          <w:b/>
          <w:sz w:val="22"/>
        </w:rPr>
      </w:pPr>
      <w:bookmarkStart w:name="Monthly Report from BDR pursuant to Poli" w:id="29"/>
      <w:bookmarkEnd w:id="29"/>
      <w:r>
        <w:rPr/>
      </w:r>
      <w:r>
        <w:rPr>
          <w:b/>
          <w:sz w:val="22"/>
        </w:rPr>
        <w:t>Monthly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BDR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 14-02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8:06 AM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302" w:top="1500" w:bottom="1500" w:left="500" w:right="420"/>
        </w:sectPr>
      </w:pP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before="56"/>
        <w:ind w:left="940"/>
      </w:pPr>
      <w:r>
        <w:rPr>
          <w:b/>
        </w:rPr>
        <w:t>Discussion</w:t>
      </w:r>
      <w:r>
        <w:rPr/>
        <w:t>:</w:t>
      </w:r>
      <w:r>
        <w:rPr>
          <w:spacing w:val="45"/>
        </w:rPr>
        <w:t> </w:t>
      </w:r>
      <w:r>
        <w:rPr/>
        <w:t>D.</w:t>
      </w:r>
      <w:r>
        <w:rPr>
          <w:spacing w:val="-1"/>
        </w:rPr>
        <w:t> </w:t>
      </w:r>
      <w:r>
        <w:rPr/>
        <w:t>SENCABAUGH</w:t>
      </w:r>
      <w:r>
        <w:rPr>
          <w:spacing w:val="-3"/>
        </w:rPr>
        <w:t> </w:t>
      </w:r>
      <w:r>
        <w:rPr/>
        <w:t>noted</w:t>
      </w:r>
      <w:r>
        <w:rPr>
          <w:spacing w:val="-4"/>
        </w:rPr>
        <w:t> </w:t>
      </w:r>
      <w:r>
        <w:rPr/>
        <w:t>there is</w:t>
      </w:r>
      <w:r>
        <w:rPr>
          <w:spacing w:val="-2"/>
        </w:rPr>
        <w:t> </w:t>
      </w:r>
      <w:r>
        <w:rPr/>
        <w:t>no BDR</w:t>
      </w:r>
      <w:r>
        <w:rPr>
          <w:spacing w:val="-2"/>
        </w:rPr>
        <w:t> </w:t>
      </w:r>
      <w:r>
        <w:rPr/>
        <w:t>report.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0.559998pt;margin-top:14.313623pt;width:470.88pt;height:1.44pt;mso-position-horizontal-relative:page;mso-position-vertical-relative:paragraph;z-index:-15723520;mso-wrap-distance-left:0;mso-wrap-distance-right:0" id="docshape16" filled="true" fillcolor="#000000" stroked="false">
            <v:fill type="solid"/>
            <w10:wrap type="topAndBottom"/>
          </v:rect>
        </w:pict>
      </w:r>
      <w:bookmarkStart w:name="So noted" w:id="30"/>
      <w:bookmarkEnd w:id="30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4540" w:val="left" w:leader="none"/>
        </w:tabs>
      </w:pPr>
      <w:bookmarkStart w:name="TOPIC IV    REPORTS" w:id="31"/>
      <w:bookmarkEnd w:id="31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7419" w:val="left" w:leader="none"/>
          <w:tab w:pos="8139" w:val="left" w:leader="none"/>
        </w:tabs>
        <w:spacing w:before="1"/>
        <w:ind w:left="940" w:right="0" w:firstLine="0"/>
        <w:jc w:val="left"/>
        <w:rPr>
          <w:b/>
          <w:sz w:val="22"/>
        </w:rPr>
      </w:pPr>
      <w:bookmarkStart w:name="PSUD Report by Staff Action 17-03      T" w:id="32"/>
      <w:bookmarkEnd w:id="32"/>
      <w:r>
        <w:rPr/>
      </w:r>
      <w:r>
        <w:rPr>
          <w:b/>
          <w:sz w:val="22"/>
        </w:rPr>
        <w:t>PSUD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17-03</w:t>
        <w:tab/>
        <w:t>Time:</w:t>
        <w:tab/>
        <w:t>8:07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 w:right="1135" w:hanging="1"/>
      </w:pPr>
      <w:bookmarkStart w:name="Discussion:  E. TAGLIERI noted that in N" w:id="33"/>
      <w:bookmarkEnd w:id="33"/>
      <w:r>
        <w:rPr/>
      </w:r>
      <w:r>
        <w:rPr>
          <w:b/>
        </w:rPr>
        <w:t>Discussion</w:t>
      </w:r>
      <w:r>
        <w:rPr/>
        <w:t>:</w:t>
      </w:r>
      <w:r>
        <w:rPr>
          <w:spacing w:val="1"/>
        </w:rPr>
        <w:t> </w:t>
      </w:r>
      <w:r>
        <w:rPr/>
        <w:t>E. TAGLIERI noted that in November 2021, there are fifteen (15) active participants and no</w:t>
      </w:r>
      <w:r>
        <w:rPr>
          <w:spacing w:val="-48"/>
        </w:rPr>
        <w:t> </w:t>
      </w:r>
      <w:r>
        <w:rPr/>
        <w:t>open</w:t>
      </w:r>
      <w:r>
        <w:rPr>
          <w:spacing w:val="-2"/>
        </w:rPr>
        <w:t> </w:t>
      </w:r>
      <w:r>
        <w:rPr/>
        <w:t>applications.</w:t>
      </w:r>
    </w:p>
    <w:p>
      <w:pPr>
        <w:pStyle w:val="BodyText"/>
      </w:pPr>
    </w:p>
    <w:p>
      <w:pPr>
        <w:pStyle w:val="BodyText"/>
        <w:ind w:left="940"/>
      </w:pPr>
      <w:bookmarkStart w:name="So noted" w:id="34"/>
      <w:bookmarkEnd w:id="34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385859pt;width:470.88pt;height:1.44pt;mso-position-horizontal-relative:page;mso-position-vertical-relative:paragraph;z-index:-15723008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3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</w:t>
        <w:tab/>
        <w:t>Flex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139" w:val="left" w:leader="none"/>
        </w:tabs>
        <w:spacing w:line="480" w:lineRule="auto" w:before="0" w:after="0"/>
        <w:ind w:left="1660" w:right="1840" w:hanging="361"/>
        <w:jc w:val="left"/>
        <w:rPr>
          <w:sz w:val="22"/>
        </w:rPr>
      </w:pPr>
      <w:r>
        <w:rPr>
          <w:b/>
          <w:sz w:val="22"/>
        </w:rPr>
        <w:t>Pharmacy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Issues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Covid-19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emergency.</w:t>
        <w:tab/>
        <w:t>Time: 8:07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47"/>
          <w:sz w:val="22"/>
        </w:rPr>
        <w:t> </w:t>
      </w:r>
      <w:r>
        <w:rPr>
          <w:sz w:val="22"/>
        </w:rPr>
        <w:t>D. SENCABAUGH</w:t>
      </w:r>
    </w:p>
    <w:p>
      <w:pPr>
        <w:spacing w:before="1"/>
        <w:ind w:left="1660" w:right="0" w:firstLine="0"/>
        <w:jc w:val="left"/>
        <w:rPr>
          <w:b/>
          <w:sz w:val="22"/>
        </w:rPr>
      </w:pPr>
      <w:r>
        <w:rPr>
          <w:b/>
          <w:sz w:val="22"/>
        </w:rPr>
        <w:t>Nothing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report.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49883pt;width:470.88pt;height:1.44pt;mso-position-horizontal-relative:page;mso-position-vertical-relative:paragraph;z-index:-15722496;mso-wrap-distance-left:0;mso-wrap-distance-right:0" id="docshape1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139" w:val="left" w:leader="none"/>
        </w:tabs>
        <w:spacing w:line="480" w:lineRule="auto" w:before="57" w:after="0"/>
        <w:ind w:left="1660" w:right="1840" w:hanging="361"/>
        <w:jc w:val="left"/>
        <w:rPr>
          <w:sz w:val="22"/>
        </w:rPr>
      </w:pPr>
      <w:r>
        <w:rPr>
          <w:b/>
          <w:sz w:val="22"/>
        </w:rPr>
        <w:t>Update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Pharmacy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Advisory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Committee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  <w:tab/>
        <w:t>Time: 8:10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sz w:val="22"/>
        </w:rPr>
        <w:t>C. BELISLE,</w:t>
      </w:r>
      <w:r>
        <w:rPr>
          <w:spacing w:val="-2"/>
          <w:sz w:val="22"/>
        </w:rPr>
        <w:t> </w:t>
      </w:r>
      <w:r>
        <w:rPr>
          <w:sz w:val="22"/>
        </w:rPr>
        <w:t>W. FRISCH</w:t>
      </w:r>
    </w:p>
    <w:p>
      <w:pPr>
        <w:pStyle w:val="BodyText"/>
        <w:spacing w:before="1"/>
        <w:ind w:left="1660" w:right="1014"/>
        <w:jc w:val="both"/>
      </w:pPr>
      <w:r>
        <w:rPr>
          <w:b/>
        </w:rPr>
        <w:t>Discussion: </w:t>
      </w:r>
      <w:r>
        <w:rPr/>
        <w:t>T</w:t>
      </w:r>
      <w:r>
        <w:rPr>
          <w:color w:val="1F1F1E"/>
        </w:rPr>
        <w:t>he Advisory Committee to the Board of Pharmacy met on November 4</w:t>
      </w:r>
      <w:r>
        <w:rPr>
          <w:color w:val="1F1F1E"/>
          <w:vertAlign w:val="superscript"/>
        </w:rPr>
        <w:t>th</w:t>
      </w:r>
      <w:r>
        <w:rPr>
          <w:color w:val="1F1F1E"/>
          <w:vertAlign w:val="baseline"/>
        </w:rPr>
        <w:t> to discuss</w:t>
      </w:r>
      <w:r>
        <w:rPr>
          <w:color w:val="1F1F1E"/>
          <w:spacing w:val="1"/>
          <w:vertAlign w:val="baseline"/>
        </w:rPr>
        <w:t> </w:t>
      </w:r>
      <w:r>
        <w:rPr>
          <w:color w:val="1F1F1E"/>
          <w:vertAlign w:val="baseline"/>
        </w:rPr>
        <w:t>development of an advisory for media fill testing. These tests help determine the competency of</w:t>
      </w:r>
      <w:r>
        <w:rPr>
          <w:color w:val="1F1F1E"/>
          <w:spacing w:val="-47"/>
          <w:vertAlign w:val="baseline"/>
        </w:rPr>
        <w:t> </w:t>
      </w:r>
      <w:r>
        <w:rPr>
          <w:color w:val="1F1F1E"/>
          <w:vertAlign w:val="baseline"/>
        </w:rPr>
        <w:t>sterile</w:t>
      </w:r>
      <w:r>
        <w:rPr>
          <w:color w:val="1F1F1E"/>
          <w:spacing w:val="-3"/>
          <w:vertAlign w:val="baseline"/>
        </w:rPr>
        <w:t> </w:t>
      </w:r>
      <w:r>
        <w:rPr>
          <w:color w:val="1F1F1E"/>
          <w:vertAlign w:val="baseline"/>
        </w:rPr>
        <w:t>compounding</w:t>
      </w:r>
      <w:r>
        <w:rPr>
          <w:color w:val="1F1F1E"/>
          <w:spacing w:val="-1"/>
          <w:vertAlign w:val="baseline"/>
        </w:rPr>
        <w:t> </w:t>
      </w:r>
      <w:r>
        <w:rPr>
          <w:color w:val="1F1F1E"/>
          <w:vertAlign w:val="baseline"/>
        </w:rPr>
        <w:t>personnel.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spacing w:before="1"/>
        <w:ind w:left="1660" w:right="0" w:firstLine="0"/>
        <w:jc w:val="both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18594pt;width:470.88pt;height:1.44pt;mso-position-horizontal-relative:page;mso-position-vertical-relative:paragraph;z-index:-15721984;mso-wrap-distance-left:0;mso-wrap-distance-right:0" id="docshape1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140" w:val="left" w:leader="none"/>
        </w:tabs>
        <w:spacing w:line="240" w:lineRule="auto" w:before="57" w:after="0"/>
        <w:ind w:left="1660" w:right="0" w:hanging="362"/>
        <w:jc w:val="left"/>
        <w:rPr>
          <w:b/>
          <w:sz w:val="22"/>
        </w:rPr>
      </w:pPr>
      <w:r>
        <w:rPr>
          <w:b/>
          <w:sz w:val="22"/>
        </w:rPr>
        <w:t>Nomination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Officers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8:26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spacing w:before="0"/>
        <w:ind w:left="1660" w:right="0" w:firstLine="0"/>
        <w:jc w:val="both"/>
        <w:rPr>
          <w:sz w:val="22"/>
        </w:rPr>
      </w:pP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SENCABAUGH</w:t>
      </w:r>
    </w:p>
    <w:p>
      <w:pPr>
        <w:pStyle w:val="BodyText"/>
      </w:pPr>
    </w:p>
    <w:p>
      <w:pPr>
        <w:pStyle w:val="BodyText"/>
        <w:ind w:left="1660" w:right="1015"/>
        <w:jc w:val="both"/>
      </w:pPr>
      <w:r>
        <w:rPr>
          <w:b/>
        </w:rPr>
        <w:t>Discussion: </w:t>
      </w:r>
      <w:r>
        <w:rPr/>
        <w:t>Nominations for Secretary and President-elect for 2022 were discussed. The final</w:t>
      </w:r>
      <w:r>
        <w:rPr>
          <w:spacing w:val="1"/>
        </w:rPr>
        <w:t> </w:t>
      </w:r>
      <w:r>
        <w:rPr/>
        <w:t>vote will take place at the December 17, 2021, Board meeting. The vote will not be by secret</w:t>
      </w:r>
      <w:r>
        <w:rPr>
          <w:spacing w:val="1"/>
        </w:rPr>
        <w:t> </w:t>
      </w:r>
      <w:r>
        <w:rPr/>
        <w:t>ballot.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60"/>
        <w:jc w:val="both"/>
      </w:pPr>
      <w:r>
        <w:rPr>
          <w:u w:val="single"/>
        </w:rPr>
        <w:t>President-Elect</w:t>
      </w:r>
      <w:r>
        <w:rPr>
          <w:spacing w:val="-2"/>
          <w:u w:val="single"/>
        </w:rPr>
        <w:t> </w:t>
      </w:r>
      <w:r>
        <w:rPr>
          <w:u w:val="single"/>
        </w:rPr>
        <w:t>Nominee</w:t>
      </w:r>
      <w:r>
        <w:rPr>
          <w:spacing w:val="-1"/>
          <w:u w:val="single"/>
        </w:rPr>
        <w:t> </w:t>
      </w:r>
      <w:r>
        <w:rPr>
          <w:u w:val="single"/>
        </w:rPr>
        <w:t>1</w:t>
      </w:r>
      <w:r>
        <w:rPr/>
        <w:t>: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BELISLE</w:t>
      </w:r>
    </w:p>
    <w:p>
      <w:pPr>
        <w:pStyle w:val="BodyText"/>
        <w:spacing w:before="1"/>
        <w:ind w:left="1659" w:right="1016"/>
        <w:jc w:val="both"/>
      </w:pPr>
      <w:r>
        <w:rPr/>
        <w:t>Nominated by: J. LANZA, seconded by S. HAMILTON and voted unanimously by all those present</w:t>
      </w:r>
      <w:r>
        <w:rPr>
          <w:spacing w:val="1"/>
        </w:rPr>
        <w:t> </w:t>
      </w:r>
      <w:r>
        <w:rPr/>
        <w:t>to approve</w:t>
      </w:r>
      <w:r>
        <w:rPr>
          <w:spacing w:val="1"/>
        </w:rPr>
        <w:t> </w:t>
      </w:r>
      <w:r>
        <w:rPr/>
        <w:t>this nomination.</w:t>
      </w:r>
    </w:p>
    <w:p>
      <w:pPr>
        <w:spacing w:after="0"/>
        <w:jc w:val="both"/>
        <w:sectPr>
          <w:pgSz w:w="12240" w:h="15840"/>
          <w:pgMar w:header="0" w:footer="1302" w:top="1500" w:bottom="1520" w:left="500" w:right="420"/>
        </w:sectPr>
      </w:pPr>
    </w:p>
    <w:p>
      <w:pPr>
        <w:pStyle w:val="BodyText"/>
        <w:spacing w:before="39"/>
        <w:ind w:left="1660"/>
      </w:pPr>
      <w:r>
        <w:rPr>
          <w:u w:val="single"/>
        </w:rPr>
        <w:t>President-Elect</w:t>
      </w:r>
      <w:r>
        <w:rPr>
          <w:spacing w:val="-2"/>
          <w:u w:val="single"/>
        </w:rPr>
        <w:t> </w:t>
      </w:r>
      <w:r>
        <w:rPr>
          <w:u w:val="single"/>
        </w:rPr>
        <w:t>Nominee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/>
        <w:t>: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JEAN-FRANCOIS</w:t>
      </w:r>
    </w:p>
    <w:p>
      <w:pPr>
        <w:pStyle w:val="BodyText"/>
        <w:ind w:left="1660" w:right="1279"/>
      </w:pPr>
      <w:r>
        <w:rPr/>
        <w:t>Nominated</w:t>
      </w:r>
      <w:r>
        <w:rPr>
          <w:spacing w:val="4"/>
        </w:rPr>
        <w:t> </w:t>
      </w:r>
      <w:r>
        <w:rPr/>
        <w:t>by:</w:t>
      </w:r>
      <w:r>
        <w:rPr>
          <w:spacing w:val="3"/>
        </w:rPr>
        <w:t> </w:t>
      </w:r>
      <w:r>
        <w:rPr/>
        <w:t>C.</w:t>
      </w:r>
      <w:r>
        <w:rPr>
          <w:spacing w:val="2"/>
        </w:rPr>
        <w:t> </w:t>
      </w:r>
      <w:r>
        <w:rPr/>
        <w:t>BELISLE,</w:t>
      </w:r>
      <w:r>
        <w:rPr>
          <w:spacing w:val="4"/>
        </w:rPr>
        <w:t> </w:t>
      </w:r>
      <w:r>
        <w:rPr/>
        <w:t>seconded</w:t>
      </w:r>
      <w:r>
        <w:rPr>
          <w:spacing w:val="1"/>
        </w:rPr>
        <w:t> </w:t>
      </w:r>
      <w:r>
        <w:rPr/>
        <w:t>by</w:t>
      </w:r>
      <w:r>
        <w:rPr>
          <w:spacing w:val="3"/>
        </w:rPr>
        <w:t> </w:t>
      </w:r>
      <w:r>
        <w:rPr/>
        <w:t>K.</w:t>
      </w:r>
      <w:r>
        <w:rPr>
          <w:spacing w:val="2"/>
        </w:rPr>
        <w:t> </w:t>
      </w:r>
      <w:r>
        <w:rPr/>
        <w:t>THORNELL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voted</w:t>
      </w:r>
      <w:r>
        <w:rPr>
          <w:spacing w:val="1"/>
        </w:rPr>
        <w:t> </w:t>
      </w:r>
      <w:r>
        <w:rPr/>
        <w:t>unanimously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all</w:t>
      </w:r>
      <w:r>
        <w:rPr>
          <w:spacing w:val="2"/>
        </w:rPr>
        <w:t> </w:t>
      </w:r>
      <w:r>
        <w:rPr/>
        <w:t>those</w:t>
      </w:r>
      <w:r>
        <w:rPr>
          <w:spacing w:val="-47"/>
        </w:rPr>
        <w:t> </w:t>
      </w:r>
      <w:r>
        <w:rPr/>
        <w:t>present to</w:t>
      </w:r>
      <w:r>
        <w:rPr>
          <w:spacing w:val="-1"/>
        </w:rPr>
        <w:t> </w:t>
      </w:r>
      <w:r>
        <w:rPr/>
        <w:t>approve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nomination.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60"/>
      </w:pPr>
      <w:r>
        <w:rPr>
          <w:u w:val="single"/>
        </w:rPr>
        <w:t>President-Elect</w:t>
      </w:r>
      <w:r>
        <w:rPr>
          <w:spacing w:val="-2"/>
          <w:u w:val="single"/>
        </w:rPr>
        <w:t> </w:t>
      </w:r>
      <w:r>
        <w:rPr>
          <w:u w:val="single"/>
        </w:rPr>
        <w:t>Nominee</w:t>
      </w:r>
      <w:r>
        <w:rPr>
          <w:spacing w:val="-1"/>
          <w:u w:val="single"/>
        </w:rPr>
        <w:t> </w:t>
      </w:r>
      <w:r>
        <w:rPr>
          <w:u w:val="single"/>
        </w:rPr>
        <w:t>3</w:t>
      </w:r>
      <w:r>
        <w:rPr/>
        <w:t>: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THORNELL</w:t>
      </w:r>
    </w:p>
    <w:p>
      <w:pPr>
        <w:pStyle w:val="BodyText"/>
        <w:ind w:left="1660" w:right="877"/>
      </w:pPr>
      <w:r>
        <w:rPr/>
        <w:t>Nominated by: D. PERRY, seconded by S. HAMILTON and voted unanimously by all those present</w:t>
      </w:r>
      <w:r>
        <w:rPr>
          <w:spacing w:val="-47"/>
        </w:rPr>
        <w:t> </w:t>
      </w:r>
      <w:r>
        <w:rPr/>
        <w:t>to approve</w:t>
      </w:r>
      <w:r>
        <w:rPr>
          <w:spacing w:val="1"/>
        </w:rPr>
        <w:t> </w:t>
      </w:r>
      <w:r>
        <w:rPr/>
        <w:t>this nomination.</w:t>
      </w:r>
    </w:p>
    <w:p>
      <w:pPr>
        <w:pStyle w:val="BodyText"/>
        <w:spacing w:before="1"/>
      </w:pPr>
    </w:p>
    <w:p>
      <w:pPr>
        <w:pStyle w:val="BodyText"/>
        <w:ind w:left="1660"/>
      </w:pPr>
      <w:r>
        <w:rPr>
          <w:u w:val="single"/>
        </w:rPr>
        <w:t>Secretary</w:t>
      </w:r>
      <w:r>
        <w:rPr>
          <w:spacing w:val="-2"/>
          <w:u w:val="single"/>
        </w:rPr>
        <w:t> </w:t>
      </w:r>
      <w:r>
        <w:rPr>
          <w:u w:val="single"/>
        </w:rPr>
        <w:t>Nominee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/>
        <w:t>:</w:t>
      </w:r>
      <w:r>
        <w:rPr>
          <w:spacing w:val="-3"/>
        </w:rPr>
        <w:t> </w:t>
      </w:r>
      <w:r>
        <w:rPr/>
        <w:t>C.</w:t>
      </w:r>
      <w:r>
        <w:rPr>
          <w:spacing w:val="-4"/>
        </w:rPr>
        <w:t> </w:t>
      </w:r>
      <w:r>
        <w:rPr/>
        <w:t>JEAN-FRANCOIS</w:t>
      </w:r>
    </w:p>
    <w:p>
      <w:pPr>
        <w:pStyle w:val="BodyText"/>
        <w:ind w:left="1660" w:right="877"/>
      </w:pPr>
      <w:r>
        <w:rPr/>
        <w:t>Nominated</w:t>
      </w:r>
      <w:r>
        <w:rPr>
          <w:spacing w:val="7"/>
        </w:rPr>
        <w:t> </w:t>
      </w:r>
      <w:r>
        <w:rPr/>
        <w:t>by:</w:t>
      </w:r>
      <w:r>
        <w:rPr>
          <w:spacing w:val="7"/>
        </w:rPr>
        <w:t> </w:t>
      </w:r>
      <w:r>
        <w:rPr/>
        <w:t>S.</w:t>
      </w:r>
      <w:r>
        <w:rPr>
          <w:spacing w:val="7"/>
        </w:rPr>
        <w:t> </w:t>
      </w:r>
      <w:r>
        <w:rPr/>
        <w:t>CORNACCHIO,</w:t>
      </w:r>
      <w:r>
        <w:rPr>
          <w:spacing w:val="9"/>
        </w:rPr>
        <w:t> </w:t>
      </w:r>
      <w:r>
        <w:rPr/>
        <w:t>seconded</w:t>
      </w:r>
      <w:r>
        <w:rPr>
          <w:spacing w:val="7"/>
        </w:rPr>
        <w:t> </w:t>
      </w:r>
      <w:r>
        <w:rPr/>
        <w:t>by</w:t>
      </w:r>
      <w:r>
        <w:rPr>
          <w:spacing w:val="10"/>
        </w:rPr>
        <w:t> </w:t>
      </w:r>
      <w:r>
        <w:rPr/>
        <w:t>S.</w:t>
      </w:r>
      <w:r>
        <w:rPr>
          <w:spacing w:val="8"/>
        </w:rPr>
        <w:t> </w:t>
      </w:r>
      <w:r>
        <w:rPr/>
        <w:t>HAMILTON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voted</w:t>
      </w:r>
      <w:r>
        <w:rPr>
          <w:spacing w:val="7"/>
        </w:rPr>
        <w:t> </w:t>
      </w:r>
      <w:r>
        <w:rPr/>
        <w:t>unanimously</w:t>
      </w:r>
      <w:r>
        <w:rPr>
          <w:spacing w:val="10"/>
        </w:rPr>
        <w:t> </w:t>
      </w:r>
      <w:r>
        <w:rPr/>
        <w:t>by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those</w:t>
      </w:r>
      <w:r>
        <w:rPr>
          <w:spacing w:val="-47"/>
        </w:rPr>
        <w:t> </w:t>
      </w:r>
      <w:r>
        <w:rPr/>
        <w:t>present to</w:t>
      </w:r>
      <w:r>
        <w:rPr>
          <w:spacing w:val="-1"/>
        </w:rPr>
        <w:t> </w:t>
      </w:r>
      <w:r>
        <w:rPr/>
        <w:t>approve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nomination.</w:t>
      </w:r>
    </w:p>
    <w:p>
      <w:pPr>
        <w:pStyle w:val="BodyText"/>
        <w:spacing w:before="1"/>
      </w:pPr>
    </w:p>
    <w:p>
      <w:pPr>
        <w:pStyle w:val="BodyText"/>
        <w:ind w:left="1660"/>
      </w:pPr>
      <w:r>
        <w:rPr>
          <w:u w:val="single"/>
        </w:rPr>
        <w:t>Secretary</w:t>
      </w:r>
      <w:r>
        <w:rPr>
          <w:spacing w:val="-1"/>
          <w:u w:val="single"/>
        </w:rPr>
        <w:t> </w:t>
      </w:r>
      <w:r>
        <w:rPr>
          <w:u w:val="single"/>
        </w:rPr>
        <w:t>Nominee</w:t>
      </w:r>
      <w:r>
        <w:rPr>
          <w:spacing w:val="-4"/>
          <w:u w:val="single"/>
        </w:rPr>
        <w:t> </w:t>
      </w:r>
      <w:r>
        <w:rPr>
          <w:u w:val="single"/>
        </w:rPr>
        <w:t>2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CHIN</w:t>
      </w:r>
    </w:p>
    <w:p>
      <w:pPr>
        <w:pStyle w:val="BodyText"/>
        <w:spacing w:line="237" w:lineRule="auto" w:before="2"/>
        <w:ind w:left="1660" w:right="877"/>
      </w:pPr>
      <w:r>
        <w:rPr/>
        <w:t>Nominated</w:t>
      </w:r>
      <w:r>
        <w:rPr>
          <w:spacing w:val="1"/>
        </w:rPr>
        <w:t> </w:t>
      </w:r>
      <w:r>
        <w:rPr/>
        <w:t>by:</w:t>
      </w:r>
      <w:r>
        <w:rPr>
          <w:spacing w:val="4"/>
        </w:rPr>
        <w:t> </w:t>
      </w:r>
      <w:r>
        <w:rPr/>
        <w:t>S. HAMILTON,</w:t>
      </w:r>
      <w:r>
        <w:rPr>
          <w:spacing w:val="2"/>
        </w:rPr>
        <w:t> </w:t>
      </w:r>
      <w:r>
        <w:rPr/>
        <w:t>seconded</w:t>
      </w:r>
      <w:r>
        <w:rPr>
          <w:spacing w:val="2"/>
        </w:rPr>
        <w:t> </w:t>
      </w:r>
      <w:r>
        <w:rPr/>
        <w:t>by</w:t>
      </w:r>
      <w:r>
        <w:rPr>
          <w:spacing w:val="4"/>
        </w:rPr>
        <w:t> </w:t>
      </w:r>
      <w:r>
        <w:rPr/>
        <w:t>J. LANZA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voted</w:t>
      </w:r>
      <w:r>
        <w:rPr>
          <w:spacing w:val="2"/>
        </w:rPr>
        <w:t> </w:t>
      </w:r>
      <w:r>
        <w:rPr/>
        <w:t>unanimously</w:t>
      </w:r>
      <w:r>
        <w:rPr>
          <w:spacing w:val="4"/>
        </w:rPr>
        <w:t> </w:t>
      </w:r>
      <w:r>
        <w:rPr/>
        <w:t>by</w:t>
      </w:r>
      <w:r>
        <w:rPr>
          <w:spacing w:val="3"/>
        </w:rPr>
        <w:t> </w:t>
      </w:r>
      <w:r>
        <w:rPr/>
        <w:t>all</w:t>
      </w:r>
      <w:r>
        <w:rPr>
          <w:spacing w:val="3"/>
        </w:rPr>
        <w:t> </w:t>
      </w:r>
      <w:r>
        <w:rPr/>
        <w:t>those</w:t>
      </w:r>
      <w:r>
        <w:rPr>
          <w:spacing w:val="4"/>
        </w:rPr>
        <w:t> </w:t>
      </w:r>
      <w:r>
        <w:rPr/>
        <w:t>present</w:t>
      </w:r>
      <w:r>
        <w:rPr>
          <w:spacing w:val="-47"/>
        </w:rPr>
        <w:t> </w:t>
      </w:r>
      <w:r>
        <w:rPr/>
        <w:t>to approve</w:t>
      </w:r>
      <w:r>
        <w:rPr>
          <w:spacing w:val="1"/>
        </w:rPr>
        <w:t> </w:t>
      </w:r>
      <w:r>
        <w:rPr/>
        <w:t>this nomination.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0.559998pt;margin-top:14.522891pt;width:470.88pt;height:1.44pt;mso-position-horizontal-relative:page;mso-position-vertical-relative:paragraph;z-index:-15721472;mso-wrap-distance-left:0;mso-wrap-distance-right:0" id="docshape2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140" w:val="left" w:leader="none"/>
        </w:tabs>
        <w:spacing w:line="480" w:lineRule="auto" w:before="57" w:after="0"/>
        <w:ind w:left="1660" w:right="1839" w:hanging="361"/>
        <w:jc w:val="left"/>
        <w:rPr>
          <w:sz w:val="22"/>
        </w:rPr>
      </w:pPr>
      <w:r>
        <w:rPr>
          <w:b/>
          <w:sz w:val="22"/>
        </w:rPr>
        <w:t>Pharmacy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Advisory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Committee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Appointment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Fensky</w:t>
        <w:tab/>
        <w:t>Time: 8:17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TAGLIERI</w:t>
      </w:r>
    </w:p>
    <w:p>
      <w:pPr>
        <w:pStyle w:val="BodyText"/>
        <w:ind w:left="1660" w:right="1013"/>
        <w:jc w:val="both"/>
      </w:pPr>
      <w:r>
        <w:rPr>
          <w:b/>
        </w:rPr>
        <w:t>Discussion: </w:t>
      </w:r>
      <w:r>
        <w:rPr/>
        <w:t>Now that S. AHMED has been appointed to the Board, his seat opened up on the</w:t>
      </w:r>
      <w:r>
        <w:rPr>
          <w:spacing w:val="1"/>
        </w:rPr>
        <w:t> </w:t>
      </w:r>
      <w:r>
        <w:rPr/>
        <w:t>Advisory</w:t>
      </w:r>
      <w:r>
        <w:rPr>
          <w:spacing w:val="1"/>
        </w:rPr>
        <w:t> </w:t>
      </w:r>
      <w:r>
        <w:rPr/>
        <w:t>Committee. Timothy</w:t>
      </w:r>
      <w:r>
        <w:rPr>
          <w:spacing w:val="1"/>
        </w:rPr>
        <w:t> </w:t>
      </w:r>
      <w:r>
        <w:rPr/>
        <w:t>Fensky has</w:t>
      </w:r>
      <w:r>
        <w:rPr>
          <w:spacing w:val="1"/>
        </w:rPr>
        <w:t> </w:t>
      </w:r>
      <w:r>
        <w:rPr/>
        <w:t>applied for that open seat</w:t>
      </w:r>
      <w:r>
        <w:rPr>
          <w:spacing w:val="1"/>
        </w:rPr>
        <w:t> </w:t>
      </w:r>
      <w:r>
        <w:rPr/>
        <w:t>and has</w:t>
      </w:r>
      <w:r>
        <w:rPr>
          <w:spacing w:val="49"/>
        </w:rPr>
        <w:t> </w:t>
      </w:r>
      <w:r>
        <w:rPr/>
        <w:t>already</w:t>
      </w:r>
      <w:r>
        <w:rPr>
          <w:spacing w:val="50"/>
        </w:rPr>
        <w:t> </w:t>
      </w:r>
      <w:r>
        <w:rPr/>
        <w:t>been</w:t>
      </w:r>
      <w:r>
        <w:rPr>
          <w:spacing w:val="1"/>
        </w:rPr>
        <w:t> </w:t>
      </w:r>
      <w:r>
        <w:rPr/>
        <w:t>vetted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DEA, NABP</w:t>
      </w:r>
      <w:r>
        <w:rPr>
          <w:spacing w:val="-3"/>
        </w:rPr>
        <w:t> </w:t>
      </w:r>
      <w:r>
        <w:rPr/>
        <w:t>Clearinghouse,</w:t>
      </w:r>
      <w:r>
        <w:rPr>
          <w:spacing w:val="-3"/>
        </w:rPr>
        <w:t> </w:t>
      </w:r>
      <w:r>
        <w:rPr/>
        <w:t>CORI,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OIG’s</w:t>
      </w:r>
      <w:r>
        <w:rPr>
          <w:spacing w:val="-2"/>
        </w:rPr>
        <w:t> </w:t>
      </w:r>
      <w:r>
        <w:rPr/>
        <w:t>office.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37" w:lineRule="auto"/>
        <w:ind w:left="1660" w:right="1279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S. HAMILTON, seconded by D. PERRY, and voted unanimously by those</w:t>
      </w:r>
      <w:r>
        <w:rPr>
          <w:spacing w:val="-47"/>
        </w:rPr>
        <w:t> </w:t>
      </w:r>
      <w:r>
        <w:rPr/>
        <w:t>present,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3"/>
        </w:rPr>
        <w:t> </w:t>
      </w:r>
      <w:r>
        <w:rPr/>
        <w:t>T. FENSKY’s</w:t>
      </w:r>
      <w:r>
        <w:rPr>
          <w:spacing w:val="-1"/>
        </w:rPr>
        <w:t> </w:t>
      </w:r>
      <w:r>
        <w:rPr/>
        <w:t>appointment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Advisory Committee.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106.559998pt;margin-top:14.539063pt;width:434.88pt;height:1.44pt;mso-position-horizontal-relative:page;mso-position-vertical-relative:paragraph;z-index:-15720960;mso-wrap-distance-left:0;mso-wrap-distance-right:0" id="docshape2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140" w:val="left" w:leader="none"/>
        </w:tabs>
        <w:spacing w:line="480" w:lineRule="auto" w:before="57" w:after="0"/>
        <w:ind w:left="1660" w:right="1839" w:hanging="361"/>
        <w:jc w:val="left"/>
        <w:rPr>
          <w:sz w:val="22"/>
        </w:rPr>
      </w:pPr>
      <w:r>
        <w:rPr>
          <w:b/>
          <w:sz w:val="22"/>
        </w:rPr>
        <w:t>Introduction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New Board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Members</w:t>
        <w:tab/>
        <w:t>Time: 8:07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D. SENCABAUGH</w:t>
      </w:r>
    </w:p>
    <w:p>
      <w:pPr>
        <w:pStyle w:val="BodyText"/>
        <w:spacing w:line="237" w:lineRule="auto" w:before="2"/>
        <w:ind w:left="1660" w:right="877"/>
      </w:pPr>
      <w:r>
        <w:rPr>
          <w:b/>
        </w:rPr>
        <w:t>Discussion:</w:t>
      </w:r>
      <w:r>
        <w:rPr>
          <w:b/>
          <w:spacing w:val="31"/>
        </w:rPr>
        <w:t> </w:t>
      </w:r>
      <w:r>
        <w:rPr/>
        <w:t>Delilah</w:t>
      </w:r>
      <w:r>
        <w:rPr>
          <w:spacing w:val="33"/>
        </w:rPr>
        <w:t> </w:t>
      </w:r>
      <w:r>
        <w:rPr/>
        <w:t>Barnes</w:t>
      </w:r>
      <w:r>
        <w:rPr>
          <w:spacing w:val="31"/>
        </w:rPr>
        <w:t> </w:t>
      </w:r>
      <w:r>
        <w:rPr/>
        <w:t>from</w:t>
      </w:r>
      <w:r>
        <w:rPr>
          <w:spacing w:val="31"/>
        </w:rPr>
        <w:t> </w:t>
      </w:r>
      <w:r>
        <w:rPr/>
        <w:t>Sullivan’s</w:t>
      </w:r>
      <w:r>
        <w:rPr>
          <w:spacing w:val="31"/>
        </w:rPr>
        <w:t> </w:t>
      </w:r>
      <w:r>
        <w:rPr/>
        <w:t>Pharmacy</w:t>
      </w:r>
      <w:r>
        <w:rPr>
          <w:spacing w:val="32"/>
        </w:rPr>
        <w:t> </w:t>
      </w:r>
      <w:r>
        <w:rPr/>
        <w:t>has</w:t>
      </w:r>
      <w:r>
        <w:rPr>
          <w:spacing w:val="32"/>
        </w:rPr>
        <w:t> </w:t>
      </w:r>
      <w:r>
        <w:rPr/>
        <w:t>been</w:t>
      </w:r>
      <w:r>
        <w:rPr>
          <w:spacing w:val="33"/>
        </w:rPr>
        <w:t> </w:t>
      </w:r>
      <w:r>
        <w:rPr/>
        <w:t>appointed</w:t>
      </w:r>
      <w:r>
        <w:rPr>
          <w:spacing w:val="30"/>
        </w:rPr>
        <w:t> </w:t>
      </w:r>
      <w:r>
        <w:rPr/>
        <w:t>to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independent</w:t>
      </w:r>
      <w:r>
        <w:rPr>
          <w:spacing w:val="-47"/>
        </w:rPr>
        <w:t> </w:t>
      </w:r>
      <w:r>
        <w:rPr/>
        <w:t>seat that</w:t>
      </w:r>
      <w:r>
        <w:rPr>
          <w:spacing w:val="1"/>
        </w:rPr>
        <w:t> </w:t>
      </w:r>
      <w:r>
        <w:rPr/>
        <w:t>has been</w:t>
      </w:r>
      <w:r>
        <w:rPr>
          <w:spacing w:val="-3"/>
        </w:rPr>
        <w:t> </w:t>
      </w:r>
      <w:r>
        <w:rPr/>
        <w:t>vacated</w:t>
      </w:r>
      <w:r>
        <w:rPr>
          <w:spacing w:val="-3"/>
        </w:rPr>
        <w:t> </w:t>
      </w:r>
      <w:r>
        <w:rPr/>
        <w:t>by</w:t>
      </w:r>
      <w:r>
        <w:rPr>
          <w:spacing w:val="1"/>
        </w:rPr>
        <w:t> </w:t>
      </w:r>
      <w:r>
        <w:rPr/>
        <w:t>Andrew</w:t>
      </w:r>
      <w:r>
        <w:rPr>
          <w:spacing w:val="1"/>
        </w:rPr>
        <w:t> </w:t>
      </w:r>
      <w:r>
        <w:rPr/>
        <w:t>Stein.</w:t>
      </w:r>
    </w:p>
    <w:p>
      <w:pPr>
        <w:pStyle w:val="BodyText"/>
        <w:spacing w:before="2"/>
        <w:ind w:left="1660"/>
      </w:pPr>
      <w:r>
        <w:rPr/>
        <w:t>Rita</w:t>
      </w:r>
      <w:r>
        <w:rPr>
          <w:spacing w:val="-2"/>
        </w:rPr>
        <w:t> </w:t>
      </w:r>
      <w:r>
        <w:rPr/>
        <w:t>Morelli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MCPHS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vacant</w:t>
      </w:r>
      <w:r>
        <w:rPr>
          <w:spacing w:val="-1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seat.</w:t>
      </w:r>
    </w:p>
    <w:p>
      <w:pPr>
        <w:pStyle w:val="BodyText"/>
        <w:ind w:left="1660"/>
      </w:pPr>
      <w:r>
        <w:rPr/>
        <w:t>R.</w:t>
      </w:r>
      <w:r>
        <w:rPr>
          <w:spacing w:val="-1"/>
        </w:rPr>
        <w:t> </w:t>
      </w:r>
      <w:r>
        <w:rPr/>
        <w:t>LOPEZ</w:t>
      </w:r>
      <w:r>
        <w:rPr>
          <w:spacing w:val="-1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reappointed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another</w:t>
      </w:r>
      <w:r>
        <w:rPr>
          <w:spacing w:val="-1"/>
        </w:rPr>
        <w:t> </w:t>
      </w:r>
      <w:r>
        <w:rPr/>
        <w:t>term.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660" w:right="0" w:firstLine="0"/>
        <w:jc w:val="left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0.559998pt;margin-top:14.417383pt;width:470.88pt;height:1.44pt;mso-position-horizontal-relative:page;mso-position-vertical-relative:paragraph;z-index:-15720448;mso-wrap-distance-left:0;mso-wrap-distance-right:0" id="docshape22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302" w:top="1400" w:bottom="1520" w:left="500" w:right="420"/>
        </w:sectPr>
      </w:pPr>
    </w:p>
    <w:p>
      <w:pPr>
        <w:tabs>
          <w:tab w:pos="4540" w:val="left" w:leader="none"/>
        </w:tabs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</w:t>
        <w:tab/>
        <w:t>Policies</w:t>
      </w:r>
    </w:p>
    <w:p>
      <w:pPr>
        <w:pStyle w:val="BodyText"/>
        <w:rPr>
          <w:b/>
        </w:rPr>
      </w:pPr>
    </w:p>
    <w:p>
      <w:pPr>
        <w:tabs>
          <w:tab w:pos="8139" w:val="left" w:leader="none"/>
        </w:tabs>
        <w:spacing w:line="477" w:lineRule="auto" w:before="0"/>
        <w:ind w:left="1660" w:right="1840" w:hanging="361"/>
        <w:jc w:val="left"/>
        <w:rPr>
          <w:sz w:val="22"/>
        </w:rPr>
      </w:pPr>
      <w:r>
        <w:rPr>
          <w:b/>
          <w:sz w:val="22"/>
        </w:rPr>
        <w:t>1.  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2021-04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Continuing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Educations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(CE)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Requirements</w:t>
        <w:tab/>
        <w:t>Time: 8:34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  <w:spacing w:before="4"/>
        <w:ind w:left="1660" w:right="877"/>
      </w:pPr>
      <w:r>
        <w:rPr>
          <w:b/>
        </w:rPr>
        <w:t>Discussion:</w:t>
      </w:r>
      <w:r>
        <w:rPr>
          <w:b/>
          <w:spacing w:val="39"/>
        </w:rPr>
        <w:t> </w:t>
      </w:r>
      <w:r>
        <w:rPr/>
        <w:t>After</w:t>
      </w:r>
      <w:r>
        <w:rPr>
          <w:spacing w:val="41"/>
        </w:rPr>
        <w:t> </w:t>
      </w:r>
      <w:r>
        <w:rPr/>
        <w:t>receiving</w:t>
      </w:r>
      <w:r>
        <w:rPr>
          <w:spacing w:val="40"/>
        </w:rPr>
        <w:t> </w:t>
      </w:r>
      <w:r>
        <w:rPr/>
        <w:t>some</w:t>
      </w:r>
      <w:r>
        <w:rPr>
          <w:spacing w:val="42"/>
        </w:rPr>
        <w:t> </w:t>
      </w:r>
      <w:r>
        <w:rPr/>
        <w:t>stakeholder</w:t>
      </w:r>
      <w:r>
        <w:rPr>
          <w:spacing w:val="41"/>
        </w:rPr>
        <w:t> </w:t>
      </w:r>
      <w:r>
        <w:rPr/>
        <w:t>feedback,</w:t>
      </w:r>
      <w:r>
        <w:rPr>
          <w:spacing w:val="41"/>
        </w:rPr>
        <w:t> </w:t>
      </w:r>
      <w:r>
        <w:rPr/>
        <w:t>some</w:t>
      </w:r>
      <w:r>
        <w:rPr>
          <w:spacing w:val="42"/>
        </w:rPr>
        <w:t> </w:t>
      </w:r>
      <w:r>
        <w:rPr/>
        <w:t>edits</w:t>
      </w:r>
      <w:r>
        <w:rPr>
          <w:spacing w:val="41"/>
        </w:rPr>
        <w:t> </w:t>
      </w:r>
      <w:r>
        <w:rPr/>
        <w:t>have</w:t>
      </w:r>
      <w:r>
        <w:rPr>
          <w:spacing w:val="42"/>
        </w:rPr>
        <w:t> </w:t>
      </w:r>
      <w:r>
        <w:rPr/>
        <w:t>been</w:t>
      </w:r>
      <w:r>
        <w:rPr>
          <w:spacing w:val="40"/>
        </w:rPr>
        <w:t> </w:t>
      </w:r>
      <w:r>
        <w:rPr/>
        <w:t>made</w:t>
      </w:r>
      <w:r>
        <w:rPr>
          <w:spacing w:val="42"/>
        </w:rPr>
        <w:t> </w:t>
      </w:r>
      <w:r>
        <w:rPr/>
        <w:t>to</w:t>
      </w:r>
      <w:r>
        <w:rPr>
          <w:spacing w:val="43"/>
        </w:rPr>
        <w:t> </w:t>
      </w:r>
      <w:r>
        <w:rPr/>
        <w:t>this</w:t>
      </w:r>
      <w:r>
        <w:rPr>
          <w:spacing w:val="-47"/>
        </w:rPr>
        <w:t> </w:t>
      </w:r>
      <w:r>
        <w:rPr/>
        <w:t>policy.</w:t>
      </w:r>
    </w:p>
    <w:p>
      <w:pPr>
        <w:pStyle w:val="BodyText"/>
      </w:pPr>
    </w:p>
    <w:p>
      <w:pPr>
        <w:pStyle w:val="BodyText"/>
        <w:spacing w:before="1"/>
        <w:ind w:left="1660" w:right="877"/>
      </w:pPr>
      <w:r>
        <w:rPr/>
        <w:t>With</w:t>
      </w:r>
      <w:r>
        <w:rPr>
          <w:spacing w:val="12"/>
        </w:rPr>
        <w:t> </w:t>
      </w:r>
      <w:r>
        <w:rPr/>
        <w:t>input</w:t>
      </w:r>
      <w:r>
        <w:rPr>
          <w:spacing w:val="14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legal</w:t>
      </w:r>
      <w:r>
        <w:rPr>
          <w:spacing w:val="13"/>
        </w:rPr>
        <w:t> </w:t>
      </w:r>
      <w:r>
        <w:rPr/>
        <w:t>team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help</w:t>
      </w:r>
      <w:r>
        <w:rPr>
          <w:spacing w:val="13"/>
        </w:rPr>
        <w:t> </w:t>
      </w:r>
      <w:r>
        <w:rPr/>
        <w:t>interpret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CDTM</w:t>
      </w:r>
      <w:r>
        <w:rPr>
          <w:spacing w:val="14"/>
        </w:rPr>
        <w:t> </w:t>
      </w:r>
      <w:r>
        <w:rPr/>
        <w:t>statute,</w:t>
      </w:r>
      <w:r>
        <w:rPr>
          <w:spacing w:val="11"/>
        </w:rPr>
        <w:t> </w:t>
      </w:r>
      <w:r>
        <w:rPr/>
        <w:t>edits</w:t>
      </w:r>
      <w:r>
        <w:rPr>
          <w:spacing w:val="10"/>
        </w:rPr>
        <w:t> </w:t>
      </w:r>
      <w:r>
        <w:rPr/>
        <w:t>were</w:t>
      </w:r>
      <w:r>
        <w:rPr>
          <w:spacing w:val="12"/>
        </w:rPr>
        <w:t> </w:t>
      </w:r>
      <w:r>
        <w:rPr/>
        <w:t>made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clearly</w:t>
      </w:r>
      <w:r>
        <w:rPr>
          <w:spacing w:val="-47"/>
        </w:rPr>
        <w:t> </w:t>
      </w:r>
      <w:r>
        <w:rPr/>
        <w:t>state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5</w:t>
      </w:r>
      <w:r>
        <w:rPr>
          <w:spacing w:val="1"/>
        </w:rPr>
        <w:t> </w:t>
      </w:r>
      <w:r>
        <w:rPr/>
        <w:t>CEU’s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calendar</w:t>
      </w:r>
      <w:r>
        <w:rPr>
          <w:spacing w:val="-4"/>
        </w:rPr>
        <w:t> </w:t>
      </w:r>
      <w:r>
        <w:rPr/>
        <w:t>year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CDTM</w:t>
      </w:r>
      <w:r>
        <w:rPr>
          <w:spacing w:val="-2"/>
        </w:rPr>
        <w:t> </w:t>
      </w:r>
      <w:r>
        <w:rPr/>
        <w:t>pharmacists.</w:t>
      </w:r>
    </w:p>
    <w:p>
      <w:pPr>
        <w:pStyle w:val="BodyText"/>
      </w:pPr>
    </w:p>
    <w:p>
      <w:pPr>
        <w:pStyle w:val="BodyText"/>
        <w:ind w:left="1660" w:right="1013"/>
        <w:jc w:val="both"/>
      </w:pPr>
      <w:r>
        <w:rPr/>
        <w:t>For the compounding CE criteria, specific terms for program titles were added to assist licensees</w:t>
      </w:r>
      <w:r>
        <w:rPr>
          <w:spacing w:val="-47"/>
        </w:rPr>
        <w:t> </w:t>
      </w:r>
      <w:r>
        <w:rPr/>
        <w:t>with program selection as well as enforcement. The titles are the only way for Board staff 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meets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non-sterile</w:t>
      </w:r>
      <w:r>
        <w:rPr>
          <w:spacing w:val="1"/>
        </w:rPr>
        <w:t> </w:t>
      </w:r>
      <w:r>
        <w:rPr/>
        <w:t>compounding</w:t>
      </w:r>
      <w:r>
        <w:rPr>
          <w:spacing w:val="1"/>
        </w:rPr>
        <w:t> </w:t>
      </w:r>
      <w:r>
        <w:rPr/>
        <w:t>requirement. ACPE's "compounding" designator is nonspecific to either compounding type so, it</w:t>
      </w:r>
      <w:r>
        <w:rPr>
          <w:spacing w:val="1"/>
        </w:rPr>
        <w:t> </w:t>
      </w:r>
      <w:r>
        <w:rPr/>
        <w:t>cannot be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sole</w:t>
      </w:r>
      <w:r>
        <w:rPr>
          <w:spacing w:val="-2"/>
        </w:rPr>
        <w:t> </w:t>
      </w:r>
      <w:r>
        <w:rPr/>
        <w:t>indicator</w:t>
      </w:r>
      <w:r>
        <w:rPr>
          <w:spacing w:val="-2"/>
        </w:rPr>
        <w:t> </w:t>
      </w:r>
      <w:r>
        <w:rPr/>
        <w:t>of compliance.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60" w:right="1279"/>
      </w:pPr>
      <w:r>
        <w:rPr/>
        <w:t>As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Board</w:t>
      </w:r>
      <w:r>
        <w:rPr>
          <w:spacing w:val="5"/>
        </w:rPr>
        <w:t> </w:t>
      </w:r>
      <w:r>
        <w:rPr/>
        <w:t>members</w:t>
      </w:r>
      <w:r>
        <w:rPr>
          <w:spacing w:val="6"/>
        </w:rPr>
        <w:t> </w:t>
      </w:r>
      <w:r>
        <w:rPr/>
        <w:t>cannot</w:t>
      </w:r>
      <w:r>
        <w:rPr>
          <w:spacing w:val="9"/>
        </w:rPr>
        <w:t> </w:t>
      </w:r>
      <w:r>
        <w:rPr/>
        <w:t>delegate</w:t>
      </w:r>
      <w:r>
        <w:rPr>
          <w:spacing w:val="7"/>
        </w:rPr>
        <w:t> </w:t>
      </w:r>
      <w:r>
        <w:rPr/>
        <w:t>its</w:t>
      </w:r>
      <w:r>
        <w:rPr>
          <w:spacing w:val="8"/>
        </w:rPr>
        <w:t> </w:t>
      </w:r>
      <w:r>
        <w:rPr/>
        <w:t>discretion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staff,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specific</w:t>
      </w:r>
      <w:r>
        <w:rPr>
          <w:spacing w:val="9"/>
        </w:rPr>
        <w:t> </w:t>
      </w:r>
      <w:r>
        <w:rPr/>
        <w:t>terms</w:t>
      </w:r>
      <w:r>
        <w:rPr>
          <w:spacing w:val="6"/>
        </w:rPr>
        <w:t> </w:t>
      </w:r>
      <w:r>
        <w:rPr/>
        <w:t>are</w:t>
      </w:r>
      <w:r>
        <w:rPr>
          <w:spacing w:val="-47"/>
        </w:rPr>
        <w:t> </w:t>
      </w:r>
      <w:r>
        <w:rPr/>
        <w:t>necessary,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updated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additional terms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needed.</w:t>
      </w:r>
    </w:p>
    <w:p>
      <w:pPr>
        <w:pStyle w:val="BodyText"/>
      </w:pPr>
    </w:p>
    <w:p>
      <w:pPr>
        <w:pStyle w:val="BodyText"/>
        <w:spacing w:before="1"/>
        <w:ind w:left="1660" w:right="877"/>
      </w:pPr>
      <w:r>
        <w:rPr/>
        <w:t>A</w:t>
      </w:r>
      <w:r>
        <w:rPr>
          <w:spacing w:val="24"/>
        </w:rPr>
        <w:t> </w:t>
      </w:r>
      <w:r>
        <w:rPr/>
        <w:t>licensee</w:t>
      </w:r>
      <w:r>
        <w:rPr>
          <w:spacing w:val="26"/>
        </w:rPr>
        <w:t> </w:t>
      </w:r>
      <w:r>
        <w:rPr/>
        <w:t>could</w:t>
      </w:r>
      <w:r>
        <w:rPr>
          <w:spacing w:val="25"/>
        </w:rPr>
        <w:t> </w:t>
      </w:r>
      <w:r>
        <w:rPr/>
        <w:t>always</w:t>
      </w:r>
      <w:r>
        <w:rPr>
          <w:spacing w:val="26"/>
        </w:rPr>
        <w:t> </w:t>
      </w:r>
      <w:r>
        <w:rPr/>
        <w:t>petition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Board</w:t>
      </w:r>
      <w:r>
        <w:rPr>
          <w:spacing w:val="22"/>
        </w:rPr>
        <w:t> </w:t>
      </w:r>
      <w:r>
        <w:rPr/>
        <w:t>for</w:t>
      </w:r>
      <w:r>
        <w:rPr>
          <w:spacing w:val="23"/>
        </w:rPr>
        <w:t> </w:t>
      </w:r>
      <w:r>
        <w:rPr/>
        <w:t>approval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a</w:t>
      </w:r>
      <w:r>
        <w:rPr>
          <w:spacing w:val="26"/>
        </w:rPr>
        <w:t> </w:t>
      </w:r>
      <w:r>
        <w:rPr/>
        <w:t>compounding</w:t>
      </w:r>
      <w:r>
        <w:rPr>
          <w:spacing w:val="25"/>
        </w:rPr>
        <w:t> </w:t>
      </w:r>
      <w:r>
        <w:rPr/>
        <w:t>CE</w:t>
      </w:r>
      <w:r>
        <w:rPr>
          <w:spacing w:val="24"/>
        </w:rPr>
        <w:t> </w:t>
      </w:r>
      <w:r>
        <w:rPr/>
        <w:t>without</w:t>
      </w:r>
      <w:r>
        <w:rPr>
          <w:spacing w:val="24"/>
        </w:rPr>
        <w:t> </w:t>
      </w:r>
      <w:r>
        <w:rPr/>
        <w:t>one</w:t>
      </w:r>
      <w:r>
        <w:rPr>
          <w:spacing w:val="23"/>
        </w:rPr>
        <w:t> </w:t>
      </w:r>
      <w:r>
        <w:rPr/>
        <w:t>of</w:t>
      </w:r>
      <w:r>
        <w:rPr>
          <w:spacing w:val="-46"/>
        </w:rPr>
        <w:t> </w:t>
      </w:r>
      <w:r>
        <w:rPr/>
        <w:t>these</w:t>
      </w:r>
      <w:r>
        <w:rPr>
          <w:spacing w:val="-3"/>
        </w:rPr>
        <w:t> </w:t>
      </w:r>
      <w:r>
        <w:rPr/>
        <w:t>words</w:t>
      </w:r>
      <w:r>
        <w:rPr>
          <w:spacing w:val="-2"/>
        </w:rPr>
        <w:t> </w:t>
      </w:r>
      <w:r>
        <w:rPr/>
        <w:t>if they</w:t>
      </w:r>
      <w:r>
        <w:rPr>
          <w:spacing w:val="1"/>
        </w:rPr>
        <w:t> </w:t>
      </w:r>
      <w:r>
        <w:rPr/>
        <w:t>feel it</w:t>
      </w:r>
      <w:r>
        <w:rPr>
          <w:spacing w:val="-2"/>
        </w:rPr>
        <w:t> </w:t>
      </w:r>
      <w:r>
        <w:rPr/>
        <w:t>meets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spirit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statute.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660" w:right="877"/>
      </w:pPr>
      <w:r>
        <w:rPr>
          <w:b/>
        </w:rPr>
        <w:t>Action:</w:t>
      </w:r>
      <w:r>
        <w:rPr>
          <w:b/>
          <w:spacing w:val="22"/>
        </w:rPr>
        <w:t> </w:t>
      </w:r>
      <w:r>
        <w:rPr/>
        <w:t>Motion</w:t>
      </w:r>
      <w:r>
        <w:rPr>
          <w:spacing w:val="35"/>
        </w:rPr>
        <w:t> </w:t>
      </w:r>
      <w:r>
        <w:rPr/>
        <w:t>by</w:t>
      </w:r>
      <w:r>
        <w:rPr>
          <w:spacing w:val="36"/>
        </w:rPr>
        <w:t> </w:t>
      </w:r>
      <w:r>
        <w:rPr/>
        <w:t>S.</w:t>
      </w:r>
      <w:r>
        <w:rPr>
          <w:spacing w:val="35"/>
        </w:rPr>
        <w:t> </w:t>
      </w:r>
      <w:r>
        <w:rPr/>
        <w:t>HAMILTON,</w:t>
      </w:r>
      <w:r>
        <w:rPr>
          <w:spacing w:val="35"/>
        </w:rPr>
        <w:t> </w:t>
      </w:r>
      <w:r>
        <w:rPr/>
        <w:t>seconded</w:t>
      </w:r>
      <w:r>
        <w:rPr>
          <w:spacing w:val="35"/>
        </w:rPr>
        <w:t> </w:t>
      </w:r>
      <w:r>
        <w:rPr/>
        <w:t>by</w:t>
      </w:r>
      <w:r>
        <w:rPr>
          <w:spacing w:val="36"/>
        </w:rPr>
        <w:t> </w:t>
      </w:r>
      <w:r>
        <w:rPr/>
        <w:t>C.</w:t>
      </w:r>
      <w:r>
        <w:rPr>
          <w:spacing w:val="32"/>
        </w:rPr>
        <w:t> </w:t>
      </w:r>
      <w:r>
        <w:rPr/>
        <w:t>BELISLE,</w:t>
      </w:r>
      <w:r>
        <w:rPr>
          <w:spacing w:val="35"/>
        </w:rPr>
        <w:t> </w:t>
      </w:r>
      <w:r>
        <w:rPr/>
        <w:t>and</w:t>
      </w:r>
      <w:r>
        <w:rPr>
          <w:spacing w:val="32"/>
        </w:rPr>
        <w:t> </w:t>
      </w:r>
      <w:r>
        <w:rPr/>
        <w:t>voted</w:t>
      </w:r>
      <w:r>
        <w:rPr>
          <w:spacing w:val="35"/>
        </w:rPr>
        <w:t> </w:t>
      </w:r>
      <w:r>
        <w:rPr/>
        <w:t>unanimously</w:t>
      </w:r>
      <w:r>
        <w:rPr>
          <w:spacing w:val="36"/>
        </w:rPr>
        <w:t> </w:t>
      </w:r>
      <w:r>
        <w:rPr/>
        <w:t>by</w:t>
      </w:r>
      <w:r>
        <w:rPr>
          <w:spacing w:val="36"/>
        </w:rPr>
        <w:t> </w:t>
      </w:r>
      <w:r>
        <w:rPr/>
        <w:t>those</w:t>
      </w:r>
      <w:r>
        <w:rPr>
          <w:spacing w:val="-47"/>
        </w:rPr>
        <w:t> </w:t>
      </w:r>
      <w:r>
        <w:rPr/>
        <w:t>present,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changes.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0.559998pt;margin-top:14.548164pt;width:470.88pt;height:1.44pt;mso-position-horizontal-relative:page;mso-position-vertical-relative:paragraph;z-index:-15719936;mso-wrap-distance-left:0;mso-wrap-distance-right:0" id="docshape2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3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VII</w:t>
        <w:tab/>
        <w:t>Petition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Waiver</w:t>
      </w:r>
    </w:p>
    <w:p>
      <w:pPr>
        <w:pStyle w:val="BodyText"/>
        <w:rPr>
          <w:b/>
        </w:rPr>
      </w:pPr>
    </w:p>
    <w:p>
      <w:pPr>
        <w:tabs>
          <w:tab w:pos="3819" w:val="left" w:leader="none"/>
          <w:tab w:pos="8859" w:val="left" w:leader="none"/>
        </w:tabs>
        <w:spacing w:line="273" w:lineRule="auto" w:before="0"/>
        <w:ind w:left="1292" w:right="1256" w:firstLine="7"/>
        <w:jc w:val="left"/>
        <w:rPr>
          <w:b/>
          <w:sz w:val="22"/>
        </w:rPr>
      </w:pPr>
      <w:r>
        <w:rPr>
          <w:b/>
          <w:sz w:val="22"/>
        </w:rPr>
        <w:t>1.  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Davila,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Sachalyz</w:t>
        <w:tab/>
        <w:t>PTT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Waiver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Request</w:t>
        <w:tab/>
        <w:t>TIME 8:36am</w:t>
      </w:r>
      <w:r>
        <w:rPr>
          <w:b/>
          <w:spacing w:val="-47"/>
          <w:sz w:val="22"/>
        </w:rPr>
        <w:t> </w:t>
      </w:r>
      <w:bookmarkStart w:name="Represented by: Self" w:id="35"/>
      <w:bookmarkEnd w:id="35"/>
      <w:r>
        <w:rPr>
          <w:b/>
          <w:sz w:val="22"/>
        </w:rPr>
        <w:t>R</w:t>
      </w:r>
      <w:r>
        <w:rPr>
          <w:b/>
          <w:sz w:val="22"/>
        </w:rPr>
        <w:t>epresented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32" w:lineRule="exact" w:before="0"/>
        <w:ind w:left="1292" w:right="0" w:firstLine="0"/>
        <w:jc w:val="left"/>
        <w:rPr>
          <w:b/>
          <w:sz w:val="22"/>
        </w:rPr>
      </w:pPr>
      <w:bookmarkStart w:name="Recusal: Cornacchio, Rocchio" w:id="36"/>
      <w:bookmarkEnd w:id="36"/>
      <w:r>
        <w:rPr/>
      </w:r>
      <w:r>
        <w:rPr>
          <w:b/>
          <w:sz w:val="22"/>
        </w:rPr>
        <w:t>Recusal: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Rocchio</w:t>
      </w:r>
    </w:p>
    <w:p>
      <w:pPr>
        <w:pStyle w:val="BodyText"/>
        <w:rPr>
          <w:b/>
        </w:rPr>
      </w:pPr>
    </w:p>
    <w:p>
      <w:pPr>
        <w:pStyle w:val="BodyText"/>
        <w:ind w:left="1292" w:right="1279"/>
      </w:pPr>
      <w:bookmarkStart w:name="Discussion: S. DAVILA petitioned for a w" w:id="37"/>
      <w:bookmarkEnd w:id="37"/>
      <w:r>
        <w:rPr/>
      </w:r>
      <w:r>
        <w:rPr/>
        <w:t>Discussion: S. DAVILA petitioned for a waiver of the pharmacy technician trainee education</w:t>
      </w:r>
      <w:r>
        <w:rPr>
          <w:spacing w:val="1"/>
        </w:rPr>
        <w:t> </w:t>
      </w:r>
      <w:r>
        <w:rPr/>
        <w:t>requirement.</w:t>
      </w:r>
      <w:r>
        <w:rPr>
          <w:spacing w:val="-2"/>
        </w:rPr>
        <w:t> </w:t>
      </w:r>
      <w:r>
        <w:rPr/>
        <w:t>She</w:t>
      </w:r>
      <w:r>
        <w:rPr>
          <w:spacing w:val="-1"/>
        </w:rPr>
        <w:t> </w:t>
      </w:r>
      <w:r>
        <w:rPr/>
        <w:t>indicated</w:t>
      </w:r>
      <w:r>
        <w:rPr>
          <w:spacing w:val="-5"/>
        </w:rPr>
        <w:t> </w:t>
      </w:r>
      <w:r>
        <w:rPr/>
        <w:t>that she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2"/>
        </w:rPr>
        <w:t> </w:t>
      </w:r>
      <w:r>
        <w:rPr/>
        <w:t>parent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employed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CVS.</w:t>
      </w:r>
      <w:r>
        <w:rPr>
          <w:spacing w:val="-46"/>
        </w:rPr>
        <w:t> </w:t>
      </w:r>
      <w:r>
        <w:rPr/>
        <w:t>She believes that receiving a technician license would allow her the flexibility to complete her</w:t>
      </w:r>
      <w:r>
        <w:rPr>
          <w:spacing w:val="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her son.</w:t>
      </w:r>
    </w:p>
    <w:p>
      <w:pPr>
        <w:pStyle w:val="BodyText"/>
        <w:spacing w:before="1"/>
      </w:pPr>
    </w:p>
    <w:p>
      <w:pPr>
        <w:pStyle w:val="BodyText"/>
        <w:ind w:left="1292" w:right="1086"/>
        <w:jc w:val="both"/>
      </w:pPr>
      <w:bookmarkStart w:name="Action: A motion was made by S. Hamilton" w:id="38"/>
      <w:bookmarkEnd w:id="38"/>
      <w:r>
        <w:rPr/>
      </w:r>
      <w:r>
        <w:rPr/>
        <w:t>Action: A motion was made by S. Hamilton to approve the applicant’s waiver; Seconded by D. Perry,</w:t>
      </w:r>
      <w:r>
        <w:rPr>
          <w:spacing w:val="-47"/>
        </w:rPr>
        <w:t> </w:t>
      </w:r>
      <w:r>
        <w:rPr/>
        <w:t>then Board Members present voted unanimously by rollcall to approve motion except S. Cornacchio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J. Rocchio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recused.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59998pt;margin-top:14.418914pt;width:470.88pt;height:1.44pt;mso-position-horizontal-relative:page;mso-position-vertical-relative:paragraph;z-index:-15719424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39" w:val="left" w:leader="none"/>
        </w:tabs>
        <w:spacing w:before="57"/>
        <w:ind w:left="939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VIII</w:t>
        <w:tab/>
        <w:t>PTT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Extension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Request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302" w:top="1400" w:bottom="1520" w:left="500" w:right="420"/>
        </w:sectPr>
      </w:pPr>
    </w:p>
    <w:p>
      <w:pPr>
        <w:pStyle w:val="ListParagraph"/>
        <w:numPr>
          <w:ilvl w:val="0"/>
          <w:numId w:val="7"/>
        </w:numPr>
        <w:tabs>
          <w:tab w:pos="1301" w:val="left" w:leader="none"/>
          <w:tab w:pos="8860" w:val="left" w:leader="none"/>
        </w:tabs>
        <w:spacing w:line="276" w:lineRule="auto" w:before="39" w:after="0"/>
        <w:ind w:left="1293" w:right="1255" w:hanging="354"/>
        <w:jc w:val="left"/>
        <w:rPr>
          <w:b/>
          <w:sz w:val="22"/>
        </w:rPr>
      </w:pPr>
      <w:r>
        <w:rPr>
          <w:b/>
          <w:sz w:val="22"/>
        </w:rPr>
        <w:t>PTT08884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Masterton-Jones,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Valrie</w:t>
        <w:tab/>
        <w:t>TIME 8:44am</w:t>
      </w:r>
      <w:r>
        <w:rPr>
          <w:b/>
          <w:spacing w:val="-46"/>
          <w:sz w:val="22"/>
        </w:rPr>
        <w:t> </w:t>
      </w:r>
      <w:bookmarkStart w:name="Represented by: Self" w:id="39"/>
      <w:bookmarkEnd w:id="39"/>
      <w:r>
        <w:rPr>
          <w:b/>
          <w:sz w:val="22"/>
        </w:rPr>
        <w:t>R</w:t>
      </w:r>
      <w:r>
        <w:rPr>
          <w:b/>
          <w:sz w:val="22"/>
        </w:rPr>
        <w:t>epresented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27" w:lineRule="exact" w:before="0"/>
        <w:ind w:left="1293" w:right="0" w:firstLine="0"/>
        <w:jc w:val="left"/>
        <w:rPr>
          <w:b/>
          <w:sz w:val="22"/>
        </w:rPr>
      </w:pPr>
      <w:bookmarkStart w:name="Recusal: Cornacchio/Rocchio/Sandhal/Jean" w:id="40"/>
      <w:bookmarkEnd w:id="40"/>
      <w:r>
        <w:rPr/>
      </w:r>
      <w:r>
        <w:rPr>
          <w:b/>
          <w:spacing w:val="-1"/>
          <w:sz w:val="22"/>
        </w:rPr>
        <w:t>Recusal:</w:t>
      </w:r>
      <w:r>
        <w:rPr>
          <w:b/>
          <w:spacing w:val="36"/>
          <w:sz w:val="22"/>
        </w:rPr>
        <w:t> </w:t>
      </w:r>
      <w:r>
        <w:rPr>
          <w:b/>
          <w:spacing w:val="-1"/>
          <w:sz w:val="22"/>
        </w:rPr>
        <w:t>Cornacchio/Rocchio/Sandhal/Jean-Francois/Belisle/Ahmed</w:t>
      </w:r>
    </w:p>
    <w:p>
      <w:pPr>
        <w:pStyle w:val="BodyText"/>
        <w:rPr>
          <w:b/>
        </w:rPr>
      </w:pPr>
    </w:p>
    <w:p>
      <w:pPr>
        <w:pStyle w:val="BodyText"/>
        <w:ind w:left="1292" w:right="1290"/>
      </w:pPr>
      <w:bookmarkStart w:name="Discussion: V. MASTERTON-JONES petitione" w:id="41"/>
      <w:bookmarkEnd w:id="41"/>
      <w:r>
        <w:rPr/>
      </w:r>
      <w:r>
        <w:rPr/>
        <w:t>Discussion: V. MASTERTON-JONES petitioned for an extension of her pharmacy technician trainee</w:t>
      </w:r>
      <w:r>
        <w:rPr>
          <w:spacing w:val="-47"/>
        </w:rPr>
        <w:t> </w:t>
      </w:r>
      <w:r>
        <w:rPr/>
        <w:t>license. Due to COVID restrictions, she was not able to obtain the minimum required hours. She</w:t>
      </w:r>
      <w:r>
        <w:rPr>
          <w:spacing w:val="1"/>
        </w:rPr>
        <w:t> </w:t>
      </w:r>
      <w:r>
        <w:rPr/>
        <w:t>previously appeared</w:t>
      </w:r>
      <w:r>
        <w:rPr>
          <w:spacing w:val="-2"/>
        </w:rPr>
        <w:t> </w:t>
      </w:r>
      <w:r>
        <w:rPr/>
        <w:t>before 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11/12/2021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was deferred</w:t>
      </w:r>
      <w:r>
        <w:rPr>
          <w:spacing w:val="-2"/>
        </w:rPr>
        <w:t> </w:t>
      </w:r>
      <w:r>
        <w:rPr/>
        <w:t>due to quorum.</w:t>
      </w:r>
    </w:p>
    <w:p>
      <w:pPr>
        <w:pStyle w:val="BodyText"/>
        <w:spacing w:before="1"/>
      </w:pPr>
    </w:p>
    <w:p>
      <w:pPr>
        <w:pStyle w:val="BodyText"/>
        <w:ind w:left="1292" w:right="1090"/>
      </w:pPr>
      <w:bookmarkStart w:name="Action: A motion was made by S. Hamilton" w:id="42"/>
      <w:bookmarkEnd w:id="42"/>
      <w:r>
        <w:rPr/>
      </w:r>
      <w:r>
        <w:rPr/>
        <w:t>Action: A motion was made by S. Hamilton to extend the expiration date of V. Masterton-Jones’s</w:t>
      </w:r>
      <w:r>
        <w:rPr>
          <w:spacing w:val="1"/>
        </w:rPr>
        <w:t> </w:t>
      </w:r>
      <w:r>
        <w:rPr/>
        <w:t>pharmacy technician trainee license by one year; Seconded by J. Chin, then Board Members present</w:t>
      </w:r>
      <w:r>
        <w:rPr>
          <w:spacing w:val="-47"/>
        </w:rPr>
        <w:t> </w:t>
      </w:r>
      <w:r>
        <w:rPr/>
        <w:t>voted unanimously by rollcall to approve motion except S. Cornacchio, J. Rocchio, N. Sandhal, C.</w:t>
      </w:r>
      <w:r>
        <w:rPr>
          <w:spacing w:val="1"/>
        </w:rPr>
        <w:t> </w:t>
      </w:r>
      <w:r>
        <w:rPr/>
        <w:t>Jean-Francois,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Belisle, and</w:t>
      </w:r>
      <w:r>
        <w:rPr>
          <w:spacing w:val="-1"/>
        </w:rPr>
        <w:t> </w:t>
      </w:r>
      <w:r>
        <w:rPr/>
        <w:t>S. Ahmed</w:t>
      </w:r>
      <w:r>
        <w:rPr>
          <w:spacing w:val="-2"/>
        </w:rPr>
        <w:t> </w:t>
      </w:r>
      <w:r>
        <w:rPr/>
        <w:t>who recused.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399311pt;width:470.88pt;height:1.44pt;mso-position-horizontal-relative:page;mso-position-vertical-relative:paragraph;z-index:-15718912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301" w:val="left" w:leader="none"/>
          <w:tab w:pos="8860" w:val="left" w:leader="none"/>
        </w:tabs>
        <w:spacing w:line="240" w:lineRule="auto" w:before="57" w:after="0"/>
        <w:ind w:left="1300" w:right="0" w:hanging="361"/>
        <w:jc w:val="left"/>
        <w:rPr>
          <w:b/>
          <w:sz w:val="22"/>
        </w:rPr>
      </w:pPr>
      <w:r>
        <w:rPr>
          <w:b/>
          <w:sz w:val="22"/>
        </w:rPr>
        <w:t>PTT07264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Joseph,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Junia</w:t>
        <w:tab/>
        <w:t>TIME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8:49am</w:t>
      </w:r>
    </w:p>
    <w:p>
      <w:pPr>
        <w:spacing w:before="41"/>
        <w:ind w:left="1293" w:right="0" w:firstLine="0"/>
        <w:jc w:val="left"/>
        <w:rPr>
          <w:b/>
          <w:sz w:val="22"/>
        </w:rPr>
      </w:pPr>
      <w:bookmarkStart w:name="Represented by: Self" w:id="43"/>
      <w:bookmarkEnd w:id="43"/>
      <w:r>
        <w:rPr/>
      </w:r>
      <w:bookmarkStart w:name="Recusal: Cornacchio/Rocchio/Sandhal" w:id="44"/>
      <w:bookmarkEnd w:id="44"/>
      <w:r>
        <w:rPr/>
      </w:r>
      <w:r>
        <w:rPr>
          <w:b/>
          <w:sz w:val="22"/>
        </w:rPr>
        <w:t>Represented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before="0"/>
        <w:ind w:left="1293" w:right="0" w:firstLine="0"/>
        <w:jc w:val="left"/>
        <w:rPr>
          <w:b/>
          <w:sz w:val="22"/>
        </w:rPr>
      </w:pPr>
      <w:r>
        <w:rPr>
          <w:b/>
          <w:sz w:val="22"/>
        </w:rPr>
        <w:t>Recusal: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Cornacchio/Rocchio/Sandhal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293" w:right="1235"/>
      </w:pPr>
      <w:bookmarkStart w:name="Discussion: J. JOSEPH petitioned for an " w:id="45"/>
      <w:bookmarkEnd w:id="45"/>
      <w:r>
        <w:rPr/>
      </w:r>
      <w:r>
        <w:rPr/>
        <w:t>Discussion: J. JOSEPH petitioned for an extension of her pharmacy technician trainee license. She</w:t>
      </w:r>
      <w:r>
        <w:rPr>
          <w:spacing w:val="1"/>
        </w:rPr>
        <w:t> </w:t>
      </w:r>
      <w:r>
        <w:rPr/>
        <w:t>explained that she completed the Middlesex Community College trainee program in partnership</w:t>
      </w:r>
      <w:r>
        <w:rPr>
          <w:spacing w:val="1"/>
        </w:rPr>
        <w:t> </w:t>
      </w:r>
      <w:r>
        <w:rPr/>
        <w:t>with CVS but could not work in the pharmacy due to COVID restrictions. JOSEPH has recently been</w:t>
      </w:r>
      <w:r>
        <w:rPr>
          <w:spacing w:val="-47"/>
        </w:rPr>
        <w:t> </w:t>
      </w:r>
      <w:r>
        <w:rPr/>
        <w:t>offered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begin</w:t>
      </w:r>
      <w:r>
        <w:rPr>
          <w:spacing w:val="-1"/>
        </w:rPr>
        <w:t> </w:t>
      </w:r>
      <w:r>
        <w:rPr/>
        <w:t>work</w:t>
      </w:r>
      <w:r>
        <w:rPr>
          <w:spacing w:val="1"/>
        </w:rPr>
        <w:t> </w:t>
      </w:r>
      <w:r>
        <w:rPr/>
        <w:t>at</w:t>
      </w:r>
      <w:r>
        <w:rPr>
          <w:spacing w:val="-3"/>
        </w:rPr>
        <w:t> </w:t>
      </w:r>
      <w:r>
        <w:rPr/>
        <w:t>CVS</w:t>
      </w:r>
      <w:r>
        <w:rPr>
          <w:spacing w:val="-1"/>
        </w:rPr>
        <w:t> </w:t>
      </w:r>
      <w:r>
        <w:rPr/>
        <w:t>as a</w:t>
      </w:r>
      <w:r>
        <w:rPr>
          <w:spacing w:val="-2"/>
        </w:rPr>
        <w:t> </w:t>
      </w:r>
      <w:r>
        <w:rPr/>
        <w:t>technician</w:t>
      </w:r>
      <w:r>
        <w:rPr>
          <w:spacing w:val="-1"/>
        </w:rPr>
        <w:t> </w:t>
      </w:r>
      <w:r>
        <w:rPr/>
        <w:t>trainee.</w:t>
      </w:r>
    </w:p>
    <w:p>
      <w:pPr>
        <w:pStyle w:val="BodyText"/>
        <w:spacing w:before="1"/>
      </w:pPr>
    </w:p>
    <w:p>
      <w:pPr>
        <w:pStyle w:val="BodyText"/>
        <w:ind w:left="1292" w:right="1168"/>
      </w:pPr>
      <w:bookmarkStart w:name="Action: A motion was made by C. Belisle " w:id="46"/>
      <w:bookmarkEnd w:id="46"/>
      <w:r>
        <w:rPr/>
      </w:r>
      <w:r>
        <w:rPr/>
        <w:t>Action: A motion was made by C. Belisle to extend the expiration date of J. Joseph’s pharmacy</w:t>
      </w:r>
      <w:r>
        <w:rPr>
          <w:spacing w:val="1"/>
        </w:rPr>
        <w:t> </w:t>
      </w:r>
      <w:r>
        <w:rPr/>
        <w:t>technician trainee license by one year; Seconded by D. Barnes, then Board Members present voted</w:t>
      </w:r>
      <w:r>
        <w:rPr>
          <w:spacing w:val="-47"/>
        </w:rPr>
        <w:t> </w:t>
      </w:r>
      <w:r>
        <w:rPr/>
        <w:t>unanimously by rollcall to approve motion except S. Cornacchio, J. Rocchio, and N. Sandhal who</w:t>
      </w:r>
      <w:r>
        <w:rPr>
          <w:spacing w:val="1"/>
        </w:rPr>
        <w:t> </w:t>
      </w:r>
      <w:r>
        <w:rPr/>
        <w:t>recused.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403828pt;width:470.88pt;height:1.44pt;mso-position-horizontal-relative:page;mso-position-vertical-relative:paragraph;z-index:-15718400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301" w:val="left" w:leader="none"/>
          <w:tab w:pos="8860" w:val="left" w:leader="none"/>
        </w:tabs>
        <w:spacing w:line="240" w:lineRule="auto" w:before="57" w:after="0"/>
        <w:ind w:left="1300" w:right="0" w:hanging="361"/>
        <w:jc w:val="left"/>
        <w:rPr>
          <w:b/>
          <w:sz w:val="22"/>
        </w:rPr>
      </w:pPr>
      <w:r>
        <w:rPr>
          <w:b/>
          <w:sz w:val="22"/>
        </w:rPr>
        <w:t>PTT08633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Jennifer</w:t>
        <w:tab/>
        <w:t>TIME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8:52am</w:t>
      </w:r>
    </w:p>
    <w:p>
      <w:pPr>
        <w:spacing w:before="41"/>
        <w:ind w:left="1293" w:right="0" w:firstLine="0"/>
        <w:jc w:val="left"/>
        <w:rPr>
          <w:b/>
          <w:sz w:val="22"/>
        </w:rPr>
      </w:pPr>
      <w:bookmarkStart w:name="Represented by: Self" w:id="47"/>
      <w:bookmarkEnd w:id="47"/>
      <w:r>
        <w:rPr/>
      </w:r>
      <w:bookmarkStart w:name="Recusal: Cornacchio/Rocchio/Sandhal" w:id="48"/>
      <w:bookmarkEnd w:id="48"/>
      <w:r>
        <w:rPr/>
      </w:r>
      <w:r>
        <w:rPr>
          <w:b/>
          <w:sz w:val="22"/>
        </w:rPr>
        <w:t>Represented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before="0"/>
        <w:ind w:left="1293" w:right="0" w:firstLine="0"/>
        <w:jc w:val="left"/>
        <w:rPr>
          <w:b/>
          <w:sz w:val="22"/>
        </w:rPr>
      </w:pPr>
      <w:r>
        <w:rPr>
          <w:b/>
          <w:sz w:val="22"/>
        </w:rPr>
        <w:t>Recusal: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Cornacchio/Rocchio/Sandhal</w:t>
      </w:r>
    </w:p>
    <w:p>
      <w:pPr>
        <w:pStyle w:val="BodyText"/>
        <w:rPr>
          <w:b/>
        </w:rPr>
      </w:pPr>
    </w:p>
    <w:p>
      <w:pPr>
        <w:pStyle w:val="BodyText"/>
        <w:ind w:left="1293" w:right="1483"/>
      </w:pPr>
      <w:bookmarkStart w:name="Discussion: J. CHY petitioned for an ext" w:id="49"/>
      <w:bookmarkEnd w:id="49"/>
      <w:r>
        <w:rPr/>
      </w:r>
      <w:r>
        <w:rPr/>
        <w:t>Discussion: J. CHY petitioned for an extension of her pharmacy technician trainee license. She</w:t>
      </w:r>
      <w:r>
        <w:rPr>
          <w:spacing w:val="1"/>
        </w:rPr>
        <w:t> </w:t>
      </w:r>
      <w:r>
        <w:rPr/>
        <w:t>indicated that upon starting her training in the pharmacy, some family members became ill and</w:t>
      </w:r>
      <w:r>
        <w:rPr>
          <w:spacing w:val="-47"/>
        </w:rPr>
        <w:t> </w:t>
      </w:r>
      <w:r>
        <w:rPr/>
        <w:t>required round-the-clock care.</w:t>
      </w:r>
      <w:r>
        <w:rPr>
          <w:spacing w:val="1"/>
        </w:rPr>
        <w:t> </w:t>
      </w:r>
      <w:r>
        <w:rPr/>
        <w:t>As a result, she was not able to complete her training. CHY is</w:t>
      </w:r>
      <w:r>
        <w:rPr>
          <w:spacing w:val="1"/>
        </w:rPr>
        <w:t> </w:t>
      </w:r>
      <w:r>
        <w:rPr/>
        <w:t>currently employed by CVS and was given the opportunity to begin training as a pharmacy</w:t>
      </w:r>
      <w:r>
        <w:rPr>
          <w:spacing w:val="1"/>
        </w:rPr>
        <w:t> </w:t>
      </w:r>
      <w:r>
        <w:rPr/>
        <w:t>technician.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93" w:right="1060"/>
      </w:pPr>
      <w:bookmarkStart w:name="Action: A motion was made by C. Jean-Fra" w:id="50"/>
      <w:bookmarkEnd w:id="50"/>
      <w:r>
        <w:rPr/>
      </w:r>
      <w:r>
        <w:rPr/>
        <w:t>Action: A motion was made by C. Jean-Francois to extend the expiration date of J. Chy’s pharmacy</w:t>
      </w:r>
      <w:r>
        <w:rPr>
          <w:spacing w:val="1"/>
        </w:rPr>
        <w:t> </w:t>
      </w:r>
      <w:r>
        <w:rPr/>
        <w:t>technician trainee license by one year; Seconded by K. Thornell, then Board Members present voted</w:t>
      </w:r>
      <w:r>
        <w:rPr>
          <w:spacing w:val="-47"/>
        </w:rPr>
        <w:t> </w:t>
      </w:r>
      <w:r>
        <w:rPr/>
        <w:t>unanimously by rollcall to approve motion except S. Cornacchio, J. Rocchio, and N. Sandhal who</w:t>
      </w:r>
      <w:r>
        <w:rPr>
          <w:spacing w:val="1"/>
        </w:rPr>
        <w:t> </w:t>
      </w:r>
      <w:r>
        <w:rPr/>
        <w:t>recused.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416094pt;width:470.88pt;height:1.44pt;mso-position-horizontal-relative:page;mso-position-vertical-relative:paragraph;z-index:-15717888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301" w:val="left" w:leader="none"/>
          <w:tab w:pos="8860" w:val="left" w:leader="none"/>
        </w:tabs>
        <w:spacing w:line="240" w:lineRule="auto" w:before="57" w:after="0"/>
        <w:ind w:left="1300" w:right="0" w:hanging="361"/>
        <w:jc w:val="left"/>
        <w:rPr>
          <w:b/>
          <w:sz w:val="22"/>
        </w:rPr>
      </w:pPr>
      <w:r>
        <w:rPr>
          <w:b/>
          <w:sz w:val="22"/>
        </w:rPr>
        <w:t>PTT07145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Lussier,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Brianna</w:t>
        <w:tab/>
        <w:t>TIME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8:56am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02" w:top="1400" w:bottom="1520" w:left="500" w:right="420"/>
        </w:sectPr>
      </w:pPr>
    </w:p>
    <w:p>
      <w:pPr>
        <w:spacing w:before="39"/>
        <w:ind w:left="1292" w:right="8123" w:firstLine="0"/>
        <w:jc w:val="left"/>
        <w:rPr>
          <w:b/>
          <w:sz w:val="22"/>
        </w:rPr>
      </w:pPr>
      <w:bookmarkStart w:name="Represented by: Self" w:id="51"/>
      <w:bookmarkEnd w:id="51"/>
      <w:r>
        <w:rPr/>
      </w:r>
      <w:bookmarkStart w:name="Recusal: None" w:id="52"/>
      <w:bookmarkEnd w:id="52"/>
      <w:r>
        <w:rPr/>
      </w:r>
      <w:r>
        <w:rPr>
          <w:b/>
          <w:sz w:val="22"/>
        </w:rPr>
        <w:t>Represented by: Self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Recusal: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None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92" w:right="1132"/>
      </w:pPr>
      <w:bookmarkStart w:name="Discussion: B. LUSSIER petitioned for an" w:id="53"/>
      <w:bookmarkEnd w:id="53"/>
      <w:r>
        <w:rPr/>
      </w:r>
      <w:r>
        <w:rPr/>
        <w:t>Discussion: B. LUSSIER petitioned for an extension of her pharmacy technician trainee license. She</w:t>
      </w:r>
      <w:r>
        <w:rPr>
          <w:spacing w:val="1"/>
        </w:rPr>
        <w:t> </w:t>
      </w:r>
      <w:r>
        <w:rPr/>
        <w:t>indicated that she was previously employed by Apothecare but fell ill prior to beginning work in the</w:t>
      </w:r>
      <w:r>
        <w:rPr>
          <w:spacing w:val="-48"/>
        </w:rPr>
        <w:t> </w:t>
      </w:r>
      <w:r>
        <w:rPr/>
        <w:t>pharmacy and needed intensive care for 6 months. LUSSIER recently began working again and was</w:t>
      </w:r>
      <w:r>
        <w:rPr>
          <w:spacing w:val="1"/>
        </w:rPr>
        <w:t> </w:t>
      </w:r>
      <w:r>
        <w:rPr/>
        <w:t>offered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 Walgreens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begin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 pharmacy</w:t>
      </w:r>
      <w:r>
        <w:rPr>
          <w:spacing w:val="-2"/>
        </w:rPr>
        <w:t> </w:t>
      </w:r>
      <w:r>
        <w:rPr/>
        <w:t>technician.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92" w:right="1168"/>
      </w:pPr>
      <w:bookmarkStart w:name="Action: A motion was made by J. Chin to " w:id="54"/>
      <w:bookmarkEnd w:id="54"/>
      <w:r>
        <w:rPr/>
      </w:r>
      <w:r>
        <w:rPr/>
        <w:t>Action: A motion was made by J. Chin to extend the expiration date of B. LUSSIER’s pharmacy</w:t>
      </w:r>
      <w:r>
        <w:rPr>
          <w:spacing w:val="1"/>
        </w:rPr>
        <w:t> </w:t>
      </w:r>
      <w:r>
        <w:rPr/>
        <w:t>technician trainee license by one year; Seconded by D. Barnes, then Board Members present voted</w:t>
      </w:r>
      <w:r>
        <w:rPr>
          <w:spacing w:val="-47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1"/>
        </w:rPr>
        <w:t> </w:t>
      </w:r>
      <w:r>
        <w:rPr/>
        <w:t>rollcall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0.559998pt;margin-top:14.525273pt;width:470.88pt;height:1.44pt;mso-position-horizontal-relative:page;mso-position-vertical-relative:paragraph;z-index:-15717376;mso-wrap-distance-left:0;mso-wrap-distance-right:0" id="docshape2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301" w:val="left" w:leader="none"/>
          <w:tab w:pos="8860" w:val="left" w:leader="none"/>
        </w:tabs>
        <w:spacing w:line="240" w:lineRule="auto" w:before="57" w:after="0"/>
        <w:ind w:left="1300" w:right="0" w:hanging="361"/>
        <w:jc w:val="left"/>
        <w:rPr>
          <w:b/>
          <w:sz w:val="22"/>
        </w:rPr>
      </w:pPr>
      <w:r>
        <w:rPr>
          <w:b/>
          <w:sz w:val="22"/>
        </w:rPr>
        <w:t>PTT08535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Deas,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Cody</w:t>
        <w:tab/>
        <w:t>TIME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8:59am</w:t>
      </w:r>
    </w:p>
    <w:p>
      <w:pPr>
        <w:spacing w:before="38"/>
        <w:ind w:left="1293" w:right="8122" w:firstLine="0"/>
        <w:jc w:val="left"/>
        <w:rPr>
          <w:b/>
          <w:sz w:val="22"/>
        </w:rPr>
      </w:pPr>
      <w:bookmarkStart w:name="Represented by: Self" w:id="55"/>
      <w:bookmarkEnd w:id="55"/>
      <w:r>
        <w:rPr/>
      </w:r>
      <w:r>
        <w:rPr>
          <w:b/>
          <w:sz w:val="22"/>
        </w:rPr>
        <w:t>Represented by: Self</w:t>
      </w:r>
      <w:r>
        <w:rPr>
          <w:b/>
          <w:spacing w:val="-47"/>
          <w:sz w:val="22"/>
        </w:rPr>
        <w:t> </w:t>
      </w:r>
      <w:bookmarkStart w:name="Recusal: None" w:id="56"/>
      <w:bookmarkEnd w:id="56"/>
      <w:r>
        <w:rPr>
          <w:b/>
          <w:sz w:val="22"/>
        </w:rPr>
        <w:t>R</w:t>
      </w:r>
      <w:r>
        <w:rPr>
          <w:b/>
          <w:sz w:val="22"/>
        </w:rPr>
        <w:t>ecusal: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None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93" w:right="1279"/>
      </w:pPr>
      <w:bookmarkStart w:name="Discussion: C. DEAS petitioned for an ex" w:id="57"/>
      <w:bookmarkEnd w:id="57"/>
      <w:r>
        <w:rPr/>
      </w:r>
      <w:r>
        <w:rPr/>
        <w:t>Discussion: C. DEAS petitioned for an extension of their pharmacy technician trainee license. They</w:t>
      </w:r>
      <w:r>
        <w:rPr>
          <w:spacing w:val="-47"/>
        </w:rPr>
        <w:t> </w:t>
      </w:r>
      <w:r>
        <w:rPr/>
        <w:t>are currently employed as front store staff and working towards becoming a store manager and</w:t>
      </w:r>
      <w:r>
        <w:rPr>
          <w:spacing w:val="1"/>
        </w:rPr>
        <w:t> </w:t>
      </w:r>
      <w:r>
        <w:rPr/>
        <w:t>obtaining a pharmacy technician license. They were previously unable to obtain hours in the</w:t>
      </w:r>
      <w:r>
        <w:rPr>
          <w:spacing w:val="1"/>
        </w:rPr>
        <w:t> </w:t>
      </w:r>
      <w:r>
        <w:rPr/>
        <w:t>pharmacy due to staffing shortage. DEAS was offered the opportunity to beginning training in the</w:t>
      </w:r>
      <w:r>
        <w:rPr>
          <w:spacing w:val="-47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as a</w:t>
      </w:r>
      <w:r>
        <w:rPr>
          <w:spacing w:val="-2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technician.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293" w:right="1060"/>
      </w:pPr>
      <w:bookmarkStart w:name="Action: A motion was made by S. Hamilton" w:id="58"/>
      <w:bookmarkEnd w:id="58"/>
      <w:r>
        <w:rPr/>
      </w:r>
      <w:r>
        <w:rPr/>
        <w:t>Action: A motion was made by S. Hamilton to extend the expiration date of C. Deas’s pharmacy</w:t>
      </w:r>
      <w:r>
        <w:rPr>
          <w:spacing w:val="1"/>
        </w:rPr>
        <w:t> </w:t>
      </w:r>
      <w:r>
        <w:rPr/>
        <w:t>technician trainee license by one year; Seconded by K. Thornell, then Board Members present voted</w:t>
      </w:r>
      <w:r>
        <w:rPr>
          <w:spacing w:val="-47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1"/>
        </w:rPr>
        <w:t> </w:t>
      </w:r>
      <w:r>
        <w:rPr/>
        <w:t>rollcall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rect style="position:absolute;margin-left:70.559998pt;margin-top:15.736797pt;width:470.88pt;height:1.44pt;mso-position-horizontal-relative:page;mso-position-vertical-relative:paragraph;z-index:-15716864;mso-wrap-distance-left:0;mso-wrap-distance-right:0" id="docshape2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tabs>
          <w:tab w:pos="454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IX</w:t>
        <w:tab/>
        <w:t>File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Review</w:t>
      </w:r>
    </w:p>
    <w:p>
      <w:pPr>
        <w:pStyle w:val="BodyText"/>
        <w:tabs>
          <w:tab w:pos="8140" w:val="left" w:leader="none"/>
        </w:tabs>
        <w:ind w:left="940"/>
      </w:pP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#1</w:t>
      </w:r>
      <w:r>
        <w:rPr>
          <w:spacing w:val="-18"/>
        </w:rPr>
        <w:t> </w:t>
      </w:r>
      <w:r>
        <w:rPr>
          <w:spacing w:val="-1"/>
        </w:rPr>
        <w:t>/CAS-2021-0741</w:t>
        <w:tab/>
      </w:r>
      <w:r>
        <w:rPr/>
        <w:t>Time:</w:t>
      </w:r>
      <w:r>
        <w:rPr>
          <w:spacing w:val="-2"/>
        </w:rPr>
        <w:t> </w:t>
      </w:r>
      <w:r>
        <w:rPr/>
        <w:t>09:02</w:t>
      </w:r>
      <w:r>
        <w:rPr>
          <w:spacing w:val="-1"/>
        </w:rPr>
        <w:t> </w:t>
      </w:r>
      <w:r>
        <w:rPr/>
        <w:t>AM</w:t>
      </w:r>
    </w:p>
    <w:p>
      <w:pPr>
        <w:pStyle w:val="BodyText"/>
        <w:tabs>
          <w:tab w:pos="3820" w:val="left" w:leader="none"/>
        </w:tabs>
        <w:spacing w:line="480" w:lineRule="auto" w:before="1"/>
        <w:ind w:left="940" w:right="5169"/>
      </w:pPr>
      <w:r>
        <w:rPr/>
        <w:t>SA-INV-18278</w:t>
        <w:tab/>
        <w:t>Dan's Pharmacy, DS89748</w:t>
      </w:r>
      <w:r>
        <w:rPr>
          <w:spacing w:val="-47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1"/>
        <w:ind w:left="940" w:right="1440"/>
      </w:pPr>
      <w:r>
        <w:rPr>
          <w:u w:val="thick"/>
        </w:rPr>
        <w:t>DISCUSSION</w:t>
      </w:r>
      <w:r>
        <w:rPr/>
        <w:t>: J. TRIFONE presented and summarized the investigative report that pertained to 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104" w:val="left" w:leader="none"/>
        </w:tabs>
        <w:spacing w:line="240" w:lineRule="auto" w:before="1" w:after="0"/>
        <w:ind w:left="1300" w:right="2070" w:hanging="361"/>
        <w:jc w:val="left"/>
        <w:rPr>
          <w:sz w:val="22"/>
        </w:rPr>
      </w:pPr>
      <w:r>
        <w:rPr>
          <w:sz w:val="22"/>
        </w:rPr>
        <w:t>A PTT was observed administering a COVID-19 test during a retail compliance inspection by</w:t>
      </w:r>
      <w:r>
        <w:rPr>
          <w:spacing w:val="-47"/>
          <w:sz w:val="22"/>
        </w:rPr>
        <w:t> </w:t>
      </w:r>
      <w:r>
        <w:rPr>
          <w:sz w:val="22"/>
        </w:rPr>
        <w:t>Investigator</w:t>
      </w:r>
      <w:r>
        <w:rPr>
          <w:spacing w:val="-1"/>
          <w:sz w:val="22"/>
        </w:rPr>
        <w:t> </w:t>
      </w:r>
      <w:r>
        <w:rPr>
          <w:sz w:val="22"/>
        </w:rPr>
        <w:t>Stephen</w:t>
      </w:r>
      <w:r>
        <w:rPr>
          <w:spacing w:val="-1"/>
          <w:sz w:val="22"/>
        </w:rPr>
        <w:t> </w:t>
      </w:r>
      <w:r>
        <w:rPr>
          <w:sz w:val="22"/>
        </w:rPr>
        <w:t>Horn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July</w:t>
      </w:r>
      <w:r>
        <w:rPr>
          <w:spacing w:val="1"/>
          <w:sz w:val="22"/>
        </w:rPr>
        <w:t> </w:t>
      </w:r>
      <w:r>
        <w:rPr>
          <w:sz w:val="22"/>
        </w:rPr>
        <w:t>2021.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</w:tabs>
        <w:spacing w:line="240" w:lineRule="auto" w:before="0" w:after="0"/>
        <w:ind w:left="1300" w:right="1084" w:hanging="361"/>
        <w:jc w:val="left"/>
        <w:rPr>
          <w:sz w:val="22"/>
        </w:rPr>
      </w:pPr>
      <w:r>
        <w:rPr>
          <w:sz w:val="22"/>
        </w:rPr>
        <w:t>Dan’s Pharmacy did not directly address the reason for using a PTT to test in violation of BORP Policy</w:t>
      </w:r>
      <w:r>
        <w:rPr>
          <w:spacing w:val="1"/>
          <w:sz w:val="22"/>
        </w:rPr>
        <w:t> </w:t>
      </w:r>
      <w:r>
        <w:rPr>
          <w:sz w:val="22"/>
        </w:rPr>
        <w:t>2020-14 in its response.</w:t>
      </w:r>
      <w:r>
        <w:rPr>
          <w:spacing w:val="1"/>
          <w:sz w:val="22"/>
        </w:rPr>
        <w:t> </w:t>
      </w:r>
      <w:r>
        <w:rPr>
          <w:sz w:val="22"/>
        </w:rPr>
        <w:t>Instead, Dan’s Pharmacy insisted that the activity was authorized by BORP</w:t>
      </w:r>
      <w:r>
        <w:rPr>
          <w:spacing w:val="1"/>
          <w:sz w:val="22"/>
        </w:rPr>
        <w:t> </w:t>
      </w:r>
      <w:r>
        <w:rPr>
          <w:sz w:val="22"/>
        </w:rPr>
        <w:t>Policy 2020-14 (rev. 02/19/2021).</w:t>
      </w:r>
      <w:r>
        <w:rPr>
          <w:spacing w:val="1"/>
          <w:sz w:val="22"/>
        </w:rPr>
        <w:t> </w:t>
      </w:r>
      <w:r>
        <w:rPr>
          <w:sz w:val="22"/>
        </w:rPr>
        <w:t>No version of BORP Policy 2020-14 authorized PTTs to administer</w:t>
      </w:r>
      <w:r>
        <w:rPr>
          <w:spacing w:val="-47"/>
          <w:sz w:val="22"/>
        </w:rPr>
        <w:t> </w:t>
      </w:r>
      <w:r>
        <w:rPr>
          <w:sz w:val="22"/>
        </w:rPr>
        <w:t>COVID-19 tests.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</w:tabs>
        <w:spacing w:line="240" w:lineRule="auto" w:before="0" w:after="0"/>
        <w:ind w:left="1300" w:right="1442" w:hanging="361"/>
        <w:jc w:val="left"/>
        <w:rPr>
          <w:sz w:val="22"/>
        </w:rPr>
      </w:pPr>
      <w:r>
        <w:rPr>
          <w:sz w:val="22"/>
        </w:rPr>
        <w:t>Dan’s Pharmacy ceased ordering, administering, processing, reading, and reporting the results of</w:t>
      </w:r>
      <w:r>
        <w:rPr>
          <w:spacing w:val="1"/>
          <w:sz w:val="22"/>
        </w:rPr>
        <w:t> </w:t>
      </w:r>
      <w:r>
        <w:rPr>
          <w:sz w:val="22"/>
        </w:rPr>
        <w:t>COVID-19</w:t>
      </w:r>
      <w:r>
        <w:rPr>
          <w:spacing w:val="-1"/>
          <w:sz w:val="22"/>
        </w:rPr>
        <w:t> </w:t>
      </w:r>
      <w:r>
        <w:rPr>
          <w:sz w:val="22"/>
        </w:rPr>
        <w:t>tests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2021.</w:t>
      </w:r>
      <w:r>
        <w:rPr>
          <w:spacing w:val="4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pharmacy provided</w:t>
      </w:r>
      <w:r>
        <w:rPr>
          <w:spacing w:val="-2"/>
          <w:sz w:val="22"/>
        </w:rPr>
        <w:t> </w:t>
      </w:r>
      <w:r>
        <w:rPr>
          <w:sz w:val="22"/>
        </w:rPr>
        <w:t>copies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standard</w:t>
      </w:r>
      <w:r>
        <w:rPr>
          <w:spacing w:val="-3"/>
          <w:sz w:val="22"/>
        </w:rPr>
        <w:t> </w:t>
      </w:r>
      <w:r>
        <w:rPr>
          <w:sz w:val="22"/>
        </w:rPr>
        <w:t>operating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02" w:top="1400" w:bottom="1520" w:left="500" w:right="420"/>
        </w:sectPr>
      </w:pPr>
    </w:p>
    <w:p>
      <w:pPr>
        <w:pStyle w:val="BodyText"/>
        <w:spacing w:before="39"/>
        <w:ind w:left="1300" w:right="1918"/>
      </w:pPr>
      <w:r>
        <w:rPr/>
        <w:t>procedure (SOP) for COVID-19 testing and manufacturer’s instructions for use for the FDA-</w:t>
      </w:r>
      <w:r>
        <w:rPr>
          <w:spacing w:val="-47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test</w:t>
      </w:r>
      <w:r>
        <w:rPr>
          <w:spacing w:val="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 its</w:t>
      </w:r>
      <w:r>
        <w:rPr>
          <w:spacing w:val="-5"/>
        </w:rPr>
        <w:t> </w:t>
      </w:r>
      <w:r>
        <w:rPr/>
        <w:t>testing</w:t>
      </w:r>
      <w:r>
        <w:rPr>
          <w:spacing w:val="-1"/>
        </w:rPr>
        <w:t> </w:t>
      </w:r>
      <w:r>
        <w:rPr/>
        <w:t>program.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</w:tabs>
        <w:spacing w:line="240" w:lineRule="auto" w:before="1" w:after="0"/>
        <w:ind w:left="1299" w:right="1083" w:hanging="361"/>
        <w:jc w:val="left"/>
        <w:rPr>
          <w:sz w:val="22"/>
        </w:rPr>
      </w:pPr>
      <w:r>
        <w:rPr>
          <w:sz w:val="22"/>
        </w:rPr>
        <w:t>The SOP did not delineate which staff members may order, administer, process, and report the results</w:t>
      </w:r>
      <w:r>
        <w:rPr>
          <w:spacing w:val="-47"/>
          <w:sz w:val="22"/>
        </w:rPr>
        <w:t> </w:t>
      </w:r>
      <w:r>
        <w:rPr>
          <w:sz w:val="22"/>
        </w:rPr>
        <w:t>of COVID-19 tests.</w:t>
      </w:r>
      <w:r>
        <w:rPr>
          <w:spacing w:val="1"/>
          <w:sz w:val="22"/>
        </w:rPr>
        <w:t> </w:t>
      </w:r>
      <w:r>
        <w:rPr>
          <w:sz w:val="22"/>
        </w:rPr>
        <w:t>The SOP did require the pharmacist on duty to read results and notify patients</w:t>
      </w:r>
      <w:r>
        <w:rPr>
          <w:spacing w:val="1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positive.</w:t>
      </w:r>
      <w:r>
        <w:rPr>
          <w:spacing w:val="4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negative</w:t>
      </w:r>
      <w:r>
        <w:rPr>
          <w:spacing w:val="-2"/>
          <w:sz w:val="22"/>
        </w:rPr>
        <w:t> </w:t>
      </w:r>
      <w:r>
        <w:rPr>
          <w:sz w:val="22"/>
        </w:rPr>
        <w:t>results,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members</w:t>
      </w:r>
      <w:r>
        <w:rPr>
          <w:spacing w:val="-1"/>
          <w:sz w:val="22"/>
        </w:rPr>
        <w:t> </w:t>
      </w:r>
      <w:r>
        <w:rPr>
          <w:sz w:val="22"/>
        </w:rPr>
        <w:t>were authorized</w:t>
      </w:r>
      <w:r>
        <w:rPr>
          <w:spacing w:val="-4"/>
          <w:sz w:val="22"/>
        </w:rPr>
        <w:t> </w:t>
      </w:r>
      <w:r>
        <w:rPr>
          <w:sz w:val="22"/>
        </w:rPr>
        <w:t>to notify patients.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940" w:right="1040"/>
      </w:pPr>
      <w:r>
        <w:rPr>
          <w:u w:val="thick"/>
        </w:rPr>
        <w:t>ACTION</w:t>
      </w:r>
      <w:r>
        <w:rPr/>
        <w:t>: Motion by J. ROCCHIO, seconded by S. HAMILTON, and voted unanimously by those present, to</w:t>
      </w:r>
      <w:r>
        <w:rPr>
          <w:spacing w:val="-48"/>
        </w:rPr>
        <w:t> </w:t>
      </w:r>
      <w:r>
        <w:rPr/>
        <w:t>CLOSE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 (SA-INV-18278),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Warranted, Remediation</w:t>
      </w:r>
      <w:r>
        <w:rPr>
          <w:spacing w:val="-4"/>
        </w:rPr>
        <w:t> </w:t>
      </w:r>
      <w:r>
        <w:rPr/>
        <w:t>Complete.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10211pt;width:427.35pt;height:.1pt;mso-position-horizontal-relative:page;mso-position-vertical-relative:paragraph;z-index:-15716352;mso-wrap-distance-left:0;mso-wrap-distance-right:0" id="docshape30" coordorigin="1440,242" coordsize="8547,0" path="m1440,242l998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5"/>
        </w:rPr>
        <w:t> </w:t>
      </w:r>
      <w:r>
        <w:rPr/>
        <w:t>#2/CAS-2021-0692</w:t>
      </w:r>
    </w:p>
    <w:p>
      <w:pPr>
        <w:pStyle w:val="BodyText"/>
        <w:tabs>
          <w:tab w:pos="3819" w:val="left" w:leader="none"/>
          <w:tab w:pos="8139" w:val="left" w:leader="none"/>
        </w:tabs>
        <w:spacing w:line="480" w:lineRule="auto"/>
        <w:ind w:left="940" w:right="1755" w:hanging="1"/>
      </w:pPr>
      <w:r>
        <w:rPr/>
        <w:t>PHA-2021-0059</w:t>
        <w:tab/>
        <w:t>Walgreens</w:t>
      </w:r>
      <w:r>
        <w:rPr>
          <w:spacing w:val="-5"/>
        </w:rPr>
        <w:t> </w:t>
      </w:r>
      <w:r>
        <w:rPr/>
        <w:t>#17177,</w:t>
      </w:r>
      <w:r>
        <w:rPr>
          <w:spacing w:val="-2"/>
        </w:rPr>
        <w:t> </w:t>
      </w:r>
      <w:r>
        <w:rPr/>
        <w:t>DS90123</w:t>
        <w:tab/>
        <w:t>Time: 09:10 AM</w:t>
      </w:r>
      <w:r>
        <w:rPr>
          <w:spacing w:val="-46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ind w:left="940" w:right="1440"/>
      </w:pPr>
      <w:r>
        <w:rPr>
          <w:u w:val="thick"/>
        </w:rPr>
        <w:t>DISCUSSION</w:t>
      </w:r>
      <w:r>
        <w:rPr/>
        <w:t>: J. TRIFONE presented and summarized the investigative report that pertained to 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300" w:val="left" w:leader="none"/>
          <w:tab w:pos="1301" w:val="left" w:leader="none"/>
        </w:tabs>
        <w:spacing w:line="240" w:lineRule="auto" w:before="0" w:after="0"/>
        <w:ind w:left="1300" w:right="1249" w:hanging="361"/>
        <w:jc w:val="left"/>
        <w:rPr>
          <w:sz w:val="22"/>
        </w:rPr>
      </w:pPr>
      <w:r>
        <w:rPr>
          <w:sz w:val="22"/>
        </w:rPr>
        <w:t>On July 20, 2021, OPP Investigator Paul Seed conducted a retail compliance inspection at WAG</w:t>
      </w:r>
      <w:r>
        <w:rPr>
          <w:spacing w:val="1"/>
          <w:sz w:val="22"/>
        </w:rPr>
        <w:t> </w:t>
      </w:r>
      <w:r>
        <w:rPr>
          <w:sz w:val="22"/>
        </w:rPr>
        <w:t>#17177.</w:t>
      </w:r>
      <w:r>
        <w:rPr>
          <w:spacing w:val="1"/>
          <w:sz w:val="22"/>
        </w:rPr>
        <w:t> </w:t>
      </w:r>
      <w:r>
        <w:rPr>
          <w:sz w:val="22"/>
        </w:rPr>
        <w:t>At first, WAG #17177 complied with supervisory because one of three technician w/o</w:t>
      </w:r>
      <w:r>
        <w:rPr>
          <w:spacing w:val="1"/>
          <w:sz w:val="22"/>
        </w:rPr>
        <w:t> </w:t>
      </w:r>
      <w:r>
        <w:rPr>
          <w:sz w:val="22"/>
        </w:rPr>
        <w:t>nationally certification was not being used to fill prescriptions.</w:t>
      </w:r>
      <w:r>
        <w:rPr>
          <w:spacing w:val="1"/>
          <w:sz w:val="22"/>
        </w:rPr>
        <w:t> </w:t>
      </w:r>
      <w:r>
        <w:rPr>
          <w:sz w:val="22"/>
        </w:rPr>
        <w:t>However, Investigator Seed later</w:t>
      </w:r>
      <w:r>
        <w:rPr>
          <w:spacing w:val="1"/>
          <w:sz w:val="22"/>
        </w:rPr>
        <w:t> </w:t>
      </w:r>
      <w:r>
        <w:rPr>
          <w:sz w:val="22"/>
        </w:rPr>
        <w:t>observed the technician designated as cashier assist in filling prescriptions when she processed a</w:t>
      </w:r>
      <w:r>
        <w:rPr>
          <w:spacing w:val="1"/>
          <w:sz w:val="22"/>
        </w:rPr>
        <w:t> </w:t>
      </w:r>
      <w:r>
        <w:rPr>
          <w:sz w:val="22"/>
        </w:rPr>
        <w:t>refill request for a patient.</w:t>
      </w:r>
      <w:r>
        <w:rPr>
          <w:spacing w:val="1"/>
          <w:sz w:val="22"/>
        </w:rPr>
        <w:t> </w:t>
      </w:r>
      <w:r>
        <w:rPr>
          <w:sz w:val="22"/>
        </w:rPr>
        <w:t>At that instant, WAG #17177 no longer complied with minimum</w:t>
      </w:r>
      <w:r>
        <w:rPr>
          <w:spacing w:val="1"/>
          <w:sz w:val="22"/>
        </w:rPr>
        <w:t> </w:t>
      </w:r>
      <w:r>
        <w:rPr>
          <w:sz w:val="22"/>
        </w:rPr>
        <w:t>supervisory ratios because three pharmacy technicians without national certification were utilized</w:t>
      </w:r>
      <w:r>
        <w:rPr>
          <w:spacing w:val="-47"/>
          <w:sz w:val="22"/>
        </w:rPr>
        <w:t> </w:t>
      </w:r>
      <w:r>
        <w:rPr>
          <w:sz w:val="22"/>
        </w:rPr>
        <w:t>to fill prescriptions</w:t>
      </w:r>
      <w:r>
        <w:rPr>
          <w:spacing w:val="-2"/>
          <w:sz w:val="22"/>
        </w:rPr>
        <w:t> </w:t>
      </w:r>
      <w:r>
        <w:rPr>
          <w:sz w:val="22"/>
        </w:rPr>
        <w:t>while supervised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pharmacist.</w:t>
      </w:r>
    </w:p>
    <w:p>
      <w:pPr>
        <w:pStyle w:val="ListParagraph"/>
        <w:numPr>
          <w:ilvl w:val="0"/>
          <w:numId w:val="8"/>
        </w:numPr>
        <w:tabs>
          <w:tab w:pos="1300" w:val="left" w:leader="none"/>
          <w:tab w:pos="1301" w:val="left" w:leader="none"/>
        </w:tabs>
        <w:spacing w:line="240" w:lineRule="auto" w:before="0" w:after="0"/>
        <w:ind w:left="1300" w:right="1150" w:hanging="361"/>
        <w:jc w:val="left"/>
        <w:rPr>
          <w:sz w:val="22"/>
        </w:rPr>
      </w:pPr>
      <w:r>
        <w:rPr>
          <w:sz w:val="22"/>
        </w:rPr>
        <w:t>In addition, WAG 17177 failed to submit a change in MOR application for the current MOR who has</w:t>
      </w:r>
      <w:r>
        <w:rPr>
          <w:spacing w:val="-47"/>
          <w:sz w:val="22"/>
        </w:rPr>
        <w:t> </w:t>
      </w:r>
      <w:r>
        <w:rPr>
          <w:sz w:val="22"/>
        </w:rPr>
        <w:t>served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MOR</w:t>
      </w:r>
      <w:r>
        <w:rPr>
          <w:spacing w:val="-2"/>
          <w:sz w:val="22"/>
        </w:rPr>
        <w:t> </w:t>
      </w:r>
      <w:r>
        <w:rPr>
          <w:sz w:val="22"/>
        </w:rPr>
        <w:t>since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least</w:t>
      </w:r>
      <w:r>
        <w:rPr>
          <w:spacing w:val="1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20,</w:t>
      </w:r>
      <w:r>
        <w:rPr>
          <w:spacing w:val="-2"/>
          <w:sz w:val="22"/>
        </w:rPr>
        <w:t> </w:t>
      </w:r>
      <w:r>
        <w:rPr>
          <w:sz w:val="22"/>
        </w:rPr>
        <w:t>2021.</w:t>
      </w:r>
    </w:p>
    <w:p>
      <w:pPr>
        <w:pStyle w:val="ListParagraph"/>
        <w:numPr>
          <w:ilvl w:val="0"/>
          <w:numId w:val="8"/>
        </w:numPr>
        <w:tabs>
          <w:tab w:pos="1300" w:val="left" w:leader="none"/>
          <w:tab w:pos="1301" w:val="left" w:leader="none"/>
        </w:tabs>
        <w:spacing w:line="240" w:lineRule="auto" w:before="0" w:after="0"/>
        <w:ind w:left="1300" w:right="1095" w:hanging="361"/>
        <w:jc w:val="left"/>
        <w:rPr>
          <w:sz w:val="22"/>
        </w:rPr>
      </w:pPr>
      <w:r>
        <w:rPr>
          <w:sz w:val="22"/>
        </w:rPr>
        <w:t>The current MOR indicated that the following corrective action was implemented: Technicians were</w:t>
      </w:r>
      <w:r>
        <w:rPr>
          <w:spacing w:val="-48"/>
          <w:sz w:val="22"/>
        </w:rPr>
        <w:t> </w:t>
      </w:r>
      <w:r>
        <w:rPr>
          <w:sz w:val="22"/>
        </w:rPr>
        <w:t>provided with cashier badges and required to wear their cashier badges when assigned to cashier</w:t>
      </w:r>
      <w:r>
        <w:rPr>
          <w:spacing w:val="1"/>
          <w:sz w:val="22"/>
        </w:rPr>
        <w:t> </w:t>
      </w:r>
      <w:r>
        <w:rPr>
          <w:sz w:val="22"/>
        </w:rPr>
        <w:t>duties to visually delineate their function.</w:t>
      </w:r>
      <w:r>
        <w:rPr>
          <w:spacing w:val="1"/>
          <w:sz w:val="22"/>
        </w:rPr>
        <w:t> </w:t>
      </w:r>
      <w:r>
        <w:rPr>
          <w:sz w:val="22"/>
        </w:rPr>
        <w:t>The pharmacy’s employee schedule was updated to</w:t>
      </w:r>
      <w:r>
        <w:rPr>
          <w:spacing w:val="1"/>
          <w:sz w:val="22"/>
        </w:rPr>
        <w:t> </w:t>
      </w:r>
      <w:r>
        <w:rPr>
          <w:sz w:val="22"/>
        </w:rPr>
        <w:t>display which staff member was the designated cashier at all times.</w:t>
      </w:r>
      <w:r>
        <w:rPr>
          <w:spacing w:val="1"/>
          <w:sz w:val="22"/>
        </w:rPr>
        <w:t> </w:t>
      </w:r>
      <w:r>
        <w:rPr>
          <w:sz w:val="22"/>
        </w:rPr>
        <w:t>In addition, WAG #17177’s job</w:t>
      </w:r>
      <w:r>
        <w:rPr>
          <w:spacing w:val="1"/>
          <w:sz w:val="22"/>
        </w:rPr>
        <w:t> </w:t>
      </w:r>
      <w:r>
        <w:rPr>
          <w:sz w:val="22"/>
        </w:rPr>
        <w:t>description for pharmacy cashiers was posted in the pharmacy so staff may easily reference</w:t>
      </w:r>
      <w:r>
        <w:rPr>
          <w:spacing w:val="1"/>
          <w:sz w:val="22"/>
        </w:rPr>
        <w:t> </w:t>
      </w:r>
      <w:r>
        <w:rPr>
          <w:sz w:val="22"/>
        </w:rPr>
        <w:t>assigned job duties a cashier may perform.</w:t>
      </w:r>
      <w:r>
        <w:rPr>
          <w:spacing w:val="1"/>
          <w:sz w:val="22"/>
        </w:rPr>
        <w:t> </w:t>
      </w:r>
      <w:r>
        <w:rPr>
          <w:sz w:val="22"/>
        </w:rPr>
        <w:t>The current MOR also indicated that he reviewed</w:t>
      </w:r>
      <w:r>
        <w:rPr>
          <w:spacing w:val="1"/>
          <w:sz w:val="22"/>
        </w:rPr>
        <w:t> </w:t>
      </w:r>
      <w:r>
        <w:rPr>
          <w:sz w:val="22"/>
        </w:rPr>
        <w:t>regulations for supervisory ratios with all members of WAG #17177’s pharmacy staff.</w:t>
      </w:r>
      <w:r>
        <w:rPr>
          <w:spacing w:val="1"/>
          <w:sz w:val="22"/>
        </w:rPr>
        <w:t> </w:t>
      </w:r>
      <w:r>
        <w:rPr>
          <w:sz w:val="22"/>
        </w:rPr>
        <w:t>Lastly, two</w:t>
      </w:r>
      <w:r>
        <w:rPr>
          <w:spacing w:val="1"/>
          <w:sz w:val="22"/>
        </w:rPr>
        <w:t> </w:t>
      </w:r>
      <w:r>
        <w:rPr>
          <w:sz w:val="22"/>
        </w:rPr>
        <w:t>technicians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earned</w:t>
      </w:r>
      <w:r>
        <w:rPr>
          <w:spacing w:val="-1"/>
          <w:sz w:val="22"/>
        </w:rPr>
        <w:t> </w:t>
      </w:r>
      <w:r>
        <w:rPr>
          <w:sz w:val="22"/>
        </w:rPr>
        <w:t>national</w:t>
      </w:r>
      <w:r>
        <w:rPr>
          <w:spacing w:val="-1"/>
          <w:sz w:val="22"/>
        </w:rPr>
        <w:t> </w:t>
      </w:r>
      <w:r>
        <w:rPr>
          <w:sz w:val="22"/>
        </w:rPr>
        <w:t>certification</w:t>
      </w:r>
      <w:r>
        <w:rPr>
          <w:spacing w:val="-1"/>
          <w:sz w:val="22"/>
        </w:rPr>
        <w:t> </w:t>
      </w:r>
      <w:r>
        <w:rPr>
          <w:sz w:val="22"/>
        </w:rPr>
        <w:t>since the</w:t>
      </w:r>
      <w:r>
        <w:rPr>
          <w:spacing w:val="1"/>
          <w:sz w:val="22"/>
        </w:rPr>
        <w:t> </w:t>
      </w:r>
      <w:r>
        <w:rPr>
          <w:sz w:val="22"/>
        </w:rPr>
        <w:t>incident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20,</w:t>
      </w:r>
      <w:r>
        <w:rPr>
          <w:spacing w:val="-1"/>
          <w:sz w:val="22"/>
        </w:rPr>
        <w:t> </w:t>
      </w:r>
      <w:r>
        <w:rPr>
          <w:sz w:val="22"/>
        </w:rPr>
        <w:t>2021.</w:t>
      </w:r>
    </w:p>
    <w:p>
      <w:pPr>
        <w:pStyle w:val="BodyText"/>
      </w:pPr>
    </w:p>
    <w:p>
      <w:pPr>
        <w:pStyle w:val="BodyText"/>
        <w:ind w:left="939" w:right="1130"/>
      </w:pPr>
      <w:r>
        <w:rPr/>
        <w:pict>
          <v:rect style="position:absolute;margin-left:70.559998pt;margin-top:41.193638pt;width:470.88pt;height:1.44pt;mso-position-horizontal-relative:page;mso-position-vertical-relative:paragraph;z-index:-15715840;mso-wrap-distance-left:0;mso-wrap-distance-right:0" id="docshape31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S. HAMILTON, seconded by K. THORNELL, and voted unanimously by those present,</w:t>
      </w:r>
      <w:r>
        <w:rPr>
          <w:spacing w:val="-47"/>
        </w:rPr>
        <w:t> </w:t>
      </w:r>
      <w:r>
        <w:rPr/>
        <w:t>to refer the matter (PHA-2021-0059), to the office of the prosecution for the issuance of an order to</w:t>
      </w:r>
      <w:r>
        <w:rPr>
          <w:spacing w:val="1"/>
        </w:rPr>
        <w:t> </w:t>
      </w:r>
      <w:r>
        <w:rPr/>
        <w:t>show</w:t>
      </w:r>
      <w:r>
        <w:rPr>
          <w:spacing w:val="-3"/>
        </w:rPr>
        <w:t> </w:t>
      </w:r>
      <w:r>
        <w:rPr/>
        <w:t>cause and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authorize resolution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</w:t>
      </w:r>
      <w:r>
        <w:rPr>
          <w:spacing w:val="-6"/>
        </w:rPr>
        <w:t> </w:t>
      </w:r>
      <w:r>
        <w:rPr/>
        <w:t>by a consent</w:t>
      </w:r>
      <w:r>
        <w:rPr>
          <w:spacing w:val="-3"/>
        </w:rPr>
        <w:t> </w:t>
      </w:r>
      <w:r>
        <w:rPr/>
        <w:t>agreement for REPRIMAND.</w:t>
      </w:r>
    </w:p>
    <w:p>
      <w:pPr>
        <w:pStyle w:val="BodyText"/>
        <w:spacing w:before="1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#3</w:t>
      </w:r>
      <w:r>
        <w:rPr>
          <w:spacing w:val="-18"/>
        </w:rPr>
        <w:t> </w:t>
      </w:r>
      <w:r>
        <w:rPr>
          <w:spacing w:val="-1"/>
        </w:rPr>
        <w:t>/CAS-2021-0594</w:t>
      </w:r>
    </w:p>
    <w:p>
      <w:pPr>
        <w:pStyle w:val="BodyText"/>
        <w:tabs>
          <w:tab w:pos="3820" w:val="left" w:leader="none"/>
          <w:tab w:pos="8139" w:val="left" w:leader="none"/>
        </w:tabs>
        <w:spacing w:line="480" w:lineRule="auto" w:before="1"/>
        <w:ind w:left="940" w:right="1755"/>
      </w:pPr>
      <w:r>
        <w:rPr/>
        <w:t>PHA-2021-0045</w:t>
        <w:tab/>
        <w:t>Walgreens</w:t>
      </w:r>
      <w:r>
        <w:rPr>
          <w:spacing w:val="-5"/>
        </w:rPr>
        <w:t> </w:t>
      </w:r>
      <w:r>
        <w:rPr/>
        <w:t>#11885,</w:t>
      </w:r>
      <w:r>
        <w:rPr>
          <w:spacing w:val="-2"/>
        </w:rPr>
        <w:t> </w:t>
      </w:r>
      <w:r>
        <w:rPr/>
        <w:t>DS89774</w:t>
        <w:tab/>
        <w:t>Time: 09:12 AM</w:t>
      </w:r>
      <w:r>
        <w:rPr>
          <w:spacing w:val="-46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1"/>
        <w:ind w:left="940" w:right="1723"/>
      </w:pPr>
      <w:r>
        <w:rPr>
          <w:u w:val="thick"/>
        </w:rPr>
        <w:t>DISCUSSION</w:t>
      </w:r>
      <w:r>
        <w:rPr/>
        <w:t>: J. TRAN presented and summarized the investigative report that pertained to these</w:t>
      </w:r>
      <w:r>
        <w:rPr>
          <w:spacing w:val="-47"/>
        </w:rPr>
        <w:t> </w:t>
      </w:r>
      <w:r>
        <w:rPr/>
        <w:t>matters</w:t>
      </w:r>
    </w:p>
    <w:p>
      <w:pPr>
        <w:spacing w:after="0"/>
        <w:sectPr>
          <w:pgSz w:w="12240" w:h="15840"/>
          <w:pgMar w:header="0" w:footer="1302" w:top="1400" w:bottom="1520" w:left="500" w:right="420"/>
        </w:sectPr>
      </w:pPr>
    </w:p>
    <w:p>
      <w:pPr>
        <w:pStyle w:val="ListParagraph"/>
        <w:numPr>
          <w:ilvl w:val="0"/>
          <w:numId w:val="8"/>
        </w:numPr>
        <w:tabs>
          <w:tab w:pos="1212" w:val="left" w:leader="none"/>
        </w:tabs>
        <w:spacing w:line="240" w:lineRule="auto" w:before="79" w:after="0"/>
        <w:ind w:left="1211" w:right="1364" w:hanging="272"/>
        <w:jc w:val="left"/>
        <w:rPr>
          <w:sz w:val="22"/>
        </w:rPr>
      </w:pPr>
      <w:r>
        <w:rPr>
          <w:sz w:val="22"/>
        </w:rPr>
        <w:t>CS loss of #100 oxycodone 30mg tablets on or about June 7, 2021, and the reason for the loss was</w:t>
      </w:r>
      <w:r>
        <w:rPr>
          <w:spacing w:val="-47"/>
          <w:sz w:val="22"/>
        </w:rPr>
        <w:t> </w:t>
      </w:r>
      <w:r>
        <w:rPr>
          <w:sz w:val="22"/>
        </w:rPr>
        <w:t>unknown.</w:t>
      </w:r>
    </w:p>
    <w:p>
      <w:pPr>
        <w:pStyle w:val="ListParagraph"/>
        <w:numPr>
          <w:ilvl w:val="0"/>
          <w:numId w:val="8"/>
        </w:numPr>
        <w:tabs>
          <w:tab w:pos="1212" w:val="left" w:leader="none"/>
        </w:tabs>
        <w:spacing w:line="240" w:lineRule="auto" w:before="0" w:after="0"/>
        <w:ind w:left="1211" w:right="1683" w:hanging="272"/>
        <w:jc w:val="left"/>
        <w:rPr>
          <w:sz w:val="22"/>
        </w:rPr>
      </w:pPr>
      <w:r>
        <w:rPr>
          <w:sz w:val="22"/>
        </w:rPr>
        <w:t>MOR Galvin indicated that on June 8, 2021, the bottle of 100 oxycodone 30mg was discovered</w:t>
      </w:r>
      <w:r>
        <w:rPr>
          <w:spacing w:val="-47"/>
          <w:sz w:val="22"/>
        </w:rPr>
        <w:t> </w:t>
      </w:r>
      <w:r>
        <w:rPr>
          <w:sz w:val="22"/>
        </w:rPr>
        <w:t>missing</w:t>
      </w:r>
      <w:r>
        <w:rPr>
          <w:spacing w:val="-2"/>
          <w:sz w:val="22"/>
        </w:rPr>
        <w:t> </w:t>
      </w:r>
      <w:r>
        <w:rPr>
          <w:sz w:val="22"/>
        </w:rPr>
        <w:t>while</w:t>
      </w:r>
      <w:r>
        <w:rPr>
          <w:spacing w:val="1"/>
          <w:sz w:val="22"/>
        </w:rPr>
        <w:t> </w:t>
      </w:r>
      <w:r>
        <w:rPr>
          <w:sz w:val="22"/>
        </w:rPr>
        <w:t>completing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1"/>
          <w:sz w:val="22"/>
        </w:rPr>
        <w:t> </w:t>
      </w:r>
      <w:r>
        <w:rPr>
          <w:sz w:val="22"/>
        </w:rPr>
        <w:t>inventory</w:t>
      </w:r>
      <w:r>
        <w:rPr>
          <w:spacing w:val="-1"/>
          <w:sz w:val="22"/>
        </w:rPr>
        <w:t> </w:t>
      </w:r>
      <w:r>
        <w:rPr>
          <w:sz w:val="22"/>
        </w:rPr>
        <w:t>count.</w:t>
      </w:r>
    </w:p>
    <w:p>
      <w:pPr>
        <w:pStyle w:val="ListParagraph"/>
        <w:numPr>
          <w:ilvl w:val="0"/>
          <w:numId w:val="8"/>
        </w:numPr>
        <w:tabs>
          <w:tab w:pos="1212" w:val="left" w:leader="none"/>
        </w:tabs>
        <w:spacing w:line="240" w:lineRule="auto" w:before="0" w:after="0"/>
        <w:ind w:left="1211" w:right="1092" w:hanging="272"/>
        <w:jc w:val="left"/>
        <w:rPr>
          <w:sz w:val="22"/>
        </w:rPr>
      </w:pPr>
      <w:r>
        <w:rPr>
          <w:sz w:val="22"/>
        </w:rPr>
        <w:t>MOR Galvin stated that Pharmacist Cox was seen on video at the fill station processing a prescription</w:t>
      </w:r>
      <w:r>
        <w:rPr>
          <w:spacing w:val="-47"/>
          <w:sz w:val="22"/>
        </w:rPr>
        <w:t> </w:t>
      </w:r>
      <w:r>
        <w:rPr>
          <w:sz w:val="22"/>
        </w:rPr>
        <w:t>for oxycodone 30mg tablets on June 7, 2021.</w:t>
      </w:r>
      <w:r>
        <w:rPr>
          <w:spacing w:val="1"/>
          <w:sz w:val="22"/>
        </w:rPr>
        <w:t> </w:t>
      </w:r>
      <w:r>
        <w:rPr>
          <w:sz w:val="22"/>
        </w:rPr>
        <w:t>She had 3 stock bottles in a red plastic bin at the time.</w:t>
      </w:r>
      <w:r>
        <w:rPr>
          <w:spacing w:val="1"/>
          <w:sz w:val="22"/>
        </w:rPr>
        <w:t> </w:t>
      </w:r>
      <w:r>
        <w:rPr>
          <w:sz w:val="22"/>
        </w:rPr>
        <w:t>After production, Pharmacist Cox placed the empty stock bottles into the red bin containing the 3rd</w:t>
      </w:r>
      <w:r>
        <w:rPr>
          <w:spacing w:val="1"/>
          <w:sz w:val="22"/>
        </w:rPr>
        <w:t> </w:t>
      </w:r>
      <w:r>
        <w:rPr>
          <w:sz w:val="22"/>
        </w:rPr>
        <w:t>bottle and as she walked to the verification screen, she was seen throwing out the contents of the</w:t>
      </w:r>
      <w:r>
        <w:rPr>
          <w:spacing w:val="1"/>
          <w:sz w:val="22"/>
        </w:rPr>
        <w:t> </w:t>
      </w:r>
      <w:r>
        <w:rPr>
          <w:sz w:val="22"/>
        </w:rPr>
        <w:t>red</w:t>
      </w:r>
      <w:r>
        <w:rPr>
          <w:spacing w:val="-2"/>
          <w:sz w:val="22"/>
        </w:rPr>
        <w:t> </w:t>
      </w:r>
      <w:r>
        <w:rPr>
          <w:sz w:val="22"/>
        </w:rPr>
        <w:t>bin</w:t>
      </w:r>
      <w:r>
        <w:rPr>
          <w:spacing w:val="-1"/>
          <w:sz w:val="22"/>
        </w:rPr>
        <w:t> </w:t>
      </w:r>
      <w:r>
        <w:rPr>
          <w:sz w:val="22"/>
        </w:rPr>
        <w:t>containing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stock</w:t>
      </w:r>
      <w:r>
        <w:rPr>
          <w:spacing w:val="1"/>
          <w:sz w:val="22"/>
        </w:rPr>
        <w:t> </w:t>
      </w:r>
      <w:r>
        <w:rPr>
          <w:sz w:val="22"/>
        </w:rPr>
        <w:t>bottles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trash.</w:t>
      </w:r>
    </w:p>
    <w:p>
      <w:pPr>
        <w:pStyle w:val="ListParagraph"/>
        <w:numPr>
          <w:ilvl w:val="0"/>
          <w:numId w:val="8"/>
        </w:numPr>
        <w:tabs>
          <w:tab w:pos="1212" w:val="left" w:leader="none"/>
        </w:tabs>
        <w:spacing w:line="240" w:lineRule="auto" w:before="0" w:after="0"/>
        <w:ind w:left="1211" w:right="1088" w:hanging="272"/>
        <w:jc w:val="left"/>
        <w:rPr>
          <w:sz w:val="22"/>
        </w:rPr>
      </w:pPr>
      <w:r>
        <w:rPr>
          <w:sz w:val="22"/>
        </w:rPr>
        <w:t>MOR Galvin noted that the patient who had picked up the prescription on June 7, 2021, was</w:t>
      </w:r>
      <w:r>
        <w:rPr>
          <w:spacing w:val="1"/>
          <w:sz w:val="22"/>
        </w:rPr>
        <w:t> </w:t>
      </w:r>
      <w:r>
        <w:rPr>
          <w:sz w:val="22"/>
        </w:rPr>
        <w:t>contacted and she confirmed that she received the correct quantity of 120 tablets.</w:t>
      </w:r>
      <w:r>
        <w:rPr>
          <w:spacing w:val="1"/>
          <w:sz w:val="22"/>
        </w:rPr>
        <w:t> </w:t>
      </w:r>
      <w:r>
        <w:rPr>
          <w:sz w:val="22"/>
        </w:rPr>
        <w:t>On June 8, 2021,</w:t>
      </w:r>
      <w:r>
        <w:rPr>
          <w:spacing w:val="-47"/>
          <w:sz w:val="22"/>
        </w:rPr>
        <w:t> </w:t>
      </w:r>
      <w:r>
        <w:rPr>
          <w:sz w:val="22"/>
        </w:rPr>
        <w:t>the District</w:t>
      </w:r>
      <w:r>
        <w:rPr>
          <w:spacing w:val="-2"/>
          <w:sz w:val="22"/>
        </w:rPr>
        <w:t> </w:t>
      </w:r>
      <w:r>
        <w:rPr>
          <w:sz w:val="22"/>
        </w:rPr>
        <w:t>Manager was</w:t>
      </w:r>
      <w:r>
        <w:rPr>
          <w:spacing w:val="-2"/>
          <w:sz w:val="22"/>
        </w:rPr>
        <w:t> </w:t>
      </w:r>
      <w:r>
        <w:rPr>
          <w:sz w:val="22"/>
        </w:rPr>
        <w:t>notified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suspected</w:t>
      </w:r>
      <w:r>
        <w:rPr>
          <w:spacing w:val="-3"/>
          <w:sz w:val="22"/>
        </w:rPr>
        <w:t> </w:t>
      </w:r>
      <w:r>
        <w:rPr>
          <w:sz w:val="22"/>
        </w:rPr>
        <w:t>loss.</w:t>
      </w:r>
    </w:p>
    <w:p>
      <w:pPr>
        <w:pStyle w:val="ListParagraph"/>
        <w:numPr>
          <w:ilvl w:val="0"/>
          <w:numId w:val="8"/>
        </w:numPr>
        <w:tabs>
          <w:tab w:pos="1212" w:val="left" w:leader="none"/>
        </w:tabs>
        <w:spacing w:line="240" w:lineRule="auto" w:before="0" w:after="0"/>
        <w:ind w:left="1211" w:right="1083" w:hanging="272"/>
        <w:jc w:val="left"/>
        <w:rPr>
          <w:sz w:val="22"/>
        </w:rPr>
      </w:pPr>
      <w:r>
        <w:rPr>
          <w:sz w:val="22"/>
        </w:rPr>
        <w:t>MOR Galvin indicated that corrective actions would include logging in and back counting on-hands to</w:t>
      </w:r>
      <w:r>
        <w:rPr>
          <w:spacing w:val="-47"/>
          <w:sz w:val="22"/>
        </w:rPr>
        <w:t> </w:t>
      </w:r>
      <w:r>
        <w:rPr>
          <w:sz w:val="22"/>
        </w:rPr>
        <w:t>verify inventory counts are correct right after filling prescriptions and putting stock bottles away</w:t>
      </w:r>
      <w:r>
        <w:rPr>
          <w:spacing w:val="1"/>
          <w:sz w:val="22"/>
        </w:rPr>
        <w:t> </w:t>
      </w:r>
      <w:r>
        <w:rPr>
          <w:sz w:val="22"/>
        </w:rPr>
        <w:t>immediately after filling prescriptions or as soon as possible if medication is in the time delay portion</w:t>
      </w:r>
      <w:r>
        <w:rPr>
          <w:spacing w:val="-47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safe.</w:t>
      </w:r>
    </w:p>
    <w:p>
      <w:pPr>
        <w:pStyle w:val="BodyText"/>
        <w:spacing w:before="1"/>
      </w:pPr>
    </w:p>
    <w:p>
      <w:pPr>
        <w:pStyle w:val="BodyText"/>
        <w:ind w:left="939" w:right="1096"/>
      </w:pPr>
      <w:r>
        <w:rPr>
          <w:u w:val="thick"/>
        </w:rPr>
        <w:t>ACTION</w:t>
      </w:r>
      <w:r>
        <w:rPr/>
        <w:t>: Motion by S. HAMILTON, seconded by D. BARNES, and voted unanimously by those present, to</w:t>
      </w:r>
      <w:r>
        <w:rPr>
          <w:spacing w:val="-47"/>
        </w:rPr>
        <w:t> </w:t>
      </w:r>
      <w:r>
        <w:rPr/>
        <w:t>DEFER the vote on the matter (PHA-2021-0045), pending receipt and review of video footage by</w:t>
      </w:r>
      <w:r>
        <w:rPr>
          <w:spacing w:val="1"/>
        </w:rPr>
        <w:t> </w:t>
      </w:r>
      <w:r>
        <w:rPr/>
        <w:t>investigator.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0.559998pt;margin-top:14.358067pt;width:470.88pt;height:1.44pt;mso-position-horizontal-relative:page;mso-position-vertical-relative:paragraph;z-index:-15715328;mso-wrap-distance-left:0;mso-wrap-distance-right:0" id="docshape3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tabs>
          <w:tab w:pos="3870" w:val="left" w:leader="none"/>
          <w:tab w:pos="886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X:</w:t>
        <w:tab/>
        <w:t>Executive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Order: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9:18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tabs>
          <w:tab w:pos="1971" w:val="left" w:leader="none"/>
        </w:tabs>
        <w:ind w:left="940"/>
      </w:pPr>
      <w:r>
        <w:rPr/>
        <w:t>By:</w:t>
        <w:tab/>
        <w:t>J.</w:t>
      </w:r>
      <w:r>
        <w:rPr>
          <w:spacing w:val="-2"/>
        </w:rPr>
        <w:t> </w:t>
      </w:r>
      <w:r>
        <w:rPr/>
        <w:t>Lanza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 w:right="1121"/>
      </w:pPr>
      <w:r>
        <w:rPr>
          <w:b/>
        </w:rPr>
        <w:t>Action: </w:t>
      </w:r>
      <w:r>
        <w:rPr/>
        <w:t>A motion was made by to S. HAMILTON enter Executive Session; Seconded by K. THORNELL and</w:t>
      </w:r>
      <w:r>
        <w:rPr>
          <w:spacing w:val="-47"/>
        </w:rPr>
        <w:t> </w:t>
      </w:r>
      <w:r>
        <w:rPr/>
        <w:t>Board Members present voted unanimously by roll call to approve motion.</w:t>
      </w:r>
      <w:r>
        <w:rPr>
          <w:spacing w:val="1"/>
        </w:rPr>
        <w:t> </w:t>
      </w:r>
      <w:r>
        <w:rPr/>
        <w:t>J. Lanza, yes; S. Hamilton,</w:t>
      </w:r>
      <w:r>
        <w:rPr>
          <w:spacing w:val="1"/>
        </w:rPr>
        <w:t> </w:t>
      </w:r>
      <w:r>
        <w:rPr/>
        <w:t>yes; C.</w:t>
      </w:r>
      <w:r>
        <w:rPr>
          <w:spacing w:val="-1"/>
        </w:rPr>
        <w:t> </w:t>
      </w:r>
      <w:r>
        <w:rPr/>
        <w:t>Belisle,</w:t>
      </w:r>
      <w:r>
        <w:rPr>
          <w:spacing w:val="-3"/>
        </w:rPr>
        <w:t> </w:t>
      </w:r>
      <w:r>
        <w:rPr/>
        <w:t>yes;</w:t>
      </w:r>
      <w:r>
        <w:rPr>
          <w:spacing w:val="1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Rocchio,</w:t>
      </w:r>
      <w:r>
        <w:rPr>
          <w:spacing w:val="-3"/>
        </w:rPr>
        <w:t> </w:t>
      </w:r>
      <w:r>
        <w:rPr/>
        <w:t>yes; J. Chin,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S. Cornacchio,</w:t>
      </w:r>
      <w:r>
        <w:rPr>
          <w:spacing w:val="-3"/>
        </w:rPr>
        <w:t> </w:t>
      </w:r>
      <w:r>
        <w:rPr/>
        <w:t>yes; R.</w:t>
      </w:r>
      <w:r>
        <w:rPr>
          <w:spacing w:val="-4"/>
        </w:rPr>
        <w:t> </w:t>
      </w:r>
      <w:r>
        <w:rPr/>
        <w:t>Lopez,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Perry,</w:t>
      </w:r>
      <w:r>
        <w:rPr>
          <w:spacing w:val="-2"/>
        </w:rPr>
        <w:t> </w:t>
      </w:r>
      <w:r>
        <w:rPr/>
        <w:t>yes.</w:t>
      </w:r>
    </w:p>
    <w:p>
      <w:pPr>
        <w:pStyle w:val="BodyText"/>
        <w:spacing w:before="1"/>
        <w:ind w:left="990"/>
      </w:pPr>
      <w:r>
        <w:rPr/>
        <w:t>K.</w:t>
      </w:r>
      <w:r>
        <w:rPr>
          <w:spacing w:val="-2"/>
        </w:rPr>
        <w:t> </w:t>
      </w:r>
      <w:r>
        <w:rPr/>
        <w:t>Thornell,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Jean-Francois,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Ahmed,</w:t>
      </w:r>
      <w:r>
        <w:rPr>
          <w:spacing w:val="-4"/>
        </w:rPr>
        <w:t> </w:t>
      </w:r>
      <w:r>
        <w:rPr/>
        <w:t>yes;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Barnes,</w:t>
      </w:r>
      <w:r>
        <w:rPr>
          <w:spacing w:val="-3"/>
        </w:rPr>
        <w:t> </w:t>
      </w:r>
      <w:r>
        <w:rPr/>
        <w:t>yes.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4725pt;width:470.88pt;height:1.44pt;mso-position-horizontal-relative:page;mso-position-vertical-relative:paragraph;z-index:-15714816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Jean-Francois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10:10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</w:t>
      </w: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J.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Rocchio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Cornacchio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leave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meeting 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10:29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38554pt;width:470.88pt;height:1.44pt;mso-position-horizontal-relative:page;mso-position-vertical-relative:paragraph;z-index:-15714304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tabs>
          <w:tab w:pos="3820" w:val="left" w:leader="none"/>
          <w:tab w:pos="813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XI:</w:t>
        <w:tab/>
        <w:t>65C Sessions MGL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65C</w:t>
        <w:tab/>
        <w:t>Time: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10:17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>
          <w:u w:val="single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None</w:t>
      </w:r>
    </w:p>
    <w:p>
      <w:pPr>
        <w:pStyle w:val="BodyText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2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J. Lanza</w:t>
      </w:r>
      <w:r>
        <w:rPr>
          <w:spacing w:val="-3"/>
        </w:rPr>
        <w:t> </w:t>
      </w:r>
      <w:r>
        <w:rPr/>
        <w:t>request a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-3"/>
        </w:rPr>
        <w:t> </w:t>
      </w:r>
      <w:r>
        <w:rPr/>
        <w:t>65C.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37" w:lineRule="auto" w:before="58"/>
        <w:ind w:left="940" w:right="1256"/>
      </w:pPr>
      <w:r>
        <w:rPr/>
        <w:t>At 10:17 AM J. Chin, seconded by K. Thornell and voted unanimously by all those present to enter 65C</w:t>
      </w:r>
      <w:r>
        <w:rPr>
          <w:spacing w:val="-47"/>
        </w:rPr>
        <w:t> </w:t>
      </w:r>
      <w:r>
        <w:rPr/>
        <w:t>by</w:t>
      </w:r>
      <w:r>
        <w:rPr>
          <w:spacing w:val="1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70.559998pt;margin-top:13.657031pt;width:470.88pt;height:1.44pt;mso-position-horizontal-relative:page;mso-position-vertical-relative:paragraph;z-index:-15713792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0"/>
        </w:rPr>
        <w:sectPr>
          <w:pgSz w:w="12240" w:h="15840"/>
          <w:pgMar w:header="0" w:footer="1302" w:top="1360" w:bottom="1520" w:left="500" w:right="420"/>
        </w:sectPr>
      </w:pPr>
    </w:p>
    <w:p>
      <w:pPr>
        <w:tabs>
          <w:tab w:pos="3820" w:val="left" w:leader="none"/>
          <w:tab w:pos="8140" w:val="left" w:leader="none"/>
        </w:tabs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XII</w:t>
        <w:tab/>
        <w:t>ADJOURMENT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10:50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 w:right="1279"/>
      </w:pPr>
      <w:r>
        <w:rPr/>
        <w:t>ACTION: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2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Thornell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those present,</w:t>
      </w:r>
      <w:r>
        <w:rPr>
          <w:spacing w:val="-4"/>
        </w:rPr>
        <w:t> </w:t>
      </w:r>
      <w:r>
        <w:rPr/>
        <w:t>to</w:t>
      </w:r>
      <w:r>
        <w:rPr>
          <w:spacing w:val="-47"/>
        </w:rPr>
        <w:t> </w:t>
      </w:r>
      <w:r>
        <w:rPr/>
        <w:t>adjourn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 vote.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379063pt;width:470.88pt;height:1.44pt;mso-position-horizontal-relative:page;mso-position-vertical-relative:paragraph;z-index:-15713280;mso-wrap-distance-left:0;mso-wrap-distance-right:0" id="docshape36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56"/>
        <w:ind w:left="940"/>
      </w:pPr>
      <w:r>
        <w:rPr>
          <w:u w:val="single"/>
        </w:rPr>
        <w:t>EXHIBITS</w:t>
      </w:r>
      <w:r>
        <w:rPr>
          <w:spacing w:val="-1"/>
          <w:u w:val="single"/>
        </w:rPr>
        <w:t> </w:t>
      </w:r>
      <w:r>
        <w:rPr>
          <w:u w:val="single"/>
        </w:rPr>
        <w:t>USED</w:t>
      </w:r>
      <w:r>
        <w:rPr>
          <w:spacing w:val="-2"/>
          <w:u w:val="single"/>
        </w:rPr>
        <w:t> </w:t>
      </w:r>
      <w:r>
        <w:rPr>
          <w:u w:val="single"/>
        </w:rPr>
        <w:t>DURING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OPEN</w:t>
      </w:r>
      <w:r>
        <w:rPr>
          <w:spacing w:val="-2"/>
          <w:u w:val="single"/>
        </w:rPr>
        <w:t> </w:t>
      </w:r>
      <w:r>
        <w:rPr>
          <w:u w:val="single"/>
        </w:rPr>
        <w:t>SESSION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MEETING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57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1"/>
          <w:sz w:val="22"/>
        </w:rPr>
        <w:t> </w:t>
      </w: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12/3/21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Session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47"/>
          <w:sz w:val="22"/>
        </w:rPr>
        <w:t> </w:t>
      </w:r>
      <w:r>
        <w:rPr>
          <w:sz w:val="22"/>
        </w:rPr>
        <w:t>11/12/21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Applications</w:t>
      </w:r>
      <w:r>
        <w:rPr>
          <w:spacing w:val="-4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pursuant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Licensure</w:t>
      </w:r>
      <w:r>
        <w:rPr>
          <w:spacing w:val="-1"/>
          <w:sz w:val="22"/>
        </w:rPr>
        <w:t> </w:t>
      </w:r>
      <w:r>
        <w:rPr>
          <w:sz w:val="22"/>
        </w:rPr>
        <w:t>Policy</w:t>
      </w:r>
      <w:r>
        <w:rPr>
          <w:spacing w:val="-1"/>
          <w:sz w:val="22"/>
        </w:rPr>
        <w:t> </w:t>
      </w:r>
      <w:r>
        <w:rPr>
          <w:sz w:val="22"/>
        </w:rPr>
        <w:t>13-01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probation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Delegated</w:t>
      </w:r>
      <w:r>
        <w:rPr>
          <w:spacing w:val="-4"/>
          <w:sz w:val="22"/>
        </w:rPr>
        <w:t> </w:t>
      </w:r>
      <w:r>
        <w:rPr>
          <w:sz w:val="22"/>
        </w:rPr>
        <w:t>Complaint Review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licensure policy</w:t>
      </w:r>
      <w:r>
        <w:rPr>
          <w:spacing w:val="-2"/>
          <w:sz w:val="22"/>
        </w:rPr>
        <w:t> </w:t>
      </w:r>
      <w:r>
        <w:rPr>
          <w:sz w:val="22"/>
        </w:rPr>
        <w:t>14-02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PSUD</w:t>
      </w:r>
      <w:r>
        <w:rPr>
          <w:spacing w:val="-1"/>
          <w:sz w:val="22"/>
        </w:rPr>
        <w:t> </w:t>
      </w:r>
      <w:r>
        <w:rPr>
          <w:sz w:val="22"/>
        </w:rPr>
        <w:t>17-03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2021-04</w:t>
      </w:r>
      <w:r>
        <w:rPr>
          <w:spacing w:val="-3"/>
          <w:sz w:val="22"/>
        </w:rPr>
        <w:t> </w:t>
      </w:r>
      <w:r>
        <w:rPr>
          <w:sz w:val="22"/>
        </w:rPr>
        <w:t>Continuing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(CE)</w:t>
      </w:r>
      <w:r>
        <w:rPr>
          <w:spacing w:val="-5"/>
          <w:sz w:val="22"/>
        </w:rPr>
        <w:t> </w:t>
      </w:r>
      <w:r>
        <w:rPr>
          <w:sz w:val="22"/>
        </w:rPr>
        <w:t>Requirements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4"/>
          <w:sz w:val="22"/>
        </w:rPr>
        <w:t> </w:t>
      </w:r>
      <w:r>
        <w:rPr>
          <w:sz w:val="22"/>
        </w:rPr>
        <w:t>Petition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Waiver:</w:t>
      </w:r>
      <w:r>
        <w:rPr>
          <w:spacing w:val="-2"/>
          <w:sz w:val="22"/>
        </w:rPr>
        <w:t> </w:t>
      </w:r>
      <w:r>
        <w:rPr>
          <w:sz w:val="22"/>
        </w:rPr>
        <w:t>Davila</w:t>
      </w:r>
      <w:r>
        <w:rPr>
          <w:spacing w:val="-1"/>
          <w:sz w:val="22"/>
        </w:rPr>
        <w:t> </w:t>
      </w:r>
      <w:r>
        <w:rPr>
          <w:sz w:val="22"/>
        </w:rPr>
        <w:t>Sachalyz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3"/>
          <w:sz w:val="22"/>
        </w:rPr>
        <w:t> </w:t>
      </w:r>
      <w:r>
        <w:rPr>
          <w:sz w:val="22"/>
        </w:rPr>
        <w:t>license</w:t>
      </w:r>
      <w:r>
        <w:rPr>
          <w:spacing w:val="-2"/>
          <w:sz w:val="22"/>
        </w:rPr>
        <w:t> </w:t>
      </w:r>
      <w:r>
        <w:rPr>
          <w:sz w:val="22"/>
        </w:rPr>
        <w:t>extension:</w:t>
      </w:r>
    </w:p>
    <w:p>
      <w:pPr>
        <w:pStyle w:val="ListParagraph"/>
        <w:numPr>
          <w:ilvl w:val="1"/>
          <w:numId w:val="9"/>
        </w:numPr>
        <w:tabs>
          <w:tab w:pos="2381" w:val="left" w:leader="none"/>
        </w:tabs>
        <w:spacing w:line="240" w:lineRule="auto" w:before="0" w:after="0"/>
        <w:ind w:left="2380" w:right="0" w:hanging="361"/>
        <w:jc w:val="left"/>
        <w:rPr>
          <w:sz w:val="22"/>
        </w:rPr>
      </w:pPr>
      <w:r>
        <w:rPr>
          <w:sz w:val="22"/>
        </w:rPr>
        <w:t>PTT08535</w:t>
      </w:r>
      <w:r>
        <w:rPr>
          <w:spacing w:val="-3"/>
          <w:sz w:val="22"/>
        </w:rPr>
        <w:t> </w:t>
      </w:r>
      <w:r>
        <w:rPr>
          <w:sz w:val="22"/>
        </w:rPr>
        <w:t>Deas</w:t>
      </w:r>
      <w:r>
        <w:rPr>
          <w:spacing w:val="-3"/>
          <w:sz w:val="22"/>
        </w:rPr>
        <w:t> </w:t>
      </w:r>
      <w:r>
        <w:rPr>
          <w:sz w:val="22"/>
        </w:rPr>
        <w:t>Cody</w:t>
      </w:r>
    </w:p>
    <w:p>
      <w:pPr>
        <w:pStyle w:val="ListParagraph"/>
        <w:numPr>
          <w:ilvl w:val="1"/>
          <w:numId w:val="9"/>
        </w:numPr>
        <w:tabs>
          <w:tab w:pos="2381" w:val="left" w:leader="none"/>
        </w:tabs>
        <w:spacing w:line="240" w:lineRule="auto" w:before="0" w:after="0"/>
        <w:ind w:left="2380" w:right="0" w:hanging="361"/>
        <w:jc w:val="left"/>
        <w:rPr>
          <w:sz w:val="22"/>
        </w:rPr>
      </w:pPr>
      <w:r>
        <w:rPr>
          <w:sz w:val="22"/>
        </w:rPr>
        <w:t>PTT08884</w:t>
      </w:r>
      <w:r>
        <w:rPr>
          <w:spacing w:val="-4"/>
          <w:sz w:val="22"/>
        </w:rPr>
        <w:t> </w:t>
      </w:r>
      <w:r>
        <w:rPr>
          <w:sz w:val="22"/>
        </w:rPr>
        <w:t>Masteron-Jones,</w:t>
      </w:r>
      <w:r>
        <w:rPr>
          <w:spacing w:val="-5"/>
          <w:sz w:val="22"/>
        </w:rPr>
        <w:t> </w:t>
      </w:r>
      <w:r>
        <w:rPr>
          <w:sz w:val="22"/>
        </w:rPr>
        <w:t>Valrie</w:t>
      </w:r>
    </w:p>
    <w:p>
      <w:pPr>
        <w:pStyle w:val="ListParagraph"/>
        <w:numPr>
          <w:ilvl w:val="1"/>
          <w:numId w:val="9"/>
        </w:numPr>
        <w:tabs>
          <w:tab w:pos="2380" w:val="left" w:leader="none"/>
          <w:tab w:pos="2381" w:val="left" w:leader="none"/>
        </w:tabs>
        <w:spacing w:line="268" w:lineRule="exact" w:before="0" w:after="0"/>
        <w:ind w:left="2380" w:right="0" w:hanging="361"/>
        <w:jc w:val="left"/>
        <w:rPr>
          <w:sz w:val="22"/>
        </w:rPr>
      </w:pPr>
      <w:r>
        <w:rPr>
          <w:sz w:val="22"/>
        </w:rPr>
        <w:t>PTT7264</w:t>
      </w:r>
      <w:r>
        <w:rPr>
          <w:spacing w:val="-3"/>
          <w:sz w:val="22"/>
        </w:rPr>
        <w:t> </w:t>
      </w:r>
      <w:r>
        <w:rPr>
          <w:sz w:val="22"/>
        </w:rPr>
        <w:t>Joseph,</w:t>
      </w:r>
      <w:r>
        <w:rPr>
          <w:spacing w:val="-2"/>
          <w:sz w:val="22"/>
        </w:rPr>
        <w:t> </w:t>
      </w:r>
      <w:r>
        <w:rPr>
          <w:sz w:val="22"/>
        </w:rPr>
        <w:t>Junia</w:t>
      </w:r>
    </w:p>
    <w:p>
      <w:pPr>
        <w:pStyle w:val="ListParagraph"/>
        <w:numPr>
          <w:ilvl w:val="1"/>
          <w:numId w:val="9"/>
        </w:numPr>
        <w:tabs>
          <w:tab w:pos="2381" w:val="left" w:leader="none"/>
        </w:tabs>
        <w:spacing w:line="268" w:lineRule="exact" w:before="0" w:after="0"/>
        <w:ind w:left="2380" w:right="0" w:hanging="361"/>
        <w:jc w:val="left"/>
        <w:rPr>
          <w:sz w:val="22"/>
        </w:rPr>
      </w:pPr>
      <w:r>
        <w:rPr>
          <w:sz w:val="22"/>
        </w:rPr>
        <w:t>PTT07145</w:t>
      </w:r>
      <w:r>
        <w:rPr>
          <w:spacing w:val="-3"/>
          <w:sz w:val="22"/>
        </w:rPr>
        <w:t> </w:t>
      </w:r>
      <w:r>
        <w:rPr>
          <w:sz w:val="22"/>
        </w:rPr>
        <w:t>Lussier,</w:t>
      </w:r>
      <w:r>
        <w:rPr>
          <w:spacing w:val="-4"/>
          <w:sz w:val="22"/>
        </w:rPr>
        <w:t> </w:t>
      </w:r>
      <w:r>
        <w:rPr>
          <w:sz w:val="22"/>
        </w:rPr>
        <w:t>Brianna</w:t>
      </w:r>
    </w:p>
    <w:p>
      <w:pPr>
        <w:pStyle w:val="ListParagraph"/>
        <w:numPr>
          <w:ilvl w:val="1"/>
          <w:numId w:val="9"/>
        </w:numPr>
        <w:tabs>
          <w:tab w:pos="2381" w:val="left" w:leader="none"/>
        </w:tabs>
        <w:spacing w:line="240" w:lineRule="auto" w:before="0" w:after="0"/>
        <w:ind w:left="2380" w:right="0" w:hanging="361"/>
        <w:jc w:val="left"/>
        <w:rPr>
          <w:sz w:val="22"/>
        </w:rPr>
      </w:pPr>
      <w:r>
        <w:rPr>
          <w:sz w:val="22"/>
        </w:rPr>
        <w:t>PTT08633</w:t>
      </w:r>
      <w:r>
        <w:rPr>
          <w:spacing w:val="-4"/>
          <w:sz w:val="22"/>
        </w:rPr>
        <w:t> </w:t>
      </w:r>
      <w:r>
        <w:rPr>
          <w:sz w:val="22"/>
        </w:rPr>
        <w:t>Chy,</w:t>
      </w:r>
      <w:r>
        <w:rPr>
          <w:spacing w:val="-4"/>
          <w:sz w:val="22"/>
        </w:rPr>
        <w:t> </w:t>
      </w:r>
      <w:r>
        <w:rPr>
          <w:sz w:val="22"/>
        </w:rPr>
        <w:t>Jennifer</w:t>
      </w:r>
    </w:p>
    <w:p>
      <w:pPr>
        <w:pStyle w:val="BodyText"/>
        <w:spacing w:before="1"/>
        <w:ind w:left="1300"/>
      </w:pPr>
      <w:r>
        <w:rPr/>
        <w:t>10.</w:t>
      </w:r>
      <w:r>
        <w:rPr>
          <w:spacing w:val="25"/>
        </w:rPr>
        <w:t> </w:t>
      </w:r>
      <w:r>
        <w:rPr/>
        <w:t>CAS-2021-0741</w:t>
      </w:r>
      <w:r>
        <w:rPr>
          <w:spacing w:val="13"/>
        </w:rPr>
        <w:t> </w:t>
      </w:r>
      <w:r>
        <w:rPr/>
        <w:t>SA-INV-18278  </w:t>
      </w:r>
      <w:r>
        <w:rPr>
          <w:spacing w:val="38"/>
        </w:rPr>
        <w:t> </w:t>
      </w:r>
      <w:r>
        <w:rPr/>
        <w:t>Dan's</w:t>
      </w:r>
      <w:r>
        <w:rPr>
          <w:spacing w:val="-2"/>
        </w:rPr>
        <w:t> </w:t>
      </w:r>
      <w:r>
        <w:rPr/>
        <w:t>Pharmacy,</w:t>
      </w:r>
      <w:r>
        <w:rPr>
          <w:spacing w:val="-3"/>
        </w:rPr>
        <w:t> </w:t>
      </w:r>
      <w:r>
        <w:rPr/>
        <w:t>DS89748</w:t>
      </w:r>
    </w:p>
    <w:p>
      <w:pPr>
        <w:pStyle w:val="BodyText"/>
        <w:ind w:left="1300"/>
      </w:pPr>
      <w:r>
        <w:rPr>
          <w:spacing w:val="-1"/>
        </w:rPr>
        <w:t>11.</w:t>
      </w:r>
      <w:r>
        <w:rPr>
          <w:spacing w:val="31"/>
        </w:rPr>
        <w:t> </w:t>
      </w:r>
      <w:r>
        <w:rPr>
          <w:spacing w:val="-1"/>
        </w:rPr>
        <w:t>CAS-2021-0692</w:t>
      </w:r>
      <w:r>
        <w:rPr>
          <w:spacing w:val="16"/>
        </w:rPr>
        <w:t> </w:t>
      </w:r>
      <w:r>
        <w:rPr>
          <w:spacing w:val="-1"/>
        </w:rPr>
        <w:t>PHA-2021-0059</w:t>
      </w:r>
      <w:r>
        <w:rPr>
          <w:spacing w:val="-15"/>
        </w:rPr>
        <w:t> </w:t>
      </w:r>
      <w:r>
        <w:rPr/>
        <w:t>Walgreens #17177,</w:t>
      </w:r>
      <w:r>
        <w:rPr>
          <w:spacing w:val="1"/>
        </w:rPr>
        <w:t> </w:t>
      </w:r>
      <w:r>
        <w:rPr/>
        <w:t>DS90123</w:t>
      </w:r>
    </w:p>
    <w:p>
      <w:pPr>
        <w:pStyle w:val="BodyText"/>
        <w:ind w:left="1300"/>
      </w:pPr>
      <w:r>
        <w:rPr>
          <w:spacing w:val="-1"/>
        </w:rPr>
        <w:t>12.</w:t>
      </w:r>
      <w:r>
        <w:rPr>
          <w:spacing w:val="31"/>
        </w:rPr>
        <w:t> </w:t>
      </w:r>
      <w:r>
        <w:rPr>
          <w:spacing w:val="-1"/>
        </w:rPr>
        <w:t>CAS-2021-0594</w:t>
      </w:r>
      <w:r>
        <w:rPr>
          <w:spacing w:val="16"/>
        </w:rPr>
        <w:t> </w:t>
      </w:r>
      <w:r>
        <w:rPr>
          <w:spacing w:val="-1"/>
        </w:rPr>
        <w:t>PHA-2021-0045</w:t>
      </w:r>
      <w:r>
        <w:rPr>
          <w:spacing w:val="-15"/>
        </w:rPr>
        <w:t> </w:t>
      </w:r>
      <w:r>
        <w:rPr/>
        <w:t>Walgreens #11885,</w:t>
      </w:r>
      <w:r>
        <w:rPr>
          <w:spacing w:val="1"/>
        </w:rPr>
        <w:t> </w:t>
      </w:r>
      <w:r>
        <w:rPr/>
        <w:t>DS89774</w:t>
      </w:r>
    </w:p>
    <w:p>
      <w:pPr>
        <w:pStyle w:val="BodyText"/>
      </w:pPr>
    </w:p>
    <w:p>
      <w:pPr>
        <w:pStyle w:val="BodyText"/>
        <w:ind w:left="940"/>
      </w:pPr>
      <w:r>
        <w:rPr/>
        <w:t>Respectfully</w:t>
      </w:r>
      <w:r>
        <w:rPr>
          <w:spacing w:val="-2"/>
        </w:rPr>
        <w:t> </w:t>
      </w:r>
      <w:r>
        <w:rPr/>
        <w:t>Submitted,</w:t>
      </w:r>
    </w:p>
    <w:p>
      <w:pPr>
        <w:pStyle w:val="BodyText"/>
        <w:ind w:left="940"/>
      </w:pPr>
      <w:r>
        <w:rPr/>
        <w:t>Carly</w:t>
      </w:r>
      <w:r>
        <w:rPr>
          <w:spacing w:val="-3"/>
        </w:rPr>
        <w:t> </w:t>
      </w:r>
      <w:r>
        <w:rPr/>
        <w:t>Jean-Francois,</w:t>
      </w:r>
      <w:r>
        <w:rPr>
          <w:spacing w:val="-4"/>
        </w:rPr>
        <w:t> </w:t>
      </w:r>
      <w:r>
        <w:rPr/>
        <w:t>NP,</w:t>
      </w:r>
      <w:r>
        <w:rPr>
          <w:spacing w:val="-4"/>
        </w:rPr>
        <w:t> </w:t>
      </w:r>
      <w:r>
        <w:rPr/>
        <w:t>Secretary</w:t>
      </w:r>
    </w:p>
    <w:sectPr>
      <w:pgSz w:w="12240" w:h="15840"/>
      <w:pgMar w:header="0" w:footer="1302" w:top="1400" w:bottom="1520" w:left="5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4.157654pt;width:124.3pt;height:30.25pt;mso-position-horizontal-relative:page;mso-position-vertical-relative:page;z-index:-16166400" type="#_x0000_t202" id="docshape1" filled="false" stroked="false">
          <v:textbox inset="0,0,0,0">
            <w:txbxContent>
              <w:p>
                <w:pPr>
                  <w:spacing w:before="20"/>
                  <w:ind w:left="20" w:right="4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December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3, 2021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719.76001pt;width:542.9pt;height:4.45pt;mso-position-horizontal-relative:page;mso-position-vertical-relative:page;z-index:-16165888" id="docshape4" coordorigin="691,14395" coordsize="10858,89" path="m11549,14470l691,14470,691,14484,11549,14484,11549,14470xm11549,14395l691,14395,691,14455,11549,14455,11549,143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24.157654pt;width:124.3pt;height:30.25pt;mso-position-horizontal-relative:page;mso-position-vertical-relative:page;z-index:-16165376" type="#_x0000_t202" id="docshape5" filled="false" stroked="false">
          <v:textbox inset="0,0,0,0">
            <w:txbxContent>
              <w:p>
                <w:pPr>
                  <w:spacing w:before="20"/>
                  <w:ind w:left="20" w:right="4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December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3, 2021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760010pt;margin-top:714.06665pt;width:68.25pt;height:15.3pt;mso-position-horizontal-relative:page;mso-position-vertical-relative:page;z-index:-16164864" type="#_x0000_t202" id="docshape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7.866638pt;width:193.4pt;height:29.1pt;mso-position-horizontal-relative:page;mso-position-vertical-relative:page;z-index:-16164352" type="#_x0000_t202" id="docshape8" filled="false" stroked="false">
          <v:textbox inset="0,0,0,0">
            <w:txbxContent>
              <w:p>
                <w:pPr>
                  <w:spacing w:before="10"/>
                  <w:ind w:left="20" w:right="1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Draft Minutes General Session: 12/3/21</w:t>
                </w:r>
                <w:r>
                  <w:rPr>
                    <w:rFonts w:ascii="Times New Roman"/>
                    <w:spacing w:val="-57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BOP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Approved: 12/17/21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23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6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5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300" w:hanging="16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302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10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2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14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6" w:hanging="16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93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30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1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0" w:hanging="19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14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9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9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4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8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3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8" w:hanging="19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8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0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9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85"/>
      <w:ind w:left="1998" w:right="2079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660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08442ae69e1d578052a939d0f6e769e2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2021-12-17T19:14:05Z</dcterms:created>
  <dcterms:modified xsi:type="dcterms:W3CDTF">2021-12-17T19:14:05Z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2021-12-17T00:00:00Z</vt:filetime>
  </property>
</Properties>
</file>