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40"/>
        <w:gridCol w:w="7640"/>
      </w:tblGrid>
      <w:tr w:rsidR="00F61E47" w14:paraId="028FF036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892B" w14:textId="12A2F6F4" w:rsidR="00F61E47" w:rsidRDefault="00EE2BF0" w:rsidP="00EE2BF0">
            <w:pPr>
              <w:widowControl w:val="0"/>
            </w:pPr>
            <w:proofErr w:type="spellStart"/>
            <w:r w:rsidRPr="00EE2BF0">
              <w:t>Mesaj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kle</w:t>
            </w:r>
            <w:proofErr w:type="spellEnd"/>
            <w:r w:rsidRPr="00EE2BF0">
              <w:t xml:space="preserve"> (tout </w:t>
            </w:r>
            <w:proofErr w:type="spellStart"/>
            <w:r w:rsidRPr="00EE2BF0">
              <w:t>odyans</w:t>
            </w:r>
            <w:proofErr w:type="spellEnd"/>
            <w:r w:rsidRPr="00EE2BF0">
              <w:t xml:space="preserve">)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606F" w14:textId="05E73070" w:rsidR="00C550BC" w:rsidRDefault="003D1FB0" w:rsidP="003D1FB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152" w:line="273" w:lineRule="auto"/>
              <w:ind w:right="693"/>
            </w:pPr>
            <w:proofErr w:type="spellStart"/>
            <w:r>
              <w:t>Sondaj</w:t>
            </w:r>
            <w:proofErr w:type="spellEnd"/>
            <w:r>
              <w:t xml:space="preserve"> sou </w:t>
            </w:r>
            <w:proofErr w:type="spellStart"/>
            <w:r>
              <w:t>Ekite</w:t>
            </w:r>
            <w:proofErr w:type="spellEnd"/>
            <w:r>
              <w:t xml:space="preserve"> </w:t>
            </w:r>
            <w:r w:rsidR="004566CD">
              <w:t xml:space="preserve">nan </w:t>
            </w:r>
            <w:r>
              <w:t xml:space="preserve">Sante </w:t>
            </w:r>
            <w:proofErr w:type="spellStart"/>
            <w:r>
              <w:t>Kominotè</w:t>
            </w:r>
            <w:proofErr w:type="spellEnd"/>
            <w:r>
              <w:t xml:space="preserve"> </w:t>
            </w:r>
            <w:r w:rsidRPr="003D1FB0">
              <w:t xml:space="preserve">(CHES) </w:t>
            </w:r>
            <w:proofErr w:type="spellStart"/>
            <w:r w:rsidRPr="003D1FB0">
              <w:t>vize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pou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ede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kominote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yo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rezoud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pwoblèm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sante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yo</w:t>
            </w:r>
            <w:proofErr w:type="spellEnd"/>
            <w:r w:rsidRPr="003D1FB0">
              <w:t>.</w:t>
            </w:r>
            <w:r w:rsidR="00C550BC">
              <w:rPr>
                <w:spacing w:val="-4"/>
              </w:rPr>
              <w:t xml:space="preserve"> </w:t>
            </w:r>
          </w:p>
          <w:p w14:paraId="3A0A1D43" w14:textId="059EC37D" w:rsidR="003D1FB0" w:rsidRDefault="003D1FB0" w:rsidP="003D1FB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" w:line="259" w:lineRule="auto"/>
              <w:ind w:right="278"/>
            </w:pPr>
            <w:r w:rsidRPr="003D1FB0">
              <w:t xml:space="preserve">CHES </w:t>
            </w:r>
            <w:proofErr w:type="spellStart"/>
            <w:r w:rsidRPr="003D1FB0">
              <w:t>santre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vwa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kominote</w:t>
            </w:r>
            <w:proofErr w:type="spellEnd"/>
            <w:r w:rsidRPr="003D1FB0">
              <w:t xml:space="preserve"> a. </w:t>
            </w:r>
            <w:proofErr w:type="spellStart"/>
            <w:r w:rsidRPr="003D1FB0">
              <w:t>Sondaj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sa</w:t>
            </w:r>
            <w:proofErr w:type="spellEnd"/>
            <w:r w:rsidRPr="003D1FB0">
              <w:t xml:space="preserve"> a </w:t>
            </w:r>
            <w:proofErr w:type="spellStart"/>
            <w:r w:rsidRPr="003D1FB0">
              <w:t>te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devlope</w:t>
            </w:r>
            <w:proofErr w:type="spellEnd"/>
            <w:r w:rsidRPr="003D1FB0">
              <w:t xml:space="preserve"> an </w:t>
            </w:r>
            <w:proofErr w:type="spellStart"/>
            <w:r w:rsidRPr="003D1FB0">
              <w:t>kolaborasyon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ak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rezidan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yo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ak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patnè</w:t>
            </w:r>
            <w:proofErr w:type="spellEnd"/>
            <w:r w:rsidRPr="003D1FB0">
              <w:t xml:space="preserve"> </w:t>
            </w:r>
            <w:proofErr w:type="spellStart"/>
            <w:r w:rsidRPr="003D1FB0">
              <w:t>kominotè</w:t>
            </w:r>
            <w:proofErr w:type="spellEnd"/>
            <w:r w:rsidRPr="003D1FB0"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 w:rsidRPr="003D1FB0">
              <w:t>atravè</w:t>
            </w:r>
            <w:proofErr w:type="spellEnd"/>
            <w:r w:rsidRPr="003D1FB0">
              <w:t xml:space="preserve"> eta a.</w:t>
            </w:r>
          </w:p>
          <w:p w14:paraId="2C9D3919" w14:textId="20368500" w:rsidR="00C550BC" w:rsidRDefault="00C550BC" w:rsidP="003D1FB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" w:line="259" w:lineRule="auto"/>
              <w:ind w:right="278"/>
            </w:pPr>
            <w:r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Pou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amelyore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sante</w:t>
            </w:r>
            <w:proofErr w:type="spellEnd"/>
            <w:r w:rsidR="003D1FB0" w:rsidRPr="003D1FB0">
              <w:rPr>
                <w:spacing w:val="-5"/>
              </w:rPr>
              <w:t xml:space="preserve"> tout </w:t>
            </w:r>
            <w:proofErr w:type="spellStart"/>
            <w:r w:rsidR="003D1FB0" w:rsidRPr="003D1FB0">
              <w:rPr>
                <w:spacing w:val="-5"/>
              </w:rPr>
              <w:t>moun</w:t>
            </w:r>
            <w:proofErr w:type="spellEnd"/>
            <w:r w:rsidR="003D1FB0" w:rsidRPr="003D1FB0">
              <w:rPr>
                <w:spacing w:val="-5"/>
              </w:rPr>
              <w:t xml:space="preserve"> nan Massachusetts, </w:t>
            </w:r>
            <w:proofErr w:type="spellStart"/>
            <w:r w:rsidR="003D1FB0" w:rsidRPr="003D1FB0">
              <w:rPr>
                <w:spacing w:val="-5"/>
              </w:rPr>
              <w:t>nou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bezwen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santre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vwa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moun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ak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kominote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yo</w:t>
            </w:r>
            <w:proofErr w:type="spellEnd"/>
            <w:r w:rsidR="003D1FB0" w:rsidRPr="003D1FB0">
              <w:rPr>
                <w:spacing w:val="-5"/>
              </w:rPr>
              <w:t xml:space="preserve"> ki </w:t>
            </w:r>
            <w:proofErr w:type="spellStart"/>
            <w:r w:rsidR="003D1FB0">
              <w:rPr>
                <w:spacing w:val="-5"/>
              </w:rPr>
              <w:t>te</w:t>
            </w:r>
            <w:proofErr w:type="spellEnd"/>
            <w:r w:rsidR="003D1FB0">
              <w:rPr>
                <w:spacing w:val="-5"/>
              </w:rPr>
              <w:t xml:space="preserve"> </w:t>
            </w:r>
            <w:proofErr w:type="spellStart"/>
            <w:r w:rsidR="003D1FB0">
              <w:rPr>
                <w:spacing w:val="-5"/>
              </w:rPr>
              <w:t>prive</w:t>
            </w:r>
            <w:proofErr w:type="spellEnd"/>
            <w:r w:rsid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depi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lontan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r w:rsidR="003D1FB0">
              <w:rPr>
                <w:spacing w:val="-5"/>
              </w:rPr>
              <w:t>de</w:t>
            </w:r>
            <w:r w:rsidR="003D1FB0" w:rsidRPr="003D1FB0">
              <w:rPr>
                <w:spacing w:val="-5"/>
              </w:rPr>
              <w:t xml:space="preserve"> yon </w:t>
            </w:r>
            <w:proofErr w:type="spellStart"/>
            <w:r w:rsidR="003D1FB0" w:rsidRPr="003D1FB0">
              <w:rPr>
                <w:spacing w:val="-5"/>
              </w:rPr>
              <w:t>chans</w:t>
            </w:r>
            <w:proofErr w:type="spellEnd"/>
            <w:r w:rsidR="003D1FB0" w:rsidRPr="003D1FB0">
              <w:rPr>
                <w:spacing w:val="-5"/>
              </w:rPr>
              <w:t xml:space="preserve"> egal nan </w:t>
            </w:r>
            <w:proofErr w:type="spellStart"/>
            <w:r w:rsidR="003D1FB0" w:rsidRPr="003D1FB0">
              <w:rPr>
                <w:spacing w:val="-5"/>
              </w:rPr>
              <w:t>sante</w:t>
            </w:r>
            <w:proofErr w:type="spellEnd"/>
            <w:r w:rsidR="003D1FB0" w:rsidRPr="003D1FB0">
              <w:rPr>
                <w:spacing w:val="-5"/>
              </w:rPr>
              <w:t xml:space="preserve">. </w:t>
            </w:r>
            <w:proofErr w:type="spellStart"/>
            <w:r w:rsidR="003D1FB0" w:rsidRPr="003D1FB0">
              <w:rPr>
                <w:spacing w:val="-5"/>
              </w:rPr>
              <w:t>Repons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ou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yo</w:t>
            </w:r>
            <w:proofErr w:type="spellEnd"/>
            <w:r w:rsidR="003D1FB0" w:rsidRPr="003D1FB0">
              <w:rPr>
                <w:spacing w:val="-5"/>
              </w:rPr>
              <w:t xml:space="preserve"> ka </w:t>
            </w:r>
            <w:proofErr w:type="spellStart"/>
            <w:r w:rsidR="003D1FB0" w:rsidRPr="003D1FB0">
              <w:rPr>
                <w:spacing w:val="-5"/>
              </w:rPr>
              <w:t>ede</w:t>
            </w:r>
            <w:proofErr w:type="spellEnd"/>
            <w:r w:rsidR="003D1FB0" w:rsidRPr="003D1FB0">
              <w:rPr>
                <w:spacing w:val="-5"/>
              </w:rPr>
              <w:t xml:space="preserve"> </w:t>
            </w:r>
            <w:proofErr w:type="spellStart"/>
            <w:r w:rsidR="003D1FB0" w:rsidRPr="003D1FB0">
              <w:rPr>
                <w:spacing w:val="-5"/>
              </w:rPr>
              <w:t>kominote</w:t>
            </w:r>
            <w:proofErr w:type="spellEnd"/>
            <w:r w:rsidR="003D1FB0" w:rsidRPr="003D1FB0">
              <w:rPr>
                <w:spacing w:val="-5"/>
              </w:rPr>
              <w:t xml:space="preserve"> w la.</w:t>
            </w:r>
          </w:p>
          <w:p w14:paraId="7FEDFF18" w14:textId="77CD3C89" w:rsidR="0024786C" w:rsidRPr="0024786C" w:rsidRDefault="0024786C" w:rsidP="0024786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ind w:right="188"/>
            </w:pPr>
            <w:proofErr w:type="spellStart"/>
            <w:r w:rsidRPr="0024786C">
              <w:rPr>
                <w:spacing w:val="-5"/>
              </w:rPr>
              <w:t>Istwa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ou</w:t>
            </w:r>
            <w:proofErr w:type="spellEnd"/>
            <w:r w:rsidRPr="0024786C">
              <w:rPr>
                <w:spacing w:val="-5"/>
              </w:rPr>
              <w:t xml:space="preserve"> a ka </w:t>
            </w:r>
            <w:proofErr w:type="spellStart"/>
            <w:r w:rsidRPr="0024786C">
              <w:rPr>
                <w:spacing w:val="-5"/>
              </w:rPr>
              <w:t>f</w:t>
            </w:r>
            <w:r w:rsidR="004566CD">
              <w:rPr>
                <w:spacing w:val="-5"/>
              </w:rPr>
              <w:t>asone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sante</w:t>
            </w:r>
            <w:proofErr w:type="spellEnd"/>
            <w:r w:rsidRPr="0024786C">
              <w:rPr>
                <w:spacing w:val="-5"/>
              </w:rPr>
              <w:t xml:space="preserve"> nan </w:t>
            </w:r>
            <w:proofErr w:type="spellStart"/>
            <w:r w:rsidRPr="0024786C">
              <w:rPr>
                <w:spacing w:val="-5"/>
              </w:rPr>
              <w:t>lavni</w:t>
            </w:r>
            <w:proofErr w:type="spellEnd"/>
            <w:r w:rsidRPr="0024786C">
              <w:rPr>
                <w:spacing w:val="-5"/>
              </w:rPr>
              <w:t xml:space="preserve">. </w:t>
            </w:r>
            <w:proofErr w:type="spellStart"/>
            <w:r w:rsidRPr="0024786C">
              <w:rPr>
                <w:spacing w:val="-5"/>
              </w:rPr>
              <w:t>Depatman</w:t>
            </w:r>
            <w:proofErr w:type="spellEnd"/>
            <w:r w:rsidRPr="0024786C">
              <w:rPr>
                <w:spacing w:val="-5"/>
              </w:rPr>
              <w:t xml:space="preserve"> Sante </w:t>
            </w:r>
            <w:proofErr w:type="spellStart"/>
            <w:r w:rsidRPr="0024786C">
              <w:rPr>
                <w:spacing w:val="-5"/>
              </w:rPr>
              <w:t>Piblik</w:t>
            </w:r>
            <w:proofErr w:type="spellEnd"/>
            <w:r w:rsidRPr="0024786C">
              <w:rPr>
                <w:spacing w:val="-5"/>
              </w:rPr>
              <w:t xml:space="preserve"> Massachusetts </w:t>
            </w:r>
            <w:proofErr w:type="spellStart"/>
            <w:r w:rsidRPr="0024786C">
              <w:rPr>
                <w:spacing w:val="-5"/>
              </w:rPr>
              <w:t>pral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sèvi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ak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rezilta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sondaj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yo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pou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amelyore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pwogram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nou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yo</w:t>
            </w:r>
            <w:proofErr w:type="spellEnd"/>
            <w:r w:rsidRPr="0024786C">
              <w:rPr>
                <w:spacing w:val="-5"/>
              </w:rPr>
              <w:t xml:space="preserve">, </w:t>
            </w:r>
            <w:proofErr w:type="spellStart"/>
            <w:r w:rsidRPr="0024786C">
              <w:rPr>
                <w:spacing w:val="-5"/>
              </w:rPr>
              <w:t>pran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desizyon</w:t>
            </w:r>
            <w:proofErr w:type="spellEnd"/>
            <w:r w:rsidRPr="0024786C">
              <w:rPr>
                <w:spacing w:val="-5"/>
              </w:rPr>
              <w:t xml:space="preserve"> sou </w:t>
            </w:r>
            <w:proofErr w:type="spellStart"/>
            <w:r w:rsidRPr="0024786C">
              <w:rPr>
                <w:spacing w:val="-5"/>
              </w:rPr>
              <w:t>finansman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ak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resous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yo</w:t>
            </w:r>
            <w:proofErr w:type="spellEnd"/>
            <w:r w:rsidRPr="0024786C">
              <w:rPr>
                <w:spacing w:val="-5"/>
              </w:rPr>
              <w:t xml:space="preserve">, epi </w:t>
            </w:r>
            <w:proofErr w:type="spellStart"/>
            <w:r w:rsidRPr="0024786C">
              <w:rPr>
                <w:spacing w:val="-5"/>
              </w:rPr>
              <w:t>sipòte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règleman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pou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amelyore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inegalite</w:t>
            </w:r>
            <w:proofErr w:type="spellEnd"/>
            <w:r w:rsidRPr="0024786C">
              <w:rPr>
                <w:spacing w:val="-5"/>
              </w:rPr>
              <w:t xml:space="preserve"> nan </w:t>
            </w:r>
            <w:proofErr w:type="spellStart"/>
            <w:r w:rsidRPr="0024786C">
              <w:rPr>
                <w:spacing w:val="-5"/>
              </w:rPr>
              <w:t>sante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yo</w:t>
            </w:r>
            <w:proofErr w:type="spellEnd"/>
            <w:r w:rsidRPr="0024786C">
              <w:rPr>
                <w:spacing w:val="-5"/>
              </w:rPr>
              <w:t xml:space="preserve">. N ap </w:t>
            </w:r>
            <w:proofErr w:type="spellStart"/>
            <w:r w:rsidRPr="0024786C">
              <w:rPr>
                <w:spacing w:val="-5"/>
              </w:rPr>
              <w:t>pataje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rezilta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sondaj</w:t>
            </w:r>
            <w:proofErr w:type="spellEnd"/>
            <w:r w:rsidRPr="0024786C">
              <w:rPr>
                <w:spacing w:val="-5"/>
              </w:rPr>
              <w:t xml:space="preserve"> la </w:t>
            </w:r>
            <w:proofErr w:type="spellStart"/>
            <w:r w:rsidRPr="0024786C">
              <w:rPr>
                <w:spacing w:val="-5"/>
              </w:rPr>
              <w:t>tou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ak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patnè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yo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atravè</w:t>
            </w:r>
            <w:proofErr w:type="spellEnd"/>
            <w:r w:rsidRPr="0024786C">
              <w:rPr>
                <w:spacing w:val="-5"/>
              </w:rPr>
              <w:t xml:space="preserve"> Massachusetts </w:t>
            </w:r>
            <w:proofErr w:type="spellStart"/>
            <w:r w:rsidRPr="0024786C">
              <w:rPr>
                <w:spacing w:val="-5"/>
              </w:rPr>
              <w:t>pou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sipòte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travay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enpòtan</w:t>
            </w:r>
            <w:proofErr w:type="spellEnd"/>
            <w:r w:rsidRPr="0024786C">
              <w:rPr>
                <w:spacing w:val="-5"/>
              </w:rPr>
              <w:t xml:space="preserve"> y ap </w:t>
            </w:r>
            <w:proofErr w:type="spellStart"/>
            <w:r w:rsidRPr="0024786C">
              <w:rPr>
                <w:spacing w:val="-5"/>
              </w:rPr>
              <w:t>fè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pou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amelyore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sante</w:t>
            </w:r>
            <w:proofErr w:type="spellEnd"/>
            <w:r w:rsidRPr="0024786C">
              <w:rPr>
                <w:spacing w:val="-5"/>
              </w:rPr>
              <w:t xml:space="preserve"> nan </w:t>
            </w:r>
            <w:proofErr w:type="spellStart"/>
            <w:r w:rsidRPr="0024786C">
              <w:rPr>
                <w:spacing w:val="-5"/>
              </w:rPr>
              <w:t>kominote</w:t>
            </w:r>
            <w:proofErr w:type="spellEnd"/>
            <w:r w:rsidRPr="0024786C">
              <w:rPr>
                <w:spacing w:val="-5"/>
              </w:rPr>
              <w:t xml:space="preserve"> </w:t>
            </w:r>
            <w:proofErr w:type="spellStart"/>
            <w:r w:rsidRPr="0024786C">
              <w:rPr>
                <w:spacing w:val="-5"/>
              </w:rPr>
              <w:t>yo</w:t>
            </w:r>
            <w:proofErr w:type="spellEnd"/>
            <w:r w:rsidRPr="0024786C">
              <w:rPr>
                <w:spacing w:val="-5"/>
              </w:rPr>
              <w:t>.</w:t>
            </w:r>
          </w:p>
          <w:p w14:paraId="604362A7" w14:textId="4ACAA452" w:rsidR="003A7D06" w:rsidRDefault="003A7D06" w:rsidP="003A7D0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3A7D06">
              <w:t>Desizyon</w:t>
            </w:r>
            <w:proofErr w:type="spellEnd"/>
            <w:r w:rsidRPr="003A7D06">
              <w:t xml:space="preserve"> nan </w:t>
            </w:r>
            <w:proofErr w:type="spellStart"/>
            <w:r w:rsidRPr="003A7D06">
              <w:t>nivo</w:t>
            </w:r>
            <w:proofErr w:type="spellEnd"/>
            <w:r w:rsidRPr="003A7D06">
              <w:t xml:space="preserve"> eta </w:t>
            </w:r>
            <w:proofErr w:type="spellStart"/>
            <w:r w:rsidRPr="003A7D06">
              <w:t>ak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lokal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afekte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sante</w:t>
            </w:r>
            <w:proofErr w:type="spellEnd"/>
            <w:r w:rsidRPr="003A7D06">
              <w:t xml:space="preserve"> w, </w:t>
            </w:r>
            <w:proofErr w:type="spellStart"/>
            <w:r w:rsidRPr="003A7D06">
              <w:t>fanmi</w:t>
            </w:r>
            <w:proofErr w:type="spellEnd"/>
            <w:r w:rsidRPr="003A7D06">
              <w:t xml:space="preserve"> w </w:t>
            </w:r>
            <w:proofErr w:type="spellStart"/>
            <w:r w:rsidRPr="003A7D06">
              <w:t>ak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kominote</w:t>
            </w:r>
            <w:proofErr w:type="spellEnd"/>
            <w:r w:rsidRPr="003A7D06">
              <w:t xml:space="preserve"> w. Pran </w:t>
            </w:r>
            <w:proofErr w:type="spellStart"/>
            <w:r w:rsidRPr="003A7D06">
              <w:t>sondaj</w:t>
            </w:r>
            <w:proofErr w:type="spellEnd"/>
            <w:r w:rsidRPr="003A7D06">
              <w:t xml:space="preserve"> la </w:t>
            </w:r>
            <w:proofErr w:type="spellStart"/>
            <w:r>
              <w:t>kidonk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moun</w:t>
            </w:r>
            <w:proofErr w:type="spellEnd"/>
            <w:r w:rsidRPr="003A7D06">
              <w:t xml:space="preserve"> k ap </w:t>
            </w:r>
            <w:proofErr w:type="spellStart"/>
            <w:r w:rsidRPr="003A7D06">
              <w:t>pran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desizyon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yo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konprann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valè</w:t>
            </w:r>
            <w:proofErr w:type="spellEnd"/>
            <w:r w:rsidRPr="003A7D06">
              <w:t xml:space="preserve"> w, </w:t>
            </w:r>
            <w:proofErr w:type="spellStart"/>
            <w:r w:rsidRPr="003A7D06">
              <w:t>bezwen</w:t>
            </w:r>
            <w:proofErr w:type="spellEnd"/>
            <w:r w:rsidRPr="003A7D06">
              <w:t xml:space="preserve"> w </w:t>
            </w:r>
            <w:proofErr w:type="spellStart"/>
            <w:r w:rsidRPr="003A7D06">
              <w:t>ak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espwa</w:t>
            </w:r>
            <w:proofErr w:type="spellEnd"/>
            <w:r w:rsidRPr="003A7D06">
              <w:t xml:space="preserve"> w </w:t>
            </w:r>
            <w:proofErr w:type="spellStart"/>
            <w:r w:rsidRPr="003A7D06">
              <w:t>pou</w:t>
            </w:r>
            <w:proofErr w:type="spellEnd"/>
            <w:r w:rsidRPr="003A7D06">
              <w:t xml:space="preserve"> </w:t>
            </w:r>
            <w:proofErr w:type="spellStart"/>
            <w:r w:rsidRPr="003A7D06">
              <w:t>lavni</w:t>
            </w:r>
            <w:proofErr w:type="spellEnd"/>
            <w:r w:rsidRPr="003A7D06">
              <w:t>.</w:t>
            </w:r>
          </w:p>
          <w:p w14:paraId="23C2AFE6" w14:textId="4272EFEA" w:rsidR="001C731B" w:rsidRDefault="008C7668" w:rsidP="008C766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8C7668">
              <w:t>Patisipasyon</w:t>
            </w:r>
            <w:proofErr w:type="spellEnd"/>
            <w:r w:rsidRPr="008C7668">
              <w:t xml:space="preserve"> w nan </w:t>
            </w:r>
            <w:proofErr w:type="spellStart"/>
            <w:r w:rsidRPr="008C7668">
              <w:t>sondaj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sa</w:t>
            </w:r>
            <w:proofErr w:type="spellEnd"/>
            <w:r w:rsidRPr="008C7668">
              <w:t xml:space="preserve"> a se yon </w:t>
            </w:r>
            <w:proofErr w:type="spellStart"/>
            <w:r w:rsidRPr="008C7668">
              <w:t>opsyon</w:t>
            </w:r>
            <w:proofErr w:type="spellEnd"/>
            <w:r w:rsidRPr="008C7668">
              <w:t xml:space="preserve"> </w:t>
            </w:r>
            <w:r>
              <w:t xml:space="preserve">ki </w:t>
            </w:r>
            <w:proofErr w:type="spellStart"/>
            <w:r w:rsidRPr="008C7668">
              <w:t>konplètman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opsyonèl</w:t>
            </w:r>
            <w:proofErr w:type="spellEnd"/>
            <w:r w:rsidRPr="008C7668">
              <w:t xml:space="preserve">. Si w </w:t>
            </w:r>
            <w:proofErr w:type="spellStart"/>
            <w:r w:rsidRPr="008C7668">
              <w:t>chwazi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patisipe</w:t>
            </w:r>
            <w:proofErr w:type="spellEnd"/>
            <w:r w:rsidRPr="008C7668">
              <w:t xml:space="preserve">, </w:t>
            </w:r>
            <w:proofErr w:type="spellStart"/>
            <w:r w:rsidRPr="008C7668">
              <w:t>repons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ou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yo</w:t>
            </w:r>
            <w:proofErr w:type="spellEnd"/>
            <w:r w:rsidRPr="008C7668">
              <w:t xml:space="preserve"> </w:t>
            </w:r>
            <w:r>
              <w:t>ap</w:t>
            </w:r>
            <w:r w:rsidRPr="008C7668">
              <w:t xml:space="preserve"> </w:t>
            </w:r>
            <w:proofErr w:type="spellStart"/>
            <w:r w:rsidRPr="008C7668">
              <w:t>anonim</w:t>
            </w:r>
            <w:proofErr w:type="spellEnd"/>
            <w:r w:rsidRPr="008C7668">
              <w:t xml:space="preserve"> epi </w:t>
            </w:r>
            <w:proofErr w:type="spellStart"/>
            <w:r w:rsidRPr="008C7668">
              <w:t>yo</w:t>
            </w:r>
            <w:proofErr w:type="spellEnd"/>
            <w:r w:rsidRPr="008C7668">
              <w:t xml:space="preserve"> pa </w:t>
            </w:r>
            <w:proofErr w:type="spellStart"/>
            <w:r w:rsidRPr="008C7668">
              <w:t>kapab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konekte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ou</w:t>
            </w:r>
            <w:proofErr w:type="spellEnd"/>
            <w:r w:rsidRPr="008C7668">
              <w:t>.</w:t>
            </w:r>
          </w:p>
          <w:p w14:paraId="2D612332" w14:textId="0855B6BC" w:rsidR="00F61E47" w:rsidRDefault="008C7668" w:rsidP="008C7668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9" w:lineRule="exact"/>
            </w:pPr>
            <w:r>
              <w:rPr>
                <w:spacing w:val="-3"/>
              </w:rPr>
              <w:t xml:space="preserve">Pran </w:t>
            </w:r>
            <w:proofErr w:type="spellStart"/>
            <w:r>
              <w:rPr>
                <w:spacing w:val="-3"/>
              </w:rPr>
              <w:t>sondaj</w:t>
            </w:r>
            <w:proofErr w:type="spellEnd"/>
            <w:r>
              <w:rPr>
                <w:spacing w:val="-3"/>
              </w:rPr>
              <w:t xml:space="preserve"> la fasil. </w:t>
            </w:r>
            <w:proofErr w:type="spellStart"/>
            <w:r>
              <w:rPr>
                <w:spacing w:val="-3"/>
              </w:rPr>
              <w:t>Senpleman</w:t>
            </w:r>
            <w:proofErr w:type="spellEnd"/>
            <w:r>
              <w:rPr>
                <w:spacing w:val="-3"/>
              </w:rPr>
              <w:t xml:space="preserve"> </w:t>
            </w:r>
            <w:hyperlink r:id="rId11">
              <w:r w:rsidR="00C550BC">
                <w:rPr>
                  <w:color w:val="0462C1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u w:val="single" w:color="0462C1"/>
                </w:rPr>
                <w:t>klike</w:t>
              </w:r>
              <w:proofErr w:type="spellEnd"/>
              <w:r>
                <w:rPr>
                  <w:color w:val="0462C1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u w:val="single" w:color="0462C1"/>
                </w:rPr>
                <w:t>isit</w:t>
              </w:r>
              <w:proofErr w:type="spellEnd"/>
              <w:r>
                <w:rPr>
                  <w:color w:val="0462C1"/>
                  <w:u w:val="single" w:color="0462C1"/>
                </w:rPr>
                <w:t xml:space="preserve"> la </w:t>
              </w:r>
            </w:hyperlink>
            <w:proofErr w:type="spellStart"/>
            <w:r w:rsidR="00C550BC">
              <w:t>o</w:t>
            </w:r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vizite</w:t>
            </w:r>
            <w:proofErr w:type="spellEnd"/>
            <w:r>
              <w:t xml:space="preserve"> sit </w:t>
            </w:r>
            <w:proofErr w:type="spellStart"/>
            <w:r>
              <w:t>entènèt</w:t>
            </w:r>
            <w:proofErr w:type="spellEnd"/>
            <w:r>
              <w:t xml:space="preserve"> </w:t>
            </w:r>
            <w:proofErr w:type="spellStart"/>
            <w:r>
              <w:t>nou</w:t>
            </w:r>
            <w:proofErr w:type="spellEnd"/>
            <w:r>
              <w:t xml:space="preserve"> an</w:t>
            </w:r>
            <w:r w:rsidR="00C550BC">
              <w:rPr>
                <w:spacing w:val="-5"/>
              </w:rPr>
              <w:t xml:space="preserve"> </w:t>
            </w:r>
            <w:hyperlink r:id="rId12">
              <w:r w:rsidR="00C550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723F66">
                <w:rPr>
                  <w:color w:val="0462C1"/>
                  <w:u w:val="single" w:color="0462C1"/>
                </w:rPr>
                <w:t>Mass.gov/</w:t>
              </w:r>
              <w:proofErr w:type="spellStart"/>
              <w:r w:rsidR="00723F66">
                <w:rPr>
                  <w:color w:val="0462C1"/>
                  <w:u w:val="single" w:color="0462C1"/>
                </w:rPr>
                <w:t>Healthsurvey</w:t>
              </w:r>
              <w:proofErr w:type="spellEnd"/>
              <w:r w:rsidR="00C550BC">
                <w:rPr>
                  <w:color w:val="0462C1"/>
                  <w:spacing w:val="-4"/>
                </w:rPr>
                <w:t xml:space="preserve"> </w:t>
              </w:r>
            </w:hyperlink>
            <w:proofErr w:type="spellStart"/>
            <w:r>
              <w:t>pou</w:t>
            </w:r>
            <w:proofErr w:type="spellEnd"/>
            <w:r>
              <w:t xml:space="preserve"> w </w:t>
            </w:r>
            <w:proofErr w:type="spellStart"/>
            <w:r>
              <w:t>kòmanse</w:t>
            </w:r>
            <w:proofErr w:type="spellEnd"/>
            <w:r w:rsidR="00C550BC">
              <w:t>.</w:t>
            </w:r>
          </w:p>
        </w:tc>
      </w:tr>
      <w:tr w:rsidR="00F61E47" w14:paraId="5DD967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9A1C" w14:textId="104987A5" w:rsidR="00F61E47" w:rsidRDefault="00EE2BF0" w:rsidP="00F61E47">
            <w:pPr>
              <w:widowControl w:val="0"/>
            </w:pPr>
            <w:proofErr w:type="spellStart"/>
            <w:r w:rsidRPr="00EE2BF0">
              <w:t>Granmoun</w:t>
            </w:r>
            <w:proofErr w:type="spellEnd"/>
            <w:r w:rsidRPr="00EE2BF0">
              <w:t xml:space="preserve"> ki pi gran (60+)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ED60" w14:textId="3EDF8152" w:rsidR="000A73E6" w:rsidRDefault="008C7668" w:rsidP="008C7668">
            <w:pPr>
              <w:widowControl w:val="0"/>
              <w:numPr>
                <w:ilvl w:val="0"/>
                <w:numId w:val="6"/>
              </w:numPr>
            </w:pPr>
            <w:proofErr w:type="spellStart"/>
            <w:r w:rsidRPr="008C7668">
              <w:t>Granmoun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aje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yo</w:t>
            </w:r>
            <w:proofErr w:type="spellEnd"/>
            <w:r w:rsidRPr="008C7668">
              <w:t xml:space="preserve"> se yon </w:t>
            </w:r>
            <w:proofErr w:type="spellStart"/>
            <w:r w:rsidRPr="008C7668">
              <w:t>popilasyon</w:t>
            </w:r>
            <w:proofErr w:type="spellEnd"/>
            <w:r w:rsidRPr="008C7668">
              <w:t xml:space="preserve"> k ap </w:t>
            </w:r>
            <w:proofErr w:type="spellStart"/>
            <w:r w:rsidRPr="008C7668">
              <w:t>grandi</w:t>
            </w:r>
            <w:proofErr w:type="spellEnd"/>
            <w:r w:rsidRPr="008C7668">
              <w:t xml:space="preserve">, epi rete an </w:t>
            </w:r>
            <w:proofErr w:type="spellStart"/>
            <w:r w:rsidRPr="008C7668">
              <w:t>sante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aktif</w:t>
            </w:r>
            <w:proofErr w:type="spellEnd"/>
            <w:r w:rsidRPr="008C7668">
              <w:t xml:space="preserve"> nan </w:t>
            </w:r>
            <w:proofErr w:type="spellStart"/>
            <w:r w:rsidRPr="008C7668">
              <w:t>komin</w:t>
            </w:r>
            <w:r w:rsidR="004566CD">
              <w:t>ote</w:t>
            </w:r>
            <w:proofErr w:type="spellEnd"/>
            <w:r w:rsidR="004566CD">
              <w:t xml:space="preserve"> </w:t>
            </w:r>
            <w:proofErr w:type="spellStart"/>
            <w:r w:rsidR="004566CD">
              <w:t>nou</w:t>
            </w:r>
            <w:proofErr w:type="spellEnd"/>
            <w:r w:rsidR="004566CD">
              <w:t xml:space="preserve"> </w:t>
            </w:r>
            <w:proofErr w:type="spellStart"/>
            <w:r w:rsidR="004566CD">
              <w:t>yo</w:t>
            </w:r>
            <w:proofErr w:type="spellEnd"/>
            <w:r w:rsidR="004566CD">
              <w:t xml:space="preserve"> pi </w:t>
            </w:r>
            <w:proofErr w:type="spellStart"/>
            <w:r w:rsidR="004566CD">
              <w:t>enpòtan</w:t>
            </w:r>
            <w:proofErr w:type="spellEnd"/>
            <w:r w:rsidR="004566CD">
              <w:t xml:space="preserve"> </w:t>
            </w:r>
            <w:proofErr w:type="spellStart"/>
            <w:r w:rsidR="004566CD">
              <w:t>pase</w:t>
            </w:r>
            <w:proofErr w:type="spellEnd"/>
            <w:r w:rsidR="004566CD">
              <w:t xml:space="preserve"> </w:t>
            </w:r>
            <w:proofErr w:type="spellStart"/>
            <w:r w:rsidR="004566CD">
              <w:t>tou</w:t>
            </w:r>
            <w:r w:rsidRPr="008C7668">
              <w:t>tan</w:t>
            </w:r>
            <w:proofErr w:type="spellEnd"/>
            <w:r w:rsidRPr="008C7668">
              <w:t xml:space="preserve">. </w:t>
            </w:r>
            <w:proofErr w:type="spellStart"/>
            <w:r w:rsidRPr="008C7668">
              <w:t>Pataje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eksperyans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</w:t>
            </w:r>
            <w:proofErr w:type="spellEnd"/>
            <w:r w:rsidRPr="008C7668">
              <w:t xml:space="preserve"> </w:t>
            </w:r>
            <w:proofErr w:type="spellStart"/>
            <w:r>
              <w:t>lide</w:t>
            </w:r>
            <w:proofErr w:type="spellEnd"/>
            <w:r w:rsidRPr="008C7668">
              <w:t xml:space="preserve"> </w:t>
            </w:r>
            <w:r>
              <w:t>w</w:t>
            </w:r>
            <w:r w:rsidRPr="008C7668">
              <w:t xml:space="preserve"> </w:t>
            </w:r>
            <w:proofErr w:type="spellStart"/>
            <w:r w:rsidRPr="008C7668">
              <w:t>pou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ede</w:t>
            </w:r>
            <w:proofErr w:type="spellEnd"/>
            <w:r w:rsidRPr="008C7668">
              <w:t xml:space="preserve"> tout </w:t>
            </w:r>
            <w:proofErr w:type="spellStart"/>
            <w:r w:rsidRPr="008C7668">
              <w:t>granmoun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aje</w:t>
            </w:r>
            <w:proofErr w:type="spellEnd"/>
            <w:r w:rsidRPr="008C7668"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r w:rsidRPr="008C7668">
              <w:t xml:space="preserve">nan MA </w:t>
            </w:r>
            <w:proofErr w:type="spellStart"/>
            <w:r w:rsidRPr="008C7668">
              <w:t>jwi</w:t>
            </w:r>
            <w:proofErr w:type="spellEnd"/>
            <w:r w:rsidRPr="008C7668">
              <w:t xml:space="preserve"> </w:t>
            </w:r>
            <w:r>
              <w:t xml:space="preserve">yon </w:t>
            </w:r>
            <w:r w:rsidRPr="008C7668">
              <w:t xml:space="preserve">vi </w:t>
            </w:r>
            <w:proofErr w:type="spellStart"/>
            <w:r>
              <w:t>ranpli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vibran</w:t>
            </w:r>
            <w:proofErr w:type="spellEnd"/>
            <w:r w:rsidRPr="008C7668">
              <w:t>.</w:t>
            </w:r>
          </w:p>
        </w:tc>
      </w:tr>
      <w:tr w:rsidR="00F61E47" w14:paraId="40929C21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6080" w14:textId="48738062" w:rsidR="00F61E47" w:rsidRDefault="00EE2BF0" w:rsidP="00EE2BF0">
            <w:pPr>
              <w:widowControl w:val="0"/>
            </w:pPr>
            <w:proofErr w:type="spellStart"/>
            <w:r>
              <w:t>I</w:t>
            </w:r>
            <w:r w:rsidR="00F61E47">
              <w:t>migran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5337" w14:textId="0D8CAABC" w:rsidR="008C7668" w:rsidRDefault="008C7668" w:rsidP="008C7668">
            <w:pPr>
              <w:widowControl w:val="0"/>
              <w:numPr>
                <w:ilvl w:val="0"/>
                <w:numId w:val="7"/>
              </w:numPr>
            </w:pPr>
            <w:proofErr w:type="spellStart"/>
            <w:r w:rsidRPr="008C7668">
              <w:t>Sondaj</w:t>
            </w:r>
            <w:proofErr w:type="spellEnd"/>
            <w:r w:rsidRPr="008C7668">
              <w:t xml:space="preserve"> la </w:t>
            </w:r>
            <w:proofErr w:type="spellStart"/>
            <w:r w:rsidRPr="008C7668">
              <w:t>anonim</w:t>
            </w:r>
            <w:proofErr w:type="spellEnd"/>
            <w:r w:rsidRPr="008C7668">
              <w:t xml:space="preserve"> epi </w:t>
            </w:r>
            <w:proofErr w:type="spellStart"/>
            <w:r w:rsidRPr="008C7668">
              <w:t>yo</w:t>
            </w:r>
            <w:proofErr w:type="spellEnd"/>
            <w:r w:rsidRPr="008C7668">
              <w:t xml:space="preserve"> pa</w:t>
            </w:r>
            <w:r>
              <w:t xml:space="preserve"> p</w:t>
            </w:r>
            <w:r w:rsidRPr="008C7668">
              <w:t xml:space="preserve"> </w:t>
            </w:r>
            <w:proofErr w:type="spellStart"/>
            <w:r w:rsidRPr="008C7668">
              <w:t>kapab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konekte</w:t>
            </w:r>
            <w:proofErr w:type="spellEnd"/>
            <w:r w:rsidRPr="008C7668">
              <w:t xml:space="preserve"> </w:t>
            </w:r>
            <w:proofErr w:type="spellStart"/>
            <w:r>
              <w:t>avèk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 w:rsidRPr="008C7668">
              <w:t xml:space="preserve"> nan </w:t>
            </w:r>
            <w:proofErr w:type="spellStart"/>
            <w:r w:rsidRPr="008C7668">
              <w:t>okenn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fason</w:t>
            </w:r>
            <w:proofErr w:type="spellEnd"/>
            <w:r w:rsidRPr="008C7668">
              <w:t>.</w:t>
            </w:r>
          </w:p>
          <w:p w14:paraId="102C43F0" w14:textId="23939BD6" w:rsidR="008C7668" w:rsidRDefault="008C7668" w:rsidP="008C7668">
            <w:pPr>
              <w:widowControl w:val="0"/>
              <w:numPr>
                <w:ilvl w:val="0"/>
                <w:numId w:val="7"/>
              </w:numPr>
            </w:pPr>
            <w:proofErr w:type="spellStart"/>
            <w:r w:rsidRPr="008C7668">
              <w:t>Pataje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pèspektiv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ak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eksperyans</w:t>
            </w:r>
            <w:proofErr w:type="spellEnd"/>
            <w:r w:rsidRPr="008C7668">
              <w:t xml:space="preserve"> </w:t>
            </w:r>
            <w:proofErr w:type="spellStart"/>
            <w:r w:rsidR="00E9765B">
              <w:t>ou</w:t>
            </w:r>
            <w:proofErr w:type="spellEnd"/>
            <w:r w:rsidRPr="008C7668">
              <w:t xml:space="preserve"> ap </w:t>
            </w:r>
            <w:proofErr w:type="spellStart"/>
            <w:r w:rsidRPr="008C7668">
              <w:t>ede</w:t>
            </w:r>
            <w:proofErr w:type="spellEnd"/>
            <w:r w:rsidRPr="008C7668">
              <w:t xml:space="preserve"> w </w:t>
            </w:r>
            <w:proofErr w:type="spellStart"/>
            <w:r w:rsidRPr="008C7668">
              <w:t>sipòte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moun</w:t>
            </w:r>
            <w:proofErr w:type="spellEnd"/>
            <w:r w:rsidRPr="008C7668">
              <w:t xml:space="preserve"> ki </w:t>
            </w:r>
            <w:proofErr w:type="spellStart"/>
            <w:r w:rsidR="00E9765B">
              <w:t>vini</w:t>
            </w:r>
            <w:proofErr w:type="spellEnd"/>
            <w:r w:rsidR="00E9765B">
              <w:t xml:space="preserve"> </w:t>
            </w:r>
            <w:r w:rsidR="00E9765B" w:rsidRPr="008C7668">
              <w:t xml:space="preserve">Massachusetts </w:t>
            </w:r>
            <w:r w:rsidR="00E9765B">
              <w:t xml:space="preserve">ki </w:t>
            </w:r>
            <w:proofErr w:type="spellStart"/>
            <w:r w:rsidR="00E9765B">
              <w:t>soti</w:t>
            </w:r>
            <w:proofErr w:type="spellEnd"/>
            <w:r w:rsidR="00E9765B">
              <w:t xml:space="preserve"> nan </w:t>
            </w:r>
            <w:proofErr w:type="spellStart"/>
            <w:r w:rsidR="00E9765B">
              <w:t>lòt</w:t>
            </w:r>
            <w:proofErr w:type="spellEnd"/>
            <w:r w:rsidR="00E9765B">
              <w:t xml:space="preserve"> </w:t>
            </w:r>
            <w:proofErr w:type="spellStart"/>
            <w:r w:rsidR="00E9765B">
              <w:t>peyi</w:t>
            </w:r>
            <w:proofErr w:type="spellEnd"/>
            <w:r w:rsidRPr="008C7668">
              <w:t xml:space="preserve">, men </w:t>
            </w:r>
            <w:proofErr w:type="spellStart"/>
            <w:r w:rsidRPr="008C7668">
              <w:t>yo</w:t>
            </w:r>
            <w:proofErr w:type="spellEnd"/>
            <w:r w:rsidRPr="008C7668">
              <w:t xml:space="preserve"> p ap </w:t>
            </w:r>
            <w:proofErr w:type="spellStart"/>
            <w:r w:rsidRPr="008C7668">
              <w:t>mande</w:t>
            </w:r>
            <w:proofErr w:type="spellEnd"/>
            <w:r w:rsidRPr="008C7668">
              <w:t xml:space="preserve"> w </w:t>
            </w:r>
            <w:proofErr w:type="spellStart"/>
            <w:r w:rsidRPr="008C7668">
              <w:t>pou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pataje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estati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imigrasyon</w:t>
            </w:r>
            <w:proofErr w:type="spellEnd"/>
            <w:r w:rsidRPr="008C7668">
              <w:t xml:space="preserve"> w nan </w:t>
            </w:r>
            <w:proofErr w:type="spellStart"/>
            <w:r w:rsidRPr="008C7668">
              <w:t>okenn</w:t>
            </w:r>
            <w:proofErr w:type="spellEnd"/>
            <w:r w:rsidRPr="008C7668">
              <w:t xml:space="preserve"> </w:t>
            </w:r>
            <w:proofErr w:type="spellStart"/>
            <w:r w:rsidRPr="008C7668">
              <w:t>pwen</w:t>
            </w:r>
            <w:proofErr w:type="spellEnd"/>
            <w:r w:rsidRPr="008C7668">
              <w:t xml:space="preserve"> nan </w:t>
            </w:r>
            <w:proofErr w:type="spellStart"/>
            <w:r w:rsidRPr="008C7668">
              <w:t>sondaj</w:t>
            </w:r>
            <w:proofErr w:type="spellEnd"/>
            <w:r w:rsidRPr="008C7668">
              <w:t xml:space="preserve"> la.</w:t>
            </w:r>
          </w:p>
          <w:p w14:paraId="771D7807" w14:textId="1468A374" w:rsidR="00F61E47" w:rsidRDefault="008540A7" w:rsidP="00E9765B">
            <w:pPr>
              <w:widowControl w:val="0"/>
              <w:numPr>
                <w:ilvl w:val="0"/>
                <w:numId w:val="7"/>
              </w:numPr>
            </w:pPr>
            <w:r>
              <w:t xml:space="preserve"> </w:t>
            </w:r>
            <w:proofErr w:type="spellStart"/>
            <w:r w:rsidR="00E9765B">
              <w:t>Sondaj</w:t>
            </w:r>
            <w:proofErr w:type="spellEnd"/>
            <w:r w:rsidR="00E9765B">
              <w:t xml:space="preserve"> la </w:t>
            </w:r>
            <w:proofErr w:type="spellStart"/>
            <w:r w:rsidR="00E9765B">
              <w:t>disponib</w:t>
            </w:r>
            <w:proofErr w:type="spellEnd"/>
            <w:r w:rsidR="00E9765B">
              <w:t xml:space="preserve"> nan lang </w:t>
            </w:r>
            <w:r w:rsidR="00E9765B" w:rsidRPr="00E9765B">
              <w:t xml:space="preserve">Arab, </w:t>
            </w:r>
            <w:proofErr w:type="spellStart"/>
            <w:r w:rsidR="00E9765B" w:rsidRPr="00E9765B">
              <w:t>Kreyòl</w:t>
            </w:r>
            <w:proofErr w:type="spellEnd"/>
            <w:r w:rsidR="00E9765B" w:rsidRPr="00E9765B">
              <w:t xml:space="preserve"> Cape Verde, </w:t>
            </w:r>
            <w:proofErr w:type="spellStart"/>
            <w:r w:rsidR="00E9765B" w:rsidRPr="00E9765B">
              <w:t>Chinwa</w:t>
            </w:r>
            <w:proofErr w:type="spellEnd"/>
            <w:r w:rsidR="00E9765B" w:rsidRPr="00E9765B">
              <w:t xml:space="preserve"> </w:t>
            </w:r>
            <w:proofErr w:type="spellStart"/>
            <w:r w:rsidR="00E9765B" w:rsidRPr="00E9765B">
              <w:t>senplifye</w:t>
            </w:r>
            <w:proofErr w:type="spellEnd"/>
            <w:r w:rsidR="00E9765B" w:rsidRPr="00E9765B">
              <w:t xml:space="preserve"> </w:t>
            </w:r>
            <w:proofErr w:type="spellStart"/>
            <w:r w:rsidR="00E9765B" w:rsidRPr="00E9765B">
              <w:t>ak</w:t>
            </w:r>
            <w:proofErr w:type="spellEnd"/>
            <w:r w:rsidR="00E9765B" w:rsidRPr="00E9765B">
              <w:t xml:space="preserve"> </w:t>
            </w:r>
            <w:proofErr w:type="spellStart"/>
            <w:r w:rsidR="00E9765B" w:rsidRPr="00E9765B">
              <w:t>tradisyonèl</w:t>
            </w:r>
            <w:proofErr w:type="spellEnd"/>
            <w:r w:rsidR="00E9765B" w:rsidRPr="00E9765B">
              <w:t xml:space="preserve">, Angle, </w:t>
            </w:r>
            <w:proofErr w:type="spellStart"/>
            <w:r w:rsidR="00E9765B" w:rsidRPr="00E9765B">
              <w:t>Kreyòl</w:t>
            </w:r>
            <w:proofErr w:type="spellEnd"/>
            <w:r w:rsidR="00E9765B" w:rsidRPr="00E9765B">
              <w:t xml:space="preserve"> </w:t>
            </w:r>
            <w:proofErr w:type="spellStart"/>
            <w:r w:rsidR="00E9765B">
              <w:t>A</w:t>
            </w:r>
            <w:r w:rsidR="00E9765B" w:rsidRPr="00E9765B">
              <w:t>yisyen</w:t>
            </w:r>
            <w:proofErr w:type="spellEnd"/>
            <w:r w:rsidR="00E9765B" w:rsidRPr="00E9765B">
              <w:t xml:space="preserve">, Khmer, </w:t>
            </w:r>
            <w:proofErr w:type="spellStart"/>
            <w:r w:rsidR="00E9765B">
              <w:t>Pòtigè</w:t>
            </w:r>
            <w:proofErr w:type="spellEnd"/>
            <w:r w:rsidR="00E9765B">
              <w:t xml:space="preserve">, </w:t>
            </w:r>
            <w:proofErr w:type="spellStart"/>
            <w:r w:rsidR="00E9765B">
              <w:t>Ris</w:t>
            </w:r>
            <w:proofErr w:type="spellEnd"/>
            <w:r w:rsidR="00E9765B">
              <w:t xml:space="preserve">, </w:t>
            </w:r>
            <w:proofErr w:type="spellStart"/>
            <w:r w:rsidR="00E9765B">
              <w:t>Panyòl</w:t>
            </w:r>
            <w:proofErr w:type="spellEnd"/>
            <w:r w:rsidR="00E9765B">
              <w:t xml:space="preserve">, </w:t>
            </w:r>
            <w:proofErr w:type="spellStart"/>
            <w:r w:rsidR="00E9765B">
              <w:t>ak</w:t>
            </w:r>
            <w:proofErr w:type="spellEnd"/>
            <w:r w:rsidR="00E9765B">
              <w:t xml:space="preserve"> </w:t>
            </w:r>
            <w:proofErr w:type="spellStart"/>
            <w:r w:rsidR="00E9765B">
              <w:t>Vyetnam</w:t>
            </w:r>
            <w:proofErr w:type="spellEnd"/>
            <w:r w:rsidR="00F61E47">
              <w:t>.</w:t>
            </w:r>
          </w:p>
        </w:tc>
      </w:tr>
      <w:tr w:rsidR="00F61E47" w14:paraId="3D74E833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73EE" w14:textId="192F7B35" w:rsidR="00F61E47" w:rsidRDefault="00EE2BF0" w:rsidP="00EE2BF0">
            <w:pPr>
              <w:widowControl w:val="0"/>
            </w:pPr>
            <w:proofErr w:type="spellStart"/>
            <w:r w:rsidRPr="00EE2BF0">
              <w:t>Paran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ak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moun</w:t>
            </w:r>
            <w:proofErr w:type="spellEnd"/>
            <w:r w:rsidRPr="00EE2BF0">
              <w:t xml:space="preserve"> k ap </w:t>
            </w:r>
            <w:proofErr w:type="spellStart"/>
            <w:r w:rsidRPr="00EE2BF0">
              <w:t>pran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swen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timoun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ak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jèn</w:t>
            </w:r>
            <w:proofErr w:type="spellEnd"/>
            <w:r w:rsidRPr="00EE2BF0">
              <w:t xml:space="preserve"> ki gen </w:t>
            </w:r>
            <w:proofErr w:type="spellStart"/>
            <w:r w:rsidRPr="00EE2BF0">
              <w:t>bezwen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sante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espesyal</w:t>
            </w:r>
            <w:proofErr w:type="spellEnd"/>
            <w:r>
              <w:t xml:space="preserve">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ACFF" w14:textId="77777777" w:rsidR="00FE7A01" w:rsidRDefault="00FE7A01" w:rsidP="00FE7A01">
            <w:pPr>
              <w:widowControl w:val="0"/>
              <w:numPr>
                <w:ilvl w:val="0"/>
                <w:numId w:val="4"/>
              </w:numPr>
            </w:pPr>
            <w:r w:rsidRPr="00FE7A01">
              <w:t xml:space="preserve">Bay </w:t>
            </w:r>
            <w:proofErr w:type="spellStart"/>
            <w:r w:rsidRPr="00FE7A01">
              <w:t>swen</w:t>
            </w:r>
            <w:proofErr w:type="spellEnd"/>
            <w:r w:rsidRPr="00FE7A01">
              <w:t xml:space="preserve"> ka gen sans, epi </w:t>
            </w:r>
            <w:proofErr w:type="spellStart"/>
            <w:r w:rsidRPr="00FE7A01">
              <w:t>pafwa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difisil</w:t>
            </w:r>
            <w:proofErr w:type="spellEnd"/>
            <w:r w:rsidRPr="00FE7A01">
              <w:t xml:space="preserve">. </w:t>
            </w:r>
            <w:proofErr w:type="spellStart"/>
            <w:r w:rsidRPr="00FE7A01">
              <w:t>Lè</w:t>
            </w:r>
            <w:proofErr w:type="spellEnd"/>
            <w:r w:rsidRPr="00FE7A01">
              <w:t xml:space="preserve"> w </w:t>
            </w:r>
            <w:proofErr w:type="spellStart"/>
            <w:r w:rsidRPr="00FE7A01">
              <w:t>pataje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istwa</w:t>
            </w:r>
            <w:proofErr w:type="spellEnd"/>
            <w:r w:rsidRPr="00FE7A01">
              <w:t xml:space="preserve"> w, </w:t>
            </w:r>
            <w:proofErr w:type="spellStart"/>
            <w:r w:rsidRPr="00FE7A01">
              <w:t>ou</w:t>
            </w:r>
            <w:proofErr w:type="spellEnd"/>
            <w:r w:rsidRPr="00FE7A01">
              <w:t xml:space="preserve"> ka </w:t>
            </w:r>
            <w:proofErr w:type="spellStart"/>
            <w:r w:rsidRPr="00FE7A01">
              <w:t>ede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kreye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solisyon</w:t>
            </w:r>
            <w:proofErr w:type="spellEnd"/>
            <w:r w:rsidRPr="00FE7A01">
              <w:t xml:space="preserve"> ki </w:t>
            </w:r>
            <w:proofErr w:type="spellStart"/>
            <w:r w:rsidRPr="00FE7A01">
              <w:t>benefisye</w:t>
            </w:r>
            <w:proofErr w:type="spellEnd"/>
            <w:r w:rsidRPr="00FE7A01">
              <w:t xml:space="preserve"> tout </w:t>
            </w:r>
            <w:proofErr w:type="spellStart"/>
            <w:r w:rsidRPr="00FE7A01">
              <w:t>fanmi</w:t>
            </w:r>
            <w:proofErr w:type="spellEnd"/>
            <w:r w:rsidRPr="00FE7A01">
              <w:t xml:space="preserve"> w. </w:t>
            </w:r>
          </w:p>
          <w:p w14:paraId="6BE4A403" w14:textId="64AB768E" w:rsidR="00F61E47" w:rsidRDefault="00FE7A01" w:rsidP="00FE7A01">
            <w:pPr>
              <w:widowControl w:val="0"/>
              <w:numPr>
                <w:ilvl w:val="0"/>
                <w:numId w:val="4"/>
              </w:numPr>
            </w:pPr>
            <w:proofErr w:type="spellStart"/>
            <w:r w:rsidRPr="00FE7A01">
              <w:t>Lè</w:t>
            </w:r>
            <w:proofErr w:type="spellEnd"/>
            <w:r w:rsidRPr="00FE7A01">
              <w:t xml:space="preserve"> </w:t>
            </w:r>
            <w:r>
              <w:t xml:space="preserve">w se </w:t>
            </w:r>
            <w:r w:rsidRPr="00FE7A01">
              <w:t xml:space="preserve">yon </w:t>
            </w:r>
            <w:proofErr w:type="spellStart"/>
            <w:r>
              <w:t>jèn</w:t>
            </w:r>
            <w:proofErr w:type="spellEnd"/>
            <w:r>
              <w:t xml:space="preserve"> </w:t>
            </w:r>
            <w:proofErr w:type="spellStart"/>
            <w:r w:rsidRPr="00FE7A01">
              <w:t>moun</w:t>
            </w:r>
            <w:proofErr w:type="spellEnd"/>
            <w:r w:rsidRPr="00FE7A01">
              <w:t xml:space="preserve"> k ap </w:t>
            </w:r>
            <w:proofErr w:type="spellStart"/>
            <w:r>
              <w:t>devlope</w:t>
            </w:r>
            <w:proofErr w:type="spellEnd"/>
            <w:r>
              <w:t xml:space="preserve"> epi </w:t>
            </w:r>
            <w:proofErr w:type="spellStart"/>
            <w:r>
              <w:t>wap</w:t>
            </w:r>
            <w:proofErr w:type="spellEnd"/>
            <w:r>
              <w:t xml:space="preserve"> </w:t>
            </w:r>
            <w:r w:rsidRPr="00FE7A01">
              <w:t>bay</w:t>
            </w:r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</w:t>
            </w:r>
            <w:proofErr w:type="spellStart"/>
            <w:r>
              <w:t>swen</w:t>
            </w:r>
            <w:proofErr w:type="spellEnd"/>
            <w:r w:rsidRPr="00FE7A01">
              <w:t xml:space="preserve">, </w:t>
            </w:r>
            <w:proofErr w:type="spellStart"/>
            <w:r w:rsidRPr="00FE7A01">
              <w:t>sa</w:t>
            </w:r>
            <w:proofErr w:type="spellEnd"/>
            <w:r w:rsidRPr="00FE7A01">
              <w:t xml:space="preserve"> ka </w:t>
            </w:r>
            <w:proofErr w:type="spellStart"/>
            <w:r>
              <w:t>genyen</w:t>
            </w:r>
            <w:proofErr w:type="spellEnd"/>
            <w:r>
              <w:t xml:space="preserve"> </w:t>
            </w:r>
            <w:proofErr w:type="spellStart"/>
            <w:r>
              <w:t>anpil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sipriz</w:t>
            </w:r>
            <w:proofErr w:type="spellEnd"/>
            <w:r w:rsidRPr="00FE7A01">
              <w:t xml:space="preserve">. </w:t>
            </w:r>
            <w:proofErr w:type="spellStart"/>
            <w:r w:rsidRPr="00FE7A01">
              <w:t>Lè</w:t>
            </w:r>
            <w:proofErr w:type="spellEnd"/>
            <w:r w:rsidRPr="00FE7A01">
              <w:t xml:space="preserve"> w </w:t>
            </w:r>
            <w:proofErr w:type="spellStart"/>
            <w:r w:rsidRPr="00FE7A01">
              <w:t>pataje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eksperyans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sa</w:t>
            </w:r>
            <w:proofErr w:type="spellEnd"/>
            <w:r w:rsidRPr="00FE7A01">
              <w:t xml:space="preserve"> a, w ap </w:t>
            </w:r>
            <w:proofErr w:type="spellStart"/>
            <w:r w:rsidRPr="00FE7A01">
              <w:t>ede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lòt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moun</w:t>
            </w:r>
            <w:proofErr w:type="spellEnd"/>
            <w:r w:rsidRPr="00FE7A01">
              <w:t xml:space="preserve"> k ap bay </w:t>
            </w:r>
            <w:proofErr w:type="spellStart"/>
            <w:r w:rsidRPr="00FE7A01">
              <w:t>swen</w:t>
            </w:r>
            <w:proofErr w:type="spellEnd"/>
            <w:r w:rsidRPr="00FE7A01">
              <w:t xml:space="preserve"> </w:t>
            </w:r>
            <w:r>
              <w:t xml:space="preserve">ki nan </w:t>
            </w:r>
            <w:proofErr w:type="spellStart"/>
            <w:r>
              <w:t>menm</w:t>
            </w:r>
            <w:proofErr w:type="spellEnd"/>
            <w:r>
              <w:t xml:space="preserve"> </w:t>
            </w:r>
            <w:proofErr w:type="spellStart"/>
            <w:r>
              <w:t>pozisyon</w:t>
            </w:r>
            <w:proofErr w:type="spellEnd"/>
            <w:r>
              <w:t xml:space="preserve"> </w:t>
            </w:r>
            <w:proofErr w:type="spellStart"/>
            <w:r>
              <w:t>avèk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 w:rsidRPr="00FE7A01">
              <w:t>.</w:t>
            </w:r>
          </w:p>
        </w:tc>
      </w:tr>
      <w:tr w:rsidR="00F61E47" w14:paraId="2543F3EB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AF97" w14:textId="2EEB1F9A" w:rsidR="00F61E47" w:rsidRDefault="00EE2BF0" w:rsidP="00F61E47">
            <w:pPr>
              <w:widowControl w:val="0"/>
            </w:pPr>
            <w:proofErr w:type="spellStart"/>
            <w:r w:rsidRPr="00EE2BF0">
              <w:t>Moun</w:t>
            </w:r>
            <w:proofErr w:type="spellEnd"/>
            <w:r w:rsidRPr="00EE2BF0">
              <w:t xml:space="preserve"> ki </w:t>
            </w:r>
            <w:proofErr w:type="spellStart"/>
            <w:r w:rsidRPr="00EE2BF0">
              <w:t>ansent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ak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paran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timoun</w:t>
            </w:r>
            <w:proofErr w:type="spellEnd"/>
            <w:r w:rsidRPr="00EE2BF0">
              <w:t xml:space="preserve"> </w:t>
            </w:r>
            <w:proofErr w:type="spellStart"/>
            <w:r w:rsidRPr="00EE2BF0">
              <w:t>piti</w:t>
            </w:r>
            <w:proofErr w:type="spellEnd"/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FD23" w14:textId="64952238" w:rsidR="00F61E47" w:rsidRPr="00BE651D" w:rsidRDefault="00FE7A01" w:rsidP="00FE7A01">
            <w:pPr>
              <w:widowControl w:val="0"/>
              <w:numPr>
                <w:ilvl w:val="0"/>
                <w:numId w:val="1"/>
              </w:numPr>
            </w:pPr>
            <w:proofErr w:type="spellStart"/>
            <w:r w:rsidRPr="00FE7A01">
              <w:t>Gwosès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ak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paran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yo</w:t>
            </w:r>
            <w:proofErr w:type="spellEnd"/>
            <w:r w:rsidRPr="00FE7A01">
              <w:t xml:space="preserve"> se </w:t>
            </w:r>
            <w:proofErr w:type="spellStart"/>
            <w:r w:rsidRPr="00FE7A01">
              <w:t>eksperyan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pèsonèl</w:t>
            </w:r>
            <w:proofErr w:type="spellEnd"/>
            <w:r>
              <w:t xml:space="preserve"> ki </w:t>
            </w:r>
            <w:proofErr w:type="spellStart"/>
            <w:r>
              <w:t>chanje</w:t>
            </w:r>
            <w:proofErr w:type="spellEnd"/>
            <w:r>
              <w:t xml:space="preserve"> </w:t>
            </w:r>
            <w:proofErr w:type="spellStart"/>
            <w:r>
              <w:t>nou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tou</w:t>
            </w:r>
            <w:r w:rsidRPr="00FE7A01">
              <w:t>tan</w:t>
            </w:r>
            <w:proofErr w:type="spellEnd"/>
            <w:r w:rsidRPr="00FE7A01">
              <w:t xml:space="preserve">. </w:t>
            </w:r>
            <w:proofErr w:type="spellStart"/>
            <w:r w:rsidRPr="00FE7A01">
              <w:t>Avèk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repons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sondaj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ou</w:t>
            </w:r>
            <w:proofErr w:type="spellEnd"/>
            <w:r w:rsidRPr="00FE7A01">
              <w:t xml:space="preserve"> a, w ap </w:t>
            </w:r>
            <w:proofErr w:type="spellStart"/>
            <w:r w:rsidRPr="00FE7A01">
              <w:t>ede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moun</w:t>
            </w:r>
            <w:proofErr w:type="spellEnd"/>
            <w:r w:rsidRPr="00FE7A01">
              <w:t xml:space="preserve"> ki </w:t>
            </w:r>
            <w:proofErr w:type="spellStart"/>
            <w:r w:rsidRPr="00FE7A01">
              <w:t>ansent</w:t>
            </w:r>
            <w:proofErr w:type="spellEnd"/>
            <w:r w:rsidRPr="00FE7A01">
              <w:t xml:space="preserve">, </w:t>
            </w:r>
            <w:proofErr w:type="spellStart"/>
            <w:r w:rsidRPr="00FE7A01">
              <w:t>timoun</w:t>
            </w:r>
            <w:proofErr w:type="spellEnd"/>
            <w:r w:rsidRPr="00FE7A01">
              <w:t xml:space="preserve">, </w:t>
            </w:r>
            <w:proofErr w:type="spellStart"/>
            <w:r w:rsidRPr="00FE7A01">
              <w:t>ak</w:t>
            </w:r>
            <w:proofErr w:type="spellEnd"/>
            <w:r w:rsidRPr="00FE7A01"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 w:rsidRPr="00FE7A01">
              <w:t>fanmi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yo</w:t>
            </w:r>
            <w:proofErr w:type="spellEnd"/>
            <w:r w:rsidRPr="00FE7A01">
              <w:t xml:space="preserve"> an </w:t>
            </w:r>
            <w:proofErr w:type="spellStart"/>
            <w:r w:rsidRPr="00FE7A01">
              <w:t>sante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ak</w:t>
            </w:r>
            <w:proofErr w:type="spellEnd"/>
            <w:r w:rsidRPr="00FE7A01">
              <w:t xml:space="preserve"> </w:t>
            </w:r>
            <w:proofErr w:type="spellStart"/>
            <w:r w:rsidRPr="00FE7A01">
              <w:t>pwospere</w:t>
            </w:r>
            <w:proofErr w:type="spellEnd"/>
            <w:r w:rsidRPr="00FE7A01">
              <w:t>.</w:t>
            </w:r>
          </w:p>
        </w:tc>
      </w:tr>
      <w:tr w:rsidR="00F61E47" w14:paraId="49812E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4DCC" w14:textId="369A69C3" w:rsidR="00F61E47" w:rsidRDefault="00EE2BF0" w:rsidP="00EE2BF0">
            <w:pPr>
              <w:widowControl w:val="0"/>
            </w:pPr>
            <w:proofErr w:type="spellStart"/>
            <w:r w:rsidRPr="00EE2BF0">
              <w:t>Moun</w:t>
            </w:r>
            <w:proofErr w:type="spellEnd"/>
            <w:r w:rsidRPr="00EE2BF0">
              <w:t xml:space="preserve"> ki gen </w:t>
            </w:r>
            <w:proofErr w:type="spellStart"/>
            <w:r w:rsidRPr="00EE2BF0">
              <w:t>andikap</w:t>
            </w:r>
            <w:proofErr w:type="spellEnd"/>
            <w:r w:rsidR="00F61E47">
              <w:t xml:space="preserve">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344" w14:textId="70CE1783" w:rsidR="00F61E47" w:rsidRPr="00A336B8" w:rsidRDefault="007946A5" w:rsidP="007946A5">
            <w:pPr>
              <w:widowControl w:val="0"/>
              <w:numPr>
                <w:ilvl w:val="0"/>
                <w:numId w:val="9"/>
              </w:numPr>
            </w:pPr>
            <w:proofErr w:type="spellStart"/>
            <w:r>
              <w:t>Eksperyans</w:t>
            </w:r>
            <w:proofErr w:type="spellEnd"/>
            <w:r w:rsidR="2317DF0E"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ki gen </w:t>
            </w:r>
            <w:proofErr w:type="spellStart"/>
            <w:r>
              <w:t>andikap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commentRangeStart w:id="0"/>
            <w:commentRangeEnd w:id="0"/>
            <w:r w:rsidR="00F61E47">
              <w:rPr>
                <w:rStyle w:val="CommentReference"/>
              </w:rPr>
              <w:commentReference w:id="0"/>
            </w:r>
            <w:proofErr w:type="spellStart"/>
            <w:r>
              <w:t>inik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divès</w:t>
            </w:r>
            <w:r w:rsidR="004566CD">
              <w:t>ifye</w:t>
            </w:r>
            <w:proofErr w:type="spellEnd"/>
            <w:r w:rsidR="2317DF0E">
              <w:t xml:space="preserve">. </w:t>
            </w:r>
            <w:proofErr w:type="spellStart"/>
            <w:r>
              <w:t>Repons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ka </w:t>
            </w:r>
            <w:proofErr w:type="spellStart"/>
            <w:r>
              <w:t>ede</w:t>
            </w:r>
            <w:proofErr w:type="spellEnd"/>
            <w:r>
              <w:t xml:space="preserve"> </w:t>
            </w:r>
            <w:proofErr w:type="spellStart"/>
            <w:r>
              <w:t>ogmante</w:t>
            </w:r>
            <w:proofErr w:type="spellEnd"/>
            <w:r>
              <w:t xml:space="preserve"> </w:t>
            </w:r>
            <w:proofErr w:type="spellStart"/>
            <w:r>
              <w:t>aksesiblite</w:t>
            </w:r>
            <w:proofErr w:type="spellEnd"/>
            <w:r w:rsidR="2317DF0E">
              <w:t xml:space="preserve">, </w:t>
            </w:r>
            <w:proofErr w:type="spellStart"/>
            <w:r w:rsidR="2317DF0E">
              <w:t>repre</w:t>
            </w:r>
            <w:r>
              <w:t>zantasyon</w:t>
            </w:r>
            <w:proofErr w:type="spellEnd"/>
            <w:r>
              <w:t xml:space="preserve">,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patisipasyon</w:t>
            </w:r>
            <w:proofErr w:type="spellEnd"/>
            <w:r>
              <w:t xml:space="preserve"> nan tout </w:t>
            </w:r>
            <w:proofErr w:type="spellStart"/>
            <w:r>
              <w:t>aspè</w:t>
            </w:r>
            <w:proofErr w:type="spellEnd"/>
            <w:r>
              <w:t xml:space="preserve"> nan </w:t>
            </w:r>
            <w:proofErr w:type="spellStart"/>
            <w:r>
              <w:lastRenderedPageBreak/>
              <w:t>lavi</w:t>
            </w:r>
            <w:proofErr w:type="spellEnd"/>
            <w:r>
              <w:t xml:space="preserve"> a</w:t>
            </w:r>
            <w:r w:rsidR="2317DF0E">
              <w:t xml:space="preserve">. </w:t>
            </w:r>
          </w:p>
        </w:tc>
      </w:tr>
      <w:tr w:rsidR="00F61E47" w14:paraId="0ADC7262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9878" w14:textId="361C16AC" w:rsidR="00F61E47" w:rsidRDefault="009F5759" w:rsidP="00F61E47">
            <w:pPr>
              <w:widowControl w:val="0"/>
            </w:pPr>
            <w:proofErr w:type="spellStart"/>
            <w:r w:rsidRPr="009F5759">
              <w:lastRenderedPageBreak/>
              <w:t>Moun</w:t>
            </w:r>
            <w:proofErr w:type="spellEnd"/>
            <w:r w:rsidRPr="009F5759">
              <w:t xml:space="preserve"> ki </w:t>
            </w:r>
            <w:proofErr w:type="spellStart"/>
            <w:r w:rsidRPr="009F5759">
              <w:t>idantifye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kòm</w:t>
            </w:r>
            <w:proofErr w:type="spellEnd"/>
            <w:r w:rsidRPr="009F5759">
              <w:t xml:space="preserve"> LGBTQ+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339F" w14:textId="3EB09FB1" w:rsidR="00284953" w:rsidRDefault="00284953" w:rsidP="00284953">
            <w:pPr>
              <w:widowControl w:val="0"/>
              <w:numPr>
                <w:ilvl w:val="0"/>
                <w:numId w:val="11"/>
              </w:numPr>
            </w:pPr>
            <w:proofErr w:type="spellStart"/>
            <w:r w:rsidRPr="00284953">
              <w:t>Sistèm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opresyon</w:t>
            </w:r>
            <w:proofErr w:type="spellEnd"/>
            <w:r w:rsidRPr="00284953">
              <w:t xml:space="preserve">, ki gen </w:t>
            </w:r>
            <w:proofErr w:type="spellStart"/>
            <w:r w:rsidRPr="00284953">
              <w:t>ladan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ete</w:t>
            </w:r>
            <w:r>
              <w:t>w</w:t>
            </w:r>
            <w:r w:rsidRPr="00284953">
              <w:t>on</w:t>
            </w:r>
            <w:r>
              <w:t>ò</w:t>
            </w:r>
            <w:r w:rsidRPr="00284953">
              <w:t>mativite</w:t>
            </w:r>
            <w:proofErr w:type="spellEnd"/>
            <w:r w:rsidRPr="00284953">
              <w:t xml:space="preserve">, </w:t>
            </w:r>
            <w:proofErr w:type="spellStart"/>
            <w:r w:rsidRPr="00284953">
              <w:t>ete</w:t>
            </w:r>
            <w:r>
              <w:t>w</w:t>
            </w:r>
            <w:r w:rsidRPr="00284953">
              <w:t>osèks</w:t>
            </w:r>
            <w:proofErr w:type="spellEnd"/>
            <w:r w:rsidRPr="00284953">
              <w:t xml:space="preserve">, </w:t>
            </w:r>
            <w:proofErr w:type="spellStart"/>
            <w:r w:rsidRPr="00284953">
              <w:t>ak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transfobi</w:t>
            </w:r>
            <w:proofErr w:type="spellEnd"/>
            <w:r w:rsidRPr="00284953">
              <w:t xml:space="preserve">, </w:t>
            </w:r>
            <w:proofErr w:type="spellStart"/>
            <w:r w:rsidRPr="00284953">
              <w:t>te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ekskli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granmoun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ak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jèn</w:t>
            </w:r>
            <w:proofErr w:type="spellEnd"/>
            <w:r w:rsidRPr="00284953">
              <w:t xml:space="preserve"> ki </w:t>
            </w:r>
            <w:proofErr w:type="spellStart"/>
            <w:r w:rsidRPr="00284953">
              <w:t>idantifye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kòm</w:t>
            </w:r>
            <w:proofErr w:type="spellEnd"/>
            <w:r w:rsidRPr="00284953">
              <w:t xml:space="preserve"> LGBTQ+, </w:t>
            </w:r>
            <w:proofErr w:type="spellStart"/>
            <w:r w:rsidRPr="00284953">
              <w:t>ak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efè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devastatè</w:t>
            </w:r>
            <w:proofErr w:type="spellEnd"/>
            <w:r w:rsidRPr="00284953">
              <w:t xml:space="preserve"> sou </w:t>
            </w:r>
            <w:proofErr w:type="spellStart"/>
            <w:r w:rsidRPr="00284953">
              <w:t>sante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ak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byennèt</w:t>
            </w:r>
            <w:proofErr w:type="spellEnd"/>
            <w:r w:rsidRPr="00284953">
              <w:t xml:space="preserve"> </w:t>
            </w:r>
            <w:proofErr w:type="spellStart"/>
            <w:r w:rsidRPr="00284953">
              <w:t>nou</w:t>
            </w:r>
            <w:proofErr w:type="spellEnd"/>
            <w:r w:rsidRPr="00284953">
              <w:t>.</w:t>
            </w:r>
          </w:p>
          <w:p w14:paraId="29750F66" w14:textId="654AE95B" w:rsidR="00F61E47" w:rsidRPr="00A336B8" w:rsidRDefault="00C5075D" w:rsidP="004566CD">
            <w:pPr>
              <w:widowControl w:val="0"/>
              <w:numPr>
                <w:ilvl w:val="0"/>
                <w:numId w:val="11"/>
              </w:numPr>
            </w:pPr>
            <w:r w:rsidRPr="00C5075D">
              <w:t xml:space="preserve">Tout </w:t>
            </w:r>
            <w:proofErr w:type="spellStart"/>
            <w:r w:rsidRPr="00C5075D">
              <w:t>moun</w:t>
            </w:r>
            <w:proofErr w:type="spellEnd"/>
            <w:r w:rsidRPr="00C5075D">
              <w:t xml:space="preserve"> nan </w:t>
            </w:r>
            <w:proofErr w:type="spellStart"/>
            <w:r w:rsidRPr="00C5075D">
              <w:t>kominote</w:t>
            </w:r>
            <w:proofErr w:type="spellEnd"/>
            <w:r w:rsidRPr="00C5075D">
              <w:t xml:space="preserve"> LGBTQ+ la gen yon </w:t>
            </w:r>
            <w:proofErr w:type="spellStart"/>
            <w:r w:rsidRPr="00C5075D">
              <w:t>istwa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inik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pou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rakonte</w:t>
            </w:r>
            <w:proofErr w:type="spellEnd"/>
            <w:r w:rsidRPr="00C5075D">
              <w:t xml:space="preserve">. </w:t>
            </w:r>
            <w:proofErr w:type="spellStart"/>
            <w:r w:rsidRPr="00C5075D">
              <w:t>Ogmante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eksperyans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divès</w:t>
            </w:r>
            <w:r w:rsidR="004566CD">
              <w:t>ifye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kominote</w:t>
            </w:r>
            <w:proofErr w:type="spellEnd"/>
            <w:r w:rsidRPr="00C5075D">
              <w:t xml:space="preserve"> w la ap </w:t>
            </w:r>
            <w:proofErr w:type="spellStart"/>
            <w:r w:rsidRPr="00C5075D">
              <w:t>f</w:t>
            </w:r>
            <w:r w:rsidR="004566CD">
              <w:t>asone</w:t>
            </w:r>
            <w:proofErr w:type="spellEnd"/>
            <w:r w:rsidRPr="00C5075D">
              <w:t xml:space="preserve"> </w:t>
            </w:r>
            <w:proofErr w:type="spellStart"/>
            <w:r w:rsidRPr="00C5075D">
              <w:t>sante</w:t>
            </w:r>
            <w:proofErr w:type="spellEnd"/>
            <w:r w:rsidRPr="00C5075D">
              <w:t xml:space="preserve"> </w:t>
            </w:r>
            <w:proofErr w:type="spellStart"/>
            <w:r>
              <w:t>nou</w:t>
            </w:r>
            <w:proofErr w:type="spellEnd"/>
            <w:r>
              <w:t xml:space="preserve"> </w:t>
            </w:r>
            <w:proofErr w:type="spellStart"/>
            <w:r w:rsidRPr="00C5075D">
              <w:t>alavni</w:t>
            </w:r>
            <w:proofErr w:type="spellEnd"/>
            <w:r w:rsidRPr="00C5075D">
              <w:t xml:space="preserve">. </w:t>
            </w:r>
          </w:p>
        </w:tc>
      </w:tr>
      <w:tr w:rsidR="00F61E47" w14:paraId="1CD9C56D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E842" w14:textId="77777777" w:rsidR="009F5759" w:rsidRDefault="009F5759" w:rsidP="00F61E47">
            <w:pPr>
              <w:widowControl w:val="0"/>
            </w:pPr>
            <w:proofErr w:type="spellStart"/>
            <w:r w:rsidRPr="009F5759">
              <w:t>Moun</w:t>
            </w:r>
            <w:proofErr w:type="spellEnd"/>
            <w:r w:rsidRPr="009F5759">
              <w:t xml:space="preserve"> ki gen </w:t>
            </w:r>
            <w:proofErr w:type="spellStart"/>
            <w:r w:rsidRPr="009F5759">
              <w:t>koulè</w:t>
            </w:r>
            <w:proofErr w:type="spellEnd"/>
            <w:r w:rsidRPr="009F5759">
              <w:t xml:space="preserve"> (</w:t>
            </w:r>
            <w:proofErr w:type="spellStart"/>
            <w:r w:rsidRPr="009F5759">
              <w:t>Endyen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Ameriken</w:t>
            </w:r>
            <w:proofErr w:type="spellEnd"/>
            <w:r w:rsidRPr="009F5759">
              <w:t>/</w:t>
            </w:r>
            <w:proofErr w:type="spellStart"/>
            <w:r w:rsidRPr="009F5759">
              <w:t>Natif</w:t>
            </w:r>
            <w:proofErr w:type="spellEnd"/>
            <w:r w:rsidRPr="009F5759">
              <w:t xml:space="preserve"> natal Alaska, </w:t>
            </w:r>
            <w:proofErr w:type="spellStart"/>
            <w:r w:rsidRPr="009F5759">
              <w:t>Azyatik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Ameriken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ak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Zile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Pasifik</w:t>
            </w:r>
            <w:proofErr w:type="spellEnd"/>
            <w:r w:rsidRPr="009F5759">
              <w:t xml:space="preserve"> la, </w:t>
            </w:r>
            <w:proofErr w:type="spellStart"/>
            <w:r w:rsidRPr="009F5759">
              <w:t>Nwa</w:t>
            </w:r>
            <w:proofErr w:type="spellEnd"/>
            <w:r w:rsidRPr="009F5759">
              <w:t xml:space="preserve">, </w:t>
            </w:r>
            <w:proofErr w:type="spellStart"/>
            <w:r w:rsidRPr="009F5759">
              <w:t>rezidan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Panyòl</w:t>
            </w:r>
            <w:proofErr w:type="spellEnd"/>
            <w:r w:rsidRPr="009F5759">
              <w:t>/Latino)</w:t>
            </w:r>
          </w:p>
          <w:p w14:paraId="342C265F" w14:textId="77777777" w:rsidR="009F5759" w:rsidRDefault="009F5759" w:rsidP="00F61E47">
            <w:pPr>
              <w:widowControl w:val="0"/>
            </w:pPr>
          </w:p>
          <w:p w14:paraId="461CC12A" w14:textId="1CC8EAF2" w:rsidR="00F61E47" w:rsidRDefault="00F61E47" w:rsidP="00F61E47">
            <w:pPr>
              <w:widowControl w:val="0"/>
            </w:pP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F30A" w14:textId="3B3BE4FD" w:rsidR="00E62200" w:rsidRDefault="00CE0787" w:rsidP="00D5593C">
            <w:pPr>
              <w:widowControl w:val="0"/>
              <w:numPr>
                <w:ilvl w:val="0"/>
                <w:numId w:val="2"/>
              </w:numPr>
            </w:pPr>
            <w:proofErr w:type="spellStart"/>
            <w:r w:rsidRPr="00CE0787">
              <w:t>Plizyè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fòm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rasis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afekte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kominote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koulè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yo</w:t>
            </w:r>
            <w:proofErr w:type="spellEnd"/>
            <w:r w:rsidRPr="00CE0787">
              <w:t xml:space="preserve">, </w:t>
            </w:r>
            <w:proofErr w:type="spellStart"/>
            <w:r w:rsidRPr="00CE0787">
              <w:t>sa</w:t>
            </w:r>
            <w:proofErr w:type="spellEnd"/>
            <w:r w:rsidRPr="00CE0787">
              <w:t xml:space="preserve"> ki </w:t>
            </w:r>
            <w:proofErr w:type="spellStart"/>
            <w:r w:rsidRPr="00CE0787">
              <w:t>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kreye</w:t>
            </w:r>
            <w:proofErr w:type="spellEnd"/>
            <w:r w:rsidRPr="00CE0787">
              <w:t xml:space="preserve"> </w:t>
            </w:r>
            <w:proofErr w:type="spellStart"/>
            <w:r>
              <w:t>obstak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pou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sante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ak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byennèt</w:t>
            </w:r>
            <w:proofErr w:type="spellEnd"/>
            <w:r w:rsidRPr="00CE0787">
              <w:t xml:space="preserve"> nan tan </w:t>
            </w:r>
            <w:proofErr w:type="spellStart"/>
            <w:r w:rsidRPr="00CE0787">
              <w:t>lontan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ak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prezan</w:t>
            </w:r>
            <w:proofErr w:type="spellEnd"/>
            <w:r w:rsidRPr="00CE0787">
              <w:t xml:space="preserve">. </w:t>
            </w:r>
            <w:r>
              <w:t xml:space="preserve"> </w:t>
            </w:r>
            <w:r w:rsidRPr="00CE0787">
              <w:t xml:space="preserve">Pandan </w:t>
            </w:r>
            <w:proofErr w:type="spellStart"/>
            <w:r w:rsidRPr="00CE0787">
              <w:t>ke</w:t>
            </w:r>
            <w:proofErr w:type="spellEnd"/>
            <w:r w:rsidRPr="00CE0787">
              <w:t xml:space="preserve"> </w:t>
            </w:r>
            <w:proofErr w:type="spellStart"/>
            <w:r w:rsidR="00D5593C">
              <w:t>istorikman</w:t>
            </w:r>
            <w:proofErr w:type="spellEnd"/>
            <w:r w:rsidR="00D5593C"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kite </w:t>
            </w:r>
            <w:proofErr w:type="spellStart"/>
            <w:r w:rsidRPr="00CE0787">
              <w:t>kominote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koulè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yo</w:t>
            </w:r>
            <w:proofErr w:type="spellEnd"/>
            <w:r w:rsidRPr="00CE0787">
              <w:t xml:space="preserve"> </w:t>
            </w:r>
            <w:proofErr w:type="spellStart"/>
            <w:r w:rsidR="00D5593C">
              <w:t>dèyè</w:t>
            </w:r>
            <w:proofErr w:type="spellEnd"/>
            <w:r w:rsidRPr="00CE0787">
              <w:t xml:space="preserve"> nan </w:t>
            </w:r>
            <w:proofErr w:type="spellStart"/>
            <w:r w:rsidRPr="00CE0787">
              <w:t>konvèsasyon</w:t>
            </w:r>
            <w:proofErr w:type="spellEnd"/>
            <w:r w:rsidRPr="00CE0787">
              <w:t xml:space="preserve"> an, </w:t>
            </w:r>
            <w:proofErr w:type="spellStart"/>
            <w:r w:rsidRPr="00CE0787">
              <w:t>Sondaj</w:t>
            </w:r>
            <w:proofErr w:type="spellEnd"/>
            <w:r w:rsidRPr="00CE0787">
              <w:t xml:space="preserve"> </w:t>
            </w:r>
            <w:r w:rsidR="004566CD">
              <w:t xml:space="preserve">sou </w:t>
            </w:r>
            <w:proofErr w:type="spellStart"/>
            <w:r w:rsidR="004566CD">
              <w:t>Ekite</w:t>
            </w:r>
            <w:proofErr w:type="spellEnd"/>
            <w:r w:rsidR="004566CD">
              <w:t xml:space="preserve"> nan Sante </w:t>
            </w:r>
            <w:proofErr w:type="spellStart"/>
            <w:r w:rsidR="004566CD">
              <w:t>Kominotè</w:t>
            </w:r>
            <w:proofErr w:type="spellEnd"/>
            <w:r w:rsidRPr="00CE0787">
              <w:t xml:space="preserve"> a se yon </w:t>
            </w:r>
            <w:proofErr w:type="spellStart"/>
            <w:r w:rsidRPr="00CE0787">
              <w:t>opòtinite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enpòtan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pou</w:t>
            </w:r>
            <w:proofErr w:type="spellEnd"/>
            <w:r w:rsidRPr="00CE0787">
              <w:t xml:space="preserve"> </w:t>
            </w:r>
            <w:proofErr w:type="spellStart"/>
            <w:r w:rsidR="00D5593C" w:rsidRPr="00CE0787">
              <w:t>yo</w:t>
            </w:r>
            <w:proofErr w:type="spellEnd"/>
            <w:r w:rsidR="00D5593C" w:rsidRPr="00CE0787">
              <w:t xml:space="preserve"> </w:t>
            </w:r>
            <w:proofErr w:type="spellStart"/>
            <w:r w:rsidR="00D5593C" w:rsidRPr="00CE0787">
              <w:t>reprezante</w:t>
            </w:r>
            <w:proofErr w:type="spellEnd"/>
            <w:r w:rsidR="00D5593C" w:rsidRPr="00CE0787">
              <w:t xml:space="preserve"> </w:t>
            </w:r>
            <w:proofErr w:type="spellStart"/>
            <w:r w:rsidR="00D5593C">
              <w:t>ak</w:t>
            </w:r>
            <w:proofErr w:type="spellEnd"/>
            <w:r w:rsidR="00D5593C">
              <w:t xml:space="preserve"> </w:t>
            </w:r>
            <w:proofErr w:type="spellStart"/>
            <w:r w:rsidR="00D5593C">
              <w:t>tande</w:t>
            </w:r>
            <w:proofErr w:type="spellEnd"/>
            <w:r w:rsidR="00D5593C">
              <w:t xml:space="preserve"> </w:t>
            </w:r>
            <w:proofErr w:type="spellStart"/>
            <w:r w:rsidRPr="00CE0787">
              <w:t>divès</w:t>
            </w:r>
            <w:proofErr w:type="spellEnd"/>
            <w:r w:rsidRPr="00CE0787">
              <w:t xml:space="preserve"> </w:t>
            </w:r>
            <w:proofErr w:type="spellStart"/>
            <w:r w:rsidRPr="00CE0787">
              <w:t>gwoup</w:t>
            </w:r>
            <w:proofErr w:type="spellEnd"/>
            <w:r w:rsidRPr="00CE0787">
              <w:t>.</w:t>
            </w:r>
          </w:p>
          <w:p w14:paraId="786702F6" w14:textId="1B0D7D6E" w:rsidR="007519DA" w:rsidRDefault="007519DA" w:rsidP="007519DA">
            <w:pPr>
              <w:widowControl w:val="0"/>
              <w:numPr>
                <w:ilvl w:val="0"/>
                <w:numId w:val="2"/>
              </w:numPr>
            </w:pPr>
            <w:proofErr w:type="spellStart"/>
            <w:r w:rsidRPr="007519DA">
              <w:t>Istorikman</w:t>
            </w:r>
            <w:proofErr w:type="spellEnd"/>
            <w:r w:rsidRPr="007519DA">
              <w:t xml:space="preserve">, </w:t>
            </w:r>
            <w:proofErr w:type="spellStart"/>
            <w:r w:rsidRPr="007519DA">
              <w:t>kominote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endijèn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yo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te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envizib</w:t>
            </w:r>
            <w:proofErr w:type="spellEnd"/>
            <w:r w:rsidRPr="007519DA">
              <w:t xml:space="preserve"> nan </w:t>
            </w:r>
            <w:proofErr w:type="spellStart"/>
            <w:r w:rsidRPr="007519DA">
              <w:t>plizyè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fason</w:t>
            </w:r>
            <w:proofErr w:type="spellEnd"/>
            <w:r w:rsidRPr="007519DA">
              <w:t xml:space="preserve">, men </w:t>
            </w:r>
            <w:proofErr w:type="spellStart"/>
            <w:r w:rsidRPr="007519DA">
              <w:t>kilti</w:t>
            </w:r>
            <w:proofErr w:type="spellEnd"/>
            <w:r w:rsidRPr="007519DA">
              <w:t xml:space="preserve">, </w:t>
            </w:r>
            <w:proofErr w:type="spellStart"/>
            <w:r w:rsidRPr="007519DA">
              <w:t>langaj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ak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valè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yo</w:t>
            </w:r>
            <w:proofErr w:type="spellEnd"/>
            <w:r w:rsidRPr="007519DA">
              <w:t xml:space="preserve"> se yon sous </w:t>
            </w:r>
            <w:proofErr w:type="spellStart"/>
            <w:r w:rsidRPr="007519DA">
              <w:t>fòs</w:t>
            </w:r>
            <w:proofErr w:type="spellEnd"/>
            <w:r w:rsidRPr="007519DA">
              <w:t xml:space="preserve">. </w:t>
            </w:r>
            <w:proofErr w:type="spellStart"/>
            <w:r w:rsidRPr="007519DA">
              <w:t>Asire</w:t>
            </w:r>
            <w:proofErr w:type="spellEnd"/>
            <w:r w:rsidRPr="007519DA">
              <w:t xml:space="preserve"> w </w:t>
            </w:r>
            <w:proofErr w:type="spellStart"/>
            <w:r w:rsidRPr="007519DA">
              <w:t>ke</w:t>
            </w:r>
            <w:proofErr w:type="spellEnd"/>
            <w:r w:rsidRPr="007519DA">
              <w:t xml:space="preserve"> </w:t>
            </w:r>
            <w:proofErr w:type="spellStart"/>
            <w:r w:rsidR="007D334D">
              <w:t>yo</w:t>
            </w:r>
            <w:proofErr w:type="spellEnd"/>
            <w:r w:rsidR="007D334D">
              <w:t xml:space="preserve"> </w:t>
            </w:r>
            <w:proofErr w:type="spellStart"/>
            <w:r w:rsidR="007D334D">
              <w:t>tande</w:t>
            </w:r>
            <w:proofErr w:type="spellEnd"/>
            <w:r w:rsidR="007D334D">
              <w:t xml:space="preserve"> </w:t>
            </w:r>
            <w:proofErr w:type="spellStart"/>
            <w:r w:rsidRPr="007519DA">
              <w:t>vwa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endijèn</w:t>
            </w:r>
            <w:proofErr w:type="spellEnd"/>
            <w:r w:rsidRPr="007519DA">
              <w:t xml:space="preserve"> </w:t>
            </w:r>
            <w:proofErr w:type="spellStart"/>
            <w:r w:rsidR="007D334D">
              <w:t>yo</w:t>
            </w:r>
            <w:proofErr w:type="spellEnd"/>
            <w:r w:rsidR="007D334D">
              <w:t xml:space="preserve"> </w:t>
            </w:r>
            <w:r w:rsidRPr="007519DA">
              <w:t>nan Massachusetts.</w:t>
            </w:r>
            <w:r w:rsidR="007D334D">
              <w:t xml:space="preserve"> </w:t>
            </w:r>
            <w:r w:rsidRPr="007519DA">
              <w:t xml:space="preserve"> </w:t>
            </w:r>
            <w:proofErr w:type="spellStart"/>
            <w:r w:rsidRPr="007519DA">
              <w:t>Avèk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repons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sondaj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ou</w:t>
            </w:r>
            <w:proofErr w:type="spellEnd"/>
            <w:r w:rsidRPr="007519DA">
              <w:t xml:space="preserve"> a, w ap </w:t>
            </w:r>
            <w:proofErr w:type="spellStart"/>
            <w:r w:rsidRPr="007519DA">
              <w:t>reprezante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ak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defann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kominote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tribi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nou</w:t>
            </w:r>
            <w:proofErr w:type="spellEnd"/>
            <w:r w:rsidRPr="007519DA">
              <w:t xml:space="preserve"> </w:t>
            </w:r>
            <w:proofErr w:type="spellStart"/>
            <w:r w:rsidRPr="007519DA">
              <w:t>yo</w:t>
            </w:r>
            <w:proofErr w:type="spellEnd"/>
            <w:r w:rsidRPr="007519DA">
              <w:t>.</w:t>
            </w:r>
          </w:p>
          <w:p w14:paraId="618D7204" w14:textId="5E13509F" w:rsidR="00185598" w:rsidRDefault="00185598" w:rsidP="00185598">
            <w:pPr>
              <w:widowControl w:val="0"/>
              <w:numPr>
                <w:ilvl w:val="0"/>
                <w:numId w:val="2"/>
              </w:numPr>
            </w:pPr>
            <w:proofErr w:type="spellStart"/>
            <w:r w:rsidRPr="00185598">
              <w:t>Istwa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ak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eksperyans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Az</w:t>
            </w:r>
            <w:r w:rsidR="00375A92">
              <w:t>yatik</w:t>
            </w:r>
            <w:r w:rsidRPr="00185598">
              <w:t>-Ameriken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ak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Zile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Pasifik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yo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varye</w:t>
            </w:r>
            <w:proofErr w:type="spellEnd"/>
            <w:r w:rsidRPr="00185598">
              <w:t xml:space="preserve"> de </w:t>
            </w:r>
            <w:proofErr w:type="spellStart"/>
            <w:r w:rsidRPr="00185598">
              <w:t>kominote</w:t>
            </w:r>
            <w:proofErr w:type="spellEnd"/>
            <w:r w:rsidRPr="00185598">
              <w:t xml:space="preserve"> an </w:t>
            </w:r>
            <w:proofErr w:type="spellStart"/>
            <w:r w:rsidRPr="00185598">
              <w:t>kominote</w:t>
            </w:r>
            <w:proofErr w:type="spellEnd"/>
            <w:r w:rsidRPr="00185598">
              <w:t xml:space="preserve"> nan Massachusetts. </w:t>
            </w:r>
            <w:proofErr w:type="spellStart"/>
            <w:r w:rsidRPr="00185598">
              <w:t>Lè</w:t>
            </w:r>
            <w:proofErr w:type="spellEnd"/>
            <w:r w:rsidRPr="00185598">
              <w:t xml:space="preserve"> w </w:t>
            </w:r>
            <w:proofErr w:type="spellStart"/>
            <w:r w:rsidRPr="00185598">
              <w:t>reponn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sondaj</w:t>
            </w:r>
            <w:proofErr w:type="spellEnd"/>
            <w:r w:rsidRPr="00185598">
              <w:t xml:space="preserve"> la, </w:t>
            </w:r>
            <w:proofErr w:type="spellStart"/>
            <w:r w:rsidRPr="00185598">
              <w:t>ou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ede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pataje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fòs</w:t>
            </w:r>
            <w:proofErr w:type="spellEnd"/>
            <w:r w:rsidRPr="00185598">
              <w:t xml:space="preserve">, </w:t>
            </w:r>
            <w:proofErr w:type="spellStart"/>
            <w:r w:rsidRPr="00185598">
              <w:t>valè</w:t>
            </w:r>
            <w:proofErr w:type="spellEnd"/>
            <w:r w:rsidRPr="00185598">
              <w:t xml:space="preserve">, </w:t>
            </w:r>
            <w:proofErr w:type="spellStart"/>
            <w:r w:rsidRPr="00185598">
              <w:t>ak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espwa</w:t>
            </w:r>
            <w:proofErr w:type="spellEnd"/>
            <w:r w:rsidRPr="00185598">
              <w:t xml:space="preserve"> </w:t>
            </w:r>
            <w:proofErr w:type="spellStart"/>
            <w:r w:rsidRPr="00185598">
              <w:t>kominote</w:t>
            </w:r>
            <w:proofErr w:type="spellEnd"/>
            <w:r w:rsidRPr="00185598">
              <w:t xml:space="preserve"> w la. </w:t>
            </w:r>
          </w:p>
          <w:p w14:paraId="15DC41FE" w14:textId="0B5B52FC" w:rsidR="0065147D" w:rsidRPr="00527331" w:rsidRDefault="00336A65" w:rsidP="00336A65">
            <w:pPr>
              <w:widowControl w:val="0"/>
              <w:numPr>
                <w:ilvl w:val="0"/>
                <w:numId w:val="2"/>
              </w:numPr>
            </w:pPr>
            <w:proofErr w:type="spellStart"/>
            <w:r w:rsidRPr="00336A65">
              <w:t>Kominote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Panyòl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ak</w:t>
            </w:r>
            <w:proofErr w:type="spellEnd"/>
            <w:r w:rsidRPr="00336A65">
              <w:t xml:space="preserve"> Latin/a/o </w:t>
            </w:r>
            <w:proofErr w:type="spellStart"/>
            <w:r w:rsidRPr="00336A65">
              <w:t>istorikman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te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fè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fas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ak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rasis</w:t>
            </w:r>
            <w:proofErr w:type="spellEnd"/>
            <w:r w:rsidRPr="00336A65">
              <w:t xml:space="preserve">, </w:t>
            </w:r>
            <w:proofErr w:type="spellStart"/>
            <w:r w:rsidR="00375A92">
              <w:t>z</w:t>
            </w:r>
            <w:r w:rsidRPr="00336A65">
              <w:t>enofobi</w:t>
            </w:r>
            <w:proofErr w:type="spellEnd"/>
            <w:r w:rsidRPr="00336A65">
              <w:t xml:space="preserve">, </w:t>
            </w:r>
            <w:proofErr w:type="spellStart"/>
            <w:r w:rsidRPr="00336A65">
              <w:t>ak</w:t>
            </w:r>
            <w:proofErr w:type="spellEnd"/>
            <w:r w:rsidRPr="00336A65">
              <w:t xml:space="preserve"> </w:t>
            </w:r>
            <w:proofErr w:type="spellStart"/>
            <w:r w:rsidR="00375A92">
              <w:t>laperèz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depòtasyon</w:t>
            </w:r>
            <w:proofErr w:type="spellEnd"/>
            <w:r w:rsidRPr="00336A65">
              <w:t xml:space="preserve">. </w:t>
            </w:r>
            <w:proofErr w:type="spellStart"/>
            <w:r w:rsidRPr="00336A65">
              <w:t>Paran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ak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moun</w:t>
            </w:r>
            <w:proofErr w:type="spellEnd"/>
            <w:r w:rsidRPr="00336A65">
              <w:t xml:space="preserve"> k ap bay </w:t>
            </w:r>
            <w:proofErr w:type="spellStart"/>
            <w:r w:rsidRPr="00336A65">
              <w:t>swen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yo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espesyalman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santi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estrès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sa</w:t>
            </w:r>
            <w:proofErr w:type="spellEnd"/>
            <w:r w:rsidRPr="00336A65">
              <w:t xml:space="preserve"> a. </w:t>
            </w:r>
            <w:proofErr w:type="spellStart"/>
            <w:r w:rsidRPr="00336A65">
              <w:t>Ou</w:t>
            </w:r>
            <w:proofErr w:type="spellEnd"/>
            <w:r w:rsidRPr="00336A65">
              <w:t xml:space="preserve"> ka </w:t>
            </w:r>
            <w:proofErr w:type="spellStart"/>
            <w:r w:rsidRPr="00336A65">
              <w:t>pataje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eksperyans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ou</w:t>
            </w:r>
            <w:proofErr w:type="spellEnd"/>
            <w:r w:rsidRPr="00336A65">
              <w:t xml:space="preserve"> an </w:t>
            </w:r>
            <w:r>
              <w:t xml:space="preserve">nan </w:t>
            </w:r>
            <w:proofErr w:type="spellStart"/>
            <w:r>
              <w:t>fason</w:t>
            </w:r>
            <w:proofErr w:type="spellEnd"/>
            <w:r>
              <w:t xml:space="preserve"> </w:t>
            </w:r>
            <w:proofErr w:type="spellStart"/>
            <w:r w:rsidRPr="00336A65">
              <w:t>anonim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pou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ede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asire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fanmi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ak</w:t>
            </w:r>
            <w:proofErr w:type="spellEnd"/>
            <w:r w:rsidRPr="00336A65">
              <w:t xml:space="preserve"> </w:t>
            </w:r>
            <w:proofErr w:type="spellStart"/>
            <w:r w:rsidRPr="00336A65">
              <w:t>kominote</w:t>
            </w:r>
            <w:proofErr w:type="spellEnd"/>
            <w:r w:rsidRPr="00336A65">
              <w:t xml:space="preserve"> Latin</w:t>
            </w:r>
            <w:r>
              <w:t>o</w:t>
            </w:r>
            <w:r w:rsidRPr="00336A65">
              <w:t xml:space="preserve">/a/o rete an </w:t>
            </w:r>
            <w:proofErr w:type="spellStart"/>
            <w:r w:rsidRPr="00336A65">
              <w:t>sante</w:t>
            </w:r>
            <w:proofErr w:type="spellEnd"/>
            <w:r w:rsidRPr="00336A65">
              <w:t xml:space="preserve"> epi rete </w:t>
            </w:r>
            <w:proofErr w:type="spellStart"/>
            <w:r w:rsidRPr="00336A65">
              <w:t>ansanm</w:t>
            </w:r>
            <w:proofErr w:type="spellEnd"/>
            <w:r w:rsidRPr="00336A65">
              <w:t>.</w:t>
            </w:r>
          </w:p>
          <w:p w14:paraId="74C3F6A3" w14:textId="535218B7" w:rsidR="00F61E47" w:rsidRDefault="00950782" w:rsidP="00476BEB">
            <w:pPr>
              <w:widowControl w:val="0"/>
              <w:numPr>
                <w:ilvl w:val="0"/>
                <w:numId w:val="2"/>
              </w:numPr>
            </w:pPr>
            <w:r w:rsidRPr="00950782">
              <w:t xml:space="preserve">COVID-19 </w:t>
            </w:r>
            <w:proofErr w:type="spellStart"/>
            <w:r w:rsidRPr="00950782">
              <w:t>ak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enpak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kontinyèl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rasis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yo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te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fè</w:t>
            </w:r>
            <w:proofErr w:type="spellEnd"/>
            <w:r w:rsidRPr="00950782">
              <w:t xml:space="preserve"> yon </w:t>
            </w:r>
            <w:proofErr w:type="spellStart"/>
            <w:r w:rsidRPr="00950782">
              <w:t>gwo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kantite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moun</w:t>
            </w:r>
            <w:proofErr w:type="spellEnd"/>
            <w:r w:rsidRPr="00950782">
              <w:t xml:space="preserve"> </w:t>
            </w:r>
            <w:proofErr w:type="spellStart"/>
            <w:r w:rsidR="00476BEB">
              <w:t>nwa</w:t>
            </w:r>
            <w:proofErr w:type="spellEnd"/>
            <w:r w:rsidR="00476BEB">
              <w:t xml:space="preserve"> </w:t>
            </w:r>
            <w:r w:rsidRPr="00950782">
              <w:t xml:space="preserve">ki </w:t>
            </w:r>
            <w:proofErr w:type="spellStart"/>
            <w:r w:rsidRPr="00950782">
              <w:t>abite</w:t>
            </w:r>
            <w:proofErr w:type="spellEnd"/>
            <w:r w:rsidRPr="00950782">
              <w:t xml:space="preserve"> Massachusetts. Pandan </w:t>
            </w:r>
            <w:proofErr w:type="spellStart"/>
            <w:r w:rsidRPr="00950782">
              <w:t>ke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kominote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nwa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yo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te</w:t>
            </w:r>
            <w:proofErr w:type="spellEnd"/>
            <w:r w:rsidRPr="00950782">
              <w:t xml:space="preserve"> mobilize nan </w:t>
            </w:r>
            <w:proofErr w:type="spellStart"/>
            <w:r w:rsidRPr="00950782">
              <w:t>fòs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ak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sipò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mityèl</w:t>
            </w:r>
            <w:proofErr w:type="spellEnd"/>
            <w:r w:rsidRPr="00950782">
              <w:t xml:space="preserve">, li </w:t>
            </w:r>
            <w:proofErr w:type="spellStart"/>
            <w:r w:rsidRPr="00950782">
              <w:t>enpòtan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pou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klere</w:t>
            </w:r>
            <w:proofErr w:type="spellEnd"/>
            <w:r w:rsidRPr="00950782">
              <w:t xml:space="preserve"> yon </w:t>
            </w:r>
            <w:proofErr w:type="spellStart"/>
            <w:r w:rsidRPr="00950782">
              <w:t>limyè</w:t>
            </w:r>
            <w:proofErr w:type="spellEnd"/>
            <w:r w:rsidRPr="00950782">
              <w:t xml:space="preserve"> sou </w:t>
            </w:r>
            <w:proofErr w:type="spellStart"/>
            <w:r w:rsidRPr="00950782">
              <w:t>sistèm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ak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estrikti</w:t>
            </w:r>
            <w:proofErr w:type="spellEnd"/>
            <w:r w:rsidRPr="00950782">
              <w:t xml:space="preserve"> ki </w:t>
            </w:r>
            <w:proofErr w:type="spellStart"/>
            <w:r w:rsidRPr="00950782">
              <w:t>kontinye</w:t>
            </w:r>
            <w:proofErr w:type="spellEnd"/>
            <w:r w:rsidRPr="00950782">
              <w:t xml:space="preserve"> gen </w:t>
            </w:r>
            <w:proofErr w:type="spellStart"/>
            <w:r w:rsidRPr="00950782">
              <w:t>enpak</w:t>
            </w:r>
            <w:proofErr w:type="spellEnd"/>
            <w:r w:rsidRPr="00950782">
              <w:t xml:space="preserve"> sou </w:t>
            </w:r>
            <w:proofErr w:type="spellStart"/>
            <w:r w:rsidRPr="00950782">
              <w:t>sante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nou</w:t>
            </w:r>
            <w:proofErr w:type="spellEnd"/>
            <w:r w:rsidRPr="00950782">
              <w:t xml:space="preserve">. </w:t>
            </w:r>
            <w:r w:rsidR="00476BEB">
              <w:t xml:space="preserve"> </w:t>
            </w:r>
            <w:proofErr w:type="spellStart"/>
            <w:r w:rsidRPr="00950782">
              <w:t>Avèk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repons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sondaj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ou</w:t>
            </w:r>
            <w:proofErr w:type="spellEnd"/>
            <w:r w:rsidRPr="00950782">
              <w:t xml:space="preserve"> a</w:t>
            </w:r>
            <w:r w:rsidR="00476BEB">
              <w:t>n</w:t>
            </w:r>
            <w:r w:rsidRPr="00950782">
              <w:t xml:space="preserve">, w ap </w:t>
            </w:r>
            <w:proofErr w:type="spellStart"/>
            <w:r w:rsidRPr="00950782">
              <w:t>asire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eksperyans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Nwa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kounye</w:t>
            </w:r>
            <w:proofErr w:type="spellEnd"/>
            <w:r w:rsidRPr="00950782">
              <w:t xml:space="preserve"> a ap </w:t>
            </w:r>
            <w:proofErr w:type="spellStart"/>
            <w:r w:rsidRPr="00950782">
              <w:t>f</w:t>
            </w:r>
            <w:r w:rsidR="00476BEB">
              <w:t>asone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sante</w:t>
            </w:r>
            <w:proofErr w:type="spellEnd"/>
            <w:r w:rsidRPr="00950782">
              <w:t xml:space="preserve"> </w:t>
            </w:r>
            <w:proofErr w:type="spellStart"/>
            <w:r w:rsidRPr="00950782">
              <w:t>nou</w:t>
            </w:r>
            <w:proofErr w:type="spellEnd"/>
            <w:r w:rsidRPr="00950782">
              <w:t xml:space="preserve"> nan </w:t>
            </w:r>
            <w:proofErr w:type="spellStart"/>
            <w:r w:rsidRPr="00950782">
              <w:t>lavni</w:t>
            </w:r>
            <w:proofErr w:type="spellEnd"/>
            <w:r w:rsidRPr="00950782">
              <w:t xml:space="preserve">. </w:t>
            </w:r>
          </w:p>
        </w:tc>
      </w:tr>
      <w:tr w:rsidR="00F61E47" w14:paraId="6AE470BC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A3F6" w14:textId="356421BC" w:rsidR="00F61E47" w:rsidRDefault="00DB35D8" w:rsidP="00DB35D8">
            <w:pPr>
              <w:widowControl w:val="0"/>
            </w:pPr>
            <w:proofErr w:type="spellStart"/>
            <w:r>
              <w:t>Moun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lang </w:t>
            </w:r>
            <w:proofErr w:type="spellStart"/>
            <w:r>
              <w:t>prensipal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pa Angle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F4ED" w14:textId="77777777" w:rsidR="00CC367E" w:rsidRDefault="00CC367E" w:rsidP="00CC367E">
            <w:pPr>
              <w:widowControl w:val="0"/>
              <w:numPr>
                <w:ilvl w:val="0"/>
                <w:numId w:val="7"/>
              </w:numPr>
            </w:pPr>
            <w:proofErr w:type="spellStart"/>
            <w:r w:rsidRPr="00CC367E">
              <w:t>Sondaj</w:t>
            </w:r>
            <w:proofErr w:type="spellEnd"/>
            <w:r w:rsidRPr="00CC367E">
              <w:t xml:space="preserve"> la </w:t>
            </w:r>
            <w:proofErr w:type="spellStart"/>
            <w:r w:rsidRPr="00CC367E">
              <w:t>disponib</w:t>
            </w:r>
            <w:proofErr w:type="spellEnd"/>
            <w:r w:rsidRPr="00CC367E">
              <w:t xml:space="preserve"> an Arab, </w:t>
            </w:r>
            <w:proofErr w:type="spellStart"/>
            <w:r w:rsidRPr="00CC367E">
              <w:t>Kreyòl</w:t>
            </w:r>
            <w:proofErr w:type="spellEnd"/>
            <w:r w:rsidRPr="00CC367E">
              <w:t xml:space="preserve"> Cape Verde, </w:t>
            </w:r>
            <w:proofErr w:type="spellStart"/>
            <w:r w:rsidRPr="00CC367E">
              <w:t>Chinwa</w:t>
            </w:r>
            <w:proofErr w:type="spellEnd"/>
            <w:r w:rsidRPr="00CC367E">
              <w:t xml:space="preserve"> </w:t>
            </w:r>
            <w:proofErr w:type="spellStart"/>
            <w:r w:rsidRPr="00CC367E">
              <w:t>senplifye</w:t>
            </w:r>
            <w:proofErr w:type="spellEnd"/>
            <w:r w:rsidRPr="00CC367E">
              <w:t xml:space="preserve"> ak </w:t>
            </w:r>
            <w:proofErr w:type="spellStart"/>
            <w:r w:rsidRPr="00CC367E">
              <w:t>tradisyonèl</w:t>
            </w:r>
            <w:proofErr w:type="spellEnd"/>
            <w:r w:rsidRPr="00CC367E">
              <w:t xml:space="preserve"> </w:t>
            </w:r>
            <w:proofErr w:type="spellStart"/>
            <w:r w:rsidRPr="00CC367E">
              <w:t>Chinwa</w:t>
            </w:r>
            <w:proofErr w:type="spellEnd"/>
            <w:r w:rsidRPr="00CC367E">
              <w:t xml:space="preserve">, Angle, </w:t>
            </w:r>
            <w:proofErr w:type="spellStart"/>
            <w:r w:rsidRPr="00CC367E">
              <w:t>Kreyòl</w:t>
            </w:r>
            <w:proofErr w:type="spellEnd"/>
            <w:r w:rsidRPr="00CC367E">
              <w:t xml:space="preserve"> </w:t>
            </w:r>
            <w:proofErr w:type="spellStart"/>
            <w:r w:rsidRPr="00CC367E">
              <w:t>ayisyen</w:t>
            </w:r>
            <w:proofErr w:type="spellEnd"/>
            <w:r w:rsidRPr="00CC367E">
              <w:t xml:space="preserve">, Khmer, </w:t>
            </w:r>
            <w:proofErr w:type="spellStart"/>
            <w:r w:rsidRPr="00CC367E">
              <w:t>Pòtigè</w:t>
            </w:r>
            <w:proofErr w:type="spellEnd"/>
            <w:r w:rsidRPr="00CC367E">
              <w:t xml:space="preserve">, </w:t>
            </w:r>
            <w:proofErr w:type="spellStart"/>
            <w:r w:rsidRPr="00CC367E">
              <w:t>Ris</w:t>
            </w:r>
            <w:proofErr w:type="spellEnd"/>
            <w:r w:rsidRPr="00CC367E">
              <w:t xml:space="preserve">, </w:t>
            </w:r>
            <w:proofErr w:type="spellStart"/>
            <w:r w:rsidRPr="00CC367E">
              <w:t>Panyòl</w:t>
            </w:r>
            <w:proofErr w:type="spellEnd"/>
            <w:r w:rsidRPr="00CC367E">
              <w:t xml:space="preserve">, </w:t>
            </w:r>
            <w:proofErr w:type="spellStart"/>
            <w:r w:rsidRPr="00CC367E">
              <w:t>ak</w:t>
            </w:r>
            <w:proofErr w:type="spellEnd"/>
            <w:r w:rsidRPr="00CC367E">
              <w:t xml:space="preserve"> </w:t>
            </w:r>
            <w:proofErr w:type="spellStart"/>
            <w:r w:rsidRPr="00CC367E">
              <w:t>Vyetnamyen</w:t>
            </w:r>
            <w:proofErr w:type="spellEnd"/>
            <w:r w:rsidRPr="00CC367E">
              <w:t>.</w:t>
            </w:r>
          </w:p>
          <w:p w14:paraId="20F8265D" w14:textId="3E1548A5" w:rsidR="00F61E47" w:rsidRDefault="00F61E47" w:rsidP="005822B4">
            <w:pPr>
              <w:widowControl w:val="0"/>
              <w:numPr>
                <w:ilvl w:val="0"/>
                <w:numId w:val="7"/>
              </w:numPr>
            </w:pPr>
            <w:r>
              <w:t xml:space="preserve"> </w:t>
            </w:r>
            <w:proofErr w:type="spellStart"/>
            <w:r w:rsidR="00CC367E" w:rsidRPr="00CC367E">
              <w:t>Ou</w:t>
            </w:r>
            <w:proofErr w:type="spellEnd"/>
            <w:r w:rsidR="00CC367E" w:rsidRPr="00CC367E">
              <w:t xml:space="preserve"> ka </w:t>
            </w:r>
            <w:proofErr w:type="spellStart"/>
            <w:r w:rsidR="00CC367E" w:rsidRPr="00CC367E">
              <w:t>travay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avèk</w:t>
            </w:r>
            <w:proofErr w:type="spellEnd"/>
            <w:r w:rsidR="00CC367E" w:rsidRPr="00CC367E">
              <w:t xml:space="preserve"> yon </w:t>
            </w:r>
            <w:proofErr w:type="spellStart"/>
            <w:r w:rsidR="00CC367E" w:rsidRPr="00CC367E">
              <w:t>entèprèt</w:t>
            </w:r>
            <w:proofErr w:type="spellEnd"/>
            <w:r w:rsidR="00CC367E" w:rsidRPr="00CC367E">
              <w:t xml:space="preserve">. Yon </w:t>
            </w:r>
            <w:proofErr w:type="spellStart"/>
            <w:r w:rsidR="00CC367E" w:rsidRPr="00CC367E">
              <w:t>lòt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moun</w:t>
            </w:r>
            <w:proofErr w:type="spellEnd"/>
            <w:r w:rsidR="00CC367E" w:rsidRPr="00CC367E">
              <w:t xml:space="preserve"> ka </w:t>
            </w:r>
            <w:proofErr w:type="spellStart"/>
            <w:r w:rsidR="00CC367E" w:rsidRPr="00CC367E">
              <w:t>entèprete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kesyon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yo</w:t>
            </w:r>
            <w:proofErr w:type="spellEnd"/>
            <w:r w:rsidR="00CC367E" w:rsidRPr="00CC367E">
              <w:t xml:space="preserve"> nan lang </w:t>
            </w:r>
            <w:proofErr w:type="spellStart"/>
            <w:r w:rsidR="00CC367E" w:rsidRPr="00CC367E">
              <w:t>ou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prefere</w:t>
            </w:r>
            <w:proofErr w:type="spellEnd"/>
            <w:r w:rsidR="00CC367E" w:rsidRPr="00CC367E">
              <w:t xml:space="preserve"> epi </w:t>
            </w:r>
            <w:proofErr w:type="spellStart"/>
            <w:r w:rsidR="00CC367E" w:rsidRPr="00CC367E">
              <w:t>ranpli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sondaj</w:t>
            </w:r>
            <w:proofErr w:type="spellEnd"/>
            <w:r w:rsidR="00CC367E" w:rsidRPr="00CC367E">
              <w:t xml:space="preserve"> la </w:t>
            </w:r>
            <w:proofErr w:type="spellStart"/>
            <w:r w:rsidR="00CC367E" w:rsidRPr="00CC367E">
              <w:t>pou</w:t>
            </w:r>
            <w:proofErr w:type="spellEnd"/>
            <w:r w:rsidR="00CC367E" w:rsidRPr="00CC367E">
              <w:t xml:space="preserve"> </w:t>
            </w:r>
            <w:proofErr w:type="spellStart"/>
            <w:r w:rsidR="00CC367E" w:rsidRPr="00CC367E">
              <w:t>ou</w:t>
            </w:r>
            <w:proofErr w:type="spellEnd"/>
            <w:r w:rsidR="00CC367E" w:rsidRPr="00CC367E">
              <w:t>.</w:t>
            </w:r>
          </w:p>
        </w:tc>
      </w:tr>
      <w:tr w:rsidR="00F61E47" w14:paraId="202741B5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C9EA" w14:textId="12A32B09" w:rsidR="00F61E47" w:rsidRDefault="009F5759" w:rsidP="00F61E47">
            <w:pPr>
              <w:widowControl w:val="0"/>
            </w:pPr>
            <w:proofErr w:type="spellStart"/>
            <w:r w:rsidRPr="009F5759">
              <w:t>Moun</w:t>
            </w:r>
            <w:proofErr w:type="spellEnd"/>
            <w:r w:rsidRPr="009F5759">
              <w:t xml:space="preserve"> ki </w:t>
            </w:r>
            <w:proofErr w:type="spellStart"/>
            <w:r w:rsidRPr="009F5759">
              <w:t>abite</w:t>
            </w:r>
            <w:proofErr w:type="spellEnd"/>
            <w:r w:rsidRPr="009F5759">
              <w:t xml:space="preserve"> nan </w:t>
            </w:r>
            <w:proofErr w:type="spellStart"/>
            <w:r w:rsidRPr="009F5759">
              <w:t>zòn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riral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yo</w:t>
            </w:r>
            <w:proofErr w:type="spellEnd"/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DB36" w14:textId="0F8B0FB5" w:rsidR="009C3A81" w:rsidRDefault="009C3A81" w:rsidP="009C3A81">
            <w:pPr>
              <w:widowControl w:val="0"/>
              <w:numPr>
                <w:ilvl w:val="0"/>
                <w:numId w:val="10"/>
              </w:numPr>
            </w:pPr>
            <w:proofErr w:type="spellStart"/>
            <w:r w:rsidRPr="009C3A81">
              <w:t>Kominote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riral</w:t>
            </w:r>
            <w:proofErr w:type="spellEnd"/>
            <w:r w:rsidRPr="009C3A81"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 w:rsidRPr="009C3A81">
              <w:t>atravè</w:t>
            </w:r>
            <w:proofErr w:type="spellEnd"/>
            <w:r w:rsidRPr="009C3A81">
              <w:t xml:space="preserve"> Massachusetts </w:t>
            </w:r>
            <w:proofErr w:type="spellStart"/>
            <w:r w:rsidRPr="009C3A81">
              <w:t>genyen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anpil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popilasyon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divès</w:t>
            </w:r>
            <w:r w:rsidR="00476BEB">
              <w:t>ifye</w:t>
            </w:r>
            <w:proofErr w:type="spellEnd"/>
            <w:r w:rsidRPr="009C3A81">
              <w:t xml:space="preserve"> ki gen </w:t>
            </w:r>
            <w:proofErr w:type="spellStart"/>
            <w:r w:rsidRPr="009C3A81">
              <w:t>pwòp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kilti</w:t>
            </w:r>
            <w:proofErr w:type="spellEnd"/>
            <w:r w:rsidRPr="009C3A81">
              <w:t xml:space="preserve">, </w:t>
            </w:r>
            <w:proofErr w:type="spellStart"/>
            <w:r w:rsidRPr="009C3A81">
              <w:t>valè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ak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fòs</w:t>
            </w:r>
            <w:proofErr w:type="spellEnd"/>
            <w:r w:rsidRPr="009C3A81">
              <w:t xml:space="preserve"> </w:t>
            </w:r>
            <w:proofErr w:type="spellStart"/>
            <w:r w:rsidRPr="009C3A81">
              <w:t>yo</w:t>
            </w:r>
            <w:proofErr w:type="spellEnd"/>
            <w:r w:rsidRPr="009C3A81">
              <w:t>.</w:t>
            </w:r>
          </w:p>
          <w:p w14:paraId="4C45785C" w14:textId="2D52F23F" w:rsidR="00F61E47" w:rsidRDefault="00F61E47" w:rsidP="00476BEB">
            <w:pPr>
              <w:widowControl w:val="0"/>
              <w:numPr>
                <w:ilvl w:val="0"/>
                <w:numId w:val="10"/>
              </w:numPr>
            </w:pPr>
            <w:r>
              <w:t xml:space="preserve"> </w:t>
            </w:r>
            <w:proofErr w:type="spellStart"/>
            <w:r w:rsidR="00D179C0" w:rsidRPr="00D179C0">
              <w:t>Moun</w:t>
            </w:r>
            <w:proofErr w:type="spellEnd"/>
            <w:r w:rsidR="00D179C0" w:rsidRPr="00D179C0">
              <w:t xml:space="preserve"> ki </w:t>
            </w:r>
            <w:proofErr w:type="spellStart"/>
            <w:r w:rsidR="00D179C0" w:rsidRPr="00D179C0">
              <w:t>abite</w:t>
            </w:r>
            <w:proofErr w:type="spellEnd"/>
            <w:r w:rsidR="00D179C0" w:rsidRPr="00D179C0">
              <w:t xml:space="preserve"> nan </w:t>
            </w:r>
            <w:proofErr w:type="spellStart"/>
            <w:r w:rsidR="00D179C0" w:rsidRPr="00D179C0">
              <w:t>zòn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riral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yo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fè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fas</w:t>
            </w:r>
            <w:proofErr w:type="spellEnd"/>
            <w:r w:rsidR="00D179C0" w:rsidRPr="00D179C0">
              <w:t xml:space="preserve"> a </w:t>
            </w:r>
            <w:proofErr w:type="spellStart"/>
            <w:r w:rsidR="00D179C0" w:rsidRPr="00D179C0">
              <w:t>d</w:t>
            </w:r>
            <w:r w:rsidR="00476BEB">
              <w:t>i</w:t>
            </w:r>
            <w:r w:rsidR="00D179C0" w:rsidRPr="00D179C0">
              <w:t>fi</w:t>
            </w:r>
            <w:r w:rsidR="00476BEB">
              <w:t>kilte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inik</w:t>
            </w:r>
            <w:proofErr w:type="spellEnd"/>
            <w:r w:rsidR="00D179C0" w:rsidRPr="00D179C0">
              <w:t xml:space="preserve">, men </w:t>
            </w:r>
            <w:r w:rsidR="00D179C0">
              <w:t xml:space="preserve">gen </w:t>
            </w:r>
            <w:proofErr w:type="spellStart"/>
            <w:r w:rsidR="00D179C0" w:rsidRPr="00D179C0">
              <w:t>kèk</w:t>
            </w:r>
            <w:proofErr w:type="spellEnd"/>
            <w:r w:rsidR="00D179C0" w:rsidRPr="00D179C0">
              <w:t xml:space="preserve"> sous done </w:t>
            </w:r>
            <w:r w:rsidR="00D179C0">
              <w:t xml:space="preserve">ki </w:t>
            </w:r>
            <w:proofErr w:type="spellStart"/>
            <w:r w:rsidR="00D179C0" w:rsidRPr="00D179C0">
              <w:t>vize</w:t>
            </w:r>
            <w:proofErr w:type="spellEnd"/>
            <w:r w:rsidR="00D179C0" w:rsidRPr="00D179C0">
              <w:t xml:space="preserve"> </w:t>
            </w:r>
            <w:proofErr w:type="spellStart"/>
            <w:r w:rsidR="00D179C0">
              <w:t>pou</w:t>
            </w:r>
            <w:proofErr w:type="spellEnd"/>
            <w:r w:rsidR="00D179C0">
              <w:t xml:space="preserve"> </w:t>
            </w:r>
            <w:r w:rsidR="00D179C0" w:rsidRPr="00D179C0">
              <w:t xml:space="preserve">mete </w:t>
            </w:r>
            <w:proofErr w:type="spellStart"/>
            <w:r w:rsidR="00D179C0" w:rsidRPr="00D179C0">
              <w:t>aksan</w:t>
            </w:r>
            <w:proofErr w:type="spellEnd"/>
            <w:r w:rsidR="00D179C0" w:rsidRPr="00D179C0">
              <w:t xml:space="preserve"> sou </w:t>
            </w:r>
            <w:proofErr w:type="spellStart"/>
            <w:r w:rsidR="00D179C0" w:rsidRPr="00D179C0">
              <w:t>yo</w:t>
            </w:r>
            <w:proofErr w:type="spellEnd"/>
            <w:r w:rsidR="00D179C0" w:rsidRPr="00D179C0">
              <w:t xml:space="preserve">. </w:t>
            </w:r>
            <w:proofErr w:type="spellStart"/>
            <w:r w:rsidR="00D179C0" w:rsidRPr="00D179C0">
              <w:t>Repons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sondaj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ou</w:t>
            </w:r>
            <w:proofErr w:type="spellEnd"/>
            <w:r w:rsidR="00D179C0" w:rsidRPr="00D179C0">
              <w:t xml:space="preserve"> a ka </w:t>
            </w:r>
            <w:proofErr w:type="spellStart"/>
            <w:r w:rsidR="00D179C0" w:rsidRPr="00D179C0">
              <w:t>ede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asire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ke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kominote</w:t>
            </w:r>
            <w:proofErr w:type="spellEnd"/>
            <w:r w:rsidR="00D179C0" w:rsidRPr="00D179C0">
              <w:t xml:space="preserve"> w la gen </w:t>
            </w:r>
            <w:proofErr w:type="spellStart"/>
            <w:r w:rsidR="00D179C0" w:rsidRPr="00D179C0">
              <w:t>resous</w:t>
            </w:r>
            <w:proofErr w:type="spellEnd"/>
            <w:r w:rsidR="00D179C0" w:rsidRPr="00D179C0">
              <w:t xml:space="preserve"> li </w:t>
            </w:r>
            <w:proofErr w:type="spellStart"/>
            <w:r w:rsidR="00D179C0" w:rsidRPr="00D179C0">
              <w:t>bezwen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pou</w:t>
            </w:r>
            <w:proofErr w:type="spellEnd"/>
            <w:r w:rsidR="00D179C0" w:rsidRPr="00D179C0">
              <w:t xml:space="preserve"> </w:t>
            </w:r>
            <w:proofErr w:type="spellStart"/>
            <w:r w:rsidR="00D179C0" w:rsidRPr="00D179C0">
              <w:t>pwospere</w:t>
            </w:r>
            <w:proofErr w:type="spellEnd"/>
            <w:r w:rsidR="00D179C0" w:rsidRPr="00D179C0">
              <w:t>.</w:t>
            </w:r>
          </w:p>
        </w:tc>
      </w:tr>
      <w:tr w:rsidR="00F61E47" w14:paraId="3519AD5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7FE4" w14:textId="31C61A5A" w:rsidR="00F61E47" w:rsidRDefault="00F61E47" w:rsidP="009F5759">
            <w:pPr>
              <w:widowControl w:val="0"/>
            </w:pPr>
            <w:r>
              <w:lastRenderedPageBreak/>
              <w:t>Veteran</w:t>
            </w:r>
            <w:r w:rsidR="009F5759">
              <w:t xml:space="preserve"> </w:t>
            </w:r>
            <w:proofErr w:type="spellStart"/>
            <w:r w:rsidR="009F5759">
              <w:t>yo</w:t>
            </w:r>
            <w:proofErr w:type="spellEnd"/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E14" w14:textId="2FC7430A" w:rsidR="00F61E47" w:rsidRDefault="00E87580" w:rsidP="00705606">
            <w:pPr>
              <w:widowControl w:val="0"/>
              <w:numPr>
                <w:ilvl w:val="0"/>
                <w:numId w:val="8"/>
              </w:numPr>
            </w:pPr>
            <w:proofErr w:type="spellStart"/>
            <w:r w:rsidRPr="00E87580">
              <w:t>Sèvis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ak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eksperyans</w:t>
            </w:r>
            <w:proofErr w:type="spellEnd"/>
            <w:r w:rsidRPr="00E87580">
              <w:t xml:space="preserve"> veteran </w:t>
            </w:r>
            <w:proofErr w:type="spellStart"/>
            <w:r w:rsidRPr="00E87580">
              <w:t>yo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divès</w:t>
            </w:r>
            <w:r w:rsidR="00705606">
              <w:t>ifye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ak</w:t>
            </w:r>
            <w:proofErr w:type="spellEnd"/>
            <w:r w:rsidRPr="00E87580">
              <w:t xml:space="preserve"> val</w:t>
            </w:r>
            <w:r>
              <w:t>orize</w:t>
            </w:r>
            <w:r w:rsidRPr="00E87580">
              <w:t xml:space="preserve">. </w:t>
            </w:r>
            <w:proofErr w:type="spellStart"/>
            <w:r w:rsidRPr="00E87580">
              <w:t>Ou</w:t>
            </w:r>
            <w:proofErr w:type="spellEnd"/>
            <w:r w:rsidRPr="00E87580">
              <w:t xml:space="preserve"> </w:t>
            </w:r>
            <w:proofErr w:type="spellStart"/>
            <w:r w:rsidR="007E6B81">
              <w:t>merite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respè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ak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sipò</w:t>
            </w:r>
            <w:proofErr w:type="spellEnd"/>
            <w:r w:rsidRPr="00E87580">
              <w:t xml:space="preserve">. </w:t>
            </w:r>
            <w:r w:rsidR="00705606">
              <w:t xml:space="preserve"> </w:t>
            </w:r>
            <w:proofErr w:type="spellStart"/>
            <w:r w:rsidRPr="00E87580">
              <w:t>Repons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sondaj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ou</w:t>
            </w:r>
            <w:proofErr w:type="spellEnd"/>
            <w:r w:rsidRPr="00E87580">
              <w:t xml:space="preserve"> a </w:t>
            </w:r>
            <w:proofErr w:type="spellStart"/>
            <w:r w:rsidRPr="00E87580">
              <w:t>pral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ede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sipòte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kominote</w:t>
            </w:r>
            <w:proofErr w:type="spellEnd"/>
            <w:r w:rsidRPr="00E87580">
              <w:t xml:space="preserve"> veteran an, </w:t>
            </w:r>
            <w:proofErr w:type="spellStart"/>
            <w:r w:rsidRPr="00E87580">
              <w:t>espesyalman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pou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veterinè</w:t>
            </w:r>
            <w:proofErr w:type="spellEnd"/>
            <w:r w:rsidRPr="00E87580">
              <w:t xml:space="preserve"> ki ta ka </w:t>
            </w:r>
            <w:proofErr w:type="spellStart"/>
            <w:r w:rsidRPr="00E87580">
              <w:t>fè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fas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ak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d</w:t>
            </w:r>
            <w:r w:rsidR="00705606">
              <w:t>i</w:t>
            </w:r>
            <w:r w:rsidRPr="00E87580">
              <w:t>fi</w:t>
            </w:r>
            <w:r w:rsidR="00705606">
              <w:t>kilte</w:t>
            </w:r>
            <w:proofErr w:type="spellEnd"/>
            <w:r w:rsidRPr="00E87580">
              <w:t xml:space="preserve"> nan </w:t>
            </w:r>
            <w:proofErr w:type="spellStart"/>
            <w:r w:rsidRPr="00E87580">
              <w:t>lavi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ak</w:t>
            </w:r>
            <w:proofErr w:type="spellEnd"/>
            <w:r w:rsidRPr="00E87580">
              <w:t xml:space="preserve"> </w:t>
            </w:r>
            <w:proofErr w:type="spellStart"/>
            <w:r w:rsidRPr="00E87580">
              <w:t>travay</w:t>
            </w:r>
            <w:proofErr w:type="spellEnd"/>
            <w:r w:rsidRPr="00E87580">
              <w:t>.</w:t>
            </w:r>
          </w:p>
        </w:tc>
      </w:tr>
      <w:tr w:rsidR="00F61E47" w14:paraId="2C35CE4A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F22" w14:textId="160A25DD" w:rsidR="00F61E47" w:rsidRDefault="009F5759" w:rsidP="00F61E47">
            <w:pPr>
              <w:widowControl w:val="0"/>
            </w:pPr>
            <w:proofErr w:type="spellStart"/>
            <w:r w:rsidRPr="009F5759">
              <w:t>Paran</w:t>
            </w:r>
            <w:proofErr w:type="spellEnd"/>
            <w:r w:rsidRPr="009F5759">
              <w:t xml:space="preserve"> ki </w:t>
            </w:r>
            <w:proofErr w:type="spellStart"/>
            <w:r w:rsidRPr="009F5759">
              <w:t>poko</w:t>
            </w:r>
            <w:proofErr w:type="spellEnd"/>
            <w:r w:rsidRPr="009F5759">
              <w:t xml:space="preserve"> gen 25 </w:t>
            </w:r>
            <w:proofErr w:type="spellStart"/>
            <w:r w:rsidRPr="009F5759">
              <w:t>an</w:t>
            </w:r>
            <w:r>
              <w:t>e</w:t>
            </w:r>
            <w:proofErr w:type="spellEnd"/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A4A1" w14:textId="5497FF26" w:rsidR="00354BC9" w:rsidRDefault="00354BC9" w:rsidP="00354BC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354BC9">
              <w:t>Lè</w:t>
            </w:r>
            <w:proofErr w:type="spellEnd"/>
            <w:r w:rsidRPr="00354BC9">
              <w:t xml:space="preserve"> yon </w:t>
            </w:r>
            <w:proofErr w:type="spellStart"/>
            <w:r w:rsidRPr="00354BC9">
              <w:t>jèn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paran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vini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ak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pwòp</w:t>
            </w:r>
            <w:proofErr w:type="spellEnd"/>
            <w:r w:rsidRPr="00354BC9">
              <w:t xml:space="preserve"> </w:t>
            </w:r>
            <w:proofErr w:type="spellStart"/>
            <w:r>
              <w:t>difikilte</w:t>
            </w:r>
            <w:proofErr w:type="spellEnd"/>
            <w:r w:rsidRPr="00354BC9">
              <w:t xml:space="preserve">, </w:t>
            </w:r>
            <w:proofErr w:type="spellStart"/>
            <w:r w:rsidRPr="00354BC9">
              <w:t>lajwa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ak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bezwen</w:t>
            </w:r>
            <w:proofErr w:type="spellEnd"/>
            <w:r w:rsidRPr="00354BC9">
              <w:t xml:space="preserve"> li. </w:t>
            </w:r>
            <w:proofErr w:type="spellStart"/>
            <w:r w:rsidRPr="00354BC9">
              <w:t>Lè</w:t>
            </w:r>
            <w:proofErr w:type="spellEnd"/>
            <w:r w:rsidRPr="00354BC9">
              <w:t xml:space="preserve"> w </w:t>
            </w:r>
            <w:proofErr w:type="spellStart"/>
            <w:r w:rsidRPr="00354BC9">
              <w:t>pataje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istwa</w:t>
            </w:r>
            <w:proofErr w:type="spellEnd"/>
            <w:r w:rsidRPr="00354BC9">
              <w:t xml:space="preserve"> w, </w:t>
            </w:r>
            <w:proofErr w:type="spellStart"/>
            <w:r w:rsidRPr="00354BC9">
              <w:t>ou</w:t>
            </w:r>
            <w:proofErr w:type="spellEnd"/>
            <w:r w:rsidRPr="00354BC9">
              <w:t xml:space="preserve"> ka </w:t>
            </w:r>
            <w:proofErr w:type="spellStart"/>
            <w:r w:rsidRPr="00354BC9">
              <w:t>ede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kreye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solisyon</w:t>
            </w:r>
            <w:proofErr w:type="spellEnd"/>
            <w:r w:rsidRPr="00354BC9">
              <w:t xml:space="preserve"> ki </w:t>
            </w:r>
            <w:proofErr w:type="spellStart"/>
            <w:r w:rsidRPr="00354BC9">
              <w:t>benefisye</w:t>
            </w:r>
            <w:proofErr w:type="spellEnd"/>
            <w:r w:rsidRPr="00354BC9">
              <w:t xml:space="preserve"> tout </w:t>
            </w:r>
            <w:proofErr w:type="spellStart"/>
            <w:r w:rsidRPr="00354BC9">
              <w:t>fanmi</w:t>
            </w:r>
            <w:proofErr w:type="spellEnd"/>
            <w:r w:rsidRPr="00354BC9">
              <w:t xml:space="preserve"> w.</w:t>
            </w:r>
          </w:p>
          <w:p w14:paraId="3695CF13" w14:textId="1EBD190F" w:rsidR="00F61E47" w:rsidRDefault="00354BC9" w:rsidP="00354BC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354BC9">
              <w:t>Tranzisyon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pou</w:t>
            </w:r>
            <w:proofErr w:type="spellEnd"/>
            <w:r w:rsidRPr="00354BC9">
              <w:t xml:space="preserve"> vin </w:t>
            </w:r>
            <w:proofErr w:type="spellStart"/>
            <w:r w:rsidRPr="00354BC9">
              <w:t>paran</w:t>
            </w:r>
            <w:proofErr w:type="spellEnd"/>
            <w:r w:rsidRPr="00354BC9">
              <w:t xml:space="preserve"> ka </w:t>
            </w:r>
            <w:r>
              <w:t xml:space="preserve">gen </w:t>
            </w:r>
            <w:proofErr w:type="spellStart"/>
            <w:r>
              <w:t>anpil</w:t>
            </w:r>
            <w:proofErr w:type="spellEnd"/>
            <w:r>
              <w:t xml:space="preserve"> </w:t>
            </w:r>
            <w:proofErr w:type="spellStart"/>
            <w:r w:rsidRPr="00354BC9">
              <w:t>sipriz</w:t>
            </w:r>
            <w:proofErr w:type="spellEnd"/>
            <w:r w:rsidRPr="00354BC9">
              <w:t xml:space="preserve">. </w:t>
            </w:r>
            <w:proofErr w:type="spellStart"/>
            <w:r w:rsidRPr="00354BC9">
              <w:t>Lè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ou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pataje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eksperyans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ou</w:t>
            </w:r>
            <w:proofErr w:type="spellEnd"/>
            <w:r w:rsidRPr="00354BC9">
              <w:t xml:space="preserve">, w ap </w:t>
            </w:r>
            <w:proofErr w:type="spellStart"/>
            <w:r w:rsidRPr="00354BC9">
              <w:t>ede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lòt</w:t>
            </w:r>
            <w:proofErr w:type="spellEnd"/>
            <w:r w:rsidRPr="00354BC9">
              <w:t xml:space="preserve"> </w:t>
            </w:r>
            <w:proofErr w:type="spellStart"/>
            <w:r w:rsidRPr="00354BC9">
              <w:t>fanmi</w:t>
            </w:r>
            <w:proofErr w:type="spellEnd"/>
            <w:r w:rsidRPr="00354BC9">
              <w:t xml:space="preserve"> </w:t>
            </w:r>
            <w:r>
              <w:t xml:space="preserve">ki nan </w:t>
            </w:r>
            <w:proofErr w:type="spellStart"/>
            <w:r>
              <w:t>menm</w:t>
            </w:r>
            <w:proofErr w:type="spellEnd"/>
            <w:r>
              <w:t xml:space="preserve"> </w:t>
            </w:r>
            <w:proofErr w:type="spellStart"/>
            <w:r>
              <w:t>sitiyasyon</w:t>
            </w:r>
            <w:proofErr w:type="spellEnd"/>
            <w:r>
              <w:t xml:space="preserve"> </w:t>
            </w:r>
            <w:proofErr w:type="spellStart"/>
            <w:r>
              <w:t>avèk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 w:rsidRPr="00354BC9">
              <w:t>.</w:t>
            </w:r>
          </w:p>
        </w:tc>
      </w:tr>
      <w:tr w:rsidR="00F61E47" w14:paraId="0A0318D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C42D" w14:textId="2D350DCE" w:rsidR="00F61E47" w:rsidRDefault="009F5759" w:rsidP="00F61E47">
            <w:pPr>
              <w:widowControl w:val="0"/>
            </w:pPr>
            <w:proofErr w:type="spellStart"/>
            <w:r w:rsidRPr="009F5759">
              <w:t>Jèn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ak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jèn</w:t>
            </w:r>
            <w:proofErr w:type="spellEnd"/>
            <w:r w:rsidRPr="009F5759">
              <w:t xml:space="preserve"> </w:t>
            </w:r>
            <w:proofErr w:type="spellStart"/>
            <w:r w:rsidRPr="009F5759">
              <w:t>adilt</w:t>
            </w:r>
            <w:proofErr w:type="spellEnd"/>
            <w:r w:rsidRPr="009F5759">
              <w:t xml:space="preserve"> (</w:t>
            </w:r>
            <w:proofErr w:type="spellStart"/>
            <w:r w:rsidRPr="009F5759">
              <w:t>laj</w:t>
            </w:r>
            <w:proofErr w:type="spellEnd"/>
            <w:r w:rsidRPr="009F5759">
              <w:t xml:space="preserve"> 14-17 </w:t>
            </w:r>
            <w:proofErr w:type="spellStart"/>
            <w:r w:rsidRPr="009F5759">
              <w:t>ak</w:t>
            </w:r>
            <w:proofErr w:type="spellEnd"/>
            <w:r w:rsidRPr="009F5759">
              <w:t xml:space="preserve"> 18-24</w:t>
            </w:r>
            <w:r>
              <w:t xml:space="preserve"> </w:t>
            </w:r>
            <w:proofErr w:type="spellStart"/>
            <w:r>
              <w:t>ane</w:t>
            </w:r>
            <w:proofErr w:type="spellEnd"/>
            <w:r w:rsidRPr="009F5759">
              <w:t>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D47" w14:textId="2BE06791" w:rsidR="00F61E47" w:rsidRDefault="0033082A" w:rsidP="007C02F7">
            <w:pPr>
              <w:widowControl w:val="0"/>
              <w:numPr>
                <w:ilvl w:val="0"/>
                <w:numId w:val="5"/>
              </w:numPr>
            </w:pPr>
            <w:proofErr w:type="spellStart"/>
            <w:r w:rsidRPr="0033082A">
              <w:t>Jèn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yo</w:t>
            </w:r>
            <w:proofErr w:type="spellEnd"/>
            <w:r w:rsidRPr="0033082A">
              <w:t xml:space="preserve"> se </w:t>
            </w:r>
            <w:proofErr w:type="spellStart"/>
            <w:r w:rsidRPr="0033082A">
              <w:t>lavni</w:t>
            </w:r>
            <w:proofErr w:type="spellEnd"/>
            <w:r w:rsidRPr="0033082A">
              <w:t xml:space="preserve"> - epi </w:t>
            </w:r>
            <w:proofErr w:type="spellStart"/>
            <w:r>
              <w:t>souvan</w:t>
            </w:r>
            <w:proofErr w:type="spellEnd"/>
            <w:r>
              <w:t xml:space="preserve"> </w:t>
            </w:r>
            <w:proofErr w:type="spellStart"/>
            <w:r w:rsidRPr="0033082A">
              <w:t>yo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toujou</w:t>
            </w:r>
            <w:proofErr w:type="spellEnd"/>
            <w:r w:rsidRPr="0033082A">
              <w:t xml:space="preserve"> kite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andeyò</w:t>
            </w:r>
            <w:proofErr w:type="spellEnd"/>
            <w:r>
              <w:t xml:space="preserve"> </w:t>
            </w:r>
            <w:proofErr w:type="spellStart"/>
            <w:r w:rsidRPr="0033082A">
              <w:t>konvèsasyon</w:t>
            </w:r>
            <w:proofErr w:type="spellEnd"/>
            <w:r w:rsidRPr="0033082A">
              <w:t xml:space="preserve"> an. </w:t>
            </w:r>
            <w:proofErr w:type="spellStart"/>
            <w:r w:rsidRPr="0033082A">
              <w:t>Ou</w:t>
            </w:r>
            <w:proofErr w:type="spellEnd"/>
            <w:r w:rsidRPr="0033082A">
              <w:t xml:space="preserve"> gen </w:t>
            </w:r>
            <w:proofErr w:type="spellStart"/>
            <w:r w:rsidRPr="0033082A">
              <w:t>rèv</w:t>
            </w:r>
            <w:proofErr w:type="spellEnd"/>
            <w:r w:rsidRPr="0033082A">
              <w:t xml:space="preserve">, </w:t>
            </w:r>
            <w:proofErr w:type="spellStart"/>
            <w:r w:rsidRPr="0033082A">
              <w:t>enkyetid</w:t>
            </w:r>
            <w:proofErr w:type="spellEnd"/>
            <w:r w:rsidRPr="0033082A">
              <w:t xml:space="preserve">, </w:t>
            </w:r>
            <w:proofErr w:type="spellStart"/>
            <w:r w:rsidRPr="0033082A">
              <w:t>ak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lide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pou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ofri</w:t>
            </w:r>
            <w:proofErr w:type="spellEnd"/>
            <w:r w:rsidRPr="0033082A">
              <w:t xml:space="preserve">. </w:t>
            </w:r>
            <w:proofErr w:type="spellStart"/>
            <w:r w:rsidRPr="0033082A">
              <w:t>Avèk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repons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sondaj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ou</w:t>
            </w:r>
            <w:proofErr w:type="spellEnd"/>
            <w:r w:rsidRPr="0033082A">
              <w:t xml:space="preserve"> a, w ap </w:t>
            </w:r>
            <w:proofErr w:type="spellStart"/>
            <w:r w:rsidRPr="0033082A">
              <w:t>f</w:t>
            </w:r>
            <w:r w:rsidR="007C02F7">
              <w:t>ason</w:t>
            </w:r>
            <w:r w:rsidRPr="0033082A">
              <w:t>e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pwòp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sante</w:t>
            </w:r>
            <w:proofErr w:type="spellEnd"/>
            <w:r w:rsidRPr="0033082A">
              <w:t xml:space="preserve"> w </w:t>
            </w:r>
            <w:r>
              <w:t xml:space="preserve">nan </w:t>
            </w:r>
            <w:proofErr w:type="spellStart"/>
            <w:r w:rsidRPr="0033082A">
              <w:t>lavni</w:t>
            </w:r>
            <w:proofErr w:type="spellEnd"/>
            <w:r w:rsidRPr="0033082A">
              <w:t xml:space="preserve"> - </w:t>
            </w:r>
            <w:proofErr w:type="spellStart"/>
            <w:r w:rsidRPr="0033082A">
              <w:t>ak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avni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pou</w:t>
            </w:r>
            <w:proofErr w:type="spellEnd"/>
            <w:r w:rsidRPr="0033082A">
              <w:t xml:space="preserve"> tout </w:t>
            </w:r>
            <w:proofErr w:type="spellStart"/>
            <w:r w:rsidRPr="0033082A">
              <w:t>jèn</w:t>
            </w:r>
            <w:proofErr w:type="spellEnd"/>
            <w:r w:rsidRPr="0033082A">
              <w:t xml:space="preserve"> </w:t>
            </w:r>
            <w:proofErr w:type="spellStart"/>
            <w:r w:rsidRPr="0033082A">
              <w:t>moun</w:t>
            </w:r>
            <w:proofErr w:type="spellEnd"/>
            <w:r w:rsidRPr="0033082A">
              <w:t>.</w:t>
            </w:r>
          </w:p>
        </w:tc>
      </w:tr>
    </w:tbl>
    <w:p w14:paraId="3C0F4290" w14:textId="77777777" w:rsidR="00F61E47" w:rsidRDefault="00F61E47"/>
    <w:p w14:paraId="72978E70" w14:textId="77777777" w:rsidR="006E2D4D" w:rsidRDefault="006E2D4D"/>
    <w:sectPr w:rsidR="006E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est User" w:date="2023-09-06T17:09:00Z" w:initials="GU">
    <w:p w14:paraId="30A6369B" w14:textId="248E707D" w:rsidR="2317DF0E" w:rsidRDefault="2317DF0E" w:rsidP="2317DF0E">
      <w:pPr>
        <w:pStyle w:val="CommentText"/>
        <w:rPr>
          <w:rStyle w:val="Hyperlink"/>
        </w:rPr>
      </w:pPr>
      <w:r>
        <w:t xml:space="preserve">Appreciate you raising - always want to make sure we're using language that isn't harmful! What have you heard as the preferred language? I generally go by the Sum of Us Progressive Style Guide, which supports the usage of the phrase "people with disabilities": </w:t>
      </w:r>
      <w:hyperlink r:id="rId1">
        <w:r w:rsidRPr="2317DF0E">
          <w:rPr>
            <w:rStyle w:val="Hyperlink"/>
          </w:rPr>
          <w:t>SUMOFUS_PROGRESSIVE-STYLEGUIDE.pdf</w:t>
        </w:r>
      </w:hyperlink>
      <w:r>
        <w:t xml:space="preserve"> The DPH Health and Disability Program also uses that language: </w:t>
      </w:r>
      <w:hyperlink r:id="rId2">
        <w:r w:rsidRPr="2317DF0E">
          <w:rPr>
            <w:rStyle w:val="Hyperlink"/>
          </w:rPr>
          <w:t>Health and Disability Program (HDP) | Mass.gov</w:t>
        </w:r>
      </w:hyperlink>
      <w:r>
        <w:t xml:space="preserve"> as does the ADA: </w:t>
      </w:r>
      <w:hyperlink r:id="rId3">
        <w:r w:rsidRPr="2317DF0E">
          <w:rPr>
            <w:rStyle w:val="Hyperlink"/>
          </w:rPr>
          <w:t>Guidelines for Writing About People With Disabilities | ADA National Network (adata.org)</w:t>
        </w:r>
      </w:hyperlink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A636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996AD" w16cex:dateUtc="2023-09-06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A6369B" w16cid:durableId="2A6996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4D58" w14:textId="77777777" w:rsidR="00701D20" w:rsidRDefault="00701D20" w:rsidP="006F38ED">
      <w:pPr>
        <w:spacing w:line="240" w:lineRule="auto"/>
      </w:pPr>
      <w:r>
        <w:separator/>
      </w:r>
    </w:p>
  </w:endnote>
  <w:endnote w:type="continuationSeparator" w:id="0">
    <w:p w14:paraId="1B91F47A" w14:textId="77777777" w:rsidR="00701D20" w:rsidRDefault="00701D20" w:rsidP="006F3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Light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2BFA" w14:textId="77777777" w:rsidR="00701D20" w:rsidRDefault="00701D20" w:rsidP="006F38ED">
      <w:pPr>
        <w:spacing w:line="240" w:lineRule="auto"/>
      </w:pPr>
      <w:r>
        <w:separator/>
      </w:r>
    </w:p>
  </w:footnote>
  <w:footnote w:type="continuationSeparator" w:id="0">
    <w:p w14:paraId="27C54DFF" w14:textId="77777777" w:rsidR="00701D20" w:rsidRDefault="00701D20" w:rsidP="006F3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21F25"/>
    <w:multiLevelType w:val="multilevel"/>
    <w:tmpl w:val="E982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B5CD9"/>
    <w:multiLevelType w:val="hybridMultilevel"/>
    <w:tmpl w:val="6024CA04"/>
    <w:lvl w:ilvl="0" w:tplc="A23A08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66D5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6C7071F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5AA386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E4AA87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428A2DC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E2E25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95CA125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191A52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0464D3F"/>
    <w:multiLevelType w:val="hybridMultilevel"/>
    <w:tmpl w:val="5D3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639B"/>
    <w:multiLevelType w:val="multilevel"/>
    <w:tmpl w:val="F444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A5EDD"/>
    <w:multiLevelType w:val="hybridMultilevel"/>
    <w:tmpl w:val="276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B3C04"/>
    <w:multiLevelType w:val="multilevel"/>
    <w:tmpl w:val="4E0CB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B82941"/>
    <w:multiLevelType w:val="multilevel"/>
    <w:tmpl w:val="C23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95426D"/>
    <w:multiLevelType w:val="multilevel"/>
    <w:tmpl w:val="27764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C010C"/>
    <w:multiLevelType w:val="multilevel"/>
    <w:tmpl w:val="CE10E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9B2DBE"/>
    <w:multiLevelType w:val="multilevel"/>
    <w:tmpl w:val="FC7CC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9678644">
    <w:abstractNumId w:val="10"/>
  </w:num>
  <w:num w:numId="2" w16cid:durableId="294142740">
    <w:abstractNumId w:val="7"/>
  </w:num>
  <w:num w:numId="3" w16cid:durableId="1765613209">
    <w:abstractNumId w:val="11"/>
  </w:num>
  <w:num w:numId="4" w16cid:durableId="1566067477">
    <w:abstractNumId w:val="0"/>
  </w:num>
  <w:num w:numId="5" w16cid:durableId="370305901">
    <w:abstractNumId w:val="9"/>
  </w:num>
  <w:num w:numId="6" w16cid:durableId="781999586">
    <w:abstractNumId w:val="4"/>
  </w:num>
  <w:num w:numId="7" w16cid:durableId="733088165">
    <w:abstractNumId w:val="5"/>
  </w:num>
  <w:num w:numId="8" w16cid:durableId="1530415016">
    <w:abstractNumId w:val="1"/>
  </w:num>
  <w:num w:numId="9" w16cid:durableId="815418385">
    <w:abstractNumId w:val="14"/>
  </w:num>
  <w:num w:numId="10" w16cid:durableId="1362784958">
    <w:abstractNumId w:val="12"/>
  </w:num>
  <w:num w:numId="11" w16cid:durableId="509950482">
    <w:abstractNumId w:val="13"/>
  </w:num>
  <w:num w:numId="12" w16cid:durableId="1643316147">
    <w:abstractNumId w:val="8"/>
  </w:num>
  <w:num w:numId="13" w16cid:durableId="724908614">
    <w:abstractNumId w:val="2"/>
  </w:num>
  <w:num w:numId="14" w16cid:durableId="753163682">
    <w:abstractNumId w:val="3"/>
  </w:num>
  <w:num w:numId="15" w16cid:durableId="17197386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est User">
    <w15:presenceInfo w15:providerId="AD" w15:userId="S::urn:spo:anon#d9fb39b277d1b326abaaed62692a62c7498e3452d18b28e318ec5e2a722bada5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E47"/>
    <w:rsid w:val="00016E63"/>
    <w:rsid w:val="00037633"/>
    <w:rsid w:val="0004303E"/>
    <w:rsid w:val="0006168E"/>
    <w:rsid w:val="0007331F"/>
    <w:rsid w:val="00085A12"/>
    <w:rsid w:val="000A73E6"/>
    <w:rsid w:val="000A7817"/>
    <w:rsid w:val="000B68B8"/>
    <w:rsid w:val="000C77CC"/>
    <w:rsid w:val="000F36D9"/>
    <w:rsid w:val="00102304"/>
    <w:rsid w:val="0010340C"/>
    <w:rsid w:val="00122CD2"/>
    <w:rsid w:val="001349CC"/>
    <w:rsid w:val="00155168"/>
    <w:rsid w:val="0016576F"/>
    <w:rsid w:val="00176758"/>
    <w:rsid w:val="0017737A"/>
    <w:rsid w:val="00185598"/>
    <w:rsid w:val="001878A8"/>
    <w:rsid w:val="00192E2F"/>
    <w:rsid w:val="001A2474"/>
    <w:rsid w:val="001B1F7A"/>
    <w:rsid w:val="001C731B"/>
    <w:rsid w:val="001E11CA"/>
    <w:rsid w:val="001E3CC5"/>
    <w:rsid w:val="001E43B7"/>
    <w:rsid w:val="002037B4"/>
    <w:rsid w:val="00203E4D"/>
    <w:rsid w:val="002102AE"/>
    <w:rsid w:val="00211E92"/>
    <w:rsid w:val="002340A5"/>
    <w:rsid w:val="00234F8B"/>
    <w:rsid w:val="0023541A"/>
    <w:rsid w:val="002365FF"/>
    <w:rsid w:val="0024264C"/>
    <w:rsid w:val="00246C78"/>
    <w:rsid w:val="0024786C"/>
    <w:rsid w:val="00250E8F"/>
    <w:rsid w:val="00270926"/>
    <w:rsid w:val="00270B9C"/>
    <w:rsid w:val="00276B62"/>
    <w:rsid w:val="00284953"/>
    <w:rsid w:val="0028767F"/>
    <w:rsid w:val="00287800"/>
    <w:rsid w:val="002B3580"/>
    <w:rsid w:val="002B4D57"/>
    <w:rsid w:val="002B5CEF"/>
    <w:rsid w:val="002C01ED"/>
    <w:rsid w:val="002C74F6"/>
    <w:rsid w:val="00301A84"/>
    <w:rsid w:val="00301CFA"/>
    <w:rsid w:val="00307838"/>
    <w:rsid w:val="003215AC"/>
    <w:rsid w:val="0033082A"/>
    <w:rsid w:val="00335718"/>
    <w:rsid w:val="00336A65"/>
    <w:rsid w:val="00354BC9"/>
    <w:rsid w:val="003623CB"/>
    <w:rsid w:val="003650E6"/>
    <w:rsid w:val="003650F8"/>
    <w:rsid w:val="00375A92"/>
    <w:rsid w:val="0038519A"/>
    <w:rsid w:val="00393B78"/>
    <w:rsid w:val="00395D77"/>
    <w:rsid w:val="00397945"/>
    <w:rsid w:val="003A5749"/>
    <w:rsid w:val="003A6C83"/>
    <w:rsid w:val="003A7D06"/>
    <w:rsid w:val="003B6925"/>
    <w:rsid w:val="003C187E"/>
    <w:rsid w:val="003D1FB0"/>
    <w:rsid w:val="003E2B5B"/>
    <w:rsid w:val="003E365E"/>
    <w:rsid w:val="003E7A44"/>
    <w:rsid w:val="003F1B93"/>
    <w:rsid w:val="0041014A"/>
    <w:rsid w:val="004349B8"/>
    <w:rsid w:val="004361BC"/>
    <w:rsid w:val="00441511"/>
    <w:rsid w:val="004512AB"/>
    <w:rsid w:val="004566CD"/>
    <w:rsid w:val="004612F1"/>
    <w:rsid w:val="00463AA7"/>
    <w:rsid w:val="00467D1B"/>
    <w:rsid w:val="00476BEB"/>
    <w:rsid w:val="0048028A"/>
    <w:rsid w:val="00484854"/>
    <w:rsid w:val="0049652E"/>
    <w:rsid w:val="004A123D"/>
    <w:rsid w:val="004A28D3"/>
    <w:rsid w:val="004A2A9F"/>
    <w:rsid w:val="004B752F"/>
    <w:rsid w:val="004C07B3"/>
    <w:rsid w:val="004C4CBC"/>
    <w:rsid w:val="004C4D90"/>
    <w:rsid w:val="004C7B3C"/>
    <w:rsid w:val="004D087E"/>
    <w:rsid w:val="004E1E98"/>
    <w:rsid w:val="004E7F5A"/>
    <w:rsid w:val="004F47A4"/>
    <w:rsid w:val="004F6381"/>
    <w:rsid w:val="0050273E"/>
    <w:rsid w:val="00504253"/>
    <w:rsid w:val="00504DD2"/>
    <w:rsid w:val="00506943"/>
    <w:rsid w:val="00513DA9"/>
    <w:rsid w:val="00515492"/>
    <w:rsid w:val="005204A3"/>
    <w:rsid w:val="005206C7"/>
    <w:rsid w:val="005236ED"/>
    <w:rsid w:val="00527331"/>
    <w:rsid w:val="005273DA"/>
    <w:rsid w:val="00540F27"/>
    <w:rsid w:val="00573015"/>
    <w:rsid w:val="00574470"/>
    <w:rsid w:val="005751B9"/>
    <w:rsid w:val="005822B4"/>
    <w:rsid w:val="00584414"/>
    <w:rsid w:val="00594477"/>
    <w:rsid w:val="005A45B9"/>
    <w:rsid w:val="005B025E"/>
    <w:rsid w:val="005B44B4"/>
    <w:rsid w:val="005B452C"/>
    <w:rsid w:val="005D21E7"/>
    <w:rsid w:val="005D2704"/>
    <w:rsid w:val="005E4853"/>
    <w:rsid w:val="005F067D"/>
    <w:rsid w:val="005F199C"/>
    <w:rsid w:val="006030B8"/>
    <w:rsid w:val="00616FEA"/>
    <w:rsid w:val="0063400F"/>
    <w:rsid w:val="00645D7B"/>
    <w:rsid w:val="006504D0"/>
    <w:rsid w:val="0065147D"/>
    <w:rsid w:val="00652C9D"/>
    <w:rsid w:val="00673F71"/>
    <w:rsid w:val="00680CE7"/>
    <w:rsid w:val="00695B02"/>
    <w:rsid w:val="006B4557"/>
    <w:rsid w:val="006B4D54"/>
    <w:rsid w:val="006C170F"/>
    <w:rsid w:val="006C44FB"/>
    <w:rsid w:val="006D061F"/>
    <w:rsid w:val="006E0E12"/>
    <w:rsid w:val="006E2D4D"/>
    <w:rsid w:val="006E32D1"/>
    <w:rsid w:val="006F38ED"/>
    <w:rsid w:val="00701D20"/>
    <w:rsid w:val="007033FC"/>
    <w:rsid w:val="00705606"/>
    <w:rsid w:val="0070763E"/>
    <w:rsid w:val="00713C63"/>
    <w:rsid w:val="0072255C"/>
    <w:rsid w:val="00723F66"/>
    <w:rsid w:val="00730AF0"/>
    <w:rsid w:val="007328F5"/>
    <w:rsid w:val="00737722"/>
    <w:rsid w:val="0074113F"/>
    <w:rsid w:val="007414A9"/>
    <w:rsid w:val="00750911"/>
    <w:rsid w:val="007516F2"/>
    <w:rsid w:val="007519DA"/>
    <w:rsid w:val="00765A52"/>
    <w:rsid w:val="00773777"/>
    <w:rsid w:val="007946A5"/>
    <w:rsid w:val="00794D6F"/>
    <w:rsid w:val="007A1242"/>
    <w:rsid w:val="007A2945"/>
    <w:rsid w:val="007B0C8A"/>
    <w:rsid w:val="007B0CC4"/>
    <w:rsid w:val="007B1814"/>
    <w:rsid w:val="007B6745"/>
    <w:rsid w:val="007C02F7"/>
    <w:rsid w:val="007C446C"/>
    <w:rsid w:val="007C4505"/>
    <w:rsid w:val="007C6899"/>
    <w:rsid w:val="007D1F27"/>
    <w:rsid w:val="007D334D"/>
    <w:rsid w:val="007D37FF"/>
    <w:rsid w:val="007E6B81"/>
    <w:rsid w:val="00812132"/>
    <w:rsid w:val="008175B9"/>
    <w:rsid w:val="00841B06"/>
    <w:rsid w:val="00842509"/>
    <w:rsid w:val="00844447"/>
    <w:rsid w:val="008540A7"/>
    <w:rsid w:val="008542AF"/>
    <w:rsid w:val="0085592A"/>
    <w:rsid w:val="0086494C"/>
    <w:rsid w:val="008664D0"/>
    <w:rsid w:val="00867A95"/>
    <w:rsid w:val="00881E6A"/>
    <w:rsid w:val="00882B0B"/>
    <w:rsid w:val="0088511B"/>
    <w:rsid w:val="008A69B7"/>
    <w:rsid w:val="008B03E7"/>
    <w:rsid w:val="008B4609"/>
    <w:rsid w:val="008B4676"/>
    <w:rsid w:val="008B5F06"/>
    <w:rsid w:val="008B6C18"/>
    <w:rsid w:val="008C3120"/>
    <w:rsid w:val="008C61BE"/>
    <w:rsid w:val="008C7668"/>
    <w:rsid w:val="008E42F0"/>
    <w:rsid w:val="008E48D9"/>
    <w:rsid w:val="00903DFE"/>
    <w:rsid w:val="00920C95"/>
    <w:rsid w:val="009215AB"/>
    <w:rsid w:val="00950782"/>
    <w:rsid w:val="00951E07"/>
    <w:rsid w:val="00956E1D"/>
    <w:rsid w:val="00971990"/>
    <w:rsid w:val="00973325"/>
    <w:rsid w:val="0097671C"/>
    <w:rsid w:val="009775DA"/>
    <w:rsid w:val="00981D58"/>
    <w:rsid w:val="00983349"/>
    <w:rsid w:val="00983CEC"/>
    <w:rsid w:val="0099449C"/>
    <w:rsid w:val="009A0D19"/>
    <w:rsid w:val="009A136A"/>
    <w:rsid w:val="009A62DC"/>
    <w:rsid w:val="009A69CC"/>
    <w:rsid w:val="009B236A"/>
    <w:rsid w:val="009B6734"/>
    <w:rsid w:val="009B6CF8"/>
    <w:rsid w:val="009C3A81"/>
    <w:rsid w:val="009C4E44"/>
    <w:rsid w:val="009D50B7"/>
    <w:rsid w:val="009F264F"/>
    <w:rsid w:val="009F5759"/>
    <w:rsid w:val="00A13866"/>
    <w:rsid w:val="00A23585"/>
    <w:rsid w:val="00A26E55"/>
    <w:rsid w:val="00A336B8"/>
    <w:rsid w:val="00A3526F"/>
    <w:rsid w:val="00A40597"/>
    <w:rsid w:val="00A50655"/>
    <w:rsid w:val="00A50714"/>
    <w:rsid w:val="00A53738"/>
    <w:rsid w:val="00A60452"/>
    <w:rsid w:val="00A61E4B"/>
    <w:rsid w:val="00A6532A"/>
    <w:rsid w:val="00A738F9"/>
    <w:rsid w:val="00A7605B"/>
    <w:rsid w:val="00A8111F"/>
    <w:rsid w:val="00A92942"/>
    <w:rsid w:val="00AB270D"/>
    <w:rsid w:val="00AB2CF1"/>
    <w:rsid w:val="00AC02BD"/>
    <w:rsid w:val="00AC1A8A"/>
    <w:rsid w:val="00AC28CF"/>
    <w:rsid w:val="00AC750D"/>
    <w:rsid w:val="00AE3991"/>
    <w:rsid w:val="00AE43A2"/>
    <w:rsid w:val="00AF3A91"/>
    <w:rsid w:val="00B04D3F"/>
    <w:rsid w:val="00B11CF8"/>
    <w:rsid w:val="00B22855"/>
    <w:rsid w:val="00B3363D"/>
    <w:rsid w:val="00B55380"/>
    <w:rsid w:val="00B57E31"/>
    <w:rsid w:val="00B64E83"/>
    <w:rsid w:val="00B66800"/>
    <w:rsid w:val="00B802EF"/>
    <w:rsid w:val="00B849F4"/>
    <w:rsid w:val="00BB63DA"/>
    <w:rsid w:val="00BC5844"/>
    <w:rsid w:val="00BC6F71"/>
    <w:rsid w:val="00BE651D"/>
    <w:rsid w:val="00BE7A67"/>
    <w:rsid w:val="00BF013D"/>
    <w:rsid w:val="00BF0CCE"/>
    <w:rsid w:val="00BF0FB0"/>
    <w:rsid w:val="00BF26D2"/>
    <w:rsid w:val="00BF3F63"/>
    <w:rsid w:val="00BF5D15"/>
    <w:rsid w:val="00C009EC"/>
    <w:rsid w:val="00C05F6E"/>
    <w:rsid w:val="00C07BFA"/>
    <w:rsid w:val="00C17831"/>
    <w:rsid w:val="00C24D4F"/>
    <w:rsid w:val="00C30734"/>
    <w:rsid w:val="00C333F5"/>
    <w:rsid w:val="00C37C28"/>
    <w:rsid w:val="00C40846"/>
    <w:rsid w:val="00C5075D"/>
    <w:rsid w:val="00C550BC"/>
    <w:rsid w:val="00C603CD"/>
    <w:rsid w:val="00C646C6"/>
    <w:rsid w:val="00C6625E"/>
    <w:rsid w:val="00C81000"/>
    <w:rsid w:val="00C82C67"/>
    <w:rsid w:val="00C84BC4"/>
    <w:rsid w:val="00C84F9D"/>
    <w:rsid w:val="00C86A2E"/>
    <w:rsid w:val="00C923E1"/>
    <w:rsid w:val="00C944AC"/>
    <w:rsid w:val="00CB76CF"/>
    <w:rsid w:val="00CC367E"/>
    <w:rsid w:val="00CE0436"/>
    <w:rsid w:val="00CE0787"/>
    <w:rsid w:val="00D038C3"/>
    <w:rsid w:val="00D05A14"/>
    <w:rsid w:val="00D10CF4"/>
    <w:rsid w:val="00D12EC3"/>
    <w:rsid w:val="00D179C0"/>
    <w:rsid w:val="00D20C57"/>
    <w:rsid w:val="00D5151F"/>
    <w:rsid w:val="00D5593C"/>
    <w:rsid w:val="00D65B56"/>
    <w:rsid w:val="00D91AF4"/>
    <w:rsid w:val="00DB35D8"/>
    <w:rsid w:val="00DB5443"/>
    <w:rsid w:val="00DB594B"/>
    <w:rsid w:val="00DD3970"/>
    <w:rsid w:val="00DD6DE2"/>
    <w:rsid w:val="00DE2729"/>
    <w:rsid w:val="00DE3E1F"/>
    <w:rsid w:val="00DF1815"/>
    <w:rsid w:val="00DF3C47"/>
    <w:rsid w:val="00DF65F1"/>
    <w:rsid w:val="00E122FA"/>
    <w:rsid w:val="00E340CD"/>
    <w:rsid w:val="00E3575B"/>
    <w:rsid w:val="00E46D09"/>
    <w:rsid w:val="00E509A3"/>
    <w:rsid w:val="00E50C3E"/>
    <w:rsid w:val="00E57270"/>
    <w:rsid w:val="00E62200"/>
    <w:rsid w:val="00E727CE"/>
    <w:rsid w:val="00E86FF1"/>
    <w:rsid w:val="00E87580"/>
    <w:rsid w:val="00E9765B"/>
    <w:rsid w:val="00EA6112"/>
    <w:rsid w:val="00EB538D"/>
    <w:rsid w:val="00EC0430"/>
    <w:rsid w:val="00EC1ADD"/>
    <w:rsid w:val="00EE2BF0"/>
    <w:rsid w:val="00EE739C"/>
    <w:rsid w:val="00EF2951"/>
    <w:rsid w:val="00EF2A66"/>
    <w:rsid w:val="00EF3AFE"/>
    <w:rsid w:val="00EF7940"/>
    <w:rsid w:val="00F001AA"/>
    <w:rsid w:val="00F158E5"/>
    <w:rsid w:val="00F16B49"/>
    <w:rsid w:val="00F22128"/>
    <w:rsid w:val="00F54F6C"/>
    <w:rsid w:val="00F61E47"/>
    <w:rsid w:val="00F64FD7"/>
    <w:rsid w:val="00F75D12"/>
    <w:rsid w:val="00F769C5"/>
    <w:rsid w:val="00F84308"/>
    <w:rsid w:val="00F857F7"/>
    <w:rsid w:val="00F85FC9"/>
    <w:rsid w:val="00F876E2"/>
    <w:rsid w:val="00F9097E"/>
    <w:rsid w:val="00F93E94"/>
    <w:rsid w:val="00FA6378"/>
    <w:rsid w:val="00FB4000"/>
    <w:rsid w:val="00FC0774"/>
    <w:rsid w:val="00FC0C40"/>
    <w:rsid w:val="00FC4D5F"/>
    <w:rsid w:val="00FC5042"/>
    <w:rsid w:val="00FD0196"/>
    <w:rsid w:val="00FD768A"/>
    <w:rsid w:val="00FE4946"/>
    <w:rsid w:val="00FE7321"/>
    <w:rsid w:val="00FE7A01"/>
    <w:rsid w:val="00FF7A90"/>
    <w:rsid w:val="2317DF0E"/>
    <w:rsid w:val="79D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D10"/>
  <w15:docId w15:val="{F8FC61E5-AD07-47E9-880B-EAC86A2E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47"/>
    <w:pPr>
      <w:spacing w:line="276" w:lineRule="auto"/>
    </w:pPr>
    <w:rPr>
      <w:rFonts w:ascii="Public Sans Light" w:eastAsia="Public Sans Light" w:hAnsi="Public Sans Light" w:cs="Public Sans Light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E47"/>
    <w:rPr>
      <w:rFonts w:ascii="Public Sans Light" w:eastAsia="Public Sans Light" w:hAnsi="Public Sans Light" w:cs="Public Sans Light"/>
      <w:color w:val="434343"/>
      <w:sz w:val="28"/>
      <w:szCs w:val="28"/>
      <w:lang w:val="en"/>
    </w:rPr>
  </w:style>
  <w:style w:type="paragraph" w:styleId="Revision">
    <w:name w:val="Revision"/>
    <w:hidden/>
    <w:uiPriority w:val="99"/>
    <w:semiHidden/>
    <w:rsid w:val="003623CB"/>
    <w:pPr>
      <w:spacing w:line="240" w:lineRule="auto"/>
    </w:pPr>
    <w:rPr>
      <w:rFonts w:ascii="Public Sans Light" w:eastAsia="Public Sans Light" w:hAnsi="Public Sans Light" w:cs="Public Sans Light"/>
      <w:lang w:val="en"/>
    </w:rPr>
  </w:style>
  <w:style w:type="paragraph" w:styleId="ListParagraph">
    <w:name w:val="List Paragraph"/>
    <w:basedOn w:val="Normal"/>
    <w:uiPriority w:val="1"/>
    <w:qFormat/>
    <w:rsid w:val="00C550BC"/>
    <w:pPr>
      <w:widowControl w:val="0"/>
      <w:autoSpaceDE w:val="0"/>
      <w:autoSpaceDN w:val="0"/>
      <w:spacing w:line="240" w:lineRule="auto"/>
      <w:ind w:left="820" w:hanging="360"/>
    </w:pPr>
    <w:rPr>
      <w:rFonts w:ascii="Calibri" w:eastAsia="Calibri" w:hAnsi="Calibri" w:cs="Calibr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CA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CA"/>
    <w:rPr>
      <w:rFonts w:ascii="Public Sans Light" w:eastAsia="Public Sans Light" w:hAnsi="Public Sans Light" w:cs="Public Sans Light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ED"/>
    <w:rPr>
      <w:rFonts w:ascii="Public Sans Light" w:eastAsia="Public Sans Light" w:hAnsi="Public Sans Light" w:cs="Public Sans Light"/>
      <w:lang w:val="en"/>
    </w:rPr>
  </w:style>
  <w:style w:type="paragraph" w:styleId="Footer">
    <w:name w:val="footer"/>
    <w:basedOn w:val="Normal"/>
    <w:link w:val="Foot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ED"/>
    <w:rPr>
      <w:rFonts w:ascii="Public Sans Light" w:eastAsia="Public Sans Light" w:hAnsi="Public Sans Light" w:cs="Public Sans Light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98"/>
    <w:rPr>
      <w:rFonts w:ascii="Tahoma" w:eastAsia="Public Sans Light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adata.org/factsheet/ADANN-writing" TargetMode="External"/><Relationship Id="rId2" Type="http://schemas.openxmlformats.org/officeDocument/2006/relationships/hyperlink" Target="https://www.mass.gov/health-and-disability-program-hdp" TargetMode="External"/><Relationship Id="rId1" Type="http://schemas.openxmlformats.org/officeDocument/2006/relationships/hyperlink" Target="https://s3.amazonaws.com/s3.sumofus.org/images/SUMOFUS_PROGRESSIVE-STYLEGUIDE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che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healthsurvey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A881F-4F5C-43D3-8662-044DCCB6F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BDF0B-AF06-4493-9F30-6BFC8B696F0E}"/>
</file>

<file path=customXml/itemProps3.xml><?xml version="1.0" encoding="utf-8"?>
<ds:datastoreItem xmlns:ds="http://schemas.openxmlformats.org/officeDocument/2006/customXml" ds:itemID="{89F0F197-133D-4401-9B11-04A26C00C470}">
  <ds:schemaRefs>
    <ds:schemaRef ds:uri="http://schemas.microsoft.com/office/2006/metadata/properties"/>
    <ds:schemaRef ds:uri="http://schemas.microsoft.com/office/infopath/2007/PartnerControls"/>
    <ds:schemaRef ds:uri="912e0414-2be0-4987-8cc8-1fc07200bcb8"/>
    <ds:schemaRef ds:uri="de15d014-fc56-4179-9730-bced092ced9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2FB7AB2-5574-469D-8AAD-5A4DFA378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Schoneman</dc:creator>
  <cp:lastModifiedBy>Aimi O'Connor</cp:lastModifiedBy>
  <cp:revision>28</cp:revision>
  <cp:lastPrinted>2023-09-13T21:19:00Z</cp:lastPrinted>
  <dcterms:created xsi:type="dcterms:W3CDTF">2023-09-14T18:41:00Z</dcterms:created>
  <dcterms:modified xsi:type="dcterms:W3CDTF">2023-09-17T17:54:00Z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0x010100A4B2F43434AD48489DC7A3A83FD030F7</vt:lpwstr>
  </property>
</Properties>
</file>