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27333C" w:rsidRPr="00BC2899" w14:paraId="46A127E7" w14:textId="77777777" w:rsidTr="00802714">
        <w:trPr>
          <w:trHeight w:hRule="exact" w:val="864"/>
        </w:trPr>
        <w:tc>
          <w:tcPr>
            <w:tcW w:w="4080" w:type="dxa"/>
            <w:tcBorders>
              <w:bottom w:val="nil"/>
            </w:tcBorders>
          </w:tcPr>
          <w:p w14:paraId="19917773" w14:textId="77777777" w:rsidR="0027333C" w:rsidRPr="00BC2899" w:rsidRDefault="0027333C" w:rsidP="00802714">
            <w:pPr>
              <w:widowControl w:val="0"/>
              <w:tabs>
                <w:tab w:val="left" w:pos="936"/>
                <w:tab w:val="left" w:pos="1314"/>
                <w:tab w:val="left" w:pos="1692"/>
                <w:tab w:val="left" w:pos="2070"/>
              </w:tabs>
              <w:spacing w:before="120" w:after="0" w:line="240" w:lineRule="auto"/>
              <w:jc w:val="center"/>
              <w:rPr>
                <w:rFonts w:ascii="Arial" w:hAnsi="Arial" w:cs="Arial"/>
                <w:b/>
                <w:sz w:val="20"/>
                <w:szCs w:val="20"/>
              </w:rPr>
            </w:pPr>
            <w:r w:rsidRPr="00BC2899">
              <w:rPr>
                <w:rFonts w:ascii="Arial" w:hAnsi="Arial" w:cs="Arial"/>
                <w:b/>
                <w:sz w:val="20"/>
                <w:szCs w:val="20"/>
              </w:rPr>
              <w:t>Commonwealth of Massachusetts</w:t>
            </w:r>
          </w:p>
          <w:p w14:paraId="7CA04573" w14:textId="77777777" w:rsidR="0027333C" w:rsidRPr="00BC2899" w:rsidRDefault="0027333C" w:rsidP="00802714">
            <w:pPr>
              <w:widowControl w:val="0"/>
              <w:tabs>
                <w:tab w:val="left" w:pos="936"/>
                <w:tab w:val="left" w:pos="1314"/>
                <w:tab w:val="left" w:pos="1692"/>
                <w:tab w:val="left" w:pos="2070"/>
              </w:tabs>
              <w:spacing w:after="0" w:line="240" w:lineRule="auto"/>
              <w:jc w:val="center"/>
              <w:rPr>
                <w:rFonts w:ascii="Arial" w:hAnsi="Arial" w:cs="Arial"/>
                <w:b/>
                <w:sz w:val="20"/>
                <w:szCs w:val="20"/>
              </w:rPr>
            </w:pPr>
            <w:r w:rsidRPr="00BC2899">
              <w:rPr>
                <w:rFonts w:ascii="Arial" w:hAnsi="Arial" w:cs="Arial"/>
                <w:b/>
                <w:sz w:val="20"/>
                <w:szCs w:val="20"/>
              </w:rPr>
              <w:t>MassHealth</w:t>
            </w:r>
          </w:p>
          <w:p w14:paraId="2B954257" w14:textId="77777777" w:rsidR="0027333C" w:rsidRPr="00BC2899" w:rsidRDefault="0027333C" w:rsidP="00802714">
            <w:pPr>
              <w:widowControl w:val="0"/>
              <w:tabs>
                <w:tab w:val="left" w:pos="936"/>
                <w:tab w:val="left" w:pos="1314"/>
                <w:tab w:val="left" w:pos="1692"/>
                <w:tab w:val="left" w:pos="2070"/>
              </w:tabs>
              <w:spacing w:after="0" w:line="240" w:lineRule="auto"/>
              <w:jc w:val="center"/>
              <w:rPr>
                <w:rFonts w:ascii="Arial" w:hAnsi="Arial" w:cs="Arial"/>
                <w:b/>
                <w:sz w:val="20"/>
                <w:szCs w:val="20"/>
              </w:rPr>
            </w:pPr>
            <w:r w:rsidRPr="00BC2899">
              <w:rPr>
                <w:rFonts w:ascii="Arial" w:hAnsi="Arial" w:cs="Arial"/>
                <w:b/>
                <w:sz w:val="20"/>
                <w:szCs w:val="20"/>
              </w:rPr>
              <w:t>Provider Manual Series</w:t>
            </w:r>
          </w:p>
        </w:tc>
        <w:tc>
          <w:tcPr>
            <w:tcW w:w="3750" w:type="dxa"/>
          </w:tcPr>
          <w:p w14:paraId="181EDD4C" w14:textId="77777777" w:rsidR="0027333C" w:rsidRPr="00BC2899" w:rsidRDefault="0027333C" w:rsidP="00802714">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sidRPr="00BC2899">
              <w:rPr>
                <w:rFonts w:ascii="Arial" w:hAnsi="Arial" w:cs="Arial"/>
                <w:b/>
                <w:sz w:val="20"/>
                <w:szCs w:val="20"/>
              </w:rPr>
              <w:t>Subchapter Number and Title</w:t>
            </w:r>
          </w:p>
          <w:p w14:paraId="731C7057" w14:textId="77777777" w:rsidR="0027333C" w:rsidRPr="00BC2899" w:rsidRDefault="0027333C" w:rsidP="00802714">
            <w:pPr>
              <w:widowControl w:val="0"/>
              <w:tabs>
                <w:tab w:val="left" w:pos="936"/>
                <w:tab w:val="left" w:pos="1314"/>
                <w:tab w:val="left" w:pos="1692"/>
                <w:tab w:val="left" w:pos="2070"/>
              </w:tabs>
              <w:spacing w:after="0" w:line="240" w:lineRule="auto"/>
              <w:jc w:val="center"/>
              <w:rPr>
                <w:rFonts w:ascii="Arial" w:hAnsi="Arial" w:cs="Arial"/>
                <w:sz w:val="20"/>
                <w:szCs w:val="20"/>
              </w:rPr>
            </w:pPr>
            <w:r w:rsidRPr="00BC2899">
              <w:rPr>
                <w:rFonts w:ascii="Arial" w:hAnsi="Arial" w:cs="Arial"/>
                <w:sz w:val="20"/>
                <w:szCs w:val="20"/>
              </w:rPr>
              <w:t>Table of contents</w:t>
            </w:r>
          </w:p>
        </w:tc>
        <w:tc>
          <w:tcPr>
            <w:tcW w:w="1771" w:type="dxa"/>
          </w:tcPr>
          <w:p w14:paraId="250EC19A" w14:textId="77777777" w:rsidR="0027333C" w:rsidRPr="00BC2899" w:rsidRDefault="0027333C" w:rsidP="00802714">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sidRPr="00BC2899">
              <w:rPr>
                <w:rFonts w:ascii="Arial" w:hAnsi="Arial" w:cs="Arial"/>
                <w:b/>
                <w:sz w:val="20"/>
                <w:szCs w:val="20"/>
              </w:rPr>
              <w:t>Page</w:t>
            </w:r>
          </w:p>
          <w:p w14:paraId="4225FE7F" w14:textId="77777777" w:rsidR="0027333C" w:rsidRPr="00BC2899" w:rsidRDefault="0027333C" w:rsidP="00802714">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sidRPr="00BC2899">
              <w:rPr>
                <w:rFonts w:ascii="Arial" w:hAnsi="Arial" w:cs="Arial"/>
                <w:sz w:val="20"/>
                <w:szCs w:val="20"/>
              </w:rPr>
              <w:t>iv</w:t>
            </w:r>
          </w:p>
        </w:tc>
      </w:tr>
      <w:tr w:rsidR="0027333C" w:rsidRPr="00BC2899" w14:paraId="03D84F82" w14:textId="77777777" w:rsidTr="00802714">
        <w:trPr>
          <w:trHeight w:hRule="exact" w:val="864"/>
        </w:trPr>
        <w:tc>
          <w:tcPr>
            <w:tcW w:w="4080" w:type="dxa"/>
            <w:tcBorders>
              <w:top w:val="nil"/>
            </w:tcBorders>
            <w:vAlign w:val="center"/>
          </w:tcPr>
          <w:p w14:paraId="2F84939F" w14:textId="77777777" w:rsidR="0027333C" w:rsidRPr="00BC2899" w:rsidRDefault="0027333C" w:rsidP="00802714">
            <w:pPr>
              <w:widowControl w:val="0"/>
              <w:tabs>
                <w:tab w:val="left" w:pos="936"/>
                <w:tab w:val="left" w:pos="1314"/>
                <w:tab w:val="left" w:pos="1692"/>
                <w:tab w:val="left" w:pos="2070"/>
              </w:tabs>
              <w:spacing w:after="0" w:line="240" w:lineRule="auto"/>
              <w:jc w:val="center"/>
              <w:rPr>
                <w:rFonts w:ascii="Arial" w:hAnsi="Arial" w:cs="Arial"/>
                <w:sz w:val="20"/>
                <w:szCs w:val="20"/>
              </w:rPr>
            </w:pPr>
            <w:r w:rsidRPr="00BC2899">
              <w:rPr>
                <w:rFonts w:ascii="Arial" w:hAnsi="Arial" w:cs="Arial"/>
                <w:sz w:val="20"/>
                <w:szCs w:val="20"/>
              </w:rPr>
              <w:t>Nursing Facility Manual</w:t>
            </w:r>
          </w:p>
        </w:tc>
        <w:tc>
          <w:tcPr>
            <w:tcW w:w="3750" w:type="dxa"/>
          </w:tcPr>
          <w:p w14:paraId="0C201847" w14:textId="77777777" w:rsidR="0027333C" w:rsidRPr="00BC2899" w:rsidRDefault="0027333C" w:rsidP="00802714">
            <w:pPr>
              <w:widowControl w:val="0"/>
              <w:tabs>
                <w:tab w:val="left" w:pos="936"/>
                <w:tab w:val="left" w:pos="1314"/>
                <w:tab w:val="left" w:pos="1692"/>
                <w:tab w:val="left" w:pos="2070"/>
              </w:tabs>
              <w:spacing w:before="120" w:after="0" w:line="240" w:lineRule="auto"/>
              <w:jc w:val="center"/>
              <w:rPr>
                <w:rFonts w:ascii="Arial" w:hAnsi="Arial" w:cs="Arial"/>
                <w:b/>
                <w:sz w:val="20"/>
                <w:szCs w:val="20"/>
              </w:rPr>
            </w:pPr>
            <w:r w:rsidRPr="00BC2899">
              <w:rPr>
                <w:rFonts w:ascii="Arial" w:hAnsi="Arial" w:cs="Arial"/>
                <w:b/>
                <w:sz w:val="20"/>
                <w:szCs w:val="20"/>
              </w:rPr>
              <w:t>Transmittal Letter</w:t>
            </w:r>
          </w:p>
          <w:p w14:paraId="46500348" w14:textId="682F046D" w:rsidR="0027333C" w:rsidRPr="00BC2899" w:rsidRDefault="0027333C" w:rsidP="00802714">
            <w:pPr>
              <w:widowControl w:val="0"/>
              <w:tabs>
                <w:tab w:val="left" w:pos="936"/>
                <w:tab w:val="left" w:pos="1314"/>
                <w:tab w:val="left" w:pos="1692"/>
                <w:tab w:val="left" w:pos="2070"/>
              </w:tabs>
              <w:spacing w:before="120" w:after="0" w:line="240" w:lineRule="auto"/>
              <w:jc w:val="center"/>
              <w:rPr>
                <w:rFonts w:ascii="Arial" w:hAnsi="Arial" w:cs="Arial"/>
                <w:b/>
                <w:sz w:val="20"/>
                <w:szCs w:val="20"/>
              </w:rPr>
            </w:pPr>
            <w:r w:rsidRPr="00BC2899">
              <w:rPr>
                <w:rFonts w:ascii="Arial" w:hAnsi="Arial" w:cs="Arial"/>
                <w:sz w:val="20"/>
                <w:szCs w:val="20"/>
              </w:rPr>
              <w:t>NF-</w:t>
            </w:r>
            <w:r w:rsidR="00130906">
              <w:rPr>
                <w:rFonts w:ascii="Arial" w:hAnsi="Arial" w:cs="Arial"/>
                <w:sz w:val="20"/>
                <w:szCs w:val="20"/>
              </w:rPr>
              <w:t>64</w:t>
            </w:r>
          </w:p>
        </w:tc>
        <w:tc>
          <w:tcPr>
            <w:tcW w:w="1771" w:type="dxa"/>
          </w:tcPr>
          <w:p w14:paraId="069AB06F" w14:textId="77777777" w:rsidR="0027333C" w:rsidRPr="00BC2899" w:rsidRDefault="0027333C" w:rsidP="00802714">
            <w:pPr>
              <w:widowControl w:val="0"/>
              <w:tabs>
                <w:tab w:val="left" w:pos="936"/>
                <w:tab w:val="left" w:pos="1314"/>
                <w:tab w:val="left" w:pos="1692"/>
                <w:tab w:val="left" w:pos="2070"/>
              </w:tabs>
              <w:spacing w:before="120" w:after="0" w:line="240" w:lineRule="auto"/>
              <w:jc w:val="center"/>
              <w:rPr>
                <w:rFonts w:ascii="Arial" w:hAnsi="Arial" w:cs="Arial"/>
                <w:b/>
                <w:sz w:val="20"/>
                <w:szCs w:val="20"/>
              </w:rPr>
            </w:pPr>
            <w:r w:rsidRPr="00BC2899">
              <w:rPr>
                <w:rFonts w:ascii="Arial" w:hAnsi="Arial" w:cs="Arial"/>
                <w:b/>
                <w:sz w:val="20"/>
                <w:szCs w:val="20"/>
              </w:rPr>
              <w:t>Date</w:t>
            </w:r>
          </w:p>
          <w:p w14:paraId="776F4C8A" w14:textId="11D671A3" w:rsidR="0027333C" w:rsidRPr="00BC2899" w:rsidRDefault="00B703B9" w:rsidP="00802714">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Pr>
                <w:rFonts w:ascii="Arial" w:hAnsi="Arial" w:cs="Arial"/>
                <w:sz w:val="20"/>
                <w:szCs w:val="20"/>
              </w:rPr>
              <w:t>0</w:t>
            </w:r>
            <w:r w:rsidR="005A1C9B">
              <w:rPr>
                <w:rFonts w:ascii="Arial" w:hAnsi="Arial" w:cs="Arial"/>
                <w:sz w:val="20"/>
                <w:szCs w:val="20"/>
              </w:rPr>
              <w:t>9/</w:t>
            </w:r>
            <w:r>
              <w:rPr>
                <w:rFonts w:ascii="Arial" w:hAnsi="Arial" w:cs="Arial"/>
                <w:sz w:val="20"/>
                <w:szCs w:val="20"/>
              </w:rPr>
              <w:t>0</w:t>
            </w:r>
            <w:r w:rsidR="005A1C9B">
              <w:rPr>
                <w:rFonts w:ascii="Arial" w:hAnsi="Arial" w:cs="Arial"/>
                <w:sz w:val="20"/>
                <w:szCs w:val="20"/>
              </w:rPr>
              <w:t>8/25</w:t>
            </w:r>
          </w:p>
        </w:tc>
      </w:tr>
    </w:tbl>
    <w:p w14:paraId="1C6EEDFE" w14:textId="77777777" w:rsidR="0088304D" w:rsidRPr="00BC2899" w:rsidRDefault="0088304D">
      <w:pPr>
        <w:widowControl w:val="0"/>
        <w:autoSpaceDE w:val="0"/>
        <w:autoSpaceDN w:val="0"/>
        <w:adjustRightInd w:val="0"/>
        <w:spacing w:before="2" w:after="0" w:line="200" w:lineRule="exact"/>
        <w:rPr>
          <w:rFonts w:ascii="Times New Roman" w:hAnsi="Times New Roman" w:cs="Times New Roman"/>
          <w:sz w:val="20"/>
          <w:szCs w:val="20"/>
        </w:rPr>
      </w:pPr>
    </w:p>
    <w:p w14:paraId="3FC8058B" w14:textId="30878EC9" w:rsidR="00F0723D" w:rsidRDefault="0088304D">
      <w:pPr>
        <w:widowControl w:val="0"/>
        <w:autoSpaceDE w:val="0"/>
        <w:autoSpaceDN w:val="0"/>
        <w:adjustRightInd w:val="0"/>
        <w:spacing w:before="31" w:after="0" w:line="240" w:lineRule="auto"/>
        <w:ind w:left="116"/>
        <w:rPr>
          <w:rFonts w:ascii="Times New Roman" w:hAnsi="Times New Roman" w:cs="Times New Roman"/>
        </w:rPr>
      </w:pPr>
      <w:r w:rsidRPr="00BC2899">
        <w:rPr>
          <w:rFonts w:ascii="Times New Roman" w:hAnsi="Times New Roman" w:cs="Times New Roman"/>
        </w:rPr>
        <w:t>4.  P</w:t>
      </w:r>
      <w:r w:rsidR="00DF1329">
        <w:rPr>
          <w:rFonts w:ascii="Times New Roman" w:hAnsi="Times New Roman" w:cs="Times New Roman"/>
        </w:rPr>
        <w:t>rogram</w:t>
      </w:r>
      <w:r w:rsidRPr="00BC2899">
        <w:rPr>
          <w:rFonts w:ascii="Times New Roman" w:hAnsi="Times New Roman" w:cs="Times New Roman"/>
          <w:spacing w:val="-10"/>
        </w:rPr>
        <w:t xml:space="preserve"> </w:t>
      </w:r>
      <w:r w:rsidRPr="00BC2899">
        <w:rPr>
          <w:rFonts w:ascii="Times New Roman" w:hAnsi="Times New Roman" w:cs="Times New Roman"/>
        </w:rPr>
        <w:t>R</w:t>
      </w:r>
      <w:r w:rsidR="00DF1329">
        <w:rPr>
          <w:rFonts w:ascii="Times New Roman" w:hAnsi="Times New Roman" w:cs="Times New Roman"/>
        </w:rPr>
        <w:t>egulations</w:t>
      </w:r>
    </w:p>
    <w:p w14:paraId="39B39F8E" w14:textId="77777777" w:rsidR="00F0723D" w:rsidRDefault="00F0723D">
      <w:pPr>
        <w:widowControl w:val="0"/>
        <w:autoSpaceDE w:val="0"/>
        <w:autoSpaceDN w:val="0"/>
        <w:adjustRightInd w:val="0"/>
        <w:spacing w:before="31" w:after="0" w:line="240" w:lineRule="auto"/>
        <w:ind w:left="116"/>
        <w:rPr>
          <w:rFonts w:ascii="Times New Roman" w:hAnsi="Times New Roman" w:cs="Times New Roman"/>
        </w:rPr>
      </w:pPr>
    </w:p>
    <w:p w14:paraId="66ACF2DA" w14:textId="643F1B62" w:rsidR="0088304D" w:rsidRPr="00BC2899" w:rsidRDefault="00F0723D">
      <w:pPr>
        <w:widowControl w:val="0"/>
        <w:autoSpaceDE w:val="0"/>
        <w:autoSpaceDN w:val="0"/>
        <w:adjustRightInd w:val="0"/>
        <w:spacing w:before="31" w:after="0" w:line="240" w:lineRule="auto"/>
        <w:ind w:left="116"/>
        <w:rPr>
          <w:rFonts w:ascii="Times New Roman" w:hAnsi="Times New Roman" w:cs="Times New Roman"/>
        </w:rPr>
      </w:pPr>
      <w:r>
        <w:rPr>
          <w:rFonts w:ascii="Times New Roman" w:hAnsi="Times New Roman" w:cs="Times New Roman"/>
        </w:rPr>
        <w:t xml:space="preserve">130 CMR 456.000: </w:t>
      </w:r>
      <w:r w:rsidR="00181E9D" w:rsidRPr="00BC2899">
        <w:rPr>
          <w:rFonts w:ascii="Times New Roman" w:hAnsi="Times New Roman" w:cs="Times New Roman"/>
          <w:i/>
          <w:iCs/>
        </w:rPr>
        <w:t>Long Term Care Services</w:t>
      </w:r>
    </w:p>
    <w:p w14:paraId="13ED7D46" w14:textId="77777777" w:rsidR="0088304D" w:rsidRPr="00BC2899" w:rsidRDefault="0088304D">
      <w:pPr>
        <w:widowControl w:val="0"/>
        <w:autoSpaceDE w:val="0"/>
        <w:autoSpaceDN w:val="0"/>
        <w:adjustRightInd w:val="0"/>
        <w:spacing w:before="3" w:after="0" w:line="180" w:lineRule="exact"/>
        <w:rPr>
          <w:rFonts w:ascii="Times New Roman" w:hAnsi="Times New Roman" w:cs="Times New Roman"/>
          <w:sz w:val="18"/>
          <w:szCs w:val="18"/>
        </w:rPr>
      </w:pPr>
    </w:p>
    <w:p w14:paraId="0F7BEFC2" w14:textId="288B7F3F" w:rsidR="00742611" w:rsidRPr="00BC2899" w:rsidRDefault="00742611" w:rsidP="00F2481F">
      <w:pPr>
        <w:widowControl w:val="0"/>
        <w:tabs>
          <w:tab w:val="left" w:pos="1403"/>
          <w:tab w:val="left" w:pos="8924"/>
        </w:tabs>
        <w:autoSpaceDE w:val="0"/>
        <w:autoSpaceDN w:val="0"/>
        <w:adjustRightInd w:val="0"/>
        <w:spacing w:after="0" w:line="240" w:lineRule="auto"/>
        <w:ind w:left="720"/>
        <w:rPr>
          <w:rFonts w:ascii="Times New Roman" w:hAnsi="Times New Roman" w:cs="Times New Roman"/>
          <w:sz w:val="24"/>
          <w:szCs w:val="24"/>
        </w:rPr>
      </w:pPr>
      <w:r w:rsidRPr="00BC2899">
        <w:rPr>
          <w:rFonts w:ascii="Times New Roman" w:hAnsi="Times New Roman" w:cs="Times New Roman"/>
        </w:rPr>
        <w:t>456.401:</w:t>
      </w:r>
      <w:r w:rsidR="00F2481F">
        <w:rPr>
          <w:rFonts w:ascii="Times New Roman" w:hAnsi="Times New Roman" w:cs="Times New Roman"/>
        </w:rPr>
        <w:t xml:space="preserve">  </w:t>
      </w:r>
      <w:r w:rsidRPr="00BC2899">
        <w:rPr>
          <w:rFonts w:ascii="Times New Roman" w:hAnsi="Times New Roman" w:cs="Times New Roman"/>
        </w:rPr>
        <w:t>Nursing</w:t>
      </w:r>
      <w:r w:rsidRPr="00BC2899">
        <w:rPr>
          <w:rFonts w:ascii="Times New Roman" w:hAnsi="Times New Roman" w:cs="Times New Roman"/>
          <w:spacing w:val="-12"/>
        </w:rPr>
        <w:t xml:space="preserve"> </w:t>
      </w:r>
      <w:r w:rsidRPr="00BC2899">
        <w:rPr>
          <w:rFonts w:ascii="Times New Roman" w:hAnsi="Times New Roman" w:cs="Times New Roman"/>
        </w:rPr>
        <w:t>Facility</w:t>
      </w:r>
      <w:r w:rsidRPr="00BC2899">
        <w:rPr>
          <w:rFonts w:ascii="Times New Roman" w:hAnsi="Times New Roman" w:cs="Times New Roman"/>
          <w:spacing w:val="-4"/>
        </w:rPr>
        <w:t xml:space="preserve"> </w:t>
      </w:r>
      <w:r w:rsidRPr="00BC2899">
        <w:rPr>
          <w:rFonts w:ascii="Times New Roman" w:hAnsi="Times New Roman" w:cs="Times New Roman"/>
        </w:rPr>
        <w:t>Services:</w:t>
      </w:r>
      <w:r w:rsidRPr="00BC2899">
        <w:rPr>
          <w:rFonts w:ascii="Times New Roman" w:hAnsi="Times New Roman" w:cs="Times New Roman"/>
          <w:spacing w:val="44"/>
        </w:rPr>
        <w:t xml:space="preserve"> </w:t>
      </w:r>
      <w:r w:rsidRPr="00BC2899">
        <w:rPr>
          <w:rFonts w:ascii="Times New Roman" w:hAnsi="Times New Roman" w:cs="Times New Roman"/>
        </w:rPr>
        <w:t>Introductio</w:t>
      </w:r>
      <w:r w:rsidRPr="00BC2899">
        <w:rPr>
          <w:rFonts w:ascii="Times New Roman" w:hAnsi="Times New Roman" w:cs="Times New Roman"/>
          <w:spacing w:val="4"/>
        </w:rPr>
        <w:t>n</w:t>
      </w:r>
      <w:r w:rsidRPr="00BC2899">
        <w:rPr>
          <w:rFonts w:ascii="Times New Roman" w:hAnsi="Times New Roman" w:cs="Times New Roman"/>
        </w:rPr>
        <w:t>...................................................................</w:t>
      </w:r>
      <w:r w:rsidRPr="00BC2899">
        <w:rPr>
          <w:rFonts w:ascii="Times New Roman" w:hAnsi="Times New Roman" w:cs="Times New Roman"/>
          <w:sz w:val="24"/>
          <w:szCs w:val="24"/>
        </w:rPr>
        <w:tab/>
      </w:r>
      <w:r w:rsidRPr="00BC2899">
        <w:rPr>
          <w:rFonts w:ascii="Times New Roman" w:hAnsi="Times New Roman" w:cs="Times New Roman"/>
        </w:rPr>
        <w:t>4-1</w:t>
      </w:r>
    </w:p>
    <w:p w14:paraId="20A994FC" w14:textId="750439CA" w:rsidR="00742611" w:rsidRPr="00BC2899" w:rsidRDefault="00742611" w:rsidP="00F2481F">
      <w:pPr>
        <w:widowControl w:val="0"/>
        <w:tabs>
          <w:tab w:val="left" w:pos="1403"/>
          <w:tab w:val="left" w:pos="8924"/>
        </w:tabs>
        <w:autoSpaceDE w:val="0"/>
        <w:autoSpaceDN w:val="0"/>
        <w:adjustRightInd w:val="0"/>
        <w:spacing w:after="0" w:line="240" w:lineRule="auto"/>
        <w:ind w:left="720"/>
        <w:rPr>
          <w:rFonts w:ascii="Times New Roman" w:hAnsi="Times New Roman" w:cs="Times New Roman"/>
          <w:sz w:val="24"/>
          <w:szCs w:val="24"/>
        </w:rPr>
      </w:pPr>
      <w:r w:rsidRPr="00BC2899">
        <w:rPr>
          <w:rFonts w:ascii="Times New Roman" w:hAnsi="Times New Roman" w:cs="Times New Roman"/>
        </w:rPr>
        <w:t>456.402:</w:t>
      </w:r>
      <w:r w:rsidR="00A67213">
        <w:rPr>
          <w:rFonts w:ascii="Times New Roman" w:hAnsi="Times New Roman" w:cs="Times New Roman"/>
        </w:rPr>
        <w:t xml:space="preserve">  </w:t>
      </w:r>
      <w:r w:rsidRPr="00BC2899">
        <w:rPr>
          <w:rFonts w:ascii="Times New Roman" w:hAnsi="Times New Roman" w:cs="Times New Roman"/>
        </w:rPr>
        <w:t>Definitions</w:t>
      </w:r>
      <w:r w:rsidRPr="00BC2899">
        <w:rPr>
          <w:rFonts w:ascii="Times New Roman" w:hAnsi="Times New Roman" w:cs="Times New Roman"/>
          <w:spacing w:val="-28"/>
        </w:rPr>
        <w:t xml:space="preserve"> </w:t>
      </w:r>
      <w:r w:rsidRPr="00BC2899">
        <w:rPr>
          <w:rFonts w:ascii="Times New Roman" w:hAnsi="Times New Roman" w:cs="Times New Roman"/>
        </w:rPr>
        <w:t>..........................................................................................................</w:t>
      </w:r>
      <w:r w:rsidRPr="00BC2899">
        <w:rPr>
          <w:rFonts w:ascii="Times New Roman" w:hAnsi="Times New Roman" w:cs="Times New Roman"/>
          <w:spacing w:val="3"/>
        </w:rPr>
        <w:t>.</w:t>
      </w:r>
      <w:r w:rsidRPr="00BC2899">
        <w:rPr>
          <w:rFonts w:ascii="Times New Roman" w:hAnsi="Times New Roman" w:cs="Times New Roman"/>
        </w:rPr>
        <w:t>.....</w:t>
      </w:r>
      <w:r w:rsidRPr="00BC2899">
        <w:rPr>
          <w:rFonts w:ascii="Times New Roman" w:hAnsi="Times New Roman" w:cs="Times New Roman"/>
          <w:sz w:val="24"/>
          <w:szCs w:val="24"/>
        </w:rPr>
        <w:tab/>
      </w:r>
      <w:r w:rsidRPr="00BC2899">
        <w:rPr>
          <w:rFonts w:ascii="Times New Roman" w:hAnsi="Times New Roman" w:cs="Times New Roman"/>
        </w:rPr>
        <w:t>4-1</w:t>
      </w:r>
    </w:p>
    <w:p w14:paraId="24C5412B" w14:textId="693AABAC" w:rsidR="00742611" w:rsidRPr="00BC2899" w:rsidRDefault="00742611" w:rsidP="00F2481F">
      <w:pPr>
        <w:widowControl w:val="0"/>
        <w:tabs>
          <w:tab w:val="left" w:pos="1403"/>
          <w:tab w:val="left" w:pos="8924"/>
        </w:tabs>
        <w:autoSpaceDE w:val="0"/>
        <w:autoSpaceDN w:val="0"/>
        <w:adjustRightInd w:val="0"/>
        <w:spacing w:after="0" w:line="240" w:lineRule="auto"/>
        <w:ind w:left="720"/>
        <w:rPr>
          <w:rFonts w:ascii="Times New Roman" w:hAnsi="Times New Roman" w:cs="Times New Roman"/>
          <w:sz w:val="24"/>
          <w:szCs w:val="24"/>
        </w:rPr>
      </w:pPr>
      <w:r w:rsidRPr="00BC2899">
        <w:rPr>
          <w:rFonts w:ascii="Times New Roman" w:hAnsi="Times New Roman" w:cs="Times New Roman"/>
        </w:rPr>
        <w:t>456.403:</w:t>
      </w:r>
      <w:r w:rsidR="00A67213">
        <w:rPr>
          <w:rFonts w:ascii="Times New Roman" w:hAnsi="Times New Roman" w:cs="Times New Roman"/>
        </w:rPr>
        <w:t xml:space="preserve">  </w:t>
      </w:r>
      <w:r w:rsidRPr="00BC2899">
        <w:rPr>
          <w:rFonts w:ascii="Times New Roman" w:hAnsi="Times New Roman" w:cs="Times New Roman"/>
        </w:rPr>
        <w:t>Eligible</w:t>
      </w:r>
      <w:r w:rsidRPr="00BC2899">
        <w:rPr>
          <w:rFonts w:ascii="Times New Roman" w:hAnsi="Times New Roman" w:cs="Times New Roman"/>
          <w:spacing w:val="-11"/>
        </w:rPr>
        <w:t xml:space="preserve"> </w:t>
      </w:r>
      <w:r w:rsidRPr="00BC2899">
        <w:rPr>
          <w:rFonts w:ascii="Times New Roman" w:hAnsi="Times New Roman" w:cs="Times New Roman"/>
        </w:rPr>
        <w:t>Me</w:t>
      </w:r>
      <w:r w:rsidRPr="00BC2899">
        <w:rPr>
          <w:rFonts w:ascii="Times New Roman" w:hAnsi="Times New Roman" w:cs="Times New Roman"/>
          <w:spacing w:val="-2"/>
        </w:rPr>
        <w:t>m</w:t>
      </w:r>
      <w:r w:rsidRPr="00BC2899">
        <w:rPr>
          <w:rFonts w:ascii="Times New Roman" w:hAnsi="Times New Roman" w:cs="Times New Roman"/>
          <w:spacing w:val="1"/>
        </w:rPr>
        <w:t>b</w:t>
      </w:r>
      <w:r w:rsidRPr="00BC2899">
        <w:rPr>
          <w:rFonts w:ascii="Times New Roman" w:hAnsi="Times New Roman" w:cs="Times New Roman"/>
        </w:rPr>
        <w:t>ers</w:t>
      </w:r>
      <w:r w:rsidRPr="00BC2899">
        <w:rPr>
          <w:rFonts w:ascii="Times New Roman" w:hAnsi="Times New Roman" w:cs="Times New Roman"/>
          <w:spacing w:val="37"/>
        </w:rPr>
        <w:t xml:space="preserve"> </w:t>
      </w:r>
      <w:r w:rsidRPr="00BC2899">
        <w:rPr>
          <w:rFonts w:ascii="Times New Roman" w:hAnsi="Times New Roman" w:cs="Times New Roman"/>
        </w:rPr>
        <w:t>....................................................................................................</w:t>
      </w:r>
      <w:r w:rsidRPr="00BC2899">
        <w:rPr>
          <w:rFonts w:ascii="Times New Roman" w:hAnsi="Times New Roman" w:cs="Times New Roman"/>
          <w:sz w:val="24"/>
          <w:szCs w:val="24"/>
        </w:rPr>
        <w:tab/>
      </w:r>
      <w:r w:rsidRPr="00BC2899">
        <w:rPr>
          <w:rFonts w:ascii="Times New Roman" w:hAnsi="Times New Roman" w:cs="Times New Roman"/>
        </w:rPr>
        <w:t>4-</w:t>
      </w:r>
      <w:r w:rsidR="009965E7">
        <w:rPr>
          <w:rFonts w:ascii="Times New Roman" w:hAnsi="Times New Roman" w:cs="Times New Roman"/>
        </w:rPr>
        <w:t>3</w:t>
      </w:r>
    </w:p>
    <w:p w14:paraId="3E61DC3F" w14:textId="5317C9D1" w:rsidR="00742611" w:rsidRPr="00BC2899" w:rsidRDefault="00742611" w:rsidP="00F2481F">
      <w:pPr>
        <w:widowControl w:val="0"/>
        <w:tabs>
          <w:tab w:val="left" w:pos="1403"/>
          <w:tab w:val="left" w:pos="8924"/>
        </w:tabs>
        <w:autoSpaceDE w:val="0"/>
        <w:autoSpaceDN w:val="0"/>
        <w:adjustRightInd w:val="0"/>
        <w:spacing w:after="0" w:line="240" w:lineRule="auto"/>
        <w:ind w:left="720"/>
        <w:rPr>
          <w:rFonts w:ascii="Times New Roman" w:hAnsi="Times New Roman" w:cs="Times New Roman"/>
          <w:sz w:val="24"/>
          <w:szCs w:val="24"/>
        </w:rPr>
      </w:pPr>
      <w:r w:rsidRPr="00BC2899">
        <w:rPr>
          <w:rFonts w:ascii="Times New Roman" w:hAnsi="Times New Roman" w:cs="Times New Roman"/>
        </w:rPr>
        <w:t>456.404:</w:t>
      </w:r>
      <w:r w:rsidR="0013168F">
        <w:rPr>
          <w:rFonts w:ascii="Times New Roman" w:hAnsi="Times New Roman" w:cs="Times New Roman"/>
        </w:rPr>
        <w:t xml:space="preserve">  </w:t>
      </w:r>
      <w:r w:rsidRPr="00BC2899">
        <w:rPr>
          <w:rFonts w:ascii="Times New Roman" w:hAnsi="Times New Roman" w:cs="Times New Roman"/>
        </w:rPr>
        <w:t>Require</w:t>
      </w:r>
      <w:r w:rsidRPr="00BC2899">
        <w:rPr>
          <w:rFonts w:ascii="Times New Roman" w:hAnsi="Times New Roman" w:cs="Times New Roman"/>
          <w:spacing w:val="-2"/>
        </w:rPr>
        <w:t>m</w:t>
      </w:r>
      <w:r w:rsidRPr="00BC2899">
        <w:rPr>
          <w:rFonts w:ascii="Times New Roman" w:hAnsi="Times New Roman" w:cs="Times New Roman"/>
        </w:rPr>
        <w:t>ents</w:t>
      </w:r>
      <w:r w:rsidRPr="00BC2899">
        <w:rPr>
          <w:rFonts w:ascii="Times New Roman" w:hAnsi="Times New Roman" w:cs="Times New Roman"/>
          <w:spacing w:val="-9"/>
        </w:rPr>
        <w:t xml:space="preserve"> </w:t>
      </w:r>
      <w:r w:rsidRPr="00BC2899">
        <w:rPr>
          <w:rFonts w:ascii="Times New Roman" w:hAnsi="Times New Roman" w:cs="Times New Roman"/>
        </w:rPr>
        <w:t>for</w:t>
      </w:r>
      <w:r w:rsidRPr="00BC2899">
        <w:rPr>
          <w:rFonts w:ascii="Times New Roman" w:hAnsi="Times New Roman" w:cs="Times New Roman"/>
          <w:spacing w:val="-2"/>
        </w:rPr>
        <w:t xml:space="preserve"> </w:t>
      </w:r>
      <w:r w:rsidRPr="00BC2899">
        <w:rPr>
          <w:rFonts w:ascii="Times New Roman" w:hAnsi="Times New Roman" w:cs="Times New Roman"/>
        </w:rPr>
        <w:t>Provider</w:t>
      </w:r>
      <w:r w:rsidRPr="00BC2899">
        <w:rPr>
          <w:rFonts w:ascii="Times New Roman" w:hAnsi="Times New Roman" w:cs="Times New Roman"/>
          <w:spacing w:val="-7"/>
        </w:rPr>
        <w:t xml:space="preserve"> </w:t>
      </w:r>
      <w:r w:rsidRPr="00BC2899">
        <w:rPr>
          <w:rFonts w:ascii="Times New Roman" w:hAnsi="Times New Roman" w:cs="Times New Roman"/>
        </w:rPr>
        <w:t>Participation:</w:t>
      </w:r>
      <w:r w:rsidRPr="00BC2899">
        <w:rPr>
          <w:rFonts w:ascii="Times New Roman" w:hAnsi="Times New Roman" w:cs="Times New Roman"/>
          <w:spacing w:val="40"/>
        </w:rPr>
        <w:t xml:space="preserve"> </w:t>
      </w:r>
      <w:r w:rsidRPr="00BC2899">
        <w:rPr>
          <w:rFonts w:ascii="Times New Roman" w:hAnsi="Times New Roman" w:cs="Times New Roman"/>
        </w:rPr>
        <w:t>In</w:t>
      </w:r>
      <w:r w:rsidRPr="00BC2899">
        <w:rPr>
          <w:rFonts w:ascii="Times New Roman" w:hAnsi="Times New Roman" w:cs="Times New Roman"/>
          <w:spacing w:val="-2"/>
        </w:rPr>
        <w:t>-</w:t>
      </w:r>
      <w:r w:rsidRPr="00BC2899">
        <w:rPr>
          <w:rFonts w:ascii="Times New Roman" w:hAnsi="Times New Roman" w:cs="Times New Roman"/>
        </w:rPr>
        <w:t>state</w:t>
      </w:r>
      <w:r w:rsidRPr="00BC2899">
        <w:rPr>
          <w:rFonts w:ascii="Times New Roman" w:hAnsi="Times New Roman" w:cs="Times New Roman"/>
          <w:spacing w:val="7"/>
        </w:rPr>
        <w:t xml:space="preserve"> </w:t>
      </w:r>
      <w:r w:rsidRPr="00BC2899">
        <w:rPr>
          <w:rFonts w:ascii="Times New Roman" w:hAnsi="Times New Roman" w:cs="Times New Roman"/>
        </w:rPr>
        <w:t>..................................................</w:t>
      </w:r>
      <w:r w:rsidRPr="00BC2899">
        <w:rPr>
          <w:rFonts w:ascii="Times New Roman" w:hAnsi="Times New Roman" w:cs="Times New Roman"/>
          <w:sz w:val="24"/>
          <w:szCs w:val="24"/>
        </w:rPr>
        <w:tab/>
      </w:r>
      <w:r w:rsidRPr="00BC2899">
        <w:rPr>
          <w:rFonts w:ascii="Times New Roman" w:hAnsi="Times New Roman" w:cs="Times New Roman"/>
        </w:rPr>
        <w:t>4-3</w:t>
      </w:r>
    </w:p>
    <w:p w14:paraId="4B4B3D9E" w14:textId="3952F7C3" w:rsidR="00742611" w:rsidRPr="00BC2899" w:rsidRDefault="00742611" w:rsidP="00F2481F">
      <w:pPr>
        <w:widowControl w:val="0"/>
        <w:tabs>
          <w:tab w:val="left" w:pos="1403"/>
          <w:tab w:val="left" w:pos="8924"/>
        </w:tabs>
        <w:autoSpaceDE w:val="0"/>
        <w:autoSpaceDN w:val="0"/>
        <w:adjustRightInd w:val="0"/>
        <w:spacing w:after="0" w:line="240" w:lineRule="auto"/>
        <w:ind w:left="720"/>
        <w:rPr>
          <w:rFonts w:ascii="Times New Roman" w:hAnsi="Times New Roman" w:cs="Times New Roman"/>
          <w:sz w:val="24"/>
          <w:szCs w:val="24"/>
        </w:rPr>
      </w:pPr>
      <w:r w:rsidRPr="00BC2899">
        <w:rPr>
          <w:rFonts w:ascii="Times New Roman" w:hAnsi="Times New Roman" w:cs="Times New Roman"/>
        </w:rPr>
        <w:t>456.405:</w:t>
      </w:r>
      <w:r w:rsidR="0013168F">
        <w:rPr>
          <w:rFonts w:ascii="Times New Roman" w:hAnsi="Times New Roman" w:cs="Times New Roman"/>
        </w:rPr>
        <w:t xml:space="preserve">  </w:t>
      </w:r>
      <w:r w:rsidRPr="00BC2899">
        <w:rPr>
          <w:rFonts w:ascii="Times New Roman" w:hAnsi="Times New Roman" w:cs="Times New Roman"/>
        </w:rPr>
        <w:t>Require</w:t>
      </w:r>
      <w:r w:rsidRPr="00BC2899">
        <w:rPr>
          <w:rFonts w:ascii="Times New Roman" w:hAnsi="Times New Roman" w:cs="Times New Roman"/>
          <w:spacing w:val="-1"/>
        </w:rPr>
        <w:t>m</w:t>
      </w:r>
      <w:r w:rsidRPr="00BC2899">
        <w:rPr>
          <w:rFonts w:ascii="Times New Roman" w:hAnsi="Times New Roman" w:cs="Times New Roman"/>
        </w:rPr>
        <w:t>ents</w:t>
      </w:r>
      <w:r w:rsidRPr="00BC2899">
        <w:rPr>
          <w:rFonts w:ascii="Times New Roman" w:hAnsi="Times New Roman" w:cs="Times New Roman"/>
          <w:spacing w:val="-9"/>
        </w:rPr>
        <w:t xml:space="preserve"> </w:t>
      </w:r>
      <w:r w:rsidRPr="00BC2899">
        <w:rPr>
          <w:rFonts w:ascii="Times New Roman" w:hAnsi="Times New Roman" w:cs="Times New Roman"/>
        </w:rPr>
        <w:t>for</w:t>
      </w:r>
      <w:r w:rsidRPr="00BC2899">
        <w:rPr>
          <w:rFonts w:ascii="Times New Roman" w:hAnsi="Times New Roman" w:cs="Times New Roman"/>
          <w:spacing w:val="-2"/>
        </w:rPr>
        <w:t xml:space="preserve"> </w:t>
      </w:r>
      <w:r w:rsidRPr="00BC2899">
        <w:rPr>
          <w:rFonts w:ascii="Times New Roman" w:hAnsi="Times New Roman" w:cs="Times New Roman"/>
        </w:rPr>
        <w:t>Provider</w:t>
      </w:r>
      <w:r w:rsidRPr="00BC2899">
        <w:rPr>
          <w:rFonts w:ascii="Times New Roman" w:hAnsi="Times New Roman" w:cs="Times New Roman"/>
          <w:spacing w:val="-7"/>
        </w:rPr>
        <w:t xml:space="preserve"> </w:t>
      </w:r>
      <w:r w:rsidRPr="00BC2899">
        <w:rPr>
          <w:rFonts w:ascii="Times New Roman" w:hAnsi="Times New Roman" w:cs="Times New Roman"/>
        </w:rPr>
        <w:t>Participation:</w:t>
      </w:r>
      <w:r w:rsidRPr="00BC2899">
        <w:rPr>
          <w:rFonts w:ascii="Times New Roman" w:hAnsi="Times New Roman" w:cs="Times New Roman"/>
          <w:spacing w:val="40"/>
        </w:rPr>
        <w:t xml:space="preserve"> </w:t>
      </w:r>
      <w:r w:rsidRPr="00BC2899">
        <w:rPr>
          <w:rFonts w:ascii="Times New Roman" w:hAnsi="Times New Roman" w:cs="Times New Roman"/>
        </w:rPr>
        <w:t>Out</w:t>
      </w:r>
      <w:r w:rsidRPr="00BC2899">
        <w:rPr>
          <w:rFonts w:ascii="Times New Roman" w:hAnsi="Times New Roman" w:cs="Times New Roman"/>
          <w:spacing w:val="-3"/>
        </w:rPr>
        <w:t>-</w:t>
      </w:r>
      <w:r w:rsidRPr="00BC2899">
        <w:rPr>
          <w:rFonts w:ascii="Times New Roman" w:hAnsi="Times New Roman" w:cs="Times New Roman"/>
        </w:rPr>
        <w:t>of</w:t>
      </w:r>
      <w:r w:rsidRPr="00BC2899">
        <w:rPr>
          <w:rFonts w:ascii="Times New Roman" w:hAnsi="Times New Roman" w:cs="Times New Roman"/>
          <w:spacing w:val="-2"/>
        </w:rPr>
        <w:t>-</w:t>
      </w:r>
      <w:r w:rsidRPr="00BC2899">
        <w:rPr>
          <w:rFonts w:ascii="Times New Roman" w:hAnsi="Times New Roman" w:cs="Times New Roman"/>
        </w:rPr>
        <w:t xml:space="preserve">state </w:t>
      </w:r>
      <w:r w:rsidRPr="00BC2899">
        <w:rPr>
          <w:rFonts w:ascii="Times New Roman" w:hAnsi="Times New Roman" w:cs="Times New Roman"/>
          <w:spacing w:val="9"/>
        </w:rPr>
        <w:t xml:space="preserve"> </w:t>
      </w:r>
      <w:r w:rsidRPr="00BC2899">
        <w:rPr>
          <w:rFonts w:ascii="Times New Roman" w:hAnsi="Times New Roman" w:cs="Times New Roman"/>
        </w:rPr>
        <w:t>..........................................</w:t>
      </w:r>
      <w:r w:rsidRPr="00BC2899">
        <w:rPr>
          <w:rFonts w:ascii="Times New Roman" w:hAnsi="Times New Roman" w:cs="Times New Roman"/>
          <w:sz w:val="24"/>
          <w:szCs w:val="24"/>
        </w:rPr>
        <w:tab/>
      </w:r>
      <w:r w:rsidRPr="00BC2899">
        <w:rPr>
          <w:rFonts w:ascii="Times New Roman" w:hAnsi="Times New Roman" w:cs="Times New Roman"/>
        </w:rPr>
        <w:t>4-</w:t>
      </w:r>
      <w:r w:rsidR="009965E7">
        <w:rPr>
          <w:rFonts w:ascii="Times New Roman" w:hAnsi="Times New Roman" w:cs="Times New Roman"/>
        </w:rPr>
        <w:t>4</w:t>
      </w:r>
    </w:p>
    <w:p w14:paraId="2087C359" w14:textId="446674B3" w:rsidR="00742611" w:rsidRPr="00BC2899" w:rsidRDefault="00742611" w:rsidP="00F2481F">
      <w:pPr>
        <w:widowControl w:val="0"/>
        <w:tabs>
          <w:tab w:val="left" w:pos="1403"/>
          <w:tab w:val="left" w:pos="8924"/>
        </w:tabs>
        <w:autoSpaceDE w:val="0"/>
        <w:autoSpaceDN w:val="0"/>
        <w:adjustRightInd w:val="0"/>
        <w:spacing w:after="0" w:line="240" w:lineRule="auto"/>
        <w:ind w:left="720"/>
        <w:rPr>
          <w:rFonts w:ascii="Times New Roman" w:hAnsi="Times New Roman" w:cs="Times New Roman"/>
          <w:sz w:val="24"/>
          <w:szCs w:val="24"/>
        </w:rPr>
      </w:pPr>
      <w:r w:rsidRPr="00BC2899">
        <w:rPr>
          <w:rFonts w:ascii="Times New Roman" w:hAnsi="Times New Roman" w:cs="Times New Roman"/>
        </w:rPr>
        <w:t>456.406:</w:t>
      </w:r>
      <w:r w:rsidR="00A67213">
        <w:rPr>
          <w:rFonts w:ascii="Times New Roman" w:hAnsi="Times New Roman" w:cs="Times New Roman"/>
        </w:rPr>
        <w:t xml:space="preserve">  </w:t>
      </w:r>
      <w:r w:rsidRPr="00BC2899">
        <w:rPr>
          <w:rFonts w:ascii="Times New Roman" w:hAnsi="Times New Roman" w:cs="Times New Roman"/>
        </w:rPr>
        <w:t>Medicare</w:t>
      </w:r>
      <w:r w:rsidRPr="00BC2899">
        <w:rPr>
          <w:rFonts w:ascii="Times New Roman" w:hAnsi="Times New Roman" w:cs="Times New Roman"/>
          <w:spacing w:val="-12"/>
        </w:rPr>
        <w:t xml:space="preserve"> </w:t>
      </w:r>
      <w:r w:rsidRPr="00BC2899">
        <w:rPr>
          <w:rFonts w:ascii="Times New Roman" w:hAnsi="Times New Roman" w:cs="Times New Roman"/>
        </w:rPr>
        <w:t>Certification</w:t>
      </w:r>
      <w:r w:rsidRPr="00BC2899">
        <w:rPr>
          <w:rFonts w:ascii="Times New Roman" w:hAnsi="Times New Roman" w:cs="Times New Roman"/>
          <w:spacing w:val="-9"/>
        </w:rPr>
        <w:t xml:space="preserve"> </w:t>
      </w:r>
      <w:r w:rsidRPr="00BC2899">
        <w:rPr>
          <w:rFonts w:ascii="Times New Roman" w:hAnsi="Times New Roman" w:cs="Times New Roman"/>
        </w:rPr>
        <w:t>Require</w:t>
      </w:r>
      <w:r w:rsidRPr="00BC2899">
        <w:rPr>
          <w:rFonts w:ascii="Times New Roman" w:hAnsi="Times New Roman" w:cs="Times New Roman"/>
          <w:spacing w:val="-2"/>
        </w:rPr>
        <w:t>m</w:t>
      </w:r>
      <w:r w:rsidRPr="00BC2899">
        <w:rPr>
          <w:rFonts w:ascii="Times New Roman" w:hAnsi="Times New Roman" w:cs="Times New Roman"/>
        </w:rPr>
        <w:t xml:space="preserve">ent </w:t>
      </w:r>
      <w:r w:rsidRPr="00BC2899">
        <w:rPr>
          <w:rFonts w:ascii="Times New Roman" w:hAnsi="Times New Roman" w:cs="Times New Roman"/>
          <w:spacing w:val="29"/>
        </w:rPr>
        <w:t xml:space="preserve"> </w:t>
      </w:r>
      <w:r w:rsidRPr="00BC2899">
        <w:rPr>
          <w:rFonts w:ascii="Times New Roman" w:hAnsi="Times New Roman" w:cs="Times New Roman"/>
        </w:rPr>
        <w:t>......................................................................</w:t>
      </w:r>
      <w:r w:rsidRPr="00BC2899">
        <w:rPr>
          <w:rFonts w:ascii="Times New Roman" w:hAnsi="Times New Roman" w:cs="Times New Roman"/>
          <w:sz w:val="24"/>
          <w:szCs w:val="24"/>
        </w:rPr>
        <w:tab/>
      </w:r>
      <w:r w:rsidRPr="00BC2899">
        <w:rPr>
          <w:rFonts w:ascii="Times New Roman" w:hAnsi="Times New Roman" w:cs="Times New Roman"/>
        </w:rPr>
        <w:t>4-</w:t>
      </w:r>
      <w:r w:rsidR="009965E7">
        <w:rPr>
          <w:rFonts w:ascii="Times New Roman" w:hAnsi="Times New Roman" w:cs="Times New Roman"/>
        </w:rPr>
        <w:t>4</w:t>
      </w:r>
    </w:p>
    <w:p w14:paraId="135DE4DB" w14:textId="42486E65" w:rsidR="00742611" w:rsidRPr="00BC2899" w:rsidRDefault="00742611" w:rsidP="00F2481F">
      <w:pPr>
        <w:widowControl w:val="0"/>
        <w:tabs>
          <w:tab w:val="left" w:pos="1403"/>
          <w:tab w:val="left" w:pos="8924"/>
        </w:tabs>
        <w:autoSpaceDE w:val="0"/>
        <w:autoSpaceDN w:val="0"/>
        <w:adjustRightInd w:val="0"/>
        <w:spacing w:after="0" w:line="240" w:lineRule="auto"/>
        <w:ind w:left="720"/>
        <w:rPr>
          <w:rFonts w:ascii="Times New Roman" w:hAnsi="Times New Roman" w:cs="Times New Roman"/>
          <w:sz w:val="24"/>
          <w:szCs w:val="24"/>
        </w:rPr>
      </w:pPr>
      <w:r w:rsidRPr="00BC2899">
        <w:rPr>
          <w:rFonts w:ascii="Times New Roman" w:hAnsi="Times New Roman" w:cs="Times New Roman"/>
        </w:rPr>
        <w:t>456.407:</w:t>
      </w:r>
      <w:r w:rsidR="00A67213">
        <w:rPr>
          <w:rFonts w:ascii="Times New Roman" w:hAnsi="Times New Roman" w:cs="Times New Roman"/>
        </w:rPr>
        <w:t xml:space="preserve">  </w:t>
      </w:r>
      <w:r w:rsidRPr="00BC2899">
        <w:rPr>
          <w:rFonts w:ascii="Times New Roman" w:hAnsi="Times New Roman" w:cs="Times New Roman"/>
        </w:rPr>
        <w:t>Clinical</w:t>
      </w:r>
      <w:r w:rsidRPr="00BC2899">
        <w:rPr>
          <w:rFonts w:ascii="Times New Roman" w:hAnsi="Times New Roman" w:cs="Times New Roman"/>
          <w:spacing w:val="-4"/>
        </w:rPr>
        <w:t xml:space="preserve"> </w:t>
      </w:r>
      <w:r w:rsidRPr="00BC2899">
        <w:rPr>
          <w:rFonts w:ascii="Times New Roman" w:hAnsi="Times New Roman" w:cs="Times New Roman"/>
        </w:rPr>
        <w:t>Authorization</w:t>
      </w:r>
      <w:r w:rsidRPr="00BC2899">
        <w:rPr>
          <w:rFonts w:ascii="Times New Roman" w:hAnsi="Times New Roman" w:cs="Times New Roman"/>
          <w:spacing w:val="-10"/>
        </w:rPr>
        <w:t xml:space="preserve"> </w:t>
      </w:r>
      <w:r w:rsidRPr="00BC2899">
        <w:rPr>
          <w:rFonts w:ascii="Times New Roman" w:hAnsi="Times New Roman" w:cs="Times New Roman"/>
        </w:rPr>
        <w:t>of</w:t>
      </w:r>
      <w:r w:rsidRPr="00BC2899">
        <w:rPr>
          <w:rFonts w:ascii="Times New Roman" w:hAnsi="Times New Roman" w:cs="Times New Roman"/>
          <w:spacing w:val="-2"/>
        </w:rPr>
        <w:t xml:space="preserve"> </w:t>
      </w:r>
      <w:r w:rsidRPr="00BC2899">
        <w:rPr>
          <w:rFonts w:ascii="Times New Roman" w:hAnsi="Times New Roman" w:cs="Times New Roman"/>
        </w:rPr>
        <w:t>Nursing Facility</w:t>
      </w:r>
      <w:r w:rsidRPr="00BC2899">
        <w:rPr>
          <w:rFonts w:ascii="Times New Roman" w:hAnsi="Times New Roman" w:cs="Times New Roman"/>
          <w:spacing w:val="-11"/>
        </w:rPr>
        <w:t xml:space="preserve"> </w:t>
      </w:r>
      <w:r w:rsidRPr="00BC2899">
        <w:rPr>
          <w:rFonts w:ascii="Times New Roman" w:hAnsi="Times New Roman" w:cs="Times New Roman"/>
          <w:w w:val="99"/>
        </w:rPr>
        <w:t>Services</w:t>
      </w:r>
      <w:r w:rsidRPr="00BC2899">
        <w:rPr>
          <w:rFonts w:ascii="Times New Roman" w:hAnsi="Times New Roman" w:cs="Times New Roman"/>
          <w:spacing w:val="-28"/>
        </w:rPr>
        <w:t xml:space="preserve"> </w:t>
      </w:r>
      <w:r w:rsidRPr="00BC2899">
        <w:rPr>
          <w:rFonts w:ascii="Times New Roman" w:hAnsi="Times New Roman" w:cs="Times New Roman"/>
        </w:rPr>
        <w:t>................................................</w:t>
      </w:r>
      <w:r w:rsidRPr="00BC2899">
        <w:rPr>
          <w:rFonts w:ascii="Times New Roman" w:hAnsi="Times New Roman" w:cs="Times New Roman"/>
          <w:sz w:val="24"/>
          <w:szCs w:val="24"/>
        </w:rPr>
        <w:tab/>
      </w:r>
      <w:r w:rsidRPr="00BC2899">
        <w:rPr>
          <w:rFonts w:ascii="Times New Roman" w:hAnsi="Times New Roman" w:cs="Times New Roman"/>
        </w:rPr>
        <w:t>4-</w:t>
      </w:r>
      <w:r w:rsidR="009965E7">
        <w:rPr>
          <w:rFonts w:ascii="Times New Roman" w:hAnsi="Times New Roman" w:cs="Times New Roman"/>
        </w:rPr>
        <w:t>5</w:t>
      </w:r>
    </w:p>
    <w:p w14:paraId="14216FE4" w14:textId="3271B573" w:rsidR="00742611" w:rsidRPr="00BC2899" w:rsidRDefault="00742611" w:rsidP="00F2481F">
      <w:pPr>
        <w:widowControl w:val="0"/>
        <w:tabs>
          <w:tab w:val="left" w:pos="1403"/>
          <w:tab w:val="left" w:pos="8924"/>
        </w:tabs>
        <w:autoSpaceDE w:val="0"/>
        <w:autoSpaceDN w:val="0"/>
        <w:adjustRightInd w:val="0"/>
        <w:spacing w:after="0" w:line="240" w:lineRule="auto"/>
        <w:ind w:left="720"/>
        <w:rPr>
          <w:rFonts w:ascii="Times New Roman" w:hAnsi="Times New Roman" w:cs="Times New Roman"/>
          <w:sz w:val="24"/>
          <w:szCs w:val="24"/>
        </w:rPr>
      </w:pPr>
      <w:r w:rsidRPr="00BC2899">
        <w:rPr>
          <w:rFonts w:ascii="Times New Roman" w:hAnsi="Times New Roman" w:cs="Times New Roman"/>
        </w:rPr>
        <w:t>456.408:</w:t>
      </w:r>
      <w:r w:rsidR="0013168F">
        <w:rPr>
          <w:rFonts w:ascii="Times New Roman" w:hAnsi="Times New Roman" w:cs="Times New Roman"/>
        </w:rPr>
        <w:t xml:space="preserve">  </w:t>
      </w:r>
      <w:r w:rsidRPr="00BC2899">
        <w:rPr>
          <w:rFonts w:ascii="Times New Roman" w:hAnsi="Times New Roman" w:cs="Times New Roman"/>
        </w:rPr>
        <w:t>Conditions for Payment</w:t>
      </w:r>
      <w:r w:rsidRPr="00BC2899">
        <w:rPr>
          <w:rFonts w:ascii="Times New Roman" w:hAnsi="Times New Roman" w:cs="Times New Roman"/>
          <w:spacing w:val="-37"/>
        </w:rPr>
        <w:t xml:space="preserve"> </w:t>
      </w:r>
      <w:r w:rsidRPr="00BC2899">
        <w:rPr>
          <w:rFonts w:ascii="Times New Roman" w:hAnsi="Times New Roman" w:cs="Times New Roman"/>
        </w:rPr>
        <w:t>............................................................................................</w:t>
      </w:r>
      <w:r w:rsidRPr="00BC2899">
        <w:rPr>
          <w:rFonts w:ascii="Times New Roman" w:hAnsi="Times New Roman" w:cs="Times New Roman"/>
          <w:sz w:val="24"/>
          <w:szCs w:val="24"/>
        </w:rPr>
        <w:tab/>
      </w:r>
      <w:r w:rsidRPr="00BC2899">
        <w:rPr>
          <w:rFonts w:ascii="Times New Roman" w:hAnsi="Times New Roman" w:cs="Times New Roman"/>
        </w:rPr>
        <w:t>4-</w:t>
      </w:r>
      <w:r w:rsidR="009965E7">
        <w:rPr>
          <w:rFonts w:ascii="Times New Roman" w:hAnsi="Times New Roman" w:cs="Times New Roman"/>
        </w:rPr>
        <w:t>6</w:t>
      </w:r>
    </w:p>
    <w:p w14:paraId="61CE387F" w14:textId="33C40123" w:rsidR="00742611" w:rsidRPr="00BC2899" w:rsidRDefault="00742611" w:rsidP="00240A48">
      <w:pPr>
        <w:widowControl w:val="0"/>
        <w:tabs>
          <w:tab w:val="left" w:pos="1403"/>
          <w:tab w:val="left" w:pos="8924"/>
        </w:tabs>
        <w:autoSpaceDE w:val="0"/>
        <w:autoSpaceDN w:val="0"/>
        <w:adjustRightInd w:val="0"/>
        <w:spacing w:after="0" w:line="240" w:lineRule="auto"/>
        <w:ind w:left="720"/>
        <w:rPr>
          <w:rFonts w:ascii="Times New Roman" w:hAnsi="Times New Roman" w:cs="Times New Roman"/>
          <w:sz w:val="24"/>
          <w:szCs w:val="24"/>
        </w:rPr>
      </w:pPr>
      <w:r w:rsidRPr="00BC2899">
        <w:rPr>
          <w:rFonts w:ascii="Times New Roman" w:hAnsi="Times New Roman" w:cs="Times New Roman"/>
        </w:rPr>
        <w:t>456.409:</w:t>
      </w:r>
      <w:r w:rsidR="00A67213">
        <w:rPr>
          <w:rFonts w:ascii="Times New Roman" w:hAnsi="Times New Roman" w:cs="Times New Roman"/>
        </w:rPr>
        <w:t xml:space="preserve">  </w:t>
      </w:r>
      <w:r w:rsidRPr="00BC2899">
        <w:rPr>
          <w:rFonts w:ascii="Times New Roman" w:hAnsi="Times New Roman" w:cs="Times New Roman"/>
        </w:rPr>
        <w:t>Clinical Eligibility Criteria</w:t>
      </w:r>
      <w:r w:rsidR="00EC0921" w:rsidRPr="00BC2899">
        <w:rPr>
          <w:rFonts w:ascii="Times New Roman" w:hAnsi="Times New Roman" w:cs="Times New Roman"/>
        </w:rPr>
        <w:t>..........................................................................................</w:t>
      </w:r>
      <w:r w:rsidRPr="00BC2899">
        <w:rPr>
          <w:rFonts w:ascii="Times New Roman" w:hAnsi="Times New Roman" w:cs="Times New Roman"/>
        </w:rPr>
        <w:t>4-</w:t>
      </w:r>
      <w:r w:rsidR="009965E7">
        <w:rPr>
          <w:rFonts w:ascii="Times New Roman" w:hAnsi="Times New Roman" w:cs="Times New Roman"/>
        </w:rPr>
        <w:t>7</w:t>
      </w:r>
    </w:p>
    <w:p w14:paraId="5DA13596" w14:textId="79878DD8" w:rsidR="00742611" w:rsidRPr="00BC2899" w:rsidRDefault="00742611" w:rsidP="00EC0921">
      <w:pPr>
        <w:widowControl w:val="0"/>
        <w:autoSpaceDE w:val="0"/>
        <w:autoSpaceDN w:val="0"/>
        <w:adjustRightInd w:val="0"/>
        <w:spacing w:after="0" w:line="240" w:lineRule="auto"/>
        <w:ind w:left="1620" w:hanging="900"/>
        <w:rPr>
          <w:rFonts w:ascii="Times New Roman" w:hAnsi="Times New Roman" w:cs="Times New Roman"/>
          <w:sz w:val="24"/>
          <w:szCs w:val="24"/>
        </w:rPr>
      </w:pPr>
      <w:r w:rsidRPr="00BC2899">
        <w:rPr>
          <w:rFonts w:ascii="Times New Roman" w:hAnsi="Times New Roman" w:cs="Times New Roman"/>
        </w:rPr>
        <w:t>456.410:</w:t>
      </w:r>
      <w:r w:rsidR="00A67213">
        <w:rPr>
          <w:rFonts w:ascii="Times New Roman" w:hAnsi="Times New Roman" w:cs="Times New Roman"/>
        </w:rPr>
        <w:t xml:space="preserve">  </w:t>
      </w:r>
      <w:r w:rsidRPr="00BC2899">
        <w:rPr>
          <w:rFonts w:ascii="Times New Roman" w:hAnsi="Times New Roman" w:cs="Times New Roman"/>
        </w:rPr>
        <w:t>The Preadmission Screening</w:t>
      </w:r>
      <w:r w:rsidRPr="00BC2899">
        <w:rPr>
          <w:rFonts w:ascii="Times New Roman" w:hAnsi="Times New Roman" w:cs="Times New Roman"/>
          <w:spacing w:val="-14"/>
        </w:rPr>
        <w:t xml:space="preserve"> </w:t>
      </w:r>
      <w:r w:rsidRPr="00BC2899">
        <w:rPr>
          <w:rFonts w:ascii="Times New Roman" w:hAnsi="Times New Roman" w:cs="Times New Roman"/>
        </w:rPr>
        <w:t xml:space="preserve">and Resident Review (PASRR) for Intellectual </w:t>
      </w:r>
      <w:r w:rsidR="00976CAC">
        <w:rPr>
          <w:rFonts w:ascii="Times New Roman" w:hAnsi="Times New Roman" w:cs="Times New Roman"/>
        </w:rPr>
        <w:br/>
      </w:r>
      <w:r w:rsidRPr="00BC2899">
        <w:rPr>
          <w:rFonts w:ascii="Times New Roman" w:hAnsi="Times New Roman" w:cs="Times New Roman"/>
        </w:rPr>
        <w:t>Disability (ID), Developmental Disability (DD), and/or Serious Mental Illness (SMI)</w:t>
      </w:r>
      <w:r w:rsidR="00EC0921" w:rsidRPr="00BC2899">
        <w:rPr>
          <w:rFonts w:ascii="Times New Roman" w:hAnsi="Times New Roman" w:cs="Times New Roman"/>
        </w:rPr>
        <w:t>........................................................................................................................</w:t>
      </w:r>
      <w:r w:rsidR="00EC0921" w:rsidRPr="00BC2899">
        <w:rPr>
          <w:rFonts w:ascii="Times New Roman" w:hAnsi="Times New Roman" w:cs="Times New Roman"/>
          <w:spacing w:val="2"/>
        </w:rPr>
        <w:t>.</w:t>
      </w:r>
      <w:r w:rsidR="00EC0921" w:rsidRPr="00BC2899">
        <w:rPr>
          <w:rFonts w:ascii="Times New Roman" w:hAnsi="Times New Roman" w:cs="Times New Roman"/>
        </w:rPr>
        <w:t>..</w:t>
      </w:r>
      <w:r w:rsidRPr="00BC2899">
        <w:rPr>
          <w:rFonts w:ascii="Times New Roman" w:hAnsi="Times New Roman" w:cs="Times New Roman"/>
        </w:rPr>
        <w:t>4</w:t>
      </w:r>
      <w:r w:rsidR="00EC0921">
        <w:rPr>
          <w:rFonts w:ascii="Times New Roman" w:hAnsi="Times New Roman" w:cs="Times New Roman"/>
        </w:rPr>
        <w:t>-</w:t>
      </w:r>
      <w:r w:rsidR="009965E7">
        <w:rPr>
          <w:rFonts w:ascii="Times New Roman" w:hAnsi="Times New Roman" w:cs="Times New Roman"/>
        </w:rPr>
        <w:t>9</w:t>
      </w:r>
    </w:p>
    <w:p w14:paraId="0C91B4CE" w14:textId="4A9BBE9D" w:rsidR="00742611" w:rsidRPr="00BC2899" w:rsidRDefault="00742611" w:rsidP="00F2481F">
      <w:pPr>
        <w:widowControl w:val="0"/>
        <w:tabs>
          <w:tab w:val="left" w:pos="1403"/>
          <w:tab w:val="left" w:pos="8924"/>
        </w:tabs>
        <w:autoSpaceDE w:val="0"/>
        <w:autoSpaceDN w:val="0"/>
        <w:adjustRightInd w:val="0"/>
        <w:spacing w:after="0" w:line="240" w:lineRule="auto"/>
        <w:ind w:left="720"/>
        <w:rPr>
          <w:rFonts w:ascii="Times New Roman" w:hAnsi="Times New Roman" w:cs="Times New Roman"/>
          <w:sz w:val="24"/>
          <w:szCs w:val="24"/>
        </w:rPr>
      </w:pPr>
      <w:r w:rsidRPr="00BC2899">
        <w:rPr>
          <w:rFonts w:ascii="Times New Roman" w:hAnsi="Times New Roman" w:cs="Times New Roman"/>
        </w:rPr>
        <w:t>456.411:</w:t>
      </w:r>
      <w:r w:rsidR="00B5451D">
        <w:rPr>
          <w:rFonts w:ascii="Times New Roman" w:hAnsi="Times New Roman" w:cs="Times New Roman"/>
        </w:rPr>
        <w:t xml:space="preserve">  </w:t>
      </w:r>
      <w:r w:rsidRPr="00BC2899">
        <w:rPr>
          <w:rFonts w:ascii="Times New Roman" w:hAnsi="Times New Roman" w:cs="Times New Roman"/>
        </w:rPr>
        <w:t>Review</w:t>
      </w:r>
      <w:r w:rsidRPr="00BC2899">
        <w:rPr>
          <w:rFonts w:ascii="Times New Roman" w:hAnsi="Times New Roman" w:cs="Times New Roman"/>
          <w:spacing w:val="-11"/>
        </w:rPr>
        <w:t xml:space="preserve"> </w:t>
      </w:r>
      <w:r w:rsidRPr="00BC2899">
        <w:rPr>
          <w:rFonts w:ascii="Times New Roman" w:hAnsi="Times New Roman" w:cs="Times New Roman"/>
        </w:rPr>
        <w:t>of</w:t>
      </w:r>
      <w:r w:rsidRPr="00BC2899">
        <w:rPr>
          <w:rFonts w:ascii="Times New Roman" w:hAnsi="Times New Roman" w:cs="Times New Roman"/>
          <w:spacing w:val="-2"/>
        </w:rPr>
        <w:t xml:space="preserve"> </w:t>
      </w:r>
      <w:r w:rsidRPr="00BC2899">
        <w:rPr>
          <w:rFonts w:ascii="Times New Roman" w:hAnsi="Times New Roman" w:cs="Times New Roman"/>
        </w:rPr>
        <w:t>Need</w:t>
      </w:r>
      <w:r w:rsidRPr="00BC2899">
        <w:rPr>
          <w:rFonts w:ascii="Times New Roman" w:hAnsi="Times New Roman" w:cs="Times New Roman"/>
          <w:spacing w:val="-4"/>
        </w:rPr>
        <w:t xml:space="preserve"> </w:t>
      </w:r>
      <w:r w:rsidRPr="00BC2899">
        <w:rPr>
          <w:rFonts w:ascii="Times New Roman" w:hAnsi="Times New Roman" w:cs="Times New Roman"/>
        </w:rPr>
        <w:t>for</w:t>
      </w:r>
      <w:r w:rsidRPr="00BC2899">
        <w:rPr>
          <w:rFonts w:ascii="Times New Roman" w:hAnsi="Times New Roman" w:cs="Times New Roman"/>
          <w:spacing w:val="-2"/>
        </w:rPr>
        <w:t xml:space="preserve"> </w:t>
      </w:r>
      <w:r w:rsidRPr="00BC2899">
        <w:rPr>
          <w:rFonts w:ascii="Times New Roman" w:hAnsi="Times New Roman" w:cs="Times New Roman"/>
        </w:rPr>
        <w:t>Continu</w:t>
      </w:r>
      <w:r w:rsidRPr="00BC2899">
        <w:rPr>
          <w:rFonts w:ascii="Times New Roman" w:hAnsi="Times New Roman" w:cs="Times New Roman"/>
          <w:spacing w:val="-1"/>
        </w:rPr>
        <w:t>i</w:t>
      </w:r>
      <w:r w:rsidRPr="00BC2899">
        <w:rPr>
          <w:rFonts w:ascii="Times New Roman" w:hAnsi="Times New Roman" w:cs="Times New Roman"/>
        </w:rPr>
        <w:t>ng</w:t>
      </w:r>
      <w:r w:rsidRPr="00BC2899">
        <w:rPr>
          <w:rFonts w:ascii="Times New Roman" w:hAnsi="Times New Roman" w:cs="Times New Roman"/>
          <w:spacing w:val="-6"/>
        </w:rPr>
        <w:t xml:space="preserve"> </w:t>
      </w:r>
      <w:r w:rsidRPr="00BC2899">
        <w:rPr>
          <w:rFonts w:ascii="Times New Roman" w:hAnsi="Times New Roman" w:cs="Times New Roman"/>
        </w:rPr>
        <w:t>Care</w:t>
      </w:r>
      <w:r w:rsidRPr="00BC2899">
        <w:rPr>
          <w:rFonts w:ascii="Times New Roman" w:hAnsi="Times New Roman" w:cs="Times New Roman"/>
          <w:spacing w:val="-3"/>
        </w:rPr>
        <w:t xml:space="preserve"> </w:t>
      </w:r>
      <w:r w:rsidRPr="00BC2899">
        <w:rPr>
          <w:rFonts w:ascii="Times New Roman" w:hAnsi="Times New Roman" w:cs="Times New Roman"/>
        </w:rPr>
        <w:t>in</w:t>
      </w:r>
      <w:r w:rsidRPr="00BC2899">
        <w:rPr>
          <w:rFonts w:ascii="Times New Roman" w:hAnsi="Times New Roman" w:cs="Times New Roman"/>
          <w:spacing w:val="-1"/>
        </w:rPr>
        <w:t xml:space="preserve"> </w:t>
      </w:r>
      <w:r w:rsidRPr="00BC2899">
        <w:rPr>
          <w:rFonts w:ascii="Times New Roman" w:hAnsi="Times New Roman" w:cs="Times New Roman"/>
        </w:rPr>
        <w:t>a Nursing</w:t>
      </w:r>
      <w:r w:rsidRPr="00BC2899">
        <w:rPr>
          <w:rFonts w:ascii="Times New Roman" w:hAnsi="Times New Roman" w:cs="Times New Roman"/>
          <w:spacing w:val="-6"/>
        </w:rPr>
        <w:t xml:space="preserve"> </w:t>
      </w:r>
      <w:r w:rsidRPr="00BC2899">
        <w:rPr>
          <w:rFonts w:ascii="Times New Roman" w:hAnsi="Times New Roman" w:cs="Times New Roman"/>
          <w:w w:val="99"/>
        </w:rPr>
        <w:t>Facility</w:t>
      </w:r>
      <w:r w:rsidRPr="00BC2899">
        <w:rPr>
          <w:rFonts w:ascii="Times New Roman" w:hAnsi="Times New Roman" w:cs="Times New Roman"/>
          <w:spacing w:val="-24"/>
        </w:rPr>
        <w:t xml:space="preserve"> </w:t>
      </w:r>
      <w:r w:rsidRPr="00BC2899">
        <w:rPr>
          <w:rFonts w:ascii="Times New Roman" w:hAnsi="Times New Roman" w:cs="Times New Roman"/>
        </w:rPr>
        <w:t>.....................................</w:t>
      </w:r>
      <w:r w:rsidRPr="00BC2899">
        <w:rPr>
          <w:rFonts w:ascii="Times New Roman" w:hAnsi="Times New Roman" w:cs="Times New Roman"/>
          <w:sz w:val="24"/>
          <w:szCs w:val="24"/>
        </w:rPr>
        <w:tab/>
      </w:r>
      <w:r w:rsidRPr="00BC2899">
        <w:rPr>
          <w:rFonts w:ascii="Times New Roman" w:hAnsi="Times New Roman" w:cs="Times New Roman"/>
        </w:rPr>
        <w:t>4-</w:t>
      </w:r>
      <w:r w:rsidR="009965E7">
        <w:rPr>
          <w:rFonts w:ascii="Times New Roman" w:hAnsi="Times New Roman" w:cs="Times New Roman"/>
        </w:rPr>
        <w:t>10</w:t>
      </w:r>
    </w:p>
    <w:p w14:paraId="4CD1F93C" w14:textId="162EFF7B" w:rsidR="00742611" w:rsidRPr="00BC2899" w:rsidRDefault="00742611" w:rsidP="00F2481F">
      <w:pPr>
        <w:widowControl w:val="0"/>
        <w:tabs>
          <w:tab w:val="left" w:pos="1403"/>
          <w:tab w:val="left" w:pos="8924"/>
        </w:tabs>
        <w:autoSpaceDE w:val="0"/>
        <w:autoSpaceDN w:val="0"/>
        <w:adjustRightInd w:val="0"/>
        <w:spacing w:after="0" w:line="240" w:lineRule="auto"/>
        <w:ind w:left="720"/>
        <w:rPr>
          <w:rFonts w:ascii="Times New Roman" w:hAnsi="Times New Roman" w:cs="Times New Roman"/>
          <w:sz w:val="24"/>
          <w:szCs w:val="24"/>
        </w:rPr>
      </w:pPr>
      <w:r w:rsidRPr="00BC2899">
        <w:rPr>
          <w:rFonts w:ascii="Times New Roman" w:hAnsi="Times New Roman" w:cs="Times New Roman"/>
        </w:rPr>
        <w:t>456.412:</w:t>
      </w:r>
      <w:r w:rsidR="00B5451D">
        <w:rPr>
          <w:rFonts w:ascii="Times New Roman" w:hAnsi="Times New Roman" w:cs="Times New Roman"/>
        </w:rPr>
        <w:t xml:space="preserve">  </w:t>
      </w:r>
      <w:r w:rsidRPr="00BC2899">
        <w:rPr>
          <w:rFonts w:ascii="Times New Roman" w:hAnsi="Times New Roman" w:cs="Times New Roman"/>
        </w:rPr>
        <w:t>Notification</w:t>
      </w:r>
      <w:r w:rsidRPr="00BC2899">
        <w:rPr>
          <w:rFonts w:ascii="Times New Roman" w:hAnsi="Times New Roman" w:cs="Times New Roman"/>
          <w:spacing w:val="-15"/>
        </w:rPr>
        <w:t xml:space="preserve"> </w:t>
      </w:r>
      <w:r w:rsidRPr="00BC2899">
        <w:rPr>
          <w:rFonts w:ascii="Times New Roman" w:hAnsi="Times New Roman" w:cs="Times New Roman"/>
        </w:rPr>
        <w:t>and</w:t>
      </w:r>
      <w:r w:rsidRPr="00BC2899">
        <w:rPr>
          <w:rFonts w:ascii="Times New Roman" w:hAnsi="Times New Roman" w:cs="Times New Roman"/>
          <w:spacing w:val="-3"/>
        </w:rPr>
        <w:t xml:space="preserve"> </w:t>
      </w:r>
      <w:r w:rsidRPr="00BC2899">
        <w:rPr>
          <w:rFonts w:ascii="Times New Roman" w:hAnsi="Times New Roman" w:cs="Times New Roman"/>
        </w:rPr>
        <w:t>Right</w:t>
      </w:r>
      <w:r w:rsidRPr="00BC2899">
        <w:rPr>
          <w:rFonts w:ascii="Times New Roman" w:hAnsi="Times New Roman" w:cs="Times New Roman"/>
          <w:spacing w:val="-4"/>
        </w:rPr>
        <w:t xml:space="preserve"> </w:t>
      </w:r>
      <w:r w:rsidRPr="00BC2899">
        <w:rPr>
          <w:rFonts w:ascii="Times New Roman" w:hAnsi="Times New Roman" w:cs="Times New Roman"/>
        </w:rPr>
        <w:t>of</w:t>
      </w:r>
      <w:r w:rsidRPr="00BC2899">
        <w:rPr>
          <w:rFonts w:ascii="Times New Roman" w:hAnsi="Times New Roman" w:cs="Times New Roman"/>
          <w:spacing w:val="-2"/>
        </w:rPr>
        <w:t xml:space="preserve"> </w:t>
      </w:r>
      <w:r w:rsidRPr="00BC2899">
        <w:rPr>
          <w:rFonts w:ascii="Times New Roman" w:hAnsi="Times New Roman" w:cs="Times New Roman"/>
          <w:w w:val="99"/>
        </w:rPr>
        <w:t>Appeal</w:t>
      </w:r>
      <w:r w:rsidRPr="00BC2899">
        <w:rPr>
          <w:rFonts w:ascii="Times New Roman" w:hAnsi="Times New Roman" w:cs="Times New Roman"/>
          <w:spacing w:val="-14"/>
          <w:w w:val="99"/>
        </w:rPr>
        <w:t xml:space="preserve"> </w:t>
      </w:r>
      <w:r w:rsidRPr="00BC2899">
        <w:rPr>
          <w:rFonts w:ascii="Times New Roman" w:hAnsi="Times New Roman" w:cs="Times New Roman"/>
        </w:rPr>
        <w:t>.............................................................................</w:t>
      </w:r>
      <w:r w:rsidRPr="00BC2899">
        <w:rPr>
          <w:rFonts w:ascii="Times New Roman" w:hAnsi="Times New Roman" w:cs="Times New Roman"/>
          <w:sz w:val="24"/>
          <w:szCs w:val="24"/>
        </w:rPr>
        <w:tab/>
      </w:r>
      <w:r w:rsidRPr="00BC2899">
        <w:rPr>
          <w:rFonts w:ascii="Times New Roman" w:hAnsi="Times New Roman" w:cs="Times New Roman"/>
        </w:rPr>
        <w:t>4-</w:t>
      </w:r>
      <w:r w:rsidR="009965E7">
        <w:rPr>
          <w:rFonts w:ascii="Times New Roman" w:hAnsi="Times New Roman" w:cs="Times New Roman"/>
        </w:rPr>
        <w:t>10</w:t>
      </w:r>
    </w:p>
    <w:p w14:paraId="2E5347B1" w14:textId="5942719F" w:rsidR="00742611" w:rsidRPr="00BC2899" w:rsidRDefault="00742611" w:rsidP="00F2481F">
      <w:pPr>
        <w:widowControl w:val="0"/>
        <w:tabs>
          <w:tab w:val="left" w:pos="1403"/>
          <w:tab w:val="left" w:pos="8924"/>
        </w:tabs>
        <w:autoSpaceDE w:val="0"/>
        <w:autoSpaceDN w:val="0"/>
        <w:adjustRightInd w:val="0"/>
        <w:spacing w:after="0" w:line="240" w:lineRule="auto"/>
        <w:ind w:left="720"/>
        <w:rPr>
          <w:rFonts w:ascii="Times New Roman" w:hAnsi="Times New Roman" w:cs="Times New Roman"/>
          <w:sz w:val="24"/>
          <w:szCs w:val="24"/>
        </w:rPr>
      </w:pPr>
      <w:r w:rsidRPr="00BC2899">
        <w:rPr>
          <w:rFonts w:ascii="Times New Roman" w:hAnsi="Times New Roman" w:cs="Times New Roman"/>
        </w:rPr>
        <w:t>456.413:</w:t>
      </w:r>
      <w:r w:rsidR="00B5451D">
        <w:rPr>
          <w:rFonts w:ascii="Times New Roman" w:hAnsi="Times New Roman" w:cs="Times New Roman"/>
        </w:rPr>
        <w:t xml:space="preserve">  </w:t>
      </w:r>
      <w:r w:rsidRPr="00BC2899">
        <w:rPr>
          <w:rFonts w:ascii="Times New Roman" w:hAnsi="Times New Roman" w:cs="Times New Roman"/>
        </w:rPr>
        <w:t>Resident</w:t>
      </w:r>
      <w:r w:rsidRPr="00BC2899">
        <w:rPr>
          <w:rFonts w:ascii="Times New Roman" w:hAnsi="Times New Roman" w:cs="Times New Roman"/>
          <w:spacing w:val="-12"/>
        </w:rPr>
        <w:t xml:space="preserve"> </w:t>
      </w:r>
      <w:r w:rsidRPr="00BC2899">
        <w:rPr>
          <w:rFonts w:ascii="Times New Roman" w:hAnsi="Times New Roman" w:cs="Times New Roman"/>
        </w:rPr>
        <w:t>Right</w:t>
      </w:r>
      <w:r w:rsidRPr="00BC2899">
        <w:rPr>
          <w:rFonts w:ascii="Times New Roman" w:hAnsi="Times New Roman" w:cs="Times New Roman"/>
          <w:spacing w:val="4"/>
        </w:rPr>
        <w:t>s</w:t>
      </w:r>
      <w:r w:rsidRPr="00BC2899">
        <w:rPr>
          <w:rFonts w:ascii="Times New Roman" w:hAnsi="Times New Roman" w:cs="Times New Roman"/>
        </w:rPr>
        <w:t>......................................................................................................</w:t>
      </w:r>
      <w:r w:rsidRPr="00BC2899">
        <w:rPr>
          <w:rFonts w:ascii="Times New Roman" w:hAnsi="Times New Roman" w:cs="Times New Roman"/>
          <w:spacing w:val="2"/>
        </w:rPr>
        <w:t>.</w:t>
      </w:r>
      <w:r w:rsidRPr="00BC2899">
        <w:rPr>
          <w:rFonts w:ascii="Times New Roman" w:hAnsi="Times New Roman" w:cs="Times New Roman"/>
        </w:rPr>
        <w:t>..</w:t>
      </w:r>
      <w:r w:rsidRPr="00BC2899">
        <w:rPr>
          <w:rFonts w:ascii="Times New Roman" w:hAnsi="Times New Roman" w:cs="Times New Roman"/>
          <w:sz w:val="24"/>
          <w:szCs w:val="24"/>
        </w:rPr>
        <w:tab/>
      </w:r>
      <w:r w:rsidRPr="00BC2899">
        <w:rPr>
          <w:rFonts w:ascii="Times New Roman" w:hAnsi="Times New Roman" w:cs="Times New Roman"/>
        </w:rPr>
        <w:t>4-</w:t>
      </w:r>
      <w:r w:rsidR="009965E7">
        <w:rPr>
          <w:rFonts w:ascii="Times New Roman" w:hAnsi="Times New Roman" w:cs="Times New Roman"/>
        </w:rPr>
        <w:t>11</w:t>
      </w:r>
    </w:p>
    <w:p w14:paraId="4BF2236C" w14:textId="482D317A" w:rsidR="00742611" w:rsidRPr="00BC2899" w:rsidRDefault="00742611" w:rsidP="00F2481F">
      <w:pPr>
        <w:widowControl w:val="0"/>
        <w:tabs>
          <w:tab w:val="left" w:pos="1403"/>
          <w:tab w:val="left" w:pos="8924"/>
        </w:tabs>
        <w:autoSpaceDE w:val="0"/>
        <w:autoSpaceDN w:val="0"/>
        <w:adjustRightInd w:val="0"/>
        <w:spacing w:after="0" w:line="240" w:lineRule="auto"/>
        <w:ind w:left="720"/>
        <w:rPr>
          <w:rFonts w:ascii="Times New Roman" w:hAnsi="Times New Roman" w:cs="Times New Roman"/>
          <w:sz w:val="24"/>
          <w:szCs w:val="24"/>
        </w:rPr>
      </w:pPr>
      <w:r w:rsidRPr="00BC2899">
        <w:rPr>
          <w:rFonts w:ascii="Times New Roman" w:hAnsi="Times New Roman" w:cs="Times New Roman"/>
        </w:rPr>
        <w:t>456.414:</w:t>
      </w:r>
      <w:r w:rsidR="00B5451D">
        <w:rPr>
          <w:rFonts w:ascii="Times New Roman" w:hAnsi="Times New Roman" w:cs="Times New Roman"/>
        </w:rPr>
        <w:t xml:space="preserve">  </w:t>
      </w:r>
      <w:r w:rsidRPr="00BC2899">
        <w:rPr>
          <w:rFonts w:ascii="Times New Roman" w:hAnsi="Times New Roman" w:cs="Times New Roman"/>
        </w:rPr>
        <w:t>Mobility</w:t>
      </w:r>
      <w:r w:rsidRPr="00BC2899">
        <w:rPr>
          <w:rFonts w:ascii="Times New Roman" w:hAnsi="Times New Roman" w:cs="Times New Roman"/>
          <w:spacing w:val="-11"/>
        </w:rPr>
        <w:t xml:space="preserve"> </w:t>
      </w:r>
      <w:r w:rsidRPr="00BC2899">
        <w:rPr>
          <w:rFonts w:ascii="Times New Roman" w:hAnsi="Times New Roman" w:cs="Times New Roman"/>
        </w:rPr>
        <w:t>S</w:t>
      </w:r>
      <w:r w:rsidRPr="00BC2899">
        <w:rPr>
          <w:rFonts w:ascii="Times New Roman" w:hAnsi="Times New Roman" w:cs="Times New Roman"/>
          <w:spacing w:val="2"/>
        </w:rPr>
        <w:t>y</w:t>
      </w:r>
      <w:r w:rsidRPr="00BC2899">
        <w:rPr>
          <w:rFonts w:ascii="Times New Roman" w:hAnsi="Times New Roman" w:cs="Times New Roman"/>
        </w:rPr>
        <w:t>ste</w:t>
      </w:r>
      <w:r w:rsidRPr="00BC2899">
        <w:rPr>
          <w:rFonts w:ascii="Times New Roman" w:hAnsi="Times New Roman" w:cs="Times New Roman"/>
          <w:spacing w:val="-2"/>
        </w:rPr>
        <w:t>m</w:t>
      </w:r>
      <w:r w:rsidRPr="00BC2899">
        <w:rPr>
          <w:rFonts w:ascii="Times New Roman" w:hAnsi="Times New Roman" w:cs="Times New Roman"/>
        </w:rPr>
        <w:t>s</w:t>
      </w:r>
      <w:r w:rsidRPr="00BC2899">
        <w:rPr>
          <w:rFonts w:ascii="Times New Roman" w:hAnsi="Times New Roman" w:cs="Times New Roman"/>
          <w:spacing w:val="9"/>
        </w:rPr>
        <w:t xml:space="preserve"> </w:t>
      </w:r>
      <w:r w:rsidRPr="00BC2899">
        <w:rPr>
          <w:rFonts w:ascii="Times New Roman" w:hAnsi="Times New Roman" w:cs="Times New Roman"/>
        </w:rPr>
        <w:t>..................................................................................................</w:t>
      </w:r>
      <w:r w:rsidRPr="00BC2899">
        <w:rPr>
          <w:rFonts w:ascii="Times New Roman" w:hAnsi="Times New Roman" w:cs="Times New Roman"/>
          <w:spacing w:val="-1"/>
        </w:rPr>
        <w:t>.</w:t>
      </w:r>
      <w:r w:rsidRPr="00BC2899">
        <w:rPr>
          <w:rFonts w:ascii="Times New Roman" w:hAnsi="Times New Roman" w:cs="Times New Roman"/>
        </w:rPr>
        <w:t>..</w:t>
      </w:r>
      <w:r w:rsidRPr="00BC2899">
        <w:rPr>
          <w:rFonts w:ascii="Times New Roman" w:hAnsi="Times New Roman" w:cs="Times New Roman"/>
          <w:sz w:val="24"/>
          <w:szCs w:val="24"/>
        </w:rPr>
        <w:tab/>
      </w:r>
      <w:r w:rsidRPr="00BC2899">
        <w:rPr>
          <w:rFonts w:ascii="Times New Roman" w:hAnsi="Times New Roman" w:cs="Times New Roman"/>
        </w:rPr>
        <w:t>4-</w:t>
      </w:r>
      <w:r w:rsidR="009965E7">
        <w:rPr>
          <w:rFonts w:ascii="Times New Roman" w:hAnsi="Times New Roman" w:cs="Times New Roman"/>
        </w:rPr>
        <w:t>11</w:t>
      </w:r>
    </w:p>
    <w:p w14:paraId="2345C313" w14:textId="77777777" w:rsidR="00742611" w:rsidRPr="00ED787A" w:rsidRDefault="00742611" w:rsidP="00F2481F">
      <w:pPr>
        <w:widowControl w:val="0"/>
        <w:autoSpaceDE w:val="0"/>
        <w:autoSpaceDN w:val="0"/>
        <w:adjustRightInd w:val="0"/>
        <w:spacing w:after="0" w:line="240" w:lineRule="auto"/>
        <w:ind w:left="720"/>
        <w:rPr>
          <w:rFonts w:ascii="Times New Roman" w:hAnsi="Times New Roman" w:cs="Times New Roman"/>
        </w:rPr>
      </w:pPr>
      <w:r w:rsidRPr="00BC2899">
        <w:rPr>
          <w:rFonts w:ascii="Times New Roman" w:hAnsi="Times New Roman" w:cs="Times New Roman"/>
        </w:rPr>
        <w:t>(130</w:t>
      </w:r>
      <w:r w:rsidRPr="00BC2899">
        <w:rPr>
          <w:rFonts w:ascii="Times New Roman" w:hAnsi="Times New Roman" w:cs="Times New Roman"/>
          <w:spacing w:val="-8"/>
        </w:rPr>
        <w:t xml:space="preserve"> </w:t>
      </w:r>
      <w:r w:rsidRPr="00BC2899">
        <w:rPr>
          <w:rFonts w:ascii="Times New Roman" w:hAnsi="Times New Roman" w:cs="Times New Roman"/>
        </w:rPr>
        <w:t>CMR</w:t>
      </w:r>
      <w:r w:rsidRPr="00BC2899">
        <w:rPr>
          <w:rFonts w:ascii="Times New Roman" w:hAnsi="Times New Roman" w:cs="Times New Roman"/>
          <w:spacing w:val="-4"/>
        </w:rPr>
        <w:t xml:space="preserve"> </w:t>
      </w:r>
      <w:r w:rsidRPr="00BC2899">
        <w:rPr>
          <w:rFonts w:ascii="Times New Roman" w:hAnsi="Times New Roman" w:cs="Times New Roman"/>
        </w:rPr>
        <w:t>456.415</w:t>
      </w:r>
      <w:r w:rsidRPr="00BC2899">
        <w:rPr>
          <w:rFonts w:ascii="Times New Roman" w:hAnsi="Times New Roman" w:cs="Times New Roman"/>
          <w:spacing w:val="-5"/>
        </w:rPr>
        <w:t xml:space="preserve"> </w:t>
      </w:r>
      <w:r w:rsidRPr="00BC2899">
        <w:rPr>
          <w:rFonts w:ascii="Times New Roman" w:hAnsi="Times New Roman" w:cs="Times New Roman"/>
        </w:rPr>
        <w:t>through</w:t>
      </w:r>
      <w:r w:rsidRPr="00BC2899">
        <w:rPr>
          <w:rFonts w:ascii="Times New Roman" w:hAnsi="Times New Roman" w:cs="Times New Roman"/>
          <w:spacing w:val="-5"/>
        </w:rPr>
        <w:t xml:space="preserve"> </w:t>
      </w:r>
      <w:r w:rsidRPr="00BC2899">
        <w:rPr>
          <w:rFonts w:ascii="Times New Roman" w:hAnsi="Times New Roman" w:cs="Times New Roman"/>
        </w:rPr>
        <w:t>456.419</w:t>
      </w:r>
      <w:r w:rsidRPr="00BC2899">
        <w:rPr>
          <w:rFonts w:ascii="Times New Roman" w:hAnsi="Times New Roman" w:cs="Times New Roman"/>
          <w:spacing w:val="-5"/>
        </w:rPr>
        <w:t xml:space="preserve"> </w:t>
      </w:r>
      <w:r w:rsidRPr="00BC2899">
        <w:rPr>
          <w:rFonts w:ascii="Times New Roman" w:hAnsi="Times New Roman" w:cs="Times New Roman"/>
        </w:rPr>
        <w:t>Reserved)</w:t>
      </w:r>
    </w:p>
    <w:p w14:paraId="46596567" w14:textId="67D0E9DD" w:rsidR="00742611" w:rsidRPr="00BC2899" w:rsidRDefault="00742611" w:rsidP="00F2481F">
      <w:pPr>
        <w:widowControl w:val="0"/>
        <w:tabs>
          <w:tab w:val="left" w:pos="1403"/>
          <w:tab w:val="left" w:pos="8924"/>
        </w:tabs>
        <w:autoSpaceDE w:val="0"/>
        <w:autoSpaceDN w:val="0"/>
        <w:adjustRightInd w:val="0"/>
        <w:spacing w:after="0" w:line="240" w:lineRule="auto"/>
        <w:ind w:left="720"/>
        <w:rPr>
          <w:rFonts w:ascii="Times New Roman" w:hAnsi="Times New Roman" w:cs="Times New Roman"/>
          <w:sz w:val="24"/>
          <w:szCs w:val="24"/>
        </w:rPr>
      </w:pPr>
      <w:r w:rsidRPr="00BC2899">
        <w:rPr>
          <w:rFonts w:ascii="Times New Roman" w:hAnsi="Times New Roman" w:cs="Times New Roman"/>
        </w:rPr>
        <w:t>456.420:</w:t>
      </w:r>
      <w:r w:rsidR="00B5451D">
        <w:rPr>
          <w:rFonts w:ascii="Times New Roman" w:hAnsi="Times New Roman" w:cs="Times New Roman"/>
        </w:rPr>
        <w:t xml:space="preserve">  </w:t>
      </w:r>
      <w:r w:rsidRPr="00BC2899">
        <w:rPr>
          <w:rFonts w:ascii="Times New Roman" w:hAnsi="Times New Roman" w:cs="Times New Roman"/>
        </w:rPr>
        <w:t>Case-mix Classification</w:t>
      </w:r>
      <w:r w:rsidR="000A5FA4" w:rsidRPr="00BC2899">
        <w:rPr>
          <w:rFonts w:ascii="Times New Roman" w:hAnsi="Times New Roman" w:cs="Times New Roman"/>
        </w:rPr>
        <w:t>..........................................................................................</w:t>
      </w:r>
      <w:r w:rsidR="000A5FA4" w:rsidRPr="00BC2899">
        <w:rPr>
          <w:rFonts w:ascii="Times New Roman" w:hAnsi="Times New Roman" w:cs="Times New Roman"/>
          <w:spacing w:val="-1"/>
        </w:rPr>
        <w:t>.</w:t>
      </w:r>
      <w:r w:rsidR="000A5FA4" w:rsidRPr="00BC2899">
        <w:rPr>
          <w:rFonts w:ascii="Times New Roman" w:hAnsi="Times New Roman" w:cs="Times New Roman"/>
        </w:rPr>
        <w:t>..</w:t>
      </w:r>
      <w:r w:rsidRPr="00BC2899">
        <w:rPr>
          <w:rFonts w:ascii="Times New Roman" w:hAnsi="Times New Roman" w:cs="Times New Roman"/>
          <w:sz w:val="24"/>
          <w:szCs w:val="24"/>
        </w:rPr>
        <w:tab/>
      </w:r>
      <w:r w:rsidRPr="00BC2899">
        <w:rPr>
          <w:rFonts w:ascii="Times New Roman" w:hAnsi="Times New Roman" w:cs="Times New Roman"/>
        </w:rPr>
        <w:t>4-</w:t>
      </w:r>
      <w:r w:rsidR="009965E7">
        <w:rPr>
          <w:rFonts w:ascii="Times New Roman" w:hAnsi="Times New Roman" w:cs="Times New Roman"/>
        </w:rPr>
        <w:t>12</w:t>
      </w:r>
    </w:p>
    <w:p w14:paraId="3C2E5C15" w14:textId="524027C8" w:rsidR="00742611" w:rsidRPr="00821398" w:rsidRDefault="00742611" w:rsidP="00821398">
      <w:pPr>
        <w:widowControl w:val="0"/>
        <w:tabs>
          <w:tab w:val="left" w:pos="1403"/>
          <w:tab w:val="left" w:pos="8924"/>
        </w:tabs>
        <w:autoSpaceDE w:val="0"/>
        <w:autoSpaceDN w:val="0"/>
        <w:adjustRightInd w:val="0"/>
        <w:spacing w:after="0" w:line="240" w:lineRule="auto"/>
        <w:ind w:left="720"/>
        <w:rPr>
          <w:rFonts w:ascii="Times New Roman" w:hAnsi="Times New Roman" w:cs="Times New Roman"/>
        </w:rPr>
      </w:pPr>
      <w:r w:rsidRPr="00BC2899">
        <w:rPr>
          <w:rFonts w:ascii="Times New Roman" w:hAnsi="Times New Roman" w:cs="Times New Roman"/>
        </w:rPr>
        <w:t>456.421:</w:t>
      </w:r>
      <w:r w:rsidR="00B5451D">
        <w:rPr>
          <w:rFonts w:ascii="Times New Roman" w:hAnsi="Times New Roman" w:cs="Times New Roman"/>
        </w:rPr>
        <w:t xml:space="preserve">  </w:t>
      </w:r>
      <w:r w:rsidRPr="00BC2899">
        <w:rPr>
          <w:rFonts w:ascii="Times New Roman" w:hAnsi="Times New Roman" w:cs="Times New Roman"/>
        </w:rPr>
        <w:t>Reconsideration</w:t>
      </w:r>
      <w:r w:rsidRPr="00821398">
        <w:rPr>
          <w:rFonts w:ascii="Times New Roman" w:hAnsi="Times New Roman" w:cs="Times New Roman"/>
        </w:rPr>
        <w:t xml:space="preserve"> </w:t>
      </w:r>
      <w:r w:rsidRPr="00BC2899">
        <w:rPr>
          <w:rFonts w:ascii="Times New Roman" w:hAnsi="Times New Roman" w:cs="Times New Roman"/>
        </w:rPr>
        <w:t>of</w:t>
      </w:r>
      <w:r w:rsidRPr="00821398">
        <w:rPr>
          <w:rFonts w:ascii="Times New Roman" w:hAnsi="Times New Roman" w:cs="Times New Roman"/>
        </w:rPr>
        <w:t xml:space="preserve"> MassHealth-</w:t>
      </w:r>
      <w:r w:rsidRPr="00BC2899">
        <w:rPr>
          <w:rFonts w:ascii="Times New Roman" w:hAnsi="Times New Roman" w:cs="Times New Roman"/>
        </w:rPr>
        <w:t>assigned</w:t>
      </w:r>
      <w:r w:rsidRPr="00821398">
        <w:rPr>
          <w:rFonts w:ascii="Times New Roman" w:hAnsi="Times New Roman" w:cs="Times New Roman"/>
        </w:rPr>
        <w:t xml:space="preserve"> Case-mix Classification </w:t>
      </w:r>
      <w:r w:rsidRPr="00BC2899">
        <w:rPr>
          <w:rFonts w:ascii="Times New Roman" w:hAnsi="Times New Roman" w:cs="Times New Roman"/>
        </w:rPr>
        <w:t>Rating</w:t>
      </w:r>
      <w:r w:rsidRPr="00821398">
        <w:rPr>
          <w:rFonts w:ascii="Times New Roman" w:hAnsi="Times New Roman" w:cs="Times New Roman"/>
        </w:rPr>
        <w:t xml:space="preserve"> </w:t>
      </w:r>
      <w:r w:rsidRPr="00BC2899">
        <w:rPr>
          <w:rFonts w:ascii="Times New Roman" w:hAnsi="Times New Roman" w:cs="Times New Roman"/>
        </w:rPr>
        <w:t>..........</w:t>
      </w:r>
      <w:r w:rsidR="00AF50C4">
        <w:rPr>
          <w:rFonts w:ascii="Times New Roman" w:hAnsi="Times New Roman" w:cs="Times New Roman"/>
        </w:rPr>
        <w:tab/>
      </w:r>
      <w:r w:rsidRPr="00BC2899">
        <w:rPr>
          <w:rFonts w:ascii="Times New Roman" w:hAnsi="Times New Roman" w:cs="Times New Roman"/>
        </w:rPr>
        <w:t>4-</w:t>
      </w:r>
      <w:r w:rsidR="009965E7">
        <w:rPr>
          <w:rFonts w:ascii="Times New Roman" w:hAnsi="Times New Roman" w:cs="Times New Roman"/>
        </w:rPr>
        <w:t>13</w:t>
      </w:r>
    </w:p>
    <w:p w14:paraId="598F69F8" w14:textId="5F5FBEAB" w:rsidR="00742611" w:rsidRPr="00BC2899" w:rsidRDefault="00742611" w:rsidP="00F2481F">
      <w:pPr>
        <w:widowControl w:val="0"/>
        <w:tabs>
          <w:tab w:val="left" w:pos="1403"/>
          <w:tab w:val="left" w:pos="8924"/>
        </w:tabs>
        <w:autoSpaceDE w:val="0"/>
        <w:autoSpaceDN w:val="0"/>
        <w:adjustRightInd w:val="0"/>
        <w:spacing w:after="0" w:line="240" w:lineRule="auto"/>
        <w:ind w:left="720"/>
        <w:rPr>
          <w:rFonts w:ascii="Times New Roman" w:hAnsi="Times New Roman" w:cs="Times New Roman"/>
          <w:sz w:val="24"/>
          <w:szCs w:val="24"/>
        </w:rPr>
      </w:pPr>
      <w:r w:rsidRPr="00BC2899">
        <w:rPr>
          <w:rFonts w:ascii="Times New Roman" w:hAnsi="Times New Roman" w:cs="Times New Roman"/>
        </w:rPr>
        <w:t>456.422:</w:t>
      </w:r>
      <w:r w:rsidR="00B5451D">
        <w:rPr>
          <w:rFonts w:ascii="Times New Roman" w:hAnsi="Times New Roman" w:cs="Times New Roman"/>
        </w:rPr>
        <w:t xml:space="preserve">  </w:t>
      </w:r>
      <w:r w:rsidRPr="00BC2899">
        <w:rPr>
          <w:rFonts w:ascii="Times New Roman" w:hAnsi="Times New Roman" w:cs="Times New Roman"/>
        </w:rPr>
        <w:t>Hospice</w:t>
      </w:r>
      <w:r w:rsidRPr="00BC2899">
        <w:rPr>
          <w:rFonts w:ascii="Times New Roman" w:hAnsi="Times New Roman" w:cs="Times New Roman"/>
          <w:spacing w:val="-12"/>
        </w:rPr>
        <w:t xml:space="preserve"> </w:t>
      </w:r>
      <w:r w:rsidRPr="00BC2899">
        <w:rPr>
          <w:rFonts w:ascii="Times New Roman" w:hAnsi="Times New Roman" w:cs="Times New Roman"/>
        </w:rPr>
        <w:t>Services</w:t>
      </w:r>
      <w:r w:rsidRPr="00BC2899">
        <w:rPr>
          <w:rFonts w:ascii="Times New Roman" w:hAnsi="Times New Roman" w:cs="Times New Roman"/>
          <w:spacing w:val="-7"/>
        </w:rPr>
        <w:t xml:space="preserve"> </w:t>
      </w:r>
      <w:r w:rsidRPr="00BC2899">
        <w:rPr>
          <w:rFonts w:ascii="Times New Roman" w:hAnsi="Times New Roman" w:cs="Times New Roman"/>
        </w:rPr>
        <w:t>in</w:t>
      </w:r>
      <w:r w:rsidRPr="00BC2899">
        <w:rPr>
          <w:rFonts w:ascii="Times New Roman" w:hAnsi="Times New Roman" w:cs="Times New Roman"/>
          <w:spacing w:val="-2"/>
        </w:rPr>
        <w:t xml:space="preserve"> </w:t>
      </w:r>
      <w:r w:rsidRPr="00BC2899">
        <w:rPr>
          <w:rFonts w:ascii="Times New Roman" w:hAnsi="Times New Roman" w:cs="Times New Roman"/>
        </w:rPr>
        <w:t>Nursing</w:t>
      </w:r>
      <w:r w:rsidRPr="00BC2899">
        <w:rPr>
          <w:rFonts w:ascii="Times New Roman" w:hAnsi="Times New Roman" w:cs="Times New Roman"/>
          <w:spacing w:val="-6"/>
        </w:rPr>
        <w:t xml:space="preserve"> </w:t>
      </w:r>
      <w:r w:rsidRPr="00BC2899">
        <w:rPr>
          <w:rFonts w:ascii="Times New Roman" w:hAnsi="Times New Roman" w:cs="Times New Roman"/>
        </w:rPr>
        <w:t>Facilities</w:t>
      </w:r>
      <w:r w:rsidRPr="00BC2899">
        <w:rPr>
          <w:rFonts w:ascii="Times New Roman" w:hAnsi="Times New Roman" w:cs="Times New Roman"/>
          <w:spacing w:val="-35"/>
        </w:rPr>
        <w:t xml:space="preserve"> </w:t>
      </w:r>
      <w:r w:rsidRPr="00BC2899">
        <w:rPr>
          <w:rFonts w:ascii="Times New Roman" w:hAnsi="Times New Roman" w:cs="Times New Roman"/>
        </w:rPr>
        <w:t>.....................................................................</w:t>
      </w:r>
      <w:r w:rsidRPr="00BC2899">
        <w:rPr>
          <w:rFonts w:ascii="Times New Roman" w:hAnsi="Times New Roman" w:cs="Times New Roman"/>
          <w:sz w:val="24"/>
          <w:szCs w:val="24"/>
        </w:rPr>
        <w:tab/>
      </w:r>
      <w:r w:rsidRPr="00BC2899">
        <w:rPr>
          <w:rFonts w:ascii="Times New Roman" w:hAnsi="Times New Roman" w:cs="Times New Roman"/>
        </w:rPr>
        <w:t>4-1</w:t>
      </w:r>
      <w:r w:rsidR="009965E7">
        <w:rPr>
          <w:rFonts w:ascii="Times New Roman" w:hAnsi="Times New Roman" w:cs="Times New Roman"/>
        </w:rPr>
        <w:t>3</w:t>
      </w:r>
    </w:p>
    <w:p w14:paraId="6DE12EDA" w14:textId="04BE8493" w:rsidR="00742611" w:rsidRPr="00BC2899" w:rsidRDefault="00742611" w:rsidP="00F2481F">
      <w:pPr>
        <w:widowControl w:val="0"/>
        <w:tabs>
          <w:tab w:val="left" w:pos="1403"/>
          <w:tab w:val="left" w:pos="8924"/>
        </w:tabs>
        <w:autoSpaceDE w:val="0"/>
        <w:autoSpaceDN w:val="0"/>
        <w:adjustRightInd w:val="0"/>
        <w:spacing w:after="0" w:line="240" w:lineRule="auto"/>
        <w:ind w:left="720"/>
        <w:rPr>
          <w:rFonts w:ascii="Times New Roman" w:hAnsi="Times New Roman" w:cs="Times New Roman"/>
          <w:sz w:val="24"/>
          <w:szCs w:val="24"/>
        </w:rPr>
      </w:pPr>
      <w:r w:rsidRPr="00BC2899">
        <w:rPr>
          <w:rFonts w:ascii="Times New Roman" w:hAnsi="Times New Roman" w:cs="Times New Roman"/>
        </w:rPr>
        <w:t>456.423:</w:t>
      </w:r>
      <w:r w:rsidR="00B5451D">
        <w:rPr>
          <w:rFonts w:ascii="Times New Roman" w:hAnsi="Times New Roman" w:cs="Times New Roman"/>
        </w:rPr>
        <w:t xml:space="preserve">  </w:t>
      </w:r>
      <w:r w:rsidRPr="00BC2899">
        <w:rPr>
          <w:rFonts w:ascii="Times New Roman" w:hAnsi="Times New Roman" w:cs="Times New Roman"/>
        </w:rPr>
        <w:t>Patient-paid</w:t>
      </w:r>
      <w:r w:rsidRPr="00BC2899">
        <w:rPr>
          <w:rFonts w:ascii="Times New Roman" w:hAnsi="Times New Roman" w:cs="Times New Roman"/>
          <w:spacing w:val="-15"/>
        </w:rPr>
        <w:t xml:space="preserve"> </w:t>
      </w:r>
      <w:r w:rsidRPr="00BC2899">
        <w:rPr>
          <w:rFonts w:ascii="Times New Roman" w:hAnsi="Times New Roman" w:cs="Times New Roman"/>
        </w:rPr>
        <w:t>A</w:t>
      </w:r>
      <w:r w:rsidRPr="00BC2899">
        <w:rPr>
          <w:rFonts w:ascii="Times New Roman" w:hAnsi="Times New Roman" w:cs="Times New Roman"/>
          <w:spacing w:val="-2"/>
        </w:rPr>
        <w:t>m</w:t>
      </w:r>
      <w:r w:rsidRPr="00BC2899">
        <w:rPr>
          <w:rFonts w:ascii="Times New Roman" w:hAnsi="Times New Roman" w:cs="Times New Roman"/>
        </w:rPr>
        <w:t>ount</w:t>
      </w:r>
      <w:r w:rsidRPr="00BC2899">
        <w:rPr>
          <w:rFonts w:ascii="Times New Roman" w:hAnsi="Times New Roman" w:cs="Times New Roman"/>
          <w:spacing w:val="-5"/>
        </w:rPr>
        <w:t xml:space="preserve"> </w:t>
      </w:r>
      <w:r w:rsidRPr="00BC2899">
        <w:rPr>
          <w:rFonts w:ascii="Times New Roman" w:hAnsi="Times New Roman" w:cs="Times New Roman"/>
        </w:rPr>
        <w:t>................................................................................................</w:t>
      </w:r>
      <w:r w:rsidRPr="00BC2899">
        <w:rPr>
          <w:rFonts w:ascii="Times New Roman" w:hAnsi="Times New Roman" w:cs="Times New Roman"/>
          <w:sz w:val="24"/>
          <w:szCs w:val="24"/>
        </w:rPr>
        <w:tab/>
      </w:r>
      <w:r w:rsidRPr="00BC2899">
        <w:rPr>
          <w:rFonts w:ascii="Times New Roman" w:hAnsi="Times New Roman" w:cs="Times New Roman"/>
        </w:rPr>
        <w:t>4</w:t>
      </w:r>
      <w:r w:rsidRPr="00BC2899">
        <w:rPr>
          <w:rFonts w:ascii="Times New Roman" w:hAnsi="Times New Roman" w:cs="Times New Roman"/>
          <w:spacing w:val="-1"/>
        </w:rPr>
        <w:t>-</w:t>
      </w:r>
      <w:r w:rsidRPr="00BC2899">
        <w:rPr>
          <w:rFonts w:ascii="Times New Roman" w:hAnsi="Times New Roman" w:cs="Times New Roman"/>
          <w:spacing w:val="1"/>
        </w:rPr>
        <w:t>1</w:t>
      </w:r>
      <w:r w:rsidR="009965E7">
        <w:rPr>
          <w:rFonts w:ascii="Times New Roman" w:hAnsi="Times New Roman" w:cs="Times New Roman"/>
          <w:spacing w:val="1"/>
        </w:rPr>
        <w:t>4</w:t>
      </w:r>
    </w:p>
    <w:p w14:paraId="72CF4047" w14:textId="7E1820E3" w:rsidR="00742611" w:rsidRPr="00BC2899" w:rsidRDefault="00742611" w:rsidP="00F2481F">
      <w:pPr>
        <w:widowControl w:val="0"/>
        <w:tabs>
          <w:tab w:val="left" w:pos="1403"/>
          <w:tab w:val="left" w:pos="8924"/>
        </w:tabs>
        <w:autoSpaceDE w:val="0"/>
        <w:autoSpaceDN w:val="0"/>
        <w:adjustRightInd w:val="0"/>
        <w:spacing w:after="0" w:line="240" w:lineRule="auto"/>
        <w:ind w:left="720"/>
        <w:rPr>
          <w:rFonts w:ascii="Times New Roman" w:hAnsi="Times New Roman" w:cs="Times New Roman"/>
          <w:sz w:val="24"/>
          <w:szCs w:val="24"/>
        </w:rPr>
      </w:pPr>
      <w:r w:rsidRPr="00BC2899">
        <w:rPr>
          <w:rFonts w:ascii="Times New Roman" w:hAnsi="Times New Roman" w:cs="Times New Roman"/>
        </w:rPr>
        <w:t>456.424:</w:t>
      </w:r>
      <w:r w:rsidR="00B5451D">
        <w:rPr>
          <w:rFonts w:ascii="Times New Roman" w:hAnsi="Times New Roman" w:cs="Times New Roman"/>
        </w:rPr>
        <w:t xml:space="preserve">  </w:t>
      </w:r>
      <w:r w:rsidRPr="00BC2899">
        <w:rPr>
          <w:rFonts w:ascii="Times New Roman" w:hAnsi="Times New Roman" w:cs="Times New Roman"/>
        </w:rPr>
        <w:t>Limitations on Charges to Members ........................................................................</w:t>
      </w:r>
      <w:r w:rsidRPr="00BC2899">
        <w:rPr>
          <w:rFonts w:ascii="Times New Roman" w:hAnsi="Times New Roman" w:cs="Times New Roman"/>
        </w:rPr>
        <w:tab/>
        <w:t>4-1</w:t>
      </w:r>
      <w:r w:rsidR="009965E7">
        <w:rPr>
          <w:rFonts w:ascii="Times New Roman" w:hAnsi="Times New Roman" w:cs="Times New Roman"/>
        </w:rPr>
        <w:t>4</w:t>
      </w:r>
    </w:p>
    <w:p w14:paraId="13E1D0F7" w14:textId="244D5DED" w:rsidR="00742611" w:rsidRPr="00BC2899" w:rsidRDefault="00742611" w:rsidP="00F2481F">
      <w:pPr>
        <w:widowControl w:val="0"/>
        <w:tabs>
          <w:tab w:val="left" w:pos="1403"/>
          <w:tab w:val="left" w:pos="8924"/>
        </w:tabs>
        <w:autoSpaceDE w:val="0"/>
        <w:autoSpaceDN w:val="0"/>
        <w:adjustRightInd w:val="0"/>
        <w:spacing w:after="0" w:line="240" w:lineRule="auto"/>
        <w:ind w:left="720"/>
        <w:rPr>
          <w:rFonts w:ascii="Times New Roman" w:hAnsi="Times New Roman" w:cs="Times New Roman"/>
          <w:sz w:val="24"/>
          <w:szCs w:val="24"/>
        </w:rPr>
      </w:pPr>
      <w:r w:rsidRPr="00BC2899">
        <w:rPr>
          <w:rFonts w:ascii="Times New Roman" w:hAnsi="Times New Roman" w:cs="Times New Roman"/>
        </w:rPr>
        <w:t>456.425:</w:t>
      </w:r>
      <w:r w:rsidR="00B5451D">
        <w:rPr>
          <w:rFonts w:ascii="Times New Roman" w:hAnsi="Times New Roman" w:cs="Times New Roman"/>
        </w:rPr>
        <w:t xml:space="preserve">  </w:t>
      </w:r>
      <w:r w:rsidRPr="00BC2899">
        <w:rPr>
          <w:rFonts w:ascii="Times New Roman" w:hAnsi="Times New Roman" w:cs="Times New Roman"/>
        </w:rPr>
        <w:t>Medical Leave of Absence (MLOA): Introduction ...................................................</w:t>
      </w:r>
      <w:r w:rsidRPr="00BC2899">
        <w:rPr>
          <w:rFonts w:ascii="Times New Roman" w:hAnsi="Times New Roman" w:cs="Times New Roman"/>
        </w:rPr>
        <w:tab/>
        <w:t>4-1</w:t>
      </w:r>
      <w:r w:rsidR="009965E7">
        <w:rPr>
          <w:rFonts w:ascii="Times New Roman" w:hAnsi="Times New Roman" w:cs="Times New Roman"/>
        </w:rPr>
        <w:t>5</w:t>
      </w:r>
    </w:p>
    <w:p w14:paraId="591A603B" w14:textId="26180EFD" w:rsidR="00742611" w:rsidRPr="00BC2899" w:rsidRDefault="00742611" w:rsidP="00F2481F">
      <w:pPr>
        <w:widowControl w:val="0"/>
        <w:tabs>
          <w:tab w:val="left" w:pos="1403"/>
          <w:tab w:val="left" w:pos="8924"/>
        </w:tabs>
        <w:autoSpaceDE w:val="0"/>
        <w:autoSpaceDN w:val="0"/>
        <w:adjustRightInd w:val="0"/>
        <w:spacing w:after="0" w:line="240" w:lineRule="auto"/>
        <w:ind w:left="720"/>
        <w:rPr>
          <w:rFonts w:ascii="Times New Roman" w:hAnsi="Times New Roman" w:cs="Times New Roman"/>
          <w:sz w:val="24"/>
          <w:szCs w:val="24"/>
        </w:rPr>
      </w:pPr>
      <w:r w:rsidRPr="00BC2899">
        <w:rPr>
          <w:rFonts w:ascii="Times New Roman" w:hAnsi="Times New Roman" w:cs="Times New Roman"/>
        </w:rPr>
        <w:t>456.426:</w:t>
      </w:r>
      <w:r w:rsidR="0089080E">
        <w:rPr>
          <w:rFonts w:ascii="Times New Roman" w:hAnsi="Times New Roman" w:cs="Times New Roman"/>
        </w:rPr>
        <w:t xml:space="preserve">  </w:t>
      </w:r>
      <w:r w:rsidRPr="00BC2899">
        <w:rPr>
          <w:rFonts w:ascii="Times New Roman" w:hAnsi="Times New Roman" w:cs="Times New Roman"/>
        </w:rPr>
        <w:t>Medical Leave of Absence: Conditions of Payment ...............................................</w:t>
      </w:r>
      <w:r w:rsidRPr="00BC2899">
        <w:rPr>
          <w:rFonts w:ascii="Times New Roman" w:hAnsi="Times New Roman" w:cs="Times New Roman"/>
        </w:rPr>
        <w:tab/>
        <w:t>4-1</w:t>
      </w:r>
      <w:r w:rsidR="009965E7">
        <w:rPr>
          <w:rFonts w:ascii="Times New Roman" w:hAnsi="Times New Roman" w:cs="Times New Roman"/>
        </w:rPr>
        <w:t>5</w:t>
      </w:r>
    </w:p>
    <w:p w14:paraId="63EAA2BB" w14:textId="2086864A" w:rsidR="00742611" w:rsidRPr="00BC2899" w:rsidRDefault="00742611" w:rsidP="00F2481F">
      <w:pPr>
        <w:widowControl w:val="0"/>
        <w:tabs>
          <w:tab w:val="left" w:pos="1403"/>
          <w:tab w:val="left" w:pos="8924"/>
        </w:tabs>
        <w:autoSpaceDE w:val="0"/>
        <w:autoSpaceDN w:val="0"/>
        <w:adjustRightInd w:val="0"/>
        <w:spacing w:after="0" w:line="240" w:lineRule="auto"/>
        <w:ind w:left="720"/>
        <w:rPr>
          <w:rFonts w:ascii="Times New Roman" w:hAnsi="Times New Roman" w:cs="Times New Roman"/>
          <w:sz w:val="24"/>
          <w:szCs w:val="24"/>
        </w:rPr>
      </w:pPr>
      <w:r w:rsidRPr="00BC2899">
        <w:rPr>
          <w:rFonts w:ascii="Times New Roman" w:hAnsi="Times New Roman" w:cs="Times New Roman"/>
        </w:rPr>
        <w:t>456.427:</w:t>
      </w:r>
      <w:r w:rsidR="0089080E">
        <w:rPr>
          <w:rFonts w:ascii="Times New Roman" w:hAnsi="Times New Roman" w:cs="Times New Roman"/>
        </w:rPr>
        <w:t xml:space="preserve">  </w:t>
      </w:r>
      <w:r w:rsidRPr="00BC2899">
        <w:rPr>
          <w:rFonts w:ascii="Times New Roman" w:hAnsi="Times New Roman" w:cs="Times New Roman"/>
        </w:rPr>
        <w:t>Medical Leave of Absence: Payment ......................................................................</w:t>
      </w:r>
      <w:r w:rsidRPr="00BC2899">
        <w:rPr>
          <w:rFonts w:ascii="Times New Roman" w:hAnsi="Times New Roman" w:cs="Times New Roman"/>
        </w:rPr>
        <w:tab/>
        <w:t>4-1</w:t>
      </w:r>
      <w:r w:rsidR="009965E7">
        <w:rPr>
          <w:rFonts w:ascii="Times New Roman" w:hAnsi="Times New Roman" w:cs="Times New Roman"/>
        </w:rPr>
        <w:t>6</w:t>
      </w:r>
    </w:p>
    <w:p w14:paraId="3B71BDF8" w14:textId="51FFD3CC" w:rsidR="00742611" w:rsidRPr="00BC2899" w:rsidRDefault="00742611" w:rsidP="00EF007F">
      <w:pPr>
        <w:widowControl w:val="0"/>
        <w:tabs>
          <w:tab w:val="left" w:pos="1403"/>
          <w:tab w:val="left" w:pos="8924"/>
        </w:tabs>
        <w:autoSpaceDE w:val="0"/>
        <w:autoSpaceDN w:val="0"/>
        <w:adjustRightInd w:val="0"/>
        <w:spacing w:after="0" w:line="240" w:lineRule="auto"/>
        <w:ind w:left="720"/>
        <w:rPr>
          <w:rFonts w:ascii="Times New Roman" w:hAnsi="Times New Roman" w:cs="Times New Roman"/>
          <w:sz w:val="24"/>
          <w:szCs w:val="24"/>
        </w:rPr>
      </w:pPr>
      <w:r w:rsidRPr="00BC2899">
        <w:rPr>
          <w:rFonts w:ascii="Times New Roman" w:hAnsi="Times New Roman" w:cs="Times New Roman"/>
        </w:rPr>
        <w:t>456.428:</w:t>
      </w:r>
      <w:r w:rsidR="0089080E">
        <w:rPr>
          <w:rFonts w:ascii="Times New Roman" w:hAnsi="Times New Roman" w:cs="Times New Roman"/>
        </w:rPr>
        <w:t xml:space="preserve">  </w:t>
      </w:r>
      <w:r w:rsidRPr="00BC2899">
        <w:rPr>
          <w:rFonts w:ascii="Times New Roman" w:hAnsi="Times New Roman" w:cs="Times New Roman"/>
        </w:rPr>
        <w:t>Medical Leave of Absence: Readmission................................................................</w:t>
      </w:r>
      <w:r w:rsidRPr="00BC2899">
        <w:rPr>
          <w:rFonts w:ascii="Times New Roman" w:hAnsi="Times New Roman" w:cs="Times New Roman"/>
        </w:rPr>
        <w:tab/>
        <w:t>4-1</w:t>
      </w:r>
      <w:r w:rsidR="009965E7">
        <w:rPr>
          <w:rFonts w:ascii="Times New Roman" w:hAnsi="Times New Roman" w:cs="Times New Roman"/>
        </w:rPr>
        <w:t>6</w:t>
      </w:r>
    </w:p>
    <w:p w14:paraId="1591AB5D" w14:textId="19714678" w:rsidR="00742611" w:rsidRPr="00BC2899" w:rsidRDefault="00742611" w:rsidP="00F2481F">
      <w:pPr>
        <w:widowControl w:val="0"/>
        <w:tabs>
          <w:tab w:val="left" w:pos="1403"/>
          <w:tab w:val="left" w:pos="8924"/>
        </w:tabs>
        <w:autoSpaceDE w:val="0"/>
        <w:autoSpaceDN w:val="0"/>
        <w:adjustRightInd w:val="0"/>
        <w:spacing w:after="0" w:line="240" w:lineRule="auto"/>
        <w:ind w:left="720"/>
        <w:rPr>
          <w:rFonts w:ascii="Times New Roman" w:hAnsi="Times New Roman" w:cs="Times New Roman"/>
          <w:sz w:val="24"/>
          <w:szCs w:val="24"/>
        </w:rPr>
      </w:pPr>
      <w:r w:rsidRPr="00BC2899">
        <w:rPr>
          <w:rFonts w:ascii="Times New Roman" w:hAnsi="Times New Roman" w:cs="Times New Roman"/>
        </w:rPr>
        <w:t>456.429:</w:t>
      </w:r>
      <w:r w:rsidR="0089080E">
        <w:rPr>
          <w:rFonts w:ascii="Times New Roman" w:hAnsi="Times New Roman" w:cs="Times New Roman"/>
        </w:rPr>
        <w:t xml:space="preserve">  </w:t>
      </w:r>
      <w:r w:rsidRPr="00BC2899">
        <w:rPr>
          <w:rFonts w:ascii="Times New Roman" w:hAnsi="Times New Roman" w:cs="Times New Roman"/>
        </w:rPr>
        <w:t>Medical Leave of Absence: Failure to Readmit ......................................................</w:t>
      </w:r>
      <w:r w:rsidRPr="00BC2899">
        <w:rPr>
          <w:rFonts w:ascii="Times New Roman" w:hAnsi="Times New Roman" w:cs="Times New Roman"/>
        </w:rPr>
        <w:tab/>
        <w:t>4-1</w:t>
      </w:r>
      <w:r w:rsidR="009965E7">
        <w:rPr>
          <w:rFonts w:ascii="Times New Roman" w:hAnsi="Times New Roman" w:cs="Times New Roman"/>
        </w:rPr>
        <w:t>7</w:t>
      </w:r>
    </w:p>
    <w:p w14:paraId="1067C137" w14:textId="5A343189" w:rsidR="00742611" w:rsidRPr="00BC2899" w:rsidRDefault="00742611" w:rsidP="00F2481F">
      <w:pPr>
        <w:widowControl w:val="0"/>
        <w:tabs>
          <w:tab w:val="left" w:pos="1403"/>
          <w:tab w:val="left" w:pos="8924"/>
        </w:tabs>
        <w:autoSpaceDE w:val="0"/>
        <w:autoSpaceDN w:val="0"/>
        <w:adjustRightInd w:val="0"/>
        <w:spacing w:after="0" w:line="240" w:lineRule="auto"/>
        <w:ind w:left="720"/>
        <w:rPr>
          <w:rFonts w:ascii="Times New Roman" w:hAnsi="Times New Roman" w:cs="Times New Roman"/>
          <w:sz w:val="24"/>
          <w:szCs w:val="24"/>
        </w:rPr>
      </w:pPr>
      <w:r w:rsidRPr="00BC2899">
        <w:rPr>
          <w:rFonts w:ascii="Times New Roman" w:hAnsi="Times New Roman" w:cs="Times New Roman"/>
        </w:rPr>
        <w:t>456.430:</w:t>
      </w:r>
      <w:r w:rsidR="0089080E">
        <w:rPr>
          <w:rFonts w:ascii="Times New Roman" w:hAnsi="Times New Roman" w:cs="Times New Roman"/>
        </w:rPr>
        <w:t xml:space="preserve">  </w:t>
      </w:r>
      <w:r w:rsidRPr="00BC2899">
        <w:rPr>
          <w:rFonts w:ascii="Times New Roman" w:hAnsi="Times New Roman" w:cs="Times New Roman"/>
        </w:rPr>
        <w:t>Nonmedical Leave of Absence (NMOLA): Introduction ..........................................</w:t>
      </w:r>
      <w:r w:rsidRPr="00BC2899">
        <w:rPr>
          <w:rFonts w:ascii="Times New Roman" w:hAnsi="Times New Roman" w:cs="Times New Roman"/>
        </w:rPr>
        <w:tab/>
        <w:t>4-1</w:t>
      </w:r>
      <w:r w:rsidR="009965E7">
        <w:rPr>
          <w:rFonts w:ascii="Times New Roman" w:hAnsi="Times New Roman" w:cs="Times New Roman"/>
        </w:rPr>
        <w:t>7</w:t>
      </w:r>
    </w:p>
    <w:p w14:paraId="776C17D2" w14:textId="54D1E858" w:rsidR="00742611" w:rsidRPr="00BC2899" w:rsidRDefault="00742611" w:rsidP="00F2481F">
      <w:pPr>
        <w:widowControl w:val="0"/>
        <w:tabs>
          <w:tab w:val="left" w:pos="1403"/>
          <w:tab w:val="left" w:pos="8924"/>
        </w:tabs>
        <w:autoSpaceDE w:val="0"/>
        <w:autoSpaceDN w:val="0"/>
        <w:adjustRightInd w:val="0"/>
        <w:spacing w:after="0" w:line="240" w:lineRule="auto"/>
        <w:ind w:left="720"/>
        <w:rPr>
          <w:rFonts w:ascii="Times New Roman" w:hAnsi="Times New Roman" w:cs="Times New Roman"/>
          <w:sz w:val="24"/>
          <w:szCs w:val="24"/>
        </w:rPr>
      </w:pPr>
      <w:r w:rsidRPr="00BC2899">
        <w:rPr>
          <w:rFonts w:ascii="Times New Roman" w:hAnsi="Times New Roman" w:cs="Times New Roman"/>
        </w:rPr>
        <w:t>456.431:</w:t>
      </w:r>
      <w:r w:rsidR="0089080E">
        <w:rPr>
          <w:rFonts w:ascii="Times New Roman" w:hAnsi="Times New Roman" w:cs="Times New Roman"/>
        </w:rPr>
        <w:t xml:space="preserve">  </w:t>
      </w:r>
      <w:r w:rsidRPr="00BC2899">
        <w:rPr>
          <w:rFonts w:ascii="Times New Roman" w:hAnsi="Times New Roman" w:cs="Times New Roman"/>
        </w:rPr>
        <w:t>Nonmedical Leave of Absence: Limitations ..........................................................</w:t>
      </w:r>
      <w:r w:rsidRPr="00BC2899">
        <w:rPr>
          <w:rFonts w:ascii="Times New Roman" w:hAnsi="Times New Roman" w:cs="Times New Roman"/>
        </w:rPr>
        <w:tab/>
        <w:t>4-1</w:t>
      </w:r>
      <w:r w:rsidR="009965E7">
        <w:rPr>
          <w:rFonts w:ascii="Times New Roman" w:hAnsi="Times New Roman" w:cs="Times New Roman"/>
        </w:rPr>
        <w:t>7</w:t>
      </w:r>
    </w:p>
    <w:p w14:paraId="08DAC004" w14:textId="79FD04A5" w:rsidR="00742611" w:rsidRPr="00BC2899" w:rsidRDefault="00742611" w:rsidP="00F2481F">
      <w:pPr>
        <w:widowControl w:val="0"/>
        <w:tabs>
          <w:tab w:val="left" w:pos="1403"/>
          <w:tab w:val="left" w:pos="8924"/>
        </w:tabs>
        <w:autoSpaceDE w:val="0"/>
        <w:autoSpaceDN w:val="0"/>
        <w:adjustRightInd w:val="0"/>
        <w:spacing w:after="0" w:line="240" w:lineRule="auto"/>
        <w:ind w:left="720"/>
        <w:rPr>
          <w:rFonts w:ascii="Times New Roman" w:hAnsi="Times New Roman" w:cs="Times New Roman"/>
          <w:sz w:val="24"/>
          <w:szCs w:val="24"/>
        </w:rPr>
      </w:pPr>
      <w:r w:rsidRPr="00BC2899">
        <w:rPr>
          <w:rFonts w:ascii="Times New Roman" w:hAnsi="Times New Roman" w:cs="Times New Roman"/>
        </w:rPr>
        <w:t>456.432:</w:t>
      </w:r>
      <w:r w:rsidR="0089080E">
        <w:rPr>
          <w:rFonts w:ascii="Times New Roman" w:hAnsi="Times New Roman" w:cs="Times New Roman"/>
        </w:rPr>
        <w:t xml:space="preserve">  </w:t>
      </w:r>
      <w:r w:rsidRPr="00BC2899">
        <w:rPr>
          <w:rFonts w:ascii="Times New Roman" w:hAnsi="Times New Roman" w:cs="Times New Roman"/>
        </w:rPr>
        <w:t>Nonmedical Leave of Absence: Conditions for Payment ......................................</w:t>
      </w:r>
      <w:r w:rsidRPr="00BC2899">
        <w:rPr>
          <w:rFonts w:ascii="Times New Roman" w:hAnsi="Times New Roman" w:cs="Times New Roman"/>
        </w:rPr>
        <w:tab/>
        <w:t>4-1</w:t>
      </w:r>
      <w:r w:rsidR="009965E7">
        <w:rPr>
          <w:rFonts w:ascii="Times New Roman" w:hAnsi="Times New Roman" w:cs="Times New Roman"/>
        </w:rPr>
        <w:t>8</w:t>
      </w:r>
    </w:p>
    <w:p w14:paraId="4B04FC25" w14:textId="1EE2AB81" w:rsidR="00742611" w:rsidRPr="00BC2899" w:rsidRDefault="00742611" w:rsidP="00F2481F">
      <w:pPr>
        <w:widowControl w:val="0"/>
        <w:tabs>
          <w:tab w:val="left" w:pos="1403"/>
          <w:tab w:val="left" w:pos="8924"/>
        </w:tabs>
        <w:autoSpaceDE w:val="0"/>
        <w:autoSpaceDN w:val="0"/>
        <w:adjustRightInd w:val="0"/>
        <w:spacing w:after="0" w:line="240" w:lineRule="auto"/>
        <w:ind w:left="720"/>
        <w:rPr>
          <w:rFonts w:ascii="Times New Roman" w:hAnsi="Times New Roman" w:cs="Times New Roman"/>
          <w:sz w:val="24"/>
          <w:szCs w:val="24"/>
        </w:rPr>
      </w:pPr>
      <w:r w:rsidRPr="00BC2899">
        <w:rPr>
          <w:rFonts w:ascii="Times New Roman" w:hAnsi="Times New Roman" w:cs="Times New Roman"/>
        </w:rPr>
        <w:t>456.433:</w:t>
      </w:r>
      <w:r w:rsidR="0089080E">
        <w:rPr>
          <w:rFonts w:ascii="Times New Roman" w:hAnsi="Times New Roman" w:cs="Times New Roman"/>
        </w:rPr>
        <w:t xml:space="preserve">  </w:t>
      </w:r>
      <w:r w:rsidRPr="00BC2899">
        <w:rPr>
          <w:rFonts w:ascii="Times New Roman" w:hAnsi="Times New Roman" w:cs="Times New Roman"/>
        </w:rPr>
        <w:t>Nonmedical Leave of Absence: Payment ..............................................................</w:t>
      </w:r>
      <w:r w:rsidRPr="00BC2899">
        <w:rPr>
          <w:rFonts w:ascii="Times New Roman" w:hAnsi="Times New Roman" w:cs="Times New Roman"/>
        </w:rPr>
        <w:tab/>
        <w:t>4-1</w:t>
      </w:r>
      <w:r w:rsidR="009965E7">
        <w:rPr>
          <w:rFonts w:ascii="Times New Roman" w:hAnsi="Times New Roman" w:cs="Times New Roman"/>
        </w:rPr>
        <w:t>8</w:t>
      </w:r>
    </w:p>
    <w:p w14:paraId="1949F51B" w14:textId="77777777" w:rsidR="00742611" w:rsidRPr="00BC2899" w:rsidRDefault="00742611" w:rsidP="00F2481F">
      <w:pPr>
        <w:widowControl w:val="0"/>
        <w:autoSpaceDE w:val="0"/>
        <w:autoSpaceDN w:val="0"/>
        <w:adjustRightInd w:val="0"/>
        <w:spacing w:after="0" w:line="240" w:lineRule="auto"/>
        <w:ind w:left="720"/>
        <w:rPr>
          <w:rFonts w:ascii="Times New Roman" w:hAnsi="Times New Roman" w:cs="Times New Roman"/>
        </w:rPr>
      </w:pPr>
      <w:r w:rsidRPr="00BC2899">
        <w:rPr>
          <w:rFonts w:ascii="Times New Roman" w:hAnsi="Times New Roman" w:cs="Times New Roman"/>
        </w:rPr>
        <w:t>(130 CMR 456.434 through 456.450 Reserved)</w:t>
      </w:r>
    </w:p>
    <w:p w14:paraId="454CC23C" w14:textId="66406DF6" w:rsidR="00742611" w:rsidRPr="00BC2899" w:rsidRDefault="00742611" w:rsidP="00F2481F">
      <w:pPr>
        <w:widowControl w:val="0"/>
        <w:tabs>
          <w:tab w:val="left" w:pos="1403"/>
          <w:tab w:val="left" w:pos="8924"/>
        </w:tabs>
        <w:autoSpaceDE w:val="0"/>
        <w:autoSpaceDN w:val="0"/>
        <w:adjustRightInd w:val="0"/>
        <w:spacing w:after="0" w:line="240" w:lineRule="auto"/>
        <w:ind w:left="720"/>
        <w:rPr>
          <w:rFonts w:ascii="Times New Roman" w:hAnsi="Times New Roman" w:cs="Times New Roman"/>
          <w:sz w:val="24"/>
          <w:szCs w:val="24"/>
        </w:rPr>
      </w:pPr>
      <w:r w:rsidRPr="00BC2899">
        <w:rPr>
          <w:rFonts w:ascii="Times New Roman" w:hAnsi="Times New Roman" w:cs="Times New Roman"/>
        </w:rPr>
        <w:t>456.451:</w:t>
      </w:r>
      <w:r w:rsidR="0089080E">
        <w:rPr>
          <w:rFonts w:ascii="Times New Roman" w:hAnsi="Times New Roman" w:cs="Times New Roman"/>
        </w:rPr>
        <w:t xml:space="preserve">  </w:t>
      </w:r>
      <w:r w:rsidRPr="00BC2899">
        <w:rPr>
          <w:rFonts w:ascii="Times New Roman" w:hAnsi="Times New Roman" w:cs="Times New Roman"/>
        </w:rPr>
        <w:t>Withdrawal by Nursing Facilities from MassHealth: Introduction .........................</w:t>
      </w:r>
      <w:r w:rsidRPr="00BC2899">
        <w:rPr>
          <w:rFonts w:ascii="Times New Roman" w:hAnsi="Times New Roman" w:cs="Times New Roman"/>
        </w:rPr>
        <w:tab/>
        <w:t>4-1</w:t>
      </w:r>
      <w:r w:rsidR="009965E7">
        <w:rPr>
          <w:rFonts w:ascii="Times New Roman" w:hAnsi="Times New Roman" w:cs="Times New Roman"/>
        </w:rPr>
        <w:t>9</w:t>
      </w:r>
    </w:p>
    <w:p w14:paraId="2CC43ED5" w14:textId="0DF19E2A" w:rsidR="00742611" w:rsidRPr="00BC2899" w:rsidRDefault="00742611" w:rsidP="00F2481F">
      <w:pPr>
        <w:widowControl w:val="0"/>
        <w:tabs>
          <w:tab w:val="left" w:pos="1403"/>
          <w:tab w:val="left" w:pos="8924"/>
        </w:tabs>
        <w:autoSpaceDE w:val="0"/>
        <w:autoSpaceDN w:val="0"/>
        <w:adjustRightInd w:val="0"/>
        <w:spacing w:after="0" w:line="240" w:lineRule="auto"/>
        <w:ind w:left="720"/>
        <w:rPr>
          <w:rFonts w:ascii="Times New Roman" w:hAnsi="Times New Roman" w:cs="Times New Roman"/>
          <w:sz w:val="24"/>
          <w:szCs w:val="24"/>
        </w:rPr>
      </w:pPr>
      <w:r w:rsidRPr="00BC2899">
        <w:rPr>
          <w:rFonts w:ascii="Times New Roman" w:hAnsi="Times New Roman" w:cs="Times New Roman"/>
        </w:rPr>
        <w:t>456.452:</w:t>
      </w:r>
      <w:r w:rsidR="0089080E">
        <w:rPr>
          <w:rFonts w:ascii="Times New Roman" w:hAnsi="Times New Roman" w:cs="Times New Roman"/>
        </w:rPr>
        <w:t xml:space="preserve">  </w:t>
      </w:r>
      <w:r w:rsidRPr="00BC2899">
        <w:rPr>
          <w:rFonts w:ascii="Times New Roman" w:hAnsi="Times New Roman" w:cs="Times New Roman"/>
        </w:rPr>
        <w:t>Notice of Withdrawal ...............................................................................................</w:t>
      </w:r>
      <w:r w:rsidRPr="00BC2899">
        <w:rPr>
          <w:rFonts w:ascii="Times New Roman" w:hAnsi="Times New Roman" w:cs="Times New Roman"/>
        </w:rPr>
        <w:tab/>
        <w:t>4</w:t>
      </w:r>
      <w:r w:rsidRPr="00BC2899">
        <w:rPr>
          <w:rFonts w:ascii="Times New Roman" w:hAnsi="Times New Roman" w:cs="Times New Roman"/>
          <w:spacing w:val="1"/>
        </w:rPr>
        <w:t>-1</w:t>
      </w:r>
      <w:r w:rsidR="009965E7">
        <w:rPr>
          <w:rFonts w:ascii="Times New Roman" w:hAnsi="Times New Roman" w:cs="Times New Roman"/>
          <w:spacing w:val="1"/>
        </w:rPr>
        <w:t>9</w:t>
      </w:r>
    </w:p>
    <w:p w14:paraId="7FAB2C58" w14:textId="7A0A075C" w:rsidR="00742611" w:rsidRPr="00BC2899" w:rsidRDefault="00742611" w:rsidP="00F2481F">
      <w:pPr>
        <w:widowControl w:val="0"/>
        <w:tabs>
          <w:tab w:val="left" w:pos="1403"/>
          <w:tab w:val="left" w:pos="8924"/>
        </w:tabs>
        <w:autoSpaceDE w:val="0"/>
        <w:autoSpaceDN w:val="0"/>
        <w:adjustRightInd w:val="0"/>
        <w:spacing w:after="0" w:line="240" w:lineRule="auto"/>
        <w:ind w:left="720"/>
        <w:rPr>
          <w:rFonts w:ascii="Times New Roman" w:hAnsi="Times New Roman" w:cs="Times New Roman"/>
          <w:sz w:val="24"/>
          <w:szCs w:val="24"/>
        </w:rPr>
      </w:pPr>
      <w:r w:rsidRPr="00BC2899">
        <w:rPr>
          <w:rFonts w:ascii="Times New Roman" w:hAnsi="Times New Roman" w:cs="Times New Roman"/>
        </w:rPr>
        <w:t>456.453:</w:t>
      </w:r>
      <w:r w:rsidR="0089080E">
        <w:rPr>
          <w:rFonts w:ascii="Times New Roman" w:hAnsi="Times New Roman" w:cs="Times New Roman"/>
        </w:rPr>
        <w:t xml:space="preserve">  </w:t>
      </w:r>
      <w:r w:rsidRPr="00BC2899">
        <w:rPr>
          <w:rFonts w:ascii="Times New Roman" w:hAnsi="Times New Roman" w:cs="Times New Roman"/>
        </w:rPr>
        <w:t>Withdrawal Requirements ........................................................................................</w:t>
      </w:r>
      <w:r w:rsidRPr="00BC2899">
        <w:rPr>
          <w:rFonts w:ascii="Times New Roman" w:hAnsi="Times New Roman" w:cs="Times New Roman"/>
        </w:rPr>
        <w:tab/>
        <w:t>4-1</w:t>
      </w:r>
      <w:r w:rsidR="009965E7">
        <w:rPr>
          <w:rFonts w:ascii="Times New Roman" w:hAnsi="Times New Roman" w:cs="Times New Roman"/>
        </w:rPr>
        <w:t>9</w:t>
      </w:r>
    </w:p>
    <w:p w14:paraId="64D12A4C" w14:textId="22CEFF25" w:rsidR="00742611" w:rsidRPr="00BC2899" w:rsidRDefault="00742611" w:rsidP="00F2481F">
      <w:pPr>
        <w:widowControl w:val="0"/>
        <w:tabs>
          <w:tab w:val="left" w:pos="1403"/>
          <w:tab w:val="left" w:pos="8924"/>
        </w:tabs>
        <w:autoSpaceDE w:val="0"/>
        <w:autoSpaceDN w:val="0"/>
        <w:adjustRightInd w:val="0"/>
        <w:spacing w:after="0" w:line="240" w:lineRule="auto"/>
        <w:ind w:left="720"/>
        <w:rPr>
          <w:rFonts w:ascii="Times New Roman" w:hAnsi="Times New Roman" w:cs="Times New Roman"/>
          <w:sz w:val="24"/>
          <w:szCs w:val="24"/>
        </w:rPr>
      </w:pPr>
      <w:r w:rsidRPr="00BC2899">
        <w:rPr>
          <w:rFonts w:ascii="Times New Roman" w:hAnsi="Times New Roman" w:cs="Times New Roman"/>
        </w:rPr>
        <w:t>456.454:</w:t>
      </w:r>
      <w:r w:rsidR="0089080E">
        <w:rPr>
          <w:rFonts w:ascii="Times New Roman" w:hAnsi="Times New Roman" w:cs="Times New Roman"/>
        </w:rPr>
        <w:t xml:space="preserve">  </w:t>
      </w:r>
      <w:r w:rsidRPr="00BC2899">
        <w:rPr>
          <w:rFonts w:ascii="Times New Roman" w:hAnsi="Times New Roman" w:cs="Times New Roman"/>
        </w:rPr>
        <w:t>Administrative Action Regarding Withdrawals .......................................................</w:t>
      </w:r>
      <w:r w:rsidRPr="00BC2899">
        <w:rPr>
          <w:rFonts w:ascii="Times New Roman" w:hAnsi="Times New Roman" w:cs="Times New Roman"/>
        </w:rPr>
        <w:tab/>
        <w:t>4-</w:t>
      </w:r>
      <w:r w:rsidR="009965E7">
        <w:rPr>
          <w:rFonts w:ascii="Times New Roman" w:hAnsi="Times New Roman" w:cs="Times New Roman"/>
        </w:rPr>
        <w:t>20</w:t>
      </w:r>
    </w:p>
    <w:p w14:paraId="4750890A" w14:textId="29AEA685" w:rsidR="00742611" w:rsidRPr="00BC2899" w:rsidRDefault="00742611" w:rsidP="00F2481F">
      <w:pPr>
        <w:widowControl w:val="0"/>
        <w:tabs>
          <w:tab w:val="left" w:pos="1403"/>
          <w:tab w:val="left" w:pos="8924"/>
        </w:tabs>
        <w:autoSpaceDE w:val="0"/>
        <w:autoSpaceDN w:val="0"/>
        <w:adjustRightInd w:val="0"/>
        <w:spacing w:after="0" w:line="240" w:lineRule="auto"/>
        <w:ind w:left="720"/>
        <w:rPr>
          <w:rFonts w:ascii="Times New Roman" w:hAnsi="Times New Roman" w:cs="Times New Roman"/>
          <w:sz w:val="24"/>
          <w:szCs w:val="24"/>
        </w:rPr>
      </w:pPr>
      <w:r w:rsidRPr="00BC2899">
        <w:rPr>
          <w:rFonts w:ascii="Times New Roman" w:hAnsi="Times New Roman" w:cs="Times New Roman"/>
        </w:rPr>
        <w:t>456.455:</w:t>
      </w:r>
      <w:r w:rsidR="0089080E">
        <w:rPr>
          <w:rFonts w:ascii="Times New Roman" w:hAnsi="Times New Roman" w:cs="Times New Roman"/>
        </w:rPr>
        <w:t xml:space="preserve">  </w:t>
      </w:r>
      <w:r w:rsidRPr="00BC2899">
        <w:rPr>
          <w:rFonts w:ascii="Times New Roman" w:hAnsi="Times New Roman" w:cs="Times New Roman"/>
        </w:rPr>
        <w:t>Limitation of Provider Participation.........................................................................</w:t>
      </w:r>
      <w:r w:rsidRPr="00BC2899">
        <w:rPr>
          <w:rFonts w:ascii="Times New Roman" w:hAnsi="Times New Roman" w:cs="Times New Roman"/>
        </w:rPr>
        <w:tab/>
        <w:t>4-</w:t>
      </w:r>
      <w:r w:rsidR="009965E7">
        <w:rPr>
          <w:rFonts w:ascii="Times New Roman" w:hAnsi="Times New Roman" w:cs="Times New Roman"/>
        </w:rPr>
        <w:t>20</w:t>
      </w:r>
    </w:p>
    <w:p w14:paraId="77A61FE4" w14:textId="77777777" w:rsidR="00742611" w:rsidRPr="00BC2899" w:rsidRDefault="00742611" w:rsidP="00F2481F">
      <w:pPr>
        <w:widowControl w:val="0"/>
        <w:autoSpaceDE w:val="0"/>
        <w:autoSpaceDN w:val="0"/>
        <w:adjustRightInd w:val="0"/>
        <w:spacing w:after="0" w:line="240" w:lineRule="auto"/>
        <w:ind w:left="720"/>
        <w:rPr>
          <w:rFonts w:ascii="Times New Roman" w:hAnsi="Times New Roman" w:cs="Times New Roman"/>
          <w:sz w:val="24"/>
          <w:szCs w:val="24"/>
        </w:rPr>
      </w:pPr>
      <w:r w:rsidRPr="00BC2899">
        <w:rPr>
          <w:rFonts w:ascii="Times New Roman" w:hAnsi="Times New Roman" w:cs="Times New Roman"/>
        </w:rPr>
        <w:t>(130</w:t>
      </w:r>
      <w:r w:rsidRPr="00BC2899">
        <w:rPr>
          <w:rFonts w:ascii="Times New Roman" w:hAnsi="Times New Roman" w:cs="Times New Roman"/>
          <w:spacing w:val="-8"/>
        </w:rPr>
        <w:t xml:space="preserve"> </w:t>
      </w:r>
      <w:r w:rsidRPr="00BC2899">
        <w:rPr>
          <w:rFonts w:ascii="Times New Roman" w:hAnsi="Times New Roman" w:cs="Times New Roman"/>
        </w:rPr>
        <w:t>CMR</w:t>
      </w:r>
      <w:r w:rsidRPr="00BC2899">
        <w:rPr>
          <w:rFonts w:ascii="Times New Roman" w:hAnsi="Times New Roman" w:cs="Times New Roman"/>
          <w:spacing w:val="-4"/>
        </w:rPr>
        <w:t xml:space="preserve"> </w:t>
      </w:r>
      <w:r w:rsidRPr="00BC2899">
        <w:rPr>
          <w:rFonts w:ascii="Times New Roman" w:hAnsi="Times New Roman" w:cs="Times New Roman"/>
        </w:rPr>
        <w:t>456.456</w:t>
      </w:r>
      <w:r w:rsidRPr="00BC2899">
        <w:rPr>
          <w:rFonts w:ascii="Times New Roman" w:hAnsi="Times New Roman" w:cs="Times New Roman"/>
          <w:spacing w:val="-5"/>
        </w:rPr>
        <w:t xml:space="preserve"> </w:t>
      </w:r>
      <w:r w:rsidRPr="00BC2899">
        <w:rPr>
          <w:rFonts w:ascii="Times New Roman" w:hAnsi="Times New Roman" w:cs="Times New Roman"/>
        </w:rPr>
        <w:t>through</w:t>
      </w:r>
      <w:r w:rsidRPr="00BC2899">
        <w:rPr>
          <w:rFonts w:ascii="Times New Roman" w:hAnsi="Times New Roman" w:cs="Times New Roman"/>
          <w:spacing w:val="-5"/>
        </w:rPr>
        <w:t xml:space="preserve"> </w:t>
      </w:r>
      <w:r w:rsidRPr="00BC2899">
        <w:rPr>
          <w:rFonts w:ascii="Times New Roman" w:hAnsi="Times New Roman" w:cs="Times New Roman"/>
        </w:rPr>
        <w:t>456.600</w:t>
      </w:r>
      <w:r w:rsidRPr="00BC2899">
        <w:rPr>
          <w:rFonts w:ascii="Times New Roman" w:hAnsi="Times New Roman" w:cs="Times New Roman"/>
          <w:spacing w:val="-5"/>
        </w:rPr>
        <w:t xml:space="preserve"> </w:t>
      </w:r>
      <w:r w:rsidRPr="00BC2899">
        <w:rPr>
          <w:rFonts w:ascii="Times New Roman" w:hAnsi="Times New Roman" w:cs="Times New Roman"/>
        </w:rPr>
        <w:t>Reserved)</w:t>
      </w:r>
    </w:p>
    <w:p w14:paraId="3B22772C" w14:textId="0219ED8E" w:rsidR="00742611" w:rsidRPr="00BC2899" w:rsidRDefault="00742611" w:rsidP="00F2481F">
      <w:pPr>
        <w:widowControl w:val="0"/>
        <w:tabs>
          <w:tab w:val="left" w:pos="1403"/>
          <w:tab w:val="left" w:pos="8924"/>
        </w:tabs>
        <w:autoSpaceDE w:val="0"/>
        <w:autoSpaceDN w:val="0"/>
        <w:adjustRightInd w:val="0"/>
        <w:spacing w:after="0" w:line="240" w:lineRule="auto"/>
        <w:ind w:left="720"/>
        <w:rPr>
          <w:rFonts w:ascii="Times New Roman" w:hAnsi="Times New Roman" w:cs="Times New Roman"/>
          <w:sz w:val="24"/>
          <w:szCs w:val="24"/>
        </w:rPr>
      </w:pPr>
      <w:r w:rsidRPr="00BC2899">
        <w:rPr>
          <w:rFonts w:ascii="Times New Roman" w:hAnsi="Times New Roman" w:cs="Times New Roman"/>
        </w:rPr>
        <w:t>456.601:</w:t>
      </w:r>
      <w:r w:rsidR="0089080E">
        <w:rPr>
          <w:rFonts w:ascii="Times New Roman" w:hAnsi="Times New Roman" w:cs="Times New Roman"/>
        </w:rPr>
        <w:t xml:space="preserve">  </w:t>
      </w:r>
      <w:r w:rsidRPr="00BC2899">
        <w:rPr>
          <w:rFonts w:ascii="Times New Roman" w:hAnsi="Times New Roman" w:cs="Times New Roman"/>
        </w:rPr>
        <w:t>Personal</w:t>
      </w:r>
      <w:r w:rsidRPr="00BC2899">
        <w:rPr>
          <w:rFonts w:ascii="Times New Roman" w:hAnsi="Times New Roman" w:cs="Times New Roman"/>
          <w:spacing w:val="-13"/>
        </w:rPr>
        <w:t xml:space="preserve"> </w:t>
      </w:r>
      <w:r w:rsidRPr="00BC2899">
        <w:rPr>
          <w:rFonts w:ascii="Times New Roman" w:hAnsi="Times New Roman" w:cs="Times New Roman"/>
        </w:rPr>
        <w:t>Needs</w:t>
      </w:r>
      <w:r w:rsidRPr="00BC2899">
        <w:rPr>
          <w:rFonts w:ascii="Times New Roman" w:hAnsi="Times New Roman" w:cs="Times New Roman"/>
          <w:spacing w:val="-5"/>
        </w:rPr>
        <w:t xml:space="preserve"> </w:t>
      </w:r>
      <w:r w:rsidRPr="00BC2899">
        <w:rPr>
          <w:rFonts w:ascii="Times New Roman" w:hAnsi="Times New Roman" w:cs="Times New Roman"/>
        </w:rPr>
        <w:t>Allowance</w:t>
      </w:r>
      <w:r w:rsidRPr="00BC2899">
        <w:rPr>
          <w:rFonts w:ascii="Times New Roman" w:hAnsi="Times New Roman" w:cs="Times New Roman"/>
          <w:spacing w:val="-8"/>
        </w:rPr>
        <w:t xml:space="preserve"> (PNA) </w:t>
      </w:r>
      <w:r w:rsidRPr="00BC2899">
        <w:rPr>
          <w:rFonts w:ascii="Times New Roman" w:hAnsi="Times New Roman" w:cs="Times New Roman"/>
        </w:rPr>
        <w:t>Accoun</w:t>
      </w:r>
      <w:r w:rsidRPr="00BC2899">
        <w:rPr>
          <w:rFonts w:ascii="Times New Roman" w:hAnsi="Times New Roman" w:cs="Times New Roman"/>
          <w:spacing w:val="3"/>
        </w:rPr>
        <w:t>t</w:t>
      </w:r>
      <w:r w:rsidRPr="00BC2899">
        <w:rPr>
          <w:rFonts w:ascii="Times New Roman" w:hAnsi="Times New Roman" w:cs="Times New Roman"/>
        </w:rPr>
        <w:t>...............................................................</w:t>
      </w:r>
      <w:r w:rsidRPr="00BC2899">
        <w:rPr>
          <w:rFonts w:ascii="Times New Roman" w:hAnsi="Times New Roman" w:cs="Times New Roman"/>
          <w:sz w:val="24"/>
          <w:szCs w:val="24"/>
        </w:rPr>
        <w:tab/>
      </w:r>
      <w:r w:rsidRPr="00BC2899">
        <w:rPr>
          <w:rFonts w:ascii="Times New Roman" w:hAnsi="Times New Roman" w:cs="Times New Roman"/>
        </w:rPr>
        <w:t>4-</w:t>
      </w:r>
      <w:r w:rsidR="009965E7">
        <w:rPr>
          <w:rFonts w:ascii="Times New Roman" w:hAnsi="Times New Roman" w:cs="Times New Roman"/>
        </w:rPr>
        <w:t>21</w:t>
      </w:r>
    </w:p>
    <w:p w14:paraId="3442AAE0" w14:textId="035F2A0F" w:rsidR="00742611" w:rsidRPr="00BC2899" w:rsidRDefault="00742611" w:rsidP="00F2481F">
      <w:pPr>
        <w:widowControl w:val="0"/>
        <w:tabs>
          <w:tab w:val="left" w:pos="1403"/>
          <w:tab w:val="left" w:pos="8924"/>
        </w:tabs>
        <w:autoSpaceDE w:val="0"/>
        <w:autoSpaceDN w:val="0"/>
        <w:adjustRightInd w:val="0"/>
        <w:spacing w:after="0" w:line="240" w:lineRule="auto"/>
        <w:ind w:left="720"/>
        <w:rPr>
          <w:rFonts w:ascii="Times New Roman" w:hAnsi="Times New Roman" w:cs="Times New Roman"/>
          <w:sz w:val="24"/>
          <w:szCs w:val="24"/>
        </w:rPr>
      </w:pPr>
      <w:r w:rsidRPr="00BC2899">
        <w:rPr>
          <w:rFonts w:ascii="Times New Roman" w:hAnsi="Times New Roman" w:cs="Times New Roman"/>
        </w:rPr>
        <w:t>456.602</w:t>
      </w:r>
      <w:r w:rsidR="0013168F">
        <w:rPr>
          <w:rFonts w:ascii="Times New Roman" w:hAnsi="Times New Roman" w:cs="Times New Roman"/>
        </w:rPr>
        <w:t>:</w:t>
      </w:r>
      <w:r w:rsidR="0089080E">
        <w:rPr>
          <w:rFonts w:ascii="Times New Roman" w:hAnsi="Times New Roman" w:cs="Times New Roman"/>
        </w:rPr>
        <w:t xml:space="preserve">  </w:t>
      </w:r>
      <w:r w:rsidRPr="00BC2899">
        <w:rPr>
          <w:rFonts w:ascii="Times New Roman" w:hAnsi="Times New Roman" w:cs="Times New Roman"/>
        </w:rPr>
        <w:t>Manage</w:t>
      </w:r>
      <w:r w:rsidRPr="00BC2899">
        <w:rPr>
          <w:rFonts w:ascii="Times New Roman" w:hAnsi="Times New Roman" w:cs="Times New Roman"/>
          <w:spacing w:val="-2"/>
        </w:rPr>
        <w:t>m</w:t>
      </w:r>
      <w:r w:rsidRPr="00BC2899">
        <w:rPr>
          <w:rFonts w:ascii="Times New Roman" w:hAnsi="Times New Roman" w:cs="Times New Roman"/>
        </w:rPr>
        <w:t>ent</w:t>
      </w:r>
      <w:r w:rsidRPr="00BC2899">
        <w:rPr>
          <w:rFonts w:ascii="Times New Roman" w:hAnsi="Times New Roman" w:cs="Times New Roman"/>
          <w:spacing w:val="-8"/>
        </w:rPr>
        <w:t xml:space="preserve"> </w:t>
      </w:r>
      <w:r w:rsidRPr="00BC2899">
        <w:rPr>
          <w:rFonts w:ascii="Times New Roman" w:hAnsi="Times New Roman" w:cs="Times New Roman"/>
        </w:rPr>
        <w:t>of</w:t>
      </w:r>
      <w:r w:rsidRPr="00BC2899">
        <w:rPr>
          <w:rFonts w:ascii="Times New Roman" w:hAnsi="Times New Roman" w:cs="Times New Roman"/>
          <w:spacing w:val="-2"/>
        </w:rPr>
        <w:t xml:space="preserve"> </w:t>
      </w:r>
      <w:r w:rsidRPr="00BC2899">
        <w:rPr>
          <w:rFonts w:ascii="Times New Roman" w:hAnsi="Times New Roman" w:cs="Times New Roman"/>
        </w:rPr>
        <w:t>the</w:t>
      </w:r>
      <w:r w:rsidRPr="00BC2899">
        <w:rPr>
          <w:rFonts w:ascii="Times New Roman" w:hAnsi="Times New Roman" w:cs="Times New Roman"/>
          <w:spacing w:val="-1"/>
        </w:rPr>
        <w:t xml:space="preserve"> </w:t>
      </w:r>
      <w:r w:rsidRPr="00BC2899">
        <w:rPr>
          <w:rFonts w:ascii="Times New Roman" w:hAnsi="Times New Roman" w:cs="Times New Roman"/>
        </w:rPr>
        <w:t>PNA</w:t>
      </w:r>
      <w:r w:rsidRPr="00BC2899">
        <w:rPr>
          <w:rFonts w:ascii="Times New Roman" w:hAnsi="Times New Roman" w:cs="Times New Roman"/>
          <w:spacing w:val="-4"/>
        </w:rPr>
        <w:t xml:space="preserve"> </w:t>
      </w:r>
      <w:r w:rsidRPr="00BC2899">
        <w:rPr>
          <w:rFonts w:ascii="Times New Roman" w:hAnsi="Times New Roman" w:cs="Times New Roman"/>
        </w:rPr>
        <w:t>Account............................................................................</w:t>
      </w:r>
      <w:r w:rsidRPr="00BC2899">
        <w:rPr>
          <w:rFonts w:ascii="Times New Roman" w:hAnsi="Times New Roman" w:cs="Times New Roman"/>
          <w:sz w:val="24"/>
          <w:szCs w:val="24"/>
        </w:rPr>
        <w:tab/>
      </w:r>
      <w:r w:rsidRPr="00BC2899">
        <w:rPr>
          <w:rFonts w:ascii="Times New Roman" w:hAnsi="Times New Roman" w:cs="Times New Roman"/>
        </w:rPr>
        <w:t>4-</w:t>
      </w:r>
      <w:r w:rsidR="009965E7">
        <w:rPr>
          <w:rFonts w:ascii="Times New Roman" w:hAnsi="Times New Roman" w:cs="Times New Roman"/>
        </w:rPr>
        <w:t>21</w:t>
      </w:r>
    </w:p>
    <w:p w14:paraId="7CA22FAF" w14:textId="5F825019" w:rsidR="00742611" w:rsidRPr="00BC2899" w:rsidRDefault="00742611" w:rsidP="00F2481F">
      <w:pPr>
        <w:widowControl w:val="0"/>
        <w:tabs>
          <w:tab w:val="left" w:pos="1403"/>
          <w:tab w:val="left" w:pos="8924"/>
        </w:tabs>
        <w:autoSpaceDE w:val="0"/>
        <w:autoSpaceDN w:val="0"/>
        <w:adjustRightInd w:val="0"/>
        <w:spacing w:after="0" w:line="240" w:lineRule="auto"/>
        <w:ind w:left="720"/>
        <w:rPr>
          <w:rFonts w:ascii="Times New Roman" w:hAnsi="Times New Roman" w:cs="Times New Roman"/>
          <w:sz w:val="24"/>
          <w:szCs w:val="24"/>
        </w:rPr>
      </w:pPr>
      <w:r w:rsidRPr="00BC2899">
        <w:rPr>
          <w:rFonts w:ascii="Times New Roman" w:hAnsi="Times New Roman" w:cs="Times New Roman"/>
        </w:rPr>
        <w:t>456.603:</w:t>
      </w:r>
      <w:r w:rsidR="0089080E">
        <w:rPr>
          <w:rFonts w:ascii="Times New Roman" w:hAnsi="Times New Roman" w:cs="Times New Roman"/>
        </w:rPr>
        <w:t xml:space="preserve">  </w:t>
      </w:r>
      <w:r w:rsidRPr="00BC2899">
        <w:rPr>
          <w:rFonts w:ascii="Times New Roman" w:hAnsi="Times New Roman" w:cs="Times New Roman"/>
        </w:rPr>
        <w:t>Autono</w:t>
      </w:r>
      <w:r w:rsidRPr="00BC2899">
        <w:rPr>
          <w:rFonts w:ascii="Times New Roman" w:hAnsi="Times New Roman" w:cs="Times New Roman"/>
          <w:spacing w:val="-2"/>
        </w:rPr>
        <w:t>m</w:t>
      </w:r>
      <w:r w:rsidRPr="00BC2899">
        <w:rPr>
          <w:rFonts w:ascii="Times New Roman" w:hAnsi="Times New Roman" w:cs="Times New Roman"/>
        </w:rPr>
        <w:t>y</w:t>
      </w:r>
      <w:r w:rsidRPr="00BC2899">
        <w:rPr>
          <w:rFonts w:ascii="Times New Roman" w:hAnsi="Times New Roman" w:cs="Times New Roman"/>
          <w:spacing w:val="-5"/>
        </w:rPr>
        <w:t xml:space="preserve"> </w:t>
      </w:r>
      <w:r w:rsidRPr="00BC2899">
        <w:rPr>
          <w:rFonts w:ascii="Times New Roman" w:hAnsi="Times New Roman" w:cs="Times New Roman"/>
        </w:rPr>
        <w:t>of</w:t>
      </w:r>
      <w:r w:rsidRPr="00BC2899">
        <w:rPr>
          <w:rFonts w:ascii="Times New Roman" w:hAnsi="Times New Roman" w:cs="Times New Roman"/>
          <w:spacing w:val="-2"/>
        </w:rPr>
        <w:t xml:space="preserve"> </w:t>
      </w:r>
      <w:r w:rsidRPr="00BC2899">
        <w:rPr>
          <w:rFonts w:ascii="Times New Roman" w:hAnsi="Times New Roman" w:cs="Times New Roman"/>
        </w:rPr>
        <w:t>PNA</w:t>
      </w:r>
      <w:r w:rsidRPr="00BC2899">
        <w:rPr>
          <w:rFonts w:ascii="Times New Roman" w:hAnsi="Times New Roman" w:cs="Times New Roman"/>
          <w:spacing w:val="-4"/>
        </w:rPr>
        <w:t xml:space="preserve"> </w:t>
      </w:r>
      <w:r w:rsidRPr="00BC2899">
        <w:rPr>
          <w:rFonts w:ascii="Times New Roman" w:hAnsi="Times New Roman" w:cs="Times New Roman"/>
        </w:rPr>
        <w:t>Account</w:t>
      </w:r>
      <w:r w:rsidRPr="00BC2899">
        <w:rPr>
          <w:rFonts w:ascii="Times New Roman" w:hAnsi="Times New Roman" w:cs="Times New Roman"/>
          <w:spacing w:val="2"/>
        </w:rPr>
        <w:t>s</w:t>
      </w:r>
      <w:r w:rsidRPr="00BC2899">
        <w:rPr>
          <w:rFonts w:ascii="Times New Roman" w:hAnsi="Times New Roman" w:cs="Times New Roman"/>
        </w:rPr>
        <w:t>....................................................................................</w:t>
      </w:r>
      <w:r w:rsidRPr="00BC2899">
        <w:rPr>
          <w:rFonts w:ascii="Times New Roman" w:hAnsi="Times New Roman" w:cs="Times New Roman"/>
          <w:sz w:val="24"/>
          <w:szCs w:val="24"/>
        </w:rPr>
        <w:tab/>
      </w:r>
      <w:r w:rsidRPr="00BC2899">
        <w:rPr>
          <w:rFonts w:ascii="Times New Roman" w:hAnsi="Times New Roman" w:cs="Times New Roman"/>
        </w:rPr>
        <w:t>4-</w:t>
      </w:r>
      <w:r w:rsidR="009965E7">
        <w:rPr>
          <w:rFonts w:ascii="Times New Roman" w:hAnsi="Times New Roman" w:cs="Times New Roman"/>
        </w:rPr>
        <w:t>21</w:t>
      </w:r>
    </w:p>
    <w:p w14:paraId="793D9258" w14:textId="669C0BF5" w:rsidR="0088304D" w:rsidRPr="00F37BED" w:rsidRDefault="00742611" w:rsidP="00F37BED">
      <w:pPr>
        <w:widowControl w:val="0"/>
        <w:tabs>
          <w:tab w:val="left" w:pos="1403"/>
          <w:tab w:val="left" w:pos="8924"/>
        </w:tabs>
        <w:autoSpaceDE w:val="0"/>
        <w:autoSpaceDN w:val="0"/>
        <w:adjustRightInd w:val="0"/>
        <w:spacing w:after="0" w:line="240" w:lineRule="auto"/>
        <w:ind w:left="720"/>
        <w:rPr>
          <w:rFonts w:ascii="Times New Roman" w:hAnsi="Times New Roman" w:cs="Times New Roman"/>
        </w:rPr>
      </w:pPr>
      <w:r w:rsidRPr="00BC2899">
        <w:rPr>
          <w:rFonts w:ascii="Times New Roman" w:hAnsi="Times New Roman" w:cs="Times New Roman"/>
        </w:rPr>
        <w:t>456.604:</w:t>
      </w:r>
      <w:r w:rsidR="0089080E">
        <w:rPr>
          <w:rFonts w:ascii="Times New Roman" w:hAnsi="Times New Roman" w:cs="Times New Roman"/>
        </w:rPr>
        <w:t xml:space="preserve">  </w:t>
      </w:r>
      <w:r w:rsidRPr="00BC2899">
        <w:rPr>
          <w:rFonts w:ascii="Times New Roman" w:hAnsi="Times New Roman" w:cs="Times New Roman"/>
        </w:rPr>
        <w:t>PNA Recordkeeping Requirements</w:t>
      </w:r>
      <w:r w:rsidRPr="00BC2899">
        <w:rPr>
          <w:rFonts w:ascii="Times New Roman" w:hAnsi="Times New Roman" w:cs="Times New Roman"/>
          <w:spacing w:val="-41"/>
        </w:rPr>
        <w:t xml:space="preserve"> </w:t>
      </w:r>
      <w:r w:rsidRPr="00BC2899">
        <w:rPr>
          <w:rFonts w:ascii="Times New Roman" w:hAnsi="Times New Roman" w:cs="Times New Roman"/>
        </w:rPr>
        <w:t>..........................................................................</w:t>
      </w:r>
      <w:r w:rsidRPr="00BC2899">
        <w:rPr>
          <w:rFonts w:ascii="Times New Roman" w:hAnsi="Times New Roman" w:cs="Times New Roman"/>
          <w:sz w:val="24"/>
          <w:szCs w:val="24"/>
        </w:rPr>
        <w:tab/>
      </w:r>
      <w:r w:rsidRPr="00BC2899">
        <w:rPr>
          <w:rFonts w:ascii="Times New Roman" w:hAnsi="Times New Roman" w:cs="Times New Roman"/>
        </w:rPr>
        <w:t>4-</w:t>
      </w:r>
      <w:r w:rsidR="009965E7">
        <w:rPr>
          <w:rFonts w:ascii="Times New Roman" w:hAnsi="Times New Roman" w:cs="Times New Roman"/>
        </w:rPr>
        <w:t>21</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27333C" w:rsidRPr="00BC2899" w14:paraId="78F8A9AE" w14:textId="77777777" w:rsidTr="00802714">
        <w:trPr>
          <w:trHeight w:hRule="exact" w:val="864"/>
        </w:trPr>
        <w:tc>
          <w:tcPr>
            <w:tcW w:w="4080" w:type="dxa"/>
            <w:tcBorders>
              <w:bottom w:val="nil"/>
            </w:tcBorders>
          </w:tcPr>
          <w:p w14:paraId="4CED8C21" w14:textId="77777777" w:rsidR="0027333C" w:rsidRPr="00BC2899" w:rsidRDefault="0027333C" w:rsidP="00802714">
            <w:pPr>
              <w:widowControl w:val="0"/>
              <w:tabs>
                <w:tab w:val="left" w:pos="936"/>
                <w:tab w:val="left" w:pos="1314"/>
                <w:tab w:val="left" w:pos="1692"/>
                <w:tab w:val="left" w:pos="2070"/>
              </w:tabs>
              <w:spacing w:before="120" w:after="0" w:line="240" w:lineRule="auto"/>
              <w:jc w:val="center"/>
              <w:rPr>
                <w:rFonts w:ascii="Arial" w:hAnsi="Arial" w:cs="Arial"/>
                <w:b/>
                <w:sz w:val="20"/>
                <w:szCs w:val="20"/>
              </w:rPr>
            </w:pPr>
            <w:r w:rsidRPr="00BC2899">
              <w:rPr>
                <w:rFonts w:ascii="Arial" w:hAnsi="Arial" w:cs="Arial"/>
                <w:b/>
                <w:sz w:val="20"/>
                <w:szCs w:val="20"/>
              </w:rPr>
              <w:lastRenderedPageBreak/>
              <w:t>Commonwealth of Massachusetts</w:t>
            </w:r>
          </w:p>
          <w:p w14:paraId="5025A6DA" w14:textId="77777777" w:rsidR="0027333C" w:rsidRPr="00BC2899" w:rsidRDefault="0027333C" w:rsidP="00802714">
            <w:pPr>
              <w:widowControl w:val="0"/>
              <w:tabs>
                <w:tab w:val="left" w:pos="936"/>
                <w:tab w:val="left" w:pos="1314"/>
                <w:tab w:val="left" w:pos="1692"/>
                <w:tab w:val="left" w:pos="2070"/>
              </w:tabs>
              <w:spacing w:after="0" w:line="240" w:lineRule="auto"/>
              <w:jc w:val="center"/>
              <w:rPr>
                <w:rFonts w:ascii="Arial" w:hAnsi="Arial" w:cs="Arial"/>
                <w:b/>
                <w:sz w:val="20"/>
                <w:szCs w:val="20"/>
              </w:rPr>
            </w:pPr>
            <w:r w:rsidRPr="00BC2899">
              <w:rPr>
                <w:rFonts w:ascii="Arial" w:hAnsi="Arial" w:cs="Arial"/>
                <w:b/>
                <w:sz w:val="20"/>
                <w:szCs w:val="20"/>
              </w:rPr>
              <w:t>MassHealth</w:t>
            </w:r>
          </w:p>
          <w:p w14:paraId="4F7EE35E" w14:textId="77777777" w:rsidR="0027333C" w:rsidRPr="00BC2899" w:rsidRDefault="0027333C" w:rsidP="00802714">
            <w:pPr>
              <w:widowControl w:val="0"/>
              <w:tabs>
                <w:tab w:val="left" w:pos="936"/>
                <w:tab w:val="left" w:pos="1314"/>
                <w:tab w:val="left" w:pos="1692"/>
                <w:tab w:val="left" w:pos="2070"/>
              </w:tabs>
              <w:spacing w:after="0" w:line="240" w:lineRule="auto"/>
              <w:jc w:val="center"/>
              <w:rPr>
                <w:rFonts w:ascii="Arial" w:hAnsi="Arial" w:cs="Arial"/>
                <w:b/>
                <w:sz w:val="20"/>
                <w:szCs w:val="20"/>
              </w:rPr>
            </w:pPr>
            <w:r w:rsidRPr="00BC2899">
              <w:rPr>
                <w:rFonts w:ascii="Arial" w:hAnsi="Arial" w:cs="Arial"/>
                <w:b/>
                <w:sz w:val="20"/>
                <w:szCs w:val="20"/>
              </w:rPr>
              <w:t>Provider Manual Series</w:t>
            </w:r>
          </w:p>
        </w:tc>
        <w:tc>
          <w:tcPr>
            <w:tcW w:w="3750" w:type="dxa"/>
          </w:tcPr>
          <w:p w14:paraId="51E575BF" w14:textId="77777777" w:rsidR="0027333C" w:rsidRPr="00BC2899" w:rsidRDefault="0027333C" w:rsidP="00802714">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sidRPr="00BC2899">
              <w:rPr>
                <w:rFonts w:ascii="Arial" w:hAnsi="Arial" w:cs="Arial"/>
                <w:b/>
                <w:sz w:val="20"/>
                <w:szCs w:val="20"/>
              </w:rPr>
              <w:t>Subchapter Number and Title</w:t>
            </w:r>
          </w:p>
          <w:p w14:paraId="6AE3101A" w14:textId="77777777" w:rsidR="0027333C" w:rsidRPr="00BC2899" w:rsidRDefault="0027333C" w:rsidP="00802714">
            <w:pPr>
              <w:widowControl w:val="0"/>
              <w:tabs>
                <w:tab w:val="left" w:pos="936"/>
                <w:tab w:val="left" w:pos="1314"/>
                <w:tab w:val="left" w:pos="1692"/>
                <w:tab w:val="left" w:pos="2070"/>
              </w:tabs>
              <w:spacing w:after="0" w:line="240" w:lineRule="auto"/>
              <w:jc w:val="center"/>
              <w:rPr>
                <w:rFonts w:ascii="Arial" w:hAnsi="Arial" w:cs="Arial"/>
                <w:sz w:val="20"/>
                <w:szCs w:val="20"/>
              </w:rPr>
            </w:pPr>
            <w:r w:rsidRPr="00BC2899">
              <w:rPr>
                <w:rFonts w:ascii="Arial" w:hAnsi="Arial" w:cs="Arial"/>
                <w:sz w:val="20"/>
                <w:szCs w:val="20"/>
              </w:rPr>
              <w:t>Table of contents</w:t>
            </w:r>
          </w:p>
        </w:tc>
        <w:tc>
          <w:tcPr>
            <w:tcW w:w="1771" w:type="dxa"/>
          </w:tcPr>
          <w:p w14:paraId="23EDAEFB" w14:textId="77777777" w:rsidR="0027333C" w:rsidRPr="00BC2899" w:rsidRDefault="0027333C" w:rsidP="00802714">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sidRPr="00BC2899">
              <w:rPr>
                <w:rFonts w:ascii="Arial" w:hAnsi="Arial" w:cs="Arial"/>
                <w:b/>
                <w:sz w:val="20"/>
                <w:szCs w:val="20"/>
              </w:rPr>
              <w:t>Page</w:t>
            </w:r>
          </w:p>
          <w:p w14:paraId="705E9EA2" w14:textId="77777777" w:rsidR="0027333C" w:rsidRPr="00BC2899" w:rsidRDefault="0027333C" w:rsidP="00802714">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sidRPr="00BC2899">
              <w:rPr>
                <w:rFonts w:ascii="Arial" w:hAnsi="Arial" w:cs="Arial"/>
                <w:sz w:val="20"/>
                <w:szCs w:val="20"/>
              </w:rPr>
              <w:t>iv</w:t>
            </w:r>
            <w:r w:rsidR="002E0A8B">
              <w:rPr>
                <w:rFonts w:ascii="Arial" w:hAnsi="Arial" w:cs="Arial"/>
                <w:sz w:val="20"/>
                <w:szCs w:val="20"/>
              </w:rPr>
              <w:t>-a</w:t>
            </w:r>
          </w:p>
        </w:tc>
      </w:tr>
      <w:tr w:rsidR="0027333C" w:rsidRPr="00BC2899" w14:paraId="1111350D" w14:textId="77777777" w:rsidTr="00802714">
        <w:trPr>
          <w:trHeight w:hRule="exact" w:val="864"/>
        </w:trPr>
        <w:tc>
          <w:tcPr>
            <w:tcW w:w="4080" w:type="dxa"/>
            <w:tcBorders>
              <w:top w:val="nil"/>
            </w:tcBorders>
            <w:vAlign w:val="center"/>
          </w:tcPr>
          <w:p w14:paraId="769269B9" w14:textId="77777777" w:rsidR="0027333C" w:rsidRPr="00BC2899" w:rsidRDefault="0027333C" w:rsidP="00802714">
            <w:pPr>
              <w:widowControl w:val="0"/>
              <w:tabs>
                <w:tab w:val="left" w:pos="936"/>
                <w:tab w:val="left" w:pos="1314"/>
                <w:tab w:val="left" w:pos="1692"/>
                <w:tab w:val="left" w:pos="2070"/>
              </w:tabs>
              <w:spacing w:after="0" w:line="240" w:lineRule="auto"/>
              <w:jc w:val="center"/>
              <w:rPr>
                <w:rFonts w:ascii="Arial" w:hAnsi="Arial" w:cs="Arial"/>
                <w:sz w:val="20"/>
                <w:szCs w:val="20"/>
              </w:rPr>
            </w:pPr>
            <w:r w:rsidRPr="00BC2899">
              <w:rPr>
                <w:rFonts w:ascii="Arial" w:hAnsi="Arial" w:cs="Arial"/>
                <w:sz w:val="20"/>
                <w:szCs w:val="20"/>
              </w:rPr>
              <w:t>Nursing Facility Manual</w:t>
            </w:r>
          </w:p>
        </w:tc>
        <w:tc>
          <w:tcPr>
            <w:tcW w:w="3750" w:type="dxa"/>
          </w:tcPr>
          <w:p w14:paraId="69EEE59A" w14:textId="77777777" w:rsidR="0027333C" w:rsidRPr="00BC2899" w:rsidRDefault="0027333C" w:rsidP="00802714">
            <w:pPr>
              <w:widowControl w:val="0"/>
              <w:tabs>
                <w:tab w:val="left" w:pos="936"/>
                <w:tab w:val="left" w:pos="1314"/>
                <w:tab w:val="left" w:pos="1692"/>
                <w:tab w:val="left" w:pos="2070"/>
              </w:tabs>
              <w:spacing w:before="120" w:after="0" w:line="240" w:lineRule="auto"/>
              <w:jc w:val="center"/>
              <w:rPr>
                <w:rFonts w:ascii="Arial" w:hAnsi="Arial" w:cs="Arial"/>
                <w:b/>
                <w:sz w:val="20"/>
                <w:szCs w:val="20"/>
              </w:rPr>
            </w:pPr>
            <w:r w:rsidRPr="00BC2899">
              <w:rPr>
                <w:rFonts w:ascii="Arial" w:hAnsi="Arial" w:cs="Arial"/>
                <w:b/>
                <w:sz w:val="20"/>
                <w:szCs w:val="20"/>
              </w:rPr>
              <w:t>Transmittal Letter</w:t>
            </w:r>
          </w:p>
          <w:p w14:paraId="0CEB277B" w14:textId="5DAEE107" w:rsidR="0027333C" w:rsidRPr="00BC2899" w:rsidRDefault="0027333C" w:rsidP="00802714">
            <w:pPr>
              <w:widowControl w:val="0"/>
              <w:tabs>
                <w:tab w:val="left" w:pos="936"/>
                <w:tab w:val="left" w:pos="1314"/>
                <w:tab w:val="left" w:pos="1692"/>
                <w:tab w:val="left" w:pos="2070"/>
              </w:tabs>
              <w:spacing w:before="120" w:after="0" w:line="240" w:lineRule="auto"/>
              <w:jc w:val="center"/>
              <w:rPr>
                <w:rFonts w:ascii="Arial" w:hAnsi="Arial" w:cs="Arial"/>
                <w:b/>
                <w:sz w:val="20"/>
                <w:szCs w:val="20"/>
              </w:rPr>
            </w:pPr>
            <w:r w:rsidRPr="00BC2899">
              <w:rPr>
                <w:rFonts w:ascii="Arial" w:hAnsi="Arial" w:cs="Arial"/>
                <w:sz w:val="20"/>
                <w:szCs w:val="20"/>
              </w:rPr>
              <w:t>NF-</w:t>
            </w:r>
            <w:r w:rsidR="00130906">
              <w:rPr>
                <w:rFonts w:ascii="Arial" w:hAnsi="Arial" w:cs="Arial"/>
                <w:sz w:val="20"/>
                <w:szCs w:val="20"/>
              </w:rPr>
              <w:t>64</w:t>
            </w:r>
          </w:p>
        </w:tc>
        <w:tc>
          <w:tcPr>
            <w:tcW w:w="1771" w:type="dxa"/>
          </w:tcPr>
          <w:p w14:paraId="345647B1" w14:textId="77777777" w:rsidR="0027333C" w:rsidRPr="00BC2899" w:rsidRDefault="0027333C" w:rsidP="00802714">
            <w:pPr>
              <w:widowControl w:val="0"/>
              <w:tabs>
                <w:tab w:val="left" w:pos="936"/>
                <w:tab w:val="left" w:pos="1314"/>
                <w:tab w:val="left" w:pos="1692"/>
                <w:tab w:val="left" w:pos="2070"/>
              </w:tabs>
              <w:spacing w:before="120" w:after="0" w:line="240" w:lineRule="auto"/>
              <w:jc w:val="center"/>
              <w:rPr>
                <w:rFonts w:ascii="Arial" w:hAnsi="Arial" w:cs="Arial"/>
                <w:b/>
                <w:sz w:val="20"/>
                <w:szCs w:val="20"/>
              </w:rPr>
            </w:pPr>
            <w:r w:rsidRPr="00BC2899">
              <w:rPr>
                <w:rFonts w:ascii="Arial" w:hAnsi="Arial" w:cs="Arial"/>
                <w:b/>
                <w:sz w:val="20"/>
                <w:szCs w:val="20"/>
              </w:rPr>
              <w:t>Date</w:t>
            </w:r>
          </w:p>
          <w:p w14:paraId="6D091901" w14:textId="1F770B36" w:rsidR="0027333C" w:rsidRPr="00BC2899" w:rsidRDefault="00B703B9" w:rsidP="00802714">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Pr>
                <w:rFonts w:ascii="Arial" w:hAnsi="Arial" w:cs="Arial"/>
                <w:sz w:val="20"/>
                <w:szCs w:val="20"/>
              </w:rPr>
              <w:t>0</w:t>
            </w:r>
            <w:r w:rsidR="005A1C9B">
              <w:rPr>
                <w:rFonts w:ascii="Arial" w:hAnsi="Arial" w:cs="Arial"/>
                <w:sz w:val="20"/>
                <w:szCs w:val="20"/>
              </w:rPr>
              <w:t>9/</w:t>
            </w:r>
            <w:r>
              <w:rPr>
                <w:rFonts w:ascii="Arial" w:hAnsi="Arial" w:cs="Arial"/>
                <w:sz w:val="20"/>
                <w:szCs w:val="20"/>
              </w:rPr>
              <w:t>0</w:t>
            </w:r>
            <w:r w:rsidR="005A1C9B">
              <w:rPr>
                <w:rFonts w:ascii="Arial" w:hAnsi="Arial" w:cs="Arial"/>
                <w:sz w:val="20"/>
                <w:szCs w:val="20"/>
              </w:rPr>
              <w:t>8/25</w:t>
            </w:r>
          </w:p>
        </w:tc>
      </w:tr>
    </w:tbl>
    <w:p w14:paraId="5C2CE699" w14:textId="77777777" w:rsidR="0088304D" w:rsidRPr="00BC2899" w:rsidRDefault="0088304D">
      <w:pPr>
        <w:widowControl w:val="0"/>
        <w:autoSpaceDE w:val="0"/>
        <w:autoSpaceDN w:val="0"/>
        <w:adjustRightInd w:val="0"/>
        <w:spacing w:after="0" w:line="200" w:lineRule="exact"/>
        <w:rPr>
          <w:rFonts w:ascii="Times New Roman" w:hAnsi="Times New Roman" w:cs="Times New Roman"/>
          <w:sz w:val="20"/>
          <w:szCs w:val="20"/>
        </w:rPr>
      </w:pPr>
    </w:p>
    <w:p w14:paraId="048C9821" w14:textId="54A8A6A4" w:rsidR="00A81105" w:rsidRDefault="0088304D">
      <w:pPr>
        <w:widowControl w:val="0"/>
        <w:autoSpaceDE w:val="0"/>
        <w:autoSpaceDN w:val="0"/>
        <w:adjustRightInd w:val="0"/>
        <w:spacing w:before="31" w:after="0" w:line="248" w:lineRule="exact"/>
        <w:ind w:left="476"/>
        <w:rPr>
          <w:rFonts w:ascii="Times New Roman" w:hAnsi="Times New Roman" w:cs="Times New Roman"/>
          <w:position w:val="-1"/>
        </w:rPr>
      </w:pPr>
      <w:r w:rsidRPr="00BC2899">
        <w:rPr>
          <w:rFonts w:ascii="Times New Roman" w:hAnsi="Times New Roman" w:cs="Times New Roman"/>
          <w:position w:val="-1"/>
        </w:rPr>
        <w:t>4.  P</w:t>
      </w:r>
      <w:r w:rsidR="00F0723D">
        <w:rPr>
          <w:rFonts w:ascii="Times New Roman" w:hAnsi="Times New Roman" w:cs="Times New Roman"/>
          <w:position w:val="-1"/>
        </w:rPr>
        <w:t>rogram</w:t>
      </w:r>
      <w:r w:rsidRPr="00BC2899">
        <w:rPr>
          <w:rFonts w:ascii="Times New Roman" w:hAnsi="Times New Roman" w:cs="Times New Roman"/>
          <w:spacing w:val="-4"/>
          <w:position w:val="-1"/>
        </w:rPr>
        <w:t xml:space="preserve"> </w:t>
      </w:r>
      <w:r w:rsidRPr="00BC2899">
        <w:rPr>
          <w:rFonts w:ascii="Times New Roman" w:hAnsi="Times New Roman" w:cs="Times New Roman"/>
          <w:position w:val="-1"/>
        </w:rPr>
        <w:t>R</w:t>
      </w:r>
      <w:r w:rsidR="00F0723D">
        <w:rPr>
          <w:rFonts w:ascii="Times New Roman" w:hAnsi="Times New Roman" w:cs="Times New Roman"/>
          <w:position w:val="-1"/>
        </w:rPr>
        <w:t>egulations</w:t>
      </w:r>
      <w:r w:rsidRPr="00BC2899">
        <w:rPr>
          <w:rFonts w:ascii="Times New Roman" w:hAnsi="Times New Roman" w:cs="Times New Roman"/>
          <w:spacing w:val="-9"/>
          <w:position w:val="-1"/>
        </w:rPr>
        <w:t xml:space="preserve"> </w:t>
      </w:r>
      <w:r w:rsidRPr="00BC2899">
        <w:rPr>
          <w:rFonts w:ascii="Times New Roman" w:hAnsi="Times New Roman" w:cs="Times New Roman"/>
          <w:position w:val="-1"/>
        </w:rPr>
        <w:t>(cont.)</w:t>
      </w:r>
    </w:p>
    <w:p w14:paraId="3CAB7A1F" w14:textId="77777777" w:rsidR="00A81105" w:rsidRDefault="00A81105">
      <w:pPr>
        <w:widowControl w:val="0"/>
        <w:autoSpaceDE w:val="0"/>
        <w:autoSpaceDN w:val="0"/>
        <w:adjustRightInd w:val="0"/>
        <w:spacing w:before="31" w:after="0" w:line="248" w:lineRule="exact"/>
        <w:ind w:left="476"/>
        <w:rPr>
          <w:rFonts w:ascii="Times New Roman" w:hAnsi="Times New Roman" w:cs="Times New Roman"/>
          <w:position w:val="-1"/>
        </w:rPr>
      </w:pPr>
    </w:p>
    <w:p w14:paraId="4197623C" w14:textId="454389E4" w:rsidR="0088304D" w:rsidRPr="00BC2899" w:rsidRDefault="00A81105">
      <w:pPr>
        <w:widowControl w:val="0"/>
        <w:autoSpaceDE w:val="0"/>
        <w:autoSpaceDN w:val="0"/>
        <w:adjustRightInd w:val="0"/>
        <w:spacing w:before="31" w:after="0" w:line="248" w:lineRule="exact"/>
        <w:ind w:left="476"/>
        <w:rPr>
          <w:rFonts w:ascii="Times New Roman" w:hAnsi="Times New Roman" w:cs="Times New Roman"/>
        </w:rPr>
      </w:pPr>
      <w:r>
        <w:rPr>
          <w:rFonts w:ascii="Times New Roman" w:hAnsi="Times New Roman" w:cs="Times New Roman"/>
          <w:position w:val="-1"/>
        </w:rPr>
        <w:t>130 CMR 456.000</w:t>
      </w:r>
      <w:r w:rsidR="00181E9D" w:rsidRPr="00BC2899">
        <w:rPr>
          <w:rFonts w:ascii="Times New Roman" w:hAnsi="Times New Roman" w:cs="Times New Roman"/>
          <w:position w:val="-1"/>
        </w:rPr>
        <w:t xml:space="preserve">: </w:t>
      </w:r>
      <w:r w:rsidR="00181E9D" w:rsidRPr="00BC2899">
        <w:rPr>
          <w:rFonts w:ascii="Times New Roman" w:hAnsi="Times New Roman" w:cs="Times New Roman"/>
          <w:i/>
          <w:iCs/>
          <w:position w:val="-1"/>
        </w:rPr>
        <w:t>Long Term Care Services</w:t>
      </w:r>
    </w:p>
    <w:p w14:paraId="67A06BCA" w14:textId="77777777" w:rsidR="0088304D" w:rsidRPr="00BC2899" w:rsidRDefault="0088304D">
      <w:pPr>
        <w:widowControl w:val="0"/>
        <w:autoSpaceDE w:val="0"/>
        <w:autoSpaceDN w:val="0"/>
        <w:adjustRightInd w:val="0"/>
        <w:spacing w:before="4" w:after="0" w:line="180" w:lineRule="exact"/>
        <w:rPr>
          <w:rFonts w:ascii="Times New Roman" w:hAnsi="Times New Roman" w:cs="Times New Roman"/>
          <w:sz w:val="18"/>
          <w:szCs w:val="18"/>
        </w:rPr>
      </w:pPr>
    </w:p>
    <w:p w14:paraId="4BE6BA24" w14:textId="21ED9EFA" w:rsidR="00E31E31" w:rsidRPr="00BC2899" w:rsidRDefault="00E31E31" w:rsidP="00EF007F">
      <w:pPr>
        <w:widowControl w:val="0"/>
        <w:tabs>
          <w:tab w:val="left" w:pos="1763"/>
          <w:tab w:val="left" w:pos="8923"/>
        </w:tabs>
        <w:autoSpaceDE w:val="0"/>
        <w:autoSpaceDN w:val="0"/>
        <w:adjustRightInd w:val="0"/>
        <w:spacing w:after="0" w:line="240" w:lineRule="auto"/>
        <w:ind w:left="720"/>
        <w:rPr>
          <w:rFonts w:ascii="Times New Roman" w:hAnsi="Times New Roman" w:cs="Times New Roman"/>
          <w:sz w:val="24"/>
          <w:szCs w:val="24"/>
        </w:rPr>
      </w:pPr>
      <w:r w:rsidRPr="00BC2899">
        <w:rPr>
          <w:rFonts w:ascii="Times New Roman" w:hAnsi="Times New Roman" w:cs="Times New Roman"/>
        </w:rPr>
        <w:t>456</w:t>
      </w:r>
      <w:r w:rsidRPr="00BC2899">
        <w:rPr>
          <w:rFonts w:ascii="Times New Roman" w:hAnsi="Times New Roman" w:cs="Times New Roman"/>
          <w:spacing w:val="-1"/>
        </w:rPr>
        <w:t>.</w:t>
      </w:r>
      <w:r w:rsidRPr="00BC2899">
        <w:rPr>
          <w:rFonts w:ascii="Times New Roman" w:hAnsi="Times New Roman" w:cs="Times New Roman"/>
        </w:rPr>
        <w:t>605</w:t>
      </w:r>
      <w:r w:rsidR="001C70E9">
        <w:rPr>
          <w:rFonts w:ascii="Times New Roman" w:hAnsi="Times New Roman" w:cs="Times New Roman"/>
        </w:rPr>
        <w:t>:</w:t>
      </w:r>
      <w:r w:rsidR="002B412F">
        <w:rPr>
          <w:rFonts w:ascii="Times New Roman" w:hAnsi="Times New Roman" w:cs="Times New Roman"/>
        </w:rPr>
        <w:t xml:space="preserve">  </w:t>
      </w:r>
      <w:r w:rsidRPr="00BC2899">
        <w:rPr>
          <w:rFonts w:ascii="Times New Roman" w:hAnsi="Times New Roman" w:cs="Times New Roman"/>
        </w:rPr>
        <w:t>Petty Cash in the Facility ...................................................................................</w:t>
      </w:r>
      <w:r w:rsidRPr="00BC2899">
        <w:rPr>
          <w:rFonts w:ascii="Times New Roman" w:hAnsi="Times New Roman" w:cs="Times New Roman"/>
        </w:rPr>
        <w:tab/>
        <w:t>4-</w:t>
      </w:r>
      <w:r w:rsidR="009965E7">
        <w:rPr>
          <w:rFonts w:ascii="Times New Roman" w:hAnsi="Times New Roman" w:cs="Times New Roman"/>
        </w:rPr>
        <w:t>22</w:t>
      </w:r>
    </w:p>
    <w:p w14:paraId="6D7FCFCA" w14:textId="02A39405" w:rsidR="00E31E31" w:rsidRPr="00BC2899" w:rsidRDefault="00E31E31" w:rsidP="0072550C">
      <w:pPr>
        <w:widowControl w:val="0"/>
        <w:tabs>
          <w:tab w:val="left" w:pos="1763"/>
          <w:tab w:val="left" w:pos="8923"/>
        </w:tabs>
        <w:autoSpaceDE w:val="0"/>
        <w:autoSpaceDN w:val="0"/>
        <w:adjustRightInd w:val="0"/>
        <w:spacing w:after="0" w:line="240" w:lineRule="auto"/>
        <w:ind w:left="720"/>
        <w:rPr>
          <w:rFonts w:ascii="Times New Roman" w:hAnsi="Times New Roman" w:cs="Times New Roman"/>
          <w:sz w:val="24"/>
          <w:szCs w:val="24"/>
        </w:rPr>
      </w:pPr>
      <w:r w:rsidRPr="00BC2899">
        <w:rPr>
          <w:rFonts w:ascii="Times New Roman" w:hAnsi="Times New Roman" w:cs="Times New Roman"/>
        </w:rPr>
        <w:t>456</w:t>
      </w:r>
      <w:r w:rsidRPr="00BC2899">
        <w:rPr>
          <w:rFonts w:ascii="Times New Roman" w:hAnsi="Times New Roman" w:cs="Times New Roman"/>
          <w:spacing w:val="-1"/>
        </w:rPr>
        <w:t>.</w:t>
      </w:r>
      <w:r w:rsidRPr="00BC2899">
        <w:rPr>
          <w:rFonts w:ascii="Times New Roman" w:hAnsi="Times New Roman" w:cs="Times New Roman"/>
        </w:rPr>
        <w:t>606:</w:t>
      </w:r>
      <w:r w:rsidR="002B412F">
        <w:rPr>
          <w:rFonts w:ascii="Times New Roman" w:hAnsi="Times New Roman" w:cs="Times New Roman"/>
        </w:rPr>
        <w:t xml:space="preserve">  </w:t>
      </w:r>
      <w:r w:rsidRPr="00BC2899">
        <w:rPr>
          <w:rFonts w:ascii="Times New Roman" w:hAnsi="Times New Roman" w:cs="Times New Roman"/>
        </w:rPr>
        <w:t>Assurance of Financial Security ........................................................................</w:t>
      </w:r>
      <w:r w:rsidRPr="00BC2899">
        <w:rPr>
          <w:rFonts w:ascii="Times New Roman" w:hAnsi="Times New Roman" w:cs="Times New Roman"/>
        </w:rPr>
        <w:tab/>
        <w:t>4-</w:t>
      </w:r>
      <w:r w:rsidR="009965E7">
        <w:rPr>
          <w:rFonts w:ascii="Times New Roman" w:hAnsi="Times New Roman" w:cs="Times New Roman"/>
        </w:rPr>
        <w:t>22</w:t>
      </w:r>
    </w:p>
    <w:p w14:paraId="2CA1E01A" w14:textId="713D537B" w:rsidR="00E31E31" w:rsidRPr="00A45957" w:rsidRDefault="00E31E31" w:rsidP="00A45957">
      <w:pPr>
        <w:widowControl w:val="0"/>
        <w:tabs>
          <w:tab w:val="left" w:pos="1763"/>
          <w:tab w:val="left" w:pos="8923"/>
        </w:tabs>
        <w:autoSpaceDE w:val="0"/>
        <w:autoSpaceDN w:val="0"/>
        <w:adjustRightInd w:val="0"/>
        <w:spacing w:after="0" w:line="240" w:lineRule="auto"/>
        <w:ind w:left="720"/>
        <w:rPr>
          <w:rFonts w:ascii="Times New Roman" w:hAnsi="Times New Roman" w:cs="Times New Roman"/>
        </w:rPr>
      </w:pPr>
      <w:r w:rsidRPr="00BC2899">
        <w:rPr>
          <w:rFonts w:ascii="Times New Roman" w:hAnsi="Times New Roman" w:cs="Times New Roman"/>
        </w:rPr>
        <w:t>456</w:t>
      </w:r>
      <w:r w:rsidRPr="00A45957">
        <w:rPr>
          <w:rFonts w:ascii="Times New Roman" w:hAnsi="Times New Roman" w:cs="Times New Roman"/>
        </w:rPr>
        <w:t>.</w:t>
      </w:r>
      <w:r w:rsidRPr="00BC2899">
        <w:rPr>
          <w:rFonts w:ascii="Times New Roman" w:hAnsi="Times New Roman" w:cs="Times New Roman"/>
        </w:rPr>
        <w:t>607:</w:t>
      </w:r>
      <w:r w:rsidR="002B412F">
        <w:rPr>
          <w:rFonts w:ascii="Times New Roman" w:hAnsi="Times New Roman" w:cs="Times New Roman"/>
        </w:rPr>
        <w:t xml:space="preserve">  </w:t>
      </w:r>
      <w:r w:rsidRPr="00BC2899">
        <w:rPr>
          <w:rFonts w:ascii="Times New Roman" w:hAnsi="Times New Roman" w:cs="Times New Roman"/>
        </w:rPr>
        <w:t>Availability of PNA Records to MassHealth or it’s Designee’s Personnel..</w:t>
      </w:r>
      <w:r>
        <w:rPr>
          <w:rFonts w:ascii="Times New Roman" w:hAnsi="Times New Roman" w:cs="Times New Roman"/>
        </w:rPr>
        <w:t>..........</w:t>
      </w:r>
      <w:r w:rsidRPr="00BC2899">
        <w:rPr>
          <w:rFonts w:ascii="Times New Roman" w:hAnsi="Times New Roman" w:cs="Times New Roman"/>
        </w:rPr>
        <w:tab/>
        <w:t>4-</w:t>
      </w:r>
      <w:r w:rsidR="009965E7">
        <w:rPr>
          <w:rFonts w:ascii="Times New Roman" w:hAnsi="Times New Roman" w:cs="Times New Roman"/>
        </w:rPr>
        <w:t>23</w:t>
      </w:r>
    </w:p>
    <w:p w14:paraId="591F1505" w14:textId="7C89CAAC" w:rsidR="00E31E31" w:rsidRPr="00BC2899" w:rsidRDefault="00E31E31" w:rsidP="0072550C">
      <w:pPr>
        <w:widowControl w:val="0"/>
        <w:tabs>
          <w:tab w:val="left" w:pos="1763"/>
          <w:tab w:val="left" w:pos="8923"/>
        </w:tabs>
        <w:autoSpaceDE w:val="0"/>
        <w:autoSpaceDN w:val="0"/>
        <w:adjustRightInd w:val="0"/>
        <w:spacing w:after="0" w:line="240" w:lineRule="auto"/>
        <w:ind w:left="720"/>
        <w:rPr>
          <w:rFonts w:ascii="Times New Roman" w:hAnsi="Times New Roman" w:cs="Times New Roman"/>
          <w:sz w:val="24"/>
          <w:szCs w:val="24"/>
        </w:rPr>
      </w:pPr>
      <w:r w:rsidRPr="00BC2899">
        <w:rPr>
          <w:rFonts w:ascii="Times New Roman" w:hAnsi="Times New Roman" w:cs="Times New Roman"/>
        </w:rPr>
        <w:t>456</w:t>
      </w:r>
      <w:r w:rsidRPr="00BC2899">
        <w:rPr>
          <w:rFonts w:ascii="Times New Roman" w:hAnsi="Times New Roman" w:cs="Times New Roman"/>
          <w:spacing w:val="-1"/>
        </w:rPr>
        <w:t>.</w:t>
      </w:r>
      <w:r w:rsidRPr="00BC2899">
        <w:rPr>
          <w:rFonts w:ascii="Times New Roman" w:hAnsi="Times New Roman" w:cs="Times New Roman"/>
        </w:rPr>
        <w:t>608:</w:t>
      </w:r>
      <w:r w:rsidR="002B412F">
        <w:rPr>
          <w:rFonts w:ascii="Times New Roman" w:hAnsi="Times New Roman" w:cs="Times New Roman"/>
        </w:rPr>
        <w:t xml:space="preserve">  </w:t>
      </w:r>
      <w:r w:rsidRPr="00BC2899">
        <w:rPr>
          <w:rFonts w:ascii="Times New Roman" w:hAnsi="Times New Roman" w:cs="Times New Roman"/>
        </w:rPr>
        <w:t>Member Signature..............................................................................................</w:t>
      </w:r>
      <w:r w:rsidRPr="00BC2899">
        <w:rPr>
          <w:rFonts w:ascii="Times New Roman" w:hAnsi="Times New Roman" w:cs="Times New Roman"/>
        </w:rPr>
        <w:tab/>
        <w:t>4-</w:t>
      </w:r>
      <w:r w:rsidR="009965E7">
        <w:rPr>
          <w:rFonts w:ascii="Times New Roman" w:hAnsi="Times New Roman" w:cs="Times New Roman"/>
        </w:rPr>
        <w:t>23</w:t>
      </w:r>
    </w:p>
    <w:p w14:paraId="187636E9" w14:textId="259621DD" w:rsidR="00E31E31" w:rsidRPr="00BC2899" w:rsidRDefault="00E31E31" w:rsidP="0072550C">
      <w:pPr>
        <w:widowControl w:val="0"/>
        <w:tabs>
          <w:tab w:val="left" w:pos="1763"/>
          <w:tab w:val="left" w:pos="8923"/>
        </w:tabs>
        <w:autoSpaceDE w:val="0"/>
        <w:autoSpaceDN w:val="0"/>
        <w:adjustRightInd w:val="0"/>
        <w:spacing w:after="0" w:line="240" w:lineRule="auto"/>
        <w:ind w:left="720"/>
        <w:rPr>
          <w:rFonts w:ascii="Times New Roman" w:hAnsi="Times New Roman" w:cs="Times New Roman"/>
          <w:sz w:val="24"/>
          <w:szCs w:val="24"/>
        </w:rPr>
      </w:pPr>
      <w:r w:rsidRPr="00BC2899">
        <w:rPr>
          <w:rFonts w:ascii="Times New Roman" w:hAnsi="Times New Roman" w:cs="Times New Roman"/>
        </w:rPr>
        <w:t>456</w:t>
      </w:r>
      <w:r w:rsidRPr="00BC2899">
        <w:rPr>
          <w:rFonts w:ascii="Times New Roman" w:hAnsi="Times New Roman" w:cs="Times New Roman"/>
          <w:spacing w:val="-1"/>
        </w:rPr>
        <w:t>.</w:t>
      </w:r>
      <w:r w:rsidRPr="00BC2899">
        <w:rPr>
          <w:rFonts w:ascii="Times New Roman" w:hAnsi="Times New Roman" w:cs="Times New Roman"/>
        </w:rPr>
        <w:t>609:</w:t>
      </w:r>
      <w:r w:rsidR="002B412F">
        <w:rPr>
          <w:rFonts w:ascii="Times New Roman" w:hAnsi="Times New Roman" w:cs="Times New Roman"/>
        </w:rPr>
        <w:t xml:space="preserve">  </w:t>
      </w:r>
      <w:r w:rsidRPr="00BC2899">
        <w:rPr>
          <w:rFonts w:ascii="Times New Roman" w:hAnsi="Times New Roman" w:cs="Times New Roman"/>
        </w:rPr>
        <w:t>Notification of Account Balance........................................................................</w:t>
      </w:r>
      <w:r w:rsidRPr="00BC2899">
        <w:rPr>
          <w:rFonts w:ascii="Times New Roman" w:hAnsi="Times New Roman" w:cs="Times New Roman"/>
        </w:rPr>
        <w:tab/>
        <w:t>4-</w:t>
      </w:r>
      <w:r w:rsidR="009965E7">
        <w:rPr>
          <w:rFonts w:ascii="Times New Roman" w:hAnsi="Times New Roman" w:cs="Times New Roman"/>
        </w:rPr>
        <w:t>23</w:t>
      </w:r>
    </w:p>
    <w:p w14:paraId="0A25572C" w14:textId="52ADDBCE" w:rsidR="00E31E31" w:rsidRPr="00BC2899" w:rsidRDefault="00E31E31" w:rsidP="0072550C">
      <w:pPr>
        <w:widowControl w:val="0"/>
        <w:tabs>
          <w:tab w:val="left" w:pos="1763"/>
          <w:tab w:val="left" w:pos="8923"/>
        </w:tabs>
        <w:autoSpaceDE w:val="0"/>
        <w:autoSpaceDN w:val="0"/>
        <w:adjustRightInd w:val="0"/>
        <w:spacing w:after="0" w:line="240" w:lineRule="auto"/>
        <w:ind w:left="720"/>
        <w:rPr>
          <w:rFonts w:ascii="Times New Roman" w:hAnsi="Times New Roman" w:cs="Times New Roman"/>
          <w:sz w:val="24"/>
          <w:szCs w:val="24"/>
        </w:rPr>
      </w:pPr>
      <w:r w:rsidRPr="00BC2899">
        <w:rPr>
          <w:rFonts w:ascii="Times New Roman" w:hAnsi="Times New Roman" w:cs="Times New Roman"/>
        </w:rPr>
        <w:t>456</w:t>
      </w:r>
      <w:r w:rsidRPr="00BC2899">
        <w:rPr>
          <w:rFonts w:ascii="Times New Roman" w:hAnsi="Times New Roman" w:cs="Times New Roman"/>
          <w:spacing w:val="-1"/>
        </w:rPr>
        <w:t>.</w:t>
      </w:r>
      <w:r w:rsidRPr="00BC2899">
        <w:rPr>
          <w:rFonts w:ascii="Times New Roman" w:hAnsi="Times New Roman" w:cs="Times New Roman"/>
        </w:rPr>
        <w:t>610:</w:t>
      </w:r>
      <w:r w:rsidR="002B412F">
        <w:rPr>
          <w:rFonts w:ascii="Times New Roman" w:hAnsi="Times New Roman" w:cs="Times New Roman"/>
        </w:rPr>
        <w:t xml:space="preserve">  </w:t>
      </w:r>
      <w:r w:rsidRPr="00BC2899">
        <w:rPr>
          <w:rFonts w:ascii="Times New Roman" w:hAnsi="Times New Roman" w:cs="Times New Roman"/>
        </w:rPr>
        <w:t>Availability of PNA Records to Members .........................................................</w:t>
      </w:r>
      <w:r w:rsidRPr="00BC2899">
        <w:rPr>
          <w:rFonts w:ascii="Times New Roman" w:hAnsi="Times New Roman" w:cs="Times New Roman"/>
        </w:rPr>
        <w:tab/>
        <w:t>4-</w:t>
      </w:r>
      <w:r w:rsidR="009965E7">
        <w:rPr>
          <w:rFonts w:ascii="Times New Roman" w:hAnsi="Times New Roman" w:cs="Times New Roman"/>
        </w:rPr>
        <w:t>23</w:t>
      </w:r>
    </w:p>
    <w:p w14:paraId="558DF43F" w14:textId="6E8C25CF" w:rsidR="00E31E31" w:rsidRPr="00BC2899" w:rsidRDefault="00E31E31" w:rsidP="0072550C">
      <w:pPr>
        <w:widowControl w:val="0"/>
        <w:tabs>
          <w:tab w:val="left" w:pos="1763"/>
          <w:tab w:val="left" w:pos="8923"/>
        </w:tabs>
        <w:autoSpaceDE w:val="0"/>
        <w:autoSpaceDN w:val="0"/>
        <w:adjustRightInd w:val="0"/>
        <w:spacing w:after="0" w:line="240" w:lineRule="auto"/>
        <w:ind w:left="720"/>
        <w:rPr>
          <w:rFonts w:ascii="Times New Roman" w:hAnsi="Times New Roman" w:cs="Times New Roman"/>
          <w:sz w:val="24"/>
          <w:szCs w:val="24"/>
        </w:rPr>
      </w:pPr>
      <w:r w:rsidRPr="00BC2899">
        <w:rPr>
          <w:rFonts w:ascii="Times New Roman" w:hAnsi="Times New Roman" w:cs="Times New Roman"/>
        </w:rPr>
        <w:t>456</w:t>
      </w:r>
      <w:r w:rsidRPr="00BC2899">
        <w:rPr>
          <w:rFonts w:ascii="Times New Roman" w:hAnsi="Times New Roman" w:cs="Times New Roman"/>
          <w:spacing w:val="-1"/>
        </w:rPr>
        <w:t>.</w:t>
      </w:r>
      <w:r w:rsidRPr="00BC2899">
        <w:rPr>
          <w:rFonts w:ascii="Times New Roman" w:hAnsi="Times New Roman" w:cs="Times New Roman"/>
        </w:rPr>
        <w:t>611:</w:t>
      </w:r>
      <w:r w:rsidR="002B412F">
        <w:rPr>
          <w:rFonts w:ascii="Times New Roman" w:hAnsi="Times New Roman" w:cs="Times New Roman"/>
        </w:rPr>
        <w:t xml:space="preserve">  </w:t>
      </w:r>
      <w:r w:rsidRPr="00BC2899">
        <w:rPr>
          <w:rFonts w:ascii="Times New Roman" w:hAnsi="Times New Roman" w:cs="Times New Roman"/>
        </w:rPr>
        <w:t>PNA Funds of a Member Transferred to Another Facility. ...............................</w:t>
      </w:r>
      <w:r w:rsidRPr="00BC2899">
        <w:rPr>
          <w:rFonts w:ascii="Times New Roman" w:hAnsi="Times New Roman" w:cs="Times New Roman"/>
        </w:rPr>
        <w:tab/>
        <w:t>4-</w:t>
      </w:r>
      <w:r w:rsidR="009965E7">
        <w:rPr>
          <w:rFonts w:ascii="Times New Roman" w:hAnsi="Times New Roman" w:cs="Times New Roman"/>
        </w:rPr>
        <w:t>23</w:t>
      </w:r>
    </w:p>
    <w:p w14:paraId="41DFF6BE" w14:textId="746BF8DB" w:rsidR="00E31E31" w:rsidRPr="00BC2899" w:rsidRDefault="00E31E31" w:rsidP="0072550C">
      <w:pPr>
        <w:widowControl w:val="0"/>
        <w:tabs>
          <w:tab w:val="left" w:pos="1763"/>
          <w:tab w:val="left" w:pos="8923"/>
        </w:tabs>
        <w:autoSpaceDE w:val="0"/>
        <w:autoSpaceDN w:val="0"/>
        <w:adjustRightInd w:val="0"/>
        <w:spacing w:after="0" w:line="240" w:lineRule="auto"/>
        <w:ind w:left="720"/>
        <w:rPr>
          <w:rFonts w:ascii="Times New Roman" w:hAnsi="Times New Roman" w:cs="Times New Roman"/>
          <w:sz w:val="24"/>
          <w:szCs w:val="24"/>
        </w:rPr>
      </w:pPr>
      <w:r w:rsidRPr="00BC2899">
        <w:rPr>
          <w:rFonts w:ascii="Times New Roman" w:hAnsi="Times New Roman" w:cs="Times New Roman"/>
        </w:rPr>
        <w:t>456</w:t>
      </w:r>
      <w:r w:rsidRPr="00BC2899">
        <w:rPr>
          <w:rFonts w:ascii="Times New Roman" w:hAnsi="Times New Roman" w:cs="Times New Roman"/>
          <w:spacing w:val="-1"/>
        </w:rPr>
        <w:t>.</w:t>
      </w:r>
      <w:r w:rsidRPr="00BC2899">
        <w:rPr>
          <w:rFonts w:ascii="Times New Roman" w:hAnsi="Times New Roman" w:cs="Times New Roman"/>
        </w:rPr>
        <w:t>612:</w:t>
      </w:r>
      <w:r w:rsidR="002B412F">
        <w:rPr>
          <w:rFonts w:ascii="Times New Roman" w:hAnsi="Times New Roman" w:cs="Times New Roman"/>
        </w:rPr>
        <w:t xml:space="preserve">  </w:t>
      </w:r>
      <w:r w:rsidRPr="00BC2899">
        <w:rPr>
          <w:rFonts w:ascii="Times New Roman" w:hAnsi="Times New Roman" w:cs="Times New Roman"/>
        </w:rPr>
        <w:t>PNA Funds of a Member Discharged to the Community ..................................</w:t>
      </w:r>
      <w:r w:rsidRPr="00BC2899">
        <w:rPr>
          <w:rFonts w:ascii="Times New Roman" w:hAnsi="Times New Roman" w:cs="Times New Roman"/>
        </w:rPr>
        <w:tab/>
        <w:t>4-</w:t>
      </w:r>
      <w:r w:rsidR="009965E7">
        <w:rPr>
          <w:rFonts w:ascii="Times New Roman" w:hAnsi="Times New Roman" w:cs="Times New Roman"/>
        </w:rPr>
        <w:t>23</w:t>
      </w:r>
    </w:p>
    <w:p w14:paraId="4809B967" w14:textId="6BD8906F" w:rsidR="00E31E31" w:rsidRPr="00BC2899" w:rsidRDefault="00E31E31" w:rsidP="0072550C">
      <w:pPr>
        <w:widowControl w:val="0"/>
        <w:tabs>
          <w:tab w:val="left" w:pos="1763"/>
          <w:tab w:val="left" w:pos="8923"/>
        </w:tabs>
        <w:autoSpaceDE w:val="0"/>
        <w:autoSpaceDN w:val="0"/>
        <w:adjustRightInd w:val="0"/>
        <w:spacing w:after="0" w:line="240" w:lineRule="auto"/>
        <w:ind w:left="720"/>
        <w:rPr>
          <w:rFonts w:ascii="Times New Roman" w:hAnsi="Times New Roman" w:cs="Times New Roman"/>
          <w:sz w:val="24"/>
          <w:szCs w:val="24"/>
        </w:rPr>
      </w:pPr>
      <w:r w:rsidRPr="00BC2899">
        <w:rPr>
          <w:rFonts w:ascii="Times New Roman" w:hAnsi="Times New Roman" w:cs="Times New Roman"/>
        </w:rPr>
        <w:t>456</w:t>
      </w:r>
      <w:r w:rsidRPr="00BC2899">
        <w:rPr>
          <w:rFonts w:ascii="Times New Roman" w:hAnsi="Times New Roman" w:cs="Times New Roman"/>
          <w:spacing w:val="-1"/>
        </w:rPr>
        <w:t>.</w:t>
      </w:r>
      <w:r w:rsidRPr="00BC2899">
        <w:rPr>
          <w:rFonts w:ascii="Times New Roman" w:hAnsi="Times New Roman" w:cs="Times New Roman"/>
        </w:rPr>
        <w:t>613:</w:t>
      </w:r>
      <w:r w:rsidR="002B412F">
        <w:rPr>
          <w:rFonts w:ascii="Times New Roman" w:hAnsi="Times New Roman" w:cs="Times New Roman"/>
        </w:rPr>
        <w:t xml:space="preserve">  </w:t>
      </w:r>
      <w:r w:rsidRPr="00BC2899">
        <w:rPr>
          <w:rFonts w:ascii="Times New Roman" w:hAnsi="Times New Roman" w:cs="Times New Roman"/>
        </w:rPr>
        <w:t>Member is Transferred to a Hospital and Does Not Return to the Facility .......</w:t>
      </w:r>
      <w:r w:rsidRPr="00BC2899">
        <w:rPr>
          <w:rFonts w:ascii="Times New Roman" w:hAnsi="Times New Roman" w:cs="Times New Roman"/>
        </w:rPr>
        <w:tab/>
        <w:t>4-2</w:t>
      </w:r>
      <w:r w:rsidR="009965E7">
        <w:rPr>
          <w:rFonts w:ascii="Times New Roman" w:hAnsi="Times New Roman" w:cs="Times New Roman"/>
        </w:rPr>
        <w:t>3</w:t>
      </w:r>
    </w:p>
    <w:p w14:paraId="381A9137" w14:textId="572ADABE" w:rsidR="00E31E31" w:rsidRPr="00BC2899" w:rsidRDefault="00E31E31" w:rsidP="0072550C">
      <w:pPr>
        <w:widowControl w:val="0"/>
        <w:tabs>
          <w:tab w:val="left" w:pos="1763"/>
          <w:tab w:val="left" w:pos="8923"/>
        </w:tabs>
        <w:autoSpaceDE w:val="0"/>
        <w:autoSpaceDN w:val="0"/>
        <w:adjustRightInd w:val="0"/>
        <w:spacing w:after="0" w:line="240" w:lineRule="auto"/>
        <w:ind w:left="720"/>
        <w:rPr>
          <w:rFonts w:ascii="Times New Roman" w:hAnsi="Times New Roman" w:cs="Times New Roman"/>
          <w:sz w:val="24"/>
          <w:szCs w:val="24"/>
        </w:rPr>
      </w:pPr>
      <w:r w:rsidRPr="00BC2899">
        <w:rPr>
          <w:rFonts w:ascii="Times New Roman" w:hAnsi="Times New Roman" w:cs="Times New Roman"/>
        </w:rPr>
        <w:t>456</w:t>
      </w:r>
      <w:r w:rsidRPr="00BC2899">
        <w:rPr>
          <w:rFonts w:ascii="Times New Roman" w:hAnsi="Times New Roman" w:cs="Times New Roman"/>
          <w:spacing w:val="-1"/>
        </w:rPr>
        <w:t>.</w:t>
      </w:r>
      <w:r w:rsidRPr="00BC2899">
        <w:rPr>
          <w:rFonts w:ascii="Times New Roman" w:hAnsi="Times New Roman" w:cs="Times New Roman"/>
        </w:rPr>
        <w:t>614:</w:t>
      </w:r>
      <w:r w:rsidR="002B412F">
        <w:rPr>
          <w:rFonts w:ascii="Times New Roman" w:hAnsi="Times New Roman" w:cs="Times New Roman"/>
        </w:rPr>
        <w:t xml:space="preserve">  </w:t>
      </w:r>
      <w:r w:rsidRPr="00BC2899">
        <w:rPr>
          <w:rFonts w:ascii="Times New Roman" w:hAnsi="Times New Roman" w:cs="Times New Roman"/>
        </w:rPr>
        <w:t>Death of a Member ............................................................................................</w:t>
      </w:r>
      <w:r w:rsidRPr="00BC2899">
        <w:rPr>
          <w:rFonts w:ascii="Times New Roman" w:hAnsi="Times New Roman" w:cs="Times New Roman"/>
        </w:rPr>
        <w:tab/>
        <w:t>4-2</w:t>
      </w:r>
      <w:r w:rsidR="009965E7">
        <w:rPr>
          <w:rFonts w:ascii="Times New Roman" w:hAnsi="Times New Roman" w:cs="Times New Roman"/>
        </w:rPr>
        <w:t>4</w:t>
      </w:r>
    </w:p>
    <w:p w14:paraId="6E41BAED" w14:textId="5527A1A1" w:rsidR="00E31E31" w:rsidRPr="00BC2899" w:rsidRDefault="00E31E31" w:rsidP="0072550C">
      <w:pPr>
        <w:widowControl w:val="0"/>
        <w:tabs>
          <w:tab w:val="left" w:pos="1763"/>
          <w:tab w:val="left" w:pos="8923"/>
        </w:tabs>
        <w:autoSpaceDE w:val="0"/>
        <w:autoSpaceDN w:val="0"/>
        <w:adjustRightInd w:val="0"/>
        <w:spacing w:after="0" w:line="240" w:lineRule="auto"/>
        <w:ind w:left="720"/>
        <w:rPr>
          <w:rFonts w:ascii="Times New Roman" w:hAnsi="Times New Roman" w:cs="Times New Roman"/>
          <w:sz w:val="24"/>
          <w:szCs w:val="24"/>
        </w:rPr>
      </w:pPr>
      <w:r w:rsidRPr="00BC2899">
        <w:rPr>
          <w:rFonts w:ascii="Times New Roman" w:hAnsi="Times New Roman" w:cs="Times New Roman"/>
        </w:rPr>
        <w:t>456</w:t>
      </w:r>
      <w:r w:rsidRPr="00BC2899">
        <w:rPr>
          <w:rFonts w:ascii="Times New Roman" w:hAnsi="Times New Roman" w:cs="Times New Roman"/>
          <w:spacing w:val="-1"/>
        </w:rPr>
        <w:t>.</w:t>
      </w:r>
      <w:r w:rsidRPr="00BC2899">
        <w:rPr>
          <w:rFonts w:ascii="Times New Roman" w:hAnsi="Times New Roman" w:cs="Times New Roman"/>
        </w:rPr>
        <w:t>615:</w:t>
      </w:r>
      <w:r w:rsidR="002B412F">
        <w:rPr>
          <w:rFonts w:ascii="Times New Roman" w:hAnsi="Times New Roman" w:cs="Times New Roman"/>
        </w:rPr>
        <w:t xml:space="preserve">  </w:t>
      </w:r>
      <w:r w:rsidRPr="00BC2899">
        <w:rPr>
          <w:rFonts w:ascii="Times New Roman" w:hAnsi="Times New Roman" w:cs="Times New Roman"/>
        </w:rPr>
        <w:t>Annual</w:t>
      </w:r>
      <w:r w:rsidRPr="00BC2899">
        <w:rPr>
          <w:rFonts w:ascii="Times New Roman" w:hAnsi="Times New Roman" w:cs="Times New Roman"/>
          <w:spacing w:val="-11"/>
        </w:rPr>
        <w:t xml:space="preserve"> </w:t>
      </w:r>
      <w:r w:rsidRPr="00BC2899">
        <w:rPr>
          <w:rFonts w:ascii="Times New Roman" w:hAnsi="Times New Roman" w:cs="Times New Roman"/>
        </w:rPr>
        <w:t>Accounting</w:t>
      </w:r>
      <w:r w:rsidRPr="00BC2899">
        <w:rPr>
          <w:rFonts w:ascii="Times New Roman" w:hAnsi="Times New Roman" w:cs="Times New Roman"/>
          <w:spacing w:val="-9"/>
        </w:rPr>
        <w:t xml:space="preserve"> </w:t>
      </w:r>
      <w:r w:rsidRPr="00BC2899">
        <w:rPr>
          <w:rFonts w:ascii="Times New Roman" w:hAnsi="Times New Roman" w:cs="Times New Roman"/>
        </w:rPr>
        <w:t>to</w:t>
      </w:r>
      <w:r w:rsidRPr="00BC2899">
        <w:rPr>
          <w:rFonts w:ascii="Times New Roman" w:hAnsi="Times New Roman" w:cs="Times New Roman"/>
          <w:spacing w:val="-2"/>
        </w:rPr>
        <w:t xml:space="preserve"> </w:t>
      </w:r>
      <w:r w:rsidRPr="00BC2899">
        <w:rPr>
          <w:rFonts w:ascii="Times New Roman" w:hAnsi="Times New Roman" w:cs="Times New Roman"/>
          <w:spacing w:val="-1"/>
        </w:rPr>
        <w:t>MassHealth</w:t>
      </w:r>
      <w:r w:rsidRPr="00BC2899">
        <w:rPr>
          <w:rFonts w:ascii="Times New Roman" w:hAnsi="Times New Roman" w:cs="Times New Roman"/>
          <w:spacing w:val="-7"/>
        </w:rPr>
        <w:t xml:space="preserve"> </w:t>
      </w:r>
      <w:r w:rsidRPr="00BC2899">
        <w:rPr>
          <w:rFonts w:ascii="Times New Roman" w:hAnsi="Times New Roman" w:cs="Times New Roman"/>
        </w:rPr>
        <w:t>of</w:t>
      </w:r>
      <w:r w:rsidRPr="00BC2899">
        <w:rPr>
          <w:rFonts w:ascii="Times New Roman" w:hAnsi="Times New Roman" w:cs="Times New Roman"/>
          <w:spacing w:val="-2"/>
        </w:rPr>
        <w:t xml:space="preserve"> the </w:t>
      </w:r>
      <w:r w:rsidRPr="00BC2899">
        <w:rPr>
          <w:rFonts w:ascii="Times New Roman" w:hAnsi="Times New Roman" w:cs="Times New Roman"/>
          <w:spacing w:val="-1"/>
        </w:rPr>
        <w:t>P</w:t>
      </w:r>
      <w:r w:rsidRPr="00BC2899">
        <w:rPr>
          <w:rFonts w:ascii="Times New Roman" w:hAnsi="Times New Roman" w:cs="Times New Roman"/>
        </w:rPr>
        <w:t>NA</w:t>
      </w:r>
      <w:r w:rsidRPr="00BC2899">
        <w:rPr>
          <w:rFonts w:ascii="Times New Roman" w:hAnsi="Times New Roman" w:cs="Times New Roman"/>
          <w:spacing w:val="-1"/>
        </w:rPr>
        <w:t xml:space="preserve"> </w:t>
      </w:r>
      <w:r w:rsidRPr="00BC2899">
        <w:rPr>
          <w:rFonts w:ascii="Times New Roman" w:hAnsi="Times New Roman" w:cs="Times New Roman"/>
        </w:rPr>
        <w:t>Balance.......................................</w:t>
      </w:r>
      <w:r w:rsidRPr="00BC2899">
        <w:rPr>
          <w:rFonts w:ascii="Times New Roman" w:hAnsi="Times New Roman" w:cs="Times New Roman"/>
          <w:sz w:val="24"/>
          <w:szCs w:val="24"/>
        </w:rPr>
        <w:tab/>
      </w:r>
      <w:r w:rsidRPr="00BC2899">
        <w:rPr>
          <w:rFonts w:ascii="Times New Roman" w:hAnsi="Times New Roman" w:cs="Times New Roman"/>
        </w:rPr>
        <w:t>4-2</w:t>
      </w:r>
      <w:r w:rsidR="009965E7">
        <w:rPr>
          <w:rFonts w:ascii="Times New Roman" w:hAnsi="Times New Roman" w:cs="Times New Roman"/>
        </w:rPr>
        <w:t>5</w:t>
      </w:r>
    </w:p>
    <w:p w14:paraId="006DC233" w14:textId="516DB9DC" w:rsidR="0088304D" w:rsidRPr="00BC2899" w:rsidRDefault="0088304D" w:rsidP="0072550C">
      <w:pPr>
        <w:widowControl w:val="0"/>
        <w:autoSpaceDE w:val="0"/>
        <w:autoSpaceDN w:val="0"/>
        <w:adjustRightInd w:val="0"/>
        <w:spacing w:after="0" w:line="240" w:lineRule="auto"/>
        <w:ind w:left="720"/>
        <w:rPr>
          <w:rFonts w:ascii="Times New Roman" w:hAnsi="Times New Roman" w:cs="Times New Roman"/>
        </w:rPr>
      </w:pPr>
      <w:r w:rsidRPr="00BC2899">
        <w:rPr>
          <w:rFonts w:ascii="Times New Roman" w:hAnsi="Times New Roman" w:cs="Times New Roman"/>
        </w:rPr>
        <w:t>(130</w:t>
      </w:r>
      <w:r w:rsidRPr="00BC2899">
        <w:rPr>
          <w:rFonts w:ascii="Times New Roman" w:hAnsi="Times New Roman" w:cs="Times New Roman"/>
          <w:spacing w:val="-9"/>
        </w:rPr>
        <w:t xml:space="preserve"> </w:t>
      </w:r>
      <w:r w:rsidRPr="00BC2899">
        <w:rPr>
          <w:rFonts w:ascii="Times New Roman" w:hAnsi="Times New Roman" w:cs="Times New Roman"/>
        </w:rPr>
        <w:t>CMR</w:t>
      </w:r>
      <w:r w:rsidRPr="00BC2899">
        <w:rPr>
          <w:rFonts w:ascii="Times New Roman" w:hAnsi="Times New Roman" w:cs="Times New Roman"/>
          <w:spacing w:val="-4"/>
        </w:rPr>
        <w:t xml:space="preserve"> </w:t>
      </w:r>
      <w:r w:rsidRPr="00BC2899">
        <w:rPr>
          <w:rFonts w:ascii="Times New Roman" w:hAnsi="Times New Roman" w:cs="Times New Roman"/>
        </w:rPr>
        <w:t>456.616</w:t>
      </w:r>
      <w:r w:rsidRPr="00BC2899">
        <w:rPr>
          <w:rFonts w:ascii="Times New Roman" w:hAnsi="Times New Roman" w:cs="Times New Roman"/>
          <w:spacing w:val="-6"/>
        </w:rPr>
        <w:t xml:space="preserve"> </w:t>
      </w:r>
      <w:r w:rsidRPr="00BC2899">
        <w:rPr>
          <w:rFonts w:ascii="Times New Roman" w:hAnsi="Times New Roman" w:cs="Times New Roman"/>
        </w:rPr>
        <w:t>throu</w:t>
      </w:r>
      <w:r w:rsidRPr="00BC2899">
        <w:rPr>
          <w:rFonts w:ascii="Times New Roman" w:hAnsi="Times New Roman" w:cs="Times New Roman"/>
          <w:spacing w:val="-1"/>
        </w:rPr>
        <w:t>g</w:t>
      </w:r>
      <w:r w:rsidRPr="00BC2899">
        <w:rPr>
          <w:rFonts w:ascii="Times New Roman" w:hAnsi="Times New Roman" w:cs="Times New Roman"/>
        </w:rPr>
        <w:t>h</w:t>
      </w:r>
      <w:r w:rsidRPr="00BC2899">
        <w:rPr>
          <w:rFonts w:ascii="Times New Roman" w:hAnsi="Times New Roman" w:cs="Times New Roman"/>
          <w:spacing w:val="-4"/>
        </w:rPr>
        <w:t xml:space="preserve"> </w:t>
      </w:r>
      <w:r w:rsidRPr="00BC2899">
        <w:rPr>
          <w:rFonts w:ascii="Times New Roman" w:hAnsi="Times New Roman" w:cs="Times New Roman"/>
        </w:rPr>
        <w:t>456.</w:t>
      </w:r>
      <w:r w:rsidR="004605D9" w:rsidRPr="00BC2899">
        <w:rPr>
          <w:rFonts w:ascii="Times New Roman" w:hAnsi="Times New Roman" w:cs="Times New Roman"/>
        </w:rPr>
        <w:t>700</w:t>
      </w:r>
      <w:r w:rsidR="004605D9" w:rsidRPr="00BC2899">
        <w:rPr>
          <w:rFonts w:ascii="Times New Roman" w:hAnsi="Times New Roman" w:cs="Times New Roman"/>
          <w:spacing w:val="-6"/>
        </w:rPr>
        <w:t xml:space="preserve"> </w:t>
      </w:r>
      <w:r w:rsidRPr="00BC2899">
        <w:rPr>
          <w:rFonts w:ascii="Times New Roman" w:hAnsi="Times New Roman" w:cs="Times New Roman"/>
        </w:rPr>
        <w:t>Reserved)</w:t>
      </w:r>
    </w:p>
    <w:p w14:paraId="019BD6AE" w14:textId="31EF1F91" w:rsidR="00F52825" w:rsidRPr="00A45957" w:rsidRDefault="00F52825" w:rsidP="00A45957">
      <w:pPr>
        <w:widowControl w:val="0"/>
        <w:tabs>
          <w:tab w:val="left" w:pos="1763"/>
          <w:tab w:val="left" w:pos="8923"/>
        </w:tabs>
        <w:autoSpaceDE w:val="0"/>
        <w:autoSpaceDN w:val="0"/>
        <w:adjustRightInd w:val="0"/>
        <w:spacing w:after="0" w:line="240" w:lineRule="auto"/>
        <w:ind w:left="720"/>
        <w:rPr>
          <w:rFonts w:ascii="Times New Roman" w:hAnsi="Times New Roman" w:cs="Times New Roman"/>
        </w:rPr>
      </w:pPr>
      <w:r w:rsidRPr="00BC2899">
        <w:rPr>
          <w:rFonts w:ascii="Times New Roman" w:hAnsi="Times New Roman" w:cs="Times New Roman"/>
        </w:rPr>
        <w:t>456.70</w:t>
      </w:r>
      <w:r>
        <w:rPr>
          <w:rFonts w:ascii="Times New Roman" w:hAnsi="Times New Roman" w:cs="Times New Roman"/>
        </w:rPr>
        <w:t>1</w:t>
      </w:r>
      <w:r w:rsidRPr="00BC2899">
        <w:rPr>
          <w:rFonts w:ascii="Times New Roman" w:hAnsi="Times New Roman" w:cs="Times New Roman"/>
        </w:rPr>
        <w:t>:</w:t>
      </w:r>
      <w:r>
        <w:rPr>
          <w:rFonts w:ascii="Times New Roman" w:hAnsi="Times New Roman" w:cs="Times New Roman"/>
        </w:rPr>
        <w:t xml:space="preserve">  Notice Requirements for Transfers and </w:t>
      </w:r>
      <w:r w:rsidR="003A5BF1">
        <w:rPr>
          <w:rFonts w:ascii="Times New Roman" w:hAnsi="Times New Roman" w:cs="Times New Roman"/>
        </w:rPr>
        <w:t>Discharges Initiated by a Nursing Facility</w:t>
      </w:r>
      <w:r>
        <w:rPr>
          <w:rFonts w:ascii="Times New Roman" w:hAnsi="Times New Roman" w:cs="Times New Roman"/>
        </w:rPr>
        <w:t>..</w:t>
      </w:r>
      <w:r w:rsidRPr="00A45957">
        <w:rPr>
          <w:rFonts w:ascii="Times New Roman" w:hAnsi="Times New Roman" w:cs="Times New Roman"/>
        </w:rPr>
        <w:tab/>
      </w:r>
      <w:r w:rsidRPr="00BC2899">
        <w:rPr>
          <w:rFonts w:ascii="Times New Roman" w:hAnsi="Times New Roman" w:cs="Times New Roman"/>
        </w:rPr>
        <w:t>4-2</w:t>
      </w:r>
      <w:r w:rsidR="009965E7">
        <w:rPr>
          <w:rFonts w:ascii="Times New Roman" w:hAnsi="Times New Roman" w:cs="Times New Roman"/>
        </w:rPr>
        <w:t>6</w:t>
      </w:r>
    </w:p>
    <w:p w14:paraId="06BB953B" w14:textId="7833B5A8" w:rsidR="0027333C" w:rsidRPr="00A45957" w:rsidRDefault="0027333C" w:rsidP="00A45957">
      <w:pPr>
        <w:widowControl w:val="0"/>
        <w:tabs>
          <w:tab w:val="left" w:pos="1763"/>
          <w:tab w:val="left" w:pos="8923"/>
        </w:tabs>
        <w:autoSpaceDE w:val="0"/>
        <w:autoSpaceDN w:val="0"/>
        <w:adjustRightInd w:val="0"/>
        <w:spacing w:after="0" w:line="240" w:lineRule="auto"/>
        <w:ind w:left="720"/>
        <w:rPr>
          <w:rFonts w:ascii="Times New Roman" w:hAnsi="Times New Roman" w:cs="Times New Roman"/>
        </w:rPr>
      </w:pPr>
      <w:r w:rsidRPr="00BC2899">
        <w:rPr>
          <w:rFonts w:ascii="Times New Roman" w:hAnsi="Times New Roman" w:cs="Times New Roman"/>
        </w:rPr>
        <w:t>456.702:</w:t>
      </w:r>
      <w:r w:rsidR="000D10C8">
        <w:rPr>
          <w:rFonts w:ascii="Times New Roman" w:hAnsi="Times New Roman" w:cs="Times New Roman"/>
        </w:rPr>
        <w:t xml:space="preserve">  </w:t>
      </w:r>
      <w:r w:rsidRPr="00BC2899">
        <w:rPr>
          <w:rFonts w:ascii="Times New Roman" w:hAnsi="Times New Roman" w:cs="Times New Roman"/>
        </w:rPr>
        <w:t>T</w:t>
      </w:r>
      <w:r w:rsidRPr="00A45957">
        <w:rPr>
          <w:rFonts w:ascii="Times New Roman" w:hAnsi="Times New Roman" w:cs="Times New Roman"/>
        </w:rPr>
        <w:t>im</w:t>
      </w:r>
      <w:r w:rsidRPr="00BC2899">
        <w:rPr>
          <w:rFonts w:ascii="Times New Roman" w:hAnsi="Times New Roman" w:cs="Times New Roman"/>
        </w:rPr>
        <w:t>e</w:t>
      </w:r>
      <w:r w:rsidRPr="00A45957">
        <w:rPr>
          <w:rFonts w:ascii="Times New Roman" w:hAnsi="Times New Roman" w:cs="Times New Roman"/>
        </w:rPr>
        <w:t xml:space="preserve"> </w:t>
      </w:r>
      <w:r w:rsidRPr="00BC2899">
        <w:rPr>
          <w:rFonts w:ascii="Times New Roman" w:hAnsi="Times New Roman" w:cs="Times New Roman"/>
        </w:rPr>
        <w:t>Frames</w:t>
      </w:r>
      <w:r w:rsidRPr="00A45957">
        <w:rPr>
          <w:rFonts w:ascii="Times New Roman" w:hAnsi="Times New Roman" w:cs="Times New Roman"/>
        </w:rPr>
        <w:t xml:space="preserve"> </w:t>
      </w:r>
      <w:r w:rsidRPr="00BC2899">
        <w:rPr>
          <w:rFonts w:ascii="Times New Roman" w:hAnsi="Times New Roman" w:cs="Times New Roman"/>
        </w:rPr>
        <w:t>for</w:t>
      </w:r>
      <w:r w:rsidRPr="00A45957">
        <w:rPr>
          <w:rFonts w:ascii="Times New Roman" w:hAnsi="Times New Roman" w:cs="Times New Roman"/>
        </w:rPr>
        <w:t xml:space="preserve"> </w:t>
      </w:r>
      <w:r w:rsidRPr="00BC2899">
        <w:rPr>
          <w:rFonts w:ascii="Times New Roman" w:hAnsi="Times New Roman" w:cs="Times New Roman"/>
        </w:rPr>
        <w:t>Notices</w:t>
      </w:r>
      <w:r w:rsidRPr="00A45957">
        <w:rPr>
          <w:rFonts w:ascii="Times New Roman" w:hAnsi="Times New Roman" w:cs="Times New Roman"/>
        </w:rPr>
        <w:t xml:space="preserve"> </w:t>
      </w:r>
      <w:r w:rsidRPr="00BC2899">
        <w:rPr>
          <w:rFonts w:ascii="Times New Roman" w:hAnsi="Times New Roman" w:cs="Times New Roman"/>
        </w:rPr>
        <w:t>Issued</w:t>
      </w:r>
      <w:r w:rsidRPr="00A45957">
        <w:rPr>
          <w:rFonts w:ascii="Times New Roman" w:hAnsi="Times New Roman" w:cs="Times New Roman"/>
        </w:rPr>
        <w:t xml:space="preserve"> </w:t>
      </w:r>
      <w:r w:rsidRPr="00BC2899">
        <w:rPr>
          <w:rFonts w:ascii="Times New Roman" w:hAnsi="Times New Roman" w:cs="Times New Roman"/>
        </w:rPr>
        <w:t>by Nurs</w:t>
      </w:r>
      <w:r w:rsidRPr="00A45957">
        <w:rPr>
          <w:rFonts w:ascii="Times New Roman" w:hAnsi="Times New Roman" w:cs="Times New Roman"/>
        </w:rPr>
        <w:t>i</w:t>
      </w:r>
      <w:r w:rsidRPr="00BC2899">
        <w:rPr>
          <w:rFonts w:ascii="Times New Roman" w:hAnsi="Times New Roman" w:cs="Times New Roman"/>
        </w:rPr>
        <w:t>ng</w:t>
      </w:r>
      <w:r w:rsidRPr="00A45957">
        <w:rPr>
          <w:rFonts w:ascii="Times New Roman" w:hAnsi="Times New Roman" w:cs="Times New Roman"/>
        </w:rPr>
        <w:t xml:space="preserve"> </w:t>
      </w:r>
      <w:r w:rsidRPr="00BC2899">
        <w:rPr>
          <w:rFonts w:ascii="Times New Roman" w:hAnsi="Times New Roman" w:cs="Times New Roman"/>
        </w:rPr>
        <w:t>Facilities</w:t>
      </w:r>
      <w:r w:rsidRPr="00A45957">
        <w:rPr>
          <w:rFonts w:ascii="Times New Roman" w:hAnsi="Times New Roman" w:cs="Times New Roman"/>
        </w:rPr>
        <w:t xml:space="preserve"> </w:t>
      </w:r>
      <w:r w:rsidRPr="00BC2899">
        <w:rPr>
          <w:rFonts w:ascii="Times New Roman" w:hAnsi="Times New Roman" w:cs="Times New Roman"/>
        </w:rPr>
        <w:t>......................................</w:t>
      </w:r>
      <w:r w:rsidR="0094421F">
        <w:rPr>
          <w:rFonts w:ascii="Times New Roman" w:hAnsi="Times New Roman" w:cs="Times New Roman"/>
        </w:rPr>
        <w:t>.....</w:t>
      </w:r>
      <w:r w:rsidRPr="00A45957">
        <w:rPr>
          <w:rFonts w:ascii="Times New Roman" w:hAnsi="Times New Roman" w:cs="Times New Roman"/>
        </w:rPr>
        <w:tab/>
      </w:r>
      <w:r w:rsidRPr="00BC2899">
        <w:rPr>
          <w:rFonts w:ascii="Times New Roman" w:hAnsi="Times New Roman" w:cs="Times New Roman"/>
        </w:rPr>
        <w:t>4-2</w:t>
      </w:r>
      <w:r w:rsidR="009965E7">
        <w:rPr>
          <w:rFonts w:ascii="Times New Roman" w:hAnsi="Times New Roman" w:cs="Times New Roman"/>
        </w:rPr>
        <w:t>7</w:t>
      </w:r>
    </w:p>
    <w:p w14:paraId="6558AE0B" w14:textId="39FC0FA2" w:rsidR="0027333C" w:rsidRPr="00A45957" w:rsidRDefault="0027333C" w:rsidP="00A45957">
      <w:pPr>
        <w:widowControl w:val="0"/>
        <w:tabs>
          <w:tab w:val="left" w:pos="1763"/>
          <w:tab w:val="left" w:pos="8923"/>
        </w:tabs>
        <w:autoSpaceDE w:val="0"/>
        <w:autoSpaceDN w:val="0"/>
        <w:adjustRightInd w:val="0"/>
        <w:spacing w:after="0" w:line="240" w:lineRule="auto"/>
        <w:ind w:left="720"/>
        <w:rPr>
          <w:rFonts w:ascii="Times New Roman" w:hAnsi="Times New Roman" w:cs="Times New Roman"/>
        </w:rPr>
      </w:pPr>
      <w:r w:rsidRPr="00BC2899">
        <w:rPr>
          <w:rFonts w:ascii="Times New Roman" w:hAnsi="Times New Roman" w:cs="Times New Roman"/>
        </w:rPr>
        <w:t>456</w:t>
      </w:r>
      <w:r w:rsidRPr="00A45957">
        <w:rPr>
          <w:rFonts w:ascii="Times New Roman" w:hAnsi="Times New Roman" w:cs="Times New Roman"/>
        </w:rPr>
        <w:t>.</w:t>
      </w:r>
      <w:r w:rsidRPr="00BC2899">
        <w:rPr>
          <w:rFonts w:ascii="Times New Roman" w:hAnsi="Times New Roman" w:cs="Times New Roman"/>
        </w:rPr>
        <w:t>703:</w:t>
      </w:r>
      <w:r w:rsidR="000D10C8">
        <w:rPr>
          <w:rFonts w:ascii="Times New Roman" w:hAnsi="Times New Roman" w:cs="Times New Roman"/>
        </w:rPr>
        <w:t xml:space="preserve">  </w:t>
      </w:r>
      <w:r w:rsidRPr="00BC2899">
        <w:rPr>
          <w:rFonts w:ascii="Times New Roman" w:hAnsi="Times New Roman" w:cs="Times New Roman"/>
        </w:rPr>
        <w:t>Ti</w:t>
      </w:r>
      <w:r w:rsidRPr="00A45957">
        <w:rPr>
          <w:rFonts w:ascii="Times New Roman" w:hAnsi="Times New Roman" w:cs="Times New Roman"/>
        </w:rPr>
        <w:t>m</w:t>
      </w:r>
      <w:r w:rsidRPr="00BC2899">
        <w:rPr>
          <w:rFonts w:ascii="Times New Roman" w:hAnsi="Times New Roman" w:cs="Times New Roman"/>
        </w:rPr>
        <w:t>e</w:t>
      </w:r>
      <w:r w:rsidRPr="00A45957">
        <w:rPr>
          <w:rFonts w:ascii="Times New Roman" w:hAnsi="Times New Roman" w:cs="Times New Roman"/>
        </w:rPr>
        <w:t xml:space="preserve"> </w:t>
      </w:r>
      <w:r w:rsidRPr="00BC2899">
        <w:rPr>
          <w:rFonts w:ascii="Times New Roman" w:hAnsi="Times New Roman" w:cs="Times New Roman"/>
        </w:rPr>
        <w:t>Frames</w:t>
      </w:r>
      <w:r w:rsidRPr="00A45957">
        <w:rPr>
          <w:rFonts w:ascii="Times New Roman" w:hAnsi="Times New Roman" w:cs="Times New Roman"/>
        </w:rPr>
        <w:t xml:space="preserve"> </w:t>
      </w:r>
      <w:r w:rsidRPr="00BC2899">
        <w:rPr>
          <w:rFonts w:ascii="Times New Roman" w:hAnsi="Times New Roman" w:cs="Times New Roman"/>
        </w:rPr>
        <w:t>for</w:t>
      </w:r>
      <w:r w:rsidRPr="00A45957">
        <w:rPr>
          <w:rFonts w:ascii="Times New Roman" w:hAnsi="Times New Roman" w:cs="Times New Roman"/>
        </w:rPr>
        <w:t xml:space="preserve"> </w:t>
      </w:r>
      <w:r w:rsidRPr="00BC2899">
        <w:rPr>
          <w:rFonts w:ascii="Times New Roman" w:hAnsi="Times New Roman" w:cs="Times New Roman"/>
        </w:rPr>
        <w:t>Sub</w:t>
      </w:r>
      <w:r w:rsidRPr="00A45957">
        <w:rPr>
          <w:rFonts w:ascii="Times New Roman" w:hAnsi="Times New Roman" w:cs="Times New Roman"/>
        </w:rPr>
        <w:t>m</w:t>
      </w:r>
      <w:r w:rsidRPr="00BC2899">
        <w:rPr>
          <w:rFonts w:ascii="Times New Roman" w:hAnsi="Times New Roman" w:cs="Times New Roman"/>
        </w:rPr>
        <w:t>ission</w:t>
      </w:r>
      <w:r w:rsidRPr="00A45957">
        <w:rPr>
          <w:rFonts w:ascii="Times New Roman" w:hAnsi="Times New Roman" w:cs="Times New Roman"/>
        </w:rPr>
        <w:t xml:space="preserve"> </w:t>
      </w:r>
      <w:r w:rsidRPr="00BC2899">
        <w:rPr>
          <w:rFonts w:ascii="Times New Roman" w:hAnsi="Times New Roman" w:cs="Times New Roman"/>
        </w:rPr>
        <w:t>of</w:t>
      </w:r>
      <w:r w:rsidRPr="00A45957">
        <w:rPr>
          <w:rFonts w:ascii="Times New Roman" w:hAnsi="Times New Roman" w:cs="Times New Roman"/>
        </w:rPr>
        <w:t xml:space="preserve"> </w:t>
      </w:r>
      <w:r w:rsidRPr="00BC2899">
        <w:rPr>
          <w:rFonts w:ascii="Times New Roman" w:hAnsi="Times New Roman" w:cs="Times New Roman"/>
        </w:rPr>
        <w:t>Reques</w:t>
      </w:r>
      <w:r w:rsidRPr="00A45957">
        <w:rPr>
          <w:rFonts w:ascii="Times New Roman" w:hAnsi="Times New Roman" w:cs="Times New Roman"/>
        </w:rPr>
        <w:t>t</w:t>
      </w:r>
      <w:r w:rsidRPr="00BC2899">
        <w:rPr>
          <w:rFonts w:ascii="Times New Roman" w:hAnsi="Times New Roman" w:cs="Times New Roman"/>
        </w:rPr>
        <w:t>s</w:t>
      </w:r>
      <w:r w:rsidRPr="00A45957">
        <w:rPr>
          <w:rFonts w:ascii="Times New Roman" w:hAnsi="Times New Roman" w:cs="Times New Roman"/>
        </w:rPr>
        <w:t xml:space="preserve"> </w:t>
      </w:r>
      <w:r w:rsidRPr="00BC2899">
        <w:rPr>
          <w:rFonts w:ascii="Times New Roman" w:hAnsi="Times New Roman" w:cs="Times New Roman"/>
        </w:rPr>
        <w:t>for</w:t>
      </w:r>
      <w:r w:rsidRPr="00A45957">
        <w:rPr>
          <w:rFonts w:ascii="Times New Roman" w:hAnsi="Times New Roman" w:cs="Times New Roman"/>
        </w:rPr>
        <w:t xml:space="preserve"> </w:t>
      </w:r>
      <w:r w:rsidRPr="00BC2899">
        <w:rPr>
          <w:rFonts w:ascii="Times New Roman" w:hAnsi="Times New Roman" w:cs="Times New Roman"/>
        </w:rPr>
        <w:t>Fair</w:t>
      </w:r>
      <w:r w:rsidRPr="00A45957">
        <w:rPr>
          <w:rFonts w:ascii="Times New Roman" w:hAnsi="Times New Roman" w:cs="Times New Roman"/>
        </w:rPr>
        <w:t xml:space="preserve"> Hearings </w:t>
      </w:r>
      <w:r w:rsidRPr="00BC2899">
        <w:rPr>
          <w:rFonts w:ascii="Times New Roman" w:hAnsi="Times New Roman" w:cs="Times New Roman"/>
        </w:rPr>
        <w:t>.............................</w:t>
      </w:r>
      <w:r w:rsidR="0094421F">
        <w:rPr>
          <w:rFonts w:ascii="Times New Roman" w:hAnsi="Times New Roman" w:cs="Times New Roman"/>
        </w:rPr>
        <w:t>.....</w:t>
      </w:r>
      <w:r w:rsidRPr="00A45957">
        <w:rPr>
          <w:rFonts w:ascii="Times New Roman" w:hAnsi="Times New Roman" w:cs="Times New Roman"/>
        </w:rPr>
        <w:tab/>
      </w:r>
      <w:r w:rsidRPr="00BC2899">
        <w:rPr>
          <w:rFonts w:ascii="Times New Roman" w:hAnsi="Times New Roman" w:cs="Times New Roman"/>
        </w:rPr>
        <w:t>4-2</w:t>
      </w:r>
      <w:r w:rsidR="009965E7">
        <w:rPr>
          <w:rFonts w:ascii="Times New Roman" w:hAnsi="Times New Roman" w:cs="Times New Roman"/>
        </w:rPr>
        <w:t>7</w:t>
      </w:r>
    </w:p>
    <w:p w14:paraId="1619C7A2" w14:textId="46C99CB8" w:rsidR="0027333C" w:rsidRPr="00A45957" w:rsidRDefault="0027333C" w:rsidP="00A45957">
      <w:pPr>
        <w:widowControl w:val="0"/>
        <w:tabs>
          <w:tab w:val="left" w:pos="1763"/>
          <w:tab w:val="left" w:pos="8923"/>
        </w:tabs>
        <w:autoSpaceDE w:val="0"/>
        <w:autoSpaceDN w:val="0"/>
        <w:adjustRightInd w:val="0"/>
        <w:spacing w:after="0" w:line="240" w:lineRule="auto"/>
        <w:ind w:left="720"/>
        <w:rPr>
          <w:rFonts w:ascii="Times New Roman" w:hAnsi="Times New Roman" w:cs="Times New Roman"/>
        </w:rPr>
      </w:pPr>
      <w:r w:rsidRPr="00BC2899">
        <w:rPr>
          <w:rFonts w:ascii="Times New Roman" w:hAnsi="Times New Roman" w:cs="Times New Roman"/>
        </w:rPr>
        <w:t>456</w:t>
      </w:r>
      <w:r w:rsidRPr="00A45957">
        <w:rPr>
          <w:rFonts w:ascii="Times New Roman" w:hAnsi="Times New Roman" w:cs="Times New Roman"/>
        </w:rPr>
        <w:t>.</w:t>
      </w:r>
      <w:r w:rsidRPr="00BC2899">
        <w:rPr>
          <w:rFonts w:ascii="Times New Roman" w:hAnsi="Times New Roman" w:cs="Times New Roman"/>
        </w:rPr>
        <w:t>704:</w:t>
      </w:r>
      <w:r w:rsidRPr="00A45957">
        <w:rPr>
          <w:rFonts w:ascii="Times New Roman" w:hAnsi="Times New Roman" w:cs="Times New Roman"/>
        </w:rPr>
        <w:t xml:space="preserve"> </w:t>
      </w:r>
      <w:r w:rsidR="000D10C8" w:rsidRPr="00A45957">
        <w:rPr>
          <w:rFonts w:ascii="Times New Roman" w:hAnsi="Times New Roman" w:cs="Times New Roman"/>
        </w:rPr>
        <w:t xml:space="preserve"> </w:t>
      </w:r>
      <w:r w:rsidRPr="00BC2899">
        <w:rPr>
          <w:rFonts w:ascii="Times New Roman" w:hAnsi="Times New Roman" w:cs="Times New Roman"/>
        </w:rPr>
        <w:t>Stay</w:t>
      </w:r>
      <w:r w:rsidRPr="00A45957">
        <w:rPr>
          <w:rFonts w:ascii="Times New Roman" w:hAnsi="Times New Roman" w:cs="Times New Roman"/>
        </w:rPr>
        <w:t xml:space="preserve"> </w:t>
      </w:r>
      <w:r w:rsidRPr="00BC2899">
        <w:rPr>
          <w:rFonts w:ascii="Times New Roman" w:hAnsi="Times New Roman" w:cs="Times New Roman"/>
        </w:rPr>
        <w:t>of</w:t>
      </w:r>
      <w:r w:rsidRPr="00A45957">
        <w:rPr>
          <w:rFonts w:ascii="Times New Roman" w:hAnsi="Times New Roman" w:cs="Times New Roman"/>
        </w:rPr>
        <w:t xml:space="preserve"> </w:t>
      </w:r>
      <w:r w:rsidRPr="00BC2899">
        <w:rPr>
          <w:rFonts w:ascii="Times New Roman" w:hAnsi="Times New Roman" w:cs="Times New Roman"/>
        </w:rPr>
        <w:t>a Transfer</w:t>
      </w:r>
      <w:r w:rsidRPr="00A45957">
        <w:rPr>
          <w:rFonts w:ascii="Times New Roman" w:hAnsi="Times New Roman" w:cs="Times New Roman"/>
        </w:rPr>
        <w:t xml:space="preserve"> </w:t>
      </w:r>
      <w:r w:rsidRPr="00BC2899">
        <w:rPr>
          <w:rFonts w:ascii="Times New Roman" w:hAnsi="Times New Roman" w:cs="Times New Roman"/>
        </w:rPr>
        <w:t>or</w:t>
      </w:r>
      <w:r w:rsidRPr="00A45957">
        <w:rPr>
          <w:rFonts w:ascii="Times New Roman" w:hAnsi="Times New Roman" w:cs="Times New Roman"/>
        </w:rPr>
        <w:t xml:space="preserve"> </w:t>
      </w:r>
      <w:r w:rsidRPr="00BC2899">
        <w:rPr>
          <w:rFonts w:ascii="Times New Roman" w:hAnsi="Times New Roman" w:cs="Times New Roman"/>
        </w:rPr>
        <w:t>Discharge</w:t>
      </w:r>
      <w:r w:rsidRPr="00A45957">
        <w:rPr>
          <w:rFonts w:ascii="Times New Roman" w:hAnsi="Times New Roman" w:cs="Times New Roman"/>
        </w:rPr>
        <w:t xml:space="preserve"> </w:t>
      </w:r>
      <w:r w:rsidRPr="00BC2899">
        <w:rPr>
          <w:rFonts w:ascii="Times New Roman" w:hAnsi="Times New Roman" w:cs="Times New Roman"/>
        </w:rPr>
        <w:t>from</w:t>
      </w:r>
      <w:r w:rsidRPr="00A45957">
        <w:rPr>
          <w:rFonts w:ascii="Times New Roman" w:hAnsi="Times New Roman" w:cs="Times New Roman"/>
        </w:rPr>
        <w:t xml:space="preserve"> </w:t>
      </w:r>
      <w:r w:rsidRPr="00BC2899">
        <w:rPr>
          <w:rFonts w:ascii="Times New Roman" w:hAnsi="Times New Roman" w:cs="Times New Roman"/>
        </w:rPr>
        <w:t>a Nursing</w:t>
      </w:r>
      <w:r w:rsidRPr="00A45957">
        <w:rPr>
          <w:rFonts w:ascii="Times New Roman" w:hAnsi="Times New Roman" w:cs="Times New Roman"/>
        </w:rPr>
        <w:t xml:space="preserve"> </w:t>
      </w:r>
      <w:r w:rsidRPr="00BC2899">
        <w:rPr>
          <w:rFonts w:ascii="Times New Roman" w:hAnsi="Times New Roman" w:cs="Times New Roman"/>
        </w:rPr>
        <w:t>Facility Pending</w:t>
      </w:r>
      <w:r w:rsidRPr="00A45957">
        <w:rPr>
          <w:rFonts w:ascii="Times New Roman" w:hAnsi="Times New Roman" w:cs="Times New Roman"/>
        </w:rPr>
        <w:t xml:space="preserve"> A</w:t>
      </w:r>
      <w:r w:rsidRPr="00BC2899">
        <w:rPr>
          <w:rFonts w:ascii="Times New Roman" w:hAnsi="Times New Roman" w:cs="Times New Roman"/>
        </w:rPr>
        <w:t>ppeal</w:t>
      </w:r>
      <w:r w:rsidRPr="00A45957">
        <w:rPr>
          <w:rFonts w:ascii="Times New Roman" w:hAnsi="Times New Roman" w:cs="Times New Roman"/>
        </w:rPr>
        <w:t xml:space="preserve"> </w:t>
      </w:r>
      <w:r w:rsidRPr="00BC2899">
        <w:rPr>
          <w:rFonts w:ascii="Times New Roman" w:hAnsi="Times New Roman" w:cs="Times New Roman"/>
        </w:rPr>
        <w:t>........</w:t>
      </w:r>
      <w:r w:rsidR="0094421F">
        <w:rPr>
          <w:rFonts w:ascii="Times New Roman" w:hAnsi="Times New Roman" w:cs="Times New Roman"/>
        </w:rPr>
        <w:t>.....</w:t>
      </w:r>
      <w:r w:rsidRPr="00A45957">
        <w:rPr>
          <w:rFonts w:ascii="Times New Roman" w:hAnsi="Times New Roman" w:cs="Times New Roman"/>
        </w:rPr>
        <w:tab/>
      </w:r>
      <w:r w:rsidRPr="00BC2899">
        <w:rPr>
          <w:rFonts w:ascii="Times New Roman" w:hAnsi="Times New Roman" w:cs="Times New Roman"/>
        </w:rPr>
        <w:t>4-2</w:t>
      </w:r>
      <w:r w:rsidR="009965E7">
        <w:rPr>
          <w:rFonts w:ascii="Times New Roman" w:hAnsi="Times New Roman" w:cs="Times New Roman"/>
        </w:rPr>
        <w:t>8</w:t>
      </w:r>
    </w:p>
    <w:p w14:paraId="760C55BC" w14:textId="4795576C" w:rsidR="0027333C" w:rsidRDefault="0027333C" w:rsidP="00A45957">
      <w:pPr>
        <w:widowControl w:val="0"/>
        <w:tabs>
          <w:tab w:val="left" w:pos="1763"/>
          <w:tab w:val="left" w:pos="8923"/>
        </w:tabs>
        <w:autoSpaceDE w:val="0"/>
        <w:autoSpaceDN w:val="0"/>
        <w:adjustRightInd w:val="0"/>
        <w:spacing w:after="0" w:line="240" w:lineRule="auto"/>
        <w:ind w:left="720"/>
        <w:rPr>
          <w:rFonts w:ascii="Times New Roman" w:hAnsi="Times New Roman" w:cs="Times New Roman"/>
        </w:rPr>
      </w:pPr>
      <w:r w:rsidRPr="00BC2899">
        <w:rPr>
          <w:rFonts w:ascii="Times New Roman" w:hAnsi="Times New Roman" w:cs="Times New Roman"/>
        </w:rPr>
        <w:t>456</w:t>
      </w:r>
      <w:r w:rsidRPr="00A45957">
        <w:rPr>
          <w:rFonts w:ascii="Times New Roman" w:hAnsi="Times New Roman" w:cs="Times New Roman"/>
        </w:rPr>
        <w:t>.</w:t>
      </w:r>
      <w:r w:rsidRPr="00BC2899">
        <w:rPr>
          <w:rFonts w:ascii="Times New Roman" w:hAnsi="Times New Roman" w:cs="Times New Roman"/>
        </w:rPr>
        <w:t>705:</w:t>
      </w:r>
      <w:r w:rsidR="000D10C8">
        <w:rPr>
          <w:rFonts w:ascii="Times New Roman" w:hAnsi="Times New Roman" w:cs="Times New Roman"/>
        </w:rPr>
        <w:t xml:space="preserve">  </w:t>
      </w:r>
      <w:r w:rsidRPr="00BC2899">
        <w:rPr>
          <w:rFonts w:ascii="Times New Roman" w:hAnsi="Times New Roman" w:cs="Times New Roman"/>
        </w:rPr>
        <w:t>Scheduling</w:t>
      </w:r>
      <w:r w:rsidRPr="00A45957">
        <w:rPr>
          <w:rFonts w:ascii="Times New Roman" w:hAnsi="Times New Roman" w:cs="Times New Roman"/>
        </w:rPr>
        <w:t xml:space="preserve"> </w:t>
      </w:r>
      <w:r w:rsidRPr="00BC2899">
        <w:rPr>
          <w:rFonts w:ascii="Times New Roman" w:hAnsi="Times New Roman" w:cs="Times New Roman"/>
        </w:rPr>
        <w:t>by</w:t>
      </w:r>
      <w:r w:rsidRPr="00A45957">
        <w:rPr>
          <w:rFonts w:ascii="Times New Roman" w:hAnsi="Times New Roman" w:cs="Times New Roman"/>
        </w:rPr>
        <w:t xml:space="preserve"> </w:t>
      </w:r>
      <w:r w:rsidRPr="00BC2899">
        <w:rPr>
          <w:rFonts w:ascii="Times New Roman" w:hAnsi="Times New Roman" w:cs="Times New Roman"/>
        </w:rPr>
        <w:t>the Board of Hearings</w:t>
      </w:r>
      <w:r w:rsidRPr="00A45957">
        <w:rPr>
          <w:rFonts w:ascii="Times New Roman" w:hAnsi="Times New Roman" w:cs="Times New Roman"/>
        </w:rPr>
        <w:t xml:space="preserve"> </w:t>
      </w:r>
      <w:r w:rsidRPr="00BC2899">
        <w:rPr>
          <w:rFonts w:ascii="Times New Roman" w:hAnsi="Times New Roman" w:cs="Times New Roman"/>
        </w:rPr>
        <w:t>.....................................................</w:t>
      </w:r>
      <w:r w:rsidR="0094421F">
        <w:rPr>
          <w:rFonts w:ascii="Times New Roman" w:hAnsi="Times New Roman" w:cs="Times New Roman"/>
        </w:rPr>
        <w:t>................</w:t>
      </w:r>
      <w:r w:rsidRPr="00A45957">
        <w:rPr>
          <w:rFonts w:ascii="Times New Roman" w:hAnsi="Times New Roman" w:cs="Times New Roman"/>
        </w:rPr>
        <w:tab/>
      </w:r>
      <w:r w:rsidRPr="00BC2899">
        <w:rPr>
          <w:rFonts w:ascii="Times New Roman" w:hAnsi="Times New Roman" w:cs="Times New Roman"/>
        </w:rPr>
        <w:t>4-2</w:t>
      </w:r>
      <w:r w:rsidR="009965E7">
        <w:rPr>
          <w:rFonts w:ascii="Times New Roman" w:hAnsi="Times New Roman" w:cs="Times New Roman"/>
        </w:rPr>
        <w:t>8</w:t>
      </w:r>
    </w:p>
    <w:p w14:paraId="09A26704" w14:textId="35A506B6" w:rsidR="00EC0921" w:rsidRDefault="00EC0921">
      <w:pPr>
        <w:spacing w:after="0" w:line="240" w:lineRule="auto"/>
        <w:rPr>
          <w:rFonts w:ascii="Times New Roman" w:hAnsi="Times New Roman" w:cs="Times New Roman"/>
        </w:rPr>
      </w:pPr>
      <w:r>
        <w:rPr>
          <w:rFonts w:ascii="Times New Roman" w:hAnsi="Times New Roman" w:cs="Times New Roman"/>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27333C" w:rsidRPr="00BC2899" w14:paraId="44A7604E" w14:textId="77777777" w:rsidTr="00802714">
        <w:trPr>
          <w:trHeight w:hRule="exact" w:val="864"/>
        </w:trPr>
        <w:tc>
          <w:tcPr>
            <w:tcW w:w="4080" w:type="dxa"/>
            <w:tcBorders>
              <w:bottom w:val="nil"/>
            </w:tcBorders>
          </w:tcPr>
          <w:p w14:paraId="488E95F5" w14:textId="77777777" w:rsidR="0027333C" w:rsidRPr="00BC2899" w:rsidRDefault="0027333C" w:rsidP="00802714">
            <w:pPr>
              <w:widowControl w:val="0"/>
              <w:tabs>
                <w:tab w:val="left" w:pos="936"/>
                <w:tab w:val="left" w:pos="1314"/>
                <w:tab w:val="left" w:pos="1692"/>
                <w:tab w:val="left" w:pos="2070"/>
              </w:tabs>
              <w:spacing w:before="120" w:after="0" w:line="240" w:lineRule="auto"/>
              <w:jc w:val="center"/>
              <w:rPr>
                <w:rFonts w:ascii="Arial" w:hAnsi="Arial" w:cs="Arial"/>
                <w:b/>
                <w:sz w:val="20"/>
                <w:szCs w:val="20"/>
              </w:rPr>
            </w:pPr>
            <w:r w:rsidRPr="00BC2899">
              <w:rPr>
                <w:rFonts w:ascii="Arial" w:hAnsi="Arial" w:cs="Arial"/>
                <w:b/>
                <w:sz w:val="20"/>
                <w:szCs w:val="20"/>
              </w:rPr>
              <w:lastRenderedPageBreak/>
              <w:t>Commonwealth of Massachusetts</w:t>
            </w:r>
          </w:p>
          <w:p w14:paraId="211BB285" w14:textId="77777777" w:rsidR="0027333C" w:rsidRPr="00BC2899" w:rsidRDefault="0027333C" w:rsidP="00802714">
            <w:pPr>
              <w:widowControl w:val="0"/>
              <w:tabs>
                <w:tab w:val="left" w:pos="936"/>
                <w:tab w:val="left" w:pos="1314"/>
                <w:tab w:val="left" w:pos="1692"/>
                <w:tab w:val="left" w:pos="2070"/>
              </w:tabs>
              <w:spacing w:after="0" w:line="240" w:lineRule="auto"/>
              <w:jc w:val="center"/>
              <w:rPr>
                <w:rFonts w:ascii="Arial" w:hAnsi="Arial" w:cs="Arial"/>
                <w:b/>
                <w:sz w:val="20"/>
                <w:szCs w:val="20"/>
              </w:rPr>
            </w:pPr>
            <w:r w:rsidRPr="00BC2899">
              <w:rPr>
                <w:rFonts w:ascii="Arial" w:hAnsi="Arial" w:cs="Arial"/>
                <w:b/>
                <w:sz w:val="20"/>
                <w:szCs w:val="20"/>
              </w:rPr>
              <w:t>MassHealth</w:t>
            </w:r>
          </w:p>
          <w:p w14:paraId="3E9C5BFA" w14:textId="77777777" w:rsidR="0027333C" w:rsidRPr="00BC2899" w:rsidRDefault="0027333C" w:rsidP="00802714">
            <w:pPr>
              <w:widowControl w:val="0"/>
              <w:tabs>
                <w:tab w:val="left" w:pos="936"/>
                <w:tab w:val="left" w:pos="1314"/>
                <w:tab w:val="left" w:pos="1692"/>
                <w:tab w:val="left" w:pos="2070"/>
              </w:tabs>
              <w:spacing w:after="0" w:line="240" w:lineRule="auto"/>
              <w:jc w:val="center"/>
              <w:rPr>
                <w:rFonts w:ascii="Arial" w:hAnsi="Arial" w:cs="Arial"/>
                <w:b/>
                <w:sz w:val="20"/>
                <w:szCs w:val="20"/>
              </w:rPr>
            </w:pPr>
            <w:r w:rsidRPr="00BC2899">
              <w:rPr>
                <w:rFonts w:ascii="Arial" w:hAnsi="Arial" w:cs="Arial"/>
                <w:b/>
                <w:sz w:val="20"/>
                <w:szCs w:val="20"/>
              </w:rPr>
              <w:t>Provider Manual Series</w:t>
            </w:r>
          </w:p>
        </w:tc>
        <w:tc>
          <w:tcPr>
            <w:tcW w:w="3750" w:type="dxa"/>
          </w:tcPr>
          <w:p w14:paraId="0F81607D" w14:textId="77777777" w:rsidR="0027333C" w:rsidRPr="00BC2899" w:rsidRDefault="0027333C" w:rsidP="00802714">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sidRPr="00BC2899">
              <w:rPr>
                <w:rFonts w:ascii="Arial" w:hAnsi="Arial" w:cs="Arial"/>
                <w:b/>
                <w:sz w:val="20"/>
                <w:szCs w:val="20"/>
              </w:rPr>
              <w:t>Subchapter Number and Title</w:t>
            </w:r>
          </w:p>
          <w:p w14:paraId="715F46A4" w14:textId="77777777" w:rsidR="0027333C" w:rsidRPr="00BC2899" w:rsidRDefault="0027333C" w:rsidP="00802714">
            <w:pPr>
              <w:widowControl w:val="0"/>
              <w:tabs>
                <w:tab w:val="left" w:pos="936"/>
                <w:tab w:val="left" w:pos="1314"/>
                <w:tab w:val="left" w:pos="1692"/>
                <w:tab w:val="left" w:pos="2070"/>
              </w:tabs>
              <w:spacing w:after="0" w:line="240" w:lineRule="auto"/>
              <w:jc w:val="center"/>
              <w:rPr>
                <w:rFonts w:ascii="Arial" w:hAnsi="Arial" w:cs="Arial"/>
                <w:sz w:val="20"/>
                <w:szCs w:val="20"/>
              </w:rPr>
            </w:pPr>
            <w:r w:rsidRPr="00BC2899">
              <w:rPr>
                <w:rFonts w:ascii="Arial" w:hAnsi="Arial" w:cs="Arial"/>
                <w:sz w:val="20"/>
                <w:szCs w:val="20"/>
              </w:rPr>
              <w:t>1.  Program Regulations</w:t>
            </w:r>
          </w:p>
          <w:p w14:paraId="6F25FA5C" w14:textId="77777777" w:rsidR="0027333C" w:rsidRPr="00BC2899" w:rsidRDefault="0027333C" w:rsidP="00802714">
            <w:pPr>
              <w:widowControl w:val="0"/>
              <w:tabs>
                <w:tab w:val="left" w:pos="936"/>
                <w:tab w:val="left" w:pos="1314"/>
                <w:tab w:val="left" w:pos="1692"/>
                <w:tab w:val="left" w:pos="2070"/>
              </w:tabs>
              <w:spacing w:after="0" w:line="240" w:lineRule="auto"/>
              <w:jc w:val="center"/>
              <w:rPr>
                <w:rFonts w:ascii="Arial" w:hAnsi="Arial" w:cs="Arial"/>
                <w:sz w:val="20"/>
                <w:szCs w:val="20"/>
              </w:rPr>
            </w:pPr>
            <w:r w:rsidRPr="00BC2899">
              <w:rPr>
                <w:rFonts w:ascii="Arial" w:hAnsi="Arial" w:cs="Arial"/>
                <w:sz w:val="20"/>
                <w:szCs w:val="20"/>
              </w:rPr>
              <w:t xml:space="preserve">(130 </w:t>
            </w:r>
            <w:r w:rsidRPr="00BC2899">
              <w:rPr>
                <w:rFonts w:ascii="Arial" w:hAnsi="Arial" w:cs="Arial"/>
                <w:iCs/>
                <w:sz w:val="20"/>
                <w:szCs w:val="20"/>
              </w:rPr>
              <w:t>CMR</w:t>
            </w:r>
            <w:r w:rsidRPr="00BC2899">
              <w:rPr>
                <w:rFonts w:ascii="Arial" w:hAnsi="Arial" w:cs="Arial"/>
                <w:sz w:val="20"/>
                <w:szCs w:val="20"/>
              </w:rPr>
              <w:t xml:space="preserve"> 456.000)</w:t>
            </w:r>
          </w:p>
        </w:tc>
        <w:tc>
          <w:tcPr>
            <w:tcW w:w="1771" w:type="dxa"/>
          </w:tcPr>
          <w:p w14:paraId="1F029422" w14:textId="77777777" w:rsidR="0027333C" w:rsidRPr="00BC2899" w:rsidRDefault="0027333C" w:rsidP="00802714">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sidRPr="00BC2899">
              <w:rPr>
                <w:rFonts w:ascii="Arial" w:hAnsi="Arial" w:cs="Arial"/>
                <w:b/>
                <w:sz w:val="20"/>
                <w:szCs w:val="20"/>
              </w:rPr>
              <w:t>Page</w:t>
            </w:r>
          </w:p>
          <w:p w14:paraId="40F9A7CE" w14:textId="77777777" w:rsidR="0027333C" w:rsidRPr="00BC2899" w:rsidRDefault="0027333C" w:rsidP="00802714">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sidRPr="00BC2899">
              <w:rPr>
                <w:rFonts w:ascii="Arial" w:hAnsi="Arial" w:cs="Arial"/>
                <w:sz w:val="20"/>
                <w:szCs w:val="20"/>
              </w:rPr>
              <w:t>4-1</w:t>
            </w:r>
          </w:p>
        </w:tc>
      </w:tr>
      <w:tr w:rsidR="0027333C" w:rsidRPr="00BC2899" w14:paraId="63638D30" w14:textId="77777777" w:rsidTr="00802714">
        <w:trPr>
          <w:trHeight w:hRule="exact" w:val="864"/>
        </w:trPr>
        <w:tc>
          <w:tcPr>
            <w:tcW w:w="4080" w:type="dxa"/>
            <w:tcBorders>
              <w:top w:val="nil"/>
            </w:tcBorders>
            <w:vAlign w:val="center"/>
          </w:tcPr>
          <w:p w14:paraId="64265B56" w14:textId="77777777" w:rsidR="0027333C" w:rsidRPr="00BC2899" w:rsidRDefault="0027333C" w:rsidP="00802714">
            <w:pPr>
              <w:widowControl w:val="0"/>
              <w:tabs>
                <w:tab w:val="left" w:pos="936"/>
                <w:tab w:val="left" w:pos="1314"/>
                <w:tab w:val="left" w:pos="1692"/>
                <w:tab w:val="left" w:pos="2070"/>
              </w:tabs>
              <w:spacing w:after="0" w:line="240" w:lineRule="auto"/>
              <w:jc w:val="center"/>
              <w:rPr>
                <w:rFonts w:ascii="Arial" w:hAnsi="Arial" w:cs="Arial"/>
                <w:sz w:val="20"/>
                <w:szCs w:val="20"/>
              </w:rPr>
            </w:pPr>
            <w:r w:rsidRPr="00BC2899">
              <w:rPr>
                <w:rFonts w:ascii="Arial" w:hAnsi="Arial" w:cs="Arial"/>
                <w:sz w:val="20"/>
                <w:szCs w:val="20"/>
              </w:rPr>
              <w:t>Nursing Facility Manual</w:t>
            </w:r>
          </w:p>
        </w:tc>
        <w:tc>
          <w:tcPr>
            <w:tcW w:w="3750" w:type="dxa"/>
          </w:tcPr>
          <w:p w14:paraId="2E8AEBA1" w14:textId="77777777" w:rsidR="0027333C" w:rsidRPr="00BC2899" w:rsidRDefault="0027333C" w:rsidP="00802714">
            <w:pPr>
              <w:widowControl w:val="0"/>
              <w:tabs>
                <w:tab w:val="left" w:pos="936"/>
                <w:tab w:val="left" w:pos="1314"/>
                <w:tab w:val="left" w:pos="1692"/>
                <w:tab w:val="left" w:pos="2070"/>
              </w:tabs>
              <w:spacing w:before="120" w:after="0" w:line="240" w:lineRule="auto"/>
              <w:jc w:val="center"/>
              <w:rPr>
                <w:rFonts w:ascii="Arial" w:hAnsi="Arial" w:cs="Arial"/>
                <w:b/>
                <w:sz w:val="20"/>
                <w:szCs w:val="20"/>
              </w:rPr>
            </w:pPr>
            <w:r w:rsidRPr="00BC2899">
              <w:rPr>
                <w:rFonts w:ascii="Arial" w:hAnsi="Arial" w:cs="Arial"/>
                <w:b/>
                <w:sz w:val="20"/>
                <w:szCs w:val="20"/>
              </w:rPr>
              <w:t>Transmittal Letter</w:t>
            </w:r>
          </w:p>
          <w:p w14:paraId="227E3CDB" w14:textId="16BC7461" w:rsidR="0027333C" w:rsidRPr="00BC2899" w:rsidRDefault="0027333C" w:rsidP="00802714">
            <w:pPr>
              <w:widowControl w:val="0"/>
              <w:tabs>
                <w:tab w:val="left" w:pos="936"/>
                <w:tab w:val="left" w:pos="1314"/>
                <w:tab w:val="left" w:pos="1692"/>
                <w:tab w:val="left" w:pos="2070"/>
              </w:tabs>
              <w:spacing w:before="120" w:after="0" w:line="240" w:lineRule="auto"/>
              <w:jc w:val="center"/>
              <w:rPr>
                <w:rFonts w:ascii="Arial" w:hAnsi="Arial" w:cs="Arial"/>
                <w:b/>
                <w:sz w:val="20"/>
                <w:szCs w:val="20"/>
              </w:rPr>
            </w:pPr>
            <w:r w:rsidRPr="00BC2899">
              <w:rPr>
                <w:rFonts w:ascii="Arial" w:hAnsi="Arial" w:cs="Arial"/>
                <w:sz w:val="20"/>
                <w:szCs w:val="20"/>
              </w:rPr>
              <w:t>NF-</w:t>
            </w:r>
            <w:r w:rsidR="0094421F">
              <w:rPr>
                <w:rFonts w:ascii="Arial" w:hAnsi="Arial" w:cs="Arial"/>
                <w:sz w:val="20"/>
                <w:szCs w:val="20"/>
              </w:rPr>
              <w:t>6</w:t>
            </w:r>
            <w:r w:rsidR="0073121D">
              <w:rPr>
                <w:rFonts w:ascii="Arial" w:hAnsi="Arial" w:cs="Arial"/>
                <w:sz w:val="20"/>
                <w:szCs w:val="20"/>
              </w:rPr>
              <w:t>4</w:t>
            </w:r>
          </w:p>
        </w:tc>
        <w:tc>
          <w:tcPr>
            <w:tcW w:w="1771" w:type="dxa"/>
          </w:tcPr>
          <w:p w14:paraId="5FF16E54" w14:textId="77777777" w:rsidR="0027333C" w:rsidRPr="00BC2899" w:rsidRDefault="0027333C" w:rsidP="00802714">
            <w:pPr>
              <w:widowControl w:val="0"/>
              <w:tabs>
                <w:tab w:val="left" w:pos="936"/>
                <w:tab w:val="left" w:pos="1314"/>
                <w:tab w:val="left" w:pos="1692"/>
                <w:tab w:val="left" w:pos="2070"/>
              </w:tabs>
              <w:spacing w:before="120" w:after="0" w:line="240" w:lineRule="auto"/>
              <w:jc w:val="center"/>
              <w:rPr>
                <w:rFonts w:ascii="Arial" w:hAnsi="Arial" w:cs="Arial"/>
                <w:b/>
                <w:sz w:val="20"/>
                <w:szCs w:val="20"/>
              </w:rPr>
            </w:pPr>
            <w:r w:rsidRPr="00BC2899">
              <w:rPr>
                <w:rFonts w:ascii="Arial" w:hAnsi="Arial" w:cs="Arial"/>
                <w:b/>
                <w:sz w:val="20"/>
                <w:szCs w:val="20"/>
              </w:rPr>
              <w:t>Date</w:t>
            </w:r>
          </w:p>
          <w:p w14:paraId="4C228560" w14:textId="07B830D6" w:rsidR="0027333C" w:rsidRPr="00BC2899" w:rsidRDefault="0073121D" w:rsidP="00802714">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Pr>
                <w:rFonts w:ascii="Arial" w:hAnsi="Arial" w:cs="Arial"/>
                <w:sz w:val="20"/>
                <w:szCs w:val="20"/>
              </w:rPr>
              <w:t>09/08/25</w:t>
            </w:r>
          </w:p>
        </w:tc>
      </w:tr>
    </w:tbl>
    <w:p w14:paraId="7D2C580E" w14:textId="77777777" w:rsidR="0088304D" w:rsidRPr="00BC2899" w:rsidRDefault="0088304D">
      <w:pPr>
        <w:widowControl w:val="0"/>
        <w:autoSpaceDE w:val="0"/>
        <w:autoSpaceDN w:val="0"/>
        <w:adjustRightInd w:val="0"/>
        <w:spacing w:before="11" w:after="0" w:line="200" w:lineRule="exact"/>
        <w:rPr>
          <w:rFonts w:ascii="Times New Roman" w:hAnsi="Times New Roman" w:cs="Times New Roman"/>
          <w:sz w:val="20"/>
          <w:szCs w:val="20"/>
        </w:rPr>
      </w:pPr>
    </w:p>
    <w:p w14:paraId="293B0753" w14:textId="77777777" w:rsidR="0088304D" w:rsidRPr="00BC2899" w:rsidRDefault="0088304D">
      <w:pPr>
        <w:widowControl w:val="0"/>
        <w:autoSpaceDE w:val="0"/>
        <w:autoSpaceDN w:val="0"/>
        <w:adjustRightInd w:val="0"/>
        <w:spacing w:before="31" w:after="0" w:line="248" w:lineRule="exact"/>
        <w:ind w:left="114"/>
        <w:rPr>
          <w:rFonts w:ascii="Times New Roman" w:hAnsi="Times New Roman" w:cs="Times New Roman"/>
        </w:rPr>
      </w:pPr>
      <w:r w:rsidRPr="00BC2899">
        <w:rPr>
          <w:rFonts w:ascii="Times New Roman" w:hAnsi="Times New Roman" w:cs="Times New Roman"/>
          <w:position w:val="-1"/>
          <w:u w:val="single"/>
        </w:rPr>
        <w:t xml:space="preserve">456.401: </w:t>
      </w:r>
      <w:r w:rsidRPr="00BC2899">
        <w:rPr>
          <w:rFonts w:ascii="Times New Roman" w:hAnsi="Times New Roman" w:cs="Times New Roman"/>
          <w:spacing w:val="43"/>
          <w:position w:val="-1"/>
          <w:u w:val="single"/>
        </w:rPr>
        <w:t xml:space="preserve"> </w:t>
      </w:r>
      <w:r w:rsidRPr="00BC2899">
        <w:rPr>
          <w:rFonts w:ascii="Times New Roman" w:hAnsi="Times New Roman" w:cs="Times New Roman"/>
          <w:position w:val="-1"/>
          <w:u w:val="single"/>
        </w:rPr>
        <w:t>Nursing</w:t>
      </w:r>
      <w:r w:rsidRPr="00BC2899">
        <w:rPr>
          <w:rFonts w:ascii="Times New Roman" w:hAnsi="Times New Roman" w:cs="Times New Roman"/>
          <w:spacing w:val="-6"/>
          <w:position w:val="-1"/>
          <w:u w:val="single"/>
        </w:rPr>
        <w:t xml:space="preserve"> </w:t>
      </w:r>
      <w:r w:rsidRPr="00BC2899">
        <w:rPr>
          <w:rFonts w:ascii="Times New Roman" w:hAnsi="Times New Roman" w:cs="Times New Roman"/>
          <w:position w:val="-1"/>
          <w:u w:val="single"/>
        </w:rPr>
        <w:t xml:space="preserve">Facility Services: </w:t>
      </w:r>
      <w:r w:rsidRPr="00BC2899">
        <w:rPr>
          <w:rFonts w:ascii="Times New Roman" w:hAnsi="Times New Roman" w:cs="Times New Roman"/>
          <w:spacing w:val="1"/>
          <w:position w:val="-1"/>
          <w:u w:val="single"/>
        </w:rPr>
        <w:t xml:space="preserve"> </w:t>
      </w:r>
      <w:r w:rsidRPr="00BC2899">
        <w:rPr>
          <w:rFonts w:ascii="Times New Roman" w:hAnsi="Times New Roman" w:cs="Times New Roman"/>
          <w:position w:val="-1"/>
          <w:u w:val="single"/>
        </w:rPr>
        <w:t>Introduction</w:t>
      </w:r>
    </w:p>
    <w:p w14:paraId="5894C6E7" w14:textId="77777777" w:rsidR="0088304D" w:rsidRPr="00BC2899" w:rsidRDefault="0088304D">
      <w:pPr>
        <w:widowControl w:val="0"/>
        <w:autoSpaceDE w:val="0"/>
        <w:autoSpaceDN w:val="0"/>
        <w:adjustRightInd w:val="0"/>
        <w:spacing w:before="3" w:after="0" w:line="200" w:lineRule="exact"/>
        <w:rPr>
          <w:rFonts w:ascii="Times New Roman" w:hAnsi="Times New Roman" w:cs="Times New Roman"/>
          <w:sz w:val="20"/>
          <w:szCs w:val="20"/>
        </w:rPr>
      </w:pPr>
    </w:p>
    <w:p w14:paraId="5E9F7E42" w14:textId="77777777" w:rsidR="0088304D" w:rsidRPr="00BC2899" w:rsidRDefault="0088304D" w:rsidP="00BC2899">
      <w:pPr>
        <w:widowControl w:val="0"/>
        <w:autoSpaceDE w:val="0"/>
        <w:autoSpaceDN w:val="0"/>
        <w:adjustRightInd w:val="0"/>
        <w:spacing w:before="31" w:after="0" w:line="240" w:lineRule="auto"/>
        <w:ind w:left="720" w:right="101" w:firstLine="360"/>
        <w:rPr>
          <w:rFonts w:ascii="Times New Roman" w:hAnsi="Times New Roman" w:cs="Times New Roman"/>
        </w:rPr>
      </w:pPr>
      <w:r w:rsidRPr="00BC2899">
        <w:rPr>
          <w:rFonts w:ascii="Times New Roman" w:hAnsi="Times New Roman" w:cs="Times New Roman"/>
        </w:rPr>
        <w:t>130 CMR 456.000 establishes the requirements for nursing</w:t>
      </w:r>
      <w:r w:rsidR="004A031E" w:rsidRPr="00BC2899">
        <w:rPr>
          <w:rFonts w:ascii="Times New Roman" w:hAnsi="Times New Roman" w:cs="Times New Roman"/>
        </w:rPr>
        <w:t xml:space="preserve"> </w:t>
      </w:r>
      <w:r w:rsidRPr="00BC2899">
        <w:rPr>
          <w:rFonts w:ascii="Times New Roman" w:hAnsi="Times New Roman" w:cs="Times New Roman"/>
        </w:rPr>
        <w:t xml:space="preserve">facility services under MassHealth.  All nursing facilities participating in MassHealth must comply with the regulations governing MassHealth including, but </w:t>
      </w:r>
      <w:proofErr w:type="gramStart"/>
      <w:r w:rsidRPr="00BC2899">
        <w:rPr>
          <w:rFonts w:ascii="Times New Roman" w:hAnsi="Times New Roman" w:cs="Times New Roman"/>
        </w:rPr>
        <w:t>not</w:t>
      </w:r>
      <w:proofErr w:type="gramEnd"/>
      <w:r w:rsidRPr="00BC2899">
        <w:rPr>
          <w:rFonts w:ascii="Times New Roman" w:hAnsi="Times New Roman" w:cs="Times New Roman"/>
        </w:rPr>
        <w:t xml:space="preserve"> limited to, 130 CMR 456.000 and 130 CMR 450.000</w:t>
      </w:r>
      <w:r w:rsidR="004A031E" w:rsidRPr="00BC2899">
        <w:rPr>
          <w:rFonts w:ascii="Times New Roman" w:hAnsi="Times New Roman" w:cs="Times New Roman"/>
        </w:rPr>
        <w:t xml:space="preserve">: </w:t>
      </w:r>
      <w:r w:rsidR="004A031E" w:rsidRPr="00BC2899">
        <w:rPr>
          <w:rFonts w:ascii="Times New Roman" w:hAnsi="Times New Roman" w:cs="Times New Roman"/>
          <w:i/>
          <w:iCs/>
        </w:rPr>
        <w:t>Administrative and Billing Regulations</w:t>
      </w:r>
      <w:r w:rsidRPr="00BC2899">
        <w:rPr>
          <w:rFonts w:ascii="Times New Roman" w:hAnsi="Times New Roman" w:cs="Times New Roman"/>
        </w:rPr>
        <w:t>.</w:t>
      </w:r>
    </w:p>
    <w:p w14:paraId="27BB8ADC" w14:textId="77777777" w:rsidR="0088304D" w:rsidRPr="00BC2899" w:rsidRDefault="0088304D">
      <w:pPr>
        <w:widowControl w:val="0"/>
        <w:autoSpaceDE w:val="0"/>
        <w:autoSpaceDN w:val="0"/>
        <w:adjustRightInd w:val="0"/>
        <w:spacing w:before="12" w:after="0" w:line="240" w:lineRule="exact"/>
        <w:rPr>
          <w:rFonts w:ascii="Times New Roman" w:hAnsi="Times New Roman" w:cs="Times New Roman"/>
          <w:sz w:val="24"/>
          <w:szCs w:val="24"/>
        </w:rPr>
      </w:pPr>
    </w:p>
    <w:p w14:paraId="60CAEE70" w14:textId="77777777" w:rsidR="0088304D" w:rsidRPr="00BC2899" w:rsidRDefault="0088304D" w:rsidP="00802714">
      <w:pPr>
        <w:widowControl w:val="0"/>
        <w:autoSpaceDE w:val="0"/>
        <w:autoSpaceDN w:val="0"/>
        <w:adjustRightInd w:val="0"/>
        <w:spacing w:after="0" w:line="240" w:lineRule="auto"/>
        <w:rPr>
          <w:rFonts w:ascii="Times New Roman" w:hAnsi="Times New Roman" w:cs="Times New Roman"/>
        </w:rPr>
      </w:pPr>
      <w:r w:rsidRPr="00BC2899">
        <w:rPr>
          <w:rFonts w:ascii="Times New Roman" w:hAnsi="Times New Roman" w:cs="Times New Roman"/>
          <w:u w:val="single"/>
        </w:rPr>
        <w:t>456</w:t>
      </w:r>
      <w:r w:rsidRPr="00BC2899">
        <w:rPr>
          <w:rFonts w:ascii="Times New Roman" w:hAnsi="Times New Roman" w:cs="Times New Roman"/>
          <w:spacing w:val="-1"/>
          <w:u w:val="single"/>
        </w:rPr>
        <w:t>.</w:t>
      </w:r>
      <w:r w:rsidRPr="00BC2899">
        <w:rPr>
          <w:rFonts w:ascii="Times New Roman" w:hAnsi="Times New Roman" w:cs="Times New Roman"/>
          <w:u w:val="single"/>
        </w:rPr>
        <w:t xml:space="preserve">402: </w:t>
      </w:r>
      <w:r w:rsidRPr="00BC2899">
        <w:rPr>
          <w:rFonts w:ascii="Times New Roman" w:hAnsi="Times New Roman" w:cs="Times New Roman"/>
          <w:spacing w:val="43"/>
          <w:u w:val="single"/>
        </w:rPr>
        <w:t xml:space="preserve"> </w:t>
      </w:r>
      <w:r w:rsidRPr="00BC2899">
        <w:rPr>
          <w:rFonts w:ascii="Times New Roman" w:hAnsi="Times New Roman" w:cs="Times New Roman"/>
          <w:u w:val="single"/>
        </w:rPr>
        <w:t>Definitions</w:t>
      </w:r>
    </w:p>
    <w:p w14:paraId="642A3AB1" w14:textId="77777777" w:rsidR="0088304D" w:rsidRPr="00BC2899" w:rsidRDefault="0088304D">
      <w:pPr>
        <w:widowControl w:val="0"/>
        <w:autoSpaceDE w:val="0"/>
        <w:autoSpaceDN w:val="0"/>
        <w:adjustRightInd w:val="0"/>
        <w:spacing w:before="13" w:after="0" w:line="240" w:lineRule="exact"/>
        <w:rPr>
          <w:rFonts w:ascii="Times New Roman" w:hAnsi="Times New Roman" w:cs="Times New Roman"/>
          <w:sz w:val="24"/>
          <w:szCs w:val="24"/>
        </w:rPr>
      </w:pPr>
    </w:p>
    <w:p w14:paraId="431A89BE" w14:textId="77777777" w:rsidR="0088304D" w:rsidRPr="00BC2899" w:rsidRDefault="0088304D" w:rsidP="00BC2899">
      <w:pPr>
        <w:widowControl w:val="0"/>
        <w:autoSpaceDE w:val="0"/>
        <w:autoSpaceDN w:val="0"/>
        <w:adjustRightInd w:val="0"/>
        <w:spacing w:after="0" w:line="240" w:lineRule="auto"/>
        <w:ind w:left="720" w:right="360"/>
        <w:rPr>
          <w:rFonts w:ascii="Times New Roman" w:hAnsi="Times New Roman" w:cs="Times New Roman"/>
        </w:rPr>
      </w:pPr>
      <w:r w:rsidRPr="00BC2899">
        <w:rPr>
          <w:rFonts w:ascii="Times New Roman" w:hAnsi="Times New Roman" w:cs="Times New Roman"/>
          <w:u w:val="single"/>
        </w:rPr>
        <w:t>Board of Hearings</w:t>
      </w:r>
      <w:r w:rsidRPr="00912090">
        <w:rPr>
          <w:rFonts w:ascii="Times New Roman" w:hAnsi="Times New Roman" w:cs="Times New Roman"/>
          <w:spacing w:val="-1"/>
          <w:u w:val="single"/>
        </w:rPr>
        <w:t xml:space="preserve"> </w:t>
      </w:r>
      <w:r w:rsidR="00B152A7" w:rsidRPr="00912090">
        <w:rPr>
          <w:rFonts w:ascii="Times New Roman" w:hAnsi="Times New Roman" w:cs="Times New Roman"/>
          <w:spacing w:val="-1"/>
          <w:u w:val="single"/>
        </w:rPr>
        <w:t>(BOH)</w:t>
      </w:r>
      <w:r w:rsidR="00912090">
        <w:rPr>
          <w:rFonts w:ascii="Times New Roman" w:hAnsi="Times New Roman" w:cs="Times New Roman"/>
          <w:spacing w:val="-1"/>
        </w:rPr>
        <w:t>.</w:t>
      </w:r>
      <w:r w:rsidR="00B152A7" w:rsidRPr="00BC2899">
        <w:rPr>
          <w:rFonts w:ascii="Times New Roman" w:hAnsi="Times New Roman" w:cs="Times New Roman"/>
          <w:spacing w:val="-1"/>
        </w:rPr>
        <w:t xml:space="preserve"> </w:t>
      </w:r>
      <w:r w:rsidR="00912090">
        <w:rPr>
          <w:rFonts w:ascii="Times New Roman" w:hAnsi="Times New Roman" w:cs="Times New Roman"/>
        </w:rPr>
        <w:t>T</w:t>
      </w:r>
      <w:r w:rsidRPr="00BC2899">
        <w:rPr>
          <w:rFonts w:ascii="Times New Roman" w:hAnsi="Times New Roman" w:cs="Times New Roman"/>
        </w:rPr>
        <w:t>he</w:t>
      </w:r>
      <w:r w:rsidRPr="00BC2899">
        <w:rPr>
          <w:rFonts w:ascii="Times New Roman" w:hAnsi="Times New Roman" w:cs="Times New Roman"/>
          <w:spacing w:val="-2"/>
        </w:rPr>
        <w:t xml:space="preserve"> </w:t>
      </w:r>
      <w:r w:rsidRPr="00BC2899">
        <w:rPr>
          <w:rFonts w:ascii="Times New Roman" w:hAnsi="Times New Roman" w:cs="Times New Roman"/>
          <w:spacing w:val="-1"/>
        </w:rPr>
        <w:t>u</w:t>
      </w:r>
      <w:r w:rsidRPr="00BC2899">
        <w:rPr>
          <w:rFonts w:ascii="Times New Roman" w:hAnsi="Times New Roman" w:cs="Times New Roman"/>
          <w:spacing w:val="1"/>
        </w:rPr>
        <w:t>n</w:t>
      </w:r>
      <w:r w:rsidRPr="00BC2899">
        <w:rPr>
          <w:rFonts w:ascii="Times New Roman" w:hAnsi="Times New Roman" w:cs="Times New Roman"/>
        </w:rPr>
        <w:t>it</w:t>
      </w:r>
      <w:r w:rsidRPr="00BC2899">
        <w:rPr>
          <w:rFonts w:ascii="Times New Roman" w:hAnsi="Times New Roman" w:cs="Times New Roman"/>
          <w:spacing w:val="-1"/>
        </w:rPr>
        <w:t xml:space="preserve"> </w:t>
      </w:r>
      <w:r w:rsidRPr="00BC2899">
        <w:rPr>
          <w:rFonts w:ascii="Times New Roman" w:hAnsi="Times New Roman" w:cs="Times New Roman"/>
        </w:rPr>
        <w:t>within</w:t>
      </w:r>
      <w:r w:rsidRPr="00BC2899">
        <w:rPr>
          <w:rFonts w:ascii="Times New Roman" w:hAnsi="Times New Roman" w:cs="Times New Roman"/>
          <w:spacing w:val="-5"/>
        </w:rPr>
        <w:t xml:space="preserve"> </w:t>
      </w:r>
      <w:r w:rsidRPr="00BC2899">
        <w:rPr>
          <w:rFonts w:ascii="Times New Roman" w:hAnsi="Times New Roman" w:cs="Times New Roman"/>
        </w:rPr>
        <w:t>M</w:t>
      </w:r>
      <w:r w:rsidRPr="00BC2899">
        <w:rPr>
          <w:rFonts w:ascii="Times New Roman" w:hAnsi="Times New Roman" w:cs="Times New Roman"/>
          <w:spacing w:val="-2"/>
        </w:rPr>
        <w:t>a</w:t>
      </w:r>
      <w:r w:rsidRPr="00BC2899">
        <w:rPr>
          <w:rFonts w:ascii="Times New Roman" w:hAnsi="Times New Roman" w:cs="Times New Roman"/>
        </w:rPr>
        <w:t>ssHealth</w:t>
      </w:r>
      <w:r w:rsidRPr="00BC2899">
        <w:rPr>
          <w:rFonts w:ascii="Times New Roman" w:hAnsi="Times New Roman" w:cs="Times New Roman"/>
          <w:spacing w:val="-2"/>
        </w:rPr>
        <w:t xml:space="preserve"> </w:t>
      </w:r>
      <w:r w:rsidRPr="00BC2899">
        <w:rPr>
          <w:rFonts w:ascii="Times New Roman" w:hAnsi="Times New Roman" w:cs="Times New Roman"/>
        </w:rPr>
        <w:t>that</w:t>
      </w:r>
      <w:r w:rsidRPr="00BC2899">
        <w:rPr>
          <w:rFonts w:ascii="Times New Roman" w:hAnsi="Times New Roman" w:cs="Times New Roman"/>
          <w:spacing w:val="-3"/>
        </w:rPr>
        <w:t xml:space="preserve"> </w:t>
      </w:r>
      <w:r w:rsidRPr="00BC2899">
        <w:rPr>
          <w:rFonts w:ascii="Times New Roman" w:hAnsi="Times New Roman" w:cs="Times New Roman"/>
        </w:rPr>
        <w:t>is</w:t>
      </w:r>
      <w:r w:rsidRPr="00BC2899">
        <w:rPr>
          <w:rFonts w:ascii="Times New Roman" w:hAnsi="Times New Roman" w:cs="Times New Roman"/>
          <w:spacing w:val="-1"/>
        </w:rPr>
        <w:t xml:space="preserve"> </w:t>
      </w:r>
      <w:r w:rsidRPr="00BC2899">
        <w:rPr>
          <w:rFonts w:ascii="Times New Roman" w:hAnsi="Times New Roman" w:cs="Times New Roman"/>
        </w:rPr>
        <w:t>responsible</w:t>
      </w:r>
      <w:r w:rsidRPr="00BC2899">
        <w:rPr>
          <w:rFonts w:ascii="Times New Roman" w:hAnsi="Times New Roman" w:cs="Times New Roman"/>
          <w:spacing w:val="-9"/>
        </w:rPr>
        <w:t xml:space="preserve"> </w:t>
      </w:r>
      <w:r w:rsidRPr="00BC2899">
        <w:rPr>
          <w:rFonts w:ascii="Times New Roman" w:hAnsi="Times New Roman" w:cs="Times New Roman"/>
        </w:rPr>
        <w:t>for</w:t>
      </w:r>
      <w:r w:rsidRPr="00BC2899">
        <w:rPr>
          <w:rFonts w:ascii="Times New Roman" w:hAnsi="Times New Roman" w:cs="Times New Roman"/>
          <w:spacing w:val="-2"/>
        </w:rPr>
        <w:t xml:space="preserve"> </w:t>
      </w:r>
      <w:r w:rsidRPr="00BC2899">
        <w:rPr>
          <w:rFonts w:ascii="Times New Roman" w:hAnsi="Times New Roman" w:cs="Times New Roman"/>
        </w:rPr>
        <w:t>ad</w:t>
      </w:r>
      <w:r w:rsidRPr="00BC2899">
        <w:rPr>
          <w:rFonts w:ascii="Times New Roman" w:hAnsi="Times New Roman" w:cs="Times New Roman"/>
          <w:spacing w:val="-1"/>
        </w:rPr>
        <w:t>m</w:t>
      </w:r>
      <w:r w:rsidRPr="00BC2899">
        <w:rPr>
          <w:rFonts w:ascii="Times New Roman" w:hAnsi="Times New Roman" w:cs="Times New Roman"/>
        </w:rPr>
        <w:t>inistering</w:t>
      </w:r>
      <w:r w:rsidRPr="00BC2899">
        <w:rPr>
          <w:rFonts w:ascii="Times New Roman" w:hAnsi="Times New Roman" w:cs="Times New Roman"/>
          <w:spacing w:val="-2"/>
        </w:rPr>
        <w:t xml:space="preserve"> </w:t>
      </w:r>
      <w:r w:rsidRPr="00BC2899">
        <w:rPr>
          <w:rFonts w:ascii="Times New Roman" w:hAnsi="Times New Roman" w:cs="Times New Roman"/>
        </w:rPr>
        <w:t>the</w:t>
      </w:r>
      <w:r w:rsidRPr="00BC2899">
        <w:rPr>
          <w:rFonts w:ascii="Times New Roman" w:hAnsi="Times New Roman" w:cs="Times New Roman"/>
          <w:spacing w:val="-2"/>
        </w:rPr>
        <w:t xml:space="preserve"> </w:t>
      </w:r>
      <w:r w:rsidRPr="00BC2899">
        <w:rPr>
          <w:rFonts w:ascii="Times New Roman" w:hAnsi="Times New Roman" w:cs="Times New Roman"/>
        </w:rPr>
        <w:t>fair</w:t>
      </w:r>
      <w:r w:rsidR="0041401B" w:rsidRPr="00BC2899">
        <w:rPr>
          <w:rFonts w:ascii="Times New Roman" w:hAnsi="Times New Roman" w:cs="Times New Roman"/>
        </w:rPr>
        <w:t xml:space="preserve"> </w:t>
      </w:r>
      <w:r w:rsidRPr="00BC2899">
        <w:rPr>
          <w:rFonts w:ascii="Times New Roman" w:hAnsi="Times New Roman" w:cs="Times New Roman"/>
        </w:rPr>
        <w:t>hearing process</w:t>
      </w:r>
      <w:r w:rsidRPr="00BC2899">
        <w:rPr>
          <w:rFonts w:ascii="Times New Roman" w:hAnsi="Times New Roman" w:cs="Times New Roman"/>
          <w:spacing w:val="-6"/>
        </w:rPr>
        <w:t xml:space="preserve"> </w:t>
      </w:r>
      <w:r w:rsidRPr="00BC2899">
        <w:rPr>
          <w:rFonts w:ascii="Times New Roman" w:hAnsi="Times New Roman" w:cs="Times New Roman"/>
        </w:rPr>
        <w:t>under</w:t>
      </w:r>
      <w:r w:rsidRPr="00BC2899">
        <w:rPr>
          <w:rFonts w:ascii="Times New Roman" w:hAnsi="Times New Roman" w:cs="Times New Roman"/>
          <w:spacing w:val="-5"/>
        </w:rPr>
        <w:t xml:space="preserve"> </w:t>
      </w:r>
      <w:r w:rsidRPr="00BC2899">
        <w:rPr>
          <w:rFonts w:ascii="Times New Roman" w:hAnsi="Times New Roman" w:cs="Times New Roman"/>
        </w:rPr>
        <w:t>130</w:t>
      </w:r>
      <w:r w:rsidRPr="00BC2899">
        <w:rPr>
          <w:rFonts w:ascii="Times New Roman" w:hAnsi="Times New Roman" w:cs="Times New Roman"/>
          <w:spacing w:val="-4"/>
        </w:rPr>
        <w:t xml:space="preserve"> </w:t>
      </w:r>
      <w:r w:rsidRPr="00BC2899">
        <w:rPr>
          <w:rFonts w:ascii="Times New Roman" w:hAnsi="Times New Roman" w:cs="Times New Roman"/>
        </w:rPr>
        <w:t>CMR</w:t>
      </w:r>
      <w:r w:rsidRPr="00BC2899">
        <w:rPr>
          <w:rFonts w:ascii="Times New Roman" w:hAnsi="Times New Roman" w:cs="Times New Roman"/>
          <w:spacing w:val="-4"/>
        </w:rPr>
        <w:t xml:space="preserve"> </w:t>
      </w:r>
      <w:r w:rsidRPr="00BC2899">
        <w:rPr>
          <w:rFonts w:ascii="Times New Roman" w:hAnsi="Times New Roman" w:cs="Times New Roman"/>
        </w:rPr>
        <w:t>610.000</w:t>
      </w:r>
      <w:r w:rsidR="004A031E" w:rsidRPr="00BC2899">
        <w:rPr>
          <w:rFonts w:ascii="Times New Roman" w:hAnsi="Times New Roman" w:cs="Times New Roman"/>
        </w:rPr>
        <w:t xml:space="preserve">: </w:t>
      </w:r>
      <w:r w:rsidR="004A031E" w:rsidRPr="00BC2899">
        <w:rPr>
          <w:rFonts w:ascii="Times New Roman" w:hAnsi="Times New Roman" w:cs="Times New Roman"/>
          <w:i/>
          <w:iCs/>
        </w:rPr>
        <w:t>MassHealth: Fair Hearing Rules</w:t>
      </w:r>
      <w:r w:rsidRPr="00BC2899">
        <w:rPr>
          <w:rFonts w:ascii="Times New Roman" w:hAnsi="Times New Roman" w:cs="Times New Roman"/>
          <w:spacing w:val="-6"/>
        </w:rPr>
        <w:t xml:space="preserve"> </w:t>
      </w:r>
      <w:r w:rsidRPr="00BC2899">
        <w:rPr>
          <w:rFonts w:ascii="Times New Roman" w:hAnsi="Times New Roman" w:cs="Times New Roman"/>
        </w:rPr>
        <w:t>and</w:t>
      </w:r>
      <w:r w:rsidRPr="00BC2899">
        <w:rPr>
          <w:rFonts w:ascii="Times New Roman" w:hAnsi="Times New Roman" w:cs="Times New Roman"/>
          <w:spacing w:val="-3"/>
        </w:rPr>
        <w:t xml:space="preserve"> </w:t>
      </w:r>
      <w:r w:rsidRPr="00BC2899">
        <w:rPr>
          <w:rFonts w:ascii="Times New Roman" w:hAnsi="Times New Roman" w:cs="Times New Roman"/>
        </w:rPr>
        <w:t>claims</w:t>
      </w:r>
      <w:r w:rsidRPr="00BC2899">
        <w:rPr>
          <w:rFonts w:ascii="Times New Roman" w:hAnsi="Times New Roman" w:cs="Times New Roman"/>
          <w:spacing w:val="-5"/>
        </w:rPr>
        <w:t xml:space="preserve"> </w:t>
      </w:r>
      <w:r w:rsidRPr="00BC2899">
        <w:rPr>
          <w:rFonts w:ascii="Times New Roman" w:hAnsi="Times New Roman" w:cs="Times New Roman"/>
        </w:rPr>
        <w:t>for</w:t>
      </w:r>
      <w:r w:rsidRPr="00BC2899">
        <w:rPr>
          <w:rFonts w:ascii="Times New Roman" w:hAnsi="Times New Roman" w:cs="Times New Roman"/>
          <w:spacing w:val="-2"/>
        </w:rPr>
        <w:t xml:space="preserve"> </w:t>
      </w:r>
      <w:r w:rsidRPr="00BC2899">
        <w:rPr>
          <w:rFonts w:ascii="Times New Roman" w:hAnsi="Times New Roman" w:cs="Times New Roman"/>
        </w:rPr>
        <w:t>adjudicat</w:t>
      </w:r>
      <w:r w:rsidRPr="00BC2899">
        <w:rPr>
          <w:rFonts w:ascii="Times New Roman" w:hAnsi="Times New Roman" w:cs="Times New Roman"/>
          <w:spacing w:val="-1"/>
        </w:rPr>
        <w:t>i</w:t>
      </w:r>
      <w:r w:rsidRPr="00BC2899">
        <w:rPr>
          <w:rFonts w:ascii="Times New Roman" w:hAnsi="Times New Roman" w:cs="Times New Roman"/>
        </w:rPr>
        <w:t>on</w:t>
      </w:r>
      <w:r w:rsidRPr="00BC2899">
        <w:rPr>
          <w:rFonts w:ascii="Times New Roman" w:hAnsi="Times New Roman" w:cs="Times New Roman"/>
          <w:spacing w:val="-7"/>
        </w:rPr>
        <w:t xml:space="preserve"> </w:t>
      </w:r>
      <w:r w:rsidRPr="00BC2899">
        <w:rPr>
          <w:rFonts w:ascii="Times New Roman" w:hAnsi="Times New Roman" w:cs="Times New Roman"/>
        </w:rPr>
        <w:t>hearings</w:t>
      </w:r>
      <w:r w:rsidRPr="00BC2899">
        <w:rPr>
          <w:rFonts w:ascii="Times New Roman" w:hAnsi="Times New Roman" w:cs="Times New Roman"/>
          <w:spacing w:val="-7"/>
        </w:rPr>
        <w:t xml:space="preserve"> </w:t>
      </w:r>
      <w:r w:rsidRPr="00BC2899">
        <w:rPr>
          <w:rFonts w:ascii="Times New Roman" w:hAnsi="Times New Roman" w:cs="Times New Roman"/>
        </w:rPr>
        <w:t>under</w:t>
      </w:r>
      <w:r w:rsidRPr="00BC2899">
        <w:rPr>
          <w:rFonts w:ascii="Times New Roman" w:hAnsi="Times New Roman" w:cs="Times New Roman"/>
          <w:spacing w:val="-5"/>
        </w:rPr>
        <w:t xml:space="preserve"> </w:t>
      </w:r>
      <w:r w:rsidRPr="00BC2899">
        <w:rPr>
          <w:rFonts w:ascii="Times New Roman" w:hAnsi="Times New Roman" w:cs="Times New Roman"/>
        </w:rPr>
        <w:t>130</w:t>
      </w:r>
      <w:r w:rsidRPr="00BC2899">
        <w:rPr>
          <w:rFonts w:ascii="Times New Roman" w:hAnsi="Times New Roman" w:cs="Times New Roman"/>
          <w:spacing w:val="-3"/>
        </w:rPr>
        <w:t xml:space="preserve"> </w:t>
      </w:r>
      <w:r w:rsidRPr="00BC2899">
        <w:rPr>
          <w:rFonts w:ascii="Times New Roman" w:hAnsi="Times New Roman" w:cs="Times New Roman"/>
        </w:rPr>
        <w:t>CMR</w:t>
      </w:r>
      <w:r w:rsidR="004A031E" w:rsidRPr="00BC2899">
        <w:rPr>
          <w:rFonts w:ascii="Times New Roman" w:hAnsi="Times New Roman" w:cs="Times New Roman"/>
        </w:rPr>
        <w:t xml:space="preserve"> </w:t>
      </w:r>
      <w:r w:rsidRPr="00BC2899">
        <w:rPr>
          <w:rFonts w:ascii="Times New Roman" w:hAnsi="Times New Roman" w:cs="Times New Roman"/>
        </w:rPr>
        <w:t>450</w:t>
      </w:r>
      <w:r w:rsidRPr="00BC2899">
        <w:rPr>
          <w:rFonts w:ascii="Times New Roman" w:hAnsi="Times New Roman" w:cs="Times New Roman"/>
          <w:spacing w:val="-1"/>
        </w:rPr>
        <w:t>.</w:t>
      </w:r>
      <w:r w:rsidRPr="00BC2899">
        <w:rPr>
          <w:rFonts w:ascii="Times New Roman" w:hAnsi="Times New Roman" w:cs="Times New Roman"/>
        </w:rPr>
        <w:t>241</w:t>
      </w:r>
      <w:r w:rsidR="004A031E" w:rsidRPr="00BC2899">
        <w:rPr>
          <w:rFonts w:ascii="Times New Roman" w:hAnsi="Times New Roman" w:cs="Times New Roman"/>
        </w:rPr>
        <w:t xml:space="preserve">: </w:t>
      </w:r>
      <w:r w:rsidR="004A031E" w:rsidRPr="00BC2899">
        <w:rPr>
          <w:rFonts w:ascii="Times New Roman" w:hAnsi="Times New Roman" w:cs="Times New Roman"/>
          <w:i/>
          <w:iCs/>
        </w:rPr>
        <w:t>Hearings: Claim for an Adjudicatory Hearing</w:t>
      </w:r>
      <w:r w:rsidRPr="00BC2899">
        <w:rPr>
          <w:rFonts w:ascii="Times New Roman" w:hAnsi="Times New Roman" w:cs="Times New Roman"/>
        </w:rPr>
        <w:t>,</w:t>
      </w:r>
      <w:r w:rsidRPr="00BC2899">
        <w:rPr>
          <w:rFonts w:ascii="Times New Roman" w:hAnsi="Times New Roman" w:cs="Times New Roman"/>
          <w:spacing w:val="-4"/>
        </w:rPr>
        <w:t xml:space="preserve"> </w:t>
      </w:r>
      <w:r w:rsidRPr="00BC2899">
        <w:rPr>
          <w:rFonts w:ascii="Times New Roman" w:hAnsi="Times New Roman" w:cs="Times New Roman"/>
        </w:rPr>
        <w:t>inc</w:t>
      </w:r>
      <w:r w:rsidRPr="00BC2899">
        <w:rPr>
          <w:rFonts w:ascii="Times New Roman" w:hAnsi="Times New Roman" w:cs="Times New Roman"/>
          <w:spacing w:val="-1"/>
        </w:rPr>
        <w:t>l</w:t>
      </w:r>
      <w:r w:rsidRPr="00BC2899">
        <w:rPr>
          <w:rFonts w:ascii="Times New Roman" w:hAnsi="Times New Roman" w:cs="Times New Roman"/>
        </w:rPr>
        <w:t>uding</w:t>
      </w:r>
      <w:r w:rsidRPr="00BC2899">
        <w:rPr>
          <w:rFonts w:ascii="Times New Roman" w:hAnsi="Times New Roman" w:cs="Times New Roman"/>
          <w:spacing w:val="-2"/>
        </w:rPr>
        <w:t xml:space="preserve"> </w:t>
      </w:r>
      <w:r w:rsidRPr="00BC2899">
        <w:rPr>
          <w:rFonts w:ascii="Times New Roman" w:hAnsi="Times New Roman" w:cs="Times New Roman"/>
        </w:rPr>
        <w:t>hearings</w:t>
      </w:r>
      <w:r w:rsidRPr="00BC2899">
        <w:rPr>
          <w:rFonts w:ascii="Times New Roman" w:hAnsi="Times New Roman" w:cs="Times New Roman"/>
          <w:spacing w:val="-7"/>
        </w:rPr>
        <w:t xml:space="preserve"> </w:t>
      </w:r>
      <w:r w:rsidRPr="00BC2899">
        <w:rPr>
          <w:rFonts w:ascii="Times New Roman" w:hAnsi="Times New Roman" w:cs="Times New Roman"/>
        </w:rPr>
        <w:t>about</w:t>
      </w:r>
      <w:r w:rsidRPr="00BC2899">
        <w:rPr>
          <w:rFonts w:ascii="Times New Roman" w:hAnsi="Times New Roman" w:cs="Times New Roman"/>
          <w:spacing w:val="-4"/>
        </w:rPr>
        <w:t xml:space="preserve"> </w:t>
      </w:r>
      <w:r w:rsidRPr="00BC2899">
        <w:rPr>
          <w:rFonts w:ascii="Times New Roman" w:hAnsi="Times New Roman" w:cs="Times New Roman"/>
        </w:rPr>
        <w:t>transfers</w:t>
      </w:r>
      <w:r w:rsidRPr="00BC2899">
        <w:rPr>
          <w:rFonts w:ascii="Times New Roman" w:hAnsi="Times New Roman" w:cs="Times New Roman"/>
          <w:spacing w:val="-7"/>
        </w:rPr>
        <w:t xml:space="preserve"> </w:t>
      </w:r>
      <w:r w:rsidRPr="00BC2899">
        <w:rPr>
          <w:rFonts w:ascii="Times New Roman" w:hAnsi="Times New Roman" w:cs="Times New Roman"/>
        </w:rPr>
        <w:t>and</w:t>
      </w:r>
      <w:r w:rsidRPr="00BC2899">
        <w:rPr>
          <w:rFonts w:ascii="Times New Roman" w:hAnsi="Times New Roman" w:cs="Times New Roman"/>
          <w:spacing w:val="-3"/>
        </w:rPr>
        <w:t xml:space="preserve"> </w:t>
      </w:r>
      <w:r w:rsidRPr="00BC2899">
        <w:rPr>
          <w:rFonts w:ascii="Times New Roman" w:hAnsi="Times New Roman" w:cs="Times New Roman"/>
        </w:rPr>
        <w:t>discharges</w:t>
      </w:r>
      <w:r w:rsidRPr="00BC2899">
        <w:rPr>
          <w:rFonts w:ascii="Times New Roman" w:hAnsi="Times New Roman" w:cs="Times New Roman"/>
          <w:spacing w:val="-8"/>
        </w:rPr>
        <w:t xml:space="preserve"> </w:t>
      </w:r>
      <w:r w:rsidRPr="00BC2899">
        <w:rPr>
          <w:rFonts w:ascii="Times New Roman" w:hAnsi="Times New Roman" w:cs="Times New Roman"/>
        </w:rPr>
        <w:t>of</w:t>
      </w:r>
      <w:r w:rsidRPr="00BC2899">
        <w:rPr>
          <w:rFonts w:ascii="Times New Roman" w:hAnsi="Times New Roman" w:cs="Times New Roman"/>
          <w:spacing w:val="-2"/>
        </w:rPr>
        <w:t xml:space="preserve"> </w:t>
      </w:r>
      <w:r w:rsidRPr="00BC2899">
        <w:rPr>
          <w:rFonts w:ascii="Times New Roman" w:hAnsi="Times New Roman" w:cs="Times New Roman"/>
        </w:rPr>
        <w:t>resi</w:t>
      </w:r>
      <w:r w:rsidRPr="00BC2899">
        <w:rPr>
          <w:rFonts w:ascii="Times New Roman" w:hAnsi="Times New Roman" w:cs="Times New Roman"/>
          <w:spacing w:val="2"/>
        </w:rPr>
        <w:t>d</w:t>
      </w:r>
      <w:r w:rsidRPr="00BC2899">
        <w:rPr>
          <w:rFonts w:ascii="Times New Roman" w:hAnsi="Times New Roman" w:cs="Times New Roman"/>
        </w:rPr>
        <w:t>ents</w:t>
      </w:r>
      <w:r w:rsidRPr="00BC2899">
        <w:rPr>
          <w:rFonts w:ascii="Times New Roman" w:hAnsi="Times New Roman" w:cs="Times New Roman"/>
          <w:spacing w:val="-5"/>
        </w:rPr>
        <w:t xml:space="preserve"> </w:t>
      </w:r>
      <w:r w:rsidRPr="00BC2899">
        <w:rPr>
          <w:rFonts w:ascii="Times New Roman" w:hAnsi="Times New Roman" w:cs="Times New Roman"/>
        </w:rPr>
        <w:t>by nurs</w:t>
      </w:r>
      <w:r w:rsidRPr="00BC2899">
        <w:rPr>
          <w:rFonts w:ascii="Times New Roman" w:hAnsi="Times New Roman" w:cs="Times New Roman"/>
          <w:spacing w:val="-1"/>
        </w:rPr>
        <w:t>i</w:t>
      </w:r>
      <w:r w:rsidRPr="00BC2899">
        <w:rPr>
          <w:rFonts w:ascii="Times New Roman" w:hAnsi="Times New Roman" w:cs="Times New Roman"/>
        </w:rPr>
        <w:t>ng</w:t>
      </w:r>
      <w:r w:rsidRPr="00BC2899">
        <w:rPr>
          <w:rFonts w:ascii="Times New Roman" w:hAnsi="Times New Roman" w:cs="Times New Roman"/>
          <w:spacing w:val="-3"/>
        </w:rPr>
        <w:t xml:space="preserve"> </w:t>
      </w:r>
      <w:r w:rsidRPr="00BC2899">
        <w:rPr>
          <w:rFonts w:ascii="Times New Roman" w:hAnsi="Times New Roman" w:cs="Times New Roman"/>
        </w:rPr>
        <w:t>facilities.</w:t>
      </w:r>
    </w:p>
    <w:p w14:paraId="6C231803" w14:textId="77777777" w:rsidR="00C61A3F" w:rsidRPr="00BC2899" w:rsidRDefault="00C61A3F" w:rsidP="00802714">
      <w:pPr>
        <w:widowControl w:val="0"/>
        <w:autoSpaceDE w:val="0"/>
        <w:autoSpaceDN w:val="0"/>
        <w:adjustRightInd w:val="0"/>
        <w:spacing w:after="0" w:line="240" w:lineRule="auto"/>
        <w:ind w:left="720"/>
        <w:rPr>
          <w:rFonts w:ascii="Times New Roman" w:hAnsi="Times New Roman" w:cs="Times New Roman"/>
        </w:rPr>
      </w:pPr>
    </w:p>
    <w:p w14:paraId="195D0AB3" w14:textId="58F9AE69" w:rsidR="00C61A3F" w:rsidRPr="00BC2899" w:rsidRDefault="00C61A3F" w:rsidP="00802714">
      <w:pPr>
        <w:widowControl w:val="0"/>
        <w:autoSpaceDE w:val="0"/>
        <w:autoSpaceDN w:val="0"/>
        <w:adjustRightInd w:val="0"/>
        <w:spacing w:after="0" w:line="240" w:lineRule="auto"/>
        <w:ind w:left="720"/>
        <w:rPr>
          <w:rFonts w:ascii="Times New Roman" w:hAnsi="Times New Roman" w:cs="Times New Roman"/>
        </w:rPr>
      </w:pPr>
      <w:r w:rsidRPr="00BC2899">
        <w:rPr>
          <w:rFonts w:ascii="Times New Roman" w:hAnsi="Times New Roman" w:cs="Times New Roman"/>
          <w:u w:val="single"/>
        </w:rPr>
        <w:t>Department of Developmental Services (DDS)</w:t>
      </w:r>
      <w:r w:rsidR="00912090" w:rsidRPr="00912090">
        <w:rPr>
          <w:rFonts w:ascii="Times New Roman" w:hAnsi="Times New Roman" w:cs="Times New Roman"/>
        </w:rPr>
        <w:t>.</w:t>
      </w:r>
      <w:r w:rsidRPr="00BC2899">
        <w:rPr>
          <w:rFonts w:ascii="Times New Roman" w:hAnsi="Times New Roman" w:cs="Times New Roman"/>
        </w:rPr>
        <w:t xml:space="preserve"> </w:t>
      </w:r>
      <w:r w:rsidR="00912090">
        <w:rPr>
          <w:rFonts w:ascii="Times New Roman" w:hAnsi="Times New Roman" w:cs="Times New Roman"/>
        </w:rPr>
        <w:t>A</w:t>
      </w:r>
      <w:r w:rsidRPr="00BC2899">
        <w:rPr>
          <w:rFonts w:ascii="Times New Roman" w:hAnsi="Times New Roman" w:cs="Times New Roman"/>
        </w:rPr>
        <w:t>n agency of the Commonwealth of Massachusetts, established under M.G.L. c. 19B. DDS also serves as the Preadmission and Resident Review (PASRR) authority for intellectual disabilities and developmental disabilities.</w:t>
      </w:r>
    </w:p>
    <w:p w14:paraId="2170462D" w14:textId="77777777" w:rsidR="00C61A3F" w:rsidRPr="00BC2899" w:rsidRDefault="00C61A3F" w:rsidP="00802714">
      <w:pPr>
        <w:widowControl w:val="0"/>
        <w:autoSpaceDE w:val="0"/>
        <w:autoSpaceDN w:val="0"/>
        <w:adjustRightInd w:val="0"/>
        <w:spacing w:after="0" w:line="240" w:lineRule="auto"/>
        <w:ind w:left="720"/>
        <w:rPr>
          <w:rFonts w:ascii="Times New Roman" w:hAnsi="Times New Roman" w:cs="Times New Roman"/>
        </w:rPr>
      </w:pPr>
    </w:p>
    <w:p w14:paraId="6B40FB52" w14:textId="77777777" w:rsidR="00C61A3F" w:rsidRPr="00BC2899" w:rsidRDefault="00C61A3F" w:rsidP="00802714">
      <w:pPr>
        <w:widowControl w:val="0"/>
        <w:autoSpaceDE w:val="0"/>
        <w:autoSpaceDN w:val="0"/>
        <w:adjustRightInd w:val="0"/>
        <w:spacing w:after="0" w:line="240" w:lineRule="auto"/>
        <w:ind w:left="720"/>
        <w:rPr>
          <w:rFonts w:ascii="Times New Roman" w:hAnsi="Times New Roman" w:cs="Times New Roman"/>
        </w:rPr>
      </w:pPr>
      <w:r w:rsidRPr="00BC2899">
        <w:rPr>
          <w:rFonts w:ascii="Times New Roman" w:hAnsi="Times New Roman" w:cs="Times New Roman"/>
          <w:u w:val="single"/>
        </w:rPr>
        <w:t>Department of Mental Health (DMH)</w:t>
      </w:r>
      <w:r w:rsidR="00912090" w:rsidRPr="00912090">
        <w:rPr>
          <w:rFonts w:ascii="Times New Roman" w:hAnsi="Times New Roman" w:cs="Times New Roman"/>
        </w:rPr>
        <w:t>.</w:t>
      </w:r>
      <w:r w:rsidRPr="00BC2899">
        <w:rPr>
          <w:rFonts w:ascii="Times New Roman" w:hAnsi="Times New Roman" w:cs="Times New Roman"/>
        </w:rPr>
        <w:t xml:space="preserve"> </w:t>
      </w:r>
      <w:r w:rsidR="00912090">
        <w:rPr>
          <w:rFonts w:ascii="Times New Roman" w:hAnsi="Times New Roman" w:cs="Times New Roman"/>
        </w:rPr>
        <w:t>A</w:t>
      </w:r>
      <w:r w:rsidRPr="00BC2899">
        <w:rPr>
          <w:rFonts w:ascii="Times New Roman" w:hAnsi="Times New Roman" w:cs="Times New Roman"/>
        </w:rPr>
        <w:t>n agency of the Commonwealth of Massachusetts, established under M.G.L. c. 19. DMH also serves as the PASRR authority for serious mental illness.</w:t>
      </w:r>
    </w:p>
    <w:p w14:paraId="36F663DD" w14:textId="77777777" w:rsidR="00C61A3F" w:rsidRPr="00BC2899" w:rsidRDefault="00C61A3F" w:rsidP="00802714">
      <w:pPr>
        <w:widowControl w:val="0"/>
        <w:autoSpaceDE w:val="0"/>
        <w:autoSpaceDN w:val="0"/>
        <w:adjustRightInd w:val="0"/>
        <w:spacing w:after="0" w:line="240" w:lineRule="auto"/>
        <w:ind w:left="720"/>
        <w:rPr>
          <w:rFonts w:ascii="Times New Roman" w:hAnsi="Times New Roman" w:cs="Times New Roman"/>
        </w:rPr>
      </w:pPr>
    </w:p>
    <w:p w14:paraId="2561DE7E" w14:textId="77777777" w:rsidR="00C61A3F" w:rsidRPr="00BC2899" w:rsidRDefault="00C61A3F" w:rsidP="00802714">
      <w:pPr>
        <w:widowControl w:val="0"/>
        <w:autoSpaceDE w:val="0"/>
        <w:autoSpaceDN w:val="0"/>
        <w:adjustRightInd w:val="0"/>
        <w:spacing w:after="0" w:line="240" w:lineRule="auto"/>
        <w:ind w:left="720"/>
        <w:rPr>
          <w:rFonts w:ascii="Times New Roman" w:hAnsi="Times New Roman" w:cs="Times New Roman"/>
        </w:rPr>
      </w:pPr>
      <w:r w:rsidRPr="00BC2899">
        <w:rPr>
          <w:rFonts w:ascii="Times New Roman" w:hAnsi="Times New Roman" w:cs="Times New Roman"/>
          <w:u w:val="single"/>
        </w:rPr>
        <w:t>Department of Public Health (DPH)</w:t>
      </w:r>
      <w:r w:rsidR="00912090" w:rsidRPr="00912090">
        <w:rPr>
          <w:rFonts w:ascii="Times New Roman" w:hAnsi="Times New Roman" w:cs="Times New Roman"/>
        </w:rPr>
        <w:t>.</w:t>
      </w:r>
      <w:r w:rsidRPr="00BC2899">
        <w:rPr>
          <w:rFonts w:ascii="Times New Roman" w:hAnsi="Times New Roman" w:cs="Times New Roman"/>
        </w:rPr>
        <w:t xml:space="preserve"> </w:t>
      </w:r>
      <w:r w:rsidR="00912090">
        <w:rPr>
          <w:rFonts w:ascii="Times New Roman" w:hAnsi="Times New Roman" w:cs="Times New Roman"/>
        </w:rPr>
        <w:t>A</w:t>
      </w:r>
      <w:r w:rsidRPr="00BC2899">
        <w:rPr>
          <w:rFonts w:ascii="Times New Roman" w:hAnsi="Times New Roman" w:cs="Times New Roman"/>
        </w:rPr>
        <w:t>n agency of the Commonwealth of Massachusetts, established under M.G.L. c. 17.</w:t>
      </w:r>
    </w:p>
    <w:p w14:paraId="36A14D02" w14:textId="77777777" w:rsidR="0088304D" w:rsidRPr="00BC2899" w:rsidRDefault="0088304D" w:rsidP="00802714">
      <w:pPr>
        <w:widowControl w:val="0"/>
        <w:autoSpaceDE w:val="0"/>
        <w:autoSpaceDN w:val="0"/>
        <w:adjustRightInd w:val="0"/>
        <w:spacing w:after="0" w:line="240" w:lineRule="exact"/>
        <w:ind w:left="720"/>
        <w:rPr>
          <w:rFonts w:ascii="Times New Roman" w:hAnsi="Times New Roman" w:cs="Times New Roman"/>
          <w:sz w:val="24"/>
          <w:szCs w:val="24"/>
        </w:rPr>
      </w:pPr>
    </w:p>
    <w:p w14:paraId="65141945" w14:textId="77777777" w:rsidR="0088304D" w:rsidRPr="00BC2899" w:rsidRDefault="0088304D" w:rsidP="00802714">
      <w:pPr>
        <w:widowControl w:val="0"/>
        <w:autoSpaceDE w:val="0"/>
        <w:autoSpaceDN w:val="0"/>
        <w:adjustRightInd w:val="0"/>
        <w:spacing w:after="0" w:line="240" w:lineRule="auto"/>
        <w:ind w:left="720" w:right="100"/>
        <w:rPr>
          <w:rFonts w:ascii="Times New Roman" w:hAnsi="Times New Roman" w:cs="Times New Roman"/>
        </w:rPr>
      </w:pPr>
      <w:r w:rsidRPr="00BC2899">
        <w:rPr>
          <w:rFonts w:ascii="Times New Roman" w:hAnsi="Times New Roman" w:cs="Times New Roman"/>
          <w:u w:val="single"/>
        </w:rPr>
        <w:t>Discharge</w:t>
      </w:r>
      <w:r w:rsidR="00912090" w:rsidRPr="00912090">
        <w:rPr>
          <w:rFonts w:ascii="Times New Roman" w:hAnsi="Times New Roman" w:cs="Times New Roman"/>
        </w:rPr>
        <w:t>.</w:t>
      </w:r>
      <w:r w:rsidRPr="00BC2899">
        <w:rPr>
          <w:rFonts w:ascii="Times New Roman" w:hAnsi="Times New Roman" w:cs="Times New Roman"/>
          <w:spacing w:val="-1"/>
        </w:rPr>
        <w:t xml:space="preserve"> </w:t>
      </w:r>
      <w:r w:rsidR="00912090">
        <w:rPr>
          <w:rFonts w:ascii="Times New Roman" w:hAnsi="Times New Roman" w:cs="Times New Roman"/>
        </w:rPr>
        <w:t>M</w:t>
      </w:r>
      <w:r w:rsidR="00C61A3F" w:rsidRPr="00BC2899">
        <w:rPr>
          <w:rFonts w:ascii="Times New Roman" w:hAnsi="Times New Roman" w:cs="Times New Roman"/>
          <w:spacing w:val="-1"/>
        </w:rPr>
        <w:t>ovement of a resident</w:t>
      </w:r>
      <w:r w:rsidR="00C61A3F" w:rsidRPr="00BC2899" w:rsidDel="00C61A3F">
        <w:rPr>
          <w:rFonts w:ascii="Times New Roman" w:hAnsi="Times New Roman" w:cs="Times New Roman"/>
        </w:rPr>
        <w:t xml:space="preserve"> </w:t>
      </w:r>
      <w:r w:rsidRPr="00BC2899">
        <w:rPr>
          <w:rFonts w:ascii="Times New Roman" w:hAnsi="Times New Roman" w:cs="Times New Roman"/>
        </w:rPr>
        <w:t>from</w:t>
      </w:r>
      <w:r w:rsidRPr="00BC2899">
        <w:rPr>
          <w:rFonts w:ascii="Times New Roman" w:hAnsi="Times New Roman" w:cs="Times New Roman"/>
          <w:spacing w:val="-4"/>
        </w:rPr>
        <w:t xml:space="preserve"> </w:t>
      </w:r>
      <w:r w:rsidRPr="00BC2899">
        <w:rPr>
          <w:rFonts w:ascii="Times New Roman" w:hAnsi="Times New Roman" w:cs="Times New Roman"/>
        </w:rPr>
        <w:t>a nursing</w:t>
      </w:r>
      <w:r w:rsidRPr="00BC2899">
        <w:rPr>
          <w:rFonts w:ascii="Times New Roman" w:hAnsi="Times New Roman" w:cs="Times New Roman"/>
          <w:spacing w:val="-6"/>
        </w:rPr>
        <w:t xml:space="preserve"> </w:t>
      </w:r>
      <w:r w:rsidRPr="00BC2899">
        <w:rPr>
          <w:rFonts w:ascii="Times New Roman" w:hAnsi="Times New Roman" w:cs="Times New Roman"/>
        </w:rPr>
        <w:t>facility</w:t>
      </w:r>
      <w:r w:rsidRPr="00BC2899">
        <w:rPr>
          <w:rFonts w:ascii="Times New Roman" w:hAnsi="Times New Roman" w:cs="Times New Roman"/>
          <w:spacing w:val="-4"/>
        </w:rPr>
        <w:t xml:space="preserve"> </w:t>
      </w:r>
      <w:r w:rsidRPr="00BC2899">
        <w:rPr>
          <w:rFonts w:ascii="Times New Roman" w:hAnsi="Times New Roman" w:cs="Times New Roman"/>
          <w:spacing w:val="-1"/>
        </w:rPr>
        <w:t>t</w:t>
      </w:r>
      <w:r w:rsidRPr="00BC2899">
        <w:rPr>
          <w:rFonts w:ascii="Times New Roman" w:hAnsi="Times New Roman" w:cs="Times New Roman"/>
        </w:rPr>
        <w:t>o a noninstitut</w:t>
      </w:r>
      <w:r w:rsidRPr="00BC2899">
        <w:rPr>
          <w:rFonts w:ascii="Times New Roman" w:hAnsi="Times New Roman" w:cs="Times New Roman"/>
          <w:spacing w:val="-1"/>
        </w:rPr>
        <w:t>i</w:t>
      </w:r>
      <w:r w:rsidRPr="00BC2899">
        <w:rPr>
          <w:rFonts w:ascii="Times New Roman" w:hAnsi="Times New Roman" w:cs="Times New Roman"/>
        </w:rPr>
        <w:t>on</w:t>
      </w:r>
      <w:r w:rsidRPr="00BC2899">
        <w:rPr>
          <w:rFonts w:ascii="Times New Roman" w:hAnsi="Times New Roman" w:cs="Times New Roman"/>
          <w:spacing w:val="-1"/>
        </w:rPr>
        <w:t>a</w:t>
      </w:r>
      <w:r w:rsidRPr="00BC2899">
        <w:rPr>
          <w:rFonts w:ascii="Times New Roman" w:hAnsi="Times New Roman" w:cs="Times New Roman"/>
        </w:rPr>
        <w:t>l</w:t>
      </w:r>
      <w:r w:rsidRPr="00BC2899">
        <w:rPr>
          <w:rFonts w:ascii="Times New Roman" w:hAnsi="Times New Roman" w:cs="Times New Roman"/>
          <w:spacing w:val="-9"/>
        </w:rPr>
        <w:t xml:space="preserve"> </w:t>
      </w:r>
      <w:r w:rsidRPr="00BC2899">
        <w:rPr>
          <w:rFonts w:ascii="Times New Roman" w:hAnsi="Times New Roman" w:cs="Times New Roman"/>
        </w:rPr>
        <w:t>setting</w:t>
      </w:r>
      <w:r w:rsidRPr="00BC2899">
        <w:rPr>
          <w:rFonts w:ascii="Times New Roman" w:hAnsi="Times New Roman" w:cs="Times New Roman"/>
          <w:spacing w:val="-4"/>
        </w:rPr>
        <w:t xml:space="preserve"> </w:t>
      </w:r>
      <w:r w:rsidR="00C61A3F" w:rsidRPr="00BC2899">
        <w:rPr>
          <w:rFonts w:ascii="Times New Roman" w:hAnsi="Times New Roman" w:cs="Times New Roman"/>
        </w:rPr>
        <w:t xml:space="preserve">resulting in the cessation </w:t>
      </w:r>
      <w:r w:rsidRPr="00BC2899">
        <w:rPr>
          <w:rFonts w:ascii="Times New Roman" w:hAnsi="Times New Roman" w:cs="Times New Roman"/>
        </w:rPr>
        <w:t>of the discharging nursing facility</w:t>
      </w:r>
      <w:r w:rsidR="00694E3C" w:rsidRPr="00BC2899">
        <w:rPr>
          <w:rFonts w:ascii="Times New Roman" w:hAnsi="Times New Roman" w:cs="Times New Roman"/>
        </w:rPr>
        <w:t>’s</w:t>
      </w:r>
      <w:r w:rsidRPr="00BC2899">
        <w:rPr>
          <w:rFonts w:ascii="Times New Roman" w:hAnsi="Times New Roman" w:cs="Times New Roman"/>
        </w:rPr>
        <w:t xml:space="preserve"> legal responsib</w:t>
      </w:r>
      <w:r w:rsidR="00694E3C" w:rsidRPr="00BC2899">
        <w:rPr>
          <w:rFonts w:ascii="Times New Roman" w:hAnsi="Times New Roman" w:cs="Times New Roman"/>
        </w:rPr>
        <w:t>i</w:t>
      </w:r>
      <w:r w:rsidRPr="00BC2899">
        <w:rPr>
          <w:rFonts w:ascii="Times New Roman" w:hAnsi="Times New Roman" w:cs="Times New Roman"/>
        </w:rPr>
        <w:t>l</w:t>
      </w:r>
      <w:r w:rsidR="00694E3C" w:rsidRPr="00BC2899">
        <w:rPr>
          <w:rFonts w:ascii="Times New Roman" w:hAnsi="Times New Roman" w:cs="Times New Roman"/>
        </w:rPr>
        <w:t>ity</w:t>
      </w:r>
      <w:r w:rsidRPr="00BC2899">
        <w:rPr>
          <w:rFonts w:ascii="Times New Roman" w:hAnsi="Times New Roman" w:cs="Times New Roman"/>
        </w:rPr>
        <w:t xml:space="preserve"> for the care of that individual</w:t>
      </w:r>
      <w:r w:rsidR="00694E3C" w:rsidRPr="00BC2899">
        <w:rPr>
          <w:rFonts w:ascii="Times New Roman" w:hAnsi="Times New Roman" w:cs="Times New Roman"/>
        </w:rPr>
        <w:t>.</w:t>
      </w:r>
      <w:r w:rsidRPr="00BC2899">
        <w:rPr>
          <w:rFonts w:ascii="Times New Roman" w:hAnsi="Times New Roman" w:cs="Times New Roman"/>
        </w:rPr>
        <w:t xml:space="preserve"> </w:t>
      </w:r>
      <w:r w:rsidR="00694E3C" w:rsidRPr="00BC2899">
        <w:rPr>
          <w:rFonts w:ascii="Times New Roman" w:hAnsi="Times New Roman" w:cs="Times New Roman"/>
        </w:rPr>
        <w:t>A</w:t>
      </w:r>
      <w:r w:rsidRPr="00BC2899">
        <w:rPr>
          <w:rFonts w:ascii="Times New Roman" w:hAnsi="Times New Roman" w:cs="Times New Roman"/>
        </w:rPr>
        <w:t xml:space="preserve"> nursing facility’s failure to </w:t>
      </w:r>
      <w:r w:rsidR="00694E3C" w:rsidRPr="00BC2899">
        <w:rPr>
          <w:rFonts w:ascii="Times New Roman" w:hAnsi="Times New Roman" w:cs="Times New Roman"/>
        </w:rPr>
        <w:t xml:space="preserve">resume care of or </w:t>
      </w:r>
      <w:r w:rsidR="00E402D5" w:rsidRPr="00BC2899">
        <w:rPr>
          <w:rFonts w:ascii="Times New Roman" w:hAnsi="Times New Roman" w:cs="Times New Roman"/>
        </w:rPr>
        <w:t xml:space="preserve">to </w:t>
      </w:r>
      <w:r w:rsidRPr="00BC2899">
        <w:rPr>
          <w:rFonts w:ascii="Times New Roman" w:hAnsi="Times New Roman" w:cs="Times New Roman"/>
        </w:rPr>
        <w:t xml:space="preserve">readmit </w:t>
      </w:r>
      <w:r w:rsidR="00694E3C" w:rsidRPr="00BC2899">
        <w:rPr>
          <w:rFonts w:ascii="Times New Roman" w:hAnsi="Times New Roman" w:cs="Times New Roman"/>
        </w:rPr>
        <w:t xml:space="preserve">an individual </w:t>
      </w:r>
      <w:r w:rsidRPr="00BC2899">
        <w:rPr>
          <w:rFonts w:ascii="Times New Roman" w:hAnsi="Times New Roman" w:cs="Times New Roman"/>
        </w:rPr>
        <w:t>following hospitalization or other medical leave of absence</w:t>
      </w:r>
      <w:r w:rsidR="00694E3C" w:rsidRPr="00BC2899">
        <w:rPr>
          <w:rFonts w:ascii="Times New Roman" w:hAnsi="Times New Roman" w:cs="Times New Roman"/>
        </w:rPr>
        <w:t xml:space="preserve"> is considered a discharge</w:t>
      </w:r>
      <w:r w:rsidRPr="00BC2899">
        <w:rPr>
          <w:rFonts w:ascii="Times New Roman" w:hAnsi="Times New Roman" w:cs="Times New Roman"/>
        </w:rPr>
        <w:t>.</w:t>
      </w:r>
    </w:p>
    <w:p w14:paraId="4F1A5A36" w14:textId="77777777" w:rsidR="00694E3C" w:rsidRPr="00BC2899" w:rsidRDefault="00694E3C" w:rsidP="00802714">
      <w:pPr>
        <w:widowControl w:val="0"/>
        <w:autoSpaceDE w:val="0"/>
        <w:autoSpaceDN w:val="0"/>
        <w:adjustRightInd w:val="0"/>
        <w:spacing w:after="0" w:line="240" w:lineRule="auto"/>
        <w:ind w:left="720" w:right="100"/>
        <w:rPr>
          <w:rFonts w:ascii="Times New Roman" w:hAnsi="Times New Roman" w:cs="Times New Roman"/>
        </w:rPr>
      </w:pPr>
    </w:p>
    <w:p w14:paraId="4103A3E8" w14:textId="77777777" w:rsidR="00694E3C" w:rsidRPr="00BC2899" w:rsidRDefault="00694E3C" w:rsidP="00802714">
      <w:pPr>
        <w:widowControl w:val="0"/>
        <w:autoSpaceDE w:val="0"/>
        <w:autoSpaceDN w:val="0"/>
        <w:adjustRightInd w:val="0"/>
        <w:spacing w:after="0" w:line="240" w:lineRule="auto"/>
        <w:ind w:left="720" w:right="100"/>
        <w:rPr>
          <w:rFonts w:ascii="Times New Roman" w:hAnsi="Times New Roman" w:cs="Times New Roman"/>
        </w:rPr>
      </w:pPr>
      <w:r w:rsidRPr="00BC2899">
        <w:rPr>
          <w:rFonts w:ascii="Times New Roman" w:hAnsi="Times New Roman" w:cs="Times New Roman"/>
          <w:u w:val="single"/>
        </w:rPr>
        <w:t>DPH Multi-disciplinary Medical Review Team (MRT)</w:t>
      </w:r>
      <w:r w:rsidR="00912090" w:rsidRPr="00912090">
        <w:rPr>
          <w:rFonts w:ascii="Times New Roman" w:hAnsi="Times New Roman" w:cs="Times New Roman"/>
        </w:rPr>
        <w:t>.</w:t>
      </w:r>
      <w:r w:rsidR="00912090">
        <w:rPr>
          <w:rFonts w:ascii="Times New Roman" w:hAnsi="Times New Roman" w:cs="Times New Roman"/>
        </w:rPr>
        <w:t xml:space="preserve"> </w:t>
      </w:r>
      <w:proofErr w:type="gramStart"/>
      <w:r w:rsidR="00912090">
        <w:rPr>
          <w:rFonts w:ascii="Times New Roman" w:hAnsi="Times New Roman" w:cs="Times New Roman"/>
        </w:rPr>
        <w:t>A</w:t>
      </w:r>
      <w:r w:rsidRPr="00BC2899">
        <w:rPr>
          <w:rFonts w:ascii="Times New Roman" w:hAnsi="Times New Roman" w:cs="Times New Roman"/>
        </w:rPr>
        <w:t xml:space="preserve"> multi-disciplinary interagency team,</w:t>
      </w:r>
      <w:proofErr w:type="gramEnd"/>
      <w:r w:rsidRPr="00BC2899">
        <w:rPr>
          <w:rFonts w:ascii="Times New Roman" w:hAnsi="Times New Roman" w:cs="Times New Roman"/>
        </w:rPr>
        <w:t xml:space="preserve"> established pursuant to M.G.L. c. 111 § 4J, and authorized to make </w:t>
      </w:r>
      <w:r w:rsidR="00E402D5" w:rsidRPr="00BC2899">
        <w:rPr>
          <w:rFonts w:ascii="Times New Roman" w:hAnsi="Times New Roman" w:cs="Times New Roman"/>
        </w:rPr>
        <w:t xml:space="preserve">determinations about </w:t>
      </w:r>
      <w:r w:rsidRPr="00BC2899">
        <w:rPr>
          <w:rFonts w:ascii="Times New Roman" w:hAnsi="Times New Roman" w:cs="Times New Roman"/>
        </w:rPr>
        <w:t xml:space="preserve">nursing facility eligibility for individuals </w:t>
      </w:r>
      <w:r w:rsidR="009D4196" w:rsidRPr="00BC2899">
        <w:rPr>
          <w:rFonts w:ascii="Times New Roman" w:hAnsi="Times New Roman" w:cs="Times New Roman"/>
        </w:rPr>
        <w:t>younger than</w:t>
      </w:r>
      <w:r w:rsidRPr="00BC2899">
        <w:rPr>
          <w:rFonts w:ascii="Times New Roman" w:hAnsi="Times New Roman" w:cs="Times New Roman"/>
        </w:rPr>
        <w:t xml:space="preserve"> 22 years</w:t>
      </w:r>
      <w:r w:rsidR="00E402D5" w:rsidRPr="00BC2899">
        <w:rPr>
          <w:rFonts w:ascii="Times New Roman" w:hAnsi="Times New Roman" w:cs="Times New Roman"/>
        </w:rPr>
        <w:t xml:space="preserve"> </w:t>
      </w:r>
      <w:r w:rsidR="009D4196" w:rsidRPr="00BC2899">
        <w:rPr>
          <w:rFonts w:ascii="Times New Roman" w:hAnsi="Times New Roman" w:cs="Times New Roman"/>
        </w:rPr>
        <w:t>old</w:t>
      </w:r>
      <w:r w:rsidRPr="00BC2899">
        <w:rPr>
          <w:rFonts w:ascii="Times New Roman" w:hAnsi="Times New Roman" w:cs="Times New Roman"/>
        </w:rPr>
        <w:t>.</w:t>
      </w:r>
    </w:p>
    <w:p w14:paraId="43B3D066" w14:textId="77777777" w:rsidR="00694E3C" w:rsidRPr="00BC2899" w:rsidRDefault="00694E3C" w:rsidP="00802714">
      <w:pPr>
        <w:widowControl w:val="0"/>
        <w:autoSpaceDE w:val="0"/>
        <w:autoSpaceDN w:val="0"/>
        <w:adjustRightInd w:val="0"/>
        <w:spacing w:after="0" w:line="240" w:lineRule="auto"/>
        <w:ind w:left="720" w:right="100"/>
        <w:rPr>
          <w:rFonts w:ascii="Times New Roman" w:hAnsi="Times New Roman" w:cs="Times New Roman"/>
        </w:rPr>
      </w:pPr>
    </w:p>
    <w:p w14:paraId="644EC014" w14:textId="77777777" w:rsidR="00694E3C" w:rsidRPr="00BC2899" w:rsidRDefault="00694E3C" w:rsidP="00802714">
      <w:pPr>
        <w:widowControl w:val="0"/>
        <w:autoSpaceDE w:val="0"/>
        <w:autoSpaceDN w:val="0"/>
        <w:adjustRightInd w:val="0"/>
        <w:spacing w:after="0" w:line="240" w:lineRule="auto"/>
        <w:ind w:left="720" w:right="100"/>
        <w:rPr>
          <w:rFonts w:ascii="Times New Roman" w:hAnsi="Times New Roman" w:cs="Times New Roman"/>
        </w:rPr>
      </w:pPr>
      <w:r w:rsidRPr="00BC2899">
        <w:rPr>
          <w:rFonts w:ascii="Times New Roman" w:hAnsi="Times New Roman" w:cs="Times New Roman"/>
          <w:u w:val="single"/>
        </w:rPr>
        <w:t>EOHHS</w:t>
      </w:r>
      <w:r w:rsidR="00912090" w:rsidRPr="00912090">
        <w:rPr>
          <w:rFonts w:ascii="Times New Roman" w:hAnsi="Times New Roman" w:cs="Times New Roman"/>
        </w:rPr>
        <w:t>.</w:t>
      </w:r>
      <w:r w:rsidRPr="00BC2899">
        <w:rPr>
          <w:rFonts w:ascii="Times New Roman" w:hAnsi="Times New Roman" w:cs="Times New Roman"/>
        </w:rPr>
        <w:t xml:space="preserve"> </w:t>
      </w:r>
      <w:r w:rsidR="00912090">
        <w:rPr>
          <w:rFonts w:ascii="Times New Roman" w:hAnsi="Times New Roman" w:cs="Times New Roman"/>
        </w:rPr>
        <w:t>T</w:t>
      </w:r>
      <w:r w:rsidRPr="00BC2899">
        <w:rPr>
          <w:rFonts w:ascii="Times New Roman" w:hAnsi="Times New Roman" w:cs="Times New Roman"/>
        </w:rPr>
        <w:t>he Executive Office of Health and Human Services established under M.G.L. c. 6A.</w:t>
      </w:r>
    </w:p>
    <w:p w14:paraId="3C2BB61A" w14:textId="77777777" w:rsidR="0088304D" w:rsidRPr="00BC2899" w:rsidRDefault="0088304D" w:rsidP="00802714">
      <w:pPr>
        <w:widowControl w:val="0"/>
        <w:autoSpaceDE w:val="0"/>
        <w:autoSpaceDN w:val="0"/>
        <w:adjustRightInd w:val="0"/>
        <w:spacing w:after="0" w:line="260" w:lineRule="exact"/>
        <w:ind w:left="720"/>
        <w:rPr>
          <w:rFonts w:ascii="Times New Roman" w:hAnsi="Times New Roman" w:cs="Times New Roman"/>
          <w:sz w:val="26"/>
          <w:szCs w:val="26"/>
        </w:rPr>
      </w:pPr>
    </w:p>
    <w:p w14:paraId="3AAFC5C3" w14:textId="3906B3A1" w:rsidR="0088304D" w:rsidRPr="00BC2899" w:rsidRDefault="0088304D" w:rsidP="00B311F4">
      <w:pPr>
        <w:widowControl w:val="0"/>
        <w:autoSpaceDE w:val="0"/>
        <w:autoSpaceDN w:val="0"/>
        <w:adjustRightInd w:val="0"/>
        <w:spacing w:after="0" w:line="240" w:lineRule="auto"/>
        <w:ind w:left="720"/>
        <w:rPr>
          <w:rFonts w:ascii="Times New Roman" w:hAnsi="Times New Roman" w:cs="Times New Roman"/>
        </w:rPr>
      </w:pPr>
      <w:r w:rsidRPr="00BC2899">
        <w:rPr>
          <w:rFonts w:ascii="Times New Roman" w:hAnsi="Times New Roman" w:cs="Times New Roman"/>
          <w:u w:val="single"/>
        </w:rPr>
        <w:t>Fair Hearing</w:t>
      </w:r>
      <w:r w:rsidR="00912090" w:rsidRPr="00912090">
        <w:rPr>
          <w:rFonts w:ascii="Times New Roman" w:hAnsi="Times New Roman" w:cs="Times New Roman"/>
        </w:rPr>
        <w:t>.</w:t>
      </w:r>
      <w:r w:rsidRPr="00BC2899">
        <w:rPr>
          <w:rFonts w:ascii="Times New Roman" w:hAnsi="Times New Roman" w:cs="Times New Roman"/>
        </w:rPr>
        <w:t xml:space="preserve"> </w:t>
      </w:r>
      <w:r w:rsidR="00912090">
        <w:rPr>
          <w:rFonts w:ascii="Times New Roman" w:hAnsi="Times New Roman" w:cs="Times New Roman"/>
        </w:rPr>
        <w:t>A</w:t>
      </w:r>
      <w:r w:rsidRPr="00BC2899">
        <w:rPr>
          <w:rFonts w:ascii="Times New Roman" w:hAnsi="Times New Roman" w:cs="Times New Roman"/>
        </w:rPr>
        <w:t>n</w:t>
      </w:r>
      <w:r w:rsidRPr="00BC2899">
        <w:rPr>
          <w:rFonts w:ascii="Times New Roman" w:hAnsi="Times New Roman" w:cs="Times New Roman"/>
          <w:spacing w:val="-2"/>
        </w:rPr>
        <w:t xml:space="preserve"> </w:t>
      </w:r>
      <w:r w:rsidRPr="00BC2899">
        <w:rPr>
          <w:rFonts w:ascii="Times New Roman" w:hAnsi="Times New Roman" w:cs="Times New Roman"/>
        </w:rPr>
        <w:t>a</w:t>
      </w:r>
      <w:r w:rsidRPr="00BC2899">
        <w:rPr>
          <w:rFonts w:ascii="Times New Roman" w:hAnsi="Times New Roman" w:cs="Times New Roman"/>
          <w:spacing w:val="2"/>
        </w:rPr>
        <w:t>d</w:t>
      </w:r>
      <w:r w:rsidRPr="00BC2899">
        <w:rPr>
          <w:rFonts w:ascii="Times New Roman" w:hAnsi="Times New Roman" w:cs="Times New Roman"/>
          <w:spacing w:val="-1"/>
        </w:rPr>
        <w:t>m</w:t>
      </w:r>
      <w:r w:rsidRPr="00BC2899">
        <w:rPr>
          <w:rFonts w:ascii="Times New Roman" w:hAnsi="Times New Roman" w:cs="Times New Roman"/>
        </w:rPr>
        <w:t>inistrative, adjudicatory</w:t>
      </w:r>
      <w:r w:rsidRPr="00BC2899">
        <w:rPr>
          <w:rFonts w:ascii="Times New Roman" w:hAnsi="Times New Roman" w:cs="Times New Roman"/>
          <w:spacing w:val="-9"/>
        </w:rPr>
        <w:t xml:space="preserve"> </w:t>
      </w:r>
      <w:r w:rsidRPr="00BC2899">
        <w:rPr>
          <w:rFonts w:ascii="Times New Roman" w:hAnsi="Times New Roman" w:cs="Times New Roman"/>
        </w:rPr>
        <w:t>pro</w:t>
      </w:r>
      <w:r w:rsidRPr="00BC2899">
        <w:rPr>
          <w:rFonts w:ascii="Times New Roman" w:hAnsi="Times New Roman" w:cs="Times New Roman"/>
          <w:spacing w:val="-1"/>
        </w:rPr>
        <w:t>c</w:t>
      </w:r>
      <w:r w:rsidRPr="00BC2899">
        <w:rPr>
          <w:rFonts w:ascii="Times New Roman" w:hAnsi="Times New Roman" w:cs="Times New Roman"/>
        </w:rPr>
        <w:t>eeding</w:t>
      </w:r>
      <w:r w:rsidRPr="00BC2899">
        <w:rPr>
          <w:rFonts w:ascii="Times New Roman" w:hAnsi="Times New Roman" w:cs="Times New Roman"/>
          <w:spacing w:val="-2"/>
        </w:rPr>
        <w:t xml:space="preserve"> </w:t>
      </w:r>
      <w:r w:rsidRPr="00BC2899">
        <w:rPr>
          <w:rFonts w:ascii="Times New Roman" w:hAnsi="Times New Roman" w:cs="Times New Roman"/>
        </w:rPr>
        <w:t>cond</w:t>
      </w:r>
      <w:r w:rsidRPr="00BC2899">
        <w:rPr>
          <w:rFonts w:ascii="Times New Roman" w:hAnsi="Times New Roman" w:cs="Times New Roman"/>
          <w:spacing w:val="-1"/>
        </w:rPr>
        <w:t>u</w:t>
      </w:r>
      <w:r w:rsidRPr="00BC2899">
        <w:rPr>
          <w:rFonts w:ascii="Times New Roman" w:hAnsi="Times New Roman" w:cs="Times New Roman"/>
        </w:rPr>
        <w:t>cted</w:t>
      </w:r>
      <w:r w:rsidRPr="00BC2899">
        <w:rPr>
          <w:rFonts w:ascii="Times New Roman" w:hAnsi="Times New Roman" w:cs="Times New Roman"/>
          <w:spacing w:val="-3"/>
        </w:rPr>
        <w:t xml:space="preserve"> </w:t>
      </w:r>
      <w:r w:rsidRPr="00BC2899">
        <w:rPr>
          <w:rFonts w:ascii="Times New Roman" w:hAnsi="Times New Roman" w:cs="Times New Roman"/>
        </w:rPr>
        <w:t>pursuant</w:t>
      </w:r>
      <w:r w:rsidRPr="00BC2899">
        <w:rPr>
          <w:rFonts w:ascii="Times New Roman" w:hAnsi="Times New Roman" w:cs="Times New Roman"/>
          <w:spacing w:val="-7"/>
        </w:rPr>
        <w:t xml:space="preserve"> </w:t>
      </w:r>
      <w:r w:rsidRPr="00BC2899">
        <w:rPr>
          <w:rFonts w:ascii="Times New Roman" w:hAnsi="Times New Roman" w:cs="Times New Roman"/>
        </w:rPr>
        <w:t>to</w:t>
      </w:r>
      <w:r w:rsidR="00B311F4">
        <w:rPr>
          <w:rFonts w:ascii="Times New Roman" w:hAnsi="Times New Roman" w:cs="Times New Roman"/>
        </w:rPr>
        <w:t xml:space="preserve"> </w:t>
      </w:r>
      <w:r w:rsidRPr="00BC2899">
        <w:rPr>
          <w:rFonts w:ascii="Times New Roman" w:hAnsi="Times New Roman" w:cs="Times New Roman"/>
        </w:rPr>
        <w:t>130</w:t>
      </w:r>
      <w:r w:rsidRPr="00BC2899">
        <w:rPr>
          <w:rFonts w:ascii="Times New Roman" w:hAnsi="Times New Roman" w:cs="Times New Roman"/>
          <w:spacing w:val="-8"/>
        </w:rPr>
        <w:t xml:space="preserve"> </w:t>
      </w:r>
      <w:r w:rsidRPr="00BC2899">
        <w:rPr>
          <w:rFonts w:ascii="Times New Roman" w:hAnsi="Times New Roman" w:cs="Times New Roman"/>
        </w:rPr>
        <w:t>CMR</w:t>
      </w:r>
      <w:r w:rsidRPr="00BC2899">
        <w:rPr>
          <w:rFonts w:ascii="Times New Roman" w:hAnsi="Times New Roman" w:cs="Times New Roman"/>
          <w:spacing w:val="-4"/>
        </w:rPr>
        <w:t xml:space="preserve"> </w:t>
      </w:r>
      <w:r w:rsidRPr="00BC2899">
        <w:rPr>
          <w:rFonts w:ascii="Times New Roman" w:hAnsi="Times New Roman" w:cs="Times New Roman"/>
        </w:rPr>
        <w:t>6</w:t>
      </w:r>
      <w:r w:rsidRPr="00BC2899">
        <w:rPr>
          <w:rFonts w:ascii="Times New Roman" w:hAnsi="Times New Roman" w:cs="Times New Roman"/>
          <w:spacing w:val="-1"/>
        </w:rPr>
        <w:t>1</w:t>
      </w:r>
      <w:r w:rsidRPr="00BC2899">
        <w:rPr>
          <w:rFonts w:ascii="Times New Roman" w:hAnsi="Times New Roman" w:cs="Times New Roman"/>
        </w:rPr>
        <w:t>0.0</w:t>
      </w:r>
      <w:r w:rsidRPr="00BC2899">
        <w:rPr>
          <w:rFonts w:ascii="Times New Roman" w:hAnsi="Times New Roman" w:cs="Times New Roman"/>
          <w:spacing w:val="-1"/>
        </w:rPr>
        <w:t>0</w:t>
      </w:r>
      <w:r w:rsidRPr="00BC2899">
        <w:rPr>
          <w:rFonts w:ascii="Times New Roman" w:hAnsi="Times New Roman" w:cs="Times New Roman"/>
        </w:rPr>
        <w:t>0</w:t>
      </w:r>
      <w:r w:rsidR="00E402D5" w:rsidRPr="00BC2899">
        <w:rPr>
          <w:rFonts w:ascii="Times New Roman" w:hAnsi="Times New Roman" w:cs="Times New Roman"/>
        </w:rPr>
        <w:t xml:space="preserve">: </w:t>
      </w:r>
      <w:r w:rsidR="00E402D5" w:rsidRPr="00BC2899">
        <w:rPr>
          <w:rFonts w:ascii="Times New Roman" w:hAnsi="Times New Roman" w:cs="Times New Roman"/>
          <w:i/>
          <w:iCs/>
        </w:rPr>
        <w:t>MassHealth: Fair Hearing Rules</w:t>
      </w:r>
      <w:r w:rsidRPr="00BC2899">
        <w:rPr>
          <w:rFonts w:ascii="Times New Roman" w:hAnsi="Times New Roman" w:cs="Times New Roman"/>
          <w:spacing w:val="-1"/>
        </w:rPr>
        <w:t xml:space="preserve"> </w:t>
      </w:r>
      <w:r w:rsidRPr="00BC2899">
        <w:rPr>
          <w:rFonts w:ascii="Times New Roman" w:hAnsi="Times New Roman" w:cs="Times New Roman"/>
        </w:rPr>
        <w:t>to</w:t>
      </w:r>
      <w:r w:rsidRPr="00BC2899">
        <w:rPr>
          <w:rFonts w:ascii="Times New Roman" w:hAnsi="Times New Roman" w:cs="Times New Roman"/>
          <w:spacing w:val="-3"/>
        </w:rPr>
        <w:t xml:space="preserve"> </w:t>
      </w:r>
      <w:r w:rsidRPr="00BC2899">
        <w:rPr>
          <w:rFonts w:ascii="Times New Roman" w:hAnsi="Times New Roman" w:cs="Times New Roman"/>
        </w:rPr>
        <w:t>determine</w:t>
      </w:r>
      <w:r w:rsidRPr="00BC2899">
        <w:rPr>
          <w:rFonts w:ascii="Times New Roman" w:hAnsi="Times New Roman" w:cs="Times New Roman"/>
          <w:spacing w:val="-7"/>
        </w:rPr>
        <w:t xml:space="preserve"> </w:t>
      </w:r>
      <w:r w:rsidRPr="00BC2899">
        <w:rPr>
          <w:rFonts w:ascii="Times New Roman" w:hAnsi="Times New Roman" w:cs="Times New Roman"/>
        </w:rPr>
        <w:t>the</w:t>
      </w:r>
      <w:r w:rsidRPr="00BC2899">
        <w:rPr>
          <w:rFonts w:ascii="Times New Roman" w:hAnsi="Times New Roman" w:cs="Times New Roman"/>
          <w:spacing w:val="-2"/>
        </w:rPr>
        <w:t xml:space="preserve"> </w:t>
      </w:r>
      <w:r w:rsidRPr="00BC2899">
        <w:rPr>
          <w:rFonts w:ascii="Times New Roman" w:hAnsi="Times New Roman" w:cs="Times New Roman"/>
        </w:rPr>
        <w:t>legal</w:t>
      </w:r>
      <w:r w:rsidRPr="00BC2899">
        <w:rPr>
          <w:rFonts w:ascii="Times New Roman" w:hAnsi="Times New Roman" w:cs="Times New Roman"/>
          <w:spacing w:val="-3"/>
        </w:rPr>
        <w:t xml:space="preserve"> </w:t>
      </w:r>
      <w:r w:rsidRPr="00BC2899">
        <w:rPr>
          <w:rFonts w:ascii="Times New Roman" w:hAnsi="Times New Roman" w:cs="Times New Roman"/>
        </w:rPr>
        <w:t>rights,</w:t>
      </w:r>
      <w:r w:rsidRPr="00BC2899">
        <w:rPr>
          <w:rFonts w:ascii="Times New Roman" w:hAnsi="Times New Roman" w:cs="Times New Roman"/>
          <w:spacing w:val="-5"/>
        </w:rPr>
        <w:t xml:space="preserve"> </w:t>
      </w:r>
      <w:r w:rsidRPr="00BC2899">
        <w:rPr>
          <w:rFonts w:ascii="Times New Roman" w:hAnsi="Times New Roman" w:cs="Times New Roman"/>
          <w:spacing w:val="-1"/>
        </w:rPr>
        <w:t>d</w:t>
      </w:r>
      <w:r w:rsidRPr="00BC2899">
        <w:rPr>
          <w:rFonts w:ascii="Times New Roman" w:hAnsi="Times New Roman" w:cs="Times New Roman"/>
        </w:rPr>
        <w:t>uties,</w:t>
      </w:r>
      <w:r w:rsidRPr="00BC2899">
        <w:rPr>
          <w:rFonts w:ascii="Times New Roman" w:hAnsi="Times New Roman" w:cs="Times New Roman"/>
          <w:spacing w:val="-3"/>
        </w:rPr>
        <w:t xml:space="preserve"> </w:t>
      </w:r>
      <w:r w:rsidRPr="00BC2899">
        <w:rPr>
          <w:rFonts w:ascii="Times New Roman" w:hAnsi="Times New Roman" w:cs="Times New Roman"/>
        </w:rPr>
        <w:t>benefits,</w:t>
      </w:r>
      <w:r w:rsidRPr="00BC2899">
        <w:rPr>
          <w:rFonts w:ascii="Times New Roman" w:hAnsi="Times New Roman" w:cs="Times New Roman"/>
          <w:spacing w:val="-7"/>
        </w:rPr>
        <w:t xml:space="preserve"> </w:t>
      </w:r>
      <w:r w:rsidRPr="00BC2899">
        <w:rPr>
          <w:rFonts w:ascii="Times New Roman" w:hAnsi="Times New Roman" w:cs="Times New Roman"/>
        </w:rPr>
        <w:t>or</w:t>
      </w:r>
      <w:r w:rsidRPr="00BC2899">
        <w:rPr>
          <w:rFonts w:ascii="Times New Roman" w:hAnsi="Times New Roman" w:cs="Times New Roman"/>
          <w:spacing w:val="-2"/>
        </w:rPr>
        <w:t xml:space="preserve"> </w:t>
      </w:r>
      <w:r w:rsidRPr="00BC2899">
        <w:rPr>
          <w:rFonts w:ascii="Times New Roman" w:hAnsi="Times New Roman" w:cs="Times New Roman"/>
        </w:rPr>
        <w:t>privileges</w:t>
      </w:r>
      <w:r w:rsidRPr="00BC2899">
        <w:rPr>
          <w:rFonts w:ascii="Times New Roman" w:hAnsi="Times New Roman" w:cs="Times New Roman"/>
          <w:spacing w:val="-8"/>
        </w:rPr>
        <w:t xml:space="preserve"> </w:t>
      </w:r>
      <w:r w:rsidRPr="00BC2899">
        <w:rPr>
          <w:rFonts w:ascii="Times New Roman" w:hAnsi="Times New Roman" w:cs="Times New Roman"/>
        </w:rPr>
        <w:t>of</w:t>
      </w:r>
      <w:r w:rsidRPr="00BC2899">
        <w:rPr>
          <w:rFonts w:ascii="Times New Roman" w:hAnsi="Times New Roman" w:cs="Times New Roman"/>
          <w:spacing w:val="-3"/>
        </w:rPr>
        <w:t xml:space="preserve"> </w:t>
      </w:r>
      <w:r w:rsidRPr="00BC2899">
        <w:rPr>
          <w:rFonts w:ascii="Times New Roman" w:hAnsi="Times New Roman" w:cs="Times New Roman"/>
        </w:rPr>
        <w:t>applicants</w:t>
      </w:r>
      <w:r w:rsidR="000F54D0" w:rsidRPr="00BC2899">
        <w:rPr>
          <w:rFonts w:ascii="Times New Roman" w:hAnsi="Times New Roman" w:cs="Times New Roman"/>
        </w:rPr>
        <w:t>,</w:t>
      </w:r>
      <w:r w:rsidRPr="00BC2899">
        <w:rPr>
          <w:rFonts w:ascii="Times New Roman" w:hAnsi="Times New Roman" w:cs="Times New Roman"/>
          <w:spacing w:val="-7"/>
        </w:rPr>
        <w:t xml:space="preserve"> </w:t>
      </w:r>
      <w:r w:rsidRPr="00BC2899">
        <w:rPr>
          <w:rFonts w:ascii="Times New Roman" w:hAnsi="Times New Roman" w:cs="Times New Roman"/>
        </w:rPr>
        <w:t>m</w:t>
      </w:r>
      <w:r w:rsidRPr="00BC2899">
        <w:rPr>
          <w:rFonts w:ascii="Times New Roman" w:hAnsi="Times New Roman" w:cs="Times New Roman"/>
          <w:spacing w:val="1"/>
        </w:rPr>
        <w:t>e</w:t>
      </w:r>
      <w:r w:rsidRPr="00BC2899">
        <w:rPr>
          <w:rFonts w:ascii="Times New Roman" w:hAnsi="Times New Roman" w:cs="Times New Roman"/>
          <w:spacing w:val="-2"/>
        </w:rPr>
        <w:t>m</w:t>
      </w:r>
      <w:r w:rsidRPr="00BC2899">
        <w:rPr>
          <w:rFonts w:ascii="Times New Roman" w:hAnsi="Times New Roman" w:cs="Times New Roman"/>
          <w:spacing w:val="2"/>
        </w:rPr>
        <w:t>b</w:t>
      </w:r>
      <w:r w:rsidRPr="00BC2899">
        <w:rPr>
          <w:rFonts w:ascii="Times New Roman" w:hAnsi="Times New Roman" w:cs="Times New Roman"/>
        </w:rPr>
        <w:t>ers, or</w:t>
      </w:r>
      <w:r w:rsidRPr="00BC2899">
        <w:rPr>
          <w:rFonts w:ascii="Times New Roman" w:hAnsi="Times New Roman" w:cs="Times New Roman"/>
          <w:spacing w:val="-2"/>
        </w:rPr>
        <w:t xml:space="preserve"> </w:t>
      </w:r>
      <w:r w:rsidRPr="00BC2899">
        <w:rPr>
          <w:rFonts w:ascii="Times New Roman" w:hAnsi="Times New Roman" w:cs="Times New Roman"/>
        </w:rPr>
        <w:t>residents.</w:t>
      </w:r>
    </w:p>
    <w:p w14:paraId="04428F9A" w14:textId="77777777" w:rsidR="0088304D" w:rsidRPr="00BC2899" w:rsidRDefault="0088304D" w:rsidP="00802714">
      <w:pPr>
        <w:widowControl w:val="0"/>
        <w:autoSpaceDE w:val="0"/>
        <w:autoSpaceDN w:val="0"/>
        <w:adjustRightInd w:val="0"/>
        <w:spacing w:after="0" w:line="240" w:lineRule="exact"/>
        <w:ind w:left="720"/>
        <w:rPr>
          <w:rFonts w:ascii="Times New Roman" w:hAnsi="Times New Roman" w:cs="Times New Roman"/>
          <w:sz w:val="24"/>
          <w:szCs w:val="24"/>
        </w:rPr>
      </w:pPr>
    </w:p>
    <w:p w14:paraId="088BBE8C" w14:textId="77777777" w:rsidR="0088304D" w:rsidRPr="00BC2899" w:rsidRDefault="0088304D" w:rsidP="00802714">
      <w:pPr>
        <w:widowControl w:val="0"/>
        <w:autoSpaceDE w:val="0"/>
        <w:autoSpaceDN w:val="0"/>
        <w:adjustRightInd w:val="0"/>
        <w:spacing w:after="0" w:line="240" w:lineRule="auto"/>
        <w:ind w:left="720"/>
        <w:rPr>
          <w:rFonts w:ascii="Times New Roman" w:hAnsi="Times New Roman" w:cs="Times New Roman"/>
        </w:rPr>
      </w:pPr>
      <w:r w:rsidRPr="00BC2899">
        <w:rPr>
          <w:rFonts w:ascii="Times New Roman" w:hAnsi="Times New Roman" w:cs="Times New Roman"/>
          <w:u w:val="single"/>
        </w:rPr>
        <w:t>Hospital</w:t>
      </w:r>
      <w:r w:rsidR="00912090" w:rsidRPr="00912090">
        <w:rPr>
          <w:rFonts w:ascii="Times New Roman" w:hAnsi="Times New Roman" w:cs="Times New Roman"/>
        </w:rPr>
        <w:t>.</w:t>
      </w:r>
      <w:r w:rsidRPr="00BC2899">
        <w:rPr>
          <w:rFonts w:ascii="Times New Roman" w:hAnsi="Times New Roman" w:cs="Times New Roman"/>
        </w:rPr>
        <w:t xml:space="preserve"> </w:t>
      </w:r>
      <w:r w:rsidR="00912090">
        <w:rPr>
          <w:rFonts w:ascii="Times New Roman" w:hAnsi="Times New Roman" w:cs="Times New Roman"/>
        </w:rPr>
        <w:t>A</w:t>
      </w:r>
      <w:r w:rsidRPr="00BC2899">
        <w:rPr>
          <w:rFonts w:ascii="Times New Roman" w:hAnsi="Times New Roman" w:cs="Times New Roman"/>
          <w:spacing w:val="-7"/>
        </w:rPr>
        <w:t xml:space="preserve"> </w:t>
      </w:r>
      <w:r w:rsidRPr="00BC2899">
        <w:rPr>
          <w:rFonts w:ascii="Times New Roman" w:hAnsi="Times New Roman" w:cs="Times New Roman"/>
        </w:rPr>
        <w:t>f</w:t>
      </w:r>
      <w:r w:rsidRPr="00BC2899">
        <w:rPr>
          <w:rFonts w:ascii="Times New Roman" w:hAnsi="Times New Roman" w:cs="Times New Roman"/>
          <w:spacing w:val="-1"/>
        </w:rPr>
        <w:t>a</w:t>
      </w:r>
      <w:r w:rsidRPr="00BC2899">
        <w:rPr>
          <w:rFonts w:ascii="Times New Roman" w:hAnsi="Times New Roman" w:cs="Times New Roman"/>
        </w:rPr>
        <w:t>cility</w:t>
      </w:r>
      <w:r w:rsidRPr="00BC2899">
        <w:rPr>
          <w:rFonts w:ascii="Times New Roman" w:hAnsi="Times New Roman" w:cs="Times New Roman"/>
          <w:spacing w:val="1"/>
        </w:rPr>
        <w:t xml:space="preserve"> </w:t>
      </w:r>
      <w:r w:rsidRPr="00BC2899">
        <w:rPr>
          <w:rFonts w:ascii="Times New Roman" w:hAnsi="Times New Roman" w:cs="Times New Roman"/>
        </w:rPr>
        <w:t>that</w:t>
      </w:r>
      <w:r w:rsidRPr="00BC2899">
        <w:rPr>
          <w:rFonts w:ascii="Times New Roman" w:hAnsi="Times New Roman" w:cs="Times New Roman"/>
          <w:spacing w:val="-3"/>
        </w:rPr>
        <w:t xml:space="preserve"> </w:t>
      </w:r>
      <w:r w:rsidRPr="00BC2899">
        <w:rPr>
          <w:rFonts w:ascii="Times New Roman" w:hAnsi="Times New Roman" w:cs="Times New Roman"/>
        </w:rPr>
        <w:t>is</w:t>
      </w:r>
      <w:r w:rsidRPr="00BC2899">
        <w:rPr>
          <w:rFonts w:ascii="Times New Roman" w:hAnsi="Times New Roman" w:cs="Times New Roman"/>
          <w:spacing w:val="-1"/>
        </w:rPr>
        <w:t xml:space="preserve"> </w:t>
      </w:r>
      <w:r w:rsidRPr="00BC2899">
        <w:rPr>
          <w:rFonts w:ascii="Times New Roman" w:hAnsi="Times New Roman" w:cs="Times New Roman"/>
        </w:rPr>
        <w:t>licensed</w:t>
      </w:r>
      <w:r w:rsidRPr="00BC2899">
        <w:rPr>
          <w:rFonts w:ascii="Times New Roman" w:hAnsi="Times New Roman" w:cs="Times New Roman"/>
          <w:spacing w:val="-7"/>
        </w:rPr>
        <w:t xml:space="preserve"> </w:t>
      </w:r>
      <w:r w:rsidR="00694E3C" w:rsidRPr="00BC2899">
        <w:rPr>
          <w:rFonts w:ascii="Times New Roman" w:hAnsi="Times New Roman" w:cs="Times New Roman"/>
        </w:rPr>
        <w:t>or operated</w:t>
      </w:r>
      <w:r w:rsidR="00694E3C" w:rsidRPr="00BC2899">
        <w:rPr>
          <w:rFonts w:ascii="Times New Roman" w:hAnsi="Times New Roman" w:cs="Times New Roman"/>
          <w:spacing w:val="-7"/>
        </w:rPr>
        <w:t xml:space="preserve"> </w:t>
      </w:r>
      <w:r w:rsidRPr="00BC2899">
        <w:rPr>
          <w:rFonts w:ascii="Times New Roman" w:hAnsi="Times New Roman" w:cs="Times New Roman"/>
        </w:rPr>
        <w:t>as</w:t>
      </w:r>
      <w:r w:rsidRPr="00BC2899">
        <w:rPr>
          <w:rFonts w:ascii="Times New Roman" w:hAnsi="Times New Roman" w:cs="Times New Roman"/>
          <w:spacing w:val="-1"/>
        </w:rPr>
        <w:t xml:space="preserve"> </w:t>
      </w:r>
      <w:r w:rsidRPr="00BC2899">
        <w:rPr>
          <w:rFonts w:ascii="Times New Roman" w:hAnsi="Times New Roman" w:cs="Times New Roman"/>
        </w:rPr>
        <w:t>a</w:t>
      </w:r>
      <w:r w:rsidRPr="00BC2899">
        <w:rPr>
          <w:rFonts w:ascii="Times New Roman" w:hAnsi="Times New Roman" w:cs="Times New Roman"/>
          <w:spacing w:val="-1"/>
        </w:rPr>
        <w:t xml:space="preserve"> </w:t>
      </w:r>
      <w:r w:rsidRPr="00BC2899">
        <w:rPr>
          <w:rFonts w:ascii="Times New Roman" w:hAnsi="Times New Roman" w:cs="Times New Roman"/>
        </w:rPr>
        <w:t>hospital</w:t>
      </w:r>
      <w:r w:rsidRPr="00BC2899">
        <w:rPr>
          <w:rFonts w:ascii="Times New Roman" w:hAnsi="Times New Roman" w:cs="Times New Roman"/>
          <w:spacing w:val="-6"/>
        </w:rPr>
        <w:t xml:space="preserve"> </w:t>
      </w:r>
      <w:r w:rsidRPr="00BC2899">
        <w:rPr>
          <w:rFonts w:ascii="Times New Roman" w:hAnsi="Times New Roman" w:cs="Times New Roman"/>
        </w:rPr>
        <w:t xml:space="preserve">by </w:t>
      </w:r>
      <w:r w:rsidR="00694E3C" w:rsidRPr="00BC2899">
        <w:rPr>
          <w:rFonts w:ascii="Times New Roman" w:hAnsi="Times New Roman" w:cs="Times New Roman"/>
        </w:rPr>
        <w:t xml:space="preserve">DPH or DMH, </w:t>
      </w:r>
      <w:r w:rsidR="000F54D0" w:rsidRPr="00BC2899">
        <w:rPr>
          <w:rFonts w:ascii="Times New Roman" w:hAnsi="Times New Roman" w:cs="Times New Roman"/>
        </w:rPr>
        <w:t>and</w:t>
      </w:r>
      <w:r w:rsidR="00694E3C" w:rsidRPr="00BC2899">
        <w:rPr>
          <w:rFonts w:ascii="Times New Roman" w:hAnsi="Times New Roman" w:cs="Times New Roman"/>
        </w:rPr>
        <w:t xml:space="preserve"> provides diagnosis and treatment on an inpatient or outpatient basis for patients who have any variety of medical conditions</w:t>
      </w:r>
      <w:r w:rsidRPr="00BC2899">
        <w:rPr>
          <w:rFonts w:ascii="Times New Roman" w:hAnsi="Times New Roman" w:cs="Times New Roman"/>
        </w:rPr>
        <w:t>.</w:t>
      </w:r>
    </w:p>
    <w:p w14:paraId="7419ABCA" w14:textId="77777777" w:rsidR="0088304D" w:rsidRPr="00BC2899" w:rsidRDefault="0088304D" w:rsidP="00802714">
      <w:pPr>
        <w:widowControl w:val="0"/>
        <w:autoSpaceDE w:val="0"/>
        <w:autoSpaceDN w:val="0"/>
        <w:adjustRightInd w:val="0"/>
        <w:spacing w:after="0" w:line="240" w:lineRule="exact"/>
        <w:ind w:left="720"/>
        <w:rPr>
          <w:rFonts w:ascii="Times New Roman" w:hAnsi="Times New Roman" w:cs="Times New Roman"/>
          <w:sz w:val="24"/>
          <w:szCs w:val="24"/>
        </w:rPr>
      </w:pPr>
    </w:p>
    <w:p w14:paraId="59377669" w14:textId="0B83A08E" w:rsidR="00EA57BE" w:rsidRDefault="0088304D" w:rsidP="00F37BED">
      <w:pPr>
        <w:widowControl w:val="0"/>
        <w:autoSpaceDE w:val="0"/>
        <w:autoSpaceDN w:val="0"/>
        <w:adjustRightInd w:val="0"/>
        <w:spacing w:after="0" w:line="240" w:lineRule="auto"/>
        <w:ind w:left="720" w:right="274"/>
        <w:rPr>
          <w:rFonts w:ascii="Times New Roman" w:hAnsi="Times New Roman" w:cs="Times New Roman"/>
        </w:rPr>
      </w:pPr>
      <w:r w:rsidRPr="00BC2899">
        <w:rPr>
          <w:rFonts w:ascii="Times New Roman" w:hAnsi="Times New Roman" w:cs="Times New Roman"/>
          <w:u w:val="single"/>
        </w:rPr>
        <w:t>Length of St</w:t>
      </w:r>
      <w:r w:rsidRPr="00BC2899">
        <w:rPr>
          <w:rFonts w:ascii="Times New Roman" w:hAnsi="Times New Roman" w:cs="Times New Roman"/>
          <w:spacing w:val="-1"/>
          <w:u w:val="single"/>
        </w:rPr>
        <w:t>a</w:t>
      </w:r>
      <w:r w:rsidRPr="00BC2899">
        <w:rPr>
          <w:rFonts w:ascii="Times New Roman" w:hAnsi="Times New Roman" w:cs="Times New Roman"/>
          <w:u w:val="single"/>
        </w:rPr>
        <w:t>y</w:t>
      </w:r>
      <w:r w:rsidR="00912090" w:rsidRPr="00912090">
        <w:rPr>
          <w:rFonts w:ascii="Times New Roman" w:hAnsi="Times New Roman" w:cs="Times New Roman"/>
        </w:rPr>
        <w:t>.</w:t>
      </w:r>
      <w:r w:rsidR="00912090">
        <w:rPr>
          <w:rFonts w:ascii="Times New Roman" w:hAnsi="Times New Roman" w:cs="Times New Roman"/>
        </w:rPr>
        <w:t xml:space="preserve"> T</w:t>
      </w:r>
      <w:r w:rsidRPr="00BC2899">
        <w:rPr>
          <w:rFonts w:ascii="Times New Roman" w:hAnsi="Times New Roman" w:cs="Times New Roman"/>
        </w:rPr>
        <w:t>he</w:t>
      </w:r>
      <w:r w:rsidRPr="00BC2899">
        <w:rPr>
          <w:rFonts w:ascii="Times New Roman" w:hAnsi="Times New Roman" w:cs="Times New Roman"/>
          <w:spacing w:val="-2"/>
        </w:rPr>
        <w:t xml:space="preserve"> </w:t>
      </w:r>
      <w:r w:rsidRPr="00BC2899">
        <w:rPr>
          <w:rFonts w:ascii="Times New Roman" w:hAnsi="Times New Roman" w:cs="Times New Roman"/>
        </w:rPr>
        <w:t>dura</w:t>
      </w:r>
      <w:r w:rsidRPr="00BC2899">
        <w:rPr>
          <w:rFonts w:ascii="Times New Roman" w:hAnsi="Times New Roman" w:cs="Times New Roman"/>
          <w:spacing w:val="-1"/>
        </w:rPr>
        <w:t>t</w:t>
      </w:r>
      <w:r w:rsidRPr="00BC2899">
        <w:rPr>
          <w:rFonts w:ascii="Times New Roman" w:hAnsi="Times New Roman" w:cs="Times New Roman"/>
        </w:rPr>
        <w:t>ion</w:t>
      </w:r>
      <w:r w:rsidRPr="00BC2899">
        <w:rPr>
          <w:rFonts w:ascii="Times New Roman" w:hAnsi="Times New Roman" w:cs="Times New Roman"/>
          <w:spacing w:val="-4"/>
        </w:rPr>
        <w:t xml:space="preserve"> </w:t>
      </w:r>
      <w:r w:rsidRPr="00BC2899">
        <w:rPr>
          <w:rFonts w:ascii="Times New Roman" w:hAnsi="Times New Roman" w:cs="Times New Roman"/>
        </w:rPr>
        <w:t>of</w:t>
      </w:r>
      <w:r w:rsidRPr="00BC2899">
        <w:rPr>
          <w:rFonts w:ascii="Times New Roman" w:hAnsi="Times New Roman" w:cs="Times New Roman"/>
          <w:spacing w:val="-2"/>
        </w:rPr>
        <w:t xml:space="preserve"> </w:t>
      </w:r>
      <w:r w:rsidRPr="00BC2899">
        <w:rPr>
          <w:rFonts w:ascii="Times New Roman" w:hAnsi="Times New Roman" w:cs="Times New Roman"/>
        </w:rPr>
        <w:t xml:space="preserve">a </w:t>
      </w:r>
      <w:r w:rsidRPr="00BC2899">
        <w:rPr>
          <w:rFonts w:ascii="Times New Roman" w:hAnsi="Times New Roman" w:cs="Times New Roman"/>
          <w:spacing w:val="-2"/>
        </w:rPr>
        <w:t>m</w:t>
      </w:r>
      <w:r w:rsidRPr="00BC2899">
        <w:rPr>
          <w:rFonts w:ascii="Times New Roman" w:hAnsi="Times New Roman" w:cs="Times New Roman"/>
          <w:spacing w:val="1"/>
        </w:rPr>
        <w:t>e</w:t>
      </w:r>
      <w:r w:rsidRPr="00BC2899">
        <w:rPr>
          <w:rFonts w:ascii="Times New Roman" w:hAnsi="Times New Roman" w:cs="Times New Roman"/>
        </w:rPr>
        <w:t>mber</w:t>
      </w:r>
      <w:r w:rsidRPr="00BC2899">
        <w:rPr>
          <w:rFonts w:ascii="Times New Roman" w:hAnsi="Times New Roman" w:cs="Times New Roman"/>
          <w:spacing w:val="-1"/>
        </w:rPr>
        <w:t>'</w:t>
      </w:r>
      <w:r w:rsidRPr="00BC2899">
        <w:rPr>
          <w:rFonts w:ascii="Times New Roman" w:hAnsi="Times New Roman" w:cs="Times New Roman"/>
        </w:rPr>
        <w:t>s</w:t>
      </w:r>
      <w:r w:rsidRPr="00BC2899">
        <w:rPr>
          <w:rFonts w:ascii="Times New Roman" w:hAnsi="Times New Roman" w:cs="Times New Roman"/>
          <w:spacing w:val="-6"/>
        </w:rPr>
        <w:t xml:space="preserve"> </w:t>
      </w:r>
      <w:r w:rsidRPr="00BC2899">
        <w:rPr>
          <w:rFonts w:ascii="Times New Roman" w:hAnsi="Times New Roman" w:cs="Times New Roman"/>
        </w:rPr>
        <w:t>inpatie</w:t>
      </w:r>
      <w:r w:rsidRPr="00BC2899">
        <w:rPr>
          <w:rFonts w:ascii="Times New Roman" w:hAnsi="Times New Roman" w:cs="Times New Roman"/>
          <w:spacing w:val="2"/>
        </w:rPr>
        <w:t>n</w:t>
      </w:r>
      <w:r w:rsidRPr="00BC2899">
        <w:rPr>
          <w:rFonts w:ascii="Times New Roman" w:hAnsi="Times New Roman" w:cs="Times New Roman"/>
        </w:rPr>
        <w:t>t</w:t>
      </w:r>
      <w:r w:rsidRPr="00BC2899">
        <w:rPr>
          <w:rFonts w:ascii="Times New Roman" w:hAnsi="Times New Roman" w:cs="Times New Roman"/>
          <w:spacing w:val="-5"/>
        </w:rPr>
        <w:t xml:space="preserve"> </w:t>
      </w:r>
      <w:r w:rsidRPr="00BC2899">
        <w:rPr>
          <w:rFonts w:ascii="Times New Roman" w:hAnsi="Times New Roman" w:cs="Times New Roman"/>
        </w:rPr>
        <w:t>hospital</w:t>
      </w:r>
      <w:r w:rsidRPr="00BC2899">
        <w:rPr>
          <w:rFonts w:ascii="Times New Roman" w:hAnsi="Times New Roman" w:cs="Times New Roman"/>
          <w:spacing w:val="-6"/>
        </w:rPr>
        <w:t xml:space="preserve"> </w:t>
      </w:r>
      <w:r w:rsidRPr="00BC2899">
        <w:rPr>
          <w:rFonts w:ascii="Times New Roman" w:hAnsi="Times New Roman" w:cs="Times New Roman"/>
        </w:rPr>
        <w:t>st</w:t>
      </w:r>
      <w:r w:rsidRPr="00BC2899">
        <w:rPr>
          <w:rFonts w:ascii="Times New Roman" w:hAnsi="Times New Roman" w:cs="Times New Roman"/>
          <w:spacing w:val="-1"/>
        </w:rPr>
        <w:t>a</w:t>
      </w:r>
      <w:r w:rsidRPr="00BC2899">
        <w:rPr>
          <w:rFonts w:ascii="Times New Roman" w:hAnsi="Times New Roman" w:cs="Times New Roman"/>
        </w:rPr>
        <w:t>y at a Medicare</w:t>
      </w:r>
      <w:r w:rsidRPr="00BC2899">
        <w:rPr>
          <w:rFonts w:ascii="Times New Roman" w:hAnsi="Times New Roman" w:cs="Times New Roman"/>
          <w:spacing w:val="-8"/>
        </w:rPr>
        <w:t xml:space="preserve"> </w:t>
      </w:r>
      <w:r w:rsidRPr="00BC2899">
        <w:rPr>
          <w:rFonts w:ascii="Times New Roman" w:hAnsi="Times New Roman" w:cs="Times New Roman"/>
        </w:rPr>
        <w:t>hospital</w:t>
      </w:r>
      <w:r w:rsidRPr="00BC2899">
        <w:rPr>
          <w:rFonts w:ascii="Times New Roman" w:hAnsi="Times New Roman" w:cs="Times New Roman"/>
          <w:spacing w:val="-6"/>
        </w:rPr>
        <w:t xml:space="preserve"> </w:t>
      </w:r>
      <w:r w:rsidRPr="00BC2899">
        <w:rPr>
          <w:rFonts w:ascii="Times New Roman" w:hAnsi="Times New Roman" w:cs="Times New Roman"/>
        </w:rPr>
        <w:t>level</w:t>
      </w:r>
      <w:r w:rsidRPr="00BC2899">
        <w:rPr>
          <w:rFonts w:ascii="Times New Roman" w:hAnsi="Times New Roman" w:cs="Times New Roman"/>
          <w:spacing w:val="-4"/>
        </w:rPr>
        <w:t xml:space="preserve"> </w:t>
      </w:r>
      <w:r w:rsidRPr="00BC2899">
        <w:rPr>
          <w:rFonts w:ascii="Times New Roman" w:hAnsi="Times New Roman" w:cs="Times New Roman"/>
        </w:rPr>
        <w:t>of care during</w:t>
      </w:r>
      <w:r w:rsidRPr="00BC2899">
        <w:rPr>
          <w:rFonts w:ascii="Times New Roman" w:hAnsi="Times New Roman" w:cs="Times New Roman"/>
          <w:spacing w:val="-5"/>
        </w:rPr>
        <w:t xml:space="preserve"> </w:t>
      </w:r>
      <w:r w:rsidRPr="00BC2899">
        <w:rPr>
          <w:rFonts w:ascii="Times New Roman" w:hAnsi="Times New Roman" w:cs="Times New Roman"/>
        </w:rPr>
        <w:t>a medical</w:t>
      </w:r>
      <w:r w:rsidRPr="00BC2899">
        <w:rPr>
          <w:rFonts w:ascii="Times New Roman" w:hAnsi="Times New Roman" w:cs="Times New Roman"/>
          <w:spacing w:val="-6"/>
        </w:rPr>
        <w:t xml:space="preserve"> </w:t>
      </w:r>
      <w:r w:rsidRPr="00BC2899">
        <w:rPr>
          <w:rFonts w:ascii="Times New Roman" w:hAnsi="Times New Roman" w:cs="Times New Roman"/>
        </w:rPr>
        <w:t>l</w:t>
      </w:r>
      <w:r w:rsidRPr="00BC2899">
        <w:rPr>
          <w:rFonts w:ascii="Times New Roman" w:hAnsi="Times New Roman" w:cs="Times New Roman"/>
          <w:spacing w:val="1"/>
        </w:rPr>
        <w:t>e</w:t>
      </w:r>
      <w:r w:rsidRPr="00BC2899">
        <w:rPr>
          <w:rFonts w:ascii="Times New Roman" w:hAnsi="Times New Roman" w:cs="Times New Roman"/>
        </w:rPr>
        <w:t>ave</w:t>
      </w:r>
      <w:r w:rsidRPr="00BC2899">
        <w:rPr>
          <w:rFonts w:ascii="Times New Roman" w:hAnsi="Times New Roman" w:cs="Times New Roman"/>
          <w:spacing w:val="-3"/>
        </w:rPr>
        <w:t xml:space="preserve"> </w:t>
      </w:r>
      <w:r w:rsidRPr="00BC2899">
        <w:rPr>
          <w:rFonts w:ascii="Times New Roman" w:hAnsi="Times New Roman" w:cs="Times New Roman"/>
        </w:rPr>
        <w:t>of</w:t>
      </w:r>
      <w:r w:rsidRPr="00BC2899">
        <w:rPr>
          <w:rFonts w:ascii="Times New Roman" w:hAnsi="Times New Roman" w:cs="Times New Roman"/>
          <w:spacing w:val="-2"/>
        </w:rPr>
        <w:t xml:space="preserve"> </w:t>
      </w:r>
      <w:r w:rsidRPr="00BC2899">
        <w:rPr>
          <w:rFonts w:ascii="Times New Roman" w:hAnsi="Times New Roman" w:cs="Times New Roman"/>
        </w:rPr>
        <w:t>absen</w:t>
      </w:r>
      <w:r w:rsidRPr="00BC2899">
        <w:rPr>
          <w:rFonts w:ascii="Times New Roman" w:hAnsi="Times New Roman" w:cs="Times New Roman"/>
          <w:spacing w:val="1"/>
        </w:rPr>
        <w:t>c</w:t>
      </w:r>
      <w:r w:rsidRPr="00BC2899">
        <w:rPr>
          <w:rFonts w:ascii="Times New Roman" w:hAnsi="Times New Roman" w:cs="Times New Roman"/>
        </w:rPr>
        <w:t>e.</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27333C" w:rsidRPr="00BC2899" w14:paraId="61702F9C" w14:textId="77777777" w:rsidTr="00802714">
        <w:trPr>
          <w:trHeight w:hRule="exact" w:val="864"/>
        </w:trPr>
        <w:tc>
          <w:tcPr>
            <w:tcW w:w="4080" w:type="dxa"/>
            <w:tcBorders>
              <w:bottom w:val="nil"/>
            </w:tcBorders>
          </w:tcPr>
          <w:p w14:paraId="62773A2A" w14:textId="77777777" w:rsidR="0027333C" w:rsidRPr="00BC2899" w:rsidRDefault="0027333C" w:rsidP="0027333C">
            <w:pPr>
              <w:widowControl w:val="0"/>
              <w:tabs>
                <w:tab w:val="left" w:pos="936"/>
                <w:tab w:val="left" w:pos="1314"/>
                <w:tab w:val="left" w:pos="1692"/>
                <w:tab w:val="left" w:pos="2070"/>
              </w:tabs>
              <w:spacing w:before="120" w:after="0" w:line="240" w:lineRule="auto"/>
              <w:jc w:val="center"/>
              <w:rPr>
                <w:rFonts w:ascii="Arial" w:hAnsi="Arial" w:cs="Arial"/>
                <w:b/>
                <w:sz w:val="20"/>
                <w:szCs w:val="20"/>
              </w:rPr>
            </w:pPr>
            <w:r w:rsidRPr="00BC2899">
              <w:rPr>
                <w:rFonts w:ascii="Times New Roman" w:hAnsi="Times New Roman" w:cs="Times New Roman"/>
              </w:rPr>
              <w:lastRenderedPageBreak/>
              <w:br w:type="page"/>
            </w:r>
            <w:r w:rsidRPr="00BC2899">
              <w:rPr>
                <w:rFonts w:ascii="Arial" w:hAnsi="Arial" w:cs="Arial"/>
                <w:b/>
                <w:sz w:val="20"/>
                <w:szCs w:val="20"/>
              </w:rPr>
              <w:t>Commonwealth of Massachusetts</w:t>
            </w:r>
          </w:p>
          <w:p w14:paraId="12FF3AD9" w14:textId="77777777" w:rsidR="0027333C" w:rsidRPr="00BC2899" w:rsidRDefault="0027333C" w:rsidP="0027333C">
            <w:pPr>
              <w:widowControl w:val="0"/>
              <w:tabs>
                <w:tab w:val="left" w:pos="936"/>
                <w:tab w:val="left" w:pos="1314"/>
                <w:tab w:val="left" w:pos="1692"/>
                <w:tab w:val="left" w:pos="2070"/>
              </w:tabs>
              <w:spacing w:after="0" w:line="240" w:lineRule="auto"/>
              <w:jc w:val="center"/>
              <w:rPr>
                <w:rFonts w:ascii="Arial" w:hAnsi="Arial" w:cs="Arial"/>
                <w:b/>
                <w:sz w:val="20"/>
                <w:szCs w:val="20"/>
              </w:rPr>
            </w:pPr>
            <w:r w:rsidRPr="00BC2899">
              <w:rPr>
                <w:rFonts w:ascii="Arial" w:hAnsi="Arial" w:cs="Arial"/>
                <w:b/>
                <w:sz w:val="20"/>
                <w:szCs w:val="20"/>
              </w:rPr>
              <w:t>MassHealth</w:t>
            </w:r>
          </w:p>
          <w:p w14:paraId="64814549" w14:textId="77777777" w:rsidR="0027333C" w:rsidRPr="00BC2899" w:rsidRDefault="0027333C" w:rsidP="0027333C">
            <w:pPr>
              <w:widowControl w:val="0"/>
              <w:tabs>
                <w:tab w:val="left" w:pos="936"/>
                <w:tab w:val="left" w:pos="1314"/>
                <w:tab w:val="left" w:pos="1692"/>
                <w:tab w:val="left" w:pos="2070"/>
              </w:tabs>
              <w:spacing w:after="0" w:line="240" w:lineRule="auto"/>
              <w:jc w:val="center"/>
              <w:rPr>
                <w:rFonts w:ascii="Arial" w:hAnsi="Arial" w:cs="Arial"/>
                <w:b/>
                <w:sz w:val="20"/>
                <w:szCs w:val="20"/>
              </w:rPr>
            </w:pPr>
            <w:r w:rsidRPr="00BC2899">
              <w:rPr>
                <w:rFonts w:ascii="Arial" w:hAnsi="Arial" w:cs="Arial"/>
                <w:b/>
                <w:sz w:val="20"/>
                <w:szCs w:val="20"/>
              </w:rPr>
              <w:t>Provider Manual Series</w:t>
            </w:r>
          </w:p>
        </w:tc>
        <w:tc>
          <w:tcPr>
            <w:tcW w:w="3750" w:type="dxa"/>
          </w:tcPr>
          <w:p w14:paraId="4E4BF309" w14:textId="77777777" w:rsidR="0027333C" w:rsidRPr="00BC2899" w:rsidRDefault="0027333C" w:rsidP="0027333C">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sidRPr="00BC2899">
              <w:rPr>
                <w:rFonts w:ascii="Arial" w:hAnsi="Arial" w:cs="Arial"/>
                <w:b/>
                <w:sz w:val="20"/>
                <w:szCs w:val="20"/>
              </w:rPr>
              <w:t>Subchapter Number and Title</w:t>
            </w:r>
          </w:p>
          <w:p w14:paraId="52B7813A" w14:textId="77777777" w:rsidR="0027333C" w:rsidRPr="00BC2899" w:rsidRDefault="0027333C" w:rsidP="0027333C">
            <w:pPr>
              <w:widowControl w:val="0"/>
              <w:tabs>
                <w:tab w:val="left" w:pos="936"/>
                <w:tab w:val="left" w:pos="1314"/>
                <w:tab w:val="left" w:pos="1692"/>
                <w:tab w:val="left" w:pos="2070"/>
              </w:tabs>
              <w:spacing w:after="0" w:line="240" w:lineRule="auto"/>
              <w:jc w:val="center"/>
              <w:rPr>
                <w:rFonts w:ascii="Arial" w:hAnsi="Arial" w:cs="Arial"/>
                <w:sz w:val="20"/>
                <w:szCs w:val="20"/>
              </w:rPr>
            </w:pPr>
            <w:r w:rsidRPr="00BC2899">
              <w:rPr>
                <w:rFonts w:ascii="Arial" w:hAnsi="Arial" w:cs="Arial"/>
                <w:sz w:val="20"/>
                <w:szCs w:val="20"/>
              </w:rPr>
              <w:t>1.  Program Regulations</w:t>
            </w:r>
          </w:p>
          <w:p w14:paraId="64E5698E" w14:textId="77777777" w:rsidR="0027333C" w:rsidRPr="00BC2899" w:rsidRDefault="0027333C" w:rsidP="0027333C">
            <w:pPr>
              <w:widowControl w:val="0"/>
              <w:tabs>
                <w:tab w:val="left" w:pos="936"/>
                <w:tab w:val="left" w:pos="1314"/>
                <w:tab w:val="left" w:pos="1692"/>
                <w:tab w:val="left" w:pos="2070"/>
              </w:tabs>
              <w:spacing w:after="0" w:line="240" w:lineRule="auto"/>
              <w:jc w:val="center"/>
              <w:rPr>
                <w:rFonts w:ascii="Arial" w:hAnsi="Arial" w:cs="Arial"/>
                <w:sz w:val="20"/>
                <w:szCs w:val="20"/>
              </w:rPr>
            </w:pPr>
            <w:r w:rsidRPr="00BC2899">
              <w:rPr>
                <w:rFonts w:ascii="Arial" w:hAnsi="Arial" w:cs="Arial"/>
                <w:sz w:val="20"/>
                <w:szCs w:val="20"/>
              </w:rPr>
              <w:t xml:space="preserve">(130 </w:t>
            </w:r>
            <w:r w:rsidRPr="00BC2899">
              <w:rPr>
                <w:rFonts w:ascii="Arial" w:hAnsi="Arial" w:cs="Arial"/>
                <w:iCs/>
                <w:sz w:val="20"/>
                <w:szCs w:val="20"/>
              </w:rPr>
              <w:t>CMR</w:t>
            </w:r>
            <w:r w:rsidRPr="00BC2899">
              <w:rPr>
                <w:rFonts w:ascii="Arial" w:hAnsi="Arial" w:cs="Arial"/>
                <w:sz w:val="20"/>
                <w:szCs w:val="20"/>
              </w:rPr>
              <w:t xml:space="preserve"> 456.000)</w:t>
            </w:r>
          </w:p>
        </w:tc>
        <w:tc>
          <w:tcPr>
            <w:tcW w:w="1771" w:type="dxa"/>
          </w:tcPr>
          <w:p w14:paraId="500F6478" w14:textId="77777777" w:rsidR="0027333C" w:rsidRPr="00BC2899" w:rsidRDefault="0027333C" w:rsidP="0027333C">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sidRPr="00BC2899">
              <w:rPr>
                <w:rFonts w:ascii="Arial" w:hAnsi="Arial" w:cs="Arial"/>
                <w:b/>
                <w:sz w:val="20"/>
                <w:szCs w:val="20"/>
              </w:rPr>
              <w:t>Page</w:t>
            </w:r>
          </w:p>
          <w:p w14:paraId="798E4168" w14:textId="77777777" w:rsidR="0027333C" w:rsidRPr="00BC2899" w:rsidRDefault="0027333C" w:rsidP="0027333C">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sidRPr="00BC2899">
              <w:rPr>
                <w:rFonts w:ascii="Arial" w:hAnsi="Arial" w:cs="Arial"/>
                <w:sz w:val="20"/>
                <w:szCs w:val="20"/>
              </w:rPr>
              <w:t>4-2</w:t>
            </w:r>
          </w:p>
        </w:tc>
      </w:tr>
      <w:tr w:rsidR="0027333C" w:rsidRPr="00BC2899" w14:paraId="144798B9" w14:textId="77777777" w:rsidTr="00802714">
        <w:trPr>
          <w:trHeight w:hRule="exact" w:val="864"/>
        </w:trPr>
        <w:tc>
          <w:tcPr>
            <w:tcW w:w="4080" w:type="dxa"/>
            <w:tcBorders>
              <w:top w:val="nil"/>
            </w:tcBorders>
            <w:vAlign w:val="center"/>
          </w:tcPr>
          <w:p w14:paraId="27DF6531" w14:textId="77777777" w:rsidR="0027333C" w:rsidRPr="00BC2899" w:rsidRDefault="0027333C" w:rsidP="0027333C">
            <w:pPr>
              <w:widowControl w:val="0"/>
              <w:tabs>
                <w:tab w:val="left" w:pos="936"/>
                <w:tab w:val="left" w:pos="1314"/>
                <w:tab w:val="left" w:pos="1692"/>
                <w:tab w:val="left" w:pos="2070"/>
              </w:tabs>
              <w:spacing w:after="0" w:line="240" w:lineRule="auto"/>
              <w:jc w:val="center"/>
              <w:rPr>
                <w:rFonts w:ascii="Arial" w:hAnsi="Arial" w:cs="Arial"/>
                <w:sz w:val="20"/>
                <w:szCs w:val="20"/>
              </w:rPr>
            </w:pPr>
            <w:r w:rsidRPr="00BC2899">
              <w:rPr>
                <w:rFonts w:ascii="Arial" w:hAnsi="Arial" w:cs="Arial"/>
                <w:sz w:val="20"/>
                <w:szCs w:val="20"/>
              </w:rPr>
              <w:t>Nursing Facility Manual</w:t>
            </w:r>
          </w:p>
        </w:tc>
        <w:tc>
          <w:tcPr>
            <w:tcW w:w="3750" w:type="dxa"/>
          </w:tcPr>
          <w:p w14:paraId="4039C365" w14:textId="77777777" w:rsidR="0027333C" w:rsidRPr="00BC2899" w:rsidRDefault="0027333C" w:rsidP="0027333C">
            <w:pPr>
              <w:widowControl w:val="0"/>
              <w:tabs>
                <w:tab w:val="left" w:pos="936"/>
                <w:tab w:val="left" w:pos="1314"/>
                <w:tab w:val="left" w:pos="1692"/>
                <w:tab w:val="left" w:pos="2070"/>
              </w:tabs>
              <w:spacing w:before="120" w:after="0" w:line="240" w:lineRule="auto"/>
              <w:jc w:val="center"/>
              <w:rPr>
                <w:rFonts w:ascii="Arial" w:hAnsi="Arial" w:cs="Arial"/>
                <w:b/>
                <w:sz w:val="20"/>
                <w:szCs w:val="20"/>
              </w:rPr>
            </w:pPr>
            <w:r w:rsidRPr="00BC2899">
              <w:rPr>
                <w:rFonts w:ascii="Arial" w:hAnsi="Arial" w:cs="Arial"/>
                <w:b/>
                <w:sz w:val="20"/>
                <w:szCs w:val="20"/>
              </w:rPr>
              <w:t>Transmittal Letter</w:t>
            </w:r>
          </w:p>
          <w:p w14:paraId="0309D52F" w14:textId="0700F285" w:rsidR="0027333C" w:rsidRPr="00BC2899" w:rsidRDefault="0027333C" w:rsidP="0027333C">
            <w:pPr>
              <w:widowControl w:val="0"/>
              <w:tabs>
                <w:tab w:val="left" w:pos="936"/>
                <w:tab w:val="left" w:pos="1314"/>
                <w:tab w:val="left" w:pos="1692"/>
                <w:tab w:val="left" w:pos="2070"/>
              </w:tabs>
              <w:spacing w:before="120" w:after="0" w:line="240" w:lineRule="auto"/>
              <w:jc w:val="center"/>
              <w:rPr>
                <w:rFonts w:ascii="Arial" w:hAnsi="Arial" w:cs="Arial"/>
                <w:b/>
                <w:sz w:val="20"/>
                <w:szCs w:val="20"/>
              </w:rPr>
            </w:pPr>
            <w:r w:rsidRPr="00BC2899">
              <w:rPr>
                <w:rFonts w:ascii="Arial" w:hAnsi="Arial" w:cs="Arial"/>
                <w:sz w:val="20"/>
                <w:szCs w:val="20"/>
              </w:rPr>
              <w:t>NF-</w:t>
            </w:r>
            <w:r w:rsidR="0094421F">
              <w:rPr>
                <w:rFonts w:ascii="Arial" w:hAnsi="Arial" w:cs="Arial"/>
                <w:sz w:val="20"/>
                <w:szCs w:val="20"/>
              </w:rPr>
              <w:t>6</w:t>
            </w:r>
            <w:r w:rsidR="00B703B9">
              <w:rPr>
                <w:rFonts w:ascii="Arial" w:hAnsi="Arial" w:cs="Arial"/>
                <w:sz w:val="20"/>
                <w:szCs w:val="20"/>
              </w:rPr>
              <w:t>4</w:t>
            </w:r>
          </w:p>
        </w:tc>
        <w:tc>
          <w:tcPr>
            <w:tcW w:w="1771" w:type="dxa"/>
          </w:tcPr>
          <w:p w14:paraId="2B44173C" w14:textId="77777777" w:rsidR="0027333C" w:rsidRPr="00BC2899" w:rsidRDefault="0027333C" w:rsidP="0027333C">
            <w:pPr>
              <w:widowControl w:val="0"/>
              <w:tabs>
                <w:tab w:val="left" w:pos="936"/>
                <w:tab w:val="left" w:pos="1314"/>
                <w:tab w:val="left" w:pos="1692"/>
                <w:tab w:val="left" w:pos="2070"/>
              </w:tabs>
              <w:spacing w:before="120" w:after="0" w:line="240" w:lineRule="auto"/>
              <w:jc w:val="center"/>
              <w:rPr>
                <w:rFonts w:ascii="Arial" w:hAnsi="Arial" w:cs="Arial"/>
                <w:b/>
                <w:sz w:val="20"/>
                <w:szCs w:val="20"/>
              </w:rPr>
            </w:pPr>
            <w:r w:rsidRPr="00BC2899">
              <w:rPr>
                <w:rFonts w:ascii="Arial" w:hAnsi="Arial" w:cs="Arial"/>
                <w:b/>
                <w:sz w:val="20"/>
                <w:szCs w:val="20"/>
              </w:rPr>
              <w:t>Date</w:t>
            </w:r>
          </w:p>
          <w:p w14:paraId="6E3C2440" w14:textId="3BA0A068" w:rsidR="0027333C" w:rsidRPr="00BC2899" w:rsidRDefault="00B703B9" w:rsidP="0027333C">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Pr>
                <w:rFonts w:ascii="Arial" w:hAnsi="Arial" w:cs="Arial"/>
                <w:sz w:val="20"/>
                <w:szCs w:val="20"/>
              </w:rPr>
              <w:t>09/08/25</w:t>
            </w:r>
          </w:p>
        </w:tc>
      </w:tr>
    </w:tbl>
    <w:p w14:paraId="19BAB339" w14:textId="77777777" w:rsidR="00694E3C" w:rsidRPr="00BC2899" w:rsidRDefault="00694E3C">
      <w:pPr>
        <w:widowControl w:val="0"/>
        <w:autoSpaceDE w:val="0"/>
        <w:autoSpaceDN w:val="0"/>
        <w:adjustRightInd w:val="0"/>
        <w:spacing w:after="0" w:line="240" w:lineRule="auto"/>
        <w:ind w:left="1050" w:right="274"/>
        <w:rPr>
          <w:rFonts w:ascii="Times New Roman" w:hAnsi="Times New Roman" w:cs="Times New Roman"/>
        </w:rPr>
      </w:pPr>
    </w:p>
    <w:p w14:paraId="2A7A4629" w14:textId="580BA7F4" w:rsidR="00694E3C" w:rsidRPr="00BC2899" w:rsidRDefault="00694E3C" w:rsidP="00802714">
      <w:pPr>
        <w:widowControl w:val="0"/>
        <w:autoSpaceDE w:val="0"/>
        <w:autoSpaceDN w:val="0"/>
        <w:adjustRightInd w:val="0"/>
        <w:spacing w:after="0" w:line="240" w:lineRule="auto"/>
        <w:ind w:left="720" w:right="274"/>
        <w:rPr>
          <w:rFonts w:ascii="Times New Roman" w:hAnsi="Times New Roman" w:cs="Times New Roman"/>
        </w:rPr>
      </w:pPr>
      <w:r w:rsidRPr="00BC2899">
        <w:rPr>
          <w:rFonts w:ascii="Times New Roman" w:hAnsi="Times New Roman" w:cs="Times New Roman"/>
          <w:u w:val="single"/>
        </w:rPr>
        <w:t>MassHealth</w:t>
      </w:r>
      <w:r w:rsidR="00912090" w:rsidRPr="00912090">
        <w:rPr>
          <w:rFonts w:ascii="Times New Roman" w:hAnsi="Times New Roman" w:cs="Times New Roman"/>
        </w:rPr>
        <w:t>.</w:t>
      </w:r>
      <w:r w:rsidRPr="00BC2899">
        <w:rPr>
          <w:rFonts w:ascii="Times New Roman" w:hAnsi="Times New Roman" w:cs="Times New Roman"/>
        </w:rPr>
        <w:t xml:space="preserve"> </w:t>
      </w:r>
      <w:r w:rsidR="00912090">
        <w:rPr>
          <w:rFonts w:ascii="Times New Roman" w:hAnsi="Times New Roman" w:cs="Times New Roman"/>
        </w:rPr>
        <w:t>T</w:t>
      </w:r>
      <w:r w:rsidRPr="00BC2899">
        <w:rPr>
          <w:rFonts w:ascii="Times New Roman" w:hAnsi="Times New Roman" w:cs="Times New Roman"/>
        </w:rPr>
        <w:t xml:space="preserve">he medical assistance and benefit programs administered by EOHHS pursuant to Title XIX of the Social Security Act (42 U.S.C. 1396a </w:t>
      </w:r>
      <w:r w:rsidRPr="00BC2899">
        <w:rPr>
          <w:rFonts w:ascii="Times New Roman" w:hAnsi="Times New Roman" w:cs="Times New Roman"/>
          <w:i/>
          <w:iCs/>
        </w:rPr>
        <w:t>et seq</w:t>
      </w:r>
      <w:r w:rsidRPr="00BC2899">
        <w:rPr>
          <w:rFonts w:ascii="Times New Roman" w:hAnsi="Times New Roman" w:cs="Times New Roman"/>
        </w:rPr>
        <w:t xml:space="preserve">.), Title XXI of the Social Security Act (42 U.S.C. 1397aa </w:t>
      </w:r>
      <w:r w:rsidRPr="00BC2899">
        <w:rPr>
          <w:rFonts w:ascii="Times New Roman" w:hAnsi="Times New Roman" w:cs="Times New Roman"/>
          <w:i/>
          <w:iCs/>
        </w:rPr>
        <w:t>et seq</w:t>
      </w:r>
      <w:r w:rsidRPr="00BC2899">
        <w:rPr>
          <w:rFonts w:ascii="Times New Roman" w:hAnsi="Times New Roman" w:cs="Times New Roman"/>
        </w:rPr>
        <w:t>.), M.G.L. c. 118E, and other applicable laws and waivers to provide and pay for medical services to eligible members.</w:t>
      </w:r>
    </w:p>
    <w:p w14:paraId="2FE24C11" w14:textId="77777777" w:rsidR="00694E3C" w:rsidRPr="00BC2899" w:rsidRDefault="00694E3C" w:rsidP="00802714">
      <w:pPr>
        <w:widowControl w:val="0"/>
        <w:autoSpaceDE w:val="0"/>
        <w:autoSpaceDN w:val="0"/>
        <w:adjustRightInd w:val="0"/>
        <w:spacing w:after="0" w:line="240" w:lineRule="auto"/>
        <w:ind w:left="720" w:right="274"/>
        <w:rPr>
          <w:rFonts w:ascii="Times New Roman" w:hAnsi="Times New Roman" w:cs="Times New Roman"/>
        </w:rPr>
      </w:pPr>
    </w:p>
    <w:p w14:paraId="178CF25C" w14:textId="77777777" w:rsidR="00694E3C" w:rsidRPr="00BC2899" w:rsidRDefault="00694E3C" w:rsidP="000F54D0">
      <w:pPr>
        <w:widowControl w:val="0"/>
        <w:autoSpaceDE w:val="0"/>
        <w:autoSpaceDN w:val="0"/>
        <w:adjustRightInd w:val="0"/>
        <w:spacing w:after="0" w:line="240" w:lineRule="auto"/>
        <w:ind w:left="720" w:right="274"/>
        <w:rPr>
          <w:rFonts w:ascii="Times New Roman" w:hAnsi="Times New Roman" w:cs="Times New Roman"/>
        </w:rPr>
      </w:pPr>
      <w:r w:rsidRPr="00BC2899">
        <w:rPr>
          <w:rFonts w:ascii="Times New Roman" w:hAnsi="Times New Roman" w:cs="Times New Roman"/>
          <w:u w:val="single"/>
        </w:rPr>
        <w:t>MassHealth Agency</w:t>
      </w:r>
      <w:r w:rsidR="00912090" w:rsidRPr="00912090">
        <w:rPr>
          <w:rFonts w:ascii="Times New Roman" w:hAnsi="Times New Roman" w:cs="Times New Roman"/>
        </w:rPr>
        <w:t>.</w:t>
      </w:r>
      <w:r w:rsidRPr="00BC2899">
        <w:rPr>
          <w:rFonts w:ascii="Times New Roman" w:hAnsi="Times New Roman" w:cs="Times New Roman"/>
        </w:rPr>
        <w:t xml:space="preserve"> </w:t>
      </w:r>
      <w:r w:rsidR="00912090">
        <w:rPr>
          <w:rFonts w:ascii="Times New Roman" w:hAnsi="Times New Roman" w:cs="Times New Roman"/>
        </w:rPr>
        <w:t>T</w:t>
      </w:r>
      <w:r w:rsidRPr="00BC2899">
        <w:rPr>
          <w:rFonts w:ascii="Times New Roman" w:hAnsi="Times New Roman" w:cs="Times New Roman"/>
        </w:rPr>
        <w:t>he Executive Office of Health and Human Services</w:t>
      </w:r>
      <w:r w:rsidR="00E30115" w:rsidRPr="00BC2899">
        <w:rPr>
          <w:rFonts w:ascii="Times New Roman" w:hAnsi="Times New Roman" w:cs="Times New Roman"/>
        </w:rPr>
        <w:t xml:space="preserve">, which is the state that is designated under the state plan as the Single State Agency responsible for the administration of MassHealth, </w:t>
      </w:r>
      <w:r w:rsidRPr="00BC2899">
        <w:rPr>
          <w:rFonts w:ascii="Times New Roman" w:hAnsi="Times New Roman" w:cs="Times New Roman"/>
        </w:rPr>
        <w:t>in accordance with</w:t>
      </w:r>
      <w:r w:rsidR="000F54D0" w:rsidRPr="00BC2899">
        <w:rPr>
          <w:rFonts w:ascii="Times New Roman" w:hAnsi="Times New Roman" w:cs="Times New Roman"/>
        </w:rPr>
        <w:t xml:space="preserve"> </w:t>
      </w:r>
      <w:r w:rsidRPr="00BC2899">
        <w:rPr>
          <w:rFonts w:ascii="Times New Roman" w:hAnsi="Times New Roman" w:cs="Times New Roman"/>
        </w:rPr>
        <w:t>the provisions of M.G.L. c. 118E.</w:t>
      </w:r>
    </w:p>
    <w:p w14:paraId="153A6028" w14:textId="77777777" w:rsidR="0088304D" w:rsidRPr="00BC2899" w:rsidRDefault="0088304D" w:rsidP="00802714">
      <w:pPr>
        <w:widowControl w:val="0"/>
        <w:autoSpaceDE w:val="0"/>
        <w:autoSpaceDN w:val="0"/>
        <w:adjustRightInd w:val="0"/>
        <w:spacing w:after="0" w:line="240" w:lineRule="exact"/>
        <w:ind w:left="720"/>
        <w:rPr>
          <w:rFonts w:ascii="Times New Roman" w:hAnsi="Times New Roman" w:cs="Times New Roman"/>
          <w:sz w:val="24"/>
          <w:szCs w:val="24"/>
        </w:rPr>
      </w:pPr>
    </w:p>
    <w:p w14:paraId="7B87A2DD" w14:textId="77777777" w:rsidR="0088304D" w:rsidRPr="00BC2899" w:rsidRDefault="0088304D" w:rsidP="00802714">
      <w:pPr>
        <w:widowControl w:val="0"/>
        <w:autoSpaceDE w:val="0"/>
        <w:autoSpaceDN w:val="0"/>
        <w:adjustRightInd w:val="0"/>
        <w:spacing w:after="0" w:line="239" w:lineRule="auto"/>
        <w:ind w:left="720" w:right="101"/>
        <w:rPr>
          <w:rFonts w:ascii="Times New Roman" w:hAnsi="Times New Roman" w:cs="Times New Roman"/>
        </w:rPr>
      </w:pPr>
      <w:r w:rsidRPr="00BC2899">
        <w:rPr>
          <w:rFonts w:ascii="Times New Roman" w:hAnsi="Times New Roman" w:cs="Times New Roman"/>
          <w:u w:val="single"/>
        </w:rPr>
        <w:t>Medical Lea</w:t>
      </w:r>
      <w:r w:rsidRPr="00BC2899">
        <w:rPr>
          <w:rFonts w:ascii="Times New Roman" w:hAnsi="Times New Roman" w:cs="Times New Roman"/>
          <w:spacing w:val="2"/>
          <w:u w:val="single"/>
        </w:rPr>
        <w:t>v</w:t>
      </w:r>
      <w:r w:rsidRPr="00BC2899">
        <w:rPr>
          <w:rFonts w:ascii="Times New Roman" w:hAnsi="Times New Roman" w:cs="Times New Roman"/>
          <w:u w:val="single"/>
        </w:rPr>
        <w:t>e of Absenc</w:t>
      </w:r>
      <w:r w:rsidRPr="00BC2899">
        <w:rPr>
          <w:rFonts w:ascii="Times New Roman" w:hAnsi="Times New Roman" w:cs="Times New Roman"/>
          <w:spacing w:val="1"/>
          <w:u w:val="single"/>
        </w:rPr>
        <w:t>e</w:t>
      </w:r>
      <w:r w:rsidR="008A4627" w:rsidRPr="00BC2899">
        <w:rPr>
          <w:rFonts w:ascii="Times New Roman" w:hAnsi="Times New Roman" w:cs="Times New Roman"/>
          <w:spacing w:val="1"/>
          <w:u w:val="single"/>
        </w:rPr>
        <w:t xml:space="preserve"> (MLOA)</w:t>
      </w:r>
      <w:r w:rsidR="00912090" w:rsidRPr="00912090">
        <w:rPr>
          <w:rFonts w:ascii="Times New Roman" w:hAnsi="Times New Roman" w:cs="Times New Roman"/>
          <w:spacing w:val="1"/>
        </w:rPr>
        <w:t>.</w:t>
      </w:r>
      <w:r w:rsidR="008A4627" w:rsidRPr="00912090">
        <w:rPr>
          <w:rFonts w:ascii="Times New Roman" w:hAnsi="Times New Roman" w:cs="Times New Roman"/>
          <w:spacing w:val="1"/>
        </w:rPr>
        <w:t xml:space="preserve"> </w:t>
      </w:r>
      <w:r w:rsidR="00912090">
        <w:rPr>
          <w:rFonts w:ascii="Times New Roman" w:hAnsi="Times New Roman" w:cs="Times New Roman"/>
        </w:rPr>
        <w:t>A</w:t>
      </w:r>
      <w:r w:rsidRPr="00BC2899">
        <w:rPr>
          <w:rFonts w:ascii="Times New Roman" w:hAnsi="Times New Roman" w:cs="Times New Roman"/>
        </w:rPr>
        <w:t>n</w:t>
      </w:r>
      <w:r w:rsidRPr="00BC2899">
        <w:rPr>
          <w:rFonts w:ascii="Times New Roman" w:hAnsi="Times New Roman" w:cs="Times New Roman"/>
          <w:spacing w:val="-2"/>
        </w:rPr>
        <w:t xml:space="preserve"> </w:t>
      </w:r>
      <w:r w:rsidRPr="00BC2899">
        <w:rPr>
          <w:rFonts w:ascii="Times New Roman" w:hAnsi="Times New Roman" w:cs="Times New Roman"/>
        </w:rPr>
        <w:t>inpatient</w:t>
      </w:r>
      <w:r w:rsidRPr="00BC2899">
        <w:rPr>
          <w:rFonts w:ascii="Times New Roman" w:hAnsi="Times New Roman" w:cs="Times New Roman"/>
          <w:spacing w:val="-6"/>
        </w:rPr>
        <w:t xml:space="preserve"> </w:t>
      </w:r>
      <w:r w:rsidRPr="00BC2899">
        <w:rPr>
          <w:rFonts w:ascii="Times New Roman" w:hAnsi="Times New Roman" w:cs="Times New Roman"/>
        </w:rPr>
        <w:t>hospital</w:t>
      </w:r>
      <w:r w:rsidRPr="00BC2899">
        <w:rPr>
          <w:rFonts w:ascii="Times New Roman" w:hAnsi="Times New Roman" w:cs="Times New Roman"/>
          <w:spacing w:val="-6"/>
        </w:rPr>
        <w:t xml:space="preserve"> </w:t>
      </w:r>
      <w:r w:rsidRPr="00BC2899">
        <w:rPr>
          <w:rFonts w:ascii="Times New Roman" w:hAnsi="Times New Roman" w:cs="Times New Roman"/>
        </w:rPr>
        <w:t>st</w:t>
      </w:r>
      <w:r w:rsidRPr="00BC2899">
        <w:rPr>
          <w:rFonts w:ascii="Times New Roman" w:hAnsi="Times New Roman" w:cs="Times New Roman"/>
          <w:spacing w:val="-1"/>
        </w:rPr>
        <w:t>a</w:t>
      </w:r>
      <w:r w:rsidRPr="00BC2899">
        <w:rPr>
          <w:rFonts w:ascii="Times New Roman" w:hAnsi="Times New Roman" w:cs="Times New Roman"/>
        </w:rPr>
        <w:t xml:space="preserve">y </w:t>
      </w:r>
      <w:r w:rsidR="000F54D0" w:rsidRPr="00BC2899">
        <w:rPr>
          <w:rFonts w:ascii="Times New Roman" w:hAnsi="Times New Roman" w:cs="Times New Roman"/>
        </w:rPr>
        <w:t>for</w:t>
      </w:r>
      <w:r w:rsidR="00A87FAC" w:rsidRPr="00BC2899">
        <w:rPr>
          <w:rFonts w:ascii="Times New Roman" w:hAnsi="Times New Roman" w:cs="Times New Roman"/>
        </w:rPr>
        <w:t xml:space="preserve"> an individual</w:t>
      </w:r>
      <w:r w:rsidRPr="00BC2899">
        <w:rPr>
          <w:rFonts w:ascii="Times New Roman" w:hAnsi="Times New Roman" w:cs="Times New Roman"/>
          <w:spacing w:val="-2"/>
        </w:rPr>
        <w:t xml:space="preserve"> </w:t>
      </w:r>
      <w:r w:rsidRPr="00BC2899">
        <w:rPr>
          <w:rFonts w:ascii="Times New Roman" w:hAnsi="Times New Roman" w:cs="Times New Roman"/>
        </w:rPr>
        <w:t>who</w:t>
      </w:r>
      <w:r w:rsidRPr="00BC2899">
        <w:rPr>
          <w:rFonts w:ascii="Times New Roman" w:hAnsi="Times New Roman" w:cs="Times New Roman"/>
          <w:spacing w:val="-3"/>
        </w:rPr>
        <w:t xml:space="preserve"> </w:t>
      </w:r>
      <w:r w:rsidRPr="00BC2899">
        <w:rPr>
          <w:rFonts w:ascii="Times New Roman" w:hAnsi="Times New Roman" w:cs="Times New Roman"/>
        </w:rPr>
        <w:t>is</w:t>
      </w:r>
      <w:r w:rsidRPr="00BC2899">
        <w:rPr>
          <w:rFonts w:ascii="Times New Roman" w:hAnsi="Times New Roman" w:cs="Times New Roman"/>
          <w:spacing w:val="-1"/>
        </w:rPr>
        <w:t xml:space="preserve"> </w:t>
      </w:r>
      <w:r w:rsidRPr="00BC2899">
        <w:rPr>
          <w:rFonts w:ascii="Times New Roman" w:hAnsi="Times New Roman" w:cs="Times New Roman"/>
        </w:rPr>
        <w:t>a resident</w:t>
      </w:r>
      <w:r w:rsidRPr="00BC2899">
        <w:rPr>
          <w:rFonts w:ascii="Times New Roman" w:hAnsi="Times New Roman" w:cs="Times New Roman"/>
          <w:spacing w:val="-6"/>
        </w:rPr>
        <w:t xml:space="preserve"> </w:t>
      </w:r>
      <w:r w:rsidRPr="00BC2899">
        <w:rPr>
          <w:rFonts w:ascii="Times New Roman" w:hAnsi="Times New Roman" w:cs="Times New Roman"/>
        </w:rPr>
        <w:t>of a nursing</w:t>
      </w:r>
      <w:r w:rsidRPr="00BC2899">
        <w:rPr>
          <w:rFonts w:ascii="Times New Roman" w:hAnsi="Times New Roman" w:cs="Times New Roman"/>
          <w:spacing w:val="-6"/>
        </w:rPr>
        <w:t xml:space="preserve"> </w:t>
      </w:r>
      <w:r w:rsidRPr="00BC2899">
        <w:rPr>
          <w:rFonts w:ascii="Times New Roman" w:hAnsi="Times New Roman" w:cs="Times New Roman"/>
        </w:rPr>
        <w:t>facility.</w:t>
      </w:r>
      <w:r w:rsidRPr="00BC2899">
        <w:rPr>
          <w:rFonts w:ascii="Times New Roman" w:hAnsi="Times New Roman" w:cs="Times New Roman"/>
          <w:spacing w:val="45"/>
        </w:rPr>
        <w:t xml:space="preserve"> </w:t>
      </w:r>
      <w:r w:rsidR="00A87FAC" w:rsidRPr="00BC2899">
        <w:rPr>
          <w:rFonts w:ascii="Times New Roman" w:hAnsi="Times New Roman" w:cs="Times New Roman"/>
        </w:rPr>
        <w:t>M</w:t>
      </w:r>
      <w:r w:rsidRPr="00BC2899">
        <w:rPr>
          <w:rFonts w:ascii="Times New Roman" w:hAnsi="Times New Roman" w:cs="Times New Roman"/>
        </w:rPr>
        <w:t xml:space="preserve">edical leave of absence </w:t>
      </w:r>
      <w:r w:rsidR="00A87FAC" w:rsidRPr="00BC2899">
        <w:rPr>
          <w:rFonts w:ascii="Times New Roman" w:hAnsi="Times New Roman" w:cs="Times New Roman"/>
        </w:rPr>
        <w:t>also includes an observation stay</w:t>
      </w:r>
      <w:r w:rsidRPr="00BC2899">
        <w:rPr>
          <w:rFonts w:ascii="Times New Roman" w:hAnsi="Times New Roman" w:cs="Times New Roman"/>
        </w:rPr>
        <w:t>.</w:t>
      </w:r>
    </w:p>
    <w:p w14:paraId="1D7FEB4D" w14:textId="77777777" w:rsidR="0088304D" w:rsidRPr="00BC2899" w:rsidRDefault="0088304D" w:rsidP="00802714">
      <w:pPr>
        <w:widowControl w:val="0"/>
        <w:autoSpaceDE w:val="0"/>
        <w:autoSpaceDN w:val="0"/>
        <w:adjustRightInd w:val="0"/>
        <w:spacing w:after="0" w:line="240" w:lineRule="exact"/>
        <w:ind w:left="720"/>
        <w:rPr>
          <w:rFonts w:ascii="Times New Roman" w:hAnsi="Times New Roman" w:cs="Times New Roman"/>
          <w:sz w:val="24"/>
          <w:szCs w:val="24"/>
        </w:rPr>
      </w:pPr>
    </w:p>
    <w:p w14:paraId="4F72BBEB" w14:textId="77777777" w:rsidR="0088304D" w:rsidRPr="00BC2899" w:rsidRDefault="0088304D" w:rsidP="00802714">
      <w:pPr>
        <w:widowControl w:val="0"/>
        <w:autoSpaceDE w:val="0"/>
        <w:autoSpaceDN w:val="0"/>
        <w:adjustRightInd w:val="0"/>
        <w:spacing w:after="0" w:line="240" w:lineRule="auto"/>
        <w:ind w:left="720" w:right="423"/>
        <w:rPr>
          <w:rFonts w:ascii="Times New Roman" w:hAnsi="Times New Roman" w:cs="Times New Roman"/>
        </w:rPr>
      </w:pPr>
      <w:r w:rsidRPr="00BC2899">
        <w:rPr>
          <w:rFonts w:ascii="Times New Roman" w:hAnsi="Times New Roman" w:cs="Times New Roman"/>
          <w:u w:val="single"/>
        </w:rPr>
        <w:t>Medicare H</w:t>
      </w:r>
      <w:r w:rsidRPr="00BC2899">
        <w:rPr>
          <w:rFonts w:ascii="Times New Roman" w:hAnsi="Times New Roman" w:cs="Times New Roman"/>
          <w:spacing w:val="2"/>
          <w:u w:val="single"/>
        </w:rPr>
        <w:t>o</w:t>
      </w:r>
      <w:r w:rsidRPr="00BC2899">
        <w:rPr>
          <w:rFonts w:ascii="Times New Roman" w:hAnsi="Times New Roman" w:cs="Times New Roman"/>
          <w:u w:val="single"/>
        </w:rPr>
        <w:t>spital Level of Care</w:t>
      </w:r>
      <w:r w:rsidR="00912090" w:rsidRPr="00912090">
        <w:rPr>
          <w:rFonts w:ascii="Times New Roman" w:hAnsi="Times New Roman" w:cs="Times New Roman"/>
        </w:rPr>
        <w:t>.</w:t>
      </w:r>
      <w:r w:rsidRPr="00BC2899">
        <w:rPr>
          <w:rFonts w:ascii="Times New Roman" w:hAnsi="Times New Roman" w:cs="Times New Roman"/>
          <w:spacing w:val="-1"/>
        </w:rPr>
        <w:t xml:space="preserve"> </w:t>
      </w:r>
      <w:r w:rsidR="00912090">
        <w:rPr>
          <w:rFonts w:ascii="Times New Roman" w:hAnsi="Times New Roman" w:cs="Times New Roman"/>
        </w:rPr>
        <w:t>A</w:t>
      </w:r>
      <w:r w:rsidRPr="00BC2899">
        <w:rPr>
          <w:rFonts w:ascii="Times New Roman" w:hAnsi="Times New Roman" w:cs="Times New Roman"/>
        </w:rPr>
        <w:t xml:space="preserve"> l</w:t>
      </w:r>
      <w:r w:rsidRPr="00BC2899">
        <w:rPr>
          <w:rFonts w:ascii="Times New Roman" w:hAnsi="Times New Roman" w:cs="Times New Roman"/>
          <w:spacing w:val="1"/>
        </w:rPr>
        <w:t>e</w:t>
      </w:r>
      <w:r w:rsidRPr="00BC2899">
        <w:rPr>
          <w:rFonts w:ascii="Times New Roman" w:hAnsi="Times New Roman" w:cs="Times New Roman"/>
        </w:rPr>
        <w:t>vel</w:t>
      </w:r>
      <w:r w:rsidRPr="00BC2899">
        <w:rPr>
          <w:rFonts w:ascii="Times New Roman" w:hAnsi="Times New Roman" w:cs="Times New Roman"/>
          <w:spacing w:val="-2"/>
        </w:rPr>
        <w:t xml:space="preserve"> </w:t>
      </w:r>
      <w:r w:rsidRPr="00BC2899">
        <w:rPr>
          <w:rFonts w:ascii="Times New Roman" w:hAnsi="Times New Roman" w:cs="Times New Roman"/>
        </w:rPr>
        <w:t>of</w:t>
      </w:r>
      <w:r w:rsidRPr="00BC2899">
        <w:rPr>
          <w:rFonts w:ascii="Times New Roman" w:hAnsi="Times New Roman" w:cs="Times New Roman"/>
          <w:spacing w:val="-2"/>
        </w:rPr>
        <w:t xml:space="preserve"> </w:t>
      </w:r>
      <w:r w:rsidRPr="00BC2899">
        <w:rPr>
          <w:rFonts w:ascii="Times New Roman" w:hAnsi="Times New Roman" w:cs="Times New Roman"/>
        </w:rPr>
        <w:t>care</w:t>
      </w:r>
      <w:r w:rsidRPr="00BC2899">
        <w:rPr>
          <w:rFonts w:ascii="Times New Roman" w:hAnsi="Times New Roman" w:cs="Times New Roman"/>
          <w:spacing w:val="-3"/>
        </w:rPr>
        <w:t xml:space="preserve"> </w:t>
      </w:r>
      <w:r w:rsidRPr="00BC2899">
        <w:rPr>
          <w:rFonts w:ascii="Times New Roman" w:hAnsi="Times New Roman" w:cs="Times New Roman"/>
        </w:rPr>
        <w:t>that</w:t>
      </w:r>
      <w:r w:rsidRPr="00BC2899">
        <w:rPr>
          <w:rFonts w:ascii="Times New Roman" w:hAnsi="Times New Roman" w:cs="Times New Roman"/>
          <w:spacing w:val="-2"/>
        </w:rPr>
        <w:t xml:space="preserve"> m</w:t>
      </w:r>
      <w:r w:rsidRPr="00BC2899">
        <w:rPr>
          <w:rFonts w:ascii="Times New Roman" w:hAnsi="Times New Roman" w:cs="Times New Roman"/>
        </w:rPr>
        <w:t>ee</w:t>
      </w:r>
      <w:r w:rsidRPr="00BC2899">
        <w:rPr>
          <w:rFonts w:ascii="Times New Roman" w:hAnsi="Times New Roman" w:cs="Times New Roman"/>
          <w:spacing w:val="1"/>
        </w:rPr>
        <w:t>t</w:t>
      </w:r>
      <w:r w:rsidRPr="00BC2899">
        <w:rPr>
          <w:rFonts w:ascii="Times New Roman" w:hAnsi="Times New Roman" w:cs="Times New Roman"/>
        </w:rPr>
        <w:t>s</w:t>
      </w:r>
      <w:r w:rsidRPr="00BC2899">
        <w:rPr>
          <w:rFonts w:ascii="Times New Roman" w:hAnsi="Times New Roman" w:cs="Times New Roman"/>
          <w:spacing w:val="-2"/>
        </w:rPr>
        <w:t xml:space="preserve"> </w:t>
      </w:r>
      <w:r w:rsidRPr="00BC2899">
        <w:rPr>
          <w:rFonts w:ascii="Times New Roman" w:hAnsi="Times New Roman" w:cs="Times New Roman"/>
        </w:rPr>
        <w:t>all c</w:t>
      </w:r>
      <w:r w:rsidRPr="00BC2899">
        <w:rPr>
          <w:rFonts w:ascii="Times New Roman" w:hAnsi="Times New Roman" w:cs="Times New Roman"/>
          <w:spacing w:val="1"/>
        </w:rPr>
        <w:t>r</w:t>
      </w:r>
      <w:r w:rsidRPr="00BC2899">
        <w:rPr>
          <w:rFonts w:ascii="Times New Roman" w:hAnsi="Times New Roman" w:cs="Times New Roman"/>
        </w:rPr>
        <w:t>iteria,</w:t>
      </w:r>
      <w:r w:rsidRPr="00BC2899">
        <w:rPr>
          <w:rFonts w:ascii="Times New Roman" w:hAnsi="Times New Roman" w:cs="Times New Roman"/>
          <w:spacing w:val="-1"/>
        </w:rPr>
        <w:t xml:space="preserve"> </w:t>
      </w:r>
      <w:r w:rsidRPr="00BC2899">
        <w:rPr>
          <w:rFonts w:ascii="Times New Roman" w:hAnsi="Times New Roman" w:cs="Times New Roman"/>
        </w:rPr>
        <w:t>as</w:t>
      </w:r>
      <w:r w:rsidRPr="00BC2899">
        <w:rPr>
          <w:rFonts w:ascii="Times New Roman" w:hAnsi="Times New Roman" w:cs="Times New Roman"/>
          <w:spacing w:val="-2"/>
        </w:rPr>
        <w:t xml:space="preserve"> </w:t>
      </w:r>
      <w:r w:rsidRPr="00BC2899">
        <w:rPr>
          <w:rFonts w:ascii="Times New Roman" w:hAnsi="Times New Roman" w:cs="Times New Roman"/>
        </w:rPr>
        <w:t>det</w:t>
      </w:r>
      <w:r w:rsidRPr="00BC2899">
        <w:rPr>
          <w:rFonts w:ascii="Times New Roman" w:hAnsi="Times New Roman" w:cs="Times New Roman"/>
          <w:spacing w:val="1"/>
        </w:rPr>
        <w:t>er</w:t>
      </w:r>
      <w:r w:rsidRPr="00BC2899">
        <w:rPr>
          <w:rFonts w:ascii="Times New Roman" w:hAnsi="Times New Roman" w:cs="Times New Roman"/>
          <w:spacing w:val="-2"/>
        </w:rPr>
        <w:t>m</w:t>
      </w:r>
      <w:r w:rsidRPr="00BC2899">
        <w:rPr>
          <w:rFonts w:ascii="Times New Roman" w:hAnsi="Times New Roman" w:cs="Times New Roman"/>
        </w:rPr>
        <w:t>ined</w:t>
      </w:r>
      <w:r w:rsidRPr="00BC2899">
        <w:rPr>
          <w:rFonts w:ascii="Times New Roman" w:hAnsi="Times New Roman" w:cs="Times New Roman"/>
          <w:spacing w:val="-2"/>
        </w:rPr>
        <w:t xml:space="preserve"> </w:t>
      </w:r>
      <w:r w:rsidRPr="00BC2899">
        <w:rPr>
          <w:rFonts w:ascii="Times New Roman" w:hAnsi="Times New Roman" w:cs="Times New Roman"/>
        </w:rPr>
        <w:t>by the</w:t>
      </w:r>
      <w:r w:rsidRPr="00BC2899">
        <w:rPr>
          <w:rFonts w:ascii="Times New Roman" w:hAnsi="Times New Roman" w:cs="Times New Roman"/>
          <w:spacing w:val="-2"/>
        </w:rPr>
        <w:t xml:space="preserve"> </w:t>
      </w:r>
      <w:r w:rsidRPr="00BC2899">
        <w:rPr>
          <w:rFonts w:ascii="Times New Roman" w:hAnsi="Times New Roman" w:cs="Times New Roman"/>
        </w:rPr>
        <w:t>Centers for</w:t>
      </w:r>
      <w:r w:rsidRPr="00BC2899">
        <w:rPr>
          <w:rFonts w:ascii="Times New Roman" w:hAnsi="Times New Roman" w:cs="Times New Roman"/>
          <w:spacing w:val="-2"/>
        </w:rPr>
        <w:t xml:space="preserve"> </w:t>
      </w:r>
      <w:r w:rsidRPr="00BC2899">
        <w:rPr>
          <w:rFonts w:ascii="Times New Roman" w:hAnsi="Times New Roman" w:cs="Times New Roman"/>
        </w:rPr>
        <w:t>Medicare</w:t>
      </w:r>
      <w:r w:rsidRPr="00BC2899">
        <w:rPr>
          <w:rFonts w:ascii="Times New Roman" w:hAnsi="Times New Roman" w:cs="Times New Roman"/>
          <w:spacing w:val="-8"/>
        </w:rPr>
        <w:t xml:space="preserve"> </w:t>
      </w:r>
      <w:r w:rsidR="000F54D0" w:rsidRPr="00BC2899">
        <w:rPr>
          <w:rFonts w:ascii="Times New Roman" w:hAnsi="Times New Roman" w:cs="Times New Roman"/>
        </w:rPr>
        <w:t>&amp;</w:t>
      </w:r>
      <w:r w:rsidR="000F54D0" w:rsidRPr="00BC2899">
        <w:rPr>
          <w:rFonts w:ascii="Times New Roman" w:hAnsi="Times New Roman" w:cs="Times New Roman"/>
          <w:spacing w:val="-1"/>
        </w:rPr>
        <w:t xml:space="preserve"> </w:t>
      </w:r>
      <w:r w:rsidRPr="00BC2899">
        <w:rPr>
          <w:rFonts w:ascii="Times New Roman" w:hAnsi="Times New Roman" w:cs="Times New Roman"/>
        </w:rPr>
        <w:t>Medicaid</w:t>
      </w:r>
      <w:r w:rsidRPr="00BC2899">
        <w:rPr>
          <w:rFonts w:ascii="Times New Roman" w:hAnsi="Times New Roman" w:cs="Times New Roman"/>
          <w:spacing w:val="-8"/>
        </w:rPr>
        <w:t xml:space="preserve"> </w:t>
      </w:r>
      <w:r w:rsidRPr="00BC2899">
        <w:rPr>
          <w:rFonts w:ascii="Times New Roman" w:hAnsi="Times New Roman" w:cs="Times New Roman"/>
        </w:rPr>
        <w:t>Services</w:t>
      </w:r>
      <w:r w:rsidRPr="00BC2899">
        <w:rPr>
          <w:rFonts w:ascii="Times New Roman" w:hAnsi="Times New Roman" w:cs="Times New Roman"/>
          <w:spacing w:val="-7"/>
        </w:rPr>
        <w:t xml:space="preserve"> </w:t>
      </w:r>
      <w:r w:rsidRPr="00BC2899">
        <w:rPr>
          <w:rFonts w:ascii="Times New Roman" w:hAnsi="Times New Roman" w:cs="Times New Roman"/>
        </w:rPr>
        <w:t>or</w:t>
      </w:r>
      <w:r w:rsidRPr="00BC2899">
        <w:rPr>
          <w:rFonts w:ascii="Times New Roman" w:hAnsi="Times New Roman" w:cs="Times New Roman"/>
          <w:spacing w:val="-2"/>
        </w:rPr>
        <w:t xml:space="preserve"> </w:t>
      </w:r>
      <w:r w:rsidRPr="00BC2899">
        <w:rPr>
          <w:rFonts w:ascii="Times New Roman" w:hAnsi="Times New Roman" w:cs="Times New Roman"/>
        </w:rPr>
        <w:t>its</w:t>
      </w:r>
      <w:r w:rsidRPr="00BC2899">
        <w:rPr>
          <w:rFonts w:ascii="Times New Roman" w:hAnsi="Times New Roman" w:cs="Times New Roman"/>
          <w:spacing w:val="-1"/>
        </w:rPr>
        <w:t xml:space="preserve"> </w:t>
      </w:r>
      <w:r w:rsidR="00A87FAC" w:rsidRPr="00BC2899">
        <w:rPr>
          <w:rFonts w:ascii="Times New Roman" w:hAnsi="Times New Roman" w:cs="Times New Roman"/>
          <w:spacing w:val="1"/>
        </w:rPr>
        <w:t>designee</w:t>
      </w:r>
      <w:r w:rsidRPr="00BC2899">
        <w:rPr>
          <w:rFonts w:ascii="Times New Roman" w:hAnsi="Times New Roman" w:cs="Times New Roman"/>
        </w:rPr>
        <w:t>,</w:t>
      </w:r>
      <w:r w:rsidRPr="00BC2899">
        <w:rPr>
          <w:rFonts w:ascii="Times New Roman" w:hAnsi="Times New Roman" w:cs="Times New Roman"/>
          <w:spacing w:val="-1"/>
        </w:rPr>
        <w:t xml:space="preserve"> </w:t>
      </w:r>
      <w:r w:rsidRPr="00BC2899">
        <w:rPr>
          <w:rFonts w:ascii="Times New Roman" w:hAnsi="Times New Roman" w:cs="Times New Roman"/>
        </w:rPr>
        <w:t>for</w:t>
      </w:r>
      <w:r w:rsidRPr="00BC2899">
        <w:rPr>
          <w:rFonts w:ascii="Times New Roman" w:hAnsi="Times New Roman" w:cs="Times New Roman"/>
          <w:spacing w:val="-2"/>
        </w:rPr>
        <w:t xml:space="preserve"> </w:t>
      </w:r>
      <w:r w:rsidR="00A87FAC" w:rsidRPr="00BC2899">
        <w:rPr>
          <w:rFonts w:ascii="Times New Roman" w:hAnsi="Times New Roman" w:cs="Times New Roman"/>
        </w:rPr>
        <w:t>Medicare</w:t>
      </w:r>
      <w:r w:rsidR="00A87FAC" w:rsidRPr="00BC2899">
        <w:rPr>
          <w:rFonts w:ascii="Times New Roman" w:hAnsi="Times New Roman" w:cs="Times New Roman"/>
          <w:spacing w:val="-10"/>
        </w:rPr>
        <w:t xml:space="preserve"> </w:t>
      </w:r>
      <w:r w:rsidRPr="00BC2899">
        <w:rPr>
          <w:rFonts w:ascii="Times New Roman" w:hAnsi="Times New Roman" w:cs="Times New Roman"/>
        </w:rPr>
        <w:t>pa</w:t>
      </w:r>
      <w:r w:rsidRPr="00BC2899">
        <w:rPr>
          <w:rFonts w:ascii="Times New Roman" w:hAnsi="Times New Roman" w:cs="Times New Roman"/>
          <w:spacing w:val="2"/>
        </w:rPr>
        <w:t>y</w:t>
      </w:r>
      <w:r w:rsidRPr="00BC2899">
        <w:rPr>
          <w:rFonts w:ascii="Times New Roman" w:hAnsi="Times New Roman" w:cs="Times New Roman"/>
        </w:rPr>
        <w:t>ment</w:t>
      </w:r>
      <w:r w:rsidRPr="00BC2899">
        <w:rPr>
          <w:rFonts w:ascii="Times New Roman" w:hAnsi="Times New Roman" w:cs="Times New Roman"/>
          <w:spacing w:val="-2"/>
        </w:rPr>
        <w:t xml:space="preserve"> </w:t>
      </w:r>
      <w:r w:rsidRPr="00BC2899">
        <w:rPr>
          <w:rFonts w:ascii="Times New Roman" w:hAnsi="Times New Roman" w:cs="Times New Roman"/>
        </w:rPr>
        <w:t>for</w:t>
      </w:r>
      <w:r w:rsidRPr="00BC2899">
        <w:rPr>
          <w:rFonts w:ascii="Times New Roman" w:hAnsi="Times New Roman" w:cs="Times New Roman"/>
          <w:spacing w:val="-2"/>
        </w:rPr>
        <w:t xml:space="preserve"> </w:t>
      </w:r>
      <w:r w:rsidRPr="00BC2899">
        <w:rPr>
          <w:rFonts w:ascii="Times New Roman" w:hAnsi="Times New Roman" w:cs="Times New Roman"/>
        </w:rPr>
        <w:t>hospital</w:t>
      </w:r>
      <w:r w:rsidRPr="00BC2899">
        <w:rPr>
          <w:rFonts w:ascii="Times New Roman" w:hAnsi="Times New Roman" w:cs="Times New Roman"/>
          <w:spacing w:val="-6"/>
        </w:rPr>
        <w:t xml:space="preserve"> </w:t>
      </w:r>
      <w:r w:rsidRPr="00BC2899">
        <w:rPr>
          <w:rFonts w:ascii="Times New Roman" w:hAnsi="Times New Roman" w:cs="Times New Roman"/>
        </w:rPr>
        <w:t>care.</w:t>
      </w:r>
    </w:p>
    <w:p w14:paraId="7FA00321" w14:textId="77777777" w:rsidR="0088304D" w:rsidRPr="00BC2899" w:rsidRDefault="0088304D" w:rsidP="00802714">
      <w:pPr>
        <w:widowControl w:val="0"/>
        <w:autoSpaceDE w:val="0"/>
        <w:autoSpaceDN w:val="0"/>
        <w:adjustRightInd w:val="0"/>
        <w:spacing w:after="0" w:line="240" w:lineRule="exact"/>
        <w:ind w:left="720"/>
        <w:rPr>
          <w:rFonts w:ascii="Times New Roman" w:hAnsi="Times New Roman" w:cs="Times New Roman"/>
          <w:sz w:val="24"/>
          <w:szCs w:val="24"/>
        </w:rPr>
      </w:pPr>
    </w:p>
    <w:p w14:paraId="38A5043F" w14:textId="77777777" w:rsidR="0088304D" w:rsidRPr="00BC2899" w:rsidRDefault="0088304D" w:rsidP="00802714">
      <w:pPr>
        <w:widowControl w:val="0"/>
        <w:autoSpaceDE w:val="0"/>
        <w:autoSpaceDN w:val="0"/>
        <w:adjustRightInd w:val="0"/>
        <w:spacing w:after="0" w:line="240" w:lineRule="auto"/>
        <w:ind w:left="720"/>
        <w:rPr>
          <w:rFonts w:ascii="Times New Roman" w:hAnsi="Times New Roman" w:cs="Times New Roman"/>
        </w:rPr>
      </w:pPr>
      <w:r w:rsidRPr="00BC2899">
        <w:rPr>
          <w:rFonts w:ascii="Times New Roman" w:hAnsi="Times New Roman" w:cs="Times New Roman"/>
          <w:u w:val="single"/>
        </w:rPr>
        <w:t>Me</w:t>
      </w:r>
      <w:r w:rsidRPr="00BC2899">
        <w:rPr>
          <w:rFonts w:ascii="Times New Roman" w:hAnsi="Times New Roman" w:cs="Times New Roman"/>
          <w:spacing w:val="-2"/>
          <w:u w:val="single"/>
        </w:rPr>
        <w:t>m</w:t>
      </w:r>
      <w:r w:rsidRPr="00BC2899">
        <w:rPr>
          <w:rFonts w:ascii="Times New Roman" w:hAnsi="Times New Roman" w:cs="Times New Roman"/>
          <w:spacing w:val="1"/>
          <w:u w:val="single"/>
        </w:rPr>
        <w:t>b</w:t>
      </w:r>
      <w:r w:rsidRPr="00BC2899">
        <w:rPr>
          <w:rFonts w:ascii="Times New Roman" w:hAnsi="Times New Roman" w:cs="Times New Roman"/>
          <w:u w:val="single"/>
        </w:rPr>
        <w:t>er</w:t>
      </w:r>
      <w:r w:rsidR="00912090" w:rsidRPr="00912090">
        <w:rPr>
          <w:rFonts w:ascii="Times New Roman" w:hAnsi="Times New Roman" w:cs="Times New Roman"/>
        </w:rPr>
        <w:t>.</w:t>
      </w:r>
      <w:r w:rsidRPr="00BC2899">
        <w:rPr>
          <w:rFonts w:ascii="Times New Roman" w:hAnsi="Times New Roman" w:cs="Times New Roman"/>
        </w:rPr>
        <w:t xml:space="preserve"> </w:t>
      </w:r>
      <w:r w:rsidR="00912090">
        <w:rPr>
          <w:rFonts w:ascii="Times New Roman" w:hAnsi="Times New Roman" w:cs="Times New Roman"/>
        </w:rPr>
        <w:t>A</w:t>
      </w:r>
      <w:r w:rsidRPr="00BC2899">
        <w:rPr>
          <w:rFonts w:ascii="Times New Roman" w:hAnsi="Times New Roman" w:cs="Times New Roman"/>
          <w:spacing w:val="1"/>
        </w:rPr>
        <w:t xml:space="preserve"> </w:t>
      </w:r>
      <w:r w:rsidRPr="00BC2899">
        <w:rPr>
          <w:rFonts w:ascii="Times New Roman" w:hAnsi="Times New Roman" w:cs="Times New Roman"/>
        </w:rPr>
        <w:t>person</w:t>
      </w:r>
      <w:r w:rsidRPr="00BC2899">
        <w:rPr>
          <w:rFonts w:ascii="Times New Roman" w:hAnsi="Times New Roman" w:cs="Times New Roman"/>
          <w:spacing w:val="-5"/>
        </w:rPr>
        <w:t xml:space="preserve"> </w:t>
      </w:r>
      <w:r w:rsidRPr="00BC2899">
        <w:rPr>
          <w:rFonts w:ascii="Times New Roman" w:hAnsi="Times New Roman" w:cs="Times New Roman"/>
        </w:rPr>
        <w:t>determined by MassH</w:t>
      </w:r>
      <w:r w:rsidRPr="00BC2899">
        <w:rPr>
          <w:rFonts w:ascii="Times New Roman" w:hAnsi="Times New Roman" w:cs="Times New Roman"/>
          <w:spacing w:val="1"/>
        </w:rPr>
        <w:t>e</w:t>
      </w:r>
      <w:r w:rsidRPr="00BC2899">
        <w:rPr>
          <w:rFonts w:ascii="Times New Roman" w:hAnsi="Times New Roman" w:cs="Times New Roman"/>
        </w:rPr>
        <w:t>alth</w:t>
      </w:r>
      <w:r w:rsidRPr="00BC2899">
        <w:rPr>
          <w:rFonts w:ascii="Times New Roman" w:hAnsi="Times New Roman" w:cs="Times New Roman"/>
          <w:spacing w:val="-8"/>
        </w:rPr>
        <w:t xml:space="preserve"> </w:t>
      </w:r>
      <w:r w:rsidRPr="00BC2899">
        <w:rPr>
          <w:rFonts w:ascii="Times New Roman" w:hAnsi="Times New Roman" w:cs="Times New Roman"/>
        </w:rPr>
        <w:t>to</w:t>
      </w:r>
      <w:r w:rsidRPr="00BC2899">
        <w:rPr>
          <w:rFonts w:ascii="Times New Roman" w:hAnsi="Times New Roman" w:cs="Times New Roman"/>
          <w:spacing w:val="-2"/>
        </w:rPr>
        <w:t xml:space="preserve"> </w:t>
      </w:r>
      <w:r w:rsidRPr="00BC2899">
        <w:rPr>
          <w:rFonts w:ascii="Times New Roman" w:hAnsi="Times New Roman" w:cs="Times New Roman"/>
        </w:rPr>
        <w:t>be</w:t>
      </w:r>
      <w:r w:rsidRPr="00BC2899">
        <w:rPr>
          <w:rFonts w:ascii="Times New Roman" w:hAnsi="Times New Roman" w:cs="Times New Roman"/>
          <w:spacing w:val="-2"/>
        </w:rPr>
        <w:t xml:space="preserve"> </w:t>
      </w:r>
      <w:r w:rsidRPr="00BC2899">
        <w:rPr>
          <w:rFonts w:ascii="Times New Roman" w:hAnsi="Times New Roman" w:cs="Times New Roman"/>
        </w:rPr>
        <w:t>eligible</w:t>
      </w:r>
      <w:r w:rsidRPr="00BC2899">
        <w:rPr>
          <w:rFonts w:ascii="Times New Roman" w:hAnsi="Times New Roman" w:cs="Times New Roman"/>
          <w:spacing w:val="-6"/>
        </w:rPr>
        <w:t xml:space="preserve"> </w:t>
      </w:r>
      <w:r w:rsidRPr="00BC2899">
        <w:rPr>
          <w:rFonts w:ascii="Times New Roman" w:hAnsi="Times New Roman" w:cs="Times New Roman"/>
        </w:rPr>
        <w:t>for</w:t>
      </w:r>
      <w:r w:rsidRPr="00BC2899">
        <w:rPr>
          <w:rFonts w:ascii="Times New Roman" w:hAnsi="Times New Roman" w:cs="Times New Roman"/>
          <w:spacing w:val="-3"/>
        </w:rPr>
        <w:t xml:space="preserve"> </w:t>
      </w:r>
      <w:r w:rsidRPr="00BC2899">
        <w:rPr>
          <w:rFonts w:ascii="Times New Roman" w:hAnsi="Times New Roman" w:cs="Times New Roman"/>
        </w:rPr>
        <w:t>Mass</w:t>
      </w:r>
      <w:r w:rsidRPr="00BC2899">
        <w:rPr>
          <w:rFonts w:ascii="Times New Roman" w:hAnsi="Times New Roman" w:cs="Times New Roman"/>
          <w:spacing w:val="1"/>
        </w:rPr>
        <w:t>H</w:t>
      </w:r>
      <w:r w:rsidRPr="00BC2899">
        <w:rPr>
          <w:rFonts w:ascii="Times New Roman" w:hAnsi="Times New Roman" w:cs="Times New Roman"/>
        </w:rPr>
        <w:t>ealth.</w:t>
      </w:r>
    </w:p>
    <w:p w14:paraId="2DA0B716" w14:textId="77777777" w:rsidR="0088304D" w:rsidRPr="00BC2899" w:rsidRDefault="0088304D" w:rsidP="00802714">
      <w:pPr>
        <w:widowControl w:val="0"/>
        <w:autoSpaceDE w:val="0"/>
        <w:autoSpaceDN w:val="0"/>
        <w:adjustRightInd w:val="0"/>
        <w:spacing w:after="0" w:line="240" w:lineRule="exact"/>
        <w:ind w:left="720"/>
        <w:rPr>
          <w:rFonts w:ascii="Times New Roman" w:hAnsi="Times New Roman" w:cs="Times New Roman"/>
          <w:sz w:val="24"/>
          <w:szCs w:val="24"/>
        </w:rPr>
      </w:pPr>
    </w:p>
    <w:p w14:paraId="099C8470" w14:textId="77777777" w:rsidR="0088304D" w:rsidRPr="00BC2899" w:rsidRDefault="0088304D" w:rsidP="00802714">
      <w:pPr>
        <w:widowControl w:val="0"/>
        <w:autoSpaceDE w:val="0"/>
        <w:autoSpaceDN w:val="0"/>
        <w:adjustRightInd w:val="0"/>
        <w:spacing w:after="0" w:line="239" w:lineRule="auto"/>
        <w:ind w:left="720" w:right="637"/>
        <w:rPr>
          <w:rFonts w:ascii="Times New Roman" w:hAnsi="Times New Roman" w:cs="Times New Roman"/>
        </w:rPr>
      </w:pPr>
      <w:r w:rsidRPr="00BC2899">
        <w:rPr>
          <w:rFonts w:ascii="Times New Roman" w:hAnsi="Times New Roman" w:cs="Times New Roman"/>
          <w:u w:val="single"/>
        </w:rPr>
        <w:t>Mobili</w:t>
      </w:r>
      <w:r w:rsidRPr="00BC2899">
        <w:rPr>
          <w:rFonts w:ascii="Times New Roman" w:hAnsi="Times New Roman" w:cs="Times New Roman"/>
          <w:spacing w:val="-1"/>
          <w:u w:val="single"/>
        </w:rPr>
        <w:t>t</w:t>
      </w:r>
      <w:r w:rsidRPr="00BC2899">
        <w:rPr>
          <w:rFonts w:ascii="Times New Roman" w:hAnsi="Times New Roman" w:cs="Times New Roman"/>
          <w:u w:val="single"/>
        </w:rPr>
        <w:t>y</w:t>
      </w:r>
      <w:r w:rsidRPr="00BC2899">
        <w:rPr>
          <w:rFonts w:ascii="Times New Roman" w:hAnsi="Times New Roman" w:cs="Times New Roman"/>
          <w:spacing w:val="2"/>
          <w:u w:val="single"/>
        </w:rPr>
        <w:t xml:space="preserve"> </w:t>
      </w:r>
      <w:r w:rsidRPr="00BC2899">
        <w:rPr>
          <w:rFonts w:ascii="Times New Roman" w:hAnsi="Times New Roman" w:cs="Times New Roman"/>
          <w:spacing w:val="-1"/>
          <w:u w:val="single"/>
        </w:rPr>
        <w:t>S</w:t>
      </w:r>
      <w:r w:rsidRPr="00BC2899">
        <w:rPr>
          <w:rFonts w:ascii="Times New Roman" w:hAnsi="Times New Roman" w:cs="Times New Roman"/>
          <w:spacing w:val="2"/>
          <w:u w:val="single"/>
        </w:rPr>
        <w:t>y</w:t>
      </w:r>
      <w:r w:rsidRPr="00BC2899">
        <w:rPr>
          <w:rFonts w:ascii="Times New Roman" w:hAnsi="Times New Roman" w:cs="Times New Roman"/>
          <w:spacing w:val="-2"/>
          <w:u w:val="single"/>
        </w:rPr>
        <w:t>s</w:t>
      </w:r>
      <w:r w:rsidRPr="00BC2899">
        <w:rPr>
          <w:rFonts w:ascii="Times New Roman" w:hAnsi="Times New Roman" w:cs="Times New Roman"/>
          <w:spacing w:val="-1"/>
          <w:u w:val="single"/>
        </w:rPr>
        <w:t>t</w:t>
      </w:r>
      <w:r w:rsidRPr="00BC2899">
        <w:rPr>
          <w:rFonts w:ascii="Times New Roman" w:hAnsi="Times New Roman" w:cs="Times New Roman"/>
          <w:u w:val="single"/>
        </w:rPr>
        <w:t>em</w:t>
      </w:r>
      <w:r w:rsidR="00912090" w:rsidRPr="00912090">
        <w:rPr>
          <w:rFonts w:ascii="Times New Roman" w:hAnsi="Times New Roman" w:cs="Times New Roman"/>
        </w:rPr>
        <w:t>.</w:t>
      </w:r>
      <w:r w:rsidRPr="00BC2899">
        <w:rPr>
          <w:rFonts w:ascii="Times New Roman" w:hAnsi="Times New Roman" w:cs="Times New Roman"/>
          <w:spacing w:val="-4"/>
        </w:rPr>
        <w:t xml:space="preserve"> </w:t>
      </w:r>
      <w:r w:rsidR="00912090">
        <w:rPr>
          <w:rFonts w:ascii="Times New Roman" w:hAnsi="Times New Roman" w:cs="Times New Roman"/>
        </w:rPr>
        <w:t>A</w:t>
      </w:r>
      <w:r w:rsidRPr="00BC2899">
        <w:rPr>
          <w:rFonts w:ascii="Times New Roman" w:hAnsi="Times New Roman" w:cs="Times New Roman"/>
          <w:spacing w:val="-1"/>
        </w:rPr>
        <w:t xml:space="preserve"> </w:t>
      </w:r>
      <w:r w:rsidRPr="00BC2899">
        <w:rPr>
          <w:rFonts w:ascii="Times New Roman" w:hAnsi="Times New Roman" w:cs="Times New Roman"/>
        </w:rPr>
        <w:t>manual</w:t>
      </w:r>
      <w:r w:rsidRPr="00BC2899">
        <w:rPr>
          <w:rFonts w:ascii="Times New Roman" w:hAnsi="Times New Roman" w:cs="Times New Roman"/>
          <w:spacing w:val="-6"/>
        </w:rPr>
        <w:t xml:space="preserve"> </w:t>
      </w:r>
      <w:r w:rsidRPr="00BC2899">
        <w:rPr>
          <w:rFonts w:ascii="Times New Roman" w:hAnsi="Times New Roman" w:cs="Times New Roman"/>
        </w:rPr>
        <w:t>or</w:t>
      </w:r>
      <w:r w:rsidRPr="00BC2899">
        <w:rPr>
          <w:rFonts w:ascii="Times New Roman" w:hAnsi="Times New Roman" w:cs="Times New Roman"/>
          <w:spacing w:val="-2"/>
        </w:rPr>
        <w:t xml:space="preserve"> </w:t>
      </w:r>
      <w:r w:rsidR="00A87FAC" w:rsidRPr="00BC2899">
        <w:rPr>
          <w:rFonts w:ascii="Times New Roman" w:hAnsi="Times New Roman" w:cs="Times New Roman"/>
          <w:spacing w:val="-2"/>
        </w:rPr>
        <w:t xml:space="preserve">power </w:t>
      </w:r>
      <w:r w:rsidRPr="00BC2899">
        <w:rPr>
          <w:rFonts w:ascii="Times New Roman" w:hAnsi="Times New Roman" w:cs="Times New Roman"/>
        </w:rPr>
        <w:t>wheelc</w:t>
      </w:r>
      <w:r w:rsidRPr="00BC2899">
        <w:rPr>
          <w:rFonts w:ascii="Times New Roman" w:hAnsi="Times New Roman" w:cs="Times New Roman"/>
          <w:spacing w:val="2"/>
        </w:rPr>
        <w:t>h</w:t>
      </w:r>
      <w:r w:rsidRPr="00BC2899">
        <w:rPr>
          <w:rFonts w:ascii="Times New Roman" w:hAnsi="Times New Roman" w:cs="Times New Roman"/>
        </w:rPr>
        <w:t>air</w:t>
      </w:r>
      <w:r w:rsidRPr="00BC2899">
        <w:rPr>
          <w:rFonts w:ascii="Times New Roman" w:hAnsi="Times New Roman" w:cs="Times New Roman"/>
          <w:spacing w:val="-6"/>
        </w:rPr>
        <w:t xml:space="preserve"> </w:t>
      </w:r>
      <w:r w:rsidRPr="00BC2899">
        <w:rPr>
          <w:rFonts w:ascii="Times New Roman" w:hAnsi="Times New Roman" w:cs="Times New Roman"/>
        </w:rPr>
        <w:t>or</w:t>
      </w:r>
      <w:r w:rsidRPr="00BC2899">
        <w:rPr>
          <w:rFonts w:ascii="Times New Roman" w:hAnsi="Times New Roman" w:cs="Times New Roman"/>
          <w:spacing w:val="-2"/>
        </w:rPr>
        <w:t xml:space="preserve"> </w:t>
      </w:r>
      <w:r w:rsidRPr="00BC2899">
        <w:rPr>
          <w:rFonts w:ascii="Times New Roman" w:hAnsi="Times New Roman" w:cs="Times New Roman"/>
        </w:rPr>
        <w:t>other</w:t>
      </w:r>
      <w:r w:rsidRPr="00BC2899">
        <w:rPr>
          <w:rFonts w:ascii="Times New Roman" w:hAnsi="Times New Roman" w:cs="Times New Roman"/>
          <w:spacing w:val="-4"/>
        </w:rPr>
        <w:t xml:space="preserve"> </w:t>
      </w:r>
      <w:r w:rsidRPr="00BC2899">
        <w:rPr>
          <w:rFonts w:ascii="Times New Roman" w:hAnsi="Times New Roman" w:cs="Times New Roman"/>
        </w:rPr>
        <w:t>wheeled</w:t>
      </w:r>
      <w:r w:rsidRPr="00BC2899">
        <w:rPr>
          <w:rFonts w:ascii="Times New Roman" w:hAnsi="Times New Roman" w:cs="Times New Roman"/>
          <w:spacing w:val="-7"/>
        </w:rPr>
        <w:t xml:space="preserve"> </w:t>
      </w:r>
      <w:r w:rsidRPr="00BC2899">
        <w:rPr>
          <w:rFonts w:ascii="Times New Roman" w:hAnsi="Times New Roman" w:cs="Times New Roman"/>
        </w:rPr>
        <w:t>devic</w:t>
      </w:r>
      <w:r w:rsidRPr="00BC2899">
        <w:rPr>
          <w:rFonts w:ascii="Times New Roman" w:hAnsi="Times New Roman" w:cs="Times New Roman"/>
          <w:spacing w:val="1"/>
        </w:rPr>
        <w:t>e</w:t>
      </w:r>
      <w:r w:rsidRPr="00BC2899">
        <w:rPr>
          <w:rFonts w:ascii="Times New Roman" w:hAnsi="Times New Roman" w:cs="Times New Roman"/>
        </w:rPr>
        <w:t>,</w:t>
      </w:r>
      <w:r w:rsidRPr="00BC2899">
        <w:rPr>
          <w:rFonts w:ascii="Times New Roman" w:hAnsi="Times New Roman" w:cs="Times New Roman"/>
          <w:spacing w:val="-4"/>
        </w:rPr>
        <w:t xml:space="preserve"> </w:t>
      </w:r>
      <w:r w:rsidRPr="00BC2899">
        <w:rPr>
          <w:rFonts w:ascii="Times New Roman" w:hAnsi="Times New Roman" w:cs="Times New Roman"/>
        </w:rPr>
        <w:t>such</w:t>
      </w:r>
      <w:r w:rsidRPr="00BC2899">
        <w:rPr>
          <w:rFonts w:ascii="Times New Roman" w:hAnsi="Times New Roman" w:cs="Times New Roman"/>
          <w:spacing w:val="-4"/>
        </w:rPr>
        <w:t xml:space="preserve"> </w:t>
      </w:r>
      <w:r w:rsidRPr="00BC2899">
        <w:rPr>
          <w:rFonts w:ascii="Times New Roman" w:hAnsi="Times New Roman" w:cs="Times New Roman"/>
        </w:rPr>
        <w:t>as</w:t>
      </w:r>
      <w:r w:rsidRPr="00BC2899">
        <w:rPr>
          <w:rFonts w:ascii="Times New Roman" w:hAnsi="Times New Roman" w:cs="Times New Roman"/>
          <w:spacing w:val="-2"/>
        </w:rPr>
        <w:t xml:space="preserve"> </w:t>
      </w:r>
      <w:r w:rsidRPr="00BC2899">
        <w:rPr>
          <w:rFonts w:ascii="Times New Roman" w:hAnsi="Times New Roman" w:cs="Times New Roman"/>
        </w:rPr>
        <w:t xml:space="preserve">a scooter, including </w:t>
      </w:r>
      <w:r w:rsidR="00A87FAC" w:rsidRPr="00BC2899">
        <w:rPr>
          <w:rFonts w:ascii="Times New Roman" w:hAnsi="Times New Roman" w:cs="Times New Roman"/>
        </w:rPr>
        <w:t xml:space="preserve">a base, a seating system, </w:t>
      </w:r>
      <w:r w:rsidRPr="00BC2899">
        <w:rPr>
          <w:rFonts w:ascii="Times New Roman" w:hAnsi="Times New Roman" w:cs="Times New Roman"/>
        </w:rPr>
        <w:t>its co</w:t>
      </w:r>
      <w:r w:rsidRPr="00BC2899">
        <w:rPr>
          <w:rFonts w:ascii="Times New Roman" w:hAnsi="Times New Roman" w:cs="Times New Roman"/>
          <w:spacing w:val="-2"/>
        </w:rPr>
        <w:t>m</w:t>
      </w:r>
      <w:r w:rsidRPr="00BC2899">
        <w:rPr>
          <w:rFonts w:ascii="Times New Roman" w:hAnsi="Times New Roman" w:cs="Times New Roman"/>
        </w:rPr>
        <w:t>ponents,</w:t>
      </w:r>
      <w:r w:rsidRPr="00BC2899">
        <w:rPr>
          <w:rFonts w:ascii="Times New Roman" w:hAnsi="Times New Roman" w:cs="Times New Roman"/>
          <w:spacing w:val="-2"/>
        </w:rPr>
        <w:t xml:space="preserve"> </w:t>
      </w:r>
      <w:r w:rsidRPr="00BC2899">
        <w:rPr>
          <w:rFonts w:ascii="Times New Roman" w:hAnsi="Times New Roman" w:cs="Times New Roman"/>
        </w:rPr>
        <w:t>accessories,</w:t>
      </w:r>
      <w:r w:rsidRPr="00BC2899">
        <w:rPr>
          <w:rFonts w:ascii="Times New Roman" w:hAnsi="Times New Roman" w:cs="Times New Roman"/>
          <w:spacing w:val="-9"/>
        </w:rPr>
        <w:t xml:space="preserve"> </w:t>
      </w:r>
      <w:r w:rsidRPr="00BC2899">
        <w:rPr>
          <w:rFonts w:ascii="Times New Roman" w:hAnsi="Times New Roman" w:cs="Times New Roman"/>
        </w:rPr>
        <w:t>and</w:t>
      </w:r>
      <w:r w:rsidRPr="00BC2899">
        <w:rPr>
          <w:rFonts w:ascii="Times New Roman" w:hAnsi="Times New Roman" w:cs="Times New Roman"/>
          <w:spacing w:val="-3"/>
        </w:rPr>
        <w:t xml:space="preserve"> </w:t>
      </w:r>
      <w:r w:rsidRPr="00BC2899">
        <w:rPr>
          <w:rFonts w:ascii="Times New Roman" w:hAnsi="Times New Roman" w:cs="Times New Roman"/>
        </w:rPr>
        <w:t>modifications.</w:t>
      </w:r>
    </w:p>
    <w:p w14:paraId="54916E10" w14:textId="77777777" w:rsidR="00A87FAC" w:rsidRPr="00BC2899" w:rsidRDefault="00A87FAC" w:rsidP="00802714">
      <w:pPr>
        <w:widowControl w:val="0"/>
        <w:autoSpaceDE w:val="0"/>
        <w:autoSpaceDN w:val="0"/>
        <w:adjustRightInd w:val="0"/>
        <w:spacing w:after="0" w:line="239" w:lineRule="auto"/>
        <w:ind w:left="720" w:right="637"/>
        <w:rPr>
          <w:rFonts w:ascii="Times New Roman" w:hAnsi="Times New Roman" w:cs="Times New Roman"/>
        </w:rPr>
      </w:pPr>
    </w:p>
    <w:p w14:paraId="6A38508C" w14:textId="77777777" w:rsidR="00A87FAC" w:rsidRPr="00BC2899" w:rsidRDefault="00A87FAC" w:rsidP="00802714">
      <w:pPr>
        <w:widowControl w:val="0"/>
        <w:autoSpaceDE w:val="0"/>
        <w:autoSpaceDN w:val="0"/>
        <w:adjustRightInd w:val="0"/>
        <w:spacing w:after="0" w:line="239" w:lineRule="auto"/>
        <w:ind w:left="720" w:right="637"/>
        <w:rPr>
          <w:rFonts w:ascii="Times New Roman" w:hAnsi="Times New Roman" w:cs="Times New Roman"/>
        </w:rPr>
      </w:pPr>
      <w:r w:rsidRPr="00BC2899">
        <w:rPr>
          <w:rFonts w:ascii="Times New Roman" w:hAnsi="Times New Roman" w:cs="Times New Roman"/>
          <w:u w:val="single"/>
        </w:rPr>
        <w:t>Non-</w:t>
      </w:r>
      <w:r w:rsidR="000F54D0" w:rsidRPr="00BC2899">
        <w:rPr>
          <w:rFonts w:ascii="Times New Roman" w:hAnsi="Times New Roman" w:cs="Times New Roman"/>
          <w:u w:val="single"/>
        </w:rPr>
        <w:t>m</w:t>
      </w:r>
      <w:r w:rsidRPr="00BC2899">
        <w:rPr>
          <w:rFonts w:ascii="Times New Roman" w:hAnsi="Times New Roman" w:cs="Times New Roman"/>
          <w:u w:val="single"/>
        </w:rPr>
        <w:t>edical Leave of Absence (NMLOA)</w:t>
      </w:r>
      <w:r w:rsidR="00912090" w:rsidRPr="00912090">
        <w:rPr>
          <w:rFonts w:ascii="Times New Roman" w:hAnsi="Times New Roman" w:cs="Times New Roman"/>
        </w:rPr>
        <w:t>.</w:t>
      </w:r>
      <w:r w:rsidR="0033473F" w:rsidRPr="00BC2899">
        <w:rPr>
          <w:rFonts w:ascii="Times New Roman" w:hAnsi="Times New Roman" w:cs="Times New Roman"/>
        </w:rPr>
        <w:t xml:space="preserve"> </w:t>
      </w:r>
      <w:r w:rsidR="00912090">
        <w:rPr>
          <w:rFonts w:ascii="Times New Roman" w:hAnsi="Times New Roman" w:cs="Times New Roman"/>
        </w:rPr>
        <w:t>A</w:t>
      </w:r>
      <w:r w:rsidRPr="00BC2899">
        <w:rPr>
          <w:rFonts w:ascii="Times New Roman" w:hAnsi="Times New Roman" w:cs="Times New Roman"/>
        </w:rPr>
        <w:t xml:space="preserve"> temporary absence from the nursing facility for non-medical reasons subject to the requirements in 130 CMR 456.431 and 456.432.</w:t>
      </w:r>
    </w:p>
    <w:p w14:paraId="0D770AEA" w14:textId="77777777" w:rsidR="0088304D" w:rsidRPr="00BC2899" w:rsidRDefault="0088304D" w:rsidP="00802714">
      <w:pPr>
        <w:widowControl w:val="0"/>
        <w:autoSpaceDE w:val="0"/>
        <w:autoSpaceDN w:val="0"/>
        <w:adjustRightInd w:val="0"/>
        <w:spacing w:after="0" w:line="240" w:lineRule="exact"/>
        <w:ind w:left="720"/>
        <w:rPr>
          <w:rFonts w:ascii="Times New Roman" w:hAnsi="Times New Roman" w:cs="Times New Roman"/>
          <w:sz w:val="24"/>
          <w:szCs w:val="24"/>
        </w:rPr>
      </w:pPr>
    </w:p>
    <w:p w14:paraId="2AEA76BF" w14:textId="5125FE54" w:rsidR="0088304D" w:rsidRPr="00BC2899" w:rsidRDefault="0088304D" w:rsidP="00802714">
      <w:pPr>
        <w:widowControl w:val="0"/>
        <w:autoSpaceDE w:val="0"/>
        <w:autoSpaceDN w:val="0"/>
        <w:adjustRightInd w:val="0"/>
        <w:spacing w:after="0" w:line="239" w:lineRule="auto"/>
        <w:ind w:left="720" w:right="172" w:firstLine="24"/>
        <w:rPr>
          <w:rFonts w:ascii="Times New Roman" w:hAnsi="Times New Roman" w:cs="Times New Roman"/>
        </w:rPr>
      </w:pPr>
      <w:r w:rsidRPr="00BC2899">
        <w:rPr>
          <w:rFonts w:ascii="Times New Roman" w:hAnsi="Times New Roman" w:cs="Times New Roman"/>
          <w:u w:val="single"/>
        </w:rPr>
        <w:t xml:space="preserve">Nursing Facility </w:t>
      </w:r>
      <w:r w:rsidR="00A87FAC" w:rsidRPr="00BC2899">
        <w:rPr>
          <w:rFonts w:ascii="Times New Roman" w:hAnsi="Times New Roman" w:cs="Times New Roman"/>
          <w:u w:val="single"/>
        </w:rPr>
        <w:t>(NF)</w:t>
      </w:r>
      <w:r w:rsidR="00912090" w:rsidRPr="00912090">
        <w:rPr>
          <w:rFonts w:ascii="Times New Roman" w:hAnsi="Times New Roman" w:cs="Times New Roman"/>
        </w:rPr>
        <w:t>.</w:t>
      </w:r>
      <w:r w:rsidR="00A87FAC" w:rsidRPr="00BC2899">
        <w:rPr>
          <w:rFonts w:ascii="Times New Roman" w:hAnsi="Times New Roman" w:cs="Times New Roman"/>
        </w:rPr>
        <w:t xml:space="preserve"> </w:t>
      </w:r>
      <w:r w:rsidR="00912090">
        <w:rPr>
          <w:rFonts w:ascii="Times New Roman" w:hAnsi="Times New Roman" w:cs="Times New Roman"/>
        </w:rPr>
        <w:t>A</w:t>
      </w:r>
      <w:r w:rsidRPr="00BC2899">
        <w:rPr>
          <w:rFonts w:ascii="Times New Roman" w:hAnsi="Times New Roman" w:cs="Times New Roman"/>
        </w:rPr>
        <w:t>n</w:t>
      </w:r>
      <w:r w:rsidRPr="00BC2899">
        <w:rPr>
          <w:rFonts w:ascii="Times New Roman" w:hAnsi="Times New Roman" w:cs="Times New Roman"/>
          <w:spacing w:val="-2"/>
        </w:rPr>
        <w:t xml:space="preserve"> </w:t>
      </w:r>
      <w:r w:rsidRPr="00BC2899">
        <w:rPr>
          <w:rFonts w:ascii="Times New Roman" w:hAnsi="Times New Roman" w:cs="Times New Roman"/>
        </w:rPr>
        <w:t>inst</w:t>
      </w:r>
      <w:r w:rsidRPr="00BC2899">
        <w:rPr>
          <w:rFonts w:ascii="Times New Roman" w:hAnsi="Times New Roman" w:cs="Times New Roman"/>
          <w:spacing w:val="-1"/>
        </w:rPr>
        <w:t>i</w:t>
      </w:r>
      <w:r w:rsidRPr="00BC2899">
        <w:rPr>
          <w:rFonts w:ascii="Times New Roman" w:hAnsi="Times New Roman" w:cs="Times New Roman"/>
        </w:rPr>
        <w:t>tution</w:t>
      </w:r>
      <w:r w:rsidRPr="00BC2899">
        <w:rPr>
          <w:rFonts w:ascii="Times New Roman" w:hAnsi="Times New Roman" w:cs="Times New Roman"/>
          <w:spacing w:val="-4"/>
        </w:rPr>
        <w:t xml:space="preserve"> </w:t>
      </w:r>
      <w:r w:rsidRPr="00BC2899">
        <w:rPr>
          <w:rFonts w:ascii="Times New Roman" w:hAnsi="Times New Roman" w:cs="Times New Roman"/>
        </w:rPr>
        <w:t>or</w:t>
      </w:r>
      <w:r w:rsidRPr="00BC2899">
        <w:rPr>
          <w:rFonts w:ascii="Times New Roman" w:hAnsi="Times New Roman" w:cs="Times New Roman"/>
          <w:spacing w:val="-2"/>
        </w:rPr>
        <w:t xml:space="preserve"> </w:t>
      </w:r>
      <w:r w:rsidRPr="00BC2899">
        <w:rPr>
          <w:rFonts w:ascii="Times New Roman" w:hAnsi="Times New Roman" w:cs="Times New Roman"/>
        </w:rPr>
        <w:t>a di</w:t>
      </w:r>
      <w:r w:rsidRPr="00BC2899">
        <w:rPr>
          <w:rFonts w:ascii="Times New Roman" w:hAnsi="Times New Roman" w:cs="Times New Roman"/>
          <w:spacing w:val="-2"/>
        </w:rPr>
        <w:t>s</w:t>
      </w:r>
      <w:r w:rsidRPr="00BC2899">
        <w:rPr>
          <w:rFonts w:ascii="Times New Roman" w:hAnsi="Times New Roman" w:cs="Times New Roman"/>
        </w:rPr>
        <w:t>tinct</w:t>
      </w:r>
      <w:r w:rsidRPr="00BC2899">
        <w:rPr>
          <w:rFonts w:ascii="Times New Roman" w:hAnsi="Times New Roman" w:cs="Times New Roman"/>
          <w:spacing w:val="-2"/>
        </w:rPr>
        <w:t xml:space="preserve"> </w:t>
      </w:r>
      <w:r w:rsidRPr="00BC2899">
        <w:rPr>
          <w:rFonts w:ascii="Times New Roman" w:hAnsi="Times New Roman" w:cs="Times New Roman"/>
        </w:rPr>
        <w:t>part</w:t>
      </w:r>
      <w:r w:rsidRPr="00BC2899">
        <w:rPr>
          <w:rFonts w:ascii="Times New Roman" w:hAnsi="Times New Roman" w:cs="Times New Roman"/>
          <w:spacing w:val="-3"/>
        </w:rPr>
        <w:t xml:space="preserve"> </w:t>
      </w:r>
      <w:r w:rsidRPr="00BC2899">
        <w:rPr>
          <w:rFonts w:ascii="Times New Roman" w:hAnsi="Times New Roman" w:cs="Times New Roman"/>
        </w:rPr>
        <w:t>of</w:t>
      </w:r>
      <w:r w:rsidRPr="00BC2899">
        <w:rPr>
          <w:rFonts w:ascii="Times New Roman" w:hAnsi="Times New Roman" w:cs="Times New Roman"/>
          <w:spacing w:val="-2"/>
        </w:rPr>
        <w:t xml:space="preserve"> a</w:t>
      </w:r>
      <w:r w:rsidRPr="00BC2899">
        <w:rPr>
          <w:rFonts w:ascii="Times New Roman" w:hAnsi="Times New Roman" w:cs="Times New Roman"/>
        </w:rPr>
        <w:t>n institut</w:t>
      </w:r>
      <w:r w:rsidRPr="00BC2899">
        <w:rPr>
          <w:rFonts w:ascii="Times New Roman" w:hAnsi="Times New Roman" w:cs="Times New Roman"/>
          <w:spacing w:val="-1"/>
        </w:rPr>
        <w:t>i</w:t>
      </w:r>
      <w:r w:rsidRPr="00BC2899">
        <w:rPr>
          <w:rFonts w:ascii="Times New Roman" w:hAnsi="Times New Roman" w:cs="Times New Roman"/>
        </w:rPr>
        <w:t>on</w:t>
      </w:r>
      <w:r w:rsidRPr="00BC2899">
        <w:rPr>
          <w:rFonts w:ascii="Times New Roman" w:hAnsi="Times New Roman" w:cs="Times New Roman"/>
          <w:spacing w:val="-6"/>
        </w:rPr>
        <w:t xml:space="preserve"> </w:t>
      </w:r>
      <w:r w:rsidRPr="00BC2899">
        <w:rPr>
          <w:rFonts w:ascii="Times New Roman" w:hAnsi="Times New Roman" w:cs="Times New Roman"/>
          <w:spacing w:val="-1"/>
        </w:rPr>
        <w:t>t</w:t>
      </w:r>
      <w:r w:rsidRPr="00BC2899">
        <w:rPr>
          <w:rFonts w:ascii="Times New Roman" w:hAnsi="Times New Roman" w:cs="Times New Roman"/>
          <w:spacing w:val="1"/>
        </w:rPr>
        <w:t>h</w:t>
      </w:r>
      <w:r w:rsidRPr="00BC2899">
        <w:rPr>
          <w:rFonts w:ascii="Times New Roman" w:hAnsi="Times New Roman" w:cs="Times New Roman"/>
        </w:rPr>
        <w:t>at</w:t>
      </w:r>
      <w:r w:rsidRPr="00BC2899">
        <w:rPr>
          <w:rFonts w:ascii="Times New Roman" w:hAnsi="Times New Roman" w:cs="Times New Roman"/>
          <w:spacing w:val="-1"/>
        </w:rPr>
        <w:t xml:space="preserve"> </w:t>
      </w:r>
      <w:r w:rsidRPr="00BC2899">
        <w:rPr>
          <w:rFonts w:ascii="Times New Roman" w:hAnsi="Times New Roman" w:cs="Times New Roman"/>
        </w:rPr>
        <w:t>meets</w:t>
      </w:r>
      <w:r w:rsidRPr="00BC2899">
        <w:rPr>
          <w:rFonts w:ascii="Times New Roman" w:hAnsi="Times New Roman" w:cs="Times New Roman"/>
          <w:spacing w:val="-5"/>
        </w:rPr>
        <w:t xml:space="preserve"> </w:t>
      </w:r>
      <w:r w:rsidRPr="00BC2899">
        <w:rPr>
          <w:rFonts w:ascii="Times New Roman" w:hAnsi="Times New Roman" w:cs="Times New Roman"/>
        </w:rPr>
        <w:t>the</w:t>
      </w:r>
      <w:r w:rsidRPr="00BC2899">
        <w:rPr>
          <w:rFonts w:ascii="Times New Roman" w:hAnsi="Times New Roman" w:cs="Times New Roman"/>
          <w:spacing w:val="-2"/>
        </w:rPr>
        <w:t xml:space="preserve"> </w:t>
      </w:r>
      <w:r w:rsidRPr="00BC2899">
        <w:rPr>
          <w:rFonts w:ascii="Times New Roman" w:hAnsi="Times New Roman" w:cs="Times New Roman"/>
        </w:rPr>
        <w:t>provider</w:t>
      </w:r>
      <w:r w:rsidR="00D25A6B" w:rsidRPr="00BC2899">
        <w:rPr>
          <w:rFonts w:ascii="Times New Roman" w:hAnsi="Times New Roman" w:cs="Times New Roman"/>
        </w:rPr>
        <w:t xml:space="preserve"> </w:t>
      </w:r>
      <w:r w:rsidRPr="00BC2899">
        <w:rPr>
          <w:rFonts w:ascii="Times New Roman" w:hAnsi="Times New Roman" w:cs="Times New Roman"/>
        </w:rPr>
        <w:t>elig</w:t>
      </w:r>
      <w:r w:rsidRPr="00BC2899">
        <w:rPr>
          <w:rFonts w:ascii="Times New Roman" w:hAnsi="Times New Roman" w:cs="Times New Roman"/>
          <w:spacing w:val="-1"/>
        </w:rPr>
        <w:t>i</w:t>
      </w:r>
      <w:r w:rsidRPr="00BC2899">
        <w:rPr>
          <w:rFonts w:ascii="Times New Roman" w:hAnsi="Times New Roman" w:cs="Times New Roman"/>
          <w:spacing w:val="1"/>
        </w:rPr>
        <w:t>b</w:t>
      </w:r>
      <w:r w:rsidRPr="00BC2899">
        <w:rPr>
          <w:rFonts w:ascii="Times New Roman" w:hAnsi="Times New Roman" w:cs="Times New Roman"/>
        </w:rPr>
        <w:t>ili</w:t>
      </w:r>
      <w:r w:rsidRPr="00BC2899">
        <w:rPr>
          <w:rFonts w:ascii="Times New Roman" w:hAnsi="Times New Roman" w:cs="Times New Roman"/>
          <w:spacing w:val="-1"/>
        </w:rPr>
        <w:t>t</w:t>
      </w:r>
      <w:r w:rsidRPr="00BC2899">
        <w:rPr>
          <w:rFonts w:ascii="Times New Roman" w:hAnsi="Times New Roman" w:cs="Times New Roman"/>
        </w:rPr>
        <w:t>y</w:t>
      </w:r>
      <w:r w:rsidRPr="00BC2899">
        <w:rPr>
          <w:rFonts w:ascii="Times New Roman" w:hAnsi="Times New Roman" w:cs="Times New Roman"/>
          <w:spacing w:val="1"/>
        </w:rPr>
        <w:t xml:space="preserve"> </w:t>
      </w:r>
      <w:r w:rsidRPr="00BC2899">
        <w:rPr>
          <w:rFonts w:ascii="Times New Roman" w:hAnsi="Times New Roman" w:cs="Times New Roman"/>
        </w:rPr>
        <w:t>and certification</w:t>
      </w:r>
      <w:r w:rsidRPr="00BC2899">
        <w:rPr>
          <w:rFonts w:ascii="Times New Roman" w:hAnsi="Times New Roman" w:cs="Times New Roman"/>
          <w:spacing w:val="-9"/>
        </w:rPr>
        <w:t xml:space="preserve"> </w:t>
      </w:r>
      <w:r w:rsidRPr="00BC2899">
        <w:rPr>
          <w:rFonts w:ascii="Times New Roman" w:hAnsi="Times New Roman" w:cs="Times New Roman"/>
        </w:rPr>
        <w:t>require</w:t>
      </w:r>
      <w:r w:rsidRPr="00BC2899">
        <w:rPr>
          <w:rFonts w:ascii="Times New Roman" w:hAnsi="Times New Roman" w:cs="Times New Roman"/>
          <w:spacing w:val="-1"/>
        </w:rPr>
        <w:t>m</w:t>
      </w:r>
      <w:r w:rsidRPr="00BC2899">
        <w:rPr>
          <w:rFonts w:ascii="Times New Roman" w:hAnsi="Times New Roman" w:cs="Times New Roman"/>
        </w:rPr>
        <w:t>ents</w:t>
      </w:r>
      <w:r w:rsidRPr="00BC2899">
        <w:rPr>
          <w:rFonts w:ascii="Times New Roman" w:hAnsi="Times New Roman" w:cs="Times New Roman"/>
          <w:spacing w:val="-6"/>
        </w:rPr>
        <w:t xml:space="preserve"> </w:t>
      </w:r>
      <w:r w:rsidRPr="00BC2899">
        <w:rPr>
          <w:rFonts w:ascii="Times New Roman" w:hAnsi="Times New Roman" w:cs="Times New Roman"/>
        </w:rPr>
        <w:t>of</w:t>
      </w:r>
      <w:r w:rsidRPr="00BC2899">
        <w:rPr>
          <w:rFonts w:ascii="Times New Roman" w:hAnsi="Times New Roman" w:cs="Times New Roman"/>
          <w:spacing w:val="-2"/>
        </w:rPr>
        <w:t xml:space="preserve"> </w:t>
      </w:r>
      <w:r w:rsidRPr="00BC2899">
        <w:rPr>
          <w:rFonts w:ascii="Times New Roman" w:hAnsi="Times New Roman" w:cs="Times New Roman"/>
        </w:rPr>
        <w:t>130</w:t>
      </w:r>
      <w:r w:rsidRPr="00BC2899">
        <w:rPr>
          <w:rFonts w:ascii="Times New Roman" w:hAnsi="Times New Roman" w:cs="Times New Roman"/>
          <w:spacing w:val="-3"/>
        </w:rPr>
        <w:t xml:space="preserve"> </w:t>
      </w:r>
      <w:r w:rsidRPr="00BC2899">
        <w:rPr>
          <w:rFonts w:ascii="Times New Roman" w:hAnsi="Times New Roman" w:cs="Times New Roman"/>
        </w:rPr>
        <w:t>CMR</w:t>
      </w:r>
      <w:r w:rsidRPr="00BC2899">
        <w:rPr>
          <w:rFonts w:ascii="Times New Roman" w:hAnsi="Times New Roman" w:cs="Times New Roman"/>
          <w:spacing w:val="-4"/>
        </w:rPr>
        <w:t xml:space="preserve"> </w:t>
      </w:r>
      <w:r w:rsidRPr="00BC2899">
        <w:rPr>
          <w:rFonts w:ascii="Times New Roman" w:hAnsi="Times New Roman" w:cs="Times New Roman"/>
        </w:rPr>
        <w:t>456</w:t>
      </w:r>
      <w:r w:rsidRPr="00BC2899">
        <w:rPr>
          <w:rFonts w:ascii="Times New Roman" w:hAnsi="Times New Roman" w:cs="Times New Roman"/>
          <w:spacing w:val="-1"/>
        </w:rPr>
        <w:t>.</w:t>
      </w:r>
      <w:r w:rsidRPr="00BC2899">
        <w:rPr>
          <w:rFonts w:ascii="Times New Roman" w:hAnsi="Times New Roman" w:cs="Times New Roman"/>
        </w:rPr>
        <w:t>404</w:t>
      </w:r>
      <w:r w:rsidRPr="00BC2899">
        <w:rPr>
          <w:rFonts w:ascii="Times New Roman" w:hAnsi="Times New Roman" w:cs="Times New Roman"/>
          <w:spacing w:val="-4"/>
        </w:rPr>
        <w:t xml:space="preserve"> </w:t>
      </w:r>
      <w:r w:rsidRPr="00BC2899">
        <w:rPr>
          <w:rFonts w:ascii="Times New Roman" w:hAnsi="Times New Roman" w:cs="Times New Roman"/>
        </w:rPr>
        <w:t>or</w:t>
      </w:r>
      <w:r w:rsidRPr="00BC2899">
        <w:rPr>
          <w:rFonts w:ascii="Times New Roman" w:hAnsi="Times New Roman" w:cs="Times New Roman"/>
          <w:spacing w:val="-2"/>
        </w:rPr>
        <w:t xml:space="preserve"> </w:t>
      </w:r>
      <w:r w:rsidRPr="00BC2899">
        <w:rPr>
          <w:rFonts w:ascii="Times New Roman" w:hAnsi="Times New Roman" w:cs="Times New Roman"/>
        </w:rPr>
        <w:t>456.405.</w:t>
      </w:r>
    </w:p>
    <w:p w14:paraId="7FDA38A7" w14:textId="77777777" w:rsidR="00DF38DA" w:rsidRPr="00BC2899" w:rsidRDefault="00DF38DA" w:rsidP="00802714">
      <w:pPr>
        <w:widowControl w:val="0"/>
        <w:autoSpaceDE w:val="0"/>
        <w:autoSpaceDN w:val="0"/>
        <w:adjustRightInd w:val="0"/>
        <w:spacing w:after="0" w:line="239" w:lineRule="auto"/>
        <w:ind w:left="720" w:right="172"/>
        <w:rPr>
          <w:rFonts w:ascii="Times New Roman" w:hAnsi="Times New Roman" w:cs="Times New Roman"/>
        </w:rPr>
      </w:pPr>
    </w:p>
    <w:p w14:paraId="5272EEFB" w14:textId="77777777" w:rsidR="00DF38DA" w:rsidRDefault="00DF38DA" w:rsidP="00802714">
      <w:pPr>
        <w:widowControl w:val="0"/>
        <w:autoSpaceDE w:val="0"/>
        <w:autoSpaceDN w:val="0"/>
        <w:adjustRightInd w:val="0"/>
        <w:spacing w:after="0" w:line="239" w:lineRule="auto"/>
        <w:ind w:left="720" w:right="172"/>
        <w:rPr>
          <w:rFonts w:ascii="Times New Roman" w:hAnsi="Times New Roman" w:cs="Times New Roman"/>
        </w:rPr>
      </w:pPr>
      <w:r w:rsidRPr="00BC2899">
        <w:rPr>
          <w:rFonts w:ascii="Times New Roman" w:hAnsi="Times New Roman" w:cs="Times New Roman"/>
          <w:u w:val="single"/>
        </w:rPr>
        <w:t>Observation Stay</w:t>
      </w:r>
      <w:r w:rsidR="00912090" w:rsidRPr="00912090">
        <w:rPr>
          <w:rFonts w:ascii="Times New Roman" w:hAnsi="Times New Roman" w:cs="Times New Roman"/>
        </w:rPr>
        <w:t>.</w:t>
      </w:r>
      <w:r w:rsidR="00912090">
        <w:rPr>
          <w:rFonts w:ascii="Times New Roman" w:hAnsi="Times New Roman" w:cs="Times New Roman"/>
        </w:rPr>
        <w:t xml:space="preserve"> O</w:t>
      </w:r>
      <w:r w:rsidRPr="00BC2899">
        <w:rPr>
          <w:rFonts w:ascii="Times New Roman" w:hAnsi="Times New Roman" w:cs="Times New Roman"/>
        </w:rPr>
        <w:t>utpatient hospital services provided anywhere in an acute inpatient hospital to evaluate a member’s condition and determine the need for admission to an acute inpatient hospital. Observation services are provided under order of a physician or PCP, consist</w:t>
      </w:r>
      <w:r w:rsidR="00E30115" w:rsidRPr="00BC2899">
        <w:rPr>
          <w:rFonts w:ascii="Times New Roman" w:hAnsi="Times New Roman" w:cs="Times New Roman"/>
        </w:rPr>
        <w:t>ent</w:t>
      </w:r>
      <w:r w:rsidRPr="00BC2899">
        <w:rPr>
          <w:rFonts w:ascii="Times New Roman" w:hAnsi="Times New Roman" w:cs="Times New Roman"/>
        </w:rPr>
        <w:t xml:space="preserve"> </w:t>
      </w:r>
      <w:r w:rsidR="00E30115" w:rsidRPr="00BC2899">
        <w:rPr>
          <w:rFonts w:ascii="Times New Roman" w:hAnsi="Times New Roman" w:cs="Times New Roman"/>
        </w:rPr>
        <w:t>with</w:t>
      </w:r>
      <w:r w:rsidRPr="00BC2899">
        <w:rPr>
          <w:rFonts w:ascii="Times New Roman" w:hAnsi="Times New Roman" w:cs="Times New Roman"/>
        </w:rPr>
        <w:t xml:space="preserve"> the use of a bed and intermittent monitoring by professional licensed clinical staff, and may be provided for more than 24 hours.</w:t>
      </w:r>
    </w:p>
    <w:p w14:paraId="08101BFA" w14:textId="77777777" w:rsidR="00654C49" w:rsidRDefault="00654C49" w:rsidP="00654C49">
      <w:pPr>
        <w:widowControl w:val="0"/>
        <w:autoSpaceDE w:val="0"/>
        <w:autoSpaceDN w:val="0"/>
        <w:adjustRightInd w:val="0"/>
        <w:spacing w:after="0" w:line="239" w:lineRule="auto"/>
        <w:ind w:right="172"/>
        <w:rPr>
          <w:rFonts w:ascii="Times New Roman" w:hAnsi="Times New Roman" w:cs="Times New Roman"/>
        </w:rPr>
      </w:pPr>
    </w:p>
    <w:p w14:paraId="6D0DFB2B" w14:textId="77777777" w:rsidR="00654C49" w:rsidRPr="00BC2899" w:rsidRDefault="00654C49" w:rsidP="00654C49">
      <w:pPr>
        <w:widowControl w:val="0"/>
        <w:autoSpaceDE w:val="0"/>
        <w:autoSpaceDN w:val="0"/>
        <w:adjustRightInd w:val="0"/>
        <w:spacing w:after="0" w:line="240" w:lineRule="auto"/>
        <w:ind w:left="720" w:right="222"/>
        <w:rPr>
          <w:rFonts w:ascii="Times New Roman" w:hAnsi="Times New Roman" w:cs="Times New Roman"/>
        </w:rPr>
      </w:pPr>
      <w:r w:rsidRPr="00BC2899">
        <w:rPr>
          <w:rFonts w:ascii="Times New Roman" w:hAnsi="Times New Roman" w:cs="Times New Roman"/>
          <w:u w:val="single"/>
        </w:rPr>
        <w:t>Patient-paid A</w:t>
      </w:r>
      <w:r w:rsidRPr="00BC2899">
        <w:rPr>
          <w:rFonts w:ascii="Times New Roman" w:hAnsi="Times New Roman" w:cs="Times New Roman"/>
          <w:spacing w:val="-2"/>
          <w:u w:val="single"/>
        </w:rPr>
        <w:t>m</w:t>
      </w:r>
      <w:r w:rsidRPr="00BC2899">
        <w:rPr>
          <w:rFonts w:ascii="Times New Roman" w:hAnsi="Times New Roman" w:cs="Times New Roman"/>
          <w:u w:val="single"/>
        </w:rPr>
        <w:t>ount (PPA)</w:t>
      </w:r>
      <w:r w:rsidRPr="006F5C9C">
        <w:rPr>
          <w:rFonts w:ascii="Times New Roman" w:hAnsi="Times New Roman" w:cs="Times New Roman"/>
        </w:rPr>
        <w:t>.</w:t>
      </w:r>
      <w:r w:rsidRPr="00BC2899">
        <w:rPr>
          <w:rFonts w:ascii="Times New Roman" w:hAnsi="Times New Roman" w:cs="Times New Roman"/>
          <w:spacing w:val="-1"/>
        </w:rPr>
        <w:t xml:space="preserve"> </w:t>
      </w:r>
      <w:r>
        <w:rPr>
          <w:rFonts w:ascii="Times New Roman" w:hAnsi="Times New Roman" w:cs="Times New Roman"/>
        </w:rPr>
        <w:t>T</w:t>
      </w:r>
      <w:r w:rsidRPr="00BC2899">
        <w:rPr>
          <w:rFonts w:ascii="Times New Roman" w:hAnsi="Times New Roman" w:cs="Times New Roman"/>
        </w:rPr>
        <w:t>he</w:t>
      </w:r>
      <w:r w:rsidRPr="00BC2899">
        <w:rPr>
          <w:rFonts w:ascii="Times New Roman" w:hAnsi="Times New Roman" w:cs="Times New Roman"/>
          <w:spacing w:val="-3"/>
        </w:rPr>
        <w:t xml:space="preserve"> </w:t>
      </w:r>
      <w:r w:rsidRPr="00BC2899">
        <w:rPr>
          <w:rFonts w:ascii="Times New Roman" w:hAnsi="Times New Roman" w:cs="Times New Roman"/>
        </w:rPr>
        <w:t>portion</w:t>
      </w:r>
      <w:r w:rsidRPr="00BC2899">
        <w:rPr>
          <w:rFonts w:ascii="Times New Roman" w:hAnsi="Times New Roman" w:cs="Times New Roman"/>
          <w:spacing w:val="-6"/>
        </w:rPr>
        <w:t xml:space="preserve"> </w:t>
      </w:r>
      <w:r w:rsidRPr="00BC2899">
        <w:rPr>
          <w:rFonts w:ascii="Times New Roman" w:hAnsi="Times New Roman" w:cs="Times New Roman"/>
        </w:rPr>
        <w:t>of</w:t>
      </w:r>
      <w:r w:rsidRPr="00BC2899">
        <w:rPr>
          <w:rFonts w:ascii="Times New Roman" w:hAnsi="Times New Roman" w:cs="Times New Roman"/>
          <w:spacing w:val="-3"/>
        </w:rPr>
        <w:t xml:space="preserve"> </w:t>
      </w:r>
      <w:r w:rsidRPr="00BC2899">
        <w:rPr>
          <w:rFonts w:ascii="Times New Roman" w:hAnsi="Times New Roman" w:cs="Times New Roman"/>
          <w:spacing w:val="-2"/>
        </w:rPr>
        <w:t>m</w:t>
      </w:r>
      <w:r w:rsidRPr="00BC2899">
        <w:rPr>
          <w:rFonts w:ascii="Times New Roman" w:hAnsi="Times New Roman" w:cs="Times New Roman"/>
        </w:rPr>
        <w:t>onthly income</w:t>
      </w:r>
      <w:r w:rsidRPr="00BC2899">
        <w:rPr>
          <w:rFonts w:ascii="Times New Roman" w:hAnsi="Times New Roman" w:cs="Times New Roman"/>
          <w:spacing w:val="-6"/>
        </w:rPr>
        <w:t xml:space="preserve"> </w:t>
      </w:r>
      <w:r w:rsidRPr="00BC2899">
        <w:rPr>
          <w:rFonts w:ascii="Times New Roman" w:hAnsi="Times New Roman" w:cs="Times New Roman"/>
        </w:rPr>
        <w:t>that</w:t>
      </w:r>
      <w:r w:rsidRPr="00BC2899">
        <w:rPr>
          <w:rFonts w:ascii="Times New Roman" w:hAnsi="Times New Roman" w:cs="Times New Roman"/>
          <w:spacing w:val="-3"/>
        </w:rPr>
        <w:t xml:space="preserve"> </w:t>
      </w:r>
      <w:r w:rsidRPr="00BC2899">
        <w:rPr>
          <w:rFonts w:ascii="Times New Roman" w:hAnsi="Times New Roman" w:cs="Times New Roman"/>
        </w:rPr>
        <w:t>a</w:t>
      </w:r>
      <w:r w:rsidRPr="00BC2899">
        <w:rPr>
          <w:rFonts w:ascii="Times New Roman" w:hAnsi="Times New Roman" w:cs="Times New Roman"/>
          <w:spacing w:val="1"/>
        </w:rPr>
        <w:t xml:space="preserve"> </w:t>
      </w:r>
      <w:r w:rsidRPr="00BC2899">
        <w:rPr>
          <w:rFonts w:ascii="Times New Roman" w:hAnsi="Times New Roman" w:cs="Times New Roman"/>
        </w:rPr>
        <w:t>me</w:t>
      </w:r>
      <w:r w:rsidRPr="00BC2899">
        <w:rPr>
          <w:rFonts w:ascii="Times New Roman" w:hAnsi="Times New Roman" w:cs="Times New Roman"/>
          <w:spacing w:val="-2"/>
        </w:rPr>
        <w:t>m</w:t>
      </w:r>
      <w:r w:rsidRPr="00BC2899">
        <w:rPr>
          <w:rFonts w:ascii="Times New Roman" w:hAnsi="Times New Roman" w:cs="Times New Roman"/>
          <w:spacing w:val="2"/>
        </w:rPr>
        <w:t>b</w:t>
      </w:r>
      <w:r w:rsidRPr="00BC2899">
        <w:rPr>
          <w:rFonts w:ascii="Times New Roman" w:hAnsi="Times New Roman" w:cs="Times New Roman"/>
        </w:rPr>
        <w:t>er</w:t>
      </w:r>
      <w:r w:rsidRPr="00BC2899">
        <w:rPr>
          <w:rFonts w:ascii="Times New Roman" w:hAnsi="Times New Roman" w:cs="Times New Roman"/>
          <w:spacing w:val="-2"/>
        </w:rPr>
        <w:t xml:space="preserve"> </w:t>
      </w:r>
      <w:r w:rsidRPr="00BC2899">
        <w:rPr>
          <w:rFonts w:ascii="Times New Roman" w:hAnsi="Times New Roman" w:cs="Times New Roman"/>
        </w:rPr>
        <w:t>in</w:t>
      </w:r>
      <w:r w:rsidRPr="00BC2899">
        <w:rPr>
          <w:rFonts w:ascii="Times New Roman" w:hAnsi="Times New Roman" w:cs="Times New Roman"/>
          <w:spacing w:val="-2"/>
        </w:rPr>
        <w:t xml:space="preserve"> </w:t>
      </w:r>
      <w:r w:rsidRPr="00BC2899">
        <w:rPr>
          <w:rFonts w:ascii="Times New Roman" w:hAnsi="Times New Roman" w:cs="Times New Roman"/>
        </w:rPr>
        <w:t>a nursing</w:t>
      </w:r>
      <w:r w:rsidRPr="00BC2899">
        <w:rPr>
          <w:rFonts w:ascii="Times New Roman" w:hAnsi="Times New Roman" w:cs="Times New Roman"/>
          <w:spacing w:val="-6"/>
        </w:rPr>
        <w:t xml:space="preserve"> </w:t>
      </w:r>
      <w:r w:rsidRPr="00BC2899">
        <w:rPr>
          <w:rFonts w:ascii="Times New Roman" w:hAnsi="Times New Roman" w:cs="Times New Roman"/>
        </w:rPr>
        <w:t>facility</w:t>
      </w:r>
      <w:r w:rsidRPr="00BC2899">
        <w:rPr>
          <w:rFonts w:ascii="Times New Roman" w:hAnsi="Times New Roman" w:cs="Times New Roman"/>
          <w:spacing w:val="-7"/>
        </w:rPr>
        <w:t xml:space="preserve"> </w:t>
      </w:r>
      <w:r w:rsidRPr="00BC2899">
        <w:rPr>
          <w:rFonts w:ascii="Times New Roman" w:hAnsi="Times New Roman" w:cs="Times New Roman"/>
          <w:spacing w:val="-2"/>
        </w:rPr>
        <w:t>m</w:t>
      </w:r>
      <w:r w:rsidRPr="00BC2899">
        <w:rPr>
          <w:rFonts w:ascii="Times New Roman" w:hAnsi="Times New Roman" w:cs="Times New Roman"/>
          <w:spacing w:val="2"/>
        </w:rPr>
        <w:t>u</w:t>
      </w:r>
      <w:r w:rsidRPr="00BC2899">
        <w:rPr>
          <w:rFonts w:ascii="Times New Roman" w:hAnsi="Times New Roman" w:cs="Times New Roman"/>
        </w:rPr>
        <w:t>st</w:t>
      </w:r>
      <w:r w:rsidRPr="00BC2899">
        <w:rPr>
          <w:rFonts w:ascii="Times New Roman" w:hAnsi="Times New Roman" w:cs="Times New Roman"/>
          <w:spacing w:val="-2"/>
        </w:rPr>
        <w:t xml:space="preserve"> </w:t>
      </w:r>
      <w:r w:rsidRPr="00BC2899">
        <w:rPr>
          <w:rFonts w:ascii="Times New Roman" w:hAnsi="Times New Roman" w:cs="Times New Roman"/>
        </w:rPr>
        <w:t>contribute to</w:t>
      </w:r>
      <w:r w:rsidRPr="00BC2899">
        <w:rPr>
          <w:rFonts w:ascii="Times New Roman" w:hAnsi="Times New Roman" w:cs="Times New Roman"/>
          <w:spacing w:val="-3"/>
        </w:rPr>
        <w:t xml:space="preserve"> </w:t>
      </w:r>
      <w:r w:rsidRPr="00BC2899">
        <w:rPr>
          <w:rFonts w:ascii="Times New Roman" w:hAnsi="Times New Roman" w:cs="Times New Roman"/>
        </w:rPr>
        <w:t>the</w:t>
      </w:r>
      <w:r w:rsidRPr="00BC2899">
        <w:rPr>
          <w:rFonts w:ascii="Times New Roman" w:hAnsi="Times New Roman" w:cs="Times New Roman"/>
          <w:spacing w:val="-2"/>
        </w:rPr>
        <w:t xml:space="preserve"> </w:t>
      </w:r>
      <w:r w:rsidRPr="00BC2899">
        <w:rPr>
          <w:rFonts w:ascii="Times New Roman" w:hAnsi="Times New Roman" w:cs="Times New Roman"/>
        </w:rPr>
        <w:t>cost</w:t>
      </w:r>
      <w:r w:rsidRPr="00BC2899">
        <w:rPr>
          <w:rFonts w:ascii="Times New Roman" w:hAnsi="Times New Roman" w:cs="Times New Roman"/>
          <w:spacing w:val="-3"/>
        </w:rPr>
        <w:t xml:space="preserve"> </w:t>
      </w:r>
      <w:r w:rsidRPr="00BC2899">
        <w:rPr>
          <w:rFonts w:ascii="Times New Roman" w:hAnsi="Times New Roman" w:cs="Times New Roman"/>
        </w:rPr>
        <w:t>of</w:t>
      </w:r>
      <w:r w:rsidRPr="00BC2899">
        <w:rPr>
          <w:rFonts w:ascii="Times New Roman" w:hAnsi="Times New Roman" w:cs="Times New Roman"/>
          <w:spacing w:val="-2"/>
        </w:rPr>
        <w:t xml:space="preserve"> </w:t>
      </w:r>
      <w:r w:rsidRPr="00BC2899">
        <w:rPr>
          <w:rFonts w:ascii="Times New Roman" w:hAnsi="Times New Roman" w:cs="Times New Roman"/>
        </w:rPr>
        <w:t>care.</w:t>
      </w:r>
    </w:p>
    <w:p w14:paraId="4C69870C" w14:textId="77777777" w:rsidR="00654C49" w:rsidRPr="00BC2899" w:rsidRDefault="00654C49" w:rsidP="00654C49">
      <w:pPr>
        <w:widowControl w:val="0"/>
        <w:autoSpaceDE w:val="0"/>
        <w:autoSpaceDN w:val="0"/>
        <w:adjustRightInd w:val="0"/>
        <w:spacing w:after="0" w:line="240" w:lineRule="exact"/>
        <w:ind w:left="720"/>
        <w:rPr>
          <w:rFonts w:ascii="Times New Roman" w:hAnsi="Times New Roman" w:cs="Times New Roman"/>
          <w:sz w:val="24"/>
          <w:szCs w:val="24"/>
        </w:rPr>
      </w:pPr>
    </w:p>
    <w:p w14:paraId="076EBCE4" w14:textId="77777777" w:rsidR="00654C49" w:rsidRPr="00BC2899" w:rsidRDefault="00654C49" w:rsidP="00654C49">
      <w:pPr>
        <w:widowControl w:val="0"/>
        <w:autoSpaceDE w:val="0"/>
        <w:autoSpaceDN w:val="0"/>
        <w:adjustRightInd w:val="0"/>
        <w:spacing w:after="0" w:line="240" w:lineRule="auto"/>
        <w:ind w:left="720" w:right="166"/>
        <w:rPr>
          <w:rFonts w:ascii="Times New Roman" w:hAnsi="Times New Roman" w:cs="Times New Roman"/>
        </w:rPr>
      </w:pPr>
      <w:r w:rsidRPr="00BC2899">
        <w:rPr>
          <w:rFonts w:ascii="Times New Roman" w:hAnsi="Times New Roman" w:cs="Times New Roman"/>
          <w:u w:val="single"/>
        </w:rPr>
        <w:t>Personal Ne</w:t>
      </w:r>
      <w:r w:rsidRPr="00BC2899">
        <w:rPr>
          <w:rFonts w:ascii="Times New Roman" w:hAnsi="Times New Roman" w:cs="Times New Roman"/>
          <w:spacing w:val="1"/>
          <w:u w:val="single"/>
        </w:rPr>
        <w:t>ed</w:t>
      </w:r>
      <w:r w:rsidRPr="00BC2899">
        <w:rPr>
          <w:rFonts w:ascii="Times New Roman" w:hAnsi="Times New Roman" w:cs="Times New Roman"/>
          <w:u w:val="single"/>
        </w:rPr>
        <w:t>s Allowance</w:t>
      </w:r>
      <w:r w:rsidRPr="00BC2899">
        <w:rPr>
          <w:rFonts w:ascii="Times New Roman" w:hAnsi="Times New Roman" w:cs="Times New Roman"/>
          <w:spacing w:val="1"/>
          <w:u w:val="single"/>
        </w:rPr>
        <w:t xml:space="preserve"> </w:t>
      </w:r>
      <w:r w:rsidRPr="00BC2899">
        <w:rPr>
          <w:rFonts w:ascii="Times New Roman" w:hAnsi="Times New Roman" w:cs="Times New Roman"/>
          <w:u w:val="single"/>
        </w:rPr>
        <w:t>(PNA)</w:t>
      </w:r>
      <w:r w:rsidRPr="002D1679">
        <w:rPr>
          <w:rFonts w:ascii="Times New Roman" w:hAnsi="Times New Roman" w:cs="Times New Roman"/>
        </w:rPr>
        <w:t>.</w:t>
      </w:r>
      <w:r w:rsidRPr="00BC2899">
        <w:rPr>
          <w:rFonts w:ascii="Times New Roman" w:hAnsi="Times New Roman" w:cs="Times New Roman"/>
        </w:rPr>
        <w:t xml:space="preserve"> </w:t>
      </w:r>
      <w:r>
        <w:rPr>
          <w:rFonts w:ascii="Times New Roman" w:hAnsi="Times New Roman" w:cs="Times New Roman"/>
        </w:rPr>
        <w:t>T</w:t>
      </w:r>
      <w:r w:rsidRPr="00BC2899">
        <w:rPr>
          <w:rFonts w:ascii="Times New Roman" w:hAnsi="Times New Roman" w:cs="Times New Roman"/>
        </w:rPr>
        <w:t>he</w:t>
      </w:r>
      <w:r w:rsidRPr="00BC2899">
        <w:rPr>
          <w:rFonts w:ascii="Times New Roman" w:hAnsi="Times New Roman" w:cs="Times New Roman"/>
          <w:spacing w:val="-1"/>
        </w:rPr>
        <w:t xml:space="preserve"> </w:t>
      </w:r>
      <w:r w:rsidRPr="00BC2899">
        <w:rPr>
          <w:rFonts w:ascii="Times New Roman" w:hAnsi="Times New Roman" w:cs="Times New Roman"/>
        </w:rPr>
        <w:t>designated</w:t>
      </w:r>
      <w:r w:rsidRPr="00BC2899">
        <w:rPr>
          <w:rFonts w:ascii="Times New Roman" w:hAnsi="Times New Roman" w:cs="Times New Roman"/>
          <w:spacing w:val="-8"/>
        </w:rPr>
        <w:t xml:space="preserve"> </w:t>
      </w:r>
      <w:r w:rsidRPr="00BC2899">
        <w:rPr>
          <w:rFonts w:ascii="Times New Roman" w:hAnsi="Times New Roman" w:cs="Times New Roman"/>
        </w:rPr>
        <w:t>portion</w:t>
      </w:r>
      <w:r w:rsidRPr="00BC2899">
        <w:rPr>
          <w:rFonts w:ascii="Times New Roman" w:hAnsi="Times New Roman" w:cs="Times New Roman"/>
          <w:spacing w:val="-6"/>
        </w:rPr>
        <w:t xml:space="preserve"> </w:t>
      </w:r>
      <w:r w:rsidRPr="00BC2899">
        <w:rPr>
          <w:rFonts w:ascii="Times New Roman" w:hAnsi="Times New Roman" w:cs="Times New Roman"/>
        </w:rPr>
        <w:t>of</w:t>
      </w:r>
      <w:r w:rsidRPr="00BC2899">
        <w:rPr>
          <w:rFonts w:ascii="Times New Roman" w:hAnsi="Times New Roman" w:cs="Times New Roman"/>
          <w:spacing w:val="-2"/>
        </w:rPr>
        <w:t xml:space="preserve"> m</w:t>
      </w:r>
      <w:r w:rsidRPr="00BC2899">
        <w:rPr>
          <w:rFonts w:ascii="Times New Roman" w:hAnsi="Times New Roman" w:cs="Times New Roman"/>
        </w:rPr>
        <w:t>onth</w:t>
      </w:r>
      <w:r w:rsidRPr="00BC2899">
        <w:rPr>
          <w:rFonts w:ascii="Times New Roman" w:hAnsi="Times New Roman" w:cs="Times New Roman"/>
          <w:spacing w:val="-1"/>
        </w:rPr>
        <w:t>l</w:t>
      </w:r>
      <w:r w:rsidRPr="00BC2899">
        <w:rPr>
          <w:rFonts w:ascii="Times New Roman" w:hAnsi="Times New Roman" w:cs="Times New Roman"/>
        </w:rPr>
        <w:t xml:space="preserve">y </w:t>
      </w:r>
      <w:r w:rsidRPr="00BC2899">
        <w:rPr>
          <w:rFonts w:ascii="Times New Roman" w:hAnsi="Times New Roman" w:cs="Times New Roman"/>
          <w:spacing w:val="-1"/>
        </w:rPr>
        <w:t>i</w:t>
      </w:r>
      <w:r w:rsidRPr="00BC2899">
        <w:rPr>
          <w:rFonts w:ascii="Times New Roman" w:hAnsi="Times New Roman" w:cs="Times New Roman"/>
          <w:spacing w:val="1"/>
        </w:rPr>
        <w:t>n</w:t>
      </w:r>
      <w:r w:rsidRPr="00BC2899">
        <w:rPr>
          <w:rFonts w:ascii="Times New Roman" w:hAnsi="Times New Roman" w:cs="Times New Roman"/>
        </w:rPr>
        <w:t>co</w:t>
      </w:r>
      <w:r w:rsidRPr="00BC2899">
        <w:rPr>
          <w:rFonts w:ascii="Times New Roman" w:hAnsi="Times New Roman" w:cs="Times New Roman"/>
          <w:spacing w:val="-2"/>
        </w:rPr>
        <w:t>m</w:t>
      </w:r>
      <w:r w:rsidRPr="00BC2899">
        <w:rPr>
          <w:rFonts w:ascii="Times New Roman" w:hAnsi="Times New Roman" w:cs="Times New Roman"/>
        </w:rPr>
        <w:t>e that</w:t>
      </w:r>
      <w:r w:rsidRPr="00BC2899">
        <w:rPr>
          <w:rFonts w:ascii="Times New Roman" w:hAnsi="Times New Roman" w:cs="Times New Roman"/>
          <w:spacing w:val="-2"/>
        </w:rPr>
        <w:t xml:space="preserve"> </w:t>
      </w:r>
      <w:r w:rsidRPr="00BC2899">
        <w:rPr>
          <w:rFonts w:ascii="Times New Roman" w:hAnsi="Times New Roman" w:cs="Times New Roman"/>
        </w:rPr>
        <w:t>a</w:t>
      </w:r>
      <w:r w:rsidRPr="00BC2899">
        <w:rPr>
          <w:rFonts w:ascii="Times New Roman" w:hAnsi="Times New Roman" w:cs="Times New Roman"/>
          <w:spacing w:val="2"/>
        </w:rPr>
        <w:t xml:space="preserve"> </w:t>
      </w:r>
      <w:r w:rsidRPr="00BC2899">
        <w:rPr>
          <w:rFonts w:ascii="Times New Roman" w:hAnsi="Times New Roman" w:cs="Times New Roman"/>
          <w:spacing w:val="-2"/>
        </w:rPr>
        <w:t>m</w:t>
      </w:r>
      <w:r w:rsidRPr="00BC2899">
        <w:rPr>
          <w:rFonts w:ascii="Times New Roman" w:hAnsi="Times New Roman" w:cs="Times New Roman"/>
          <w:spacing w:val="1"/>
        </w:rPr>
        <w:t>e</w:t>
      </w:r>
      <w:r w:rsidRPr="00BC2899">
        <w:rPr>
          <w:rFonts w:ascii="Times New Roman" w:hAnsi="Times New Roman" w:cs="Times New Roman"/>
          <w:spacing w:val="-2"/>
        </w:rPr>
        <w:t>m</w:t>
      </w:r>
      <w:r w:rsidRPr="00BC2899">
        <w:rPr>
          <w:rFonts w:ascii="Times New Roman" w:hAnsi="Times New Roman" w:cs="Times New Roman"/>
          <w:spacing w:val="2"/>
        </w:rPr>
        <w:t>b</w:t>
      </w:r>
      <w:r w:rsidRPr="00BC2899">
        <w:rPr>
          <w:rFonts w:ascii="Times New Roman" w:hAnsi="Times New Roman" w:cs="Times New Roman"/>
        </w:rPr>
        <w:t>er</w:t>
      </w:r>
      <w:r w:rsidRPr="00BC2899">
        <w:rPr>
          <w:rFonts w:ascii="Times New Roman" w:hAnsi="Times New Roman" w:cs="Times New Roman"/>
          <w:spacing w:val="-3"/>
        </w:rPr>
        <w:t xml:space="preserve"> </w:t>
      </w:r>
      <w:r w:rsidRPr="00BC2899">
        <w:rPr>
          <w:rFonts w:ascii="Times New Roman" w:hAnsi="Times New Roman" w:cs="Times New Roman"/>
        </w:rPr>
        <w:t>in</w:t>
      </w:r>
      <w:r w:rsidRPr="00BC2899">
        <w:rPr>
          <w:rFonts w:ascii="Times New Roman" w:hAnsi="Times New Roman" w:cs="Times New Roman"/>
          <w:spacing w:val="-2"/>
        </w:rPr>
        <w:t xml:space="preserve"> </w:t>
      </w:r>
      <w:r w:rsidRPr="00BC2899">
        <w:rPr>
          <w:rFonts w:ascii="Times New Roman" w:hAnsi="Times New Roman" w:cs="Times New Roman"/>
        </w:rPr>
        <w:t>a facility</w:t>
      </w:r>
      <w:r w:rsidRPr="00BC2899">
        <w:rPr>
          <w:rFonts w:ascii="Times New Roman" w:hAnsi="Times New Roman" w:cs="Times New Roman"/>
          <w:spacing w:val="2"/>
        </w:rPr>
        <w:t xml:space="preserve"> </w:t>
      </w:r>
      <w:r w:rsidRPr="00BC2899">
        <w:rPr>
          <w:rFonts w:ascii="Times New Roman" w:hAnsi="Times New Roman" w:cs="Times New Roman"/>
        </w:rPr>
        <w:t>is</w:t>
      </w:r>
      <w:r w:rsidRPr="00BC2899">
        <w:rPr>
          <w:rFonts w:ascii="Times New Roman" w:hAnsi="Times New Roman" w:cs="Times New Roman"/>
          <w:spacing w:val="-1"/>
        </w:rPr>
        <w:t xml:space="preserve"> </w:t>
      </w:r>
      <w:r w:rsidRPr="00BC2899">
        <w:rPr>
          <w:rFonts w:ascii="Times New Roman" w:hAnsi="Times New Roman" w:cs="Times New Roman"/>
        </w:rPr>
        <w:t>allowed</w:t>
      </w:r>
      <w:r w:rsidRPr="00BC2899">
        <w:rPr>
          <w:rFonts w:ascii="Times New Roman" w:hAnsi="Times New Roman" w:cs="Times New Roman"/>
          <w:spacing w:val="-6"/>
        </w:rPr>
        <w:t xml:space="preserve"> </w:t>
      </w:r>
      <w:r w:rsidRPr="00BC2899">
        <w:rPr>
          <w:rFonts w:ascii="Times New Roman" w:hAnsi="Times New Roman" w:cs="Times New Roman"/>
        </w:rPr>
        <w:t>to</w:t>
      </w:r>
      <w:r w:rsidRPr="00BC2899">
        <w:rPr>
          <w:rFonts w:ascii="Times New Roman" w:hAnsi="Times New Roman" w:cs="Times New Roman"/>
          <w:spacing w:val="-2"/>
        </w:rPr>
        <w:t xml:space="preserve"> </w:t>
      </w:r>
      <w:r w:rsidRPr="00BC2899">
        <w:rPr>
          <w:rFonts w:ascii="Times New Roman" w:hAnsi="Times New Roman" w:cs="Times New Roman"/>
        </w:rPr>
        <w:t>keep</w:t>
      </w:r>
      <w:r w:rsidRPr="00BC2899">
        <w:rPr>
          <w:rFonts w:ascii="Times New Roman" w:hAnsi="Times New Roman" w:cs="Times New Roman"/>
          <w:spacing w:val="-4"/>
        </w:rPr>
        <w:t xml:space="preserve"> </w:t>
      </w:r>
      <w:r w:rsidRPr="00BC2899">
        <w:rPr>
          <w:rFonts w:ascii="Times New Roman" w:hAnsi="Times New Roman" w:cs="Times New Roman"/>
        </w:rPr>
        <w:t>for</w:t>
      </w:r>
      <w:r w:rsidRPr="00BC2899">
        <w:rPr>
          <w:rFonts w:ascii="Times New Roman" w:hAnsi="Times New Roman" w:cs="Times New Roman"/>
          <w:spacing w:val="-2"/>
        </w:rPr>
        <w:t xml:space="preserve"> </w:t>
      </w:r>
      <w:r w:rsidRPr="00BC2899">
        <w:rPr>
          <w:rFonts w:ascii="Times New Roman" w:hAnsi="Times New Roman" w:cs="Times New Roman"/>
        </w:rPr>
        <w:t>personal</w:t>
      </w:r>
      <w:r w:rsidRPr="00BC2899">
        <w:rPr>
          <w:rFonts w:ascii="Times New Roman" w:hAnsi="Times New Roman" w:cs="Times New Roman"/>
          <w:spacing w:val="-7"/>
        </w:rPr>
        <w:t xml:space="preserve"> </w:t>
      </w:r>
      <w:r w:rsidRPr="00BC2899">
        <w:rPr>
          <w:rFonts w:ascii="Times New Roman" w:hAnsi="Times New Roman" w:cs="Times New Roman"/>
        </w:rPr>
        <w:t>expenses.</w:t>
      </w:r>
    </w:p>
    <w:p w14:paraId="3E512F06" w14:textId="77777777" w:rsidR="00654C49" w:rsidRPr="00BC2899" w:rsidRDefault="00654C49" w:rsidP="00654C49">
      <w:pPr>
        <w:widowControl w:val="0"/>
        <w:autoSpaceDE w:val="0"/>
        <w:autoSpaceDN w:val="0"/>
        <w:adjustRightInd w:val="0"/>
        <w:spacing w:after="0" w:line="240" w:lineRule="exact"/>
        <w:ind w:left="720"/>
        <w:rPr>
          <w:rFonts w:ascii="Times New Roman" w:hAnsi="Times New Roman" w:cs="Times New Roman"/>
          <w:sz w:val="24"/>
          <w:szCs w:val="24"/>
        </w:rPr>
      </w:pPr>
    </w:p>
    <w:p w14:paraId="7D089636" w14:textId="77777777" w:rsidR="00654C49" w:rsidRDefault="00654C49" w:rsidP="00654C49">
      <w:pPr>
        <w:widowControl w:val="0"/>
        <w:autoSpaceDE w:val="0"/>
        <w:autoSpaceDN w:val="0"/>
        <w:adjustRightInd w:val="0"/>
        <w:spacing w:after="0" w:line="240" w:lineRule="auto"/>
        <w:ind w:left="720" w:right="247"/>
        <w:rPr>
          <w:rFonts w:ascii="Times New Roman" w:hAnsi="Times New Roman" w:cs="Times New Roman"/>
        </w:rPr>
      </w:pPr>
      <w:r w:rsidRPr="00BC2899">
        <w:rPr>
          <w:rFonts w:ascii="Times New Roman" w:hAnsi="Times New Roman" w:cs="Times New Roman"/>
          <w:u w:val="single"/>
        </w:rPr>
        <w:t>Personal Needs Allowance Account</w:t>
      </w:r>
      <w:r w:rsidRPr="002D1679">
        <w:rPr>
          <w:rFonts w:ascii="Times New Roman" w:hAnsi="Times New Roman" w:cs="Times New Roman"/>
        </w:rPr>
        <w:t>.</w:t>
      </w:r>
      <w:r w:rsidRPr="00BC2899">
        <w:rPr>
          <w:rFonts w:ascii="Times New Roman" w:hAnsi="Times New Roman" w:cs="Times New Roman"/>
          <w:spacing w:val="-1"/>
        </w:rPr>
        <w:t xml:space="preserve"> </w:t>
      </w:r>
      <w:r>
        <w:rPr>
          <w:rFonts w:ascii="Times New Roman" w:hAnsi="Times New Roman" w:cs="Times New Roman"/>
        </w:rPr>
        <w:t>A</w:t>
      </w:r>
      <w:r w:rsidRPr="00BC2899">
        <w:rPr>
          <w:rFonts w:ascii="Times New Roman" w:hAnsi="Times New Roman" w:cs="Times New Roman"/>
        </w:rPr>
        <w:t>n</w:t>
      </w:r>
      <w:r w:rsidRPr="00BC2899">
        <w:rPr>
          <w:rFonts w:ascii="Times New Roman" w:hAnsi="Times New Roman" w:cs="Times New Roman"/>
          <w:spacing w:val="-2"/>
        </w:rPr>
        <w:t xml:space="preserve"> </w:t>
      </w:r>
      <w:r w:rsidRPr="00BC2899">
        <w:rPr>
          <w:rFonts w:ascii="Times New Roman" w:hAnsi="Times New Roman" w:cs="Times New Roman"/>
        </w:rPr>
        <w:t>account</w:t>
      </w:r>
      <w:r w:rsidRPr="00BC2899">
        <w:rPr>
          <w:rFonts w:ascii="Times New Roman" w:hAnsi="Times New Roman" w:cs="Times New Roman"/>
          <w:spacing w:val="-7"/>
        </w:rPr>
        <w:t xml:space="preserve"> </w:t>
      </w:r>
      <w:r w:rsidRPr="00BC2899">
        <w:rPr>
          <w:rFonts w:ascii="Times New Roman" w:hAnsi="Times New Roman" w:cs="Times New Roman"/>
        </w:rPr>
        <w:t>or</w:t>
      </w:r>
      <w:r w:rsidRPr="00BC2899">
        <w:rPr>
          <w:rFonts w:ascii="Times New Roman" w:hAnsi="Times New Roman" w:cs="Times New Roman"/>
          <w:spacing w:val="-2"/>
        </w:rPr>
        <w:t xml:space="preserve"> </w:t>
      </w:r>
      <w:r w:rsidRPr="00BC2899">
        <w:rPr>
          <w:rFonts w:ascii="Times New Roman" w:hAnsi="Times New Roman" w:cs="Times New Roman"/>
        </w:rPr>
        <w:t>accounts</w:t>
      </w:r>
      <w:r w:rsidRPr="00BC2899">
        <w:rPr>
          <w:rFonts w:ascii="Times New Roman" w:hAnsi="Times New Roman" w:cs="Times New Roman"/>
          <w:spacing w:val="-7"/>
        </w:rPr>
        <w:t xml:space="preserve"> </w:t>
      </w:r>
      <w:r w:rsidRPr="00BC2899">
        <w:rPr>
          <w:rFonts w:ascii="Times New Roman" w:hAnsi="Times New Roman" w:cs="Times New Roman"/>
        </w:rPr>
        <w:t>ad</w:t>
      </w:r>
      <w:r w:rsidRPr="00BC2899">
        <w:rPr>
          <w:rFonts w:ascii="Times New Roman" w:hAnsi="Times New Roman" w:cs="Times New Roman"/>
          <w:spacing w:val="-2"/>
        </w:rPr>
        <w:t>m</w:t>
      </w:r>
      <w:r w:rsidRPr="00BC2899">
        <w:rPr>
          <w:rFonts w:ascii="Times New Roman" w:hAnsi="Times New Roman" w:cs="Times New Roman"/>
        </w:rPr>
        <w:t>inis</w:t>
      </w:r>
      <w:r w:rsidRPr="00BC2899">
        <w:rPr>
          <w:rFonts w:ascii="Times New Roman" w:hAnsi="Times New Roman" w:cs="Times New Roman"/>
          <w:spacing w:val="2"/>
        </w:rPr>
        <w:t>t</w:t>
      </w:r>
      <w:r w:rsidRPr="00BC2899">
        <w:rPr>
          <w:rFonts w:ascii="Times New Roman" w:hAnsi="Times New Roman" w:cs="Times New Roman"/>
        </w:rPr>
        <w:t>ered</w:t>
      </w:r>
      <w:r w:rsidRPr="00BC2899">
        <w:rPr>
          <w:rFonts w:ascii="Times New Roman" w:hAnsi="Times New Roman" w:cs="Times New Roman"/>
          <w:spacing w:val="-2"/>
        </w:rPr>
        <w:t xml:space="preserve"> </w:t>
      </w:r>
      <w:r w:rsidRPr="00BC2899">
        <w:rPr>
          <w:rFonts w:ascii="Times New Roman" w:hAnsi="Times New Roman" w:cs="Times New Roman"/>
        </w:rPr>
        <w:t>by a nurs</w:t>
      </w:r>
      <w:r w:rsidRPr="00BC2899">
        <w:rPr>
          <w:rFonts w:ascii="Times New Roman" w:hAnsi="Times New Roman" w:cs="Times New Roman"/>
          <w:spacing w:val="-1"/>
        </w:rPr>
        <w:t>i</w:t>
      </w:r>
      <w:r w:rsidRPr="00BC2899">
        <w:rPr>
          <w:rFonts w:ascii="Times New Roman" w:hAnsi="Times New Roman" w:cs="Times New Roman"/>
        </w:rPr>
        <w:t>ng</w:t>
      </w:r>
      <w:r w:rsidRPr="00BC2899">
        <w:rPr>
          <w:rFonts w:ascii="Times New Roman" w:hAnsi="Times New Roman" w:cs="Times New Roman"/>
          <w:spacing w:val="-3"/>
        </w:rPr>
        <w:t xml:space="preserve"> </w:t>
      </w:r>
      <w:r w:rsidRPr="00BC2899">
        <w:rPr>
          <w:rFonts w:ascii="Times New Roman" w:hAnsi="Times New Roman" w:cs="Times New Roman"/>
        </w:rPr>
        <w:t>facility</w:t>
      </w:r>
      <w:r w:rsidRPr="00BC2899">
        <w:rPr>
          <w:rFonts w:ascii="Times New Roman" w:hAnsi="Times New Roman" w:cs="Times New Roman"/>
          <w:spacing w:val="2"/>
        </w:rPr>
        <w:t xml:space="preserve"> </w:t>
      </w:r>
      <w:r w:rsidRPr="00BC2899">
        <w:rPr>
          <w:rFonts w:ascii="Times New Roman" w:hAnsi="Times New Roman" w:cs="Times New Roman"/>
          <w:w w:val="99"/>
        </w:rPr>
        <w:t>on</w:t>
      </w:r>
      <w:r w:rsidRPr="00BC2899">
        <w:rPr>
          <w:rFonts w:ascii="Times New Roman" w:hAnsi="Times New Roman" w:cs="Times New Roman"/>
        </w:rPr>
        <w:t xml:space="preserve"> b</w:t>
      </w:r>
      <w:r w:rsidRPr="00BC2899">
        <w:rPr>
          <w:rFonts w:ascii="Times New Roman" w:hAnsi="Times New Roman" w:cs="Times New Roman"/>
          <w:spacing w:val="-2"/>
        </w:rPr>
        <w:t>e</w:t>
      </w:r>
      <w:r w:rsidRPr="00BC2899">
        <w:rPr>
          <w:rFonts w:ascii="Times New Roman" w:hAnsi="Times New Roman" w:cs="Times New Roman"/>
        </w:rPr>
        <w:t>half</w:t>
      </w:r>
      <w:r w:rsidRPr="00BC2899">
        <w:rPr>
          <w:rFonts w:ascii="Times New Roman" w:hAnsi="Times New Roman" w:cs="Times New Roman"/>
          <w:spacing w:val="-1"/>
        </w:rPr>
        <w:t xml:space="preserve"> </w:t>
      </w:r>
      <w:r w:rsidRPr="00BC2899">
        <w:rPr>
          <w:rFonts w:ascii="Times New Roman" w:hAnsi="Times New Roman" w:cs="Times New Roman"/>
        </w:rPr>
        <w:t>of</w:t>
      </w:r>
      <w:r w:rsidRPr="00BC2899">
        <w:rPr>
          <w:rFonts w:ascii="Times New Roman" w:hAnsi="Times New Roman" w:cs="Times New Roman"/>
          <w:spacing w:val="-2"/>
        </w:rPr>
        <w:t xml:space="preserve"> </w:t>
      </w:r>
      <w:r w:rsidRPr="00BC2899">
        <w:rPr>
          <w:rFonts w:ascii="Times New Roman" w:hAnsi="Times New Roman" w:cs="Times New Roman"/>
        </w:rPr>
        <w:t>a member.</w:t>
      </w:r>
      <w:r w:rsidRPr="00BC2899">
        <w:rPr>
          <w:rFonts w:ascii="Times New Roman" w:hAnsi="Times New Roman" w:cs="Times New Roman"/>
          <w:spacing w:val="44"/>
        </w:rPr>
        <w:t xml:space="preserve"> </w:t>
      </w:r>
      <w:r w:rsidRPr="00BC2899">
        <w:rPr>
          <w:rFonts w:ascii="Times New Roman" w:hAnsi="Times New Roman" w:cs="Times New Roman"/>
        </w:rPr>
        <w:t>The</w:t>
      </w:r>
      <w:r w:rsidRPr="00BC2899">
        <w:rPr>
          <w:rFonts w:ascii="Times New Roman" w:hAnsi="Times New Roman" w:cs="Times New Roman"/>
          <w:spacing w:val="-3"/>
        </w:rPr>
        <w:t xml:space="preserve"> </w:t>
      </w:r>
      <w:r w:rsidRPr="00BC2899">
        <w:rPr>
          <w:rFonts w:ascii="Times New Roman" w:hAnsi="Times New Roman" w:cs="Times New Roman"/>
        </w:rPr>
        <w:t>account</w:t>
      </w:r>
      <w:r w:rsidRPr="00BC2899">
        <w:rPr>
          <w:rFonts w:ascii="Times New Roman" w:hAnsi="Times New Roman" w:cs="Times New Roman"/>
          <w:spacing w:val="-6"/>
        </w:rPr>
        <w:t xml:space="preserve"> </w:t>
      </w:r>
      <w:r w:rsidRPr="00BC2899">
        <w:rPr>
          <w:rFonts w:ascii="Times New Roman" w:hAnsi="Times New Roman" w:cs="Times New Roman"/>
          <w:spacing w:val="-2"/>
        </w:rPr>
        <w:t>m</w:t>
      </w:r>
      <w:r w:rsidRPr="00BC2899">
        <w:rPr>
          <w:rFonts w:ascii="Times New Roman" w:hAnsi="Times New Roman" w:cs="Times New Roman"/>
        </w:rPr>
        <w:t>ay</w:t>
      </w:r>
      <w:r w:rsidRPr="00BC2899">
        <w:rPr>
          <w:rFonts w:ascii="Times New Roman" w:hAnsi="Times New Roman" w:cs="Times New Roman"/>
          <w:spacing w:val="-1"/>
        </w:rPr>
        <w:t xml:space="preserve"> </w:t>
      </w:r>
      <w:r w:rsidRPr="00BC2899">
        <w:rPr>
          <w:rFonts w:ascii="Times New Roman" w:hAnsi="Times New Roman" w:cs="Times New Roman"/>
        </w:rPr>
        <w:t>be</w:t>
      </w:r>
      <w:r w:rsidRPr="00BC2899">
        <w:rPr>
          <w:rFonts w:ascii="Times New Roman" w:hAnsi="Times New Roman" w:cs="Times New Roman"/>
          <w:spacing w:val="-3"/>
        </w:rPr>
        <w:t xml:space="preserve"> </w:t>
      </w:r>
      <w:r w:rsidRPr="00BC2899">
        <w:rPr>
          <w:rFonts w:ascii="Times New Roman" w:hAnsi="Times New Roman" w:cs="Times New Roman"/>
        </w:rPr>
        <w:t>used</w:t>
      </w:r>
      <w:r w:rsidRPr="00BC2899">
        <w:rPr>
          <w:rFonts w:ascii="Times New Roman" w:hAnsi="Times New Roman" w:cs="Times New Roman"/>
          <w:spacing w:val="-4"/>
        </w:rPr>
        <w:t xml:space="preserve"> </w:t>
      </w:r>
      <w:r w:rsidRPr="00BC2899">
        <w:rPr>
          <w:rFonts w:ascii="Times New Roman" w:hAnsi="Times New Roman" w:cs="Times New Roman"/>
        </w:rPr>
        <w:t>to</w:t>
      </w:r>
      <w:r w:rsidRPr="00BC2899">
        <w:rPr>
          <w:rFonts w:ascii="Times New Roman" w:hAnsi="Times New Roman" w:cs="Times New Roman"/>
          <w:spacing w:val="-2"/>
        </w:rPr>
        <w:t xml:space="preserve"> </w:t>
      </w:r>
      <w:r w:rsidRPr="00BC2899">
        <w:rPr>
          <w:rFonts w:ascii="Times New Roman" w:hAnsi="Times New Roman" w:cs="Times New Roman"/>
        </w:rPr>
        <w:t>depo</w:t>
      </w:r>
      <w:r w:rsidRPr="00BC2899">
        <w:rPr>
          <w:rFonts w:ascii="Times New Roman" w:hAnsi="Times New Roman" w:cs="Times New Roman"/>
          <w:spacing w:val="-2"/>
        </w:rPr>
        <w:t>s</w:t>
      </w:r>
      <w:r w:rsidRPr="00BC2899">
        <w:rPr>
          <w:rFonts w:ascii="Times New Roman" w:hAnsi="Times New Roman" w:cs="Times New Roman"/>
        </w:rPr>
        <w:t>it</w:t>
      </w:r>
      <w:r w:rsidRPr="00BC2899">
        <w:rPr>
          <w:rFonts w:ascii="Times New Roman" w:hAnsi="Times New Roman" w:cs="Times New Roman"/>
          <w:spacing w:val="-4"/>
        </w:rPr>
        <w:t xml:space="preserve"> </w:t>
      </w:r>
      <w:r w:rsidRPr="00BC2899">
        <w:rPr>
          <w:rFonts w:ascii="Times New Roman" w:hAnsi="Times New Roman" w:cs="Times New Roman"/>
        </w:rPr>
        <w:t>the</w:t>
      </w:r>
      <w:r w:rsidRPr="00BC2899">
        <w:rPr>
          <w:rFonts w:ascii="Times New Roman" w:hAnsi="Times New Roman" w:cs="Times New Roman"/>
          <w:spacing w:val="-2"/>
        </w:rPr>
        <w:t xml:space="preserve"> </w:t>
      </w:r>
      <w:r w:rsidRPr="00BC2899">
        <w:rPr>
          <w:rFonts w:ascii="Times New Roman" w:hAnsi="Times New Roman" w:cs="Times New Roman"/>
        </w:rPr>
        <w:t>PNA</w:t>
      </w:r>
      <w:r w:rsidRPr="00BC2899">
        <w:rPr>
          <w:rFonts w:ascii="Times New Roman" w:hAnsi="Times New Roman" w:cs="Times New Roman"/>
          <w:spacing w:val="-4"/>
        </w:rPr>
        <w:t xml:space="preserve"> </w:t>
      </w:r>
      <w:r w:rsidRPr="00BC2899">
        <w:rPr>
          <w:rFonts w:ascii="Times New Roman" w:hAnsi="Times New Roman" w:cs="Times New Roman"/>
        </w:rPr>
        <w:t>and</w:t>
      </w:r>
      <w:r w:rsidRPr="00BC2899">
        <w:rPr>
          <w:rFonts w:ascii="Times New Roman" w:hAnsi="Times New Roman" w:cs="Times New Roman"/>
          <w:spacing w:val="-3"/>
        </w:rPr>
        <w:t xml:space="preserve"> </w:t>
      </w:r>
      <w:r w:rsidRPr="00BC2899">
        <w:rPr>
          <w:rFonts w:ascii="Times New Roman" w:hAnsi="Times New Roman" w:cs="Times New Roman"/>
        </w:rPr>
        <w:t>any</w:t>
      </w:r>
      <w:r w:rsidRPr="00BC2899">
        <w:rPr>
          <w:rFonts w:ascii="Times New Roman" w:hAnsi="Times New Roman" w:cs="Times New Roman"/>
          <w:spacing w:val="-1"/>
        </w:rPr>
        <w:t xml:space="preserve"> </w:t>
      </w:r>
      <w:r w:rsidRPr="00BC2899">
        <w:rPr>
          <w:rFonts w:ascii="Times New Roman" w:hAnsi="Times New Roman" w:cs="Times New Roman"/>
        </w:rPr>
        <w:t>o</w:t>
      </w:r>
      <w:r w:rsidRPr="00BC2899">
        <w:rPr>
          <w:rFonts w:ascii="Times New Roman" w:hAnsi="Times New Roman" w:cs="Times New Roman"/>
          <w:spacing w:val="-1"/>
        </w:rPr>
        <w:t>t</w:t>
      </w:r>
      <w:r w:rsidRPr="00BC2899">
        <w:rPr>
          <w:rFonts w:ascii="Times New Roman" w:hAnsi="Times New Roman" w:cs="Times New Roman"/>
        </w:rPr>
        <w:t>her</w:t>
      </w:r>
      <w:r w:rsidRPr="00BC2899">
        <w:rPr>
          <w:rFonts w:ascii="Times New Roman" w:hAnsi="Times New Roman" w:cs="Times New Roman"/>
          <w:spacing w:val="-1"/>
        </w:rPr>
        <w:t xml:space="preserve"> </w:t>
      </w:r>
      <w:r w:rsidRPr="00BC2899">
        <w:rPr>
          <w:rFonts w:ascii="Times New Roman" w:hAnsi="Times New Roman" w:cs="Times New Roman"/>
          <w:spacing w:val="-2"/>
        </w:rPr>
        <w:t>m</w:t>
      </w:r>
      <w:r w:rsidRPr="00BC2899">
        <w:rPr>
          <w:rFonts w:ascii="Times New Roman" w:hAnsi="Times New Roman" w:cs="Times New Roman"/>
        </w:rPr>
        <w:t>one</w:t>
      </w:r>
      <w:r w:rsidRPr="00BC2899">
        <w:rPr>
          <w:rFonts w:ascii="Times New Roman" w:hAnsi="Times New Roman" w:cs="Times New Roman"/>
          <w:spacing w:val="2"/>
        </w:rPr>
        <w:t>y</w:t>
      </w:r>
      <w:r w:rsidRPr="00BC2899">
        <w:rPr>
          <w:rFonts w:ascii="Times New Roman" w:hAnsi="Times New Roman" w:cs="Times New Roman"/>
        </w:rPr>
        <w:t>, such</w:t>
      </w:r>
      <w:r w:rsidRPr="00BC2899">
        <w:rPr>
          <w:rFonts w:ascii="Times New Roman" w:hAnsi="Times New Roman" w:cs="Times New Roman"/>
          <w:spacing w:val="-5"/>
        </w:rPr>
        <w:t xml:space="preserve"> </w:t>
      </w:r>
      <w:r w:rsidRPr="00BC2899">
        <w:rPr>
          <w:rFonts w:ascii="Times New Roman" w:hAnsi="Times New Roman" w:cs="Times New Roman"/>
        </w:rPr>
        <w:t>as</w:t>
      </w:r>
      <w:r w:rsidRPr="00BC2899">
        <w:rPr>
          <w:rFonts w:ascii="Times New Roman" w:hAnsi="Times New Roman" w:cs="Times New Roman"/>
          <w:spacing w:val="-2"/>
        </w:rPr>
        <w:t xml:space="preserve"> </w:t>
      </w:r>
      <w:r w:rsidRPr="00BC2899">
        <w:rPr>
          <w:rFonts w:ascii="Times New Roman" w:hAnsi="Times New Roman" w:cs="Times New Roman"/>
        </w:rPr>
        <w:t xml:space="preserve">a </w:t>
      </w:r>
      <w:proofErr w:type="gramStart"/>
      <w:r w:rsidRPr="00BC2899">
        <w:rPr>
          <w:rFonts w:ascii="Times New Roman" w:hAnsi="Times New Roman" w:cs="Times New Roman"/>
        </w:rPr>
        <w:t>gift,</w:t>
      </w:r>
      <w:proofErr w:type="gramEnd"/>
      <w:r w:rsidRPr="00BC2899">
        <w:rPr>
          <w:rFonts w:ascii="Times New Roman" w:hAnsi="Times New Roman" w:cs="Times New Roman"/>
        </w:rPr>
        <w:t xml:space="preserve"> belonging</w:t>
      </w:r>
      <w:r w:rsidRPr="00BC2899">
        <w:rPr>
          <w:rFonts w:ascii="Times New Roman" w:hAnsi="Times New Roman" w:cs="Times New Roman"/>
          <w:spacing w:val="-8"/>
        </w:rPr>
        <w:t xml:space="preserve"> </w:t>
      </w:r>
      <w:r w:rsidRPr="00BC2899">
        <w:rPr>
          <w:rFonts w:ascii="Times New Roman" w:hAnsi="Times New Roman" w:cs="Times New Roman"/>
        </w:rPr>
        <w:t>to</w:t>
      </w:r>
      <w:r w:rsidRPr="00BC2899">
        <w:rPr>
          <w:rFonts w:ascii="Times New Roman" w:hAnsi="Times New Roman" w:cs="Times New Roman"/>
          <w:spacing w:val="-2"/>
        </w:rPr>
        <w:t xml:space="preserve"> </w:t>
      </w:r>
      <w:r w:rsidRPr="00BC2899">
        <w:rPr>
          <w:rFonts w:ascii="Times New Roman" w:hAnsi="Times New Roman" w:cs="Times New Roman"/>
          <w:spacing w:val="-1"/>
        </w:rPr>
        <w:t>t</w:t>
      </w:r>
      <w:r w:rsidRPr="00BC2899">
        <w:rPr>
          <w:rFonts w:ascii="Times New Roman" w:hAnsi="Times New Roman" w:cs="Times New Roman"/>
          <w:spacing w:val="1"/>
        </w:rPr>
        <w:t>h</w:t>
      </w:r>
      <w:r w:rsidRPr="00BC2899">
        <w:rPr>
          <w:rFonts w:ascii="Times New Roman" w:hAnsi="Times New Roman" w:cs="Times New Roman"/>
        </w:rPr>
        <w:t>e</w:t>
      </w:r>
      <w:r w:rsidRPr="00BC2899">
        <w:rPr>
          <w:rFonts w:ascii="Times New Roman" w:hAnsi="Times New Roman" w:cs="Times New Roman"/>
          <w:spacing w:val="-1"/>
        </w:rPr>
        <w:t xml:space="preserve"> </w:t>
      </w:r>
      <w:r w:rsidRPr="00BC2899">
        <w:rPr>
          <w:rFonts w:ascii="Times New Roman" w:hAnsi="Times New Roman" w:cs="Times New Roman"/>
        </w:rPr>
        <w:t>me</w:t>
      </w:r>
      <w:r w:rsidRPr="00BC2899">
        <w:rPr>
          <w:rFonts w:ascii="Times New Roman" w:hAnsi="Times New Roman" w:cs="Times New Roman"/>
          <w:spacing w:val="-1"/>
        </w:rPr>
        <w:t>m</w:t>
      </w:r>
      <w:r w:rsidRPr="00BC2899">
        <w:rPr>
          <w:rFonts w:ascii="Times New Roman" w:hAnsi="Times New Roman" w:cs="Times New Roman"/>
          <w:spacing w:val="2"/>
        </w:rPr>
        <w:t>b</w:t>
      </w:r>
      <w:r w:rsidRPr="00BC2899">
        <w:rPr>
          <w:rFonts w:ascii="Times New Roman" w:hAnsi="Times New Roman" w:cs="Times New Roman"/>
        </w:rPr>
        <w:t>er.</w:t>
      </w:r>
    </w:p>
    <w:p w14:paraId="5FEC37AE" w14:textId="77777777" w:rsidR="00654C49" w:rsidRDefault="00654C49" w:rsidP="00654C49">
      <w:pPr>
        <w:widowControl w:val="0"/>
        <w:autoSpaceDE w:val="0"/>
        <w:autoSpaceDN w:val="0"/>
        <w:adjustRightInd w:val="0"/>
        <w:spacing w:after="0" w:line="240" w:lineRule="auto"/>
        <w:ind w:right="247"/>
        <w:rPr>
          <w:rFonts w:ascii="Times New Roman" w:hAnsi="Times New Roman" w:cs="Times New Roman"/>
        </w:rPr>
      </w:pPr>
    </w:p>
    <w:p w14:paraId="0420F73A" w14:textId="77777777" w:rsidR="00654C49" w:rsidRPr="00BC2899" w:rsidRDefault="00654C49" w:rsidP="00654C49">
      <w:pPr>
        <w:widowControl w:val="0"/>
        <w:autoSpaceDE w:val="0"/>
        <w:autoSpaceDN w:val="0"/>
        <w:adjustRightInd w:val="0"/>
        <w:spacing w:after="0" w:line="240" w:lineRule="auto"/>
        <w:ind w:left="720" w:right="247"/>
        <w:rPr>
          <w:rFonts w:ascii="Times New Roman" w:hAnsi="Times New Roman" w:cs="Times New Roman"/>
        </w:rPr>
      </w:pPr>
      <w:r w:rsidRPr="00BC2899">
        <w:rPr>
          <w:rFonts w:ascii="Times New Roman" w:hAnsi="Times New Roman" w:cs="Times New Roman"/>
          <w:u w:val="single"/>
        </w:rPr>
        <w:t>Primary Care Provider (PCP)</w:t>
      </w:r>
      <w:r w:rsidRPr="002D1679">
        <w:rPr>
          <w:rFonts w:ascii="Times New Roman" w:hAnsi="Times New Roman" w:cs="Times New Roman"/>
        </w:rPr>
        <w:t>.</w:t>
      </w:r>
      <w:r w:rsidRPr="00BC2899">
        <w:rPr>
          <w:rFonts w:ascii="Times New Roman" w:hAnsi="Times New Roman" w:cs="Times New Roman"/>
        </w:rPr>
        <w:t xml:space="preserve"> </w:t>
      </w:r>
      <w:r>
        <w:rPr>
          <w:rFonts w:ascii="Times New Roman" w:hAnsi="Times New Roman" w:cs="Times New Roman"/>
        </w:rPr>
        <w:t>A</w:t>
      </w:r>
      <w:r w:rsidRPr="00BC2899">
        <w:rPr>
          <w:rFonts w:ascii="Times New Roman" w:hAnsi="Times New Roman" w:cs="Times New Roman"/>
        </w:rPr>
        <w:t>ny of the following: a physician, a physician assistant, or a nurse practitioner operating within the scope of their licensure and supervision requirements, as applicable.</w:t>
      </w:r>
    </w:p>
    <w:p w14:paraId="7FB9222A" w14:textId="77777777" w:rsidR="00654C49" w:rsidRPr="00BC2899" w:rsidRDefault="00654C49" w:rsidP="00654C49">
      <w:pPr>
        <w:widowControl w:val="0"/>
        <w:autoSpaceDE w:val="0"/>
        <w:autoSpaceDN w:val="0"/>
        <w:adjustRightInd w:val="0"/>
        <w:spacing w:after="0" w:line="240" w:lineRule="exact"/>
        <w:ind w:left="720"/>
        <w:rPr>
          <w:rFonts w:ascii="Times New Roman" w:hAnsi="Times New Roman" w:cs="Times New Roman"/>
          <w:sz w:val="24"/>
          <w:szCs w:val="24"/>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F37BED" w:rsidRPr="00BC2899" w14:paraId="1BFCFEB7" w14:textId="77777777" w:rsidTr="00C31E0F">
        <w:trPr>
          <w:trHeight w:hRule="exact" w:val="864"/>
        </w:trPr>
        <w:tc>
          <w:tcPr>
            <w:tcW w:w="4080" w:type="dxa"/>
            <w:tcBorders>
              <w:bottom w:val="nil"/>
            </w:tcBorders>
          </w:tcPr>
          <w:p w14:paraId="3A775C83" w14:textId="77777777" w:rsidR="00F37BED" w:rsidRPr="00BC2899" w:rsidRDefault="00F37BED" w:rsidP="00C31E0F">
            <w:pPr>
              <w:widowControl w:val="0"/>
              <w:tabs>
                <w:tab w:val="left" w:pos="936"/>
                <w:tab w:val="left" w:pos="1314"/>
                <w:tab w:val="left" w:pos="1692"/>
                <w:tab w:val="left" w:pos="2070"/>
              </w:tabs>
              <w:spacing w:before="120" w:after="0" w:line="240" w:lineRule="auto"/>
              <w:jc w:val="center"/>
              <w:rPr>
                <w:rFonts w:ascii="Arial" w:hAnsi="Arial" w:cs="Arial"/>
                <w:b/>
                <w:sz w:val="20"/>
                <w:szCs w:val="20"/>
              </w:rPr>
            </w:pPr>
            <w:r w:rsidRPr="00BC2899">
              <w:rPr>
                <w:rFonts w:ascii="Arial" w:hAnsi="Arial" w:cs="Arial"/>
                <w:b/>
                <w:sz w:val="20"/>
                <w:szCs w:val="20"/>
              </w:rPr>
              <w:lastRenderedPageBreak/>
              <w:t>Commonwealth of Massachusetts</w:t>
            </w:r>
          </w:p>
          <w:p w14:paraId="1024EF26" w14:textId="77777777" w:rsidR="00F37BED" w:rsidRPr="00BC2899" w:rsidRDefault="00F37BED" w:rsidP="00C31E0F">
            <w:pPr>
              <w:widowControl w:val="0"/>
              <w:tabs>
                <w:tab w:val="left" w:pos="936"/>
                <w:tab w:val="left" w:pos="1314"/>
                <w:tab w:val="left" w:pos="1692"/>
                <w:tab w:val="left" w:pos="2070"/>
              </w:tabs>
              <w:spacing w:after="0" w:line="240" w:lineRule="auto"/>
              <w:jc w:val="center"/>
              <w:rPr>
                <w:rFonts w:ascii="Arial" w:hAnsi="Arial" w:cs="Arial"/>
                <w:b/>
                <w:sz w:val="20"/>
                <w:szCs w:val="20"/>
              </w:rPr>
            </w:pPr>
            <w:r w:rsidRPr="00BC2899">
              <w:rPr>
                <w:rFonts w:ascii="Arial" w:hAnsi="Arial" w:cs="Arial"/>
                <w:b/>
                <w:sz w:val="20"/>
                <w:szCs w:val="20"/>
              </w:rPr>
              <w:t>MassHealth</w:t>
            </w:r>
          </w:p>
          <w:p w14:paraId="73F74B4F" w14:textId="77777777" w:rsidR="00F37BED" w:rsidRPr="00BC2899" w:rsidRDefault="00F37BED" w:rsidP="00C31E0F">
            <w:pPr>
              <w:widowControl w:val="0"/>
              <w:tabs>
                <w:tab w:val="left" w:pos="936"/>
                <w:tab w:val="left" w:pos="1314"/>
                <w:tab w:val="left" w:pos="1692"/>
                <w:tab w:val="left" w:pos="2070"/>
              </w:tabs>
              <w:spacing w:after="0" w:line="240" w:lineRule="auto"/>
              <w:jc w:val="center"/>
              <w:rPr>
                <w:rFonts w:ascii="Arial" w:hAnsi="Arial" w:cs="Arial"/>
                <w:b/>
                <w:sz w:val="20"/>
                <w:szCs w:val="20"/>
              </w:rPr>
            </w:pPr>
            <w:r w:rsidRPr="00BC2899">
              <w:rPr>
                <w:rFonts w:ascii="Arial" w:hAnsi="Arial" w:cs="Arial"/>
                <w:b/>
                <w:sz w:val="20"/>
                <w:szCs w:val="20"/>
              </w:rPr>
              <w:t>Provider Manual Series</w:t>
            </w:r>
          </w:p>
        </w:tc>
        <w:tc>
          <w:tcPr>
            <w:tcW w:w="3750" w:type="dxa"/>
          </w:tcPr>
          <w:p w14:paraId="711112FA" w14:textId="77777777" w:rsidR="00F37BED" w:rsidRPr="00BC2899" w:rsidRDefault="00F37BED" w:rsidP="00C31E0F">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sidRPr="00BC2899">
              <w:rPr>
                <w:rFonts w:ascii="Arial" w:hAnsi="Arial" w:cs="Arial"/>
                <w:b/>
                <w:sz w:val="20"/>
                <w:szCs w:val="20"/>
              </w:rPr>
              <w:t>Subchapter Number and Title</w:t>
            </w:r>
          </w:p>
          <w:p w14:paraId="3711F5A2" w14:textId="77777777" w:rsidR="00F37BED" w:rsidRPr="00BC2899" w:rsidRDefault="00F37BED" w:rsidP="00C31E0F">
            <w:pPr>
              <w:widowControl w:val="0"/>
              <w:tabs>
                <w:tab w:val="left" w:pos="936"/>
                <w:tab w:val="left" w:pos="1314"/>
                <w:tab w:val="left" w:pos="1692"/>
                <w:tab w:val="left" w:pos="2070"/>
              </w:tabs>
              <w:spacing w:after="0" w:line="240" w:lineRule="auto"/>
              <w:jc w:val="center"/>
              <w:rPr>
                <w:rFonts w:ascii="Arial" w:hAnsi="Arial" w:cs="Arial"/>
                <w:sz w:val="20"/>
                <w:szCs w:val="20"/>
              </w:rPr>
            </w:pPr>
            <w:r w:rsidRPr="00BC2899">
              <w:rPr>
                <w:rFonts w:ascii="Arial" w:hAnsi="Arial" w:cs="Arial"/>
                <w:sz w:val="20"/>
                <w:szCs w:val="20"/>
              </w:rPr>
              <w:t>1.  Program Regulations</w:t>
            </w:r>
          </w:p>
          <w:p w14:paraId="47092895" w14:textId="77777777" w:rsidR="00F37BED" w:rsidRPr="00BC2899" w:rsidRDefault="00F37BED" w:rsidP="00C31E0F">
            <w:pPr>
              <w:widowControl w:val="0"/>
              <w:tabs>
                <w:tab w:val="left" w:pos="936"/>
                <w:tab w:val="left" w:pos="1314"/>
                <w:tab w:val="left" w:pos="1692"/>
                <w:tab w:val="left" w:pos="2070"/>
              </w:tabs>
              <w:spacing w:after="0" w:line="240" w:lineRule="auto"/>
              <w:jc w:val="center"/>
              <w:rPr>
                <w:rFonts w:ascii="Arial" w:hAnsi="Arial" w:cs="Arial"/>
                <w:sz w:val="20"/>
                <w:szCs w:val="20"/>
              </w:rPr>
            </w:pPr>
            <w:r w:rsidRPr="00BC2899">
              <w:rPr>
                <w:rFonts w:ascii="Arial" w:hAnsi="Arial" w:cs="Arial"/>
                <w:sz w:val="20"/>
                <w:szCs w:val="20"/>
              </w:rPr>
              <w:t xml:space="preserve">(130 </w:t>
            </w:r>
            <w:r w:rsidRPr="00BC2899">
              <w:rPr>
                <w:rFonts w:ascii="Arial" w:hAnsi="Arial" w:cs="Arial"/>
                <w:iCs/>
                <w:sz w:val="20"/>
                <w:szCs w:val="20"/>
              </w:rPr>
              <w:t>CMR</w:t>
            </w:r>
            <w:r w:rsidRPr="00BC2899">
              <w:rPr>
                <w:rFonts w:ascii="Arial" w:hAnsi="Arial" w:cs="Arial"/>
                <w:sz w:val="20"/>
                <w:szCs w:val="20"/>
              </w:rPr>
              <w:t xml:space="preserve"> 456.000)</w:t>
            </w:r>
          </w:p>
        </w:tc>
        <w:tc>
          <w:tcPr>
            <w:tcW w:w="1771" w:type="dxa"/>
          </w:tcPr>
          <w:p w14:paraId="4566C913" w14:textId="77777777" w:rsidR="00F37BED" w:rsidRPr="00BC2899" w:rsidRDefault="00F37BED" w:rsidP="00C31E0F">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sidRPr="00BC2899">
              <w:rPr>
                <w:rFonts w:ascii="Arial" w:hAnsi="Arial" w:cs="Arial"/>
                <w:b/>
                <w:sz w:val="20"/>
                <w:szCs w:val="20"/>
              </w:rPr>
              <w:t>Page</w:t>
            </w:r>
          </w:p>
          <w:p w14:paraId="133CBBCA" w14:textId="77777777" w:rsidR="00F37BED" w:rsidRPr="00BC2899" w:rsidRDefault="00F37BED" w:rsidP="00C31E0F">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sidRPr="00BC2899">
              <w:rPr>
                <w:rFonts w:ascii="Arial" w:hAnsi="Arial" w:cs="Arial"/>
                <w:sz w:val="20"/>
                <w:szCs w:val="20"/>
              </w:rPr>
              <w:t>4-3</w:t>
            </w:r>
          </w:p>
        </w:tc>
      </w:tr>
      <w:tr w:rsidR="00F37BED" w:rsidRPr="00BC2899" w14:paraId="4CED5BD7" w14:textId="77777777" w:rsidTr="00C31E0F">
        <w:trPr>
          <w:trHeight w:hRule="exact" w:val="864"/>
        </w:trPr>
        <w:tc>
          <w:tcPr>
            <w:tcW w:w="4080" w:type="dxa"/>
            <w:tcBorders>
              <w:top w:val="nil"/>
            </w:tcBorders>
            <w:vAlign w:val="center"/>
          </w:tcPr>
          <w:p w14:paraId="53C46D26" w14:textId="77777777" w:rsidR="00F37BED" w:rsidRPr="00BC2899" w:rsidRDefault="00F37BED" w:rsidP="00C31E0F">
            <w:pPr>
              <w:widowControl w:val="0"/>
              <w:tabs>
                <w:tab w:val="left" w:pos="936"/>
                <w:tab w:val="left" w:pos="1314"/>
                <w:tab w:val="left" w:pos="1692"/>
                <w:tab w:val="left" w:pos="2070"/>
              </w:tabs>
              <w:spacing w:after="0" w:line="240" w:lineRule="auto"/>
              <w:jc w:val="center"/>
              <w:rPr>
                <w:rFonts w:ascii="Arial" w:hAnsi="Arial" w:cs="Arial"/>
                <w:sz w:val="20"/>
                <w:szCs w:val="20"/>
              </w:rPr>
            </w:pPr>
            <w:r w:rsidRPr="00BC2899">
              <w:rPr>
                <w:rFonts w:ascii="Arial" w:hAnsi="Arial" w:cs="Arial"/>
                <w:sz w:val="20"/>
                <w:szCs w:val="20"/>
              </w:rPr>
              <w:t>Nursing Facility Manual</w:t>
            </w:r>
          </w:p>
        </w:tc>
        <w:tc>
          <w:tcPr>
            <w:tcW w:w="3750" w:type="dxa"/>
          </w:tcPr>
          <w:p w14:paraId="319C2D43" w14:textId="77777777" w:rsidR="00F37BED" w:rsidRPr="00BC2899" w:rsidRDefault="00F37BED" w:rsidP="00C31E0F">
            <w:pPr>
              <w:widowControl w:val="0"/>
              <w:tabs>
                <w:tab w:val="left" w:pos="936"/>
                <w:tab w:val="left" w:pos="1314"/>
                <w:tab w:val="left" w:pos="1692"/>
                <w:tab w:val="left" w:pos="2070"/>
              </w:tabs>
              <w:spacing w:before="120" w:after="0" w:line="240" w:lineRule="auto"/>
              <w:jc w:val="center"/>
              <w:rPr>
                <w:rFonts w:ascii="Arial" w:hAnsi="Arial" w:cs="Arial"/>
                <w:b/>
                <w:sz w:val="20"/>
                <w:szCs w:val="20"/>
              </w:rPr>
            </w:pPr>
            <w:r w:rsidRPr="00BC2899">
              <w:rPr>
                <w:rFonts w:ascii="Arial" w:hAnsi="Arial" w:cs="Arial"/>
                <w:b/>
                <w:sz w:val="20"/>
                <w:szCs w:val="20"/>
              </w:rPr>
              <w:t>Transmittal Letter</w:t>
            </w:r>
          </w:p>
          <w:p w14:paraId="4F8130BD" w14:textId="77777777" w:rsidR="00F37BED" w:rsidRPr="00BC2899" w:rsidRDefault="00F37BED" w:rsidP="00C31E0F">
            <w:pPr>
              <w:widowControl w:val="0"/>
              <w:tabs>
                <w:tab w:val="left" w:pos="936"/>
                <w:tab w:val="left" w:pos="1314"/>
                <w:tab w:val="left" w:pos="1692"/>
                <w:tab w:val="left" w:pos="2070"/>
              </w:tabs>
              <w:spacing w:before="120" w:after="0" w:line="240" w:lineRule="auto"/>
              <w:jc w:val="center"/>
              <w:rPr>
                <w:rFonts w:ascii="Arial" w:hAnsi="Arial" w:cs="Arial"/>
                <w:b/>
                <w:sz w:val="20"/>
                <w:szCs w:val="20"/>
              </w:rPr>
            </w:pPr>
            <w:r w:rsidRPr="00BC2899">
              <w:rPr>
                <w:rFonts w:ascii="Arial" w:hAnsi="Arial" w:cs="Arial"/>
                <w:sz w:val="20"/>
                <w:szCs w:val="20"/>
              </w:rPr>
              <w:t>NF-</w:t>
            </w:r>
            <w:r>
              <w:rPr>
                <w:rFonts w:ascii="Arial" w:hAnsi="Arial" w:cs="Arial"/>
                <w:sz w:val="20"/>
                <w:szCs w:val="20"/>
              </w:rPr>
              <w:t>64</w:t>
            </w:r>
          </w:p>
        </w:tc>
        <w:tc>
          <w:tcPr>
            <w:tcW w:w="1771" w:type="dxa"/>
          </w:tcPr>
          <w:p w14:paraId="2A37B4DA" w14:textId="77777777" w:rsidR="00F37BED" w:rsidRPr="00BC2899" w:rsidRDefault="00F37BED" w:rsidP="00C31E0F">
            <w:pPr>
              <w:widowControl w:val="0"/>
              <w:tabs>
                <w:tab w:val="left" w:pos="936"/>
                <w:tab w:val="left" w:pos="1314"/>
                <w:tab w:val="left" w:pos="1692"/>
                <w:tab w:val="left" w:pos="2070"/>
              </w:tabs>
              <w:spacing w:before="120" w:after="0" w:line="240" w:lineRule="auto"/>
              <w:jc w:val="center"/>
              <w:rPr>
                <w:rFonts w:ascii="Arial" w:hAnsi="Arial" w:cs="Arial"/>
                <w:b/>
                <w:sz w:val="20"/>
                <w:szCs w:val="20"/>
              </w:rPr>
            </w:pPr>
            <w:r w:rsidRPr="00BC2899">
              <w:rPr>
                <w:rFonts w:ascii="Arial" w:hAnsi="Arial" w:cs="Arial"/>
                <w:b/>
                <w:sz w:val="20"/>
                <w:szCs w:val="20"/>
              </w:rPr>
              <w:t>Date</w:t>
            </w:r>
          </w:p>
          <w:p w14:paraId="3621E224" w14:textId="77777777" w:rsidR="00F37BED" w:rsidRPr="00BC2899" w:rsidRDefault="00F37BED" w:rsidP="00C31E0F">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Pr>
                <w:rFonts w:ascii="Arial" w:hAnsi="Arial" w:cs="Arial"/>
                <w:sz w:val="20"/>
                <w:szCs w:val="20"/>
              </w:rPr>
              <w:t>09/08/25</w:t>
            </w:r>
          </w:p>
        </w:tc>
      </w:tr>
    </w:tbl>
    <w:p w14:paraId="1AD13317" w14:textId="77777777" w:rsidR="00F37BED" w:rsidRDefault="00F37BED" w:rsidP="00654C49">
      <w:pPr>
        <w:widowControl w:val="0"/>
        <w:autoSpaceDE w:val="0"/>
        <w:autoSpaceDN w:val="0"/>
        <w:adjustRightInd w:val="0"/>
        <w:spacing w:after="0" w:line="240" w:lineRule="auto"/>
        <w:ind w:left="720" w:right="192"/>
        <w:rPr>
          <w:rFonts w:ascii="Times New Roman" w:hAnsi="Times New Roman" w:cs="Times New Roman"/>
          <w:u w:val="single"/>
        </w:rPr>
      </w:pPr>
    </w:p>
    <w:p w14:paraId="7C60AB00" w14:textId="53B3264D" w:rsidR="00654C49" w:rsidRPr="00BC2899" w:rsidRDefault="00654C49" w:rsidP="00654C49">
      <w:pPr>
        <w:widowControl w:val="0"/>
        <w:autoSpaceDE w:val="0"/>
        <w:autoSpaceDN w:val="0"/>
        <w:adjustRightInd w:val="0"/>
        <w:spacing w:after="0" w:line="240" w:lineRule="auto"/>
        <w:ind w:left="720" w:right="192"/>
        <w:rPr>
          <w:rFonts w:ascii="Times New Roman" w:hAnsi="Times New Roman" w:cs="Times New Roman"/>
        </w:rPr>
      </w:pPr>
      <w:r w:rsidRPr="00BC2899">
        <w:rPr>
          <w:rFonts w:ascii="Times New Roman" w:hAnsi="Times New Roman" w:cs="Times New Roman"/>
          <w:u w:val="single"/>
        </w:rPr>
        <w:t>Resident</w:t>
      </w:r>
      <w:r w:rsidRPr="002D1679">
        <w:rPr>
          <w:rFonts w:ascii="Times New Roman" w:hAnsi="Times New Roman" w:cs="Times New Roman"/>
        </w:rPr>
        <w:t>.</w:t>
      </w:r>
      <w:r w:rsidRPr="00BC2899">
        <w:rPr>
          <w:rFonts w:ascii="Times New Roman" w:hAnsi="Times New Roman" w:cs="Times New Roman"/>
        </w:rPr>
        <w:t xml:space="preserve"> </w:t>
      </w:r>
      <w:r>
        <w:rPr>
          <w:rFonts w:ascii="Times New Roman" w:hAnsi="Times New Roman" w:cs="Times New Roman"/>
        </w:rPr>
        <w:t>A</w:t>
      </w:r>
      <w:r w:rsidRPr="00BC2899">
        <w:rPr>
          <w:rFonts w:ascii="Times New Roman" w:hAnsi="Times New Roman" w:cs="Times New Roman"/>
        </w:rPr>
        <w:t>n</w:t>
      </w:r>
      <w:r w:rsidRPr="00BC2899">
        <w:rPr>
          <w:rFonts w:ascii="Times New Roman" w:hAnsi="Times New Roman" w:cs="Times New Roman"/>
          <w:spacing w:val="-2"/>
        </w:rPr>
        <w:t xml:space="preserve"> </w:t>
      </w:r>
      <w:r w:rsidRPr="00BC2899">
        <w:rPr>
          <w:rFonts w:ascii="Times New Roman" w:hAnsi="Times New Roman" w:cs="Times New Roman"/>
        </w:rPr>
        <w:t>individual</w:t>
      </w:r>
      <w:r w:rsidRPr="00BC2899">
        <w:rPr>
          <w:rFonts w:ascii="Times New Roman" w:hAnsi="Times New Roman" w:cs="Times New Roman"/>
          <w:spacing w:val="-8"/>
        </w:rPr>
        <w:t xml:space="preserve"> </w:t>
      </w:r>
      <w:r w:rsidRPr="00BC2899">
        <w:rPr>
          <w:rFonts w:ascii="Times New Roman" w:hAnsi="Times New Roman" w:cs="Times New Roman"/>
        </w:rPr>
        <w:t>receiving</w:t>
      </w:r>
      <w:r w:rsidRPr="00BC2899">
        <w:rPr>
          <w:rFonts w:ascii="Times New Roman" w:hAnsi="Times New Roman" w:cs="Times New Roman"/>
          <w:spacing w:val="-7"/>
        </w:rPr>
        <w:t xml:space="preserve"> </w:t>
      </w:r>
      <w:r w:rsidRPr="00BC2899">
        <w:rPr>
          <w:rFonts w:ascii="Times New Roman" w:hAnsi="Times New Roman" w:cs="Times New Roman"/>
        </w:rPr>
        <w:t>care</w:t>
      </w:r>
      <w:r w:rsidRPr="00BC2899">
        <w:rPr>
          <w:rFonts w:ascii="Times New Roman" w:hAnsi="Times New Roman" w:cs="Times New Roman"/>
          <w:spacing w:val="-1"/>
        </w:rPr>
        <w:t xml:space="preserve"> </w:t>
      </w:r>
      <w:r w:rsidRPr="00BC2899">
        <w:rPr>
          <w:rFonts w:ascii="Times New Roman" w:hAnsi="Times New Roman" w:cs="Times New Roman"/>
        </w:rPr>
        <w:t>in</w:t>
      </w:r>
      <w:r w:rsidRPr="00BC2899">
        <w:rPr>
          <w:rFonts w:ascii="Times New Roman" w:hAnsi="Times New Roman" w:cs="Times New Roman"/>
          <w:spacing w:val="-2"/>
        </w:rPr>
        <w:t xml:space="preserve"> </w:t>
      </w:r>
      <w:r w:rsidRPr="00BC2899">
        <w:rPr>
          <w:rFonts w:ascii="Times New Roman" w:hAnsi="Times New Roman" w:cs="Times New Roman"/>
        </w:rPr>
        <w:t>a nursing</w:t>
      </w:r>
      <w:r w:rsidRPr="00BC2899">
        <w:rPr>
          <w:rFonts w:ascii="Times New Roman" w:hAnsi="Times New Roman" w:cs="Times New Roman"/>
          <w:spacing w:val="-6"/>
        </w:rPr>
        <w:t xml:space="preserve"> </w:t>
      </w:r>
      <w:r w:rsidRPr="00BC2899">
        <w:rPr>
          <w:rFonts w:ascii="Times New Roman" w:hAnsi="Times New Roman" w:cs="Times New Roman"/>
          <w:spacing w:val="-1"/>
        </w:rPr>
        <w:t>f</w:t>
      </w:r>
      <w:r w:rsidRPr="00BC2899">
        <w:rPr>
          <w:rFonts w:ascii="Times New Roman" w:hAnsi="Times New Roman" w:cs="Times New Roman"/>
        </w:rPr>
        <w:t>acility</w:t>
      </w:r>
      <w:r w:rsidRPr="00BC2899">
        <w:rPr>
          <w:rFonts w:ascii="Times New Roman" w:hAnsi="Times New Roman" w:cs="Times New Roman"/>
          <w:spacing w:val="1"/>
        </w:rPr>
        <w:t xml:space="preserve"> </w:t>
      </w:r>
      <w:r w:rsidRPr="00BC2899">
        <w:rPr>
          <w:rFonts w:ascii="Times New Roman" w:hAnsi="Times New Roman" w:cs="Times New Roman"/>
        </w:rPr>
        <w:t>regardless</w:t>
      </w:r>
      <w:r w:rsidRPr="00BC2899">
        <w:rPr>
          <w:rFonts w:ascii="Times New Roman" w:hAnsi="Times New Roman" w:cs="Times New Roman"/>
          <w:spacing w:val="-8"/>
        </w:rPr>
        <w:t xml:space="preserve"> </w:t>
      </w:r>
      <w:r w:rsidRPr="00BC2899">
        <w:rPr>
          <w:rFonts w:ascii="Times New Roman" w:hAnsi="Times New Roman" w:cs="Times New Roman"/>
        </w:rPr>
        <w:t>of</w:t>
      </w:r>
      <w:r w:rsidRPr="00BC2899">
        <w:rPr>
          <w:rFonts w:ascii="Times New Roman" w:hAnsi="Times New Roman" w:cs="Times New Roman"/>
          <w:spacing w:val="-2"/>
        </w:rPr>
        <w:t xml:space="preserve"> </w:t>
      </w:r>
      <w:r w:rsidRPr="00BC2899">
        <w:rPr>
          <w:rFonts w:ascii="Times New Roman" w:hAnsi="Times New Roman" w:cs="Times New Roman"/>
        </w:rPr>
        <w:t>whether</w:t>
      </w:r>
      <w:r w:rsidRPr="00BC2899">
        <w:rPr>
          <w:rFonts w:ascii="Times New Roman" w:hAnsi="Times New Roman" w:cs="Times New Roman"/>
          <w:spacing w:val="-6"/>
        </w:rPr>
        <w:t xml:space="preserve"> </w:t>
      </w:r>
      <w:r w:rsidRPr="00BC2899">
        <w:rPr>
          <w:rFonts w:ascii="Times New Roman" w:hAnsi="Times New Roman" w:cs="Times New Roman"/>
        </w:rPr>
        <w:t>the</w:t>
      </w:r>
      <w:r w:rsidRPr="00BC2899">
        <w:rPr>
          <w:rFonts w:ascii="Times New Roman" w:hAnsi="Times New Roman" w:cs="Times New Roman"/>
          <w:spacing w:val="-2"/>
        </w:rPr>
        <w:t xml:space="preserve"> </w:t>
      </w:r>
      <w:r w:rsidRPr="00BC2899">
        <w:rPr>
          <w:rFonts w:ascii="Times New Roman" w:hAnsi="Times New Roman" w:cs="Times New Roman"/>
        </w:rPr>
        <w:t>individual</w:t>
      </w:r>
      <w:r w:rsidRPr="00BC2899">
        <w:rPr>
          <w:rFonts w:ascii="Times New Roman" w:hAnsi="Times New Roman" w:cs="Times New Roman"/>
          <w:spacing w:val="-8"/>
        </w:rPr>
        <w:t xml:space="preserve"> </w:t>
      </w:r>
      <w:r w:rsidRPr="00BC2899">
        <w:rPr>
          <w:rFonts w:ascii="Times New Roman" w:hAnsi="Times New Roman" w:cs="Times New Roman"/>
        </w:rPr>
        <w:t>is a Mas</w:t>
      </w:r>
      <w:r w:rsidRPr="00BC2899">
        <w:rPr>
          <w:rFonts w:ascii="Times New Roman" w:hAnsi="Times New Roman" w:cs="Times New Roman"/>
          <w:spacing w:val="1"/>
        </w:rPr>
        <w:t>s</w:t>
      </w:r>
      <w:r w:rsidRPr="00BC2899">
        <w:rPr>
          <w:rFonts w:ascii="Times New Roman" w:hAnsi="Times New Roman" w:cs="Times New Roman"/>
        </w:rPr>
        <w:t>H</w:t>
      </w:r>
      <w:r w:rsidRPr="00BC2899">
        <w:rPr>
          <w:rFonts w:ascii="Times New Roman" w:hAnsi="Times New Roman" w:cs="Times New Roman"/>
          <w:spacing w:val="1"/>
        </w:rPr>
        <w:t>ea</w:t>
      </w:r>
      <w:r w:rsidRPr="00BC2899">
        <w:rPr>
          <w:rFonts w:ascii="Times New Roman" w:hAnsi="Times New Roman" w:cs="Times New Roman"/>
        </w:rPr>
        <w:t>lth</w:t>
      </w:r>
      <w:r w:rsidRPr="00BC2899">
        <w:rPr>
          <w:rFonts w:ascii="Times New Roman" w:hAnsi="Times New Roman" w:cs="Times New Roman"/>
          <w:spacing w:val="-6"/>
        </w:rPr>
        <w:t xml:space="preserve"> </w:t>
      </w:r>
      <w:r w:rsidRPr="00BC2899">
        <w:rPr>
          <w:rFonts w:ascii="Times New Roman" w:hAnsi="Times New Roman" w:cs="Times New Roman"/>
          <w:spacing w:val="-2"/>
        </w:rPr>
        <w:t>m</w:t>
      </w:r>
      <w:r w:rsidRPr="00BC2899">
        <w:rPr>
          <w:rFonts w:ascii="Times New Roman" w:hAnsi="Times New Roman" w:cs="Times New Roman"/>
          <w:spacing w:val="1"/>
        </w:rPr>
        <w:t>e</w:t>
      </w:r>
      <w:r w:rsidRPr="00BC2899">
        <w:rPr>
          <w:rFonts w:ascii="Times New Roman" w:hAnsi="Times New Roman" w:cs="Times New Roman"/>
        </w:rPr>
        <w:t>mber.</w:t>
      </w:r>
    </w:p>
    <w:p w14:paraId="15BEBAE8" w14:textId="77777777" w:rsidR="0088304D" w:rsidRPr="00BC2899" w:rsidRDefault="0088304D" w:rsidP="00654C49">
      <w:pPr>
        <w:widowControl w:val="0"/>
        <w:autoSpaceDE w:val="0"/>
        <w:autoSpaceDN w:val="0"/>
        <w:adjustRightInd w:val="0"/>
        <w:spacing w:after="0" w:line="240" w:lineRule="exact"/>
        <w:rPr>
          <w:rFonts w:ascii="Times New Roman" w:hAnsi="Times New Roman" w:cs="Times New Roman"/>
          <w:sz w:val="24"/>
          <w:szCs w:val="24"/>
        </w:rPr>
      </w:pPr>
    </w:p>
    <w:p w14:paraId="51152268" w14:textId="77777777" w:rsidR="0088304D" w:rsidRPr="00BC2899" w:rsidRDefault="0088304D" w:rsidP="00802714">
      <w:pPr>
        <w:widowControl w:val="0"/>
        <w:autoSpaceDE w:val="0"/>
        <w:autoSpaceDN w:val="0"/>
        <w:adjustRightInd w:val="0"/>
        <w:spacing w:after="0" w:line="240" w:lineRule="auto"/>
        <w:ind w:left="720"/>
        <w:rPr>
          <w:rFonts w:ascii="Times New Roman" w:hAnsi="Times New Roman" w:cs="Times New Roman"/>
        </w:rPr>
      </w:pPr>
      <w:r w:rsidRPr="00BC2899">
        <w:rPr>
          <w:rFonts w:ascii="Times New Roman" w:hAnsi="Times New Roman" w:cs="Times New Roman"/>
          <w:u w:val="single"/>
        </w:rPr>
        <w:t>Transfer</w:t>
      </w:r>
      <w:r w:rsidR="002D1679" w:rsidRPr="002D1679">
        <w:rPr>
          <w:rFonts w:ascii="Times New Roman" w:hAnsi="Times New Roman" w:cs="Times New Roman"/>
        </w:rPr>
        <w:t>.</w:t>
      </w:r>
      <w:r w:rsidRPr="00BC2899">
        <w:rPr>
          <w:rFonts w:ascii="Times New Roman" w:hAnsi="Times New Roman" w:cs="Times New Roman"/>
        </w:rPr>
        <w:t xml:space="preserve"> </w:t>
      </w:r>
      <w:r w:rsidR="002D1679">
        <w:rPr>
          <w:rFonts w:ascii="Times New Roman" w:hAnsi="Times New Roman" w:cs="Times New Roman"/>
          <w:spacing w:val="-2"/>
        </w:rPr>
        <w:t>M</w:t>
      </w:r>
      <w:r w:rsidRPr="00BC2899">
        <w:rPr>
          <w:rFonts w:ascii="Times New Roman" w:hAnsi="Times New Roman" w:cs="Times New Roman"/>
        </w:rPr>
        <w:t>ovement</w:t>
      </w:r>
      <w:r w:rsidRPr="00BC2899">
        <w:rPr>
          <w:rFonts w:ascii="Times New Roman" w:hAnsi="Times New Roman" w:cs="Times New Roman"/>
          <w:spacing w:val="-2"/>
        </w:rPr>
        <w:t xml:space="preserve"> </w:t>
      </w:r>
      <w:r w:rsidRPr="00BC2899">
        <w:rPr>
          <w:rFonts w:ascii="Times New Roman" w:hAnsi="Times New Roman" w:cs="Times New Roman"/>
        </w:rPr>
        <w:t>of</w:t>
      </w:r>
      <w:r w:rsidRPr="00BC2899">
        <w:rPr>
          <w:rFonts w:ascii="Times New Roman" w:hAnsi="Times New Roman" w:cs="Times New Roman"/>
          <w:spacing w:val="-2"/>
        </w:rPr>
        <w:t xml:space="preserve"> </w:t>
      </w:r>
      <w:r w:rsidRPr="00BC2899">
        <w:rPr>
          <w:rFonts w:ascii="Times New Roman" w:hAnsi="Times New Roman" w:cs="Times New Roman"/>
        </w:rPr>
        <w:t>a resident</w:t>
      </w:r>
      <w:r w:rsidRPr="00BC2899">
        <w:rPr>
          <w:rFonts w:ascii="Times New Roman" w:hAnsi="Times New Roman" w:cs="Times New Roman"/>
          <w:spacing w:val="-6"/>
        </w:rPr>
        <w:t xml:space="preserve"> </w:t>
      </w:r>
      <w:r w:rsidRPr="00BC2899">
        <w:rPr>
          <w:rFonts w:ascii="Times New Roman" w:hAnsi="Times New Roman" w:cs="Times New Roman"/>
        </w:rPr>
        <w:t>from</w:t>
      </w:r>
    </w:p>
    <w:p w14:paraId="32D5DE9A" w14:textId="77777777" w:rsidR="000A0416" w:rsidRPr="00BC2899" w:rsidRDefault="0088304D" w:rsidP="004B1F86">
      <w:pPr>
        <w:widowControl w:val="0"/>
        <w:autoSpaceDE w:val="0"/>
        <w:autoSpaceDN w:val="0"/>
        <w:adjustRightInd w:val="0"/>
        <w:spacing w:after="0" w:line="254" w:lineRule="exact"/>
        <w:ind w:left="1080"/>
        <w:rPr>
          <w:rFonts w:ascii="Times New Roman" w:hAnsi="Times New Roman" w:cs="Times New Roman"/>
          <w:spacing w:val="-3"/>
        </w:rPr>
      </w:pPr>
      <w:r w:rsidRPr="00BC2899">
        <w:rPr>
          <w:rFonts w:ascii="Times New Roman" w:hAnsi="Times New Roman" w:cs="Times New Roman"/>
        </w:rPr>
        <w:t>(1)</w:t>
      </w:r>
      <w:r w:rsidRPr="00BC2899">
        <w:rPr>
          <w:rFonts w:ascii="Times New Roman" w:hAnsi="Times New Roman" w:cs="Times New Roman"/>
          <w:spacing w:val="42"/>
        </w:rPr>
        <w:t xml:space="preserve"> </w:t>
      </w:r>
      <w:r w:rsidRPr="00BC2899">
        <w:rPr>
          <w:rFonts w:ascii="Times New Roman" w:hAnsi="Times New Roman" w:cs="Times New Roman"/>
        </w:rPr>
        <w:t>a Medicaid-</w:t>
      </w:r>
      <w:r w:rsidRPr="00BC2899">
        <w:rPr>
          <w:rFonts w:ascii="Times New Roman" w:hAnsi="Times New Roman" w:cs="Times New Roman"/>
          <w:spacing w:val="-8"/>
        </w:rPr>
        <w:t xml:space="preserve"> </w:t>
      </w:r>
      <w:r w:rsidRPr="00BC2899">
        <w:rPr>
          <w:rFonts w:ascii="Times New Roman" w:hAnsi="Times New Roman" w:cs="Times New Roman"/>
        </w:rPr>
        <w:t>or</w:t>
      </w:r>
      <w:r w:rsidRPr="00BC2899">
        <w:rPr>
          <w:rFonts w:ascii="Times New Roman" w:hAnsi="Times New Roman" w:cs="Times New Roman"/>
          <w:spacing w:val="-2"/>
        </w:rPr>
        <w:t xml:space="preserve"> </w:t>
      </w:r>
      <w:r w:rsidRPr="00BC2899">
        <w:rPr>
          <w:rFonts w:ascii="Times New Roman" w:hAnsi="Times New Roman" w:cs="Times New Roman"/>
        </w:rPr>
        <w:t>Medicare-certified</w:t>
      </w:r>
      <w:r w:rsidRPr="00BC2899">
        <w:rPr>
          <w:rFonts w:ascii="Times New Roman" w:hAnsi="Times New Roman" w:cs="Times New Roman"/>
          <w:spacing w:val="-14"/>
        </w:rPr>
        <w:t xml:space="preserve"> </w:t>
      </w:r>
      <w:r w:rsidRPr="00BC2899">
        <w:rPr>
          <w:rFonts w:ascii="Times New Roman" w:hAnsi="Times New Roman" w:cs="Times New Roman"/>
          <w:spacing w:val="2"/>
        </w:rPr>
        <w:t>b</w:t>
      </w:r>
      <w:r w:rsidRPr="00BC2899">
        <w:rPr>
          <w:rFonts w:ascii="Times New Roman" w:hAnsi="Times New Roman" w:cs="Times New Roman"/>
        </w:rPr>
        <w:t>ed</w:t>
      </w:r>
      <w:r w:rsidRPr="00BC2899">
        <w:rPr>
          <w:rFonts w:ascii="Times New Roman" w:hAnsi="Times New Roman" w:cs="Times New Roman"/>
          <w:spacing w:val="-2"/>
        </w:rPr>
        <w:t xml:space="preserve"> </w:t>
      </w:r>
      <w:r w:rsidRPr="00BC2899">
        <w:rPr>
          <w:rFonts w:ascii="Times New Roman" w:hAnsi="Times New Roman" w:cs="Times New Roman"/>
        </w:rPr>
        <w:t>to</w:t>
      </w:r>
      <w:r w:rsidRPr="00BC2899">
        <w:rPr>
          <w:rFonts w:ascii="Times New Roman" w:hAnsi="Times New Roman" w:cs="Times New Roman"/>
          <w:spacing w:val="-2"/>
        </w:rPr>
        <w:t xml:space="preserve"> </w:t>
      </w:r>
      <w:r w:rsidRPr="00BC2899">
        <w:rPr>
          <w:rFonts w:ascii="Times New Roman" w:hAnsi="Times New Roman" w:cs="Times New Roman"/>
        </w:rPr>
        <w:t>a n</w:t>
      </w:r>
      <w:r w:rsidRPr="00BC2899">
        <w:rPr>
          <w:rFonts w:ascii="Times New Roman" w:hAnsi="Times New Roman" w:cs="Times New Roman"/>
          <w:spacing w:val="-1"/>
        </w:rPr>
        <w:t>o</w:t>
      </w:r>
      <w:r w:rsidRPr="00BC2899">
        <w:rPr>
          <w:rFonts w:ascii="Times New Roman" w:hAnsi="Times New Roman" w:cs="Times New Roman"/>
        </w:rPr>
        <w:t>ncertified</w:t>
      </w:r>
      <w:r w:rsidRPr="00BC2899">
        <w:rPr>
          <w:rFonts w:ascii="Times New Roman" w:hAnsi="Times New Roman" w:cs="Times New Roman"/>
          <w:spacing w:val="-1"/>
        </w:rPr>
        <w:t xml:space="preserve"> </w:t>
      </w:r>
      <w:r w:rsidRPr="00BC2899">
        <w:rPr>
          <w:rFonts w:ascii="Times New Roman" w:hAnsi="Times New Roman" w:cs="Times New Roman"/>
        </w:rPr>
        <w:t>bed;</w:t>
      </w:r>
    </w:p>
    <w:p w14:paraId="51C98639" w14:textId="77777777" w:rsidR="0088304D" w:rsidRPr="00BC2899" w:rsidRDefault="0088304D" w:rsidP="004B1F86">
      <w:pPr>
        <w:widowControl w:val="0"/>
        <w:autoSpaceDE w:val="0"/>
        <w:autoSpaceDN w:val="0"/>
        <w:adjustRightInd w:val="0"/>
        <w:spacing w:after="0" w:line="254" w:lineRule="exact"/>
        <w:ind w:left="1080"/>
        <w:rPr>
          <w:rFonts w:ascii="Times New Roman" w:hAnsi="Times New Roman" w:cs="Times New Roman"/>
        </w:rPr>
      </w:pPr>
      <w:r w:rsidRPr="00BC2899">
        <w:rPr>
          <w:rFonts w:ascii="Times New Roman" w:hAnsi="Times New Roman" w:cs="Times New Roman"/>
        </w:rPr>
        <w:t>(2)  a Medicaid-certified</w:t>
      </w:r>
      <w:r w:rsidRPr="00BC2899">
        <w:rPr>
          <w:rFonts w:ascii="Times New Roman" w:hAnsi="Times New Roman" w:cs="Times New Roman"/>
          <w:spacing w:val="-14"/>
        </w:rPr>
        <w:t xml:space="preserve"> </w:t>
      </w:r>
      <w:r w:rsidRPr="00BC2899">
        <w:rPr>
          <w:rFonts w:ascii="Times New Roman" w:hAnsi="Times New Roman" w:cs="Times New Roman"/>
        </w:rPr>
        <w:t>bed</w:t>
      </w:r>
      <w:r w:rsidRPr="00BC2899">
        <w:rPr>
          <w:rFonts w:ascii="Times New Roman" w:hAnsi="Times New Roman" w:cs="Times New Roman"/>
          <w:spacing w:val="-3"/>
        </w:rPr>
        <w:t xml:space="preserve"> </w:t>
      </w:r>
      <w:r w:rsidRPr="00BC2899">
        <w:rPr>
          <w:rFonts w:ascii="Times New Roman" w:hAnsi="Times New Roman" w:cs="Times New Roman"/>
        </w:rPr>
        <w:t>to</w:t>
      </w:r>
      <w:r w:rsidRPr="00BC2899">
        <w:rPr>
          <w:rFonts w:ascii="Times New Roman" w:hAnsi="Times New Roman" w:cs="Times New Roman"/>
          <w:spacing w:val="-2"/>
        </w:rPr>
        <w:t xml:space="preserve"> </w:t>
      </w:r>
      <w:r w:rsidRPr="00BC2899">
        <w:rPr>
          <w:rFonts w:ascii="Times New Roman" w:hAnsi="Times New Roman" w:cs="Times New Roman"/>
        </w:rPr>
        <w:t>a Medicare-certified</w:t>
      </w:r>
      <w:r w:rsidRPr="00BC2899">
        <w:rPr>
          <w:rFonts w:ascii="Times New Roman" w:hAnsi="Times New Roman" w:cs="Times New Roman"/>
          <w:spacing w:val="-14"/>
        </w:rPr>
        <w:t xml:space="preserve"> </w:t>
      </w:r>
      <w:r w:rsidRPr="00BC2899">
        <w:rPr>
          <w:rFonts w:ascii="Times New Roman" w:hAnsi="Times New Roman" w:cs="Times New Roman"/>
        </w:rPr>
        <w:t>bed;</w:t>
      </w:r>
    </w:p>
    <w:p w14:paraId="3B2F0F1A" w14:textId="77777777" w:rsidR="000A0416" w:rsidRPr="00BC2899" w:rsidRDefault="0088304D" w:rsidP="004B1F86">
      <w:pPr>
        <w:widowControl w:val="0"/>
        <w:autoSpaceDE w:val="0"/>
        <w:autoSpaceDN w:val="0"/>
        <w:adjustRightInd w:val="0"/>
        <w:spacing w:after="0" w:line="254" w:lineRule="exact"/>
        <w:ind w:left="1080"/>
        <w:rPr>
          <w:rFonts w:ascii="Times New Roman" w:hAnsi="Times New Roman" w:cs="Times New Roman"/>
          <w:spacing w:val="-3"/>
        </w:rPr>
      </w:pPr>
      <w:r w:rsidRPr="00BC2899">
        <w:rPr>
          <w:rFonts w:ascii="Times New Roman" w:hAnsi="Times New Roman" w:cs="Times New Roman"/>
        </w:rPr>
        <w:t>(3)</w:t>
      </w:r>
      <w:r w:rsidRPr="00BC2899">
        <w:rPr>
          <w:rFonts w:ascii="Times New Roman" w:hAnsi="Times New Roman" w:cs="Times New Roman"/>
          <w:spacing w:val="43"/>
        </w:rPr>
        <w:t xml:space="preserve"> </w:t>
      </w:r>
      <w:r w:rsidRPr="00BC2899">
        <w:rPr>
          <w:rFonts w:ascii="Times New Roman" w:hAnsi="Times New Roman" w:cs="Times New Roman"/>
        </w:rPr>
        <w:t>a Medicare-certified</w:t>
      </w:r>
      <w:r w:rsidRPr="00BC2899">
        <w:rPr>
          <w:rFonts w:ascii="Times New Roman" w:hAnsi="Times New Roman" w:cs="Times New Roman"/>
          <w:spacing w:val="-14"/>
        </w:rPr>
        <w:t xml:space="preserve"> </w:t>
      </w:r>
      <w:r w:rsidRPr="00BC2899">
        <w:rPr>
          <w:rFonts w:ascii="Times New Roman" w:hAnsi="Times New Roman" w:cs="Times New Roman"/>
          <w:spacing w:val="2"/>
        </w:rPr>
        <w:t>b</w:t>
      </w:r>
      <w:r w:rsidRPr="00BC2899">
        <w:rPr>
          <w:rFonts w:ascii="Times New Roman" w:hAnsi="Times New Roman" w:cs="Times New Roman"/>
        </w:rPr>
        <w:t>ed</w:t>
      </w:r>
      <w:r w:rsidRPr="00BC2899">
        <w:rPr>
          <w:rFonts w:ascii="Times New Roman" w:hAnsi="Times New Roman" w:cs="Times New Roman"/>
          <w:spacing w:val="-2"/>
        </w:rPr>
        <w:t xml:space="preserve"> </w:t>
      </w:r>
      <w:r w:rsidRPr="00BC2899">
        <w:rPr>
          <w:rFonts w:ascii="Times New Roman" w:hAnsi="Times New Roman" w:cs="Times New Roman"/>
        </w:rPr>
        <w:t>to</w:t>
      </w:r>
      <w:r w:rsidRPr="00BC2899">
        <w:rPr>
          <w:rFonts w:ascii="Times New Roman" w:hAnsi="Times New Roman" w:cs="Times New Roman"/>
          <w:spacing w:val="-2"/>
        </w:rPr>
        <w:t xml:space="preserve"> </w:t>
      </w:r>
      <w:r w:rsidRPr="00BC2899">
        <w:rPr>
          <w:rFonts w:ascii="Times New Roman" w:hAnsi="Times New Roman" w:cs="Times New Roman"/>
        </w:rPr>
        <w:t xml:space="preserve">a </w:t>
      </w:r>
      <w:r w:rsidR="009A253D" w:rsidRPr="00BC2899">
        <w:rPr>
          <w:rFonts w:ascii="Times New Roman" w:hAnsi="Times New Roman" w:cs="Times New Roman"/>
        </w:rPr>
        <w:t>MassHealth</w:t>
      </w:r>
      <w:r w:rsidR="00D25A6B" w:rsidRPr="00BC2899">
        <w:rPr>
          <w:rFonts w:ascii="Times New Roman" w:hAnsi="Times New Roman" w:cs="Times New Roman"/>
        </w:rPr>
        <w:t>-</w:t>
      </w:r>
      <w:r w:rsidRPr="00BC2899">
        <w:rPr>
          <w:rFonts w:ascii="Times New Roman" w:hAnsi="Times New Roman" w:cs="Times New Roman"/>
        </w:rPr>
        <w:t>certified</w:t>
      </w:r>
      <w:r w:rsidRPr="00BC2899">
        <w:rPr>
          <w:rFonts w:ascii="Times New Roman" w:hAnsi="Times New Roman" w:cs="Times New Roman"/>
          <w:spacing w:val="-13"/>
        </w:rPr>
        <w:t xml:space="preserve"> </w:t>
      </w:r>
      <w:r w:rsidRPr="00BC2899">
        <w:rPr>
          <w:rFonts w:ascii="Times New Roman" w:hAnsi="Times New Roman" w:cs="Times New Roman"/>
        </w:rPr>
        <w:t>bed;</w:t>
      </w:r>
      <w:r w:rsidRPr="00BC2899">
        <w:rPr>
          <w:rFonts w:ascii="Times New Roman" w:hAnsi="Times New Roman" w:cs="Times New Roman"/>
          <w:spacing w:val="-3"/>
        </w:rPr>
        <w:t xml:space="preserve"> </w:t>
      </w:r>
    </w:p>
    <w:p w14:paraId="17631C7C" w14:textId="77777777" w:rsidR="0088304D" w:rsidRPr="00BC2899" w:rsidRDefault="0088304D" w:rsidP="004B1F86">
      <w:pPr>
        <w:widowControl w:val="0"/>
        <w:autoSpaceDE w:val="0"/>
        <w:autoSpaceDN w:val="0"/>
        <w:adjustRightInd w:val="0"/>
        <w:spacing w:after="0" w:line="254" w:lineRule="exact"/>
        <w:ind w:left="1080"/>
        <w:rPr>
          <w:rFonts w:ascii="Times New Roman" w:hAnsi="Times New Roman" w:cs="Times New Roman"/>
        </w:rPr>
      </w:pPr>
      <w:r w:rsidRPr="00BC2899">
        <w:rPr>
          <w:rFonts w:ascii="Times New Roman" w:hAnsi="Times New Roman" w:cs="Times New Roman"/>
        </w:rPr>
        <w:t xml:space="preserve">(4) </w:t>
      </w:r>
      <w:r w:rsidRPr="00BC2899">
        <w:rPr>
          <w:rFonts w:ascii="Times New Roman" w:hAnsi="Times New Roman" w:cs="Times New Roman"/>
          <w:spacing w:val="1"/>
        </w:rPr>
        <w:t xml:space="preserve"> </w:t>
      </w:r>
      <w:r w:rsidRPr="00BC2899">
        <w:rPr>
          <w:rFonts w:ascii="Times New Roman" w:hAnsi="Times New Roman" w:cs="Times New Roman"/>
        </w:rPr>
        <w:t>one</w:t>
      </w:r>
      <w:r w:rsidRPr="00BC2899">
        <w:rPr>
          <w:rFonts w:ascii="Times New Roman" w:hAnsi="Times New Roman" w:cs="Times New Roman"/>
          <w:spacing w:val="-3"/>
        </w:rPr>
        <w:t xml:space="preserve"> </w:t>
      </w:r>
      <w:r w:rsidRPr="00BC2899">
        <w:rPr>
          <w:rFonts w:ascii="Times New Roman" w:hAnsi="Times New Roman" w:cs="Times New Roman"/>
        </w:rPr>
        <w:t>nursing</w:t>
      </w:r>
      <w:r w:rsidRPr="00BC2899">
        <w:rPr>
          <w:rFonts w:ascii="Times New Roman" w:hAnsi="Times New Roman" w:cs="Times New Roman"/>
          <w:spacing w:val="-6"/>
        </w:rPr>
        <w:t xml:space="preserve"> </w:t>
      </w:r>
      <w:r w:rsidRPr="00BC2899">
        <w:rPr>
          <w:rFonts w:ascii="Times New Roman" w:hAnsi="Times New Roman" w:cs="Times New Roman"/>
        </w:rPr>
        <w:t>facili</w:t>
      </w:r>
      <w:r w:rsidRPr="00BC2899">
        <w:rPr>
          <w:rFonts w:ascii="Times New Roman" w:hAnsi="Times New Roman" w:cs="Times New Roman"/>
          <w:spacing w:val="-1"/>
        </w:rPr>
        <w:t>t</w:t>
      </w:r>
      <w:r w:rsidRPr="00BC2899">
        <w:rPr>
          <w:rFonts w:ascii="Times New Roman" w:hAnsi="Times New Roman" w:cs="Times New Roman"/>
        </w:rPr>
        <w:t>y</w:t>
      </w:r>
      <w:r w:rsidRPr="00BC2899">
        <w:rPr>
          <w:rFonts w:ascii="Times New Roman" w:hAnsi="Times New Roman" w:cs="Times New Roman"/>
          <w:spacing w:val="1"/>
        </w:rPr>
        <w:t xml:space="preserve"> </w:t>
      </w:r>
      <w:r w:rsidRPr="00BC2899">
        <w:rPr>
          <w:rFonts w:ascii="Times New Roman" w:hAnsi="Times New Roman" w:cs="Times New Roman"/>
        </w:rPr>
        <w:t>to</w:t>
      </w:r>
      <w:r w:rsidRPr="00BC2899">
        <w:rPr>
          <w:rFonts w:ascii="Times New Roman" w:hAnsi="Times New Roman" w:cs="Times New Roman"/>
          <w:spacing w:val="-3"/>
        </w:rPr>
        <w:t xml:space="preserve"> </w:t>
      </w:r>
      <w:r w:rsidRPr="00BC2899">
        <w:rPr>
          <w:rFonts w:ascii="Times New Roman" w:hAnsi="Times New Roman" w:cs="Times New Roman"/>
        </w:rPr>
        <w:t>another</w:t>
      </w:r>
      <w:r w:rsidRPr="00BC2899">
        <w:rPr>
          <w:rFonts w:ascii="Times New Roman" w:hAnsi="Times New Roman" w:cs="Times New Roman"/>
          <w:spacing w:val="-6"/>
        </w:rPr>
        <w:t xml:space="preserve"> </w:t>
      </w:r>
      <w:r w:rsidRPr="00BC2899">
        <w:rPr>
          <w:rFonts w:ascii="Times New Roman" w:hAnsi="Times New Roman" w:cs="Times New Roman"/>
        </w:rPr>
        <w:t>nurs</w:t>
      </w:r>
      <w:r w:rsidRPr="00BC2899">
        <w:rPr>
          <w:rFonts w:ascii="Times New Roman" w:hAnsi="Times New Roman" w:cs="Times New Roman"/>
          <w:spacing w:val="-1"/>
        </w:rPr>
        <w:t>i</w:t>
      </w:r>
      <w:r w:rsidRPr="00BC2899">
        <w:rPr>
          <w:rFonts w:ascii="Times New Roman" w:hAnsi="Times New Roman" w:cs="Times New Roman"/>
        </w:rPr>
        <w:t>ng</w:t>
      </w:r>
      <w:r w:rsidRPr="00BC2899">
        <w:rPr>
          <w:rFonts w:ascii="Times New Roman" w:hAnsi="Times New Roman" w:cs="Times New Roman"/>
          <w:spacing w:val="-3"/>
        </w:rPr>
        <w:t xml:space="preserve"> </w:t>
      </w:r>
      <w:r w:rsidRPr="00BC2899">
        <w:rPr>
          <w:rFonts w:ascii="Times New Roman" w:hAnsi="Times New Roman" w:cs="Times New Roman"/>
        </w:rPr>
        <w:t>facili</w:t>
      </w:r>
      <w:r w:rsidRPr="00BC2899">
        <w:rPr>
          <w:rFonts w:ascii="Times New Roman" w:hAnsi="Times New Roman" w:cs="Times New Roman"/>
          <w:spacing w:val="-1"/>
        </w:rPr>
        <w:t>t</w:t>
      </w:r>
      <w:r w:rsidRPr="00BC2899">
        <w:rPr>
          <w:rFonts w:ascii="Times New Roman" w:hAnsi="Times New Roman" w:cs="Times New Roman"/>
          <w:spacing w:val="2"/>
        </w:rPr>
        <w:t>y</w:t>
      </w:r>
      <w:r w:rsidRPr="00BC2899">
        <w:rPr>
          <w:rFonts w:ascii="Times New Roman" w:hAnsi="Times New Roman" w:cs="Times New Roman"/>
        </w:rPr>
        <w:t>;</w:t>
      </w:r>
      <w:r w:rsidRPr="00BC2899">
        <w:rPr>
          <w:rFonts w:ascii="Times New Roman" w:hAnsi="Times New Roman" w:cs="Times New Roman"/>
          <w:spacing w:val="-1"/>
        </w:rPr>
        <w:t xml:space="preserve"> </w:t>
      </w:r>
      <w:r w:rsidRPr="00BC2899">
        <w:rPr>
          <w:rFonts w:ascii="Times New Roman" w:hAnsi="Times New Roman" w:cs="Times New Roman"/>
        </w:rPr>
        <w:t>or</w:t>
      </w:r>
    </w:p>
    <w:p w14:paraId="504871D3" w14:textId="77777777" w:rsidR="0088304D" w:rsidRPr="00BC2899" w:rsidRDefault="0088304D" w:rsidP="004B1F86">
      <w:pPr>
        <w:widowControl w:val="0"/>
        <w:autoSpaceDE w:val="0"/>
        <w:autoSpaceDN w:val="0"/>
        <w:adjustRightInd w:val="0"/>
        <w:spacing w:after="0" w:line="250" w:lineRule="exact"/>
        <w:ind w:left="1080"/>
        <w:rPr>
          <w:rFonts w:ascii="Times New Roman" w:hAnsi="Times New Roman" w:cs="Times New Roman"/>
        </w:rPr>
      </w:pPr>
      <w:r w:rsidRPr="00BC2899">
        <w:rPr>
          <w:rFonts w:ascii="Times New Roman" w:hAnsi="Times New Roman" w:cs="Times New Roman"/>
        </w:rPr>
        <w:t>(5)</w:t>
      </w:r>
      <w:r w:rsidRPr="00BC2899">
        <w:rPr>
          <w:rFonts w:ascii="Times New Roman" w:hAnsi="Times New Roman" w:cs="Times New Roman"/>
          <w:spacing w:val="42"/>
        </w:rPr>
        <w:t xml:space="preserve"> </w:t>
      </w:r>
      <w:r w:rsidRPr="00BC2899">
        <w:rPr>
          <w:rFonts w:ascii="Times New Roman" w:hAnsi="Times New Roman" w:cs="Times New Roman"/>
        </w:rPr>
        <w:t>a nursing</w:t>
      </w:r>
      <w:r w:rsidRPr="00BC2899">
        <w:rPr>
          <w:rFonts w:ascii="Times New Roman" w:hAnsi="Times New Roman" w:cs="Times New Roman"/>
          <w:spacing w:val="-6"/>
        </w:rPr>
        <w:t xml:space="preserve"> </w:t>
      </w:r>
      <w:r w:rsidRPr="00BC2899">
        <w:rPr>
          <w:rFonts w:ascii="Times New Roman" w:hAnsi="Times New Roman" w:cs="Times New Roman"/>
        </w:rPr>
        <w:t>facility</w:t>
      </w:r>
      <w:r w:rsidRPr="00BC2899">
        <w:rPr>
          <w:rFonts w:ascii="Times New Roman" w:hAnsi="Times New Roman" w:cs="Times New Roman"/>
          <w:spacing w:val="-4"/>
        </w:rPr>
        <w:t xml:space="preserve"> </w:t>
      </w:r>
      <w:r w:rsidRPr="00BC2899">
        <w:rPr>
          <w:rFonts w:ascii="Times New Roman" w:hAnsi="Times New Roman" w:cs="Times New Roman"/>
          <w:spacing w:val="-1"/>
        </w:rPr>
        <w:t>t</w:t>
      </w:r>
      <w:r w:rsidRPr="00BC2899">
        <w:rPr>
          <w:rFonts w:ascii="Times New Roman" w:hAnsi="Times New Roman" w:cs="Times New Roman"/>
        </w:rPr>
        <w:t>o a hospit</w:t>
      </w:r>
      <w:r w:rsidRPr="00BC2899">
        <w:rPr>
          <w:rFonts w:ascii="Times New Roman" w:hAnsi="Times New Roman" w:cs="Times New Roman"/>
          <w:spacing w:val="-1"/>
        </w:rPr>
        <w:t>a</w:t>
      </w:r>
      <w:r w:rsidRPr="00BC2899">
        <w:rPr>
          <w:rFonts w:ascii="Times New Roman" w:hAnsi="Times New Roman" w:cs="Times New Roman"/>
        </w:rPr>
        <w:t>l,</w:t>
      </w:r>
      <w:r w:rsidRPr="00BC2899">
        <w:rPr>
          <w:rFonts w:ascii="Times New Roman" w:hAnsi="Times New Roman" w:cs="Times New Roman"/>
          <w:spacing w:val="-5"/>
        </w:rPr>
        <w:t xml:space="preserve"> </w:t>
      </w:r>
      <w:r w:rsidRPr="00BC2899">
        <w:rPr>
          <w:rFonts w:ascii="Times New Roman" w:hAnsi="Times New Roman" w:cs="Times New Roman"/>
        </w:rPr>
        <w:t>or</w:t>
      </w:r>
      <w:r w:rsidRPr="00BC2899">
        <w:rPr>
          <w:rFonts w:ascii="Times New Roman" w:hAnsi="Times New Roman" w:cs="Times New Roman"/>
          <w:spacing w:val="-2"/>
        </w:rPr>
        <w:t xml:space="preserve"> </w:t>
      </w:r>
      <w:r w:rsidRPr="00BC2899">
        <w:rPr>
          <w:rFonts w:ascii="Times New Roman" w:hAnsi="Times New Roman" w:cs="Times New Roman"/>
        </w:rPr>
        <w:t>any</w:t>
      </w:r>
      <w:r w:rsidRPr="00BC2899">
        <w:rPr>
          <w:rFonts w:ascii="Times New Roman" w:hAnsi="Times New Roman" w:cs="Times New Roman"/>
          <w:spacing w:val="-3"/>
        </w:rPr>
        <w:t xml:space="preserve"> </w:t>
      </w:r>
      <w:r w:rsidRPr="00BC2899">
        <w:rPr>
          <w:rFonts w:ascii="Times New Roman" w:hAnsi="Times New Roman" w:cs="Times New Roman"/>
        </w:rPr>
        <w:t>other</w:t>
      </w:r>
      <w:r w:rsidRPr="00BC2899">
        <w:rPr>
          <w:rFonts w:ascii="Times New Roman" w:hAnsi="Times New Roman" w:cs="Times New Roman"/>
          <w:spacing w:val="-4"/>
        </w:rPr>
        <w:t xml:space="preserve"> </w:t>
      </w:r>
      <w:r w:rsidRPr="00BC2899">
        <w:rPr>
          <w:rFonts w:ascii="Times New Roman" w:hAnsi="Times New Roman" w:cs="Times New Roman"/>
        </w:rPr>
        <w:t>insti</w:t>
      </w:r>
      <w:r w:rsidRPr="00BC2899">
        <w:rPr>
          <w:rFonts w:ascii="Times New Roman" w:hAnsi="Times New Roman" w:cs="Times New Roman"/>
          <w:spacing w:val="-1"/>
        </w:rPr>
        <w:t>t</w:t>
      </w:r>
      <w:r w:rsidRPr="00BC2899">
        <w:rPr>
          <w:rFonts w:ascii="Times New Roman" w:hAnsi="Times New Roman" w:cs="Times New Roman"/>
        </w:rPr>
        <w:t>utional</w:t>
      </w:r>
      <w:r w:rsidRPr="00BC2899">
        <w:rPr>
          <w:rFonts w:ascii="Times New Roman" w:hAnsi="Times New Roman" w:cs="Times New Roman"/>
          <w:spacing w:val="-3"/>
        </w:rPr>
        <w:t xml:space="preserve"> </w:t>
      </w:r>
      <w:r w:rsidRPr="00BC2899">
        <w:rPr>
          <w:rFonts w:ascii="Times New Roman" w:hAnsi="Times New Roman" w:cs="Times New Roman"/>
        </w:rPr>
        <w:t>setting.</w:t>
      </w:r>
    </w:p>
    <w:p w14:paraId="06438F03" w14:textId="77777777" w:rsidR="0088304D" w:rsidRPr="00BC2899" w:rsidRDefault="0088304D" w:rsidP="00802714">
      <w:pPr>
        <w:widowControl w:val="0"/>
        <w:autoSpaceDE w:val="0"/>
        <w:autoSpaceDN w:val="0"/>
        <w:adjustRightInd w:val="0"/>
        <w:spacing w:after="0" w:line="240" w:lineRule="auto"/>
        <w:ind w:left="720" w:right="184"/>
        <w:rPr>
          <w:rFonts w:ascii="Times New Roman" w:hAnsi="Times New Roman" w:cs="Times New Roman"/>
        </w:rPr>
      </w:pPr>
      <w:r w:rsidRPr="00BC2899">
        <w:rPr>
          <w:rFonts w:ascii="Times New Roman" w:hAnsi="Times New Roman" w:cs="Times New Roman"/>
        </w:rPr>
        <w:t>A nursing facility’s failure to readmit a resident following hospitalization or other medical leave of absence resulting in the resident being moved to another institutional setting is also a transfer. Movement of a resident within the same facility from one certified bed to another bed with the same certification is not a transfer.</w:t>
      </w:r>
    </w:p>
    <w:p w14:paraId="68D21405" w14:textId="77777777" w:rsidR="0088304D" w:rsidRPr="00BC2899" w:rsidRDefault="0088304D" w:rsidP="00BC2899">
      <w:pPr>
        <w:widowControl w:val="0"/>
        <w:autoSpaceDE w:val="0"/>
        <w:autoSpaceDN w:val="0"/>
        <w:adjustRightInd w:val="0"/>
        <w:spacing w:after="0" w:line="240" w:lineRule="exact"/>
        <w:rPr>
          <w:rFonts w:ascii="Times New Roman" w:hAnsi="Times New Roman" w:cs="Times New Roman"/>
          <w:sz w:val="24"/>
          <w:szCs w:val="24"/>
        </w:rPr>
      </w:pPr>
    </w:p>
    <w:p w14:paraId="5E56EAEB" w14:textId="77777777" w:rsidR="0088304D" w:rsidRPr="00BC2899" w:rsidRDefault="0088304D" w:rsidP="00802714">
      <w:pPr>
        <w:widowControl w:val="0"/>
        <w:autoSpaceDE w:val="0"/>
        <w:autoSpaceDN w:val="0"/>
        <w:adjustRightInd w:val="0"/>
        <w:spacing w:after="0" w:line="240" w:lineRule="auto"/>
        <w:ind w:left="720"/>
        <w:rPr>
          <w:rFonts w:ascii="Times New Roman" w:hAnsi="Times New Roman" w:cs="Times New Roman"/>
        </w:rPr>
      </w:pPr>
      <w:r w:rsidRPr="00BC2899">
        <w:rPr>
          <w:rFonts w:ascii="Times New Roman" w:hAnsi="Times New Roman" w:cs="Times New Roman"/>
          <w:u w:val="single"/>
        </w:rPr>
        <w:t>Working Days</w:t>
      </w:r>
      <w:r w:rsidR="002D1679" w:rsidRPr="002D1679">
        <w:rPr>
          <w:rFonts w:ascii="Times New Roman" w:hAnsi="Times New Roman" w:cs="Times New Roman"/>
        </w:rPr>
        <w:t>.</w:t>
      </w:r>
      <w:r w:rsidRPr="00BC2899">
        <w:rPr>
          <w:rFonts w:ascii="Times New Roman" w:hAnsi="Times New Roman" w:cs="Times New Roman"/>
        </w:rPr>
        <w:t xml:space="preserve"> Mond</w:t>
      </w:r>
      <w:r w:rsidRPr="00BC2899">
        <w:rPr>
          <w:rFonts w:ascii="Times New Roman" w:hAnsi="Times New Roman" w:cs="Times New Roman"/>
          <w:spacing w:val="-1"/>
        </w:rPr>
        <w:t>a</w:t>
      </w:r>
      <w:r w:rsidRPr="00BC2899">
        <w:rPr>
          <w:rFonts w:ascii="Times New Roman" w:hAnsi="Times New Roman" w:cs="Times New Roman"/>
        </w:rPr>
        <w:t>y</w:t>
      </w:r>
      <w:r w:rsidRPr="00BC2899">
        <w:rPr>
          <w:rFonts w:ascii="Times New Roman" w:hAnsi="Times New Roman" w:cs="Times New Roman"/>
          <w:spacing w:val="-4"/>
        </w:rPr>
        <w:t xml:space="preserve"> </w:t>
      </w:r>
      <w:r w:rsidRPr="00BC2899">
        <w:rPr>
          <w:rFonts w:ascii="Times New Roman" w:hAnsi="Times New Roman" w:cs="Times New Roman"/>
        </w:rPr>
        <w:t>throu</w:t>
      </w:r>
      <w:r w:rsidRPr="00BC2899">
        <w:rPr>
          <w:rFonts w:ascii="Times New Roman" w:hAnsi="Times New Roman" w:cs="Times New Roman"/>
          <w:spacing w:val="-1"/>
        </w:rPr>
        <w:t>g</w:t>
      </w:r>
      <w:r w:rsidRPr="00BC2899">
        <w:rPr>
          <w:rFonts w:ascii="Times New Roman" w:hAnsi="Times New Roman" w:cs="Times New Roman"/>
        </w:rPr>
        <w:t>h</w:t>
      </w:r>
      <w:r w:rsidRPr="00BC2899">
        <w:rPr>
          <w:rFonts w:ascii="Times New Roman" w:hAnsi="Times New Roman" w:cs="Times New Roman"/>
          <w:spacing w:val="-4"/>
        </w:rPr>
        <w:t xml:space="preserve"> </w:t>
      </w:r>
      <w:r w:rsidRPr="00BC2899">
        <w:rPr>
          <w:rFonts w:ascii="Times New Roman" w:hAnsi="Times New Roman" w:cs="Times New Roman"/>
        </w:rPr>
        <w:t>Frid</w:t>
      </w:r>
      <w:r w:rsidRPr="00BC2899">
        <w:rPr>
          <w:rFonts w:ascii="Times New Roman" w:hAnsi="Times New Roman" w:cs="Times New Roman"/>
          <w:spacing w:val="-1"/>
        </w:rPr>
        <w:t>a</w:t>
      </w:r>
      <w:r w:rsidRPr="00BC2899">
        <w:rPr>
          <w:rFonts w:ascii="Times New Roman" w:hAnsi="Times New Roman" w:cs="Times New Roman"/>
        </w:rPr>
        <w:t>y</w:t>
      </w:r>
      <w:r w:rsidRPr="00BC2899">
        <w:rPr>
          <w:rFonts w:ascii="Times New Roman" w:hAnsi="Times New Roman" w:cs="Times New Roman"/>
          <w:spacing w:val="-2"/>
        </w:rPr>
        <w:t xml:space="preserve"> </w:t>
      </w:r>
      <w:r w:rsidRPr="00BC2899">
        <w:rPr>
          <w:rFonts w:ascii="Times New Roman" w:hAnsi="Times New Roman" w:cs="Times New Roman"/>
        </w:rPr>
        <w:t>except</w:t>
      </w:r>
      <w:r w:rsidRPr="00BC2899">
        <w:rPr>
          <w:rFonts w:ascii="Times New Roman" w:hAnsi="Times New Roman" w:cs="Times New Roman"/>
          <w:spacing w:val="-4"/>
        </w:rPr>
        <w:t xml:space="preserve"> </w:t>
      </w:r>
      <w:r w:rsidRPr="00BC2899">
        <w:rPr>
          <w:rFonts w:ascii="Times New Roman" w:hAnsi="Times New Roman" w:cs="Times New Roman"/>
        </w:rPr>
        <w:t>for</w:t>
      </w:r>
      <w:r w:rsidRPr="00BC2899">
        <w:rPr>
          <w:rFonts w:ascii="Times New Roman" w:hAnsi="Times New Roman" w:cs="Times New Roman"/>
          <w:spacing w:val="-2"/>
        </w:rPr>
        <w:t xml:space="preserve"> </w:t>
      </w:r>
      <w:r w:rsidRPr="00BC2899">
        <w:rPr>
          <w:rFonts w:ascii="Times New Roman" w:hAnsi="Times New Roman" w:cs="Times New Roman"/>
          <w:spacing w:val="-1"/>
        </w:rPr>
        <w:t>l</w:t>
      </w:r>
      <w:r w:rsidRPr="00BC2899">
        <w:rPr>
          <w:rFonts w:ascii="Times New Roman" w:hAnsi="Times New Roman" w:cs="Times New Roman"/>
        </w:rPr>
        <w:t>egal</w:t>
      </w:r>
      <w:r w:rsidRPr="00BC2899">
        <w:rPr>
          <w:rFonts w:ascii="Times New Roman" w:hAnsi="Times New Roman" w:cs="Times New Roman"/>
          <w:spacing w:val="-1"/>
        </w:rPr>
        <w:t xml:space="preserve"> </w:t>
      </w:r>
      <w:r w:rsidRPr="00BC2899">
        <w:rPr>
          <w:rFonts w:ascii="Times New Roman" w:hAnsi="Times New Roman" w:cs="Times New Roman"/>
        </w:rPr>
        <w:t>holid</w:t>
      </w:r>
      <w:r w:rsidRPr="00BC2899">
        <w:rPr>
          <w:rFonts w:ascii="Times New Roman" w:hAnsi="Times New Roman" w:cs="Times New Roman"/>
          <w:spacing w:val="-1"/>
        </w:rPr>
        <w:t>a</w:t>
      </w:r>
      <w:r w:rsidRPr="00BC2899">
        <w:rPr>
          <w:rFonts w:ascii="Times New Roman" w:hAnsi="Times New Roman" w:cs="Times New Roman"/>
          <w:spacing w:val="2"/>
        </w:rPr>
        <w:t>y</w:t>
      </w:r>
      <w:r w:rsidRPr="00BC2899">
        <w:rPr>
          <w:rFonts w:ascii="Times New Roman" w:hAnsi="Times New Roman" w:cs="Times New Roman"/>
        </w:rPr>
        <w:t>s.</w:t>
      </w:r>
    </w:p>
    <w:p w14:paraId="477F10D0" w14:textId="77777777" w:rsidR="0088304D" w:rsidRPr="00BC2899" w:rsidRDefault="0088304D" w:rsidP="00802714">
      <w:pPr>
        <w:widowControl w:val="0"/>
        <w:autoSpaceDE w:val="0"/>
        <w:autoSpaceDN w:val="0"/>
        <w:adjustRightInd w:val="0"/>
        <w:spacing w:after="0" w:line="240" w:lineRule="exact"/>
        <w:ind w:left="720"/>
        <w:rPr>
          <w:rFonts w:ascii="Times New Roman" w:hAnsi="Times New Roman" w:cs="Times New Roman"/>
          <w:sz w:val="24"/>
          <w:szCs w:val="24"/>
        </w:rPr>
      </w:pPr>
    </w:p>
    <w:p w14:paraId="70B4D46D" w14:textId="77777777" w:rsidR="0088304D" w:rsidRPr="00BC2899" w:rsidRDefault="0088304D" w:rsidP="00802714">
      <w:pPr>
        <w:widowControl w:val="0"/>
        <w:autoSpaceDE w:val="0"/>
        <w:autoSpaceDN w:val="0"/>
        <w:adjustRightInd w:val="0"/>
        <w:spacing w:after="0" w:line="240" w:lineRule="auto"/>
        <w:rPr>
          <w:rFonts w:ascii="Times New Roman" w:hAnsi="Times New Roman" w:cs="Times New Roman"/>
        </w:rPr>
      </w:pPr>
      <w:r w:rsidRPr="00BC2899">
        <w:rPr>
          <w:rFonts w:ascii="Times New Roman" w:hAnsi="Times New Roman" w:cs="Times New Roman"/>
          <w:u w:val="single"/>
        </w:rPr>
        <w:t>456</w:t>
      </w:r>
      <w:r w:rsidRPr="00BC2899">
        <w:rPr>
          <w:rFonts w:ascii="Times New Roman" w:hAnsi="Times New Roman" w:cs="Times New Roman"/>
          <w:spacing w:val="-1"/>
          <w:u w:val="single"/>
        </w:rPr>
        <w:t>.</w:t>
      </w:r>
      <w:r w:rsidRPr="00BC2899">
        <w:rPr>
          <w:rFonts w:ascii="Times New Roman" w:hAnsi="Times New Roman" w:cs="Times New Roman"/>
          <w:u w:val="single"/>
        </w:rPr>
        <w:t>403:</w:t>
      </w:r>
      <w:r w:rsidRPr="00BC2899">
        <w:rPr>
          <w:rFonts w:ascii="Times New Roman" w:hAnsi="Times New Roman" w:cs="Times New Roman"/>
          <w:spacing w:val="49"/>
          <w:u w:val="single"/>
        </w:rPr>
        <w:t xml:space="preserve"> </w:t>
      </w:r>
      <w:r w:rsidRPr="00BC2899">
        <w:rPr>
          <w:rFonts w:ascii="Times New Roman" w:hAnsi="Times New Roman" w:cs="Times New Roman"/>
          <w:u w:val="single"/>
        </w:rPr>
        <w:t>El</w:t>
      </w:r>
      <w:r w:rsidRPr="00BC2899">
        <w:rPr>
          <w:rFonts w:ascii="Times New Roman" w:hAnsi="Times New Roman" w:cs="Times New Roman"/>
          <w:spacing w:val="-1"/>
          <w:u w:val="single"/>
        </w:rPr>
        <w:t>i</w:t>
      </w:r>
      <w:r w:rsidRPr="00BC2899">
        <w:rPr>
          <w:rFonts w:ascii="Times New Roman" w:hAnsi="Times New Roman" w:cs="Times New Roman"/>
          <w:spacing w:val="1"/>
          <w:u w:val="single"/>
        </w:rPr>
        <w:t>g</w:t>
      </w:r>
      <w:r w:rsidRPr="00BC2899">
        <w:rPr>
          <w:rFonts w:ascii="Times New Roman" w:hAnsi="Times New Roman" w:cs="Times New Roman"/>
          <w:u w:val="single"/>
        </w:rPr>
        <w:t>ible</w:t>
      </w:r>
      <w:r w:rsidRPr="00BC2899">
        <w:rPr>
          <w:rFonts w:ascii="Times New Roman" w:hAnsi="Times New Roman" w:cs="Times New Roman"/>
          <w:spacing w:val="-1"/>
          <w:u w:val="single"/>
        </w:rPr>
        <w:t xml:space="preserve"> </w:t>
      </w:r>
      <w:r w:rsidRPr="00BC2899">
        <w:rPr>
          <w:rFonts w:ascii="Times New Roman" w:hAnsi="Times New Roman" w:cs="Times New Roman"/>
          <w:u w:val="single"/>
        </w:rPr>
        <w:t>Me</w:t>
      </w:r>
      <w:r w:rsidRPr="00BC2899">
        <w:rPr>
          <w:rFonts w:ascii="Times New Roman" w:hAnsi="Times New Roman" w:cs="Times New Roman"/>
          <w:spacing w:val="-2"/>
          <w:u w:val="single"/>
        </w:rPr>
        <w:t>m</w:t>
      </w:r>
      <w:r w:rsidRPr="00BC2899">
        <w:rPr>
          <w:rFonts w:ascii="Times New Roman" w:hAnsi="Times New Roman" w:cs="Times New Roman"/>
          <w:spacing w:val="1"/>
          <w:u w:val="single"/>
        </w:rPr>
        <w:t>b</w:t>
      </w:r>
      <w:r w:rsidRPr="00BC2899">
        <w:rPr>
          <w:rFonts w:ascii="Times New Roman" w:hAnsi="Times New Roman" w:cs="Times New Roman"/>
          <w:u w:val="single"/>
        </w:rPr>
        <w:t>ers</w:t>
      </w:r>
    </w:p>
    <w:p w14:paraId="644643C5" w14:textId="77777777" w:rsidR="0088304D" w:rsidRPr="00BC2899" w:rsidRDefault="0088304D">
      <w:pPr>
        <w:widowControl w:val="0"/>
        <w:autoSpaceDE w:val="0"/>
        <w:autoSpaceDN w:val="0"/>
        <w:adjustRightInd w:val="0"/>
        <w:spacing w:before="17" w:after="0" w:line="240" w:lineRule="exact"/>
        <w:rPr>
          <w:rFonts w:ascii="Times New Roman" w:hAnsi="Times New Roman" w:cs="Times New Roman"/>
          <w:sz w:val="24"/>
          <w:szCs w:val="24"/>
        </w:rPr>
      </w:pPr>
    </w:p>
    <w:p w14:paraId="76A2C53D" w14:textId="77777777" w:rsidR="0088304D" w:rsidRPr="00BC2899" w:rsidRDefault="0088304D" w:rsidP="004B1F86">
      <w:pPr>
        <w:widowControl w:val="0"/>
        <w:autoSpaceDE w:val="0"/>
        <w:autoSpaceDN w:val="0"/>
        <w:adjustRightInd w:val="0"/>
        <w:spacing w:after="0" w:line="247" w:lineRule="auto"/>
        <w:ind w:left="1109" w:right="576" w:hanging="389"/>
        <w:rPr>
          <w:rFonts w:ascii="Times New Roman" w:hAnsi="Times New Roman" w:cs="Times New Roman"/>
        </w:rPr>
      </w:pPr>
      <w:r w:rsidRPr="00BC2899">
        <w:rPr>
          <w:rFonts w:ascii="Times New Roman" w:hAnsi="Times New Roman" w:cs="Times New Roman"/>
        </w:rPr>
        <w:t>(A)</w:t>
      </w:r>
      <w:r w:rsidR="00BC2899">
        <w:rPr>
          <w:rFonts w:ascii="Times New Roman" w:hAnsi="Times New Roman" w:cs="Times New Roman"/>
        </w:rPr>
        <w:t xml:space="preserve"> </w:t>
      </w:r>
      <w:r w:rsidRPr="00BC2899">
        <w:rPr>
          <w:rFonts w:ascii="Times New Roman" w:hAnsi="Times New Roman" w:cs="Times New Roman"/>
          <w:spacing w:val="16"/>
        </w:rPr>
        <w:t xml:space="preserve"> </w:t>
      </w:r>
      <w:r w:rsidRPr="00BC2899">
        <w:rPr>
          <w:rFonts w:ascii="Times New Roman" w:hAnsi="Times New Roman" w:cs="Times New Roman"/>
        </w:rPr>
        <w:t>(1)</w:t>
      </w:r>
      <w:r w:rsidR="00BC2899">
        <w:rPr>
          <w:rFonts w:ascii="Times New Roman" w:hAnsi="Times New Roman" w:cs="Times New Roman"/>
        </w:rPr>
        <w:t xml:space="preserve"> </w:t>
      </w:r>
      <w:r w:rsidRPr="00BC2899">
        <w:rPr>
          <w:rFonts w:ascii="Times New Roman" w:hAnsi="Times New Roman" w:cs="Times New Roman"/>
          <w:spacing w:val="48"/>
        </w:rPr>
        <w:t xml:space="preserve"> </w:t>
      </w:r>
      <w:r w:rsidRPr="00BC2899">
        <w:rPr>
          <w:rFonts w:ascii="Times New Roman" w:hAnsi="Times New Roman" w:cs="Times New Roman"/>
          <w:u w:val="single"/>
        </w:rPr>
        <w:t>MassH</w:t>
      </w:r>
      <w:r w:rsidRPr="00BC2899">
        <w:rPr>
          <w:rFonts w:ascii="Times New Roman" w:hAnsi="Times New Roman" w:cs="Times New Roman"/>
          <w:spacing w:val="1"/>
          <w:u w:val="single"/>
        </w:rPr>
        <w:t>ea</w:t>
      </w:r>
      <w:r w:rsidRPr="00BC2899">
        <w:rPr>
          <w:rFonts w:ascii="Times New Roman" w:hAnsi="Times New Roman" w:cs="Times New Roman"/>
          <w:u w:val="single"/>
        </w:rPr>
        <w:t>lth</w:t>
      </w:r>
      <w:r w:rsidRPr="00BC2899">
        <w:rPr>
          <w:rFonts w:ascii="Times New Roman" w:hAnsi="Times New Roman" w:cs="Times New Roman"/>
          <w:spacing w:val="-2"/>
          <w:u w:val="single"/>
        </w:rPr>
        <w:t xml:space="preserve"> </w:t>
      </w:r>
      <w:r w:rsidRPr="00BC2899">
        <w:rPr>
          <w:rFonts w:ascii="Times New Roman" w:hAnsi="Times New Roman" w:cs="Times New Roman"/>
          <w:u w:val="single"/>
        </w:rPr>
        <w:t>Me</w:t>
      </w:r>
      <w:r w:rsidRPr="00BC2899">
        <w:rPr>
          <w:rFonts w:ascii="Times New Roman" w:hAnsi="Times New Roman" w:cs="Times New Roman"/>
          <w:spacing w:val="-2"/>
          <w:u w:val="single"/>
        </w:rPr>
        <w:t>m</w:t>
      </w:r>
      <w:r w:rsidRPr="00BC2899">
        <w:rPr>
          <w:rFonts w:ascii="Times New Roman" w:hAnsi="Times New Roman" w:cs="Times New Roman"/>
          <w:spacing w:val="1"/>
          <w:u w:val="single"/>
        </w:rPr>
        <w:t>b</w:t>
      </w:r>
      <w:r w:rsidRPr="00BC2899">
        <w:rPr>
          <w:rFonts w:ascii="Times New Roman" w:hAnsi="Times New Roman" w:cs="Times New Roman"/>
          <w:u w:val="single"/>
        </w:rPr>
        <w:t>e</w:t>
      </w:r>
      <w:r w:rsidRPr="00BC2899">
        <w:rPr>
          <w:rFonts w:ascii="Times New Roman" w:hAnsi="Times New Roman" w:cs="Times New Roman"/>
          <w:spacing w:val="1"/>
          <w:u w:val="single"/>
        </w:rPr>
        <w:t>r</w:t>
      </w:r>
      <w:r w:rsidRPr="00BC2899">
        <w:rPr>
          <w:rFonts w:ascii="Times New Roman" w:hAnsi="Times New Roman" w:cs="Times New Roman"/>
          <w:u w:val="single"/>
        </w:rPr>
        <w:t>s</w:t>
      </w:r>
      <w:r w:rsidRPr="00BC2899">
        <w:rPr>
          <w:rFonts w:ascii="Times New Roman" w:hAnsi="Times New Roman" w:cs="Times New Roman"/>
        </w:rPr>
        <w:t xml:space="preserve">.  </w:t>
      </w:r>
      <w:r w:rsidR="00E260C5" w:rsidRPr="00BC2899">
        <w:rPr>
          <w:rFonts w:ascii="Times New Roman" w:hAnsi="Times New Roman" w:cs="Times New Roman"/>
        </w:rPr>
        <w:t>MassHealth</w:t>
      </w:r>
      <w:r w:rsidRPr="00BC2899">
        <w:rPr>
          <w:rFonts w:ascii="Times New Roman" w:hAnsi="Times New Roman" w:cs="Times New Roman"/>
          <w:spacing w:val="-10"/>
        </w:rPr>
        <w:t xml:space="preserve"> </w:t>
      </w:r>
      <w:r w:rsidRPr="00BC2899">
        <w:rPr>
          <w:rFonts w:ascii="Times New Roman" w:hAnsi="Times New Roman" w:cs="Times New Roman"/>
        </w:rPr>
        <w:t>pa</w:t>
      </w:r>
      <w:r w:rsidRPr="00BC2899">
        <w:rPr>
          <w:rFonts w:ascii="Times New Roman" w:hAnsi="Times New Roman" w:cs="Times New Roman"/>
          <w:spacing w:val="2"/>
        </w:rPr>
        <w:t>y</w:t>
      </w:r>
      <w:r w:rsidRPr="00BC2899">
        <w:rPr>
          <w:rFonts w:ascii="Times New Roman" w:hAnsi="Times New Roman" w:cs="Times New Roman"/>
        </w:rPr>
        <w:t>s</w:t>
      </w:r>
      <w:r w:rsidRPr="00BC2899">
        <w:rPr>
          <w:rFonts w:ascii="Times New Roman" w:hAnsi="Times New Roman" w:cs="Times New Roman"/>
          <w:spacing w:val="-2"/>
        </w:rPr>
        <w:t xml:space="preserve"> </w:t>
      </w:r>
      <w:r w:rsidRPr="00BC2899">
        <w:rPr>
          <w:rFonts w:ascii="Times New Roman" w:hAnsi="Times New Roman" w:cs="Times New Roman"/>
        </w:rPr>
        <w:t>for</w:t>
      </w:r>
      <w:r w:rsidRPr="00BC2899">
        <w:rPr>
          <w:rFonts w:ascii="Times New Roman" w:hAnsi="Times New Roman" w:cs="Times New Roman"/>
          <w:spacing w:val="-2"/>
        </w:rPr>
        <w:t xml:space="preserve"> </w:t>
      </w:r>
      <w:r w:rsidRPr="00BC2899">
        <w:rPr>
          <w:rFonts w:ascii="Times New Roman" w:hAnsi="Times New Roman" w:cs="Times New Roman"/>
        </w:rPr>
        <w:t>nursing</w:t>
      </w:r>
      <w:r w:rsidR="00ED1AF1" w:rsidRPr="00BC2899">
        <w:rPr>
          <w:rFonts w:ascii="Times New Roman" w:hAnsi="Times New Roman" w:cs="Times New Roman"/>
        </w:rPr>
        <w:t xml:space="preserve"> </w:t>
      </w:r>
      <w:r w:rsidRPr="00BC2899">
        <w:rPr>
          <w:rFonts w:ascii="Times New Roman" w:hAnsi="Times New Roman" w:cs="Times New Roman"/>
        </w:rPr>
        <w:t>facility</w:t>
      </w:r>
      <w:r w:rsidRPr="00BC2899">
        <w:rPr>
          <w:rFonts w:ascii="Times New Roman" w:hAnsi="Times New Roman" w:cs="Times New Roman"/>
          <w:spacing w:val="-12"/>
        </w:rPr>
        <w:t xml:space="preserve"> </w:t>
      </w:r>
      <w:r w:rsidRPr="00BC2899">
        <w:rPr>
          <w:rFonts w:ascii="Times New Roman" w:hAnsi="Times New Roman" w:cs="Times New Roman"/>
        </w:rPr>
        <w:t>services</w:t>
      </w:r>
      <w:r w:rsidRPr="00BC2899">
        <w:rPr>
          <w:rFonts w:ascii="Times New Roman" w:hAnsi="Times New Roman" w:cs="Times New Roman"/>
          <w:spacing w:val="-6"/>
        </w:rPr>
        <w:t xml:space="preserve"> </w:t>
      </w:r>
      <w:r w:rsidRPr="00BC2899">
        <w:rPr>
          <w:rFonts w:ascii="Times New Roman" w:hAnsi="Times New Roman" w:cs="Times New Roman"/>
        </w:rPr>
        <w:t>only</w:t>
      </w:r>
      <w:r w:rsidRPr="00BC2899">
        <w:rPr>
          <w:rFonts w:ascii="Times New Roman" w:hAnsi="Times New Roman" w:cs="Times New Roman"/>
          <w:spacing w:val="-2"/>
        </w:rPr>
        <w:t xml:space="preserve"> </w:t>
      </w:r>
      <w:r w:rsidRPr="00BC2899">
        <w:rPr>
          <w:rFonts w:ascii="Times New Roman" w:hAnsi="Times New Roman" w:cs="Times New Roman"/>
        </w:rPr>
        <w:t>when</w:t>
      </w:r>
      <w:r w:rsidRPr="00BC2899">
        <w:rPr>
          <w:rFonts w:ascii="Times New Roman" w:hAnsi="Times New Roman" w:cs="Times New Roman"/>
          <w:spacing w:val="-4"/>
        </w:rPr>
        <w:t xml:space="preserve"> </w:t>
      </w:r>
      <w:r w:rsidRPr="00BC2899">
        <w:rPr>
          <w:rFonts w:ascii="Times New Roman" w:hAnsi="Times New Roman" w:cs="Times New Roman"/>
        </w:rPr>
        <w:t>provided to eligible</w:t>
      </w:r>
      <w:r w:rsidRPr="00BC2899">
        <w:rPr>
          <w:rFonts w:ascii="Times New Roman" w:hAnsi="Times New Roman" w:cs="Times New Roman"/>
          <w:spacing w:val="-6"/>
        </w:rPr>
        <w:t xml:space="preserve"> </w:t>
      </w:r>
      <w:r w:rsidRPr="00BC2899">
        <w:rPr>
          <w:rFonts w:ascii="Times New Roman" w:hAnsi="Times New Roman" w:cs="Times New Roman"/>
        </w:rPr>
        <w:t>Mass</w:t>
      </w:r>
      <w:r w:rsidRPr="00BC2899">
        <w:rPr>
          <w:rFonts w:ascii="Times New Roman" w:hAnsi="Times New Roman" w:cs="Times New Roman"/>
          <w:spacing w:val="1"/>
        </w:rPr>
        <w:t>H</w:t>
      </w:r>
      <w:r w:rsidRPr="00BC2899">
        <w:rPr>
          <w:rFonts w:ascii="Times New Roman" w:hAnsi="Times New Roman" w:cs="Times New Roman"/>
        </w:rPr>
        <w:t>ealth</w:t>
      </w:r>
      <w:r w:rsidRPr="00BC2899">
        <w:rPr>
          <w:rFonts w:ascii="Times New Roman" w:hAnsi="Times New Roman" w:cs="Times New Roman"/>
          <w:spacing w:val="-2"/>
        </w:rPr>
        <w:t xml:space="preserve"> m</w:t>
      </w:r>
      <w:r w:rsidRPr="00BC2899">
        <w:rPr>
          <w:rFonts w:ascii="Times New Roman" w:hAnsi="Times New Roman" w:cs="Times New Roman"/>
          <w:spacing w:val="1"/>
        </w:rPr>
        <w:t>e</w:t>
      </w:r>
      <w:r w:rsidRPr="00BC2899">
        <w:rPr>
          <w:rFonts w:ascii="Times New Roman" w:hAnsi="Times New Roman" w:cs="Times New Roman"/>
          <w:spacing w:val="-2"/>
        </w:rPr>
        <w:t>m</w:t>
      </w:r>
      <w:r w:rsidRPr="00BC2899">
        <w:rPr>
          <w:rFonts w:ascii="Times New Roman" w:hAnsi="Times New Roman" w:cs="Times New Roman"/>
          <w:spacing w:val="2"/>
        </w:rPr>
        <w:t>b</w:t>
      </w:r>
      <w:r w:rsidRPr="00BC2899">
        <w:rPr>
          <w:rFonts w:ascii="Times New Roman" w:hAnsi="Times New Roman" w:cs="Times New Roman"/>
        </w:rPr>
        <w:t>e</w:t>
      </w:r>
      <w:r w:rsidRPr="00BC2899">
        <w:rPr>
          <w:rFonts w:ascii="Times New Roman" w:hAnsi="Times New Roman" w:cs="Times New Roman"/>
          <w:spacing w:val="1"/>
        </w:rPr>
        <w:t>r</w:t>
      </w:r>
      <w:r w:rsidRPr="00BC2899">
        <w:rPr>
          <w:rFonts w:ascii="Times New Roman" w:hAnsi="Times New Roman" w:cs="Times New Roman"/>
        </w:rPr>
        <w:t>s,</w:t>
      </w:r>
      <w:r w:rsidRPr="00BC2899">
        <w:rPr>
          <w:rFonts w:ascii="Times New Roman" w:hAnsi="Times New Roman" w:cs="Times New Roman"/>
          <w:spacing w:val="-3"/>
        </w:rPr>
        <w:t xml:space="preserve"> </w:t>
      </w:r>
      <w:r w:rsidRPr="00BC2899">
        <w:rPr>
          <w:rFonts w:ascii="Times New Roman" w:hAnsi="Times New Roman" w:cs="Times New Roman"/>
        </w:rPr>
        <w:t>sub</w:t>
      </w:r>
      <w:r w:rsidRPr="00BC2899">
        <w:rPr>
          <w:rFonts w:ascii="Times New Roman" w:hAnsi="Times New Roman" w:cs="Times New Roman"/>
          <w:spacing w:val="1"/>
        </w:rPr>
        <w:t>j</w:t>
      </w:r>
      <w:r w:rsidRPr="00BC2899">
        <w:rPr>
          <w:rFonts w:ascii="Times New Roman" w:hAnsi="Times New Roman" w:cs="Times New Roman"/>
        </w:rPr>
        <w:t>ect</w:t>
      </w:r>
      <w:r w:rsidRPr="00BC2899">
        <w:rPr>
          <w:rFonts w:ascii="Times New Roman" w:hAnsi="Times New Roman" w:cs="Times New Roman"/>
          <w:spacing w:val="-3"/>
        </w:rPr>
        <w:t xml:space="preserve"> </w:t>
      </w:r>
      <w:r w:rsidRPr="00BC2899">
        <w:rPr>
          <w:rFonts w:ascii="Times New Roman" w:hAnsi="Times New Roman" w:cs="Times New Roman"/>
        </w:rPr>
        <w:t>to</w:t>
      </w:r>
      <w:r w:rsidRPr="00BC2899">
        <w:rPr>
          <w:rFonts w:ascii="Times New Roman" w:hAnsi="Times New Roman" w:cs="Times New Roman"/>
          <w:spacing w:val="-2"/>
        </w:rPr>
        <w:t xml:space="preserve"> </w:t>
      </w:r>
      <w:r w:rsidRPr="00BC2899">
        <w:rPr>
          <w:rFonts w:ascii="Times New Roman" w:hAnsi="Times New Roman" w:cs="Times New Roman"/>
        </w:rPr>
        <w:t>the</w:t>
      </w:r>
      <w:r w:rsidRPr="00BC2899">
        <w:rPr>
          <w:rFonts w:ascii="Times New Roman" w:hAnsi="Times New Roman" w:cs="Times New Roman"/>
          <w:spacing w:val="-2"/>
        </w:rPr>
        <w:t xml:space="preserve"> </w:t>
      </w:r>
      <w:r w:rsidRPr="00BC2899">
        <w:rPr>
          <w:rFonts w:ascii="Times New Roman" w:hAnsi="Times New Roman" w:cs="Times New Roman"/>
        </w:rPr>
        <w:t>restrictions</w:t>
      </w:r>
      <w:r w:rsidRPr="00BC2899">
        <w:rPr>
          <w:rFonts w:ascii="Times New Roman" w:hAnsi="Times New Roman" w:cs="Times New Roman"/>
          <w:spacing w:val="-9"/>
        </w:rPr>
        <w:t xml:space="preserve"> </w:t>
      </w:r>
      <w:r w:rsidRPr="00BC2899">
        <w:rPr>
          <w:rFonts w:ascii="Times New Roman" w:hAnsi="Times New Roman" w:cs="Times New Roman"/>
        </w:rPr>
        <w:t>and</w:t>
      </w:r>
      <w:r w:rsidRPr="00BC2899">
        <w:rPr>
          <w:rFonts w:ascii="Times New Roman" w:hAnsi="Times New Roman" w:cs="Times New Roman"/>
          <w:spacing w:val="-3"/>
        </w:rPr>
        <w:t xml:space="preserve"> </w:t>
      </w:r>
      <w:r w:rsidRPr="00BC2899">
        <w:rPr>
          <w:rFonts w:ascii="Times New Roman" w:hAnsi="Times New Roman" w:cs="Times New Roman"/>
        </w:rPr>
        <w:t>li</w:t>
      </w:r>
      <w:r w:rsidRPr="00BC2899">
        <w:rPr>
          <w:rFonts w:ascii="Times New Roman" w:hAnsi="Times New Roman" w:cs="Times New Roman"/>
          <w:spacing w:val="-1"/>
        </w:rPr>
        <w:t>m</w:t>
      </w:r>
      <w:r w:rsidRPr="00BC2899">
        <w:rPr>
          <w:rFonts w:ascii="Times New Roman" w:hAnsi="Times New Roman" w:cs="Times New Roman"/>
        </w:rPr>
        <w:t>itat</w:t>
      </w:r>
      <w:r w:rsidRPr="00BC2899">
        <w:rPr>
          <w:rFonts w:ascii="Times New Roman" w:hAnsi="Times New Roman" w:cs="Times New Roman"/>
          <w:spacing w:val="2"/>
        </w:rPr>
        <w:t>i</w:t>
      </w:r>
      <w:r w:rsidRPr="00BC2899">
        <w:rPr>
          <w:rFonts w:ascii="Times New Roman" w:hAnsi="Times New Roman" w:cs="Times New Roman"/>
        </w:rPr>
        <w:t>ons</w:t>
      </w:r>
      <w:r w:rsidRPr="00BC2899">
        <w:rPr>
          <w:rFonts w:ascii="Times New Roman" w:hAnsi="Times New Roman" w:cs="Times New Roman"/>
          <w:spacing w:val="-3"/>
        </w:rPr>
        <w:t xml:space="preserve"> </w:t>
      </w:r>
      <w:r w:rsidRPr="00BC2899">
        <w:rPr>
          <w:rFonts w:ascii="Times New Roman" w:hAnsi="Times New Roman" w:cs="Times New Roman"/>
        </w:rPr>
        <w:t>in</w:t>
      </w:r>
      <w:r w:rsidRPr="00BC2899">
        <w:rPr>
          <w:rFonts w:ascii="Times New Roman" w:hAnsi="Times New Roman" w:cs="Times New Roman"/>
          <w:spacing w:val="-2"/>
        </w:rPr>
        <w:t xml:space="preserve"> </w:t>
      </w:r>
      <w:r w:rsidRPr="00BC2899">
        <w:rPr>
          <w:rFonts w:ascii="Times New Roman" w:hAnsi="Times New Roman" w:cs="Times New Roman"/>
        </w:rPr>
        <w:t xml:space="preserve">MassHealth </w:t>
      </w:r>
      <w:r w:rsidRPr="00BC2899">
        <w:rPr>
          <w:rFonts w:ascii="Times New Roman" w:hAnsi="Times New Roman" w:cs="Times New Roman"/>
          <w:spacing w:val="1"/>
        </w:rPr>
        <w:t>r</w:t>
      </w:r>
      <w:r w:rsidRPr="00BC2899">
        <w:rPr>
          <w:rFonts w:ascii="Times New Roman" w:hAnsi="Times New Roman" w:cs="Times New Roman"/>
        </w:rPr>
        <w:t>egulations.</w:t>
      </w:r>
      <w:r w:rsidRPr="00BC2899">
        <w:rPr>
          <w:rFonts w:ascii="Times New Roman" w:hAnsi="Times New Roman" w:cs="Times New Roman"/>
          <w:spacing w:val="41"/>
        </w:rPr>
        <w:t xml:space="preserve"> </w:t>
      </w:r>
      <w:r w:rsidRPr="00BC2899">
        <w:rPr>
          <w:rFonts w:ascii="Times New Roman" w:hAnsi="Times New Roman" w:cs="Times New Roman"/>
        </w:rPr>
        <w:t>MassHealth</w:t>
      </w:r>
      <w:r w:rsidR="00E260C5" w:rsidRPr="00BC2899">
        <w:rPr>
          <w:rFonts w:ascii="Times New Roman" w:hAnsi="Times New Roman" w:cs="Times New Roman"/>
        </w:rPr>
        <w:t>’s</w:t>
      </w:r>
      <w:r w:rsidRPr="00BC2899">
        <w:rPr>
          <w:rFonts w:ascii="Times New Roman" w:hAnsi="Times New Roman" w:cs="Times New Roman"/>
          <w:spacing w:val="-10"/>
        </w:rPr>
        <w:t xml:space="preserve"> </w:t>
      </w:r>
      <w:r w:rsidRPr="00BC2899">
        <w:rPr>
          <w:rFonts w:ascii="Times New Roman" w:hAnsi="Times New Roman" w:cs="Times New Roman"/>
          <w:spacing w:val="1"/>
        </w:rPr>
        <w:t>r</w:t>
      </w:r>
      <w:r w:rsidRPr="00BC2899">
        <w:rPr>
          <w:rFonts w:ascii="Times New Roman" w:hAnsi="Times New Roman" w:cs="Times New Roman"/>
        </w:rPr>
        <w:t>egulat</w:t>
      </w:r>
      <w:r w:rsidRPr="00BC2899">
        <w:rPr>
          <w:rFonts w:ascii="Times New Roman" w:hAnsi="Times New Roman" w:cs="Times New Roman"/>
          <w:spacing w:val="1"/>
        </w:rPr>
        <w:t>i</w:t>
      </w:r>
      <w:r w:rsidRPr="00BC2899">
        <w:rPr>
          <w:rFonts w:ascii="Times New Roman" w:hAnsi="Times New Roman" w:cs="Times New Roman"/>
        </w:rPr>
        <w:t>ons</w:t>
      </w:r>
      <w:r w:rsidRPr="00BC2899">
        <w:rPr>
          <w:rFonts w:ascii="Times New Roman" w:hAnsi="Times New Roman" w:cs="Times New Roman"/>
          <w:spacing w:val="-5"/>
        </w:rPr>
        <w:t xml:space="preserve"> </w:t>
      </w:r>
      <w:r w:rsidRPr="00BC2899">
        <w:rPr>
          <w:rFonts w:ascii="Times New Roman" w:hAnsi="Times New Roman" w:cs="Times New Roman"/>
        </w:rPr>
        <w:t>at 130</w:t>
      </w:r>
      <w:r w:rsidRPr="00BC2899">
        <w:rPr>
          <w:rFonts w:ascii="Times New Roman" w:hAnsi="Times New Roman" w:cs="Times New Roman"/>
          <w:spacing w:val="-3"/>
        </w:rPr>
        <w:t xml:space="preserve"> </w:t>
      </w:r>
      <w:r w:rsidRPr="00BC2899">
        <w:rPr>
          <w:rFonts w:ascii="Times New Roman" w:hAnsi="Times New Roman" w:cs="Times New Roman"/>
        </w:rPr>
        <w:t>CMR</w:t>
      </w:r>
      <w:r w:rsidRPr="00BC2899">
        <w:rPr>
          <w:rFonts w:ascii="Times New Roman" w:hAnsi="Times New Roman" w:cs="Times New Roman"/>
          <w:spacing w:val="-4"/>
        </w:rPr>
        <w:t xml:space="preserve"> </w:t>
      </w:r>
      <w:r w:rsidRPr="00BC2899">
        <w:rPr>
          <w:rFonts w:ascii="Times New Roman" w:hAnsi="Times New Roman" w:cs="Times New Roman"/>
        </w:rPr>
        <w:t>450.105</w:t>
      </w:r>
      <w:r w:rsidR="00ED1AF1" w:rsidRPr="00BC2899">
        <w:rPr>
          <w:rFonts w:ascii="Times New Roman" w:hAnsi="Times New Roman" w:cs="Times New Roman"/>
        </w:rPr>
        <w:t xml:space="preserve">: </w:t>
      </w:r>
      <w:r w:rsidR="00ED1AF1" w:rsidRPr="00BC2899">
        <w:rPr>
          <w:rFonts w:ascii="Times New Roman" w:hAnsi="Times New Roman" w:cs="Times New Roman"/>
          <w:i/>
          <w:iCs/>
        </w:rPr>
        <w:t>Coverage Types</w:t>
      </w:r>
      <w:r w:rsidRPr="00BC2899">
        <w:rPr>
          <w:rFonts w:ascii="Times New Roman" w:hAnsi="Times New Roman" w:cs="Times New Roman"/>
          <w:spacing w:val="-6"/>
        </w:rPr>
        <w:t xml:space="preserve"> </w:t>
      </w:r>
      <w:r w:rsidRPr="00BC2899">
        <w:rPr>
          <w:rFonts w:ascii="Times New Roman" w:hAnsi="Times New Roman" w:cs="Times New Roman"/>
        </w:rPr>
        <w:t>specifically</w:t>
      </w:r>
      <w:r w:rsidRPr="00BC2899">
        <w:rPr>
          <w:rFonts w:ascii="Times New Roman" w:hAnsi="Times New Roman" w:cs="Times New Roman"/>
          <w:spacing w:val="-7"/>
        </w:rPr>
        <w:t xml:space="preserve"> </w:t>
      </w:r>
      <w:r w:rsidRPr="00BC2899">
        <w:rPr>
          <w:rFonts w:ascii="Times New Roman" w:hAnsi="Times New Roman" w:cs="Times New Roman"/>
        </w:rPr>
        <w:t>state which</w:t>
      </w:r>
      <w:r w:rsidRPr="00BC2899">
        <w:rPr>
          <w:rFonts w:ascii="Times New Roman" w:hAnsi="Times New Roman" w:cs="Times New Roman"/>
          <w:spacing w:val="-5"/>
        </w:rPr>
        <w:t xml:space="preserve"> </w:t>
      </w:r>
      <w:r w:rsidRPr="00BC2899">
        <w:rPr>
          <w:rFonts w:ascii="Times New Roman" w:hAnsi="Times New Roman" w:cs="Times New Roman"/>
        </w:rPr>
        <w:t>servic</w:t>
      </w:r>
      <w:r w:rsidRPr="00BC2899">
        <w:rPr>
          <w:rFonts w:ascii="Times New Roman" w:hAnsi="Times New Roman" w:cs="Times New Roman"/>
          <w:spacing w:val="1"/>
        </w:rPr>
        <w:t>e</w:t>
      </w:r>
      <w:r w:rsidRPr="00BC2899">
        <w:rPr>
          <w:rFonts w:ascii="Times New Roman" w:hAnsi="Times New Roman" w:cs="Times New Roman"/>
        </w:rPr>
        <w:t>s</w:t>
      </w:r>
      <w:r w:rsidRPr="00BC2899">
        <w:rPr>
          <w:rFonts w:ascii="Times New Roman" w:hAnsi="Times New Roman" w:cs="Times New Roman"/>
          <w:spacing w:val="-5"/>
        </w:rPr>
        <w:t xml:space="preserve"> </w:t>
      </w:r>
      <w:r w:rsidRPr="00BC2899">
        <w:rPr>
          <w:rFonts w:ascii="Times New Roman" w:hAnsi="Times New Roman" w:cs="Times New Roman"/>
        </w:rPr>
        <w:t>are covered</w:t>
      </w:r>
      <w:r w:rsidRPr="00BC2899">
        <w:rPr>
          <w:rFonts w:ascii="Times New Roman" w:hAnsi="Times New Roman" w:cs="Times New Roman"/>
          <w:spacing w:val="-5"/>
        </w:rPr>
        <w:t xml:space="preserve"> </w:t>
      </w:r>
      <w:r w:rsidRPr="00BC2899">
        <w:rPr>
          <w:rFonts w:ascii="Times New Roman" w:hAnsi="Times New Roman" w:cs="Times New Roman"/>
        </w:rPr>
        <w:t>and</w:t>
      </w:r>
      <w:r w:rsidRPr="00BC2899">
        <w:rPr>
          <w:rFonts w:ascii="Times New Roman" w:hAnsi="Times New Roman" w:cs="Times New Roman"/>
          <w:spacing w:val="-3"/>
        </w:rPr>
        <w:t xml:space="preserve"> </w:t>
      </w:r>
      <w:r w:rsidRPr="00BC2899">
        <w:rPr>
          <w:rFonts w:ascii="Times New Roman" w:hAnsi="Times New Roman" w:cs="Times New Roman"/>
        </w:rPr>
        <w:t>which</w:t>
      </w:r>
      <w:r w:rsidRPr="00BC2899">
        <w:rPr>
          <w:rFonts w:ascii="Times New Roman" w:hAnsi="Times New Roman" w:cs="Times New Roman"/>
          <w:spacing w:val="-5"/>
        </w:rPr>
        <w:t xml:space="preserve"> </w:t>
      </w:r>
      <w:r w:rsidRPr="00BC2899">
        <w:rPr>
          <w:rFonts w:ascii="Times New Roman" w:hAnsi="Times New Roman" w:cs="Times New Roman"/>
        </w:rPr>
        <w:t>m</w:t>
      </w:r>
      <w:r w:rsidRPr="00BC2899">
        <w:rPr>
          <w:rFonts w:ascii="Times New Roman" w:hAnsi="Times New Roman" w:cs="Times New Roman"/>
          <w:spacing w:val="1"/>
        </w:rPr>
        <w:t>e</w:t>
      </w:r>
      <w:r w:rsidRPr="00BC2899">
        <w:rPr>
          <w:rFonts w:ascii="Times New Roman" w:hAnsi="Times New Roman" w:cs="Times New Roman"/>
          <w:spacing w:val="-2"/>
        </w:rPr>
        <w:t>m</w:t>
      </w:r>
      <w:r w:rsidRPr="00BC2899">
        <w:rPr>
          <w:rFonts w:ascii="Times New Roman" w:hAnsi="Times New Roman" w:cs="Times New Roman"/>
          <w:spacing w:val="1"/>
        </w:rPr>
        <w:t>b</w:t>
      </w:r>
      <w:r w:rsidRPr="00BC2899">
        <w:rPr>
          <w:rFonts w:ascii="Times New Roman" w:hAnsi="Times New Roman" w:cs="Times New Roman"/>
        </w:rPr>
        <w:t>ers</w:t>
      </w:r>
      <w:r w:rsidRPr="00BC2899">
        <w:rPr>
          <w:rFonts w:ascii="Times New Roman" w:hAnsi="Times New Roman" w:cs="Times New Roman"/>
          <w:spacing w:val="-1"/>
        </w:rPr>
        <w:t xml:space="preserve"> </w:t>
      </w:r>
      <w:r w:rsidRPr="00BC2899">
        <w:rPr>
          <w:rFonts w:ascii="Times New Roman" w:hAnsi="Times New Roman" w:cs="Times New Roman"/>
        </w:rPr>
        <w:t>are</w:t>
      </w:r>
      <w:r w:rsidRPr="00BC2899">
        <w:rPr>
          <w:rFonts w:ascii="Times New Roman" w:hAnsi="Times New Roman" w:cs="Times New Roman"/>
          <w:spacing w:val="-2"/>
        </w:rPr>
        <w:t xml:space="preserve"> </w:t>
      </w:r>
      <w:r w:rsidRPr="00BC2899">
        <w:rPr>
          <w:rFonts w:ascii="Times New Roman" w:hAnsi="Times New Roman" w:cs="Times New Roman"/>
        </w:rPr>
        <w:t>e</w:t>
      </w:r>
      <w:r w:rsidRPr="00BC2899">
        <w:rPr>
          <w:rFonts w:ascii="Times New Roman" w:hAnsi="Times New Roman" w:cs="Times New Roman"/>
          <w:spacing w:val="1"/>
        </w:rPr>
        <w:t>l</w:t>
      </w:r>
      <w:r w:rsidRPr="00BC2899">
        <w:rPr>
          <w:rFonts w:ascii="Times New Roman" w:hAnsi="Times New Roman" w:cs="Times New Roman"/>
        </w:rPr>
        <w:t>igible</w:t>
      </w:r>
      <w:r w:rsidRPr="00BC2899">
        <w:rPr>
          <w:rFonts w:ascii="Times New Roman" w:hAnsi="Times New Roman" w:cs="Times New Roman"/>
          <w:spacing w:val="-5"/>
        </w:rPr>
        <w:t xml:space="preserve"> </w:t>
      </w:r>
      <w:r w:rsidRPr="00BC2899">
        <w:rPr>
          <w:rFonts w:ascii="Times New Roman" w:hAnsi="Times New Roman" w:cs="Times New Roman"/>
        </w:rPr>
        <w:t>to</w:t>
      </w:r>
      <w:r w:rsidRPr="00BC2899">
        <w:rPr>
          <w:rFonts w:ascii="Times New Roman" w:hAnsi="Times New Roman" w:cs="Times New Roman"/>
          <w:spacing w:val="-2"/>
        </w:rPr>
        <w:t xml:space="preserve"> </w:t>
      </w:r>
      <w:r w:rsidRPr="00BC2899">
        <w:rPr>
          <w:rFonts w:ascii="Times New Roman" w:hAnsi="Times New Roman" w:cs="Times New Roman"/>
        </w:rPr>
        <w:t>receive</w:t>
      </w:r>
      <w:r w:rsidRPr="00BC2899">
        <w:rPr>
          <w:rFonts w:ascii="Times New Roman" w:hAnsi="Times New Roman" w:cs="Times New Roman"/>
          <w:spacing w:val="-6"/>
        </w:rPr>
        <w:t xml:space="preserve"> </w:t>
      </w:r>
      <w:r w:rsidRPr="00BC2899">
        <w:rPr>
          <w:rFonts w:ascii="Times New Roman" w:hAnsi="Times New Roman" w:cs="Times New Roman"/>
        </w:rPr>
        <w:t>those</w:t>
      </w:r>
      <w:r w:rsidRPr="00BC2899">
        <w:rPr>
          <w:rFonts w:ascii="Times New Roman" w:hAnsi="Times New Roman" w:cs="Times New Roman"/>
          <w:spacing w:val="-4"/>
        </w:rPr>
        <w:t xml:space="preserve"> </w:t>
      </w:r>
      <w:r w:rsidRPr="00BC2899">
        <w:rPr>
          <w:rFonts w:ascii="Times New Roman" w:hAnsi="Times New Roman" w:cs="Times New Roman"/>
        </w:rPr>
        <w:t>services.</w:t>
      </w:r>
    </w:p>
    <w:p w14:paraId="5D75ABD8" w14:textId="77777777" w:rsidR="0088304D" w:rsidRPr="00BC2899" w:rsidRDefault="0088304D" w:rsidP="004B1F86">
      <w:pPr>
        <w:widowControl w:val="0"/>
        <w:autoSpaceDE w:val="0"/>
        <w:autoSpaceDN w:val="0"/>
        <w:adjustRightInd w:val="0"/>
        <w:spacing w:after="0" w:line="247" w:lineRule="auto"/>
        <w:ind w:left="1080"/>
        <w:rPr>
          <w:rFonts w:ascii="Times New Roman" w:hAnsi="Times New Roman" w:cs="Times New Roman"/>
        </w:rPr>
      </w:pPr>
      <w:r w:rsidRPr="00BC2899">
        <w:rPr>
          <w:rFonts w:ascii="Times New Roman" w:hAnsi="Times New Roman" w:cs="Times New Roman"/>
        </w:rPr>
        <w:t>(2)</w:t>
      </w:r>
      <w:r w:rsidR="00BC2899">
        <w:rPr>
          <w:rFonts w:ascii="Times New Roman" w:hAnsi="Times New Roman" w:cs="Times New Roman"/>
        </w:rPr>
        <w:t xml:space="preserve"> </w:t>
      </w:r>
      <w:r w:rsidRPr="00BC2899">
        <w:rPr>
          <w:rFonts w:ascii="Times New Roman" w:hAnsi="Times New Roman" w:cs="Times New Roman"/>
          <w:spacing w:val="43"/>
        </w:rPr>
        <w:t xml:space="preserve"> </w:t>
      </w:r>
      <w:r w:rsidRPr="00BC2899">
        <w:rPr>
          <w:rFonts w:ascii="Times New Roman" w:hAnsi="Times New Roman" w:cs="Times New Roman"/>
          <w:u w:val="single"/>
        </w:rPr>
        <w:t>Recipients of Emergency</w:t>
      </w:r>
      <w:r w:rsidRPr="00BC2899">
        <w:rPr>
          <w:rFonts w:ascii="Times New Roman" w:hAnsi="Times New Roman" w:cs="Times New Roman"/>
          <w:spacing w:val="2"/>
          <w:u w:val="single"/>
        </w:rPr>
        <w:t xml:space="preserve"> </w:t>
      </w:r>
      <w:r w:rsidRPr="00BC2899">
        <w:rPr>
          <w:rFonts w:ascii="Times New Roman" w:hAnsi="Times New Roman" w:cs="Times New Roman"/>
          <w:u w:val="single"/>
        </w:rPr>
        <w:t xml:space="preserve">Aid </w:t>
      </w:r>
      <w:r w:rsidRPr="00BC2899">
        <w:rPr>
          <w:rFonts w:ascii="Times New Roman" w:hAnsi="Times New Roman" w:cs="Times New Roman"/>
          <w:spacing w:val="-1"/>
          <w:u w:val="single"/>
        </w:rPr>
        <w:t>t</w:t>
      </w:r>
      <w:r w:rsidRPr="00BC2899">
        <w:rPr>
          <w:rFonts w:ascii="Times New Roman" w:hAnsi="Times New Roman" w:cs="Times New Roman"/>
          <w:u w:val="single"/>
        </w:rPr>
        <w:t>o the</w:t>
      </w:r>
      <w:r w:rsidRPr="00BC2899">
        <w:rPr>
          <w:rFonts w:ascii="Times New Roman" w:hAnsi="Times New Roman" w:cs="Times New Roman"/>
          <w:spacing w:val="-1"/>
          <w:u w:val="single"/>
        </w:rPr>
        <w:t xml:space="preserve"> </w:t>
      </w:r>
      <w:r w:rsidRPr="00BC2899">
        <w:rPr>
          <w:rFonts w:ascii="Times New Roman" w:hAnsi="Times New Roman" w:cs="Times New Roman"/>
          <w:u w:val="single"/>
        </w:rPr>
        <w:t>Elderly, Disabled and Chi</w:t>
      </w:r>
      <w:r w:rsidRPr="00BC2899">
        <w:rPr>
          <w:rFonts w:ascii="Times New Roman" w:hAnsi="Times New Roman" w:cs="Times New Roman"/>
          <w:spacing w:val="-1"/>
          <w:u w:val="single"/>
        </w:rPr>
        <w:t>l</w:t>
      </w:r>
      <w:r w:rsidRPr="00BC2899">
        <w:rPr>
          <w:rFonts w:ascii="Times New Roman" w:hAnsi="Times New Roman" w:cs="Times New Roman"/>
          <w:u w:val="single"/>
        </w:rPr>
        <w:t>dre</w:t>
      </w:r>
      <w:r w:rsidRPr="00BC2899">
        <w:rPr>
          <w:rFonts w:ascii="Times New Roman" w:hAnsi="Times New Roman" w:cs="Times New Roman"/>
          <w:spacing w:val="-2"/>
          <w:u w:val="single"/>
        </w:rPr>
        <w:t>n</w:t>
      </w:r>
      <w:r w:rsidRPr="00BC2899">
        <w:rPr>
          <w:rFonts w:ascii="Times New Roman" w:hAnsi="Times New Roman" w:cs="Times New Roman"/>
        </w:rPr>
        <w:t xml:space="preserve">. </w:t>
      </w:r>
      <w:r w:rsidRPr="00BC2899">
        <w:rPr>
          <w:rFonts w:ascii="Times New Roman" w:hAnsi="Times New Roman" w:cs="Times New Roman"/>
          <w:spacing w:val="1"/>
        </w:rPr>
        <w:t xml:space="preserve"> </w:t>
      </w:r>
      <w:r w:rsidRPr="00BC2899">
        <w:rPr>
          <w:rFonts w:ascii="Times New Roman" w:hAnsi="Times New Roman" w:cs="Times New Roman"/>
        </w:rPr>
        <w:t>For</w:t>
      </w:r>
      <w:r w:rsidRPr="00BC2899">
        <w:rPr>
          <w:rFonts w:ascii="Times New Roman" w:hAnsi="Times New Roman" w:cs="Times New Roman"/>
          <w:spacing w:val="-3"/>
        </w:rPr>
        <w:t xml:space="preserve"> </w:t>
      </w:r>
      <w:r w:rsidRPr="00BC2899">
        <w:rPr>
          <w:rFonts w:ascii="Times New Roman" w:hAnsi="Times New Roman" w:cs="Times New Roman"/>
          <w:spacing w:val="-1"/>
        </w:rPr>
        <w:t>i</w:t>
      </w:r>
      <w:r w:rsidRPr="00BC2899">
        <w:rPr>
          <w:rFonts w:ascii="Times New Roman" w:hAnsi="Times New Roman" w:cs="Times New Roman"/>
          <w:spacing w:val="1"/>
        </w:rPr>
        <w:t>n</w:t>
      </w:r>
      <w:r w:rsidRPr="00BC2899">
        <w:rPr>
          <w:rFonts w:ascii="Times New Roman" w:hAnsi="Times New Roman" w:cs="Times New Roman"/>
          <w:spacing w:val="-1"/>
        </w:rPr>
        <w:t>f</w:t>
      </w:r>
      <w:r w:rsidRPr="00BC2899">
        <w:rPr>
          <w:rFonts w:ascii="Times New Roman" w:hAnsi="Times New Roman" w:cs="Times New Roman"/>
          <w:spacing w:val="1"/>
        </w:rPr>
        <w:t>o</w:t>
      </w:r>
      <w:r w:rsidRPr="00BC2899">
        <w:rPr>
          <w:rFonts w:ascii="Times New Roman" w:hAnsi="Times New Roman" w:cs="Times New Roman"/>
        </w:rPr>
        <w:t>rmation on</w:t>
      </w:r>
      <w:r w:rsidRPr="00BC2899">
        <w:rPr>
          <w:rFonts w:ascii="Times New Roman" w:hAnsi="Times New Roman" w:cs="Times New Roman"/>
          <w:spacing w:val="-2"/>
        </w:rPr>
        <w:t xml:space="preserve"> </w:t>
      </w:r>
      <w:r w:rsidRPr="00BC2899">
        <w:rPr>
          <w:rFonts w:ascii="Times New Roman" w:hAnsi="Times New Roman" w:cs="Times New Roman"/>
        </w:rPr>
        <w:t>covered services</w:t>
      </w:r>
      <w:r w:rsidRPr="00BC2899">
        <w:rPr>
          <w:rFonts w:ascii="Times New Roman" w:hAnsi="Times New Roman" w:cs="Times New Roman"/>
          <w:spacing w:val="-6"/>
        </w:rPr>
        <w:t xml:space="preserve"> </w:t>
      </w:r>
      <w:r w:rsidRPr="00BC2899">
        <w:rPr>
          <w:rFonts w:ascii="Times New Roman" w:hAnsi="Times New Roman" w:cs="Times New Roman"/>
        </w:rPr>
        <w:t>for</w:t>
      </w:r>
      <w:r w:rsidRPr="00BC2899">
        <w:rPr>
          <w:rFonts w:ascii="Times New Roman" w:hAnsi="Times New Roman" w:cs="Times New Roman"/>
          <w:spacing w:val="-2"/>
        </w:rPr>
        <w:t xml:space="preserve"> </w:t>
      </w:r>
      <w:r w:rsidRPr="00BC2899">
        <w:rPr>
          <w:rFonts w:ascii="Times New Roman" w:hAnsi="Times New Roman" w:cs="Times New Roman"/>
        </w:rPr>
        <w:t>recip</w:t>
      </w:r>
      <w:r w:rsidRPr="00BC2899">
        <w:rPr>
          <w:rFonts w:ascii="Times New Roman" w:hAnsi="Times New Roman" w:cs="Times New Roman"/>
          <w:spacing w:val="2"/>
        </w:rPr>
        <w:t>i</w:t>
      </w:r>
      <w:r w:rsidRPr="00BC2899">
        <w:rPr>
          <w:rFonts w:ascii="Times New Roman" w:hAnsi="Times New Roman" w:cs="Times New Roman"/>
        </w:rPr>
        <w:t>ents</w:t>
      </w:r>
      <w:r w:rsidRPr="00BC2899">
        <w:rPr>
          <w:rFonts w:ascii="Times New Roman" w:hAnsi="Times New Roman" w:cs="Times New Roman"/>
          <w:spacing w:val="-4"/>
        </w:rPr>
        <w:t xml:space="preserve"> </w:t>
      </w:r>
      <w:r w:rsidRPr="00BC2899">
        <w:rPr>
          <w:rFonts w:ascii="Times New Roman" w:hAnsi="Times New Roman" w:cs="Times New Roman"/>
        </w:rPr>
        <w:t>of</w:t>
      </w:r>
      <w:r w:rsidRPr="00BC2899">
        <w:rPr>
          <w:rFonts w:ascii="Times New Roman" w:hAnsi="Times New Roman" w:cs="Times New Roman"/>
          <w:spacing w:val="-2"/>
        </w:rPr>
        <w:t xml:space="preserve"> </w:t>
      </w:r>
      <w:r w:rsidRPr="00BC2899">
        <w:rPr>
          <w:rFonts w:ascii="Times New Roman" w:hAnsi="Times New Roman" w:cs="Times New Roman"/>
        </w:rPr>
        <w:t>Eme</w:t>
      </w:r>
      <w:r w:rsidRPr="00BC2899">
        <w:rPr>
          <w:rFonts w:ascii="Times New Roman" w:hAnsi="Times New Roman" w:cs="Times New Roman"/>
          <w:spacing w:val="1"/>
        </w:rPr>
        <w:t>r</w:t>
      </w:r>
      <w:r w:rsidRPr="00BC2899">
        <w:rPr>
          <w:rFonts w:ascii="Times New Roman" w:hAnsi="Times New Roman" w:cs="Times New Roman"/>
        </w:rPr>
        <w:t>gency</w:t>
      </w:r>
      <w:r w:rsidRPr="00BC2899">
        <w:rPr>
          <w:rFonts w:ascii="Times New Roman" w:hAnsi="Times New Roman" w:cs="Times New Roman"/>
          <w:spacing w:val="-2"/>
        </w:rPr>
        <w:t xml:space="preserve"> </w:t>
      </w:r>
      <w:r w:rsidRPr="00BC2899">
        <w:rPr>
          <w:rFonts w:ascii="Times New Roman" w:hAnsi="Times New Roman" w:cs="Times New Roman"/>
        </w:rPr>
        <w:t>A</w:t>
      </w:r>
      <w:r w:rsidRPr="00BC2899">
        <w:rPr>
          <w:rFonts w:ascii="Times New Roman" w:hAnsi="Times New Roman" w:cs="Times New Roman"/>
          <w:spacing w:val="-1"/>
        </w:rPr>
        <w:t>i</w:t>
      </w:r>
      <w:r w:rsidRPr="00BC2899">
        <w:rPr>
          <w:rFonts w:ascii="Times New Roman" w:hAnsi="Times New Roman" w:cs="Times New Roman"/>
        </w:rPr>
        <w:t>d</w:t>
      </w:r>
      <w:r w:rsidRPr="00BC2899">
        <w:rPr>
          <w:rFonts w:ascii="Times New Roman" w:hAnsi="Times New Roman" w:cs="Times New Roman"/>
          <w:spacing w:val="-1"/>
        </w:rPr>
        <w:t xml:space="preserve"> </w:t>
      </w:r>
      <w:r w:rsidRPr="00BC2899">
        <w:rPr>
          <w:rFonts w:ascii="Times New Roman" w:hAnsi="Times New Roman" w:cs="Times New Roman"/>
        </w:rPr>
        <w:t>to</w:t>
      </w:r>
      <w:r w:rsidRPr="00BC2899">
        <w:rPr>
          <w:rFonts w:ascii="Times New Roman" w:hAnsi="Times New Roman" w:cs="Times New Roman"/>
          <w:spacing w:val="-3"/>
        </w:rPr>
        <w:t xml:space="preserve"> </w:t>
      </w:r>
      <w:r w:rsidRPr="00BC2899">
        <w:rPr>
          <w:rFonts w:ascii="Times New Roman" w:hAnsi="Times New Roman" w:cs="Times New Roman"/>
        </w:rPr>
        <w:t>the</w:t>
      </w:r>
      <w:r w:rsidRPr="00BC2899">
        <w:rPr>
          <w:rFonts w:ascii="Times New Roman" w:hAnsi="Times New Roman" w:cs="Times New Roman"/>
          <w:spacing w:val="-2"/>
        </w:rPr>
        <w:t xml:space="preserve"> </w:t>
      </w:r>
      <w:r w:rsidRPr="00BC2899">
        <w:rPr>
          <w:rFonts w:ascii="Times New Roman" w:hAnsi="Times New Roman" w:cs="Times New Roman"/>
        </w:rPr>
        <w:t>Elderl</w:t>
      </w:r>
      <w:r w:rsidRPr="00BC2899">
        <w:rPr>
          <w:rFonts w:ascii="Times New Roman" w:hAnsi="Times New Roman" w:cs="Times New Roman"/>
          <w:spacing w:val="2"/>
        </w:rPr>
        <w:t>y</w:t>
      </w:r>
      <w:r w:rsidRPr="00BC2899">
        <w:rPr>
          <w:rFonts w:ascii="Times New Roman" w:hAnsi="Times New Roman" w:cs="Times New Roman"/>
        </w:rPr>
        <w:t>,</w:t>
      </w:r>
      <w:r w:rsidRPr="00BC2899">
        <w:rPr>
          <w:rFonts w:ascii="Times New Roman" w:hAnsi="Times New Roman" w:cs="Times New Roman"/>
          <w:spacing w:val="-6"/>
        </w:rPr>
        <w:t xml:space="preserve"> </w:t>
      </w:r>
      <w:r w:rsidRPr="00BC2899">
        <w:rPr>
          <w:rFonts w:ascii="Times New Roman" w:hAnsi="Times New Roman" w:cs="Times New Roman"/>
        </w:rPr>
        <w:t>Disabled</w:t>
      </w:r>
      <w:r w:rsidRPr="00BC2899">
        <w:rPr>
          <w:rFonts w:ascii="Times New Roman" w:hAnsi="Times New Roman" w:cs="Times New Roman"/>
          <w:spacing w:val="-7"/>
        </w:rPr>
        <w:t xml:space="preserve"> </w:t>
      </w:r>
      <w:r w:rsidRPr="00BC2899">
        <w:rPr>
          <w:rFonts w:ascii="Times New Roman" w:hAnsi="Times New Roman" w:cs="Times New Roman"/>
        </w:rPr>
        <w:t>and</w:t>
      </w:r>
      <w:r w:rsidRPr="00BC2899">
        <w:rPr>
          <w:rFonts w:ascii="Times New Roman" w:hAnsi="Times New Roman" w:cs="Times New Roman"/>
          <w:spacing w:val="-3"/>
        </w:rPr>
        <w:t xml:space="preserve"> </w:t>
      </w:r>
      <w:r w:rsidRPr="00BC2899">
        <w:rPr>
          <w:rFonts w:ascii="Times New Roman" w:hAnsi="Times New Roman" w:cs="Times New Roman"/>
        </w:rPr>
        <w:t>Children,</w:t>
      </w:r>
      <w:r w:rsidRPr="00BC2899">
        <w:rPr>
          <w:rFonts w:ascii="Times New Roman" w:hAnsi="Times New Roman" w:cs="Times New Roman"/>
          <w:spacing w:val="-7"/>
        </w:rPr>
        <w:t xml:space="preserve"> </w:t>
      </w:r>
      <w:r w:rsidRPr="00BC2899">
        <w:rPr>
          <w:rFonts w:ascii="Times New Roman" w:hAnsi="Times New Roman" w:cs="Times New Roman"/>
          <w:i/>
          <w:iCs/>
        </w:rPr>
        <w:t>see</w:t>
      </w:r>
      <w:r w:rsidR="00802714" w:rsidRPr="00BC2899">
        <w:rPr>
          <w:rFonts w:ascii="Times New Roman" w:hAnsi="Times New Roman" w:cs="Times New Roman"/>
        </w:rPr>
        <w:t xml:space="preserve"> </w:t>
      </w:r>
      <w:r w:rsidRPr="00BC2899">
        <w:rPr>
          <w:rFonts w:ascii="Times New Roman" w:hAnsi="Times New Roman" w:cs="Times New Roman"/>
        </w:rPr>
        <w:t>130</w:t>
      </w:r>
      <w:r w:rsidRPr="00BC2899">
        <w:rPr>
          <w:rFonts w:ascii="Times New Roman" w:hAnsi="Times New Roman" w:cs="Times New Roman"/>
          <w:spacing w:val="-7"/>
        </w:rPr>
        <w:t xml:space="preserve"> </w:t>
      </w:r>
      <w:r w:rsidRPr="00BC2899">
        <w:rPr>
          <w:rFonts w:ascii="Times New Roman" w:hAnsi="Times New Roman" w:cs="Times New Roman"/>
        </w:rPr>
        <w:t>CMR</w:t>
      </w:r>
      <w:r w:rsidRPr="00BC2899">
        <w:rPr>
          <w:rFonts w:ascii="Times New Roman" w:hAnsi="Times New Roman" w:cs="Times New Roman"/>
          <w:spacing w:val="-3"/>
        </w:rPr>
        <w:t xml:space="preserve"> </w:t>
      </w:r>
      <w:r w:rsidRPr="00BC2899">
        <w:rPr>
          <w:rFonts w:ascii="Times New Roman" w:hAnsi="Times New Roman" w:cs="Times New Roman"/>
        </w:rPr>
        <w:t>4</w:t>
      </w:r>
      <w:r w:rsidRPr="00BC2899">
        <w:rPr>
          <w:rFonts w:ascii="Times New Roman" w:hAnsi="Times New Roman" w:cs="Times New Roman"/>
          <w:spacing w:val="-1"/>
        </w:rPr>
        <w:t>5</w:t>
      </w:r>
      <w:r w:rsidRPr="00BC2899">
        <w:rPr>
          <w:rFonts w:ascii="Times New Roman" w:hAnsi="Times New Roman" w:cs="Times New Roman"/>
        </w:rPr>
        <w:t>0.1</w:t>
      </w:r>
      <w:r w:rsidRPr="00BC2899">
        <w:rPr>
          <w:rFonts w:ascii="Times New Roman" w:hAnsi="Times New Roman" w:cs="Times New Roman"/>
          <w:spacing w:val="-1"/>
        </w:rPr>
        <w:t>0</w:t>
      </w:r>
      <w:r w:rsidRPr="00BC2899">
        <w:rPr>
          <w:rFonts w:ascii="Times New Roman" w:hAnsi="Times New Roman" w:cs="Times New Roman"/>
        </w:rPr>
        <w:t>6</w:t>
      </w:r>
      <w:r w:rsidR="00ED1AF1" w:rsidRPr="00BC2899">
        <w:rPr>
          <w:rFonts w:ascii="Times New Roman" w:hAnsi="Times New Roman" w:cs="Times New Roman"/>
        </w:rPr>
        <w:t xml:space="preserve">: </w:t>
      </w:r>
      <w:r w:rsidR="00ED1AF1" w:rsidRPr="00BC2899">
        <w:rPr>
          <w:rFonts w:ascii="Times New Roman" w:hAnsi="Times New Roman" w:cs="Times New Roman"/>
          <w:i/>
          <w:iCs/>
        </w:rPr>
        <w:t>Emergency Aid to the Elderly, Disabled and Children Program</w:t>
      </w:r>
      <w:r w:rsidRPr="00BC2899">
        <w:rPr>
          <w:rFonts w:ascii="Times New Roman" w:hAnsi="Times New Roman" w:cs="Times New Roman"/>
        </w:rPr>
        <w:t>.</w:t>
      </w:r>
    </w:p>
    <w:p w14:paraId="064E72E3" w14:textId="77777777" w:rsidR="0088304D" w:rsidRPr="00BC2899" w:rsidRDefault="0088304D" w:rsidP="00802714">
      <w:pPr>
        <w:widowControl w:val="0"/>
        <w:autoSpaceDE w:val="0"/>
        <w:autoSpaceDN w:val="0"/>
        <w:adjustRightInd w:val="0"/>
        <w:spacing w:after="0" w:line="260" w:lineRule="exact"/>
        <w:rPr>
          <w:rFonts w:ascii="Times New Roman" w:hAnsi="Times New Roman" w:cs="Times New Roman"/>
          <w:sz w:val="26"/>
          <w:szCs w:val="26"/>
        </w:rPr>
      </w:pPr>
    </w:p>
    <w:p w14:paraId="0A9A13C8" w14:textId="77777777" w:rsidR="0088304D" w:rsidRPr="00BC2899" w:rsidRDefault="0088304D" w:rsidP="00802714">
      <w:pPr>
        <w:widowControl w:val="0"/>
        <w:autoSpaceDE w:val="0"/>
        <w:autoSpaceDN w:val="0"/>
        <w:adjustRightInd w:val="0"/>
        <w:spacing w:after="0" w:line="240" w:lineRule="auto"/>
        <w:ind w:left="720"/>
        <w:rPr>
          <w:rFonts w:ascii="Times New Roman" w:hAnsi="Times New Roman" w:cs="Times New Roman"/>
        </w:rPr>
      </w:pPr>
      <w:r w:rsidRPr="00BC2899">
        <w:rPr>
          <w:rFonts w:ascii="Times New Roman" w:hAnsi="Times New Roman" w:cs="Times New Roman"/>
        </w:rPr>
        <w:t>(B)</w:t>
      </w:r>
      <w:r w:rsidR="00BC2899">
        <w:rPr>
          <w:rFonts w:ascii="Times New Roman" w:hAnsi="Times New Roman" w:cs="Times New Roman"/>
        </w:rPr>
        <w:t xml:space="preserve"> </w:t>
      </w:r>
      <w:r w:rsidRPr="00BC2899">
        <w:rPr>
          <w:rFonts w:ascii="Times New Roman" w:hAnsi="Times New Roman" w:cs="Times New Roman"/>
          <w:spacing w:val="43"/>
        </w:rPr>
        <w:t xml:space="preserve"> </w:t>
      </w:r>
      <w:r w:rsidRPr="00BC2899">
        <w:rPr>
          <w:rFonts w:ascii="Times New Roman" w:hAnsi="Times New Roman" w:cs="Times New Roman"/>
        </w:rPr>
        <w:t>For</w:t>
      </w:r>
      <w:r w:rsidRPr="00BC2899">
        <w:rPr>
          <w:rFonts w:ascii="Times New Roman" w:hAnsi="Times New Roman" w:cs="Times New Roman"/>
          <w:spacing w:val="-3"/>
        </w:rPr>
        <w:t xml:space="preserve"> </w:t>
      </w:r>
      <w:r w:rsidRPr="00BC2899">
        <w:rPr>
          <w:rFonts w:ascii="Times New Roman" w:hAnsi="Times New Roman" w:cs="Times New Roman"/>
        </w:rPr>
        <w:t>info</w:t>
      </w:r>
      <w:r w:rsidRPr="00BC2899">
        <w:rPr>
          <w:rFonts w:ascii="Times New Roman" w:hAnsi="Times New Roman" w:cs="Times New Roman"/>
          <w:spacing w:val="-1"/>
        </w:rPr>
        <w:t>r</w:t>
      </w:r>
      <w:r w:rsidRPr="00BC2899">
        <w:rPr>
          <w:rFonts w:ascii="Times New Roman" w:hAnsi="Times New Roman" w:cs="Times New Roman"/>
        </w:rPr>
        <w:t>mation</w:t>
      </w:r>
      <w:r w:rsidRPr="00BC2899">
        <w:rPr>
          <w:rFonts w:ascii="Times New Roman" w:hAnsi="Times New Roman" w:cs="Times New Roman"/>
          <w:spacing w:val="-2"/>
        </w:rPr>
        <w:t xml:space="preserve"> </w:t>
      </w:r>
      <w:r w:rsidRPr="00BC2899">
        <w:rPr>
          <w:rFonts w:ascii="Times New Roman" w:hAnsi="Times New Roman" w:cs="Times New Roman"/>
        </w:rPr>
        <w:t>on</w:t>
      </w:r>
      <w:r w:rsidRPr="00BC2899">
        <w:rPr>
          <w:rFonts w:ascii="Times New Roman" w:hAnsi="Times New Roman" w:cs="Times New Roman"/>
          <w:spacing w:val="-2"/>
        </w:rPr>
        <w:t xml:space="preserve"> </w:t>
      </w:r>
      <w:r w:rsidRPr="00BC2899">
        <w:rPr>
          <w:rFonts w:ascii="Times New Roman" w:hAnsi="Times New Roman" w:cs="Times New Roman"/>
        </w:rPr>
        <w:t>ve</w:t>
      </w:r>
      <w:r w:rsidRPr="00BC2899">
        <w:rPr>
          <w:rFonts w:ascii="Times New Roman" w:hAnsi="Times New Roman" w:cs="Times New Roman"/>
          <w:spacing w:val="-1"/>
        </w:rPr>
        <w:t>r</w:t>
      </w:r>
      <w:r w:rsidRPr="00BC2899">
        <w:rPr>
          <w:rFonts w:ascii="Times New Roman" w:hAnsi="Times New Roman" w:cs="Times New Roman"/>
        </w:rPr>
        <w:t>if</w:t>
      </w:r>
      <w:r w:rsidRPr="00BC2899">
        <w:rPr>
          <w:rFonts w:ascii="Times New Roman" w:hAnsi="Times New Roman" w:cs="Times New Roman"/>
          <w:spacing w:val="2"/>
        </w:rPr>
        <w:t>y</w:t>
      </w:r>
      <w:r w:rsidRPr="00BC2899">
        <w:rPr>
          <w:rFonts w:ascii="Times New Roman" w:hAnsi="Times New Roman" w:cs="Times New Roman"/>
          <w:spacing w:val="-1"/>
        </w:rPr>
        <w:t>i</w:t>
      </w:r>
      <w:r w:rsidRPr="00BC2899">
        <w:rPr>
          <w:rFonts w:ascii="Times New Roman" w:hAnsi="Times New Roman" w:cs="Times New Roman"/>
        </w:rPr>
        <w:t>ng</w:t>
      </w:r>
      <w:r w:rsidRPr="00BC2899">
        <w:rPr>
          <w:rFonts w:ascii="Times New Roman" w:hAnsi="Times New Roman" w:cs="Times New Roman"/>
          <w:spacing w:val="-5"/>
        </w:rPr>
        <w:t xml:space="preserve"> </w:t>
      </w:r>
      <w:r w:rsidRPr="00BC2899">
        <w:rPr>
          <w:rFonts w:ascii="Times New Roman" w:hAnsi="Times New Roman" w:cs="Times New Roman"/>
          <w:spacing w:val="-2"/>
        </w:rPr>
        <w:t>m</w:t>
      </w:r>
      <w:r w:rsidRPr="00BC2899">
        <w:rPr>
          <w:rFonts w:ascii="Times New Roman" w:hAnsi="Times New Roman" w:cs="Times New Roman"/>
          <w:spacing w:val="1"/>
        </w:rPr>
        <w:t>e</w:t>
      </w:r>
      <w:r w:rsidRPr="00BC2899">
        <w:rPr>
          <w:rFonts w:ascii="Times New Roman" w:hAnsi="Times New Roman" w:cs="Times New Roman"/>
          <w:spacing w:val="-2"/>
        </w:rPr>
        <w:t>m</w:t>
      </w:r>
      <w:r w:rsidRPr="00BC2899">
        <w:rPr>
          <w:rFonts w:ascii="Times New Roman" w:hAnsi="Times New Roman" w:cs="Times New Roman"/>
          <w:spacing w:val="1"/>
        </w:rPr>
        <w:t>b</w:t>
      </w:r>
      <w:r w:rsidRPr="00BC2899">
        <w:rPr>
          <w:rFonts w:ascii="Times New Roman" w:hAnsi="Times New Roman" w:cs="Times New Roman"/>
        </w:rPr>
        <w:t>er</w:t>
      </w:r>
      <w:r w:rsidRPr="00BC2899">
        <w:rPr>
          <w:rFonts w:ascii="Times New Roman" w:hAnsi="Times New Roman" w:cs="Times New Roman"/>
          <w:spacing w:val="-3"/>
        </w:rPr>
        <w:t xml:space="preserve"> </w:t>
      </w:r>
      <w:r w:rsidRPr="00BC2899">
        <w:rPr>
          <w:rFonts w:ascii="Times New Roman" w:hAnsi="Times New Roman" w:cs="Times New Roman"/>
        </w:rPr>
        <w:t>eligibili</w:t>
      </w:r>
      <w:r w:rsidRPr="00BC2899">
        <w:rPr>
          <w:rFonts w:ascii="Times New Roman" w:hAnsi="Times New Roman" w:cs="Times New Roman"/>
          <w:spacing w:val="-1"/>
        </w:rPr>
        <w:t>t</w:t>
      </w:r>
      <w:r w:rsidRPr="00BC2899">
        <w:rPr>
          <w:rFonts w:ascii="Times New Roman" w:hAnsi="Times New Roman" w:cs="Times New Roman"/>
        </w:rPr>
        <w:t>y</w:t>
      </w:r>
      <w:r w:rsidRPr="00BC2899">
        <w:rPr>
          <w:rFonts w:ascii="Times New Roman" w:hAnsi="Times New Roman" w:cs="Times New Roman"/>
          <w:spacing w:val="1"/>
        </w:rPr>
        <w:t xml:space="preserve"> </w:t>
      </w:r>
      <w:r w:rsidRPr="00BC2899">
        <w:rPr>
          <w:rFonts w:ascii="Times New Roman" w:hAnsi="Times New Roman" w:cs="Times New Roman"/>
          <w:spacing w:val="-1"/>
        </w:rPr>
        <w:t>a</w:t>
      </w:r>
      <w:r w:rsidRPr="00BC2899">
        <w:rPr>
          <w:rFonts w:ascii="Times New Roman" w:hAnsi="Times New Roman" w:cs="Times New Roman"/>
        </w:rPr>
        <w:t>nd</w:t>
      </w:r>
      <w:r w:rsidRPr="00BC2899">
        <w:rPr>
          <w:rFonts w:ascii="Times New Roman" w:hAnsi="Times New Roman" w:cs="Times New Roman"/>
          <w:spacing w:val="-2"/>
        </w:rPr>
        <w:t xml:space="preserve"> </w:t>
      </w:r>
      <w:r w:rsidRPr="00BC2899">
        <w:rPr>
          <w:rFonts w:ascii="Times New Roman" w:hAnsi="Times New Roman" w:cs="Times New Roman"/>
        </w:rPr>
        <w:t>coverage</w:t>
      </w:r>
      <w:r w:rsidRPr="00BC2899">
        <w:rPr>
          <w:rFonts w:ascii="Times New Roman" w:hAnsi="Times New Roman" w:cs="Times New Roman"/>
          <w:spacing w:val="-6"/>
        </w:rPr>
        <w:t xml:space="preserve"> </w:t>
      </w:r>
      <w:r w:rsidRPr="00BC2899">
        <w:rPr>
          <w:rFonts w:ascii="Times New Roman" w:hAnsi="Times New Roman" w:cs="Times New Roman"/>
          <w:spacing w:val="-1"/>
        </w:rPr>
        <w:t>t</w:t>
      </w:r>
      <w:r w:rsidRPr="00BC2899">
        <w:rPr>
          <w:rFonts w:ascii="Times New Roman" w:hAnsi="Times New Roman" w:cs="Times New Roman"/>
        </w:rPr>
        <w:t>ype,</w:t>
      </w:r>
      <w:r w:rsidRPr="00BC2899">
        <w:rPr>
          <w:rFonts w:ascii="Times New Roman" w:hAnsi="Times New Roman" w:cs="Times New Roman"/>
          <w:spacing w:val="-3"/>
        </w:rPr>
        <w:t xml:space="preserve"> </w:t>
      </w:r>
      <w:r w:rsidRPr="00BC2899">
        <w:rPr>
          <w:rFonts w:ascii="Times New Roman" w:hAnsi="Times New Roman" w:cs="Times New Roman"/>
          <w:i/>
          <w:iCs/>
        </w:rPr>
        <w:t>see</w:t>
      </w:r>
      <w:r w:rsidRPr="00BC2899">
        <w:rPr>
          <w:rFonts w:ascii="Times New Roman" w:hAnsi="Times New Roman" w:cs="Times New Roman"/>
          <w:spacing w:val="-3"/>
        </w:rPr>
        <w:t xml:space="preserve"> </w:t>
      </w:r>
      <w:r w:rsidRPr="00BC2899">
        <w:rPr>
          <w:rFonts w:ascii="Times New Roman" w:hAnsi="Times New Roman" w:cs="Times New Roman"/>
        </w:rPr>
        <w:t>130</w:t>
      </w:r>
      <w:r w:rsidRPr="00BC2899">
        <w:rPr>
          <w:rFonts w:ascii="Times New Roman" w:hAnsi="Times New Roman" w:cs="Times New Roman"/>
          <w:spacing w:val="-4"/>
        </w:rPr>
        <w:t xml:space="preserve"> </w:t>
      </w:r>
      <w:r w:rsidRPr="00BC2899">
        <w:rPr>
          <w:rFonts w:ascii="Times New Roman" w:hAnsi="Times New Roman" w:cs="Times New Roman"/>
        </w:rPr>
        <w:t>CMR</w:t>
      </w:r>
      <w:r w:rsidRPr="00BC2899">
        <w:rPr>
          <w:rFonts w:ascii="Times New Roman" w:hAnsi="Times New Roman" w:cs="Times New Roman"/>
          <w:spacing w:val="-4"/>
        </w:rPr>
        <w:t xml:space="preserve"> </w:t>
      </w:r>
      <w:r w:rsidRPr="00BC2899">
        <w:rPr>
          <w:rFonts w:ascii="Times New Roman" w:hAnsi="Times New Roman" w:cs="Times New Roman"/>
        </w:rPr>
        <w:t>450.107</w:t>
      </w:r>
      <w:r w:rsidR="00ED1AF1" w:rsidRPr="00BC2899">
        <w:rPr>
          <w:rFonts w:ascii="Times New Roman" w:hAnsi="Times New Roman" w:cs="Times New Roman"/>
        </w:rPr>
        <w:t xml:space="preserve">: </w:t>
      </w:r>
      <w:r w:rsidR="00ED1AF1" w:rsidRPr="00BC2899">
        <w:rPr>
          <w:rFonts w:ascii="Times New Roman" w:hAnsi="Times New Roman" w:cs="Times New Roman"/>
          <w:i/>
          <w:iCs/>
        </w:rPr>
        <w:t>Eligible Members and the MassHealth Card</w:t>
      </w:r>
      <w:r w:rsidRPr="00BC2899">
        <w:rPr>
          <w:rFonts w:ascii="Times New Roman" w:hAnsi="Times New Roman" w:cs="Times New Roman"/>
        </w:rPr>
        <w:t>.</w:t>
      </w:r>
    </w:p>
    <w:p w14:paraId="5C80148F" w14:textId="77777777" w:rsidR="00654C49" w:rsidRDefault="00654C49" w:rsidP="00654C49">
      <w:pPr>
        <w:widowControl w:val="0"/>
        <w:autoSpaceDE w:val="0"/>
        <w:autoSpaceDN w:val="0"/>
        <w:adjustRightInd w:val="0"/>
        <w:spacing w:after="0" w:line="240" w:lineRule="auto"/>
        <w:rPr>
          <w:rFonts w:ascii="Times New Roman" w:hAnsi="Times New Roman" w:cs="Times New Roman"/>
        </w:rPr>
      </w:pPr>
    </w:p>
    <w:p w14:paraId="38A19E26" w14:textId="71560288" w:rsidR="00654C49" w:rsidRPr="00BC2899" w:rsidRDefault="00654C49" w:rsidP="00654C49">
      <w:pPr>
        <w:tabs>
          <w:tab w:val="left" w:pos="936"/>
          <w:tab w:val="left" w:pos="1314"/>
          <w:tab w:val="left" w:pos="1692"/>
          <w:tab w:val="left" w:pos="2070"/>
        </w:tabs>
        <w:spacing w:after="0" w:line="240" w:lineRule="auto"/>
        <w:rPr>
          <w:rFonts w:ascii="Times New Roman" w:hAnsi="Times New Roman" w:cs="Times New Roman"/>
          <w:szCs w:val="20"/>
        </w:rPr>
      </w:pPr>
      <w:r w:rsidRPr="00BC2899">
        <w:rPr>
          <w:rFonts w:ascii="Times New Roman" w:hAnsi="Times New Roman" w:cs="Times New Roman"/>
          <w:szCs w:val="20"/>
          <w:u w:val="single"/>
        </w:rPr>
        <w:t>456.404:  Requirements for Provider Participation: In-state</w:t>
      </w:r>
    </w:p>
    <w:p w14:paraId="2B3CE1D6" w14:textId="77777777" w:rsidR="00654C49" w:rsidRPr="00BC2899" w:rsidRDefault="00654C49" w:rsidP="00654C49">
      <w:pPr>
        <w:tabs>
          <w:tab w:val="left" w:pos="936"/>
          <w:tab w:val="left" w:pos="1314"/>
          <w:tab w:val="left" w:pos="1692"/>
          <w:tab w:val="left" w:pos="2070"/>
        </w:tabs>
        <w:spacing w:after="0" w:line="240" w:lineRule="auto"/>
        <w:rPr>
          <w:rFonts w:ascii="Times New Roman" w:hAnsi="Times New Roman" w:cs="Times New Roman"/>
          <w:szCs w:val="20"/>
        </w:rPr>
      </w:pPr>
    </w:p>
    <w:p w14:paraId="59B093E6" w14:textId="77777777" w:rsidR="00654C49" w:rsidRPr="00BC2899" w:rsidRDefault="00654C49" w:rsidP="00654C49">
      <w:pPr>
        <w:tabs>
          <w:tab w:val="left" w:pos="936"/>
          <w:tab w:val="left" w:pos="1314"/>
          <w:tab w:val="left" w:pos="1692"/>
          <w:tab w:val="left" w:pos="2070"/>
        </w:tabs>
        <w:spacing w:after="0" w:line="240" w:lineRule="auto"/>
        <w:ind w:left="720" w:firstLine="360"/>
        <w:rPr>
          <w:rFonts w:ascii="Times New Roman" w:hAnsi="Times New Roman" w:cs="Times New Roman"/>
          <w:szCs w:val="20"/>
        </w:rPr>
      </w:pPr>
      <w:r w:rsidRPr="00BC2899">
        <w:rPr>
          <w:rFonts w:ascii="Times New Roman" w:hAnsi="Times New Roman" w:cs="Times New Roman"/>
          <w:szCs w:val="20"/>
        </w:rPr>
        <w:t>To be eligible to participate in MassHealth, a nursing facility located in Massachusetts must</w:t>
      </w:r>
    </w:p>
    <w:p w14:paraId="6626D17E" w14:textId="77777777" w:rsidR="00654C49" w:rsidRPr="00BC2899" w:rsidRDefault="00654C49" w:rsidP="00654C49">
      <w:pPr>
        <w:tabs>
          <w:tab w:val="left" w:pos="936"/>
          <w:tab w:val="left" w:pos="1314"/>
          <w:tab w:val="left" w:pos="1692"/>
          <w:tab w:val="left" w:pos="2070"/>
        </w:tabs>
        <w:spacing w:after="0" w:line="240" w:lineRule="auto"/>
        <w:rPr>
          <w:rFonts w:ascii="Times New Roman" w:hAnsi="Times New Roman" w:cs="Times New Roman"/>
          <w:szCs w:val="20"/>
        </w:rPr>
      </w:pPr>
    </w:p>
    <w:p w14:paraId="7A3FC109" w14:textId="0BAC21AE" w:rsidR="00654C49" w:rsidRPr="00BC2899" w:rsidRDefault="00654C49" w:rsidP="00654C49">
      <w:pPr>
        <w:tabs>
          <w:tab w:val="left" w:pos="936"/>
          <w:tab w:val="left" w:pos="1314"/>
          <w:tab w:val="left" w:pos="1692"/>
          <w:tab w:val="left" w:pos="2070"/>
        </w:tabs>
        <w:spacing w:after="0" w:line="240" w:lineRule="auto"/>
        <w:ind w:left="720"/>
        <w:rPr>
          <w:rFonts w:ascii="Times New Roman" w:hAnsi="Times New Roman" w:cs="Times New Roman"/>
          <w:szCs w:val="20"/>
        </w:rPr>
      </w:pPr>
      <w:r w:rsidRPr="00BC2899">
        <w:rPr>
          <w:rFonts w:ascii="Times New Roman" w:hAnsi="Times New Roman" w:cs="Times New Roman"/>
          <w:szCs w:val="20"/>
        </w:rPr>
        <w:t>(A)  be licensed by the Massachusetts Department of Public Health to operate such a facility;</w:t>
      </w:r>
    </w:p>
    <w:p w14:paraId="7ADD768B" w14:textId="77777777" w:rsidR="00654C49" w:rsidRPr="00BC2899" w:rsidRDefault="00654C49" w:rsidP="00654C49">
      <w:pPr>
        <w:tabs>
          <w:tab w:val="left" w:pos="936"/>
          <w:tab w:val="left" w:pos="1314"/>
          <w:tab w:val="left" w:pos="1692"/>
          <w:tab w:val="left" w:pos="2070"/>
        </w:tabs>
        <w:spacing w:after="0" w:line="240" w:lineRule="auto"/>
        <w:ind w:left="720"/>
        <w:rPr>
          <w:rFonts w:ascii="Times New Roman" w:hAnsi="Times New Roman" w:cs="Times New Roman"/>
          <w:szCs w:val="20"/>
        </w:rPr>
      </w:pPr>
    </w:p>
    <w:p w14:paraId="1D19B181" w14:textId="6594D6DE" w:rsidR="00654C49" w:rsidRPr="00BC2899" w:rsidRDefault="00654C49" w:rsidP="00654C49">
      <w:pPr>
        <w:tabs>
          <w:tab w:val="left" w:pos="936"/>
          <w:tab w:val="left" w:pos="1314"/>
          <w:tab w:val="left" w:pos="1692"/>
          <w:tab w:val="left" w:pos="2070"/>
        </w:tabs>
        <w:spacing w:after="0" w:line="240" w:lineRule="auto"/>
        <w:ind w:left="720"/>
        <w:rPr>
          <w:rFonts w:ascii="Times New Roman" w:hAnsi="Times New Roman" w:cs="Times New Roman"/>
        </w:rPr>
      </w:pPr>
      <w:r w:rsidRPr="1DDA678D">
        <w:rPr>
          <w:rFonts w:ascii="Times New Roman" w:hAnsi="Times New Roman" w:cs="Times New Roman"/>
        </w:rPr>
        <w:t>(B)  be continuously certified by the Massachusetts Department of Public Health as meeting the federal requirements for participation in MassHealth in accordance with Title XIX of the Social Security Act</w:t>
      </w:r>
      <w:r>
        <w:t xml:space="preserve"> </w:t>
      </w:r>
      <w:r w:rsidRPr="1DDA678D">
        <w:rPr>
          <w:rFonts w:ascii="Times New Roman" w:hAnsi="Times New Roman" w:cs="Times New Roman"/>
        </w:rPr>
        <w:t>and the Medicare program under Title XVIII of the Social Security Act to the extent required under 130 CMR 456.406;</w:t>
      </w:r>
    </w:p>
    <w:p w14:paraId="7DBB50D7" w14:textId="77777777" w:rsidR="00654C49" w:rsidRPr="00BC2899" w:rsidRDefault="00654C49" w:rsidP="00654C49">
      <w:pPr>
        <w:tabs>
          <w:tab w:val="left" w:pos="936"/>
          <w:tab w:val="left" w:pos="1314"/>
          <w:tab w:val="left" w:pos="1692"/>
          <w:tab w:val="left" w:pos="2070"/>
        </w:tabs>
        <w:spacing w:after="0" w:line="240" w:lineRule="auto"/>
        <w:ind w:left="720"/>
        <w:rPr>
          <w:rFonts w:ascii="Times New Roman" w:hAnsi="Times New Roman" w:cs="Times New Roman"/>
          <w:szCs w:val="20"/>
        </w:rPr>
      </w:pPr>
    </w:p>
    <w:p w14:paraId="1619440A" w14:textId="77777777" w:rsidR="00654C49" w:rsidRPr="00BC2899" w:rsidRDefault="00654C49" w:rsidP="00654C49">
      <w:pPr>
        <w:tabs>
          <w:tab w:val="left" w:pos="936"/>
          <w:tab w:val="left" w:pos="1314"/>
          <w:tab w:val="left" w:pos="1692"/>
          <w:tab w:val="left" w:pos="2070"/>
        </w:tabs>
        <w:spacing w:after="0" w:line="240" w:lineRule="auto"/>
        <w:ind w:left="720"/>
        <w:rPr>
          <w:rFonts w:ascii="Times New Roman" w:hAnsi="Times New Roman" w:cs="Times New Roman"/>
          <w:szCs w:val="20"/>
        </w:rPr>
      </w:pPr>
      <w:r w:rsidRPr="00BC2899">
        <w:rPr>
          <w:rFonts w:ascii="Times New Roman" w:hAnsi="Times New Roman" w:cs="Times New Roman"/>
          <w:szCs w:val="20"/>
        </w:rPr>
        <w:t>(C)  participate in the Medicare program under Title XVIII of the Social Security Act to the extent required under 130</w:t>
      </w:r>
      <w:r>
        <w:rPr>
          <w:rFonts w:ascii="Times New Roman" w:hAnsi="Times New Roman" w:cs="Times New Roman"/>
          <w:szCs w:val="20"/>
        </w:rPr>
        <w:t xml:space="preserve"> </w:t>
      </w:r>
      <w:r w:rsidRPr="00BC2899">
        <w:rPr>
          <w:rFonts w:ascii="Times New Roman" w:hAnsi="Times New Roman" w:cs="Times New Roman"/>
          <w:szCs w:val="20"/>
        </w:rPr>
        <w:t>CMR</w:t>
      </w:r>
      <w:r>
        <w:rPr>
          <w:rFonts w:ascii="Times New Roman" w:hAnsi="Times New Roman" w:cs="Times New Roman"/>
          <w:szCs w:val="20"/>
        </w:rPr>
        <w:t xml:space="preserve"> </w:t>
      </w:r>
      <w:r w:rsidRPr="00BC2899">
        <w:rPr>
          <w:rFonts w:ascii="Times New Roman" w:hAnsi="Times New Roman" w:cs="Times New Roman"/>
          <w:szCs w:val="20"/>
        </w:rPr>
        <w:t>456.406;</w:t>
      </w:r>
    </w:p>
    <w:p w14:paraId="6253F7E4" w14:textId="77777777" w:rsidR="00654C49" w:rsidRPr="00BC2899" w:rsidRDefault="00654C49" w:rsidP="00654C49">
      <w:pPr>
        <w:tabs>
          <w:tab w:val="left" w:pos="936"/>
          <w:tab w:val="left" w:pos="1314"/>
          <w:tab w:val="left" w:pos="1692"/>
          <w:tab w:val="left" w:pos="2070"/>
        </w:tabs>
        <w:spacing w:after="0" w:line="240" w:lineRule="auto"/>
        <w:ind w:left="720"/>
        <w:rPr>
          <w:rFonts w:ascii="Times New Roman" w:hAnsi="Times New Roman" w:cs="Times New Roman"/>
          <w:szCs w:val="20"/>
        </w:rPr>
      </w:pPr>
    </w:p>
    <w:p w14:paraId="4A59D1E0" w14:textId="77777777" w:rsidR="00654C49" w:rsidRPr="00BC2899" w:rsidRDefault="00654C49" w:rsidP="00654C49">
      <w:pPr>
        <w:tabs>
          <w:tab w:val="left" w:pos="936"/>
          <w:tab w:val="left" w:pos="1314"/>
          <w:tab w:val="left" w:pos="1692"/>
          <w:tab w:val="left" w:pos="2070"/>
        </w:tabs>
        <w:spacing w:after="0" w:line="240" w:lineRule="auto"/>
        <w:ind w:left="720"/>
        <w:rPr>
          <w:rFonts w:ascii="Times New Roman" w:hAnsi="Times New Roman" w:cs="Times New Roman"/>
          <w:szCs w:val="20"/>
        </w:rPr>
      </w:pPr>
      <w:r w:rsidRPr="00BC2899">
        <w:rPr>
          <w:rFonts w:ascii="Times New Roman" w:hAnsi="Times New Roman" w:cs="Times New Roman"/>
          <w:szCs w:val="20"/>
        </w:rPr>
        <w:t>(D)  enter into a provider agreement with MassHealth;</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F37BED" w:rsidRPr="00BC2899" w14:paraId="3F4A7FB3" w14:textId="77777777" w:rsidTr="00C31E0F">
        <w:trPr>
          <w:trHeight w:hRule="exact" w:val="864"/>
        </w:trPr>
        <w:tc>
          <w:tcPr>
            <w:tcW w:w="4080" w:type="dxa"/>
            <w:tcBorders>
              <w:bottom w:val="nil"/>
            </w:tcBorders>
          </w:tcPr>
          <w:p w14:paraId="0A7E8C26" w14:textId="77777777" w:rsidR="00F37BED" w:rsidRPr="00BC2899" w:rsidRDefault="00F37BED" w:rsidP="00C31E0F">
            <w:pPr>
              <w:widowControl w:val="0"/>
              <w:tabs>
                <w:tab w:val="left" w:pos="936"/>
                <w:tab w:val="left" w:pos="1314"/>
                <w:tab w:val="left" w:pos="1692"/>
                <w:tab w:val="left" w:pos="2070"/>
              </w:tabs>
              <w:spacing w:before="120" w:after="0" w:line="240" w:lineRule="auto"/>
              <w:jc w:val="center"/>
              <w:rPr>
                <w:rFonts w:ascii="Arial" w:hAnsi="Arial" w:cs="Arial"/>
                <w:b/>
                <w:sz w:val="20"/>
                <w:szCs w:val="20"/>
              </w:rPr>
            </w:pPr>
            <w:bookmarkStart w:id="0" w:name="_Hlk126748940"/>
            <w:r w:rsidRPr="00BC2899">
              <w:rPr>
                <w:rFonts w:ascii="Arial" w:hAnsi="Arial" w:cs="Arial"/>
                <w:b/>
                <w:sz w:val="20"/>
                <w:szCs w:val="20"/>
              </w:rPr>
              <w:lastRenderedPageBreak/>
              <w:t>Commonwealth of Massachusetts</w:t>
            </w:r>
          </w:p>
          <w:p w14:paraId="33D344CE" w14:textId="77777777" w:rsidR="00F37BED" w:rsidRPr="00BC2899" w:rsidRDefault="00F37BED" w:rsidP="00C31E0F">
            <w:pPr>
              <w:widowControl w:val="0"/>
              <w:tabs>
                <w:tab w:val="left" w:pos="936"/>
                <w:tab w:val="left" w:pos="1314"/>
                <w:tab w:val="left" w:pos="1692"/>
                <w:tab w:val="left" w:pos="2070"/>
              </w:tabs>
              <w:spacing w:after="0" w:line="240" w:lineRule="auto"/>
              <w:jc w:val="center"/>
              <w:rPr>
                <w:rFonts w:ascii="Arial" w:hAnsi="Arial" w:cs="Arial"/>
                <w:b/>
                <w:sz w:val="20"/>
                <w:szCs w:val="20"/>
              </w:rPr>
            </w:pPr>
            <w:r w:rsidRPr="00BC2899">
              <w:rPr>
                <w:rFonts w:ascii="Arial" w:hAnsi="Arial" w:cs="Arial"/>
                <w:b/>
                <w:sz w:val="20"/>
                <w:szCs w:val="20"/>
              </w:rPr>
              <w:t>MassHealth</w:t>
            </w:r>
          </w:p>
          <w:p w14:paraId="4B0352C0" w14:textId="77777777" w:rsidR="00F37BED" w:rsidRPr="00BC2899" w:rsidRDefault="00F37BED" w:rsidP="00C31E0F">
            <w:pPr>
              <w:widowControl w:val="0"/>
              <w:tabs>
                <w:tab w:val="left" w:pos="936"/>
                <w:tab w:val="left" w:pos="1314"/>
                <w:tab w:val="left" w:pos="1692"/>
                <w:tab w:val="left" w:pos="2070"/>
              </w:tabs>
              <w:spacing w:after="0" w:line="240" w:lineRule="auto"/>
              <w:jc w:val="center"/>
              <w:rPr>
                <w:rFonts w:ascii="Arial" w:hAnsi="Arial" w:cs="Arial"/>
                <w:b/>
                <w:sz w:val="20"/>
                <w:szCs w:val="20"/>
              </w:rPr>
            </w:pPr>
            <w:r w:rsidRPr="00BC2899">
              <w:rPr>
                <w:rFonts w:ascii="Arial" w:hAnsi="Arial" w:cs="Arial"/>
                <w:b/>
                <w:sz w:val="20"/>
                <w:szCs w:val="20"/>
              </w:rPr>
              <w:t>Provider Manual Series</w:t>
            </w:r>
          </w:p>
        </w:tc>
        <w:tc>
          <w:tcPr>
            <w:tcW w:w="3750" w:type="dxa"/>
          </w:tcPr>
          <w:p w14:paraId="598A6744" w14:textId="77777777" w:rsidR="00F37BED" w:rsidRPr="00BC2899" w:rsidRDefault="00F37BED" w:rsidP="00C31E0F">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sidRPr="00BC2899">
              <w:rPr>
                <w:rFonts w:ascii="Arial" w:hAnsi="Arial" w:cs="Arial"/>
                <w:b/>
                <w:sz w:val="20"/>
                <w:szCs w:val="20"/>
              </w:rPr>
              <w:t>Subchapter Number and Title</w:t>
            </w:r>
          </w:p>
          <w:p w14:paraId="2DA87B8A" w14:textId="77777777" w:rsidR="00F37BED" w:rsidRPr="00BC2899" w:rsidRDefault="00F37BED" w:rsidP="00C31E0F">
            <w:pPr>
              <w:widowControl w:val="0"/>
              <w:tabs>
                <w:tab w:val="left" w:pos="936"/>
                <w:tab w:val="left" w:pos="1314"/>
                <w:tab w:val="left" w:pos="1692"/>
                <w:tab w:val="left" w:pos="2070"/>
              </w:tabs>
              <w:spacing w:after="0" w:line="240" w:lineRule="auto"/>
              <w:jc w:val="center"/>
              <w:rPr>
                <w:rFonts w:ascii="Arial" w:hAnsi="Arial" w:cs="Arial"/>
                <w:sz w:val="20"/>
                <w:szCs w:val="20"/>
              </w:rPr>
            </w:pPr>
            <w:r w:rsidRPr="00BC2899">
              <w:rPr>
                <w:rFonts w:ascii="Arial" w:hAnsi="Arial" w:cs="Arial"/>
                <w:sz w:val="20"/>
                <w:szCs w:val="20"/>
              </w:rPr>
              <w:t>1.  Program Regulations</w:t>
            </w:r>
          </w:p>
          <w:p w14:paraId="33981CD3" w14:textId="77777777" w:rsidR="00F37BED" w:rsidRPr="00BC2899" w:rsidRDefault="00F37BED" w:rsidP="00C31E0F">
            <w:pPr>
              <w:widowControl w:val="0"/>
              <w:tabs>
                <w:tab w:val="left" w:pos="936"/>
                <w:tab w:val="left" w:pos="1314"/>
                <w:tab w:val="left" w:pos="1692"/>
                <w:tab w:val="left" w:pos="2070"/>
              </w:tabs>
              <w:spacing w:after="0" w:line="240" w:lineRule="auto"/>
              <w:jc w:val="center"/>
              <w:rPr>
                <w:rFonts w:ascii="Arial" w:hAnsi="Arial" w:cs="Arial"/>
                <w:sz w:val="20"/>
                <w:szCs w:val="20"/>
              </w:rPr>
            </w:pPr>
            <w:r w:rsidRPr="00BC2899">
              <w:rPr>
                <w:rFonts w:ascii="Arial" w:hAnsi="Arial" w:cs="Arial"/>
                <w:sz w:val="20"/>
                <w:szCs w:val="20"/>
              </w:rPr>
              <w:t xml:space="preserve">(130 </w:t>
            </w:r>
            <w:r w:rsidRPr="00BC2899">
              <w:rPr>
                <w:rFonts w:ascii="Arial" w:hAnsi="Arial" w:cs="Arial"/>
                <w:iCs/>
                <w:sz w:val="20"/>
                <w:szCs w:val="20"/>
              </w:rPr>
              <w:t>CMR</w:t>
            </w:r>
            <w:r w:rsidRPr="00BC2899">
              <w:rPr>
                <w:rFonts w:ascii="Arial" w:hAnsi="Arial" w:cs="Arial"/>
                <w:sz w:val="20"/>
                <w:szCs w:val="20"/>
              </w:rPr>
              <w:t xml:space="preserve"> 456.000)</w:t>
            </w:r>
          </w:p>
        </w:tc>
        <w:tc>
          <w:tcPr>
            <w:tcW w:w="1771" w:type="dxa"/>
          </w:tcPr>
          <w:p w14:paraId="6D968D43" w14:textId="77777777" w:rsidR="00F37BED" w:rsidRPr="00BC2899" w:rsidRDefault="00F37BED" w:rsidP="00C31E0F">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sidRPr="00BC2899">
              <w:rPr>
                <w:rFonts w:ascii="Arial" w:hAnsi="Arial" w:cs="Arial"/>
                <w:b/>
                <w:sz w:val="20"/>
                <w:szCs w:val="20"/>
              </w:rPr>
              <w:t>Page</w:t>
            </w:r>
          </w:p>
          <w:p w14:paraId="43B62F89" w14:textId="77777777" w:rsidR="00F37BED" w:rsidRPr="00BC2899" w:rsidRDefault="00F37BED" w:rsidP="00C31E0F">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sidRPr="00BC2899">
              <w:rPr>
                <w:rFonts w:ascii="Arial" w:hAnsi="Arial" w:cs="Arial"/>
                <w:sz w:val="20"/>
                <w:szCs w:val="20"/>
              </w:rPr>
              <w:t>4-4</w:t>
            </w:r>
          </w:p>
        </w:tc>
      </w:tr>
      <w:tr w:rsidR="00F37BED" w:rsidRPr="00BC2899" w14:paraId="65E24256" w14:textId="77777777" w:rsidTr="00C31E0F">
        <w:trPr>
          <w:trHeight w:hRule="exact" w:val="864"/>
        </w:trPr>
        <w:tc>
          <w:tcPr>
            <w:tcW w:w="4080" w:type="dxa"/>
            <w:tcBorders>
              <w:top w:val="nil"/>
            </w:tcBorders>
            <w:vAlign w:val="center"/>
          </w:tcPr>
          <w:p w14:paraId="2811C335" w14:textId="77777777" w:rsidR="00F37BED" w:rsidRPr="00BC2899" w:rsidRDefault="00F37BED" w:rsidP="00C31E0F">
            <w:pPr>
              <w:widowControl w:val="0"/>
              <w:tabs>
                <w:tab w:val="left" w:pos="936"/>
                <w:tab w:val="left" w:pos="1314"/>
                <w:tab w:val="left" w:pos="1692"/>
                <w:tab w:val="left" w:pos="2070"/>
              </w:tabs>
              <w:spacing w:after="0" w:line="240" w:lineRule="auto"/>
              <w:jc w:val="center"/>
              <w:rPr>
                <w:rFonts w:ascii="Arial" w:hAnsi="Arial" w:cs="Arial"/>
                <w:sz w:val="20"/>
                <w:szCs w:val="20"/>
              </w:rPr>
            </w:pPr>
            <w:r w:rsidRPr="00BC2899">
              <w:rPr>
                <w:rFonts w:ascii="Arial" w:hAnsi="Arial" w:cs="Arial"/>
                <w:sz w:val="20"/>
                <w:szCs w:val="20"/>
              </w:rPr>
              <w:t>Nursing Facility Manual</w:t>
            </w:r>
          </w:p>
        </w:tc>
        <w:tc>
          <w:tcPr>
            <w:tcW w:w="3750" w:type="dxa"/>
          </w:tcPr>
          <w:p w14:paraId="4C7A7F2D" w14:textId="77777777" w:rsidR="00F37BED" w:rsidRPr="00BC2899" w:rsidRDefault="00F37BED" w:rsidP="00C31E0F">
            <w:pPr>
              <w:widowControl w:val="0"/>
              <w:tabs>
                <w:tab w:val="left" w:pos="936"/>
                <w:tab w:val="left" w:pos="1314"/>
                <w:tab w:val="left" w:pos="1692"/>
                <w:tab w:val="left" w:pos="2070"/>
              </w:tabs>
              <w:spacing w:before="120" w:after="0" w:line="240" w:lineRule="auto"/>
              <w:jc w:val="center"/>
              <w:rPr>
                <w:rFonts w:ascii="Arial" w:hAnsi="Arial" w:cs="Arial"/>
                <w:b/>
                <w:sz w:val="20"/>
                <w:szCs w:val="20"/>
              </w:rPr>
            </w:pPr>
            <w:r w:rsidRPr="00BC2899">
              <w:rPr>
                <w:rFonts w:ascii="Arial" w:hAnsi="Arial" w:cs="Arial"/>
                <w:b/>
                <w:sz w:val="20"/>
                <w:szCs w:val="20"/>
              </w:rPr>
              <w:t>Transmittal Letter</w:t>
            </w:r>
          </w:p>
          <w:p w14:paraId="126DC0A9" w14:textId="77777777" w:rsidR="00F37BED" w:rsidRPr="00BC2899" w:rsidRDefault="00F37BED" w:rsidP="00C31E0F">
            <w:pPr>
              <w:widowControl w:val="0"/>
              <w:tabs>
                <w:tab w:val="left" w:pos="936"/>
                <w:tab w:val="left" w:pos="1314"/>
                <w:tab w:val="left" w:pos="1692"/>
                <w:tab w:val="left" w:pos="2070"/>
              </w:tabs>
              <w:spacing w:before="120" w:after="0" w:line="240" w:lineRule="auto"/>
              <w:jc w:val="center"/>
              <w:rPr>
                <w:rFonts w:ascii="Arial" w:hAnsi="Arial" w:cs="Arial"/>
                <w:b/>
                <w:sz w:val="20"/>
                <w:szCs w:val="20"/>
              </w:rPr>
            </w:pPr>
            <w:r w:rsidRPr="00BC2899">
              <w:rPr>
                <w:rFonts w:ascii="Arial" w:hAnsi="Arial" w:cs="Arial"/>
                <w:sz w:val="20"/>
                <w:szCs w:val="20"/>
              </w:rPr>
              <w:t>NF-</w:t>
            </w:r>
            <w:r>
              <w:rPr>
                <w:rFonts w:ascii="Arial" w:hAnsi="Arial" w:cs="Arial"/>
                <w:sz w:val="20"/>
                <w:szCs w:val="20"/>
              </w:rPr>
              <w:t>64</w:t>
            </w:r>
          </w:p>
        </w:tc>
        <w:tc>
          <w:tcPr>
            <w:tcW w:w="1771" w:type="dxa"/>
          </w:tcPr>
          <w:p w14:paraId="1784C8AC" w14:textId="77777777" w:rsidR="00F37BED" w:rsidRPr="00BC2899" w:rsidRDefault="00F37BED" w:rsidP="00C31E0F">
            <w:pPr>
              <w:widowControl w:val="0"/>
              <w:tabs>
                <w:tab w:val="left" w:pos="936"/>
                <w:tab w:val="left" w:pos="1314"/>
                <w:tab w:val="left" w:pos="1692"/>
                <w:tab w:val="left" w:pos="2070"/>
              </w:tabs>
              <w:spacing w:before="120" w:after="0" w:line="240" w:lineRule="auto"/>
              <w:jc w:val="center"/>
              <w:rPr>
                <w:rFonts w:ascii="Arial" w:hAnsi="Arial" w:cs="Arial"/>
                <w:b/>
                <w:sz w:val="20"/>
                <w:szCs w:val="20"/>
              </w:rPr>
            </w:pPr>
            <w:r w:rsidRPr="00BC2899">
              <w:rPr>
                <w:rFonts w:ascii="Arial" w:hAnsi="Arial" w:cs="Arial"/>
                <w:b/>
                <w:sz w:val="20"/>
                <w:szCs w:val="20"/>
              </w:rPr>
              <w:t>Date</w:t>
            </w:r>
          </w:p>
          <w:p w14:paraId="5C132794" w14:textId="77777777" w:rsidR="00F37BED" w:rsidRPr="00BC2899" w:rsidRDefault="00F37BED" w:rsidP="00C31E0F">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Pr>
                <w:rFonts w:ascii="Arial" w:hAnsi="Arial" w:cs="Arial"/>
                <w:sz w:val="20"/>
                <w:szCs w:val="20"/>
              </w:rPr>
              <w:t>09/08/25</w:t>
            </w:r>
          </w:p>
        </w:tc>
      </w:tr>
      <w:bookmarkEnd w:id="0"/>
    </w:tbl>
    <w:p w14:paraId="72D5555D" w14:textId="77777777" w:rsidR="00654C49" w:rsidRPr="00BC2899" w:rsidRDefault="00654C49" w:rsidP="00654C49">
      <w:pPr>
        <w:tabs>
          <w:tab w:val="left" w:pos="936"/>
          <w:tab w:val="left" w:pos="1314"/>
          <w:tab w:val="left" w:pos="1692"/>
          <w:tab w:val="left" w:pos="2070"/>
        </w:tabs>
        <w:spacing w:after="0" w:line="240" w:lineRule="auto"/>
        <w:ind w:left="720"/>
        <w:rPr>
          <w:rFonts w:ascii="Times New Roman" w:hAnsi="Times New Roman" w:cs="Times New Roman"/>
          <w:szCs w:val="20"/>
        </w:rPr>
      </w:pPr>
    </w:p>
    <w:p w14:paraId="7D38CC90" w14:textId="77777777" w:rsidR="00654C49" w:rsidRPr="00BC2899" w:rsidRDefault="00654C49" w:rsidP="00654C49">
      <w:pPr>
        <w:tabs>
          <w:tab w:val="left" w:pos="936"/>
          <w:tab w:val="left" w:pos="1314"/>
          <w:tab w:val="left" w:pos="1692"/>
          <w:tab w:val="left" w:pos="2070"/>
        </w:tabs>
        <w:spacing w:after="0" w:line="240" w:lineRule="auto"/>
        <w:ind w:left="720"/>
        <w:rPr>
          <w:rFonts w:ascii="Times New Roman" w:hAnsi="Times New Roman" w:cs="Times New Roman"/>
          <w:szCs w:val="20"/>
        </w:rPr>
      </w:pPr>
      <w:r w:rsidRPr="00BC2899">
        <w:rPr>
          <w:rFonts w:ascii="Times New Roman" w:hAnsi="Times New Roman" w:cs="Times New Roman"/>
          <w:szCs w:val="20"/>
        </w:rPr>
        <w:t xml:space="preserve">(E)  accept MassHealth payments as payment in full for nursing facility services pursuant to 130 CMR 450.203: </w:t>
      </w:r>
      <w:r w:rsidRPr="00BC2899">
        <w:rPr>
          <w:rFonts w:ascii="Times New Roman" w:hAnsi="Times New Roman" w:cs="Times New Roman"/>
          <w:i/>
          <w:iCs/>
          <w:szCs w:val="20"/>
        </w:rPr>
        <w:t>Payment in Full</w:t>
      </w:r>
      <w:r w:rsidRPr="00BC2899">
        <w:rPr>
          <w:rFonts w:ascii="Times New Roman" w:hAnsi="Times New Roman" w:cs="Times New Roman"/>
          <w:szCs w:val="20"/>
        </w:rPr>
        <w:t>; and</w:t>
      </w:r>
    </w:p>
    <w:p w14:paraId="070CB337" w14:textId="77777777" w:rsidR="00654C49" w:rsidRPr="00BC2899" w:rsidRDefault="00654C49" w:rsidP="00654C49">
      <w:pPr>
        <w:tabs>
          <w:tab w:val="left" w:pos="936"/>
          <w:tab w:val="left" w:pos="1314"/>
          <w:tab w:val="left" w:pos="1692"/>
          <w:tab w:val="left" w:pos="2070"/>
        </w:tabs>
        <w:spacing w:after="0" w:line="240" w:lineRule="auto"/>
        <w:ind w:left="720"/>
        <w:rPr>
          <w:rFonts w:ascii="Times New Roman" w:hAnsi="Times New Roman" w:cs="Times New Roman"/>
          <w:szCs w:val="20"/>
        </w:rPr>
      </w:pPr>
    </w:p>
    <w:p w14:paraId="0D44050C" w14:textId="77777777" w:rsidR="00654C49" w:rsidRPr="00BC2899" w:rsidRDefault="00654C49" w:rsidP="00654C49">
      <w:pPr>
        <w:tabs>
          <w:tab w:val="left" w:pos="936"/>
          <w:tab w:val="left" w:pos="1314"/>
          <w:tab w:val="left" w:pos="1692"/>
          <w:tab w:val="left" w:pos="2070"/>
        </w:tabs>
        <w:spacing w:after="0" w:line="240" w:lineRule="auto"/>
        <w:ind w:left="720"/>
        <w:rPr>
          <w:rFonts w:ascii="Times New Roman" w:hAnsi="Times New Roman" w:cs="Times New Roman"/>
          <w:szCs w:val="20"/>
        </w:rPr>
      </w:pPr>
      <w:r w:rsidRPr="00BC2899">
        <w:rPr>
          <w:rFonts w:ascii="Times New Roman" w:hAnsi="Times New Roman" w:cs="Times New Roman"/>
          <w:szCs w:val="20"/>
        </w:rPr>
        <w:t>(F)  agree to periodic inspections, by MassHealth or its designee, that assess compliance with 130 CMR 456.000.</w:t>
      </w:r>
    </w:p>
    <w:p w14:paraId="3B502771" w14:textId="77777777" w:rsidR="00B72B35" w:rsidRPr="00BC2899" w:rsidRDefault="00B72B35" w:rsidP="00B72B35">
      <w:pPr>
        <w:tabs>
          <w:tab w:val="left" w:pos="936"/>
          <w:tab w:val="left" w:pos="1314"/>
          <w:tab w:val="left" w:pos="1692"/>
          <w:tab w:val="left" w:pos="2070"/>
        </w:tabs>
        <w:spacing w:after="0" w:line="240" w:lineRule="auto"/>
        <w:rPr>
          <w:rFonts w:ascii="Times New Roman" w:hAnsi="Times New Roman" w:cs="Times New Roman"/>
          <w:szCs w:val="20"/>
        </w:rPr>
      </w:pPr>
    </w:p>
    <w:p w14:paraId="0D05E8E1" w14:textId="77777777" w:rsidR="00B72B35" w:rsidRPr="00BC2899" w:rsidRDefault="00B72B35" w:rsidP="00B72B35">
      <w:pPr>
        <w:tabs>
          <w:tab w:val="left" w:pos="936"/>
          <w:tab w:val="left" w:pos="1314"/>
          <w:tab w:val="left" w:pos="1692"/>
          <w:tab w:val="left" w:pos="2070"/>
        </w:tabs>
        <w:spacing w:after="0" w:line="240" w:lineRule="auto"/>
        <w:rPr>
          <w:rFonts w:ascii="Times New Roman" w:hAnsi="Times New Roman" w:cs="Times New Roman"/>
          <w:szCs w:val="20"/>
        </w:rPr>
      </w:pPr>
      <w:r w:rsidRPr="00BC2899">
        <w:rPr>
          <w:rFonts w:ascii="Times New Roman" w:hAnsi="Times New Roman" w:cs="Times New Roman"/>
          <w:szCs w:val="20"/>
          <w:u w:val="single"/>
        </w:rPr>
        <w:t>456.405:</w:t>
      </w:r>
      <w:r w:rsidR="00802714" w:rsidRPr="00BC2899">
        <w:rPr>
          <w:rFonts w:ascii="Times New Roman" w:hAnsi="Times New Roman" w:cs="Times New Roman"/>
          <w:szCs w:val="20"/>
          <w:u w:val="single"/>
        </w:rPr>
        <w:t xml:space="preserve">  </w:t>
      </w:r>
      <w:r w:rsidRPr="00BC2899">
        <w:rPr>
          <w:rFonts w:ascii="Times New Roman" w:hAnsi="Times New Roman" w:cs="Times New Roman"/>
          <w:szCs w:val="20"/>
          <w:u w:val="single"/>
        </w:rPr>
        <w:t>Requirements for Provider Participation: Out</w:t>
      </w:r>
      <w:r w:rsidR="0022182B" w:rsidRPr="00BC2899">
        <w:rPr>
          <w:rFonts w:ascii="Times New Roman" w:hAnsi="Times New Roman" w:cs="Times New Roman"/>
          <w:szCs w:val="20"/>
          <w:u w:val="single"/>
        </w:rPr>
        <w:t>-</w:t>
      </w:r>
      <w:r w:rsidRPr="00BC2899">
        <w:rPr>
          <w:rFonts w:ascii="Times New Roman" w:hAnsi="Times New Roman" w:cs="Times New Roman"/>
          <w:szCs w:val="20"/>
          <w:u w:val="single"/>
        </w:rPr>
        <w:t>of</w:t>
      </w:r>
      <w:r w:rsidR="0022182B" w:rsidRPr="00BC2899">
        <w:rPr>
          <w:rFonts w:ascii="Times New Roman" w:hAnsi="Times New Roman" w:cs="Times New Roman"/>
          <w:szCs w:val="20"/>
          <w:u w:val="single"/>
        </w:rPr>
        <w:t>-s</w:t>
      </w:r>
      <w:r w:rsidRPr="00BC2899">
        <w:rPr>
          <w:rFonts w:ascii="Times New Roman" w:hAnsi="Times New Roman" w:cs="Times New Roman"/>
          <w:szCs w:val="20"/>
          <w:u w:val="single"/>
        </w:rPr>
        <w:t>tate</w:t>
      </w:r>
    </w:p>
    <w:p w14:paraId="36C3B683" w14:textId="77777777" w:rsidR="00B72B35" w:rsidRPr="00BC2899" w:rsidRDefault="00B72B35" w:rsidP="00B72B35">
      <w:pPr>
        <w:tabs>
          <w:tab w:val="left" w:pos="936"/>
          <w:tab w:val="left" w:pos="1314"/>
          <w:tab w:val="left" w:pos="1692"/>
          <w:tab w:val="left" w:pos="2070"/>
        </w:tabs>
        <w:spacing w:after="0" w:line="240" w:lineRule="auto"/>
        <w:rPr>
          <w:rFonts w:ascii="Times New Roman" w:hAnsi="Times New Roman" w:cs="Times New Roman"/>
          <w:szCs w:val="20"/>
        </w:rPr>
      </w:pPr>
    </w:p>
    <w:p w14:paraId="49E24FDA" w14:textId="0A1E3ABC" w:rsidR="00654C49" w:rsidRPr="00BC2899" w:rsidRDefault="00B72B35" w:rsidP="00654C49">
      <w:pPr>
        <w:tabs>
          <w:tab w:val="left" w:pos="936"/>
          <w:tab w:val="left" w:pos="1314"/>
          <w:tab w:val="left" w:pos="1692"/>
          <w:tab w:val="left" w:pos="2070"/>
        </w:tabs>
        <w:spacing w:after="120" w:line="240" w:lineRule="auto"/>
        <w:ind w:left="720" w:firstLine="360"/>
        <w:rPr>
          <w:rFonts w:ascii="Times New Roman" w:hAnsi="Times New Roman" w:cs="Times New Roman"/>
          <w:szCs w:val="20"/>
        </w:rPr>
      </w:pPr>
      <w:r w:rsidRPr="00BC2899">
        <w:rPr>
          <w:rFonts w:ascii="Times New Roman" w:hAnsi="Times New Roman" w:cs="Times New Roman"/>
          <w:szCs w:val="20"/>
        </w:rPr>
        <w:t>To be eligible to participate in MassHealth, an out-of-state nursing facility must</w:t>
      </w:r>
    </w:p>
    <w:p w14:paraId="27757C99" w14:textId="77777777" w:rsidR="00B72B35" w:rsidRPr="00BC2899" w:rsidRDefault="00B72B35" w:rsidP="00802714">
      <w:pPr>
        <w:tabs>
          <w:tab w:val="left" w:pos="936"/>
          <w:tab w:val="left" w:pos="1314"/>
          <w:tab w:val="left" w:pos="1692"/>
          <w:tab w:val="left" w:pos="2070"/>
        </w:tabs>
        <w:spacing w:after="0" w:line="240" w:lineRule="auto"/>
        <w:ind w:left="720"/>
        <w:rPr>
          <w:rFonts w:ascii="Times New Roman" w:hAnsi="Times New Roman" w:cs="Times New Roman"/>
          <w:szCs w:val="20"/>
        </w:rPr>
      </w:pPr>
      <w:r w:rsidRPr="00BC2899">
        <w:rPr>
          <w:rFonts w:ascii="Times New Roman" w:hAnsi="Times New Roman" w:cs="Times New Roman"/>
          <w:szCs w:val="20"/>
        </w:rPr>
        <w:t xml:space="preserve">(A)  be licensed by the appropriate state licensing authority to operate such a facility; </w:t>
      </w:r>
    </w:p>
    <w:p w14:paraId="6139C3D6" w14:textId="77777777" w:rsidR="00B72B35" w:rsidRPr="00BC2899" w:rsidRDefault="00B72B35" w:rsidP="00802714">
      <w:pPr>
        <w:tabs>
          <w:tab w:val="left" w:pos="936"/>
          <w:tab w:val="left" w:pos="1314"/>
          <w:tab w:val="left" w:pos="1692"/>
          <w:tab w:val="left" w:pos="2070"/>
        </w:tabs>
        <w:spacing w:after="0" w:line="240" w:lineRule="auto"/>
        <w:ind w:left="720"/>
        <w:rPr>
          <w:rFonts w:ascii="Times New Roman" w:hAnsi="Times New Roman" w:cs="Times New Roman"/>
          <w:szCs w:val="20"/>
        </w:rPr>
      </w:pPr>
    </w:p>
    <w:p w14:paraId="001AC2CF" w14:textId="77777777" w:rsidR="00B72B35" w:rsidRPr="00BC2899" w:rsidRDefault="00B72B35" w:rsidP="00802714">
      <w:pPr>
        <w:tabs>
          <w:tab w:val="left" w:pos="936"/>
          <w:tab w:val="left" w:pos="1314"/>
          <w:tab w:val="left" w:pos="1692"/>
          <w:tab w:val="left" w:pos="2070"/>
        </w:tabs>
        <w:spacing w:after="0" w:line="240" w:lineRule="auto"/>
        <w:ind w:left="720"/>
        <w:rPr>
          <w:rFonts w:ascii="Times New Roman" w:hAnsi="Times New Roman" w:cs="Times New Roman"/>
          <w:szCs w:val="20"/>
        </w:rPr>
      </w:pPr>
      <w:r w:rsidRPr="00BC2899">
        <w:rPr>
          <w:rFonts w:ascii="Times New Roman" w:hAnsi="Times New Roman" w:cs="Times New Roman"/>
          <w:szCs w:val="20"/>
        </w:rPr>
        <w:t xml:space="preserve">(B)  be </w:t>
      </w:r>
      <w:r w:rsidR="0099311D" w:rsidRPr="00BC2899">
        <w:rPr>
          <w:rFonts w:ascii="Times New Roman" w:hAnsi="Times New Roman" w:cs="Times New Roman"/>
          <w:szCs w:val="20"/>
        </w:rPr>
        <w:t xml:space="preserve">continuously </w:t>
      </w:r>
      <w:r w:rsidRPr="00BC2899">
        <w:rPr>
          <w:rFonts w:ascii="Times New Roman" w:hAnsi="Times New Roman" w:cs="Times New Roman"/>
          <w:szCs w:val="20"/>
        </w:rPr>
        <w:t xml:space="preserve">certified by the state survey agency </w:t>
      </w:r>
      <w:r w:rsidR="0099311D" w:rsidRPr="00BC2899">
        <w:rPr>
          <w:rFonts w:ascii="Times New Roman" w:hAnsi="Times New Roman" w:cs="Times New Roman"/>
          <w:szCs w:val="20"/>
        </w:rPr>
        <w:t xml:space="preserve">as meeting the federal requirements for participation in Medicaid </w:t>
      </w:r>
      <w:r w:rsidRPr="00BC2899">
        <w:rPr>
          <w:rFonts w:ascii="Times New Roman" w:hAnsi="Times New Roman" w:cs="Times New Roman"/>
          <w:szCs w:val="20"/>
        </w:rPr>
        <w:t xml:space="preserve">in accordance with </w:t>
      </w:r>
      <w:r w:rsidR="00F13136" w:rsidRPr="00BC2899">
        <w:rPr>
          <w:rFonts w:ascii="Times New Roman" w:hAnsi="Times New Roman" w:cs="Times New Roman"/>
          <w:szCs w:val="20"/>
        </w:rPr>
        <w:t>Title XIX of the Social Security Act</w:t>
      </w:r>
      <w:r w:rsidR="00F13136" w:rsidRPr="00BC2899" w:rsidDel="00F13136">
        <w:rPr>
          <w:rFonts w:ascii="Times New Roman" w:hAnsi="Times New Roman" w:cs="Times New Roman"/>
          <w:szCs w:val="20"/>
        </w:rPr>
        <w:t xml:space="preserve"> </w:t>
      </w:r>
      <w:r w:rsidR="0099311D" w:rsidRPr="00BC2899">
        <w:rPr>
          <w:rFonts w:ascii="Times New Roman" w:hAnsi="Times New Roman" w:cs="Times New Roman"/>
          <w:szCs w:val="20"/>
        </w:rPr>
        <w:t>and the Medicare program under Title XVIII of the Social Security Act to the extent required under 130 CMR 456.406</w:t>
      </w:r>
      <w:r w:rsidRPr="00BC2899">
        <w:rPr>
          <w:rFonts w:ascii="Times New Roman" w:hAnsi="Times New Roman" w:cs="Times New Roman"/>
          <w:szCs w:val="20"/>
        </w:rPr>
        <w:t>;</w:t>
      </w:r>
    </w:p>
    <w:p w14:paraId="1DB03F6A" w14:textId="77777777" w:rsidR="00B72B35" w:rsidRPr="00BC2899" w:rsidRDefault="00B72B35" w:rsidP="00802714">
      <w:pPr>
        <w:tabs>
          <w:tab w:val="left" w:pos="936"/>
          <w:tab w:val="left" w:pos="1314"/>
          <w:tab w:val="left" w:pos="1692"/>
          <w:tab w:val="left" w:pos="2070"/>
        </w:tabs>
        <w:spacing w:after="0" w:line="240" w:lineRule="auto"/>
        <w:ind w:left="720"/>
        <w:rPr>
          <w:rFonts w:ascii="Times New Roman" w:hAnsi="Times New Roman" w:cs="Times New Roman"/>
          <w:szCs w:val="20"/>
        </w:rPr>
      </w:pPr>
    </w:p>
    <w:p w14:paraId="0D7D928A" w14:textId="77777777" w:rsidR="00B72B35" w:rsidRPr="00BC2899" w:rsidRDefault="00B72B35" w:rsidP="00802714">
      <w:pPr>
        <w:tabs>
          <w:tab w:val="left" w:pos="936"/>
          <w:tab w:val="left" w:pos="1314"/>
          <w:tab w:val="left" w:pos="1692"/>
          <w:tab w:val="left" w:pos="2070"/>
        </w:tabs>
        <w:spacing w:after="0" w:line="240" w:lineRule="auto"/>
        <w:ind w:left="720"/>
        <w:rPr>
          <w:rFonts w:ascii="Times New Roman" w:hAnsi="Times New Roman" w:cs="Times New Roman"/>
          <w:szCs w:val="20"/>
        </w:rPr>
      </w:pPr>
      <w:r w:rsidRPr="00BC2899">
        <w:rPr>
          <w:rFonts w:ascii="Times New Roman" w:hAnsi="Times New Roman" w:cs="Times New Roman"/>
          <w:szCs w:val="20"/>
        </w:rPr>
        <w:t xml:space="preserve">(C)  participate in the Medicare program under Title XVIII of the Social Security Act to the extent required under 130 CMR 456.406; </w:t>
      </w:r>
    </w:p>
    <w:p w14:paraId="256B6F82" w14:textId="77777777" w:rsidR="00B72B35" w:rsidRPr="00BC2899" w:rsidRDefault="00B72B35" w:rsidP="00802714">
      <w:pPr>
        <w:tabs>
          <w:tab w:val="left" w:pos="936"/>
          <w:tab w:val="left" w:pos="1314"/>
          <w:tab w:val="left" w:pos="1692"/>
          <w:tab w:val="left" w:pos="2070"/>
        </w:tabs>
        <w:spacing w:after="0" w:line="240" w:lineRule="auto"/>
        <w:ind w:left="720"/>
        <w:rPr>
          <w:rFonts w:ascii="Times New Roman" w:hAnsi="Times New Roman" w:cs="Times New Roman"/>
          <w:szCs w:val="20"/>
        </w:rPr>
      </w:pPr>
    </w:p>
    <w:p w14:paraId="25A18A9F" w14:textId="77777777" w:rsidR="00B72B35" w:rsidRPr="00BC2899" w:rsidRDefault="00B72B35" w:rsidP="00802714">
      <w:pPr>
        <w:tabs>
          <w:tab w:val="left" w:pos="936"/>
          <w:tab w:val="left" w:pos="1314"/>
          <w:tab w:val="left" w:pos="1692"/>
          <w:tab w:val="left" w:pos="2070"/>
        </w:tabs>
        <w:spacing w:after="0" w:line="240" w:lineRule="auto"/>
        <w:ind w:left="720"/>
        <w:rPr>
          <w:rFonts w:ascii="Times New Roman" w:hAnsi="Times New Roman" w:cs="Times New Roman"/>
          <w:szCs w:val="20"/>
        </w:rPr>
      </w:pPr>
      <w:r w:rsidRPr="00BC2899">
        <w:rPr>
          <w:rFonts w:ascii="Times New Roman" w:hAnsi="Times New Roman" w:cs="Times New Roman"/>
          <w:szCs w:val="20"/>
        </w:rPr>
        <w:t xml:space="preserve">(D)  </w:t>
      </w:r>
      <w:r w:rsidR="00D36240" w:rsidRPr="00BC2899">
        <w:rPr>
          <w:rFonts w:ascii="Times New Roman" w:hAnsi="Times New Roman" w:cs="Times New Roman"/>
          <w:szCs w:val="20"/>
        </w:rPr>
        <w:t>e</w:t>
      </w:r>
      <w:r w:rsidR="00FF1880" w:rsidRPr="00BC2899">
        <w:rPr>
          <w:rFonts w:ascii="Times New Roman" w:hAnsi="Times New Roman" w:cs="Times New Roman"/>
          <w:szCs w:val="20"/>
        </w:rPr>
        <w:t>nter into a provider agreement with MassHealth;</w:t>
      </w:r>
    </w:p>
    <w:p w14:paraId="414FB8AC" w14:textId="77777777" w:rsidR="00FF1880" w:rsidRPr="00BC2899" w:rsidRDefault="00FF1880" w:rsidP="00802714">
      <w:pPr>
        <w:tabs>
          <w:tab w:val="left" w:pos="936"/>
          <w:tab w:val="left" w:pos="1314"/>
          <w:tab w:val="left" w:pos="1692"/>
          <w:tab w:val="left" w:pos="2070"/>
        </w:tabs>
        <w:spacing w:after="0" w:line="240" w:lineRule="auto"/>
        <w:ind w:left="720"/>
        <w:rPr>
          <w:rFonts w:ascii="Times New Roman" w:hAnsi="Times New Roman" w:cs="Times New Roman"/>
          <w:szCs w:val="20"/>
        </w:rPr>
      </w:pPr>
    </w:p>
    <w:p w14:paraId="2A6C8031" w14:textId="77777777" w:rsidR="00FF1880" w:rsidRPr="00BC2899" w:rsidRDefault="00FF1880" w:rsidP="00802714">
      <w:pPr>
        <w:tabs>
          <w:tab w:val="left" w:pos="936"/>
          <w:tab w:val="left" w:pos="1314"/>
          <w:tab w:val="left" w:pos="1692"/>
          <w:tab w:val="left" w:pos="2070"/>
        </w:tabs>
        <w:spacing w:after="0" w:line="240" w:lineRule="auto"/>
        <w:ind w:left="720"/>
        <w:rPr>
          <w:rFonts w:ascii="Times New Roman" w:hAnsi="Times New Roman" w:cs="Times New Roman"/>
          <w:szCs w:val="20"/>
        </w:rPr>
      </w:pPr>
      <w:r w:rsidRPr="00BC2899">
        <w:rPr>
          <w:rFonts w:ascii="Times New Roman" w:hAnsi="Times New Roman" w:cs="Times New Roman"/>
          <w:szCs w:val="20"/>
        </w:rPr>
        <w:t>(E)</w:t>
      </w:r>
      <w:r w:rsidR="00802714" w:rsidRPr="00BC2899">
        <w:rPr>
          <w:rFonts w:ascii="Times New Roman" w:hAnsi="Times New Roman" w:cs="Times New Roman"/>
          <w:szCs w:val="20"/>
        </w:rPr>
        <w:t xml:space="preserve"> </w:t>
      </w:r>
      <w:r w:rsidRPr="00BC2899">
        <w:rPr>
          <w:rFonts w:ascii="Times New Roman" w:hAnsi="Times New Roman" w:cs="Times New Roman"/>
          <w:szCs w:val="20"/>
        </w:rPr>
        <w:t xml:space="preserve"> accept MassHealth payments as payment in full for nursing facility services pursuant to 130 CMR 450.203</w:t>
      </w:r>
      <w:r w:rsidR="00D36240" w:rsidRPr="00BC2899">
        <w:rPr>
          <w:rFonts w:ascii="Times New Roman" w:hAnsi="Times New Roman" w:cs="Times New Roman"/>
          <w:szCs w:val="20"/>
        </w:rPr>
        <w:t xml:space="preserve">: </w:t>
      </w:r>
      <w:r w:rsidR="00D36240" w:rsidRPr="00BC2899">
        <w:rPr>
          <w:rFonts w:ascii="Times New Roman" w:hAnsi="Times New Roman" w:cs="Times New Roman"/>
          <w:i/>
          <w:iCs/>
          <w:szCs w:val="20"/>
        </w:rPr>
        <w:t>Payment in Full</w:t>
      </w:r>
      <w:r w:rsidRPr="00BC2899">
        <w:rPr>
          <w:rFonts w:ascii="Times New Roman" w:hAnsi="Times New Roman" w:cs="Times New Roman"/>
          <w:szCs w:val="20"/>
        </w:rPr>
        <w:t>; and</w:t>
      </w:r>
    </w:p>
    <w:p w14:paraId="1F7EAC3F" w14:textId="77777777" w:rsidR="00FF1880" w:rsidRPr="00BC2899" w:rsidRDefault="00FF1880" w:rsidP="00802714">
      <w:pPr>
        <w:tabs>
          <w:tab w:val="left" w:pos="936"/>
          <w:tab w:val="left" w:pos="1314"/>
          <w:tab w:val="left" w:pos="1692"/>
          <w:tab w:val="left" w:pos="2070"/>
        </w:tabs>
        <w:spacing w:after="0" w:line="240" w:lineRule="auto"/>
        <w:ind w:left="720"/>
        <w:rPr>
          <w:rFonts w:ascii="Times New Roman" w:hAnsi="Times New Roman" w:cs="Times New Roman"/>
          <w:szCs w:val="20"/>
        </w:rPr>
      </w:pPr>
    </w:p>
    <w:p w14:paraId="59A2BB8F" w14:textId="77777777" w:rsidR="00A07BCB" w:rsidRPr="00BC2899" w:rsidRDefault="00FF1880" w:rsidP="00802714">
      <w:pPr>
        <w:tabs>
          <w:tab w:val="left" w:pos="936"/>
          <w:tab w:val="left" w:pos="1314"/>
          <w:tab w:val="left" w:pos="1692"/>
          <w:tab w:val="left" w:pos="2070"/>
        </w:tabs>
        <w:spacing w:after="0" w:line="240" w:lineRule="auto"/>
        <w:ind w:left="720"/>
        <w:rPr>
          <w:rFonts w:ascii="Times New Roman" w:hAnsi="Times New Roman" w:cs="Times New Roman"/>
          <w:szCs w:val="20"/>
        </w:rPr>
      </w:pPr>
      <w:r w:rsidRPr="00BC2899">
        <w:rPr>
          <w:rFonts w:ascii="Times New Roman" w:hAnsi="Times New Roman" w:cs="Times New Roman"/>
          <w:szCs w:val="20"/>
        </w:rPr>
        <w:t xml:space="preserve">(F) </w:t>
      </w:r>
      <w:r w:rsidR="00802714" w:rsidRPr="00BC2899">
        <w:rPr>
          <w:rFonts w:ascii="Times New Roman" w:hAnsi="Times New Roman" w:cs="Times New Roman"/>
          <w:szCs w:val="20"/>
        </w:rPr>
        <w:t xml:space="preserve"> </w:t>
      </w:r>
      <w:r w:rsidRPr="00BC2899">
        <w:rPr>
          <w:rFonts w:ascii="Times New Roman" w:hAnsi="Times New Roman" w:cs="Times New Roman"/>
          <w:szCs w:val="20"/>
        </w:rPr>
        <w:t>agree to periodic inspections, by MassHealth or its designee, that assess compliance with 130 CMR 456.000.</w:t>
      </w:r>
    </w:p>
    <w:p w14:paraId="108702F4" w14:textId="77777777" w:rsidR="00654C49" w:rsidRDefault="00654C49" w:rsidP="00654C49">
      <w:pPr>
        <w:tabs>
          <w:tab w:val="left" w:pos="936"/>
          <w:tab w:val="left" w:pos="1314"/>
          <w:tab w:val="left" w:pos="1692"/>
          <w:tab w:val="left" w:pos="2070"/>
        </w:tabs>
        <w:spacing w:after="0" w:line="240" w:lineRule="auto"/>
        <w:rPr>
          <w:rFonts w:ascii="Times New Roman" w:hAnsi="Times New Roman" w:cs="Times New Roman"/>
          <w:szCs w:val="20"/>
        </w:rPr>
      </w:pPr>
    </w:p>
    <w:p w14:paraId="2689157F" w14:textId="77777777" w:rsidR="00654C49" w:rsidRPr="00BC2899" w:rsidRDefault="00654C49" w:rsidP="00654C49">
      <w:pPr>
        <w:tabs>
          <w:tab w:val="left" w:pos="936"/>
          <w:tab w:val="left" w:pos="1314"/>
          <w:tab w:val="left" w:pos="1692"/>
          <w:tab w:val="left" w:pos="2070"/>
        </w:tabs>
        <w:spacing w:after="0" w:line="240" w:lineRule="auto"/>
        <w:ind w:left="936" w:hanging="936"/>
        <w:rPr>
          <w:rFonts w:ascii="Times New Roman" w:hAnsi="Times New Roman" w:cs="Times New Roman"/>
        </w:rPr>
      </w:pPr>
      <w:r w:rsidRPr="1AB456EA">
        <w:rPr>
          <w:rFonts w:ascii="Times New Roman" w:hAnsi="Times New Roman" w:cs="Times New Roman"/>
          <w:u w:val="single"/>
        </w:rPr>
        <w:t>456.406:  Medicare Certification Requirement</w:t>
      </w:r>
    </w:p>
    <w:p w14:paraId="740A6E38" w14:textId="77777777" w:rsidR="00654C49" w:rsidRPr="00BC2899" w:rsidRDefault="00654C49" w:rsidP="00654C49">
      <w:pPr>
        <w:tabs>
          <w:tab w:val="left" w:pos="936"/>
          <w:tab w:val="left" w:pos="1314"/>
          <w:tab w:val="left" w:pos="1692"/>
          <w:tab w:val="left" w:pos="2070"/>
        </w:tabs>
        <w:spacing w:after="0" w:line="240" w:lineRule="auto"/>
        <w:ind w:left="936" w:hanging="936"/>
        <w:rPr>
          <w:rFonts w:ascii="Times New Roman" w:hAnsi="Times New Roman" w:cs="Times New Roman"/>
          <w:szCs w:val="20"/>
        </w:rPr>
      </w:pPr>
    </w:p>
    <w:p w14:paraId="4F334651" w14:textId="77777777" w:rsidR="00654C49" w:rsidRDefault="00654C49" w:rsidP="00654C49">
      <w:pPr>
        <w:tabs>
          <w:tab w:val="left" w:pos="1314"/>
          <w:tab w:val="left" w:pos="1692"/>
          <w:tab w:val="left" w:pos="2070"/>
        </w:tabs>
        <w:spacing w:after="0" w:line="240" w:lineRule="auto"/>
        <w:ind w:left="720"/>
        <w:rPr>
          <w:rFonts w:ascii="Times New Roman" w:hAnsi="Times New Roman" w:cs="Times New Roman"/>
        </w:rPr>
      </w:pPr>
      <w:r w:rsidRPr="003E1069">
        <w:rPr>
          <w:rFonts w:ascii="Times New Roman" w:hAnsi="Times New Roman" w:cs="Times New Roman"/>
        </w:rPr>
        <w:t>(A)  Nursing facilities must be certified for participation in the Medicare program pursuant to Title XVIII of the Social Security Act, as amended from time to time, and regulations promulgated thereunder.</w:t>
      </w:r>
    </w:p>
    <w:p w14:paraId="7D1D6185" w14:textId="77777777" w:rsidR="00654C49" w:rsidRPr="003E1069" w:rsidRDefault="00654C49" w:rsidP="00EC0921">
      <w:pPr>
        <w:tabs>
          <w:tab w:val="left" w:pos="1314"/>
          <w:tab w:val="left" w:pos="1692"/>
          <w:tab w:val="left" w:pos="2070"/>
        </w:tabs>
        <w:spacing w:after="0" w:line="240" w:lineRule="auto"/>
        <w:rPr>
          <w:rFonts w:ascii="Times New Roman" w:hAnsi="Times New Roman" w:cs="Times New Roman"/>
        </w:rPr>
      </w:pPr>
    </w:p>
    <w:p w14:paraId="6B33322F" w14:textId="399ACA5C" w:rsidR="00654C49" w:rsidRDefault="00654C49" w:rsidP="00654C49">
      <w:pPr>
        <w:tabs>
          <w:tab w:val="left" w:pos="0"/>
          <w:tab w:val="left" w:pos="1314"/>
          <w:tab w:val="left" w:pos="1692"/>
          <w:tab w:val="left" w:pos="2070"/>
        </w:tabs>
        <w:spacing w:after="0" w:line="240" w:lineRule="auto"/>
        <w:ind w:left="720"/>
        <w:rPr>
          <w:rFonts w:ascii="Times New Roman" w:hAnsi="Times New Roman" w:cs="Times New Roman"/>
          <w:szCs w:val="20"/>
        </w:rPr>
      </w:pPr>
      <w:r>
        <w:rPr>
          <w:rFonts w:ascii="Times New Roman" w:hAnsi="Times New Roman" w:cs="Times New Roman"/>
          <w:szCs w:val="20"/>
        </w:rPr>
        <w:t xml:space="preserve">(B)  </w:t>
      </w:r>
      <w:r w:rsidRPr="00967D61">
        <w:rPr>
          <w:rFonts w:ascii="Times New Roman" w:hAnsi="Times New Roman" w:cs="Times New Roman"/>
          <w:szCs w:val="20"/>
        </w:rPr>
        <w:t>If a facility or institution has only one unit licensed to provide skilled nursing care, then that unit must be Medicare certified. A facility with more than one unit licensed to provide skilled nursing care may have one non-Medicare-certified unit.</w:t>
      </w:r>
    </w:p>
    <w:p w14:paraId="2619337B" w14:textId="77777777" w:rsidR="00654C49" w:rsidRDefault="00654C49" w:rsidP="00B311F4">
      <w:pPr>
        <w:tabs>
          <w:tab w:val="left" w:pos="0"/>
          <w:tab w:val="left" w:pos="1314"/>
          <w:tab w:val="left" w:pos="1692"/>
          <w:tab w:val="left" w:pos="2070"/>
        </w:tabs>
        <w:spacing w:after="0" w:line="240" w:lineRule="auto"/>
        <w:rPr>
          <w:rFonts w:ascii="Times New Roman" w:hAnsi="Times New Roman" w:cs="Times New Roman"/>
          <w:szCs w:val="20"/>
        </w:rPr>
      </w:pPr>
    </w:p>
    <w:p w14:paraId="40F8E652" w14:textId="29F316C9" w:rsidR="00F37BED" w:rsidRDefault="00654C49" w:rsidP="00B311F4">
      <w:pPr>
        <w:tabs>
          <w:tab w:val="left" w:pos="1314"/>
          <w:tab w:val="left" w:pos="2070"/>
        </w:tabs>
        <w:spacing w:after="0" w:line="240" w:lineRule="auto"/>
        <w:ind w:left="720"/>
        <w:rPr>
          <w:rFonts w:ascii="Times New Roman" w:hAnsi="Times New Roman" w:cs="Times New Roman"/>
        </w:rPr>
      </w:pPr>
      <w:r>
        <w:rPr>
          <w:rFonts w:ascii="Times New Roman" w:hAnsi="Times New Roman" w:cs="Times New Roman"/>
        </w:rPr>
        <w:t xml:space="preserve">(C)  </w:t>
      </w:r>
      <w:r w:rsidRPr="100F8584">
        <w:rPr>
          <w:rFonts w:ascii="Times New Roman" w:hAnsi="Times New Roman" w:cs="Times New Roman"/>
        </w:rPr>
        <w:t>A facility that is newly enrolling in MassHealth after a change in ownership, has met the conditions in 130 CMR 456.404(A) or 130 CMR 456.405(A) as applicable, and has accepted assignment of the seller’s Medicare provider number, may enter into a provider agreement with MassHealth for conditional enrollment pending the facility’s Medicare certification for a time period not to exceed nine months from the approval date of the conditional enrollment. At the time that MassHealth receives sufficient documentation from the facility demonstrating that the facility has received Medicare certification, the conditional enrollment will be converted into full enrollment status. If, at the conclusion of the nine-month conditional enrollment, the facility has not yet received Medicare certification, payments to the facility will be suspended until such time</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F37BED" w:rsidRPr="00BC2899" w14:paraId="319B864C" w14:textId="77777777" w:rsidTr="00C31E0F">
        <w:trPr>
          <w:trHeight w:hRule="exact" w:val="864"/>
        </w:trPr>
        <w:tc>
          <w:tcPr>
            <w:tcW w:w="4080" w:type="dxa"/>
            <w:tcBorders>
              <w:bottom w:val="nil"/>
            </w:tcBorders>
          </w:tcPr>
          <w:p w14:paraId="254F5774" w14:textId="77777777" w:rsidR="00F37BED" w:rsidRPr="00BC2899" w:rsidRDefault="00F37BED" w:rsidP="00C31E0F">
            <w:pPr>
              <w:widowControl w:val="0"/>
              <w:tabs>
                <w:tab w:val="left" w:pos="936"/>
                <w:tab w:val="left" w:pos="1314"/>
                <w:tab w:val="left" w:pos="1692"/>
                <w:tab w:val="left" w:pos="2070"/>
              </w:tabs>
              <w:spacing w:before="120" w:after="0" w:line="240" w:lineRule="auto"/>
              <w:jc w:val="center"/>
              <w:rPr>
                <w:rFonts w:ascii="Arial" w:hAnsi="Arial" w:cs="Arial"/>
                <w:b/>
                <w:sz w:val="20"/>
                <w:szCs w:val="20"/>
              </w:rPr>
            </w:pPr>
            <w:r w:rsidRPr="00BC2899">
              <w:rPr>
                <w:rFonts w:ascii="Times New Roman" w:hAnsi="Times New Roman" w:cs="Times New Roman"/>
                <w:szCs w:val="20"/>
              </w:rPr>
              <w:lastRenderedPageBreak/>
              <w:br w:type="page"/>
            </w:r>
            <w:r w:rsidRPr="00BC2899">
              <w:rPr>
                <w:rFonts w:ascii="Arial" w:hAnsi="Arial" w:cs="Arial"/>
                <w:b/>
                <w:sz w:val="20"/>
                <w:szCs w:val="20"/>
              </w:rPr>
              <w:t>Commonwealth of Massachusetts</w:t>
            </w:r>
          </w:p>
          <w:p w14:paraId="6FDAC824" w14:textId="77777777" w:rsidR="00F37BED" w:rsidRPr="00BC2899" w:rsidRDefault="00F37BED" w:rsidP="00C31E0F">
            <w:pPr>
              <w:widowControl w:val="0"/>
              <w:tabs>
                <w:tab w:val="left" w:pos="936"/>
                <w:tab w:val="left" w:pos="1314"/>
                <w:tab w:val="left" w:pos="1692"/>
                <w:tab w:val="left" w:pos="2070"/>
              </w:tabs>
              <w:spacing w:after="0" w:line="240" w:lineRule="auto"/>
              <w:jc w:val="center"/>
              <w:rPr>
                <w:rFonts w:ascii="Arial" w:hAnsi="Arial" w:cs="Arial"/>
                <w:b/>
                <w:sz w:val="20"/>
                <w:szCs w:val="20"/>
              </w:rPr>
            </w:pPr>
            <w:r w:rsidRPr="00BC2899">
              <w:rPr>
                <w:rFonts w:ascii="Arial" w:hAnsi="Arial" w:cs="Arial"/>
                <w:b/>
                <w:sz w:val="20"/>
                <w:szCs w:val="20"/>
              </w:rPr>
              <w:t>MassHealth</w:t>
            </w:r>
          </w:p>
          <w:p w14:paraId="373D0676" w14:textId="77777777" w:rsidR="00F37BED" w:rsidRPr="00BC2899" w:rsidRDefault="00F37BED" w:rsidP="00C31E0F">
            <w:pPr>
              <w:widowControl w:val="0"/>
              <w:tabs>
                <w:tab w:val="left" w:pos="936"/>
                <w:tab w:val="left" w:pos="1314"/>
                <w:tab w:val="left" w:pos="1692"/>
                <w:tab w:val="left" w:pos="2070"/>
              </w:tabs>
              <w:spacing w:after="0" w:line="240" w:lineRule="auto"/>
              <w:jc w:val="center"/>
              <w:rPr>
                <w:rFonts w:ascii="Arial" w:hAnsi="Arial" w:cs="Arial"/>
                <w:b/>
                <w:sz w:val="20"/>
                <w:szCs w:val="20"/>
              </w:rPr>
            </w:pPr>
            <w:r w:rsidRPr="00BC2899">
              <w:rPr>
                <w:rFonts w:ascii="Arial" w:hAnsi="Arial" w:cs="Arial"/>
                <w:b/>
                <w:sz w:val="20"/>
                <w:szCs w:val="20"/>
              </w:rPr>
              <w:t>Provider Manual Series</w:t>
            </w:r>
          </w:p>
        </w:tc>
        <w:tc>
          <w:tcPr>
            <w:tcW w:w="3750" w:type="dxa"/>
          </w:tcPr>
          <w:p w14:paraId="3B2DC099" w14:textId="77777777" w:rsidR="00F37BED" w:rsidRPr="00BC2899" w:rsidRDefault="00F37BED" w:rsidP="00C31E0F">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sidRPr="00BC2899">
              <w:rPr>
                <w:rFonts w:ascii="Arial" w:hAnsi="Arial" w:cs="Arial"/>
                <w:b/>
                <w:sz w:val="20"/>
                <w:szCs w:val="20"/>
              </w:rPr>
              <w:t>Subchapter Number and Title</w:t>
            </w:r>
          </w:p>
          <w:p w14:paraId="65427E5A" w14:textId="77777777" w:rsidR="00F37BED" w:rsidRPr="00BC2899" w:rsidRDefault="00F37BED" w:rsidP="00C31E0F">
            <w:pPr>
              <w:widowControl w:val="0"/>
              <w:tabs>
                <w:tab w:val="left" w:pos="936"/>
                <w:tab w:val="left" w:pos="1314"/>
                <w:tab w:val="left" w:pos="1692"/>
                <w:tab w:val="left" w:pos="2070"/>
              </w:tabs>
              <w:spacing w:after="0" w:line="240" w:lineRule="auto"/>
              <w:jc w:val="center"/>
              <w:rPr>
                <w:rFonts w:ascii="Arial" w:hAnsi="Arial" w:cs="Arial"/>
                <w:sz w:val="20"/>
                <w:szCs w:val="20"/>
              </w:rPr>
            </w:pPr>
            <w:r w:rsidRPr="00BC2899">
              <w:rPr>
                <w:rFonts w:ascii="Arial" w:hAnsi="Arial" w:cs="Arial"/>
                <w:sz w:val="20"/>
                <w:szCs w:val="20"/>
              </w:rPr>
              <w:t>1.  Program Regulations</w:t>
            </w:r>
          </w:p>
          <w:p w14:paraId="42F63B8E" w14:textId="77777777" w:rsidR="00F37BED" w:rsidRPr="00BC2899" w:rsidRDefault="00F37BED" w:rsidP="00C31E0F">
            <w:pPr>
              <w:widowControl w:val="0"/>
              <w:tabs>
                <w:tab w:val="left" w:pos="936"/>
                <w:tab w:val="left" w:pos="1314"/>
                <w:tab w:val="left" w:pos="1692"/>
                <w:tab w:val="left" w:pos="2070"/>
              </w:tabs>
              <w:spacing w:after="0" w:line="240" w:lineRule="auto"/>
              <w:jc w:val="center"/>
              <w:rPr>
                <w:rFonts w:ascii="Arial" w:hAnsi="Arial" w:cs="Arial"/>
                <w:sz w:val="20"/>
                <w:szCs w:val="20"/>
              </w:rPr>
            </w:pPr>
            <w:r w:rsidRPr="00BC2899">
              <w:rPr>
                <w:rFonts w:ascii="Arial" w:hAnsi="Arial" w:cs="Arial"/>
                <w:sz w:val="20"/>
                <w:szCs w:val="20"/>
              </w:rPr>
              <w:t xml:space="preserve">(130 </w:t>
            </w:r>
            <w:r w:rsidRPr="00BC2899">
              <w:rPr>
                <w:rFonts w:ascii="Arial" w:hAnsi="Arial" w:cs="Arial"/>
                <w:iCs/>
                <w:sz w:val="20"/>
                <w:szCs w:val="20"/>
              </w:rPr>
              <w:t>CMR</w:t>
            </w:r>
            <w:r w:rsidRPr="00BC2899">
              <w:rPr>
                <w:rFonts w:ascii="Arial" w:hAnsi="Arial" w:cs="Arial"/>
                <w:sz w:val="20"/>
                <w:szCs w:val="20"/>
              </w:rPr>
              <w:t xml:space="preserve"> 456.000)</w:t>
            </w:r>
          </w:p>
        </w:tc>
        <w:tc>
          <w:tcPr>
            <w:tcW w:w="1771" w:type="dxa"/>
          </w:tcPr>
          <w:p w14:paraId="7B578FE6" w14:textId="77777777" w:rsidR="00F37BED" w:rsidRPr="00BC2899" w:rsidRDefault="00F37BED" w:rsidP="00C31E0F">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sidRPr="00BC2899">
              <w:rPr>
                <w:rFonts w:ascii="Arial" w:hAnsi="Arial" w:cs="Arial"/>
                <w:b/>
                <w:sz w:val="20"/>
                <w:szCs w:val="20"/>
              </w:rPr>
              <w:t>Page</w:t>
            </w:r>
          </w:p>
          <w:p w14:paraId="6938582C" w14:textId="77777777" w:rsidR="00F37BED" w:rsidRPr="00BC2899" w:rsidRDefault="00F37BED" w:rsidP="00C31E0F">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sidRPr="00BC2899">
              <w:rPr>
                <w:rFonts w:ascii="Arial" w:hAnsi="Arial" w:cs="Arial"/>
                <w:sz w:val="20"/>
                <w:szCs w:val="20"/>
              </w:rPr>
              <w:t>4-5</w:t>
            </w:r>
          </w:p>
        </w:tc>
      </w:tr>
      <w:tr w:rsidR="00F37BED" w:rsidRPr="00BC2899" w14:paraId="1B68088C" w14:textId="77777777" w:rsidTr="00C31E0F">
        <w:trPr>
          <w:trHeight w:hRule="exact" w:val="864"/>
        </w:trPr>
        <w:tc>
          <w:tcPr>
            <w:tcW w:w="4080" w:type="dxa"/>
            <w:tcBorders>
              <w:top w:val="nil"/>
            </w:tcBorders>
            <w:vAlign w:val="center"/>
          </w:tcPr>
          <w:p w14:paraId="367BE42E" w14:textId="77777777" w:rsidR="00F37BED" w:rsidRPr="00BC2899" w:rsidRDefault="00F37BED" w:rsidP="00C31E0F">
            <w:pPr>
              <w:widowControl w:val="0"/>
              <w:tabs>
                <w:tab w:val="left" w:pos="936"/>
                <w:tab w:val="left" w:pos="1314"/>
                <w:tab w:val="left" w:pos="1692"/>
                <w:tab w:val="left" w:pos="2070"/>
              </w:tabs>
              <w:spacing w:after="0" w:line="240" w:lineRule="auto"/>
              <w:jc w:val="center"/>
              <w:rPr>
                <w:rFonts w:ascii="Arial" w:hAnsi="Arial" w:cs="Arial"/>
                <w:sz w:val="20"/>
                <w:szCs w:val="20"/>
              </w:rPr>
            </w:pPr>
            <w:r w:rsidRPr="00BC2899">
              <w:rPr>
                <w:rFonts w:ascii="Arial" w:hAnsi="Arial" w:cs="Arial"/>
                <w:sz w:val="20"/>
                <w:szCs w:val="20"/>
              </w:rPr>
              <w:t>Nursing Facility Manual</w:t>
            </w:r>
          </w:p>
        </w:tc>
        <w:tc>
          <w:tcPr>
            <w:tcW w:w="3750" w:type="dxa"/>
          </w:tcPr>
          <w:p w14:paraId="49ED98FE" w14:textId="77777777" w:rsidR="00F37BED" w:rsidRPr="00BC2899" w:rsidRDefault="00F37BED" w:rsidP="00C31E0F">
            <w:pPr>
              <w:widowControl w:val="0"/>
              <w:tabs>
                <w:tab w:val="left" w:pos="936"/>
                <w:tab w:val="left" w:pos="1314"/>
                <w:tab w:val="left" w:pos="1692"/>
                <w:tab w:val="left" w:pos="2070"/>
              </w:tabs>
              <w:spacing w:before="120" w:after="0" w:line="240" w:lineRule="auto"/>
              <w:jc w:val="center"/>
              <w:rPr>
                <w:rFonts w:ascii="Arial" w:hAnsi="Arial" w:cs="Arial"/>
                <w:b/>
                <w:sz w:val="20"/>
                <w:szCs w:val="20"/>
              </w:rPr>
            </w:pPr>
            <w:r w:rsidRPr="00BC2899">
              <w:rPr>
                <w:rFonts w:ascii="Arial" w:hAnsi="Arial" w:cs="Arial"/>
                <w:b/>
                <w:sz w:val="20"/>
                <w:szCs w:val="20"/>
              </w:rPr>
              <w:t>Transmittal Letter</w:t>
            </w:r>
          </w:p>
          <w:p w14:paraId="3B1331C6" w14:textId="77777777" w:rsidR="00F37BED" w:rsidRPr="00BC2899" w:rsidRDefault="00F37BED" w:rsidP="00C31E0F">
            <w:pPr>
              <w:widowControl w:val="0"/>
              <w:tabs>
                <w:tab w:val="left" w:pos="936"/>
                <w:tab w:val="left" w:pos="1314"/>
                <w:tab w:val="left" w:pos="1692"/>
                <w:tab w:val="left" w:pos="2070"/>
              </w:tabs>
              <w:spacing w:before="120" w:after="0" w:line="240" w:lineRule="auto"/>
              <w:jc w:val="center"/>
              <w:rPr>
                <w:rFonts w:ascii="Arial" w:hAnsi="Arial" w:cs="Arial"/>
                <w:b/>
                <w:sz w:val="20"/>
                <w:szCs w:val="20"/>
              </w:rPr>
            </w:pPr>
            <w:r w:rsidRPr="00BC2899">
              <w:rPr>
                <w:rFonts w:ascii="Arial" w:hAnsi="Arial" w:cs="Arial"/>
                <w:sz w:val="20"/>
                <w:szCs w:val="20"/>
              </w:rPr>
              <w:t>NF-</w:t>
            </w:r>
            <w:r>
              <w:rPr>
                <w:rFonts w:ascii="Arial" w:hAnsi="Arial" w:cs="Arial"/>
                <w:sz w:val="20"/>
                <w:szCs w:val="20"/>
              </w:rPr>
              <w:t>64</w:t>
            </w:r>
          </w:p>
        </w:tc>
        <w:tc>
          <w:tcPr>
            <w:tcW w:w="1771" w:type="dxa"/>
          </w:tcPr>
          <w:p w14:paraId="6A69492D" w14:textId="77777777" w:rsidR="00F37BED" w:rsidRPr="00BC2899" w:rsidRDefault="00F37BED" w:rsidP="00C31E0F">
            <w:pPr>
              <w:widowControl w:val="0"/>
              <w:tabs>
                <w:tab w:val="left" w:pos="936"/>
                <w:tab w:val="left" w:pos="1314"/>
                <w:tab w:val="left" w:pos="1692"/>
                <w:tab w:val="left" w:pos="2070"/>
              </w:tabs>
              <w:spacing w:before="120" w:after="0" w:line="240" w:lineRule="auto"/>
              <w:jc w:val="center"/>
              <w:rPr>
                <w:rFonts w:ascii="Arial" w:hAnsi="Arial" w:cs="Arial"/>
                <w:b/>
                <w:sz w:val="20"/>
                <w:szCs w:val="20"/>
              </w:rPr>
            </w:pPr>
            <w:r w:rsidRPr="00BC2899">
              <w:rPr>
                <w:rFonts w:ascii="Arial" w:hAnsi="Arial" w:cs="Arial"/>
                <w:b/>
                <w:sz w:val="20"/>
                <w:szCs w:val="20"/>
              </w:rPr>
              <w:t>Date</w:t>
            </w:r>
          </w:p>
          <w:p w14:paraId="642931CA" w14:textId="77777777" w:rsidR="00F37BED" w:rsidRPr="00BC2899" w:rsidRDefault="00F37BED" w:rsidP="00C31E0F">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Pr>
                <w:rFonts w:ascii="Arial" w:hAnsi="Arial" w:cs="Arial"/>
                <w:sz w:val="20"/>
                <w:szCs w:val="20"/>
              </w:rPr>
              <w:t>09/08/25</w:t>
            </w:r>
          </w:p>
        </w:tc>
      </w:tr>
    </w:tbl>
    <w:p w14:paraId="4C7AFD2C" w14:textId="77777777" w:rsidR="00F37BED" w:rsidRDefault="00F37BED" w:rsidP="00654C49">
      <w:pPr>
        <w:tabs>
          <w:tab w:val="left" w:pos="1314"/>
          <w:tab w:val="left" w:pos="2070"/>
        </w:tabs>
        <w:spacing w:after="0" w:line="240" w:lineRule="auto"/>
        <w:ind w:left="720"/>
        <w:rPr>
          <w:rFonts w:ascii="Times New Roman" w:hAnsi="Times New Roman" w:cs="Times New Roman"/>
        </w:rPr>
      </w:pPr>
    </w:p>
    <w:p w14:paraId="2FD8B9A5" w14:textId="3F0F47C8" w:rsidR="00654C49" w:rsidRDefault="00654C49" w:rsidP="00654C49">
      <w:pPr>
        <w:tabs>
          <w:tab w:val="left" w:pos="1314"/>
          <w:tab w:val="left" w:pos="2070"/>
        </w:tabs>
        <w:spacing w:after="0" w:line="240" w:lineRule="auto"/>
        <w:ind w:left="720"/>
        <w:rPr>
          <w:rFonts w:ascii="Times New Roman" w:hAnsi="Times New Roman" w:cs="Times New Roman"/>
        </w:rPr>
      </w:pPr>
      <w:r w:rsidRPr="100F8584">
        <w:rPr>
          <w:rFonts w:ascii="Times New Roman" w:hAnsi="Times New Roman" w:cs="Times New Roman"/>
        </w:rPr>
        <w:t>as MassHealth receives sufficient documentation from the facility demonstrating that the facility has received Medicare certification.</w:t>
      </w:r>
    </w:p>
    <w:p w14:paraId="2856BF1E" w14:textId="77777777" w:rsidR="00654C49" w:rsidRDefault="00654C49" w:rsidP="00654C49">
      <w:pPr>
        <w:tabs>
          <w:tab w:val="left" w:pos="1314"/>
          <w:tab w:val="left" w:pos="2070"/>
        </w:tabs>
        <w:spacing w:after="0" w:line="240" w:lineRule="auto"/>
        <w:ind w:left="720"/>
        <w:rPr>
          <w:rFonts w:ascii="Times New Roman" w:hAnsi="Times New Roman" w:cs="Times New Roman"/>
        </w:rPr>
      </w:pPr>
    </w:p>
    <w:p w14:paraId="22EEA303" w14:textId="77777777" w:rsidR="00654C49" w:rsidRDefault="00654C49" w:rsidP="00654C49">
      <w:pPr>
        <w:tabs>
          <w:tab w:val="left" w:pos="2070"/>
        </w:tabs>
        <w:spacing w:after="0" w:line="240" w:lineRule="auto"/>
        <w:ind w:firstLine="720"/>
        <w:rPr>
          <w:rFonts w:ascii="Times New Roman" w:hAnsi="Times New Roman" w:cs="Times New Roman"/>
        </w:rPr>
      </w:pPr>
      <w:r w:rsidRPr="3D06FC3C">
        <w:rPr>
          <w:rFonts w:ascii="Times New Roman" w:hAnsi="Times New Roman" w:cs="Times New Roman"/>
        </w:rPr>
        <w:t>(D)</w:t>
      </w:r>
      <w:r>
        <w:rPr>
          <w:rFonts w:ascii="Times New Roman" w:hAnsi="Times New Roman" w:cs="Times New Roman"/>
        </w:rPr>
        <w:t xml:space="preserve">  </w:t>
      </w:r>
      <w:r w:rsidRPr="0011666F">
        <w:rPr>
          <w:rFonts w:ascii="Times New Roman" w:hAnsi="Times New Roman" w:cs="Times New Roman"/>
          <w:u w:val="single"/>
        </w:rPr>
        <w:t>Penalties</w:t>
      </w:r>
      <w:r>
        <w:rPr>
          <w:rFonts w:ascii="Times New Roman" w:hAnsi="Times New Roman" w:cs="Times New Roman"/>
          <w:u w:val="single"/>
        </w:rPr>
        <w:t>.</w:t>
      </w:r>
    </w:p>
    <w:p w14:paraId="37F07E03" w14:textId="48418C09" w:rsidR="00654C49" w:rsidRDefault="00654C49" w:rsidP="00654C49">
      <w:pPr>
        <w:tabs>
          <w:tab w:val="left" w:pos="1314"/>
          <w:tab w:val="left" w:pos="1692"/>
          <w:tab w:val="left" w:pos="2070"/>
        </w:tabs>
        <w:spacing w:after="0" w:line="240" w:lineRule="auto"/>
        <w:ind w:left="1080"/>
        <w:rPr>
          <w:rFonts w:ascii="Times New Roman" w:hAnsi="Times New Roman" w:cs="Times New Roman"/>
        </w:rPr>
      </w:pPr>
      <w:r>
        <w:rPr>
          <w:rFonts w:ascii="Times New Roman" w:hAnsi="Times New Roman" w:cs="Times New Roman"/>
        </w:rPr>
        <w:t xml:space="preserve">(1)  </w:t>
      </w:r>
      <w:r w:rsidRPr="3D06FC3C">
        <w:rPr>
          <w:rFonts w:ascii="Times New Roman" w:hAnsi="Times New Roman" w:cs="Times New Roman"/>
        </w:rPr>
        <w:t>For a facility that was a MassHealth provider as of October 1, 1990, failure to comply with 130 CMR 456.406(A) or (B) may result in an imposition of an administrative fine by the MassHealth agency or may result in the facility’s suspension from participation in MassHealth.</w:t>
      </w:r>
    </w:p>
    <w:p w14:paraId="201EFD5A" w14:textId="77777777" w:rsidR="00654C49" w:rsidRPr="00AF3662" w:rsidRDefault="00654C49" w:rsidP="00654C49">
      <w:pPr>
        <w:tabs>
          <w:tab w:val="left" w:pos="1314"/>
          <w:tab w:val="left" w:pos="1692"/>
          <w:tab w:val="left" w:pos="2070"/>
        </w:tabs>
        <w:spacing w:after="0" w:line="240" w:lineRule="auto"/>
        <w:ind w:left="1080"/>
        <w:rPr>
          <w:rFonts w:ascii="Times New Roman" w:hAnsi="Times New Roman" w:cs="Times New Roman"/>
        </w:rPr>
      </w:pPr>
      <w:r>
        <w:rPr>
          <w:rFonts w:ascii="Times New Roman" w:hAnsi="Times New Roman" w:cs="Times New Roman"/>
        </w:rPr>
        <w:t xml:space="preserve">(2)  </w:t>
      </w:r>
      <w:r w:rsidRPr="3D06FC3C">
        <w:rPr>
          <w:rFonts w:ascii="Times New Roman" w:hAnsi="Times New Roman" w:cs="Times New Roman"/>
        </w:rPr>
        <w:t xml:space="preserve">For any facility applying to be a MassHealth provider after October 1, 1990, including facilities built after October 1, 1990, and facilities participating in MassHealth on October 1, 1990, that subsequently changed owners, failure to comply with 130 CMR 456.406 will preclude </w:t>
      </w:r>
      <w:r>
        <w:rPr>
          <w:rFonts w:ascii="Times New Roman" w:hAnsi="Times New Roman" w:cs="Times New Roman"/>
        </w:rPr>
        <w:t>that</w:t>
      </w:r>
      <w:r w:rsidRPr="3D06FC3C">
        <w:rPr>
          <w:rFonts w:ascii="Times New Roman" w:hAnsi="Times New Roman" w:cs="Times New Roman"/>
        </w:rPr>
        <w:t xml:space="preserve"> facility from participating in MassHealth.</w:t>
      </w:r>
    </w:p>
    <w:p w14:paraId="0134F7CE" w14:textId="77777777" w:rsidR="00462293" w:rsidRPr="008E7D3D" w:rsidRDefault="00462293" w:rsidP="00654C49">
      <w:pPr>
        <w:tabs>
          <w:tab w:val="left" w:pos="0"/>
          <w:tab w:val="left" w:pos="1314"/>
          <w:tab w:val="left" w:pos="2070"/>
        </w:tabs>
        <w:spacing w:after="0" w:line="240" w:lineRule="auto"/>
        <w:rPr>
          <w:rFonts w:ascii="Times New Roman" w:hAnsi="Times New Roman" w:cs="Times New Roman"/>
          <w:szCs w:val="20"/>
        </w:rPr>
      </w:pPr>
    </w:p>
    <w:p w14:paraId="68134392" w14:textId="77777777" w:rsidR="00B72B35" w:rsidRPr="00BC2899" w:rsidRDefault="00B72B35" w:rsidP="00B72B35">
      <w:pPr>
        <w:tabs>
          <w:tab w:val="left" w:pos="936"/>
          <w:tab w:val="left" w:pos="1314"/>
          <w:tab w:val="left" w:pos="1692"/>
          <w:tab w:val="left" w:pos="2070"/>
        </w:tabs>
        <w:spacing w:after="0" w:line="240" w:lineRule="auto"/>
        <w:rPr>
          <w:rFonts w:ascii="Times New Roman" w:hAnsi="Times New Roman" w:cs="Times New Roman"/>
          <w:szCs w:val="20"/>
        </w:rPr>
      </w:pPr>
      <w:r w:rsidRPr="00BC2899">
        <w:rPr>
          <w:rFonts w:ascii="Times New Roman" w:hAnsi="Times New Roman" w:cs="Times New Roman"/>
          <w:szCs w:val="20"/>
          <w:u w:val="single"/>
        </w:rPr>
        <w:t>456.407:</w:t>
      </w:r>
      <w:r w:rsidR="00802714" w:rsidRPr="00BC2899">
        <w:rPr>
          <w:rFonts w:ascii="Times New Roman" w:hAnsi="Times New Roman" w:cs="Times New Roman"/>
          <w:szCs w:val="20"/>
          <w:u w:val="single"/>
        </w:rPr>
        <w:t xml:space="preserve">  </w:t>
      </w:r>
      <w:r w:rsidRPr="00BC2899">
        <w:rPr>
          <w:rFonts w:ascii="Times New Roman" w:hAnsi="Times New Roman" w:cs="Times New Roman"/>
          <w:szCs w:val="20"/>
          <w:u w:val="single"/>
        </w:rPr>
        <w:t>Clinical Authorization of Nursing</w:t>
      </w:r>
      <w:r w:rsidR="0022182B" w:rsidRPr="00BC2899">
        <w:rPr>
          <w:rFonts w:ascii="Times New Roman" w:hAnsi="Times New Roman" w:cs="Times New Roman"/>
          <w:szCs w:val="20"/>
          <w:u w:val="single"/>
        </w:rPr>
        <w:t xml:space="preserve"> </w:t>
      </w:r>
      <w:r w:rsidRPr="00BC2899">
        <w:rPr>
          <w:rFonts w:ascii="Times New Roman" w:hAnsi="Times New Roman" w:cs="Times New Roman"/>
          <w:szCs w:val="20"/>
          <w:u w:val="single"/>
        </w:rPr>
        <w:t>Facility Services</w:t>
      </w:r>
    </w:p>
    <w:p w14:paraId="4614188C" w14:textId="77777777" w:rsidR="00B72B35" w:rsidRPr="00BC2899" w:rsidRDefault="00B72B35" w:rsidP="00B72B35">
      <w:pPr>
        <w:tabs>
          <w:tab w:val="left" w:pos="936"/>
          <w:tab w:val="left" w:pos="1314"/>
          <w:tab w:val="left" w:pos="1692"/>
          <w:tab w:val="left" w:pos="2070"/>
        </w:tabs>
        <w:spacing w:after="0" w:line="240" w:lineRule="auto"/>
        <w:rPr>
          <w:rFonts w:ascii="Times New Roman" w:hAnsi="Times New Roman" w:cs="Times New Roman"/>
          <w:szCs w:val="20"/>
        </w:rPr>
      </w:pPr>
    </w:p>
    <w:p w14:paraId="0BFE965E" w14:textId="77777777" w:rsidR="00B72B35" w:rsidRPr="00BC2899" w:rsidRDefault="00B72B35" w:rsidP="00802714">
      <w:pPr>
        <w:tabs>
          <w:tab w:val="left" w:pos="936"/>
          <w:tab w:val="left" w:pos="1314"/>
          <w:tab w:val="left" w:pos="1692"/>
          <w:tab w:val="left" w:pos="2070"/>
        </w:tabs>
        <w:spacing w:after="0" w:line="240" w:lineRule="auto"/>
        <w:ind w:left="720"/>
        <w:rPr>
          <w:rFonts w:ascii="Times New Roman" w:hAnsi="Times New Roman" w:cs="Times New Roman"/>
          <w:szCs w:val="20"/>
        </w:rPr>
      </w:pPr>
      <w:r w:rsidRPr="00BC2899">
        <w:rPr>
          <w:rFonts w:ascii="Times New Roman" w:hAnsi="Times New Roman" w:cs="Times New Roman"/>
          <w:szCs w:val="20"/>
        </w:rPr>
        <w:t>(A</w:t>
      </w:r>
      <w:r w:rsidR="00462293" w:rsidRPr="00BC2899">
        <w:rPr>
          <w:rFonts w:ascii="Times New Roman" w:hAnsi="Times New Roman" w:cs="Times New Roman"/>
          <w:szCs w:val="20"/>
        </w:rPr>
        <w:t>) Clinical</w:t>
      </w:r>
      <w:r w:rsidRPr="00BC2899">
        <w:rPr>
          <w:rFonts w:ascii="Times New Roman" w:hAnsi="Times New Roman" w:cs="Times New Roman"/>
          <w:szCs w:val="20"/>
        </w:rPr>
        <w:t xml:space="preserve"> authorization for nursing</w:t>
      </w:r>
      <w:r w:rsidR="00D36240" w:rsidRPr="00BC2899">
        <w:rPr>
          <w:rFonts w:ascii="Times New Roman" w:hAnsi="Times New Roman" w:cs="Times New Roman"/>
          <w:szCs w:val="20"/>
        </w:rPr>
        <w:t xml:space="preserve"> </w:t>
      </w:r>
      <w:r w:rsidRPr="00BC2899">
        <w:rPr>
          <w:rFonts w:ascii="Times New Roman" w:hAnsi="Times New Roman" w:cs="Times New Roman"/>
          <w:szCs w:val="20"/>
        </w:rPr>
        <w:t xml:space="preserve">facility services may be for a specified or indefinite length of stay. Authorizations for an indefinite length of stay may be subject to review by the MassHealth agency or its agent to ensure that conditions for payment continue to be met. </w:t>
      </w:r>
      <w:r w:rsidR="00FF1880" w:rsidRPr="00BC2899">
        <w:rPr>
          <w:rFonts w:ascii="Times New Roman" w:hAnsi="Times New Roman" w:cs="Times New Roman"/>
          <w:szCs w:val="20"/>
        </w:rPr>
        <w:t>A</w:t>
      </w:r>
      <w:r w:rsidRPr="00BC2899">
        <w:rPr>
          <w:rFonts w:ascii="Times New Roman" w:hAnsi="Times New Roman" w:cs="Times New Roman"/>
          <w:szCs w:val="20"/>
        </w:rPr>
        <w:t xml:space="preserve"> clinical authorization </w:t>
      </w:r>
      <w:r w:rsidR="00FF1880" w:rsidRPr="00BC2899">
        <w:rPr>
          <w:rFonts w:ascii="Times New Roman" w:hAnsi="Times New Roman" w:cs="Times New Roman"/>
          <w:szCs w:val="20"/>
        </w:rPr>
        <w:t xml:space="preserve">is </w:t>
      </w:r>
      <w:r w:rsidRPr="00BC2899">
        <w:rPr>
          <w:rFonts w:ascii="Times New Roman" w:hAnsi="Times New Roman" w:cs="Times New Roman"/>
          <w:szCs w:val="20"/>
        </w:rPr>
        <w:t>required</w:t>
      </w:r>
    </w:p>
    <w:p w14:paraId="40DB5004" w14:textId="77777777" w:rsidR="00DC7FAB" w:rsidRPr="00BC2899" w:rsidRDefault="00B72B35" w:rsidP="00802714">
      <w:pPr>
        <w:tabs>
          <w:tab w:val="left" w:pos="936"/>
          <w:tab w:val="left" w:pos="1314"/>
          <w:tab w:val="left" w:pos="1692"/>
          <w:tab w:val="left" w:pos="2070"/>
        </w:tabs>
        <w:spacing w:after="0" w:line="240" w:lineRule="auto"/>
        <w:ind w:left="1080"/>
        <w:rPr>
          <w:rFonts w:ascii="Times New Roman" w:hAnsi="Times New Roman" w:cs="Times New Roman"/>
          <w:szCs w:val="20"/>
        </w:rPr>
      </w:pPr>
      <w:r w:rsidRPr="00BC2899">
        <w:rPr>
          <w:rFonts w:ascii="Times New Roman" w:hAnsi="Times New Roman" w:cs="Times New Roman"/>
          <w:szCs w:val="20"/>
        </w:rPr>
        <w:t xml:space="preserve">(1)  </w:t>
      </w:r>
      <w:r w:rsidR="00DC7FAB" w:rsidRPr="00BC2899">
        <w:rPr>
          <w:rFonts w:ascii="Times New Roman" w:hAnsi="Times New Roman" w:cs="Times New Roman"/>
          <w:szCs w:val="20"/>
        </w:rPr>
        <w:t>before the first date of service delivery for which the nursing facility is seeking payment from MassHealth;</w:t>
      </w:r>
    </w:p>
    <w:p w14:paraId="38998850" w14:textId="77777777" w:rsidR="00B72B35" w:rsidRPr="00BC2899" w:rsidRDefault="00DC7FAB" w:rsidP="00802714">
      <w:pPr>
        <w:tabs>
          <w:tab w:val="left" w:pos="936"/>
          <w:tab w:val="left" w:pos="1314"/>
          <w:tab w:val="left" w:pos="1692"/>
          <w:tab w:val="left" w:pos="2070"/>
        </w:tabs>
        <w:spacing w:after="0" w:line="240" w:lineRule="auto"/>
        <w:ind w:left="1080"/>
        <w:rPr>
          <w:rFonts w:ascii="Times New Roman" w:hAnsi="Times New Roman" w:cs="Times New Roman"/>
          <w:szCs w:val="20"/>
        </w:rPr>
      </w:pPr>
      <w:r w:rsidRPr="00BC2899">
        <w:rPr>
          <w:rFonts w:ascii="Times New Roman" w:hAnsi="Times New Roman" w:cs="Times New Roman"/>
          <w:szCs w:val="20"/>
        </w:rPr>
        <w:t xml:space="preserve">(2)  when </w:t>
      </w:r>
      <w:r w:rsidR="00B72B35" w:rsidRPr="00BC2899">
        <w:rPr>
          <w:rFonts w:ascii="Times New Roman" w:hAnsi="Times New Roman" w:cs="Times New Roman"/>
          <w:szCs w:val="20"/>
        </w:rPr>
        <w:t>a member is transferred from one nursing facility to another nursing facility;</w:t>
      </w:r>
    </w:p>
    <w:p w14:paraId="750F3D40" w14:textId="77777777" w:rsidR="00B72B35" w:rsidRPr="00BC2899" w:rsidRDefault="00B72B35" w:rsidP="00802714">
      <w:pPr>
        <w:tabs>
          <w:tab w:val="left" w:pos="936"/>
          <w:tab w:val="left" w:pos="1314"/>
          <w:tab w:val="left" w:pos="1692"/>
          <w:tab w:val="left" w:pos="2070"/>
        </w:tabs>
        <w:spacing w:after="0" w:line="240" w:lineRule="auto"/>
        <w:ind w:left="1080"/>
        <w:rPr>
          <w:rFonts w:ascii="Times New Roman" w:hAnsi="Times New Roman" w:cs="Times New Roman"/>
          <w:szCs w:val="20"/>
        </w:rPr>
      </w:pPr>
      <w:r w:rsidRPr="00BC2899">
        <w:rPr>
          <w:rFonts w:ascii="Times New Roman" w:hAnsi="Times New Roman" w:cs="Times New Roman"/>
          <w:szCs w:val="20"/>
        </w:rPr>
        <w:t>(</w:t>
      </w:r>
      <w:r w:rsidR="00DC7FAB" w:rsidRPr="00BC2899">
        <w:rPr>
          <w:rFonts w:ascii="Times New Roman" w:hAnsi="Times New Roman" w:cs="Times New Roman"/>
          <w:szCs w:val="20"/>
        </w:rPr>
        <w:t>3</w:t>
      </w:r>
      <w:r w:rsidRPr="00BC2899">
        <w:rPr>
          <w:rFonts w:ascii="Times New Roman" w:hAnsi="Times New Roman" w:cs="Times New Roman"/>
          <w:szCs w:val="20"/>
        </w:rPr>
        <w:t xml:space="preserve">)  </w:t>
      </w:r>
      <w:r w:rsidR="00DC7FAB" w:rsidRPr="00BC2899">
        <w:rPr>
          <w:rFonts w:ascii="Times New Roman" w:hAnsi="Times New Roman" w:cs="Times New Roman"/>
          <w:szCs w:val="20"/>
        </w:rPr>
        <w:t xml:space="preserve">when </w:t>
      </w:r>
      <w:r w:rsidRPr="00BC2899">
        <w:rPr>
          <w:rFonts w:ascii="Times New Roman" w:hAnsi="Times New Roman" w:cs="Times New Roman"/>
          <w:szCs w:val="20"/>
        </w:rPr>
        <w:t xml:space="preserve">a member who is hospitalized is to be admitted to a different nursing facility </w:t>
      </w:r>
      <w:r w:rsidR="00DC7FAB" w:rsidRPr="00BC2899">
        <w:rPr>
          <w:rFonts w:ascii="Times New Roman" w:hAnsi="Times New Roman" w:cs="Times New Roman"/>
          <w:szCs w:val="20"/>
        </w:rPr>
        <w:t xml:space="preserve">than </w:t>
      </w:r>
      <w:r w:rsidRPr="00BC2899">
        <w:rPr>
          <w:rFonts w:ascii="Times New Roman" w:hAnsi="Times New Roman" w:cs="Times New Roman"/>
          <w:szCs w:val="20"/>
        </w:rPr>
        <w:t>the one the member resided in before the hospital admission;</w:t>
      </w:r>
    </w:p>
    <w:p w14:paraId="64ADB86F" w14:textId="77777777" w:rsidR="00B72B35" w:rsidRPr="00BC2899" w:rsidRDefault="00B72B35" w:rsidP="00802714">
      <w:pPr>
        <w:tabs>
          <w:tab w:val="left" w:pos="936"/>
          <w:tab w:val="left" w:pos="1314"/>
          <w:tab w:val="left" w:pos="1692"/>
          <w:tab w:val="left" w:pos="2070"/>
        </w:tabs>
        <w:spacing w:after="0" w:line="240" w:lineRule="auto"/>
        <w:ind w:left="1080"/>
        <w:rPr>
          <w:rFonts w:ascii="Times New Roman" w:hAnsi="Times New Roman" w:cs="Times New Roman"/>
          <w:szCs w:val="20"/>
        </w:rPr>
      </w:pPr>
      <w:r w:rsidRPr="00BC2899">
        <w:rPr>
          <w:rFonts w:ascii="Times New Roman" w:hAnsi="Times New Roman" w:cs="Times New Roman"/>
          <w:szCs w:val="20"/>
        </w:rPr>
        <w:t>(</w:t>
      </w:r>
      <w:r w:rsidR="00DC7FAB" w:rsidRPr="00BC2899">
        <w:rPr>
          <w:rFonts w:ascii="Times New Roman" w:hAnsi="Times New Roman" w:cs="Times New Roman"/>
          <w:szCs w:val="20"/>
        </w:rPr>
        <w:t>4</w:t>
      </w:r>
      <w:r w:rsidRPr="00BC2899">
        <w:rPr>
          <w:rFonts w:ascii="Times New Roman" w:hAnsi="Times New Roman" w:cs="Times New Roman"/>
          <w:szCs w:val="20"/>
        </w:rPr>
        <w:t xml:space="preserve">)  </w:t>
      </w:r>
      <w:r w:rsidR="00DC7FAB" w:rsidRPr="00BC2899">
        <w:rPr>
          <w:rFonts w:ascii="Times New Roman" w:hAnsi="Times New Roman" w:cs="Times New Roman"/>
          <w:szCs w:val="20"/>
        </w:rPr>
        <w:t xml:space="preserve">when </w:t>
      </w:r>
      <w:r w:rsidRPr="00BC2899">
        <w:rPr>
          <w:rFonts w:ascii="Times New Roman" w:hAnsi="Times New Roman" w:cs="Times New Roman"/>
          <w:szCs w:val="20"/>
        </w:rPr>
        <w:t>a member who has been hospitalized for over six months seeks to be readmitted to the nursing facility where the member resided before hospital admission; and</w:t>
      </w:r>
    </w:p>
    <w:p w14:paraId="778961A6" w14:textId="77777777" w:rsidR="00B72B35" w:rsidRPr="00BC2899" w:rsidRDefault="00B72B35" w:rsidP="00802714">
      <w:pPr>
        <w:tabs>
          <w:tab w:val="left" w:pos="936"/>
          <w:tab w:val="left" w:pos="1314"/>
          <w:tab w:val="left" w:pos="1692"/>
          <w:tab w:val="left" w:pos="2070"/>
        </w:tabs>
        <w:spacing w:after="0" w:line="240" w:lineRule="auto"/>
        <w:ind w:left="1080"/>
        <w:rPr>
          <w:rFonts w:ascii="Times New Roman" w:hAnsi="Times New Roman" w:cs="Times New Roman"/>
          <w:szCs w:val="20"/>
        </w:rPr>
      </w:pPr>
      <w:r w:rsidRPr="00BC2899">
        <w:rPr>
          <w:rFonts w:ascii="Times New Roman" w:hAnsi="Times New Roman" w:cs="Times New Roman"/>
          <w:szCs w:val="20"/>
        </w:rPr>
        <w:t>(</w:t>
      </w:r>
      <w:r w:rsidR="00DC7FAB" w:rsidRPr="00BC2899">
        <w:rPr>
          <w:rFonts w:ascii="Times New Roman" w:hAnsi="Times New Roman" w:cs="Times New Roman"/>
          <w:szCs w:val="20"/>
        </w:rPr>
        <w:t>5</w:t>
      </w:r>
      <w:r w:rsidRPr="00BC2899">
        <w:rPr>
          <w:rFonts w:ascii="Times New Roman" w:hAnsi="Times New Roman" w:cs="Times New Roman"/>
          <w:szCs w:val="20"/>
        </w:rPr>
        <w:t xml:space="preserve">)  </w:t>
      </w:r>
      <w:r w:rsidR="00DC7FAB" w:rsidRPr="00BC2899">
        <w:rPr>
          <w:rFonts w:ascii="Times New Roman" w:hAnsi="Times New Roman" w:cs="Times New Roman"/>
          <w:szCs w:val="20"/>
        </w:rPr>
        <w:t xml:space="preserve">when a nursing facility determines that </w:t>
      </w:r>
      <w:r w:rsidRPr="00BC2899">
        <w:rPr>
          <w:rFonts w:ascii="Times New Roman" w:hAnsi="Times New Roman" w:cs="Times New Roman"/>
          <w:szCs w:val="20"/>
        </w:rPr>
        <w:t>a member has discharge potential</w:t>
      </w:r>
      <w:r w:rsidR="00DC7FAB" w:rsidRPr="00BC2899">
        <w:rPr>
          <w:rFonts w:ascii="Times New Roman" w:hAnsi="Times New Roman" w:cs="Times New Roman"/>
          <w:szCs w:val="20"/>
        </w:rPr>
        <w:t>, or the member may no longer meet the clinical eligibility criteria described</w:t>
      </w:r>
      <w:r w:rsidRPr="00BC2899">
        <w:rPr>
          <w:rFonts w:ascii="Times New Roman" w:hAnsi="Times New Roman" w:cs="Times New Roman"/>
          <w:szCs w:val="20"/>
        </w:rPr>
        <w:t xml:space="preserve"> in 130 CMR 456.</w:t>
      </w:r>
      <w:r w:rsidR="00047D86" w:rsidRPr="00BC2899">
        <w:rPr>
          <w:rFonts w:ascii="Times New Roman" w:hAnsi="Times New Roman" w:cs="Times New Roman"/>
          <w:szCs w:val="20"/>
        </w:rPr>
        <w:t>409</w:t>
      </w:r>
      <w:r w:rsidRPr="00BC2899">
        <w:rPr>
          <w:rFonts w:ascii="Times New Roman" w:hAnsi="Times New Roman" w:cs="Times New Roman"/>
          <w:szCs w:val="20"/>
        </w:rPr>
        <w:t>.</w:t>
      </w:r>
    </w:p>
    <w:p w14:paraId="6C7409A6" w14:textId="77777777" w:rsidR="00B72B35" w:rsidRPr="00BC2899" w:rsidRDefault="00B72B35" w:rsidP="00802714">
      <w:pPr>
        <w:tabs>
          <w:tab w:val="left" w:pos="936"/>
          <w:tab w:val="left" w:pos="1314"/>
          <w:tab w:val="left" w:pos="1692"/>
          <w:tab w:val="left" w:pos="2070"/>
        </w:tabs>
        <w:spacing w:after="0" w:line="240" w:lineRule="auto"/>
        <w:rPr>
          <w:rFonts w:ascii="Times New Roman" w:hAnsi="Times New Roman" w:cs="Times New Roman"/>
          <w:szCs w:val="20"/>
        </w:rPr>
      </w:pPr>
    </w:p>
    <w:p w14:paraId="3AA31852" w14:textId="15A620F2" w:rsidR="00B72B35" w:rsidRPr="00BC2899" w:rsidRDefault="00B72B35" w:rsidP="00802714">
      <w:pPr>
        <w:tabs>
          <w:tab w:val="left" w:pos="936"/>
          <w:tab w:val="left" w:pos="1314"/>
          <w:tab w:val="left" w:pos="1692"/>
          <w:tab w:val="left" w:pos="2070"/>
        </w:tabs>
        <w:spacing w:after="0" w:line="240" w:lineRule="auto"/>
        <w:ind w:left="720"/>
        <w:rPr>
          <w:rFonts w:ascii="Times New Roman" w:hAnsi="Times New Roman" w:cs="Times New Roman"/>
          <w:szCs w:val="20"/>
        </w:rPr>
      </w:pPr>
      <w:r w:rsidRPr="00BC2899">
        <w:rPr>
          <w:rFonts w:ascii="Times New Roman" w:hAnsi="Times New Roman" w:cs="Times New Roman"/>
          <w:szCs w:val="20"/>
        </w:rPr>
        <w:t>(B)  The MassHealth agency notifies nursing facilities, hospitals, physicians</w:t>
      </w:r>
      <w:r w:rsidR="00DC7FAB" w:rsidRPr="00BC2899">
        <w:rPr>
          <w:rFonts w:ascii="Times New Roman" w:hAnsi="Times New Roman" w:cs="Times New Roman"/>
          <w:szCs w:val="20"/>
        </w:rPr>
        <w:t xml:space="preserve"> or PCPs</w:t>
      </w:r>
      <w:r w:rsidRPr="00BC2899">
        <w:rPr>
          <w:rFonts w:ascii="Times New Roman" w:hAnsi="Times New Roman" w:cs="Times New Roman"/>
          <w:szCs w:val="20"/>
        </w:rPr>
        <w:t>, and home</w:t>
      </w:r>
      <w:r w:rsidR="00D36240" w:rsidRPr="00BC2899">
        <w:rPr>
          <w:rFonts w:ascii="Times New Roman" w:hAnsi="Times New Roman" w:cs="Times New Roman"/>
          <w:szCs w:val="20"/>
        </w:rPr>
        <w:t xml:space="preserve"> </w:t>
      </w:r>
      <w:r w:rsidRPr="00BC2899">
        <w:rPr>
          <w:rFonts w:ascii="Times New Roman" w:hAnsi="Times New Roman" w:cs="Times New Roman"/>
          <w:szCs w:val="20"/>
        </w:rPr>
        <w:t>health agencies of the identity of the agent responsible for authorizing nursing</w:t>
      </w:r>
      <w:r w:rsidR="00D36240" w:rsidRPr="00BC2899">
        <w:rPr>
          <w:rFonts w:ascii="Times New Roman" w:hAnsi="Times New Roman" w:cs="Times New Roman"/>
          <w:szCs w:val="20"/>
        </w:rPr>
        <w:t xml:space="preserve"> </w:t>
      </w:r>
      <w:r w:rsidRPr="00BC2899">
        <w:rPr>
          <w:rFonts w:ascii="Times New Roman" w:hAnsi="Times New Roman" w:cs="Times New Roman"/>
          <w:szCs w:val="20"/>
        </w:rPr>
        <w:t>facility services.</w:t>
      </w:r>
    </w:p>
    <w:p w14:paraId="1DE8D4BD" w14:textId="77777777" w:rsidR="00B72B35" w:rsidRPr="00BC2899" w:rsidRDefault="00B72B35" w:rsidP="00802714">
      <w:pPr>
        <w:tabs>
          <w:tab w:val="left" w:pos="936"/>
          <w:tab w:val="left" w:pos="1314"/>
          <w:tab w:val="left" w:pos="1692"/>
          <w:tab w:val="left" w:pos="2070"/>
        </w:tabs>
        <w:spacing w:after="0" w:line="240" w:lineRule="auto"/>
        <w:ind w:left="720"/>
        <w:rPr>
          <w:rFonts w:ascii="Times New Roman" w:hAnsi="Times New Roman" w:cs="Times New Roman"/>
          <w:szCs w:val="20"/>
        </w:rPr>
      </w:pPr>
    </w:p>
    <w:p w14:paraId="08360D10" w14:textId="77777777" w:rsidR="00B72B35" w:rsidRPr="00BC2899" w:rsidRDefault="00B72B35" w:rsidP="00802714">
      <w:pPr>
        <w:tabs>
          <w:tab w:val="left" w:pos="936"/>
          <w:tab w:val="left" w:pos="1314"/>
          <w:tab w:val="left" w:pos="1692"/>
          <w:tab w:val="left" w:pos="2070"/>
        </w:tabs>
        <w:spacing w:after="0" w:line="240" w:lineRule="auto"/>
        <w:ind w:left="720"/>
        <w:rPr>
          <w:rFonts w:ascii="Times New Roman" w:hAnsi="Times New Roman" w:cs="Times New Roman"/>
          <w:szCs w:val="20"/>
        </w:rPr>
      </w:pPr>
      <w:r w:rsidRPr="00BC2899">
        <w:rPr>
          <w:rFonts w:ascii="Times New Roman" w:hAnsi="Times New Roman" w:cs="Times New Roman"/>
          <w:szCs w:val="20"/>
        </w:rPr>
        <w:t>(C)  The referring medical provider must submit the request for authorization of nursing</w:t>
      </w:r>
      <w:r w:rsidR="00D36240" w:rsidRPr="00BC2899">
        <w:rPr>
          <w:rFonts w:ascii="Times New Roman" w:hAnsi="Times New Roman" w:cs="Times New Roman"/>
          <w:szCs w:val="20"/>
        </w:rPr>
        <w:t xml:space="preserve"> </w:t>
      </w:r>
      <w:r w:rsidRPr="00BC2899">
        <w:rPr>
          <w:rFonts w:ascii="Times New Roman" w:hAnsi="Times New Roman" w:cs="Times New Roman"/>
          <w:szCs w:val="20"/>
        </w:rPr>
        <w:t>facility services to the MassHealth agency or its agent on behalf of the member. For persons who become eligible for MassHealth while residing in a nursing facility, the facility itself must submit the request for authorization. The request for authorization of nursing</w:t>
      </w:r>
      <w:r w:rsidR="00D36240" w:rsidRPr="00BC2899">
        <w:rPr>
          <w:rFonts w:ascii="Times New Roman" w:hAnsi="Times New Roman" w:cs="Times New Roman"/>
          <w:szCs w:val="20"/>
        </w:rPr>
        <w:t xml:space="preserve"> </w:t>
      </w:r>
      <w:r w:rsidRPr="00BC2899">
        <w:rPr>
          <w:rFonts w:ascii="Times New Roman" w:hAnsi="Times New Roman" w:cs="Times New Roman"/>
          <w:szCs w:val="20"/>
        </w:rPr>
        <w:t>facility services must be submitted on the forms required by the MassHealth agency and must include documentation that available alternatives to institutionalization were considered and were deemed inadequate to meet the member's needs.</w:t>
      </w:r>
    </w:p>
    <w:p w14:paraId="1C9FCD58" w14:textId="77777777" w:rsidR="00B72B35" w:rsidRPr="00BC2899" w:rsidRDefault="00B72B35" w:rsidP="00802714">
      <w:pPr>
        <w:tabs>
          <w:tab w:val="left" w:pos="936"/>
          <w:tab w:val="left" w:pos="1314"/>
          <w:tab w:val="left" w:pos="1692"/>
          <w:tab w:val="left" w:pos="2070"/>
        </w:tabs>
        <w:spacing w:after="0" w:line="240" w:lineRule="auto"/>
        <w:ind w:left="720"/>
        <w:rPr>
          <w:rFonts w:ascii="Times New Roman" w:hAnsi="Times New Roman" w:cs="Times New Roman"/>
          <w:szCs w:val="20"/>
        </w:rPr>
      </w:pPr>
    </w:p>
    <w:p w14:paraId="39957B17" w14:textId="214A9811" w:rsidR="00B72B35" w:rsidRDefault="00B72B35" w:rsidP="00802714">
      <w:pPr>
        <w:tabs>
          <w:tab w:val="left" w:pos="936"/>
          <w:tab w:val="left" w:pos="1314"/>
          <w:tab w:val="left" w:pos="1692"/>
          <w:tab w:val="left" w:pos="2070"/>
        </w:tabs>
        <w:spacing w:after="0" w:line="240" w:lineRule="auto"/>
        <w:ind w:left="720"/>
        <w:rPr>
          <w:rFonts w:ascii="Times New Roman" w:hAnsi="Times New Roman" w:cs="Times New Roman"/>
          <w:szCs w:val="20"/>
        </w:rPr>
      </w:pPr>
      <w:r w:rsidRPr="00BC2899">
        <w:rPr>
          <w:rFonts w:ascii="Times New Roman" w:hAnsi="Times New Roman" w:cs="Times New Roman"/>
          <w:szCs w:val="20"/>
        </w:rPr>
        <w:t>(D)  If the MassHealth agency determines that a member is eligible for nursing</w:t>
      </w:r>
      <w:r w:rsidR="00D36240" w:rsidRPr="00BC2899">
        <w:rPr>
          <w:rFonts w:ascii="Times New Roman" w:hAnsi="Times New Roman" w:cs="Times New Roman"/>
          <w:szCs w:val="20"/>
        </w:rPr>
        <w:t xml:space="preserve"> </w:t>
      </w:r>
      <w:r w:rsidRPr="00BC2899">
        <w:rPr>
          <w:rFonts w:ascii="Times New Roman" w:hAnsi="Times New Roman" w:cs="Times New Roman"/>
          <w:szCs w:val="20"/>
        </w:rPr>
        <w:t>facility services, the MassHealth agency will issue a notice that contains the effective date of coverage.</w:t>
      </w:r>
    </w:p>
    <w:p w14:paraId="4F018282" w14:textId="77777777" w:rsidR="004B1F86" w:rsidRDefault="004B1F86" w:rsidP="00802714">
      <w:pPr>
        <w:tabs>
          <w:tab w:val="left" w:pos="936"/>
          <w:tab w:val="left" w:pos="1314"/>
          <w:tab w:val="left" w:pos="1692"/>
          <w:tab w:val="left" w:pos="2070"/>
        </w:tabs>
        <w:spacing w:after="0" w:line="240" w:lineRule="auto"/>
        <w:ind w:left="720"/>
        <w:rPr>
          <w:rFonts w:ascii="Times New Roman" w:hAnsi="Times New Roman" w:cs="Times New Roman"/>
          <w:szCs w:val="20"/>
        </w:rPr>
      </w:pPr>
    </w:p>
    <w:p w14:paraId="369FFE31" w14:textId="77777777" w:rsidR="00462293" w:rsidRPr="00BC2899" w:rsidRDefault="00462293" w:rsidP="00462293">
      <w:pPr>
        <w:tabs>
          <w:tab w:val="left" w:pos="936"/>
          <w:tab w:val="left" w:pos="1314"/>
          <w:tab w:val="left" w:pos="1692"/>
          <w:tab w:val="left" w:pos="2070"/>
        </w:tabs>
        <w:spacing w:after="0" w:line="240" w:lineRule="auto"/>
        <w:ind w:left="720"/>
        <w:rPr>
          <w:rFonts w:ascii="Times New Roman" w:hAnsi="Times New Roman" w:cs="Times New Roman"/>
          <w:szCs w:val="20"/>
        </w:rPr>
      </w:pPr>
      <w:r w:rsidRPr="00BC2899">
        <w:rPr>
          <w:rFonts w:ascii="Times New Roman" w:hAnsi="Times New Roman" w:cs="Times New Roman"/>
          <w:szCs w:val="20"/>
        </w:rPr>
        <w:t>(E)  As a prerequisite for payment, nursing facilities must obtain clinical authorization from the MassHealth agency or its designee for each member or MassHealth applicant for whom the nursing facility provider is seeking MassHealth payment.</w:t>
      </w:r>
    </w:p>
    <w:p w14:paraId="32E779AA" w14:textId="77777777" w:rsidR="00462293" w:rsidRPr="00BC2899" w:rsidRDefault="00462293" w:rsidP="00462293">
      <w:pPr>
        <w:tabs>
          <w:tab w:val="left" w:pos="936"/>
          <w:tab w:val="left" w:pos="1314"/>
          <w:tab w:val="left" w:pos="1692"/>
          <w:tab w:val="left" w:pos="2070"/>
        </w:tabs>
        <w:spacing w:after="0" w:line="240" w:lineRule="auto"/>
        <w:ind w:left="720"/>
        <w:rPr>
          <w:rFonts w:ascii="Times New Roman" w:hAnsi="Times New Roman" w:cs="Times New Roman"/>
          <w:szCs w:val="20"/>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F37BED" w:rsidRPr="00BC2899" w14:paraId="6B4C3D99" w14:textId="77777777" w:rsidTr="00C31E0F">
        <w:trPr>
          <w:trHeight w:hRule="exact" w:val="864"/>
        </w:trPr>
        <w:tc>
          <w:tcPr>
            <w:tcW w:w="4080" w:type="dxa"/>
            <w:tcBorders>
              <w:bottom w:val="nil"/>
            </w:tcBorders>
          </w:tcPr>
          <w:p w14:paraId="28050F12" w14:textId="77777777" w:rsidR="00F37BED" w:rsidRPr="00BC2899" w:rsidRDefault="00F37BED" w:rsidP="00C31E0F">
            <w:pPr>
              <w:widowControl w:val="0"/>
              <w:tabs>
                <w:tab w:val="left" w:pos="936"/>
                <w:tab w:val="left" w:pos="1314"/>
                <w:tab w:val="left" w:pos="1692"/>
                <w:tab w:val="left" w:pos="2070"/>
              </w:tabs>
              <w:spacing w:before="120" w:after="0" w:line="240" w:lineRule="auto"/>
              <w:jc w:val="center"/>
              <w:rPr>
                <w:rFonts w:ascii="Arial" w:hAnsi="Arial" w:cs="Arial"/>
                <w:b/>
                <w:sz w:val="20"/>
                <w:szCs w:val="20"/>
              </w:rPr>
            </w:pPr>
            <w:bookmarkStart w:id="1" w:name="_Hlk126749221"/>
            <w:r w:rsidRPr="00BC2899">
              <w:rPr>
                <w:rFonts w:ascii="Arial" w:hAnsi="Arial" w:cs="Arial"/>
                <w:b/>
                <w:sz w:val="20"/>
                <w:szCs w:val="20"/>
              </w:rPr>
              <w:t>Commonwealth of Massachusetts</w:t>
            </w:r>
          </w:p>
          <w:p w14:paraId="651FF436" w14:textId="77777777" w:rsidR="00F37BED" w:rsidRPr="00BC2899" w:rsidRDefault="00F37BED" w:rsidP="00C31E0F">
            <w:pPr>
              <w:widowControl w:val="0"/>
              <w:tabs>
                <w:tab w:val="left" w:pos="936"/>
                <w:tab w:val="left" w:pos="1314"/>
                <w:tab w:val="left" w:pos="1692"/>
                <w:tab w:val="left" w:pos="2070"/>
              </w:tabs>
              <w:spacing w:after="0" w:line="240" w:lineRule="auto"/>
              <w:jc w:val="center"/>
              <w:rPr>
                <w:rFonts w:ascii="Arial" w:hAnsi="Arial" w:cs="Arial"/>
                <w:b/>
                <w:sz w:val="20"/>
                <w:szCs w:val="20"/>
              </w:rPr>
            </w:pPr>
            <w:r w:rsidRPr="00BC2899">
              <w:rPr>
                <w:rFonts w:ascii="Arial" w:hAnsi="Arial" w:cs="Arial"/>
                <w:b/>
                <w:sz w:val="20"/>
                <w:szCs w:val="20"/>
              </w:rPr>
              <w:t>MassHealth</w:t>
            </w:r>
          </w:p>
          <w:p w14:paraId="15E8B12F" w14:textId="77777777" w:rsidR="00F37BED" w:rsidRPr="00BC2899" w:rsidRDefault="00F37BED" w:rsidP="00C31E0F">
            <w:pPr>
              <w:widowControl w:val="0"/>
              <w:tabs>
                <w:tab w:val="left" w:pos="936"/>
                <w:tab w:val="left" w:pos="1314"/>
                <w:tab w:val="left" w:pos="1692"/>
                <w:tab w:val="left" w:pos="2070"/>
              </w:tabs>
              <w:spacing w:after="0" w:line="240" w:lineRule="auto"/>
              <w:jc w:val="center"/>
              <w:rPr>
                <w:rFonts w:ascii="Arial" w:hAnsi="Arial" w:cs="Arial"/>
                <w:b/>
                <w:sz w:val="20"/>
                <w:szCs w:val="20"/>
              </w:rPr>
            </w:pPr>
            <w:r w:rsidRPr="00BC2899">
              <w:rPr>
                <w:rFonts w:ascii="Arial" w:hAnsi="Arial" w:cs="Arial"/>
                <w:b/>
                <w:sz w:val="20"/>
                <w:szCs w:val="20"/>
              </w:rPr>
              <w:t>Provider Manual Series</w:t>
            </w:r>
          </w:p>
        </w:tc>
        <w:tc>
          <w:tcPr>
            <w:tcW w:w="3750" w:type="dxa"/>
          </w:tcPr>
          <w:p w14:paraId="1AE20B54" w14:textId="77777777" w:rsidR="00F37BED" w:rsidRPr="00BC2899" w:rsidRDefault="00F37BED" w:rsidP="00C31E0F">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sidRPr="00BC2899">
              <w:rPr>
                <w:rFonts w:ascii="Arial" w:hAnsi="Arial" w:cs="Arial"/>
                <w:b/>
                <w:sz w:val="20"/>
                <w:szCs w:val="20"/>
              </w:rPr>
              <w:t>Subchapter Number and Title</w:t>
            </w:r>
          </w:p>
          <w:p w14:paraId="6CD95248" w14:textId="77777777" w:rsidR="00F37BED" w:rsidRPr="00BC2899" w:rsidRDefault="00F37BED" w:rsidP="00C31E0F">
            <w:pPr>
              <w:widowControl w:val="0"/>
              <w:tabs>
                <w:tab w:val="left" w:pos="936"/>
                <w:tab w:val="left" w:pos="1314"/>
                <w:tab w:val="left" w:pos="1692"/>
                <w:tab w:val="left" w:pos="2070"/>
              </w:tabs>
              <w:spacing w:after="0" w:line="240" w:lineRule="auto"/>
              <w:jc w:val="center"/>
              <w:rPr>
                <w:rFonts w:ascii="Arial" w:hAnsi="Arial" w:cs="Arial"/>
                <w:sz w:val="20"/>
                <w:szCs w:val="20"/>
              </w:rPr>
            </w:pPr>
            <w:r w:rsidRPr="00BC2899">
              <w:rPr>
                <w:rFonts w:ascii="Arial" w:hAnsi="Arial" w:cs="Arial"/>
                <w:sz w:val="20"/>
                <w:szCs w:val="20"/>
              </w:rPr>
              <w:t>1.  Program Regulations</w:t>
            </w:r>
          </w:p>
          <w:p w14:paraId="683679E8" w14:textId="77777777" w:rsidR="00F37BED" w:rsidRPr="00BC2899" w:rsidRDefault="00F37BED" w:rsidP="00C31E0F">
            <w:pPr>
              <w:widowControl w:val="0"/>
              <w:tabs>
                <w:tab w:val="left" w:pos="936"/>
                <w:tab w:val="left" w:pos="1314"/>
                <w:tab w:val="left" w:pos="1692"/>
                <w:tab w:val="left" w:pos="2070"/>
              </w:tabs>
              <w:spacing w:after="0" w:line="240" w:lineRule="auto"/>
              <w:jc w:val="center"/>
              <w:rPr>
                <w:rFonts w:ascii="Arial" w:hAnsi="Arial" w:cs="Arial"/>
                <w:sz w:val="20"/>
                <w:szCs w:val="20"/>
              </w:rPr>
            </w:pPr>
            <w:r w:rsidRPr="00BC2899">
              <w:rPr>
                <w:rFonts w:ascii="Arial" w:hAnsi="Arial" w:cs="Arial"/>
                <w:sz w:val="20"/>
                <w:szCs w:val="20"/>
              </w:rPr>
              <w:t xml:space="preserve">(130 </w:t>
            </w:r>
            <w:r w:rsidRPr="00BC2899">
              <w:rPr>
                <w:rFonts w:ascii="Arial" w:hAnsi="Arial" w:cs="Arial"/>
                <w:iCs/>
                <w:sz w:val="20"/>
                <w:szCs w:val="20"/>
              </w:rPr>
              <w:t>CMR</w:t>
            </w:r>
            <w:r w:rsidRPr="00BC2899">
              <w:rPr>
                <w:rFonts w:ascii="Arial" w:hAnsi="Arial" w:cs="Arial"/>
                <w:sz w:val="20"/>
                <w:szCs w:val="20"/>
              </w:rPr>
              <w:t xml:space="preserve"> 456.000)</w:t>
            </w:r>
          </w:p>
        </w:tc>
        <w:tc>
          <w:tcPr>
            <w:tcW w:w="1771" w:type="dxa"/>
          </w:tcPr>
          <w:p w14:paraId="0CEFACE6" w14:textId="77777777" w:rsidR="00F37BED" w:rsidRPr="00BC2899" w:rsidRDefault="00F37BED" w:rsidP="00C31E0F">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sidRPr="00BC2899">
              <w:rPr>
                <w:rFonts w:ascii="Arial" w:hAnsi="Arial" w:cs="Arial"/>
                <w:b/>
                <w:sz w:val="20"/>
                <w:szCs w:val="20"/>
              </w:rPr>
              <w:t>Page</w:t>
            </w:r>
          </w:p>
          <w:p w14:paraId="61C8B172" w14:textId="77777777" w:rsidR="00F37BED" w:rsidRPr="00BC2899" w:rsidRDefault="00F37BED" w:rsidP="00C31E0F">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sidRPr="00BC2899">
              <w:rPr>
                <w:rFonts w:ascii="Arial" w:hAnsi="Arial" w:cs="Arial"/>
                <w:sz w:val="20"/>
                <w:szCs w:val="20"/>
              </w:rPr>
              <w:t>4-6</w:t>
            </w:r>
          </w:p>
        </w:tc>
      </w:tr>
      <w:tr w:rsidR="00F37BED" w:rsidRPr="00BC2899" w14:paraId="58771D3E" w14:textId="77777777" w:rsidTr="00C31E0F">
        <w:trPr>
          <w:trHeight w:hRule="exact" w:val="864"/>
        </w:trPr>
        <w:tc>
          <w:tcPr>
            <w:tcW w:w="4080" w:type="dxa"/>
            <w:tcBorders>
              <w:top w:val="nil"/>
            </w:tcBorders>
            <w:vAlign w:val="center"/>
          </w:tcPr>
          <w:p w14:paraId="66E418F5" w14:textId="77777777" w:rsidR="00F37BED" w:rsidRPr="00BC2899" w:rsidRDefault="00F37BED" w:rsidP="00C31E0F">
            <w:pPr>
              <w:widowControl w:val="0"/>
              <w:tabs>
                <w:tab w:val="left" w:pos="936"/>
                <w:tab w:val="left" w:pos="1314"/>
                <w:tab w:val="left" w:pos="1692"/>
                <w:tab w:val="left" w:pos="2070"/>
              </w:tabs>
              <w:spacing w:after="0" w:line="240" w:lineRule="auto"/>
              <w:jc w:val="center"/>
              <w:rPr>
                <w:rFonts w:ascii="Arial" w:hAnsi="Arial" w:cs="Arial"/>
                <w:sz w:val="20"/>
                <w:szCs w:val="20"/>
              </w:rPr>
            </w:pPr>
            <w:r w:rsidRPr="00BC2899">
              <w:rPr>
                <w:rFonts w:ascii="Arial" w:hAnsi="Arial" w:cs="Arial"/>
                <w:sz w:val="20"/>
                <w:szCs w:val="20"/>
              </w:rPr>
              <w:t>Nursing Facility Manual</w:t>
            </w:r>
          </w:p>
        </w:tc>
        <w:tc>
          <w:tcPr>
            <w:tcW w:w="3750" w:type="dxa"/>
          </w:tcPr>
          <w:p w14:paraId="579E4AF1" w14:textId="77777777" w:rsidR="00F37BED" w:rsidRPr="00BC2899" w:rsidRDefault="00F37BED" w:rsidP="00C31E0F">
            <w:pPr>
              <w:widowControl w:val="0"/>
              <w:tabs>
                <w:tab w:val="left" w:pos="936"/>
                <w:tab w:val="left" w:pos="1314"/>
                <w:tab w:val="left" w:pos="1692"/>
                <w:tab w:val="left" w:pos="2070"/>
              </w:tabs>
              <w:spacing w:before="120" w:after="0" w:line="240" w:lineRule="auto"/>
              <w:jc w:val="center"/>
              <w:rPr>
                <w:rFonts w:ascii="Arial" w:hAnsi="Arial" w:cs="Arial"/>
                <w:b/>
                <w:sz w:val="20"/>
                <w:szCs w:val="20"/>
              </w:rPr>
            </w:pPr>
            <w:r w:rsidRPr="00BC2899">
              <w:rPr>
                <w:rFonts w:ascii="Arial" w:hAnsi="Arial" w:cs="Arial"/>
                <w:b/>
                <w:sz w:val="20"/>
                <w:szCs w:val="20"/>
              </w:rPr>
              <w:t>Transmittal Letter</w:t>
            </w:r>
          </w:p>
          <w:p w14:paraId="6EADD484" w14:textId="77777777" w:rsidR="00F37BED" w:rsidRPr="00BC2899" w:rsidRDefault="00F37BED" w:rsidP="00C31E0F">
            <w:pPr>
              <w:widowControl w:val="0"/>
              <w:tabs>
                <w:tab w:val="left" w:pos="936"/>
                <w:tab w:val="left" w:pos="1314"/>
                <w:tab w:val="left" w:pos="1692"/>
                <w:tab w:val="left" w:pos="2070"/>
              </w:tabs>
              <w:spacing w:before="120" w:after="0" w:line="240" w:lineRule="auto"/>
              <w:jc w:val="center"/>
              <w:rPr>
                <w:rFonts w:ascii="Arial" w:hAnsi="Arial" w:cs="Arial"/>
                <w:b/>
                <w:sz w:val="20"/>
                <w:szCs w:val="20"/>
              </w:rPr>
            </w:pPr>
            <w:r w:rsidRPr="00BC2899">
              <w:rPr>
                <w:rFonts w:ascii="Arial" w:hAnsi="Arial" w:cs="Arial"/>
                <w:sz w:val="20"/>
                <w:szCs w:val="20"/>
              </w:rPr>
              <w:t>NF-</w:t>
            </w:r>
            <w:r>
              <w:rPr>
                <w:rFonts w:ascii="Arial" w:hAnsi="Arial" w:cs="Arial"/>
                <w:sz w:val="20"/>
                <w:szCs w:val="20"/>
              </w:rPr>
              <w:t>64</w:t>
            </w:r>
          </w:p>
        </w:tc>
        <w:tc>
          <w:tcPr>
            <w:tcW w:w="1771" w:type="dxa"/>
          </w:tcPr>
          <w:p w14:paraId="1DBECB69" w14:textId="77777777" w:rsidR="00F37BED" w:rsidRPr="00BC2899" w:rsidRDefault="00F37BED" w:rsidP="00C31E0F">
            <w:pPr>
              <w:widowControl w:val="0"/>
              <w:tabs>
                <w:tab w:val="left" w:pos="936"/>
                <w:tab w:val="left" w:pos="1314"/>
                <w:tab w:val="left" w:pos="1692"/>
                <w:tab w:val="left" w:pos="2070"/>
              </w:tabs>
              <w:spacing w:before="120" w:after="0" w:line="240" w:lineRule="auto"/>
              <w:jc w:val="center"/>
              <w:rPr>
                <w:rFonts w:ascii="Arial" w:hAnsi="Arial" w:cs="Arial"/>
                <w:b/>
                <w:sz w:val="20"/>
                <w:szCs w:val="20"/>
              </w:rPr>
            </w:pPr>
            <w:r w:rsidRPr="00BC2899">
              <w:rPr>
                <w:rFonts w:ascii="Arial" w:hAnsi="Arial" w:cs="Arial"/>
                <w:b/>
                <w:sz w:val="20"/>
                <w:szCs w:val="20"/>
              </w:rPr>
              <w:t>Date</w:t>
            </w:r>
          </w:p>
          <w:p w14:paraId="3B8E2D92" w14:textId="77777777" w:rsidR="00F37BED" w:rsidRPr="00BC2899" w:rsidRDefault="00F37BED" w:rsidP="00C31E0F">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Pr>
                <w:rFonts w:ascii="Arial" w:hAnsi="Arial" w:cs="Arial"/>
                <w:sz w:val="20"/>
                <w:szCs w:val="20"/>
              </w:rPr>
              <w:t>09/08/25</w:t>
            </w:r>
          </w:p>
        </w:tc>
      </w:tr>
      <w:bookmarkEnd w:id="1"/>
    </w:tbl>
    <w:p w14:paraId="1ACC3B21" w14:textId="77777777" w:rsidR="00F37BED" w:rsidRDefault="00F37BED" w:rsidP="00462293">
      <w:pPr>
        <w:tabs>
          <w:tab w:val="left" w:pos="936"/>
          <w:tab w:val="left" w:pos="1314"/>
          <w:tab w:val="left" w:pos="1692"/>
          <w:tab w:val="left" w:pos="2070"/>
        </w:tabs>
        <w:spacing w:after="0" w:line="240" w:lineRule="auto"/>
        <w:ind w:left="720"/>
        <w:rPr>
          <w:rFonts w:ascii="Times New Roman" w:hAnsi="Times New Roman" w:cs="Times New Roman"/>
          <w:szCs w:val="20"/>
        </w:rPr>
      </w:pPr>
    </w:p>
    <w:p w14:paraId="75333CC1" w14:textId="74091089" w:rsidR="00462293" w:rsidRPr="00BC2899" w:rsidRDefault="00462293" w:rsidP="00462293">
      <w:pPr>
        <w:tabs>
          <w:tab w:val="left" w:pos="936"/>
          <w:tab w:val="left" w:pos="1314"/>
          <w:tab w:val="left" w:pos="1692"/>
          <w:tab w:val="left" w:pos="2070"/>
        </w:tabs>
        <w:spacing w:after="0" w:line="240" w:lineRule="auto"/>
        <w:ind w:left="720"/>
        <w:rPr>
          <w:rFonts w:ascii="Times New Roman" w:hAnsi="Times New Roman" w:cs="Times New Roman"/>
          <w:szCs w:val="20"/>
        </w:rPr>
      </w:pPr>
      <w:r w:rsidRPr="00BC2899">
        <w:rPr>
          <w:rFonts w:ascii="Times New Roman" w:hAnsi="Times New Roman" w:cs="Times New Roman"/>
          <w:szCs w:val="20"/>
        </w:rPr>
        <w:t xml:space="preserve">(F)  Clinical authorization determines the medical necessity of nursing facility services as described in 130 CMR 456.409, in accordance with 130 CMR 450.204: </w:t>
      </w:r>
      <w:r w:rsidRPr="00BC2899">
        <w:rPr>
          <w:rFonts w:ascii="Times New Roman" w:hAnsi="Times New Roman" w:cs="Times New Roman"/>
          <w:i/>
          <w:iCs/>
          <w:szCs w:val="20"/>
        </w:rPr>
        <w:t>Medical Necessity</w:t>
      </w:r>
      <w:r w:rsidRPr="00BC2899">
        <w:rPr>
          <w:rFonts w:ascii="Times New Roman" w:hAnsi="Times New Roman" w:cs="Times New Roman"/>
          <w:szCs w:val="20"/>
        </w:rPr>
        <w:t>. Approval does not establish or waive any other prerequisites for payment, such as the member’s financial eligibility for MassHealth.</w:t>
      </w:r>
    </w:p>
    <w:p w14:paraId="49AEBBB0" w14:textId="77777777" w:rsidR="00462293" w:rsidRPr="00BC2899" w:rsidRDefault="00462293" w:rsidP="00462293">
      <w:pPr>
        <w:tabs>
          <w:tab w:val="left" w:pos="936"/>
          <w:tab w:val="left" w:pos="1314"/>
          <w:tab w:val="left" w:pos="1692"/>
          <w:tab w:val="left" w:pos="2070"/>
        </w:tabs>
        <w:spacing w:after="0" w:line="240" w:lineRule="auto"/>
        <w:ind w:left="720"/>
        <w:rPr>
          <w:rFonts w:ascii="Times New Roman" w:hAnsi="Times New Roman" w:cs="Times New Roman"/>
          <w:szCs w:val="20"/>
        </w:rPr>
      </w:pPr>
    </w:p>
    <w:p w14:paraId="4F632747" w14:textId="77777777" w:rsidR="00462293" w:rsidRPr="00BC2899" w:rsidRDefault="00462293" w:rsidP="00462293">
      <w:pPr>
        <w:tabs>
          <w:tab w:val="left" w:pos="936"/>
          <w:tab w:val="left" w:pos="1314"/>
          <w:tab w:val="left" w:pos="1692"/>
          <w:tab w:val="left" w:pos="2070"/>
        </w:tabs>
        <w:spacing w:after="0" w:line="240" w:lineRule="auto"/>
        <w:ind w:left="720"/>
        <w:rPr>
          <w:rFonts w:ascii="Times New Roman" w:hAnsi="Times New Roman" w:cs="Times New Roman"/>
          <w:szCs w:val="20"/>
        </w:rPr>
      </w:pPr>
      <w:r w:rsidRPr="00BC2899">
        <w:rPr>
          <w:rFonts w:ascii="Times New Roman" w:hAnsi="Times New Roman" w:cs="Times New Roman"/>
          <w:szCs w:val="20"/>
        </w:rPr>
        <w:t>(G)  As part of the clinical authorization process, MassHealth or its designee must assess the member or MassHealth applicant’s need for nursing facility services.</w:t>
      </w:r>
    </w:p>
    <w:p w14:paraId="29E6AE8E" w14:textId="77777777" w:rsidR="00462293" w:rsidRPr="00BC2899" w:rsidRDefault="00462293" w:rsidP="00462293">
      <w:pPr>
        <w:tabs>
          <w:tab w:val="left" w:pos="936"/>
          <w:tab w:val="left" w:pos="1314"/>
          <w:tab w:val="left" w:pos="1692"/>
          <w:tab w:val="left" w:pos="2070"/>
        </w:tabs>
        <w:spacing w:after="0" w:line="240" w:lineRule="auto"/>
        <w:ind w:left="720"/>
        <w:rPr>
          <w:rFonts w:ascii="Times New Roman" w:hAnsi="Times New Roman" w:cs="Times New Roman"/>
          <w:szCs w:val="20"/>
        </w:rPr>
      </w:pPr>
    </w:p>
    <w:p w14:paraId="11C3364F" w14:textId="77777777" w:rsidR="00462293" w:rsidRPr="00BC2899" w:rsidRDefault="00462293" w:rsidP="00462293">
      <w:pPr>
        <w:tabs>
          <w:tab w:val="left" w:pos="936"/>
          <w:tab w:val="left" w:pos="1314"/>
          <w:tab w:val="left" w:pos="1692"/>
          <w:tab w:val="left" w:pos="2070"/>
        </w:tabs>
        <w:spacing w:after="0" w:line="240" w:lineRule="auto"/>
        <w:ind w:left="720"/>
        <w:rPr>
          <w:rFonts w:ascii="Times New Roman" w:hAnsi="Times New Roman" w:cs="Times New Roman"/>
          <w:szCs w:val="20"/>
        </w:rPr>
      </w:pPr>
      <w:r w:rsidRPr="00BC2899">
        <w:rPr>
          <w:rFonts w:ascii="Times New Roman" w:hAnsi="Times New Roman" w:cs="Times New Roman"/>
          <w:szCs w:val="20"/>
        </w:rPr>
        <w:t>(H)  Requests for authorization for nursing facility services must be submitted to MassHealth, or its designee, in the form and format specified by MassHealth or its designee.</w:t>
      </w:r>
    </w:p>
    <w:p w14:paraId="65733244" w14:textId="1A03E781" w:rsidR="00DC7FAB" w:rsidRPr="00BC2899" w:rsidRDefault="00462293" w:rsidP="00F6248C">
      <w:pPr>
        <w:tabs>
          <w:tab w:val="left" w:pos="936"/>
          <w:tab w:val="left" w:pos="1314"/>
          <w:tab w:val="left" w:pos="1692"/>
          <w:tab w:val="left" w:pos="2070"/>
        </w:tabs>
        <w:spacing w:after="0" w:line="240" w:lineRule="auto"/>
        <w:ind w:left="1080"/>
        <w:rPr>
          <w:rFonts w:ascii="Times New Roman" w:hAnsi="Times New Roman" w:cs="Times New Roman"/>
          <w:szCs w:val="20"/>
        </w:rPr>
      </w:pPr>
      <w:r w:rsidRPr="00BC2899">
        <w:rPr>
          <w:rFonts w:ascii="Times New Roman" w:hAnsi="Times New Roman" w:cs="Times New Roman"/>
          <w:szCs w:val="20"/>
        </w:rPr>
        <w:t>(1)  A complete authorization request must include all required information, including, but not limited to, documentation of the completed clinical assessment; other nursing, medical, or psychosocial evaluations or assessments; documentation that available alternatives to institutionalization were considered and were deemed inadequate to meet the member’s needs; and any other documentation that the MassHealth agency, or its designee, requests in order to complete the review and determination of clinical authorization, including additional assessments of the member.</w:t>
      </w:r>
    </w:p>
    <w:p w14:paraId="4EB8B13C" w14:textId="77777777" w:rsidR="00115106" w:rsidRPr="00BC2899" w:rsidRDefault="00115106" w:rsidP="00115106">
      <w:pPr>
        <w:tabs>
          <w:tab w:val="left" w:pos="936"/>
          <w:tab w:val="left" w:pos="1314"/>
          <w:tab w:val="left" w:pos="1692"/>
          <w:tab w:val="left" w:pos="2070"/>
        </w:tabs>
        <w:spacing w:after="0" w:line="240" w:lineRule="auto"/>
        <w:ind w:left="1080"/>
        <w:rPr>
          <w:rFonts w:ascii="Times New Roman" w:hAnsi="Times New Roman" w:cs="Times New Roman"/>
          <w:szCs w:val="20"/>
        </w:rPr>
      </w:pPr>
      <w:r w:rsidRPr="00BC2899">
        <w:rPr>
          <w:rFonts w:ascii="Times New Roman" w:hAnsi="Times New Roman" w:cs="Times New Roman"/>
          <w:szCs w:val="20"/>
        </w:rPr>
        <w:t>(2)  In making its clinical authorization determination, MassHealth or its designee may require additional assessments of the member or require other necessary information in support of the request for clinical authorization.</w:t>
      </w:r>
    </w:p>
    <w:p w14:paraId="0F5C3B5D" w14:textId="77777777" w:rsidR="00B72B35" w:rsidRPr="00BC2899" w:rsidRDefault="00B72B35" w:rsidP="00B72B35">
      <w:pPr>
        <w:tabs>
          <w:tab w:val="left" w:pos="936"/>
          <w:tab w:val="left" w:pos="1314"/>
          <w:tab w:val="left" w:pos="1692"/>
          <w:tab w:val="left" w:pos="2070"/>
        </w:tabs>
        <w:spacing w:after="0" w:line="240" w:lineRule="auto"/>
        <w:rPr>
          <w:rFonts w:ascii="Times New Roman" w:hAnsi="Times New Roman" w:cs="Times New Roman"/>
          <w:szCs w:val="20"/>
        </w:rPr>
      </w:pPr>
    </w:p>
    <w:p w14:paraId="605E1E66" w14:textId="77777777" w:rsidR="00B72B35" w:rsidRPr="00BC2899" w:rsidRDefault="00B72B35" w:rsidP="00B72B35">
      <w:pPr>
        <w:tabs>
          <w:tab w:val="left" w:pos="936"/>
          <w:tab w:val="left" w:pos="1314"/>
          <w:tab w:val="left" w:pos="1692"/>
          <w:tab w:val="left" w:pos="2070"/>
        </w:tabs>
        <w:spacing w:after="0" w:line="240" w:lineRule="auto"/>
        <w:rPr>
          <w:rFonts w:ascii="Times New Roman" w:hAnsi="Times New Roman" w:cs="Times New Roman"/>
          <w:szCs w:val="20"/>
        </w:rPr>
      </w:pPr>
      <w:r w:rsidRPr="00BC2899">
        <w:rPr>
          <w:rFonts w:ascii="Times New Roman" w:hAnsi="Times New Roman" w:cs="Times New Roman"/>
          <w:szCs w:val="20"/>
          <w:u w:val="single"/>
        </w:rPr>
        <w:t>456.408:</w:t>
      </w:r>
      <w:r w:rsidR="00802714" w:rsidRPr="00BC2899">
        <w:rPr>
          <w:rFonts w:ascii="Times New Roman" w:hAnsi="Times New Roman" w:cs="Times New Roman"/>
          <w:szCs w:val="20"/>
          <w:u w:val="single"/>
        </w:rPr>
        <w:t xml:space="preserve">  </w:t>
      </w:r>
      <w:r w:rsidRPr="00BC2899">
        <w:rPr>
          <w:rFonts w:ascii="Times New Roman" w:hAnsi="Times New Roman" w:cs="Times New Roman"/>
          <w:szCs w:val="20"/>
          <w:u w:val="single"/>
        </w:rPr>
        <w:t>Conditions for Payment</w:t>
      </w:r>
    </w:p>
    <w:p w14:paraId="15C11110" w14:textId="77777777" w:rsidR="00B72B35" w:rsidRPr="00BC2899" w:rsidRDefault="00B72B35" w:rsidP="00B72B35">
      <w:pPr>
        <w:tabs>
          <w:tab w:val="left" w:pos="936"/>
          <w:tab w:val="left" w:pos="1314"/>
          <w:tab w:val="left" w:pos="1692"/>
          <w:tab w:val="left" w:pos="2070"/>
        </w:tabs>
        <w:spacing w:after="0" w:line="240" w:lineRule="auto"/>
        <w:rPr>
          <w:rFonts w:ascii="Times New Roman" w:hAnsi="Times New Roman" w:cs="Times New Roman"/>
          <w:szCs w:val="20"/>
        </w:rPr>
      </w:pPr>
    </w:p>
    <w:p w14:paraId="2AB85CC5" w14:textId="77777777" w:rsidR="00B72B35" w:rsidRPr="00BC2899" w:rsidRDefault="00B72B35" w:rsidP="00802714">
      <w:pPr>
        <w:tabs>
          <w:tab w:val="left" w:pos="936"/>
          <w:tab w:val="left" w:pos="1314"/>
          <w:tab w:val="left" w:pos="2070"/>
        </w:tabs>
        <w:spacing w:after="0" w:line="240" w:lineRule="auto"/>
        <w:ind w:left="720"/>
        <w:rPr>
          <w:rFonts w:ascii="Times New Roman" w:hAnsi="Times New Roman" w:cs="Times New Roman"/>
          <w:szCs w:val="20"/>
        </w:rPr>
      </w:pPr>
      <w:r w:rsidRPr="00BC2899">
        <w:rPr>
          <w:rFonts w:ascii="Times New Roman" w:hAnsi="Times New Roman" w:cs="Times New Roman"/>
          <w:szCs w:val="20"/>
        </w:rPr>
        <w:t>(A)  The MassHealth agency pays for nursing</w:t>
      </w:r>
      <w:r w:rsidR="00C54051" w:rsidRPr="00BC2899">
        <w:rPr>
          <w:rFonts w:ascii="Times New Roman" w:hAnsi="Times New Roman" w:cs="Times New Roman"/>
          <w:szCs w:val="20"/>
        </w:rPr>
        <w:t xml:space="preserve"> </w:t>
      </w:r>
      <w:r w:rsidRPr="00BC2899">
        <w:rPr>
          <w:rFonts w:ascii="Times New Roman" w:hAnsi="Times New Roman" w:cs="Times New Roman"/>
          <w:szCs w:val="20"/>
        </w:rPr>
        <w:t>facility services if all of the following conditions are</w:t>
      </w:r>
      <w:r w:rsidR="00802714" w:rsidRPr="00BC2899">
        <w:rPr>
          <w:rFonts w:ascii="Times New Roman" w:hAnsi="Times New Roman" w:cs="Times New Roman"/>
          <w:szCs w:val="20"/>
        </w:rPr>
        <w:t xml:space="preserve"> </w:t>
      </w:r>
      <w:r w:rsidRPr="00BC2899">
        <w:rPr>
          <w:rFonts w:ascii="Times New Roman" w:hAnsi="Times New Roman" w:cs="Times New Roman"/>
          <w:szCs w:val="20"/>
        </w:rPr>
        <w:t>met.</w:t>
      </w:r>
    </w:p>
    <w:p w14:paraId="7DCBAFC1" w14:textId="77777777" w:rsidR="00B72B35" w:rsidRPr="00BC2899" w:rsidRDefault="00B72B35" w:rsidP="00802714">
      <w:pPr>
        <w:tabs>
          <w:tab w:val="left" w:pos="936"/>
          <w:tab w:val="left" w:pos="1314"/>
          <w:tab w:val="left" w:pos="1692"/>
          <w:tab w:val="left" w:pos="2070"/>
        </w:tabs>
        <w:spacing w:after="0" w:line="240" w:lineRule="auto"/>
        <w:ind w:left="1080"/>
        <w:rPr>
          <w:rFonts w:ascii="Times New Roman" w:hAnsi="Times New Roman" w:cs="Times New Roman"/>
          <w:szCs w:val="20"/>
        </w:rPr>
      </w:pPr>
      <w:r w:rsidRPr="00BC2899">
        <w:rPr>
          <w:rFonts w:ascii="Times New Roman" w:hAnsi="Times New Roman" w:cs="Times New Roman"/>
          <w:szCs w:val="20"/>
        </w:rPr>
        <w:t xml:space="preserve">(1)  The MassHealth agency or its </w:t>
      </w:r>
      <w:r w:rsidR="00C54051" w:rsidRPr="00BC2899">
        <w:rPr>
          <w:rFonts w:ascii="Times New Roman" w:hAnsi="Times New Roman" w:cs="Times New Roman"/>
          <w:szCs w:val="20"/>
        </w:rPr>
        <w:t xml:space="preserve">designee </w:t>
      </w:r>
      <w:r w:rsidRPr="00BC2899">
        <w:rPr>
          <w:rFonts w:ascii="Times New Roman" w:hAnsi="Times New Roman" w:cs="Times New Roman"/>
          <w:szCs w:val="20"/>
        </w:rPr>
        <w:t xml:space="preserve">has determined that individuals 22 </w:t>
      </w:r>
      <w:r w:rsidR="0098624F" w:rsidRPr="00BC2899">
        <w:rPr>
          <w:rFonts w:ascii="Times New Roman" w:hAnsi="Times New Roman" w:cs="Times New Roman"/>
          <w:szCs w:val="20"/>
        </w:rPr>
        <w:t xml:space="preserve">years </w:t>
      </w:r>
      <w:r w:rsidR="00027A6D" w:rsidRPr="00BC2899">
        <w:rPr>
          <w:rFonts w:ascii="Times New Roman" w:hAnsi="Times New Roman" w:cs="Times New Roman"/>
          <w:szCs w:val="20"/>
        </w:rPr>
        <w:t xml:space="preserve">of age or </w:t>
      </w:r>
      <w:r w:rsidRPr="00BC2899">
        <w:rPr>
          <w:rFonts w:ascii="Times New Roman" w:hAnsi="Times New Roman" w:cs="Times New Roman"/>
          <w:szCs w:val="20"/>
        </w:rPr>
        <w:t>older meet the nursing</w:t>
      </w:r>
      <w:r w:rsidR="00C54051" w:rsidRPr="00BC2899">
        <w:rPr>
          <w:rFonts w:ascii="Times New Roman" w:hAnsi="Times New Roman" w:cs="Times New Roman"/>
          <w:szCs w:val="20"/>
        </w:rPr>
        <w:t xml:space="preserve"> </w:t>
      </w:r>
      <w:r w:rsidRPr="00BC2899">
        <w:rPr>
          <w:rFonts w:ascii="Times New Roman" w:hAnsi="Times New Roman" w:cs="Times New Roman"/>
          <w:szCs w:val="20"/>
        </w:rPr>
        <w:t xml:space="preserve">facility services requirements of 130 CMR 456.409 or the </w:t>
      </w:r>
      <w:r w:rsidR="0098624F" w:rsidRPr="00BC2899">
        <w:rPr>
          <w:rFonts w:ascii="Times New Roman" w:hAnsi="Times New Roman" w:cs="Times New Roman"/>
          <w:szCs w:val="20"/>
        </w:rPr>
        <w:t xml:space="preserve">multi-disciplinary </w:t>
      </w:r>
      <w:r w:rsidRPr="00BC2899">
        <w:rPr>
          <w:rFonts w:ascii="Times New Roman" w:hAnsi="Times New Roman" w:cs="Times New Roman"/>
          <w:szCs w:val="20"/>
        </w:rPr>
        <w:t xml:space="preserve">medical review team coordinated by the Department of Public Health has determined that individuals 21 </w:t>
      </w:r>
      <w:r w:rsidR="0098624F" w:rsidRPr="00BC2899">
        <w:rPr>
          <w:rFonts w:ascii="Times New Roman" w:hAnsi="Times New Roman" w:cs="Times New Roman"/>
          <w:szCs w:val="20"/>
        </w:rPr>
        <w:t xml:space="preserve">years </w:t>
      </w:r>
      <w:r w:rsidR="00C54051" w:rsidRPr="00BC2899">
        <w:rPr>
          <w:rFonts w:ascii="Times New Roman" w:hAnsi="Times New Roman" w:cs="Times New Roman"/>
          <w:szCs w:val="20"/>
        </w:rPr>
        <w:t xml:space="preserve">of age </w:t>
      </w:r>
      <w:r w:rsidRPr="00BC2899">
        <w:rPr>
          <w:rFonts w:ascii="Times New Roman" w:hAnsi="Times New Roman" w:cs="Times New Roman"/>
          <w:szCs w:val="20"/>
        </w:rPr>
        <w:t>or younger meet the criteria of 130 CMR 519.006(A)</w:t>
      </w:r>
      <w:r w:rsidR="00C54051" w:rsidRPr="00BC2899">
        <w:rPr>
          <w:rFonts w:ascii="Times New Roman" w:hAnsi="Times New Roman" w:cs="Times New Roman"/>
          <w:szCs w:val="20"/>
        </w:rPr>
        <w:t xml:space="preserve">: </w:t>
      </w:r>
      <w:r w:rsidR="00C54051" w:rsidRPr="00BC2899">
        <w:rPr>
          <w:rFonts w:ascii="Times New Roman" w:hAnsi="Times New Roman" w:cs="Times New Roman"/>
          <w:i/>
          <w:iCs/>
          <w:szCs w:val="20"/>
        </w:rPr>
        <w:t>Eligibility Requirements</w:t>
      </w:r>
      <w:r w:rsidRPr="00BC2899">
        <w:rPr>
          <w:rFonts w:ascii="Times New Roman" w:hAnsi="Times New Roman" w:cs="Times New Roman"/>
          <w:szCs w:val="20"/>
        </w:rPr>
        <w:t>.</w:t>
      </w:r>
    </w:p>
    <w:p w14:paraId="0A22762E" w14:textId="77777777" w:rsidR="00B72B35" w:rsidRPr="00BC2899" w:rsidRDefault="00B72B35" w:rsidP="00802714">
      <w:pPr>
        <w:tabs>
          <w:tab w:val="left" w:pos="936"/>
          <w:tab w:val="left" w:pos="1314"/>
          <w:tab w:val="left" w:pos="1692"/>
          <w:tab w:val="left" w:pos="2070"/>
        </w:tabs>
        <w:spacing w:after="0" w:line="240" w:lineRule="auto"/>
        <w:ind w:left="1080"/>
        <w:rPr>
          <w:rFonts w:ascii="Times New Roman" w:hAnsi="Times New Roman" w:cs="Times New Roman"/>
          <w:szCs w:val="20"/>
        </w:rPr>
      </w:pPr>
      <w:r w:rsidRPr="00BC2899">
        <w:rPr>
          <w:rFonts w:ascii="Times New Roman" w:hAnsi="Times New Roman" w:cs="Times New Roman"/>
          <w:szCs w:val="20"/>
        </w:rPr>
        <w:t xml:space="preserve">(2)  The MassHealth agency or its </w:t>
      </w:r>
      <w:r w:rsidR="00C54051" w:rsidRPr="00BC2899">
        <w:rPr>
          <w:rFonts w:ascii="Times New Roman" w:hAnsi="Times New Roman" w:cs="Times New Roman"/>
          <w:szCs w:val="20"/>
        </w:rPr>
        <w:t xml:space="preserve">designee </w:t>
      </w:r>
      <w:r w:rsidRPr="00BC2899">
        <w:rPr>
          <w:rFonts w:ascii="Times New Roman" w:hAnsi="Times New Roman" w:cs="Times New Roman"/>
          <w:szCs w:val="20"/>
        </w:rPr>
        <w:t>has determined that community care is either not available or not appropriate to meet the individual’s needs.</w:t>
      </w:r>
    </w:p>
    <w:p w14:paraId="671C67F3" w14:textId="77777777" w:rsidR="0098624F" w:rsidRPr="00BC2899" w:rsidRDefault="00B72B35" w:rsidP="00802714">
      <w:pPr>
        <w:tabs>
          <w:tab w:val="left" w:pos="936"/>
          <w:tab w:val="left" w:pos="1314"/>
          <w:tab w:val="left" w:pos="1692"/>
          <w:tab w:val="left" w:pos="2070"/>
        </w:tabs>
        <w:spacing w:after="0" w:line="240" w:lineRule="auto"/>
        <w:ind w:left="1080"/>
        <w:rPr>
          <w:rFonts w:ascii="Times New Roman" w:hAnsi="Times New Roman" w:cs="Times New Roman"/>
          <w:szCs w:val="20"/>
        </w:rPr>
      </w:pPr>
      <w:r w:rsidRPr="00BC2899">
        <w:rPr>
          <w:rFonts w:ascii="Times New Roman" w:hAnsi="Times New Roman" w:cs="Times New Roman"/>
          <w:szCs w:val="20"/>
        </w:rPr>
        <w:t xml:space="preserve">(3)  The requirements for </w:t>
      </w:r>
      <w:r w:rsidR="0098624F" w:rsidRPr="00BC2899">
        <w:rPr>
          <w:rFonts w:ascii="Times New Roman" w:hAnsi="Times New Roman" w:cs="Times New Roman"/>
          <w:szCs w:val="20"/>
        </w:rPr>
        <w:t xml:space="preserve">the </w:t>
      </w:r>
      <w:r w:rsidRPr="00BC2899">
        <w:rPr>
          <w:rFonts w:ascii="Times New Roman" w:hAnsi="Times New Roman" w:cs="Times New Roman"/>
          <w:szCs w:val="20"/>
        </w:rPr>
        <w:t>pre</w:t>
      </w:r>
      <w:r w:rsidR="0098624F" w:rsidRPr="00BC2899">
        <w:rPr>
          <w:rFonts w:ascii="Times New Roman" w:hAnsi="Times New Roman" w:cs="Times New Roman"/>
          <w:szCs w:val="20"/>
        </w:rPr>
        <w:t>-</w:t>
      </w:r>
      <w:r w:rsidRPr="00BC2899">
        <w:rPr>
          <w:rFonts w:ascii="Times New Roman" w:hAnsi="Times New Roman" w:cs="Times New Roman"/>
          <w:szCs w:val="20"/>
        </w:rPr>
        <w:t xml:space="preserve">admission screening </w:t>
      </w:r>
      <w:r w:rsidR="0098624F" w:rsidRPr="00BC2899">
        <w:rPr>
          <w:rFonts w:ascii="Times New Roman" w:hAnsi="Times New Roman" w:cs="Times New Roman"/>
          <w:szCs w:val="20"/>
        </w:rPr>
        <w:t xml:space="preserve">and resident review (PASRR) process in </w:t>
      </w:r>
      <w:r w:rsidRPr="00BC2899">
        <w:rPr>
          <w:rFonts w:ascii="Times New Roman" w:hAnsi="Times New Roman" w:cs="Times New Roman"/>
          <w:szCs w:val="20"/>
        </w:rPr>
        <w:t>130</w:t>
      </w:r>
      <w:r w:rsidR="00802714" w:rsidRPr="00BC2899">
        <w:rPr>
          <w:rFonts w:ascii="Times New Roman" w:hAnsi="Times New Roman" w:cs="Times New Roman"/>
          <w:szCs w:val="20"/>
        </w:rPr>
        <w:t xml:space="preserve"> </w:t>
      </w:r>
      <w:r w:rsidRPr="00BC2899">
        <w:rPr>
          <w:rFonts w:ascii="Times New Roman" w:hAnsi="Times New Roman" w:cs="Times New Roman"/>
          <w:szCs w:val="20"/>
        </w:rPr>
        <w:t>CMR</w:t>
      </w:r>
      <w:r w:rsidR="00802714" w:rsidRPr="00BC2899">
        <w:rPr>
          <w:rFonts w:ascii="Times New Roman" w:hAnsi="Times New Roman" w:cs="Times New Roman"/>
          <w:szCs w:val="20"/>
        </w:rPr>
        <w:t xml:space="preserve"> </w:t>
      </w:r>
      <w:r w:rsidRPr="00BC2899">
        <w:rPr>
          <w:rFonts w:ascii="Times New Roman" w:hAnsi="Times New Roman" w:cs="Times New Roman"/>
          <w:szCs w:val="20"/>
        </w:rPr>
        <w:t xml:space="preserve">456.410 </w:t>
      </w:r>
      <w:r w:rsidR="0098624F" w:rsidRPr="00BC2899">
        <w:rPr>
          <w:rFonts w:ascii="Times New Roman" w:hAnsi="Times New Roman" w:cs="Times New Roman"/>
          <w:szCs w:val="20"/>
        </w:rPr>
        <w:t xml:space="preserve">and as required by sub-regulatory guidance </w:t>
      </w:r>
      <w:r w:rsidRPr="00BC2899">
        <w:rPr>
          <w:rFonts w:ascii="Times New Roman" w:hAnsi="Times New Roman" w:cs="Times New Roman"/>
          <w:szCs w:val="20"/>
        </w:rPr>
        <w:t>have been met.</w:t>
      </w:r>
      <w:r w:rsidR="0098624F" w:rsidRPr="00BC2899">
        <w:rPr>
          <w:rFonts w:ascii="Times New Roman" w:hAnsi="Times New Roman" w:cs="Times New Roman"/>
          <w:szCs w:val="20"/>
        </w:rPr>
        <w:t xml:space="preserve"> Failure to follow applicable PASRR rules will result in denial of MassHealth payments to the nursing facility for MassHealth members during the period of noncompliance pursuant to 42 CFR 483.122.</w:t>
      </w:r>
    </w:p>
    <w:p w14:paraId="47CCB9AE" w14:textId="77777777" w:rsidR="00B72B35" w:rsidRPr="00BC2899" w:rsidRDefault="00B72B35" w:rsidP="00B72B35">
      <w:pPr>
        <w:tabs>
          <w:tab w:val="left" w:pos="936"/>
          <w:tab w:val="left" w:pos="1314"/>
          <w:tab w:val="left" w:pos="1692"/>
          <w:tab w:val="left" w:pos="2070"/>
        </w:tabs>
        <w:spacing w:after="0" w:line="240" w:lineRule="auto"/>
        <w:ind w:left="1314"/>
        <w:rPr>
          <w:rFonts w:ascii="Times New Roman" w:hAnsi="Times New Roman" w:cs="Times New Roman"/>
          <w:szCs w:val="20"/>
        </w:rPr>
      </w:pPr>
    </w:p>
    <w:p w14:paraId="2E5033BA" w14:textId="77777777" w:rsidR="00A07BCB" w:rsidRDefault="00B72B35" w:rsidP="00802714">
      <w:pPr>
        <w:tabs>
          <w:tab w:val="left" w:pos="0"/>
          <w:tab w:val="left" w:pos="1314"/>
          <w:tab w:val="left" w:pos="1692"/>
          <w:tab w:val="left" w:pos="2070"/>
        </w:tabs>
        <w:spacing w:after="0" w:line="240" w:lineRule="auto"/>
        <w:ind w:left="720"/>
        <w:rPr>
          <w:rFonts w:ascii="Times New Roman" w:hAnsi="Times New Roman" w:cs="Times New Roman"/>
          <w:szCs w:val="20"/>
        </w:rPr>
      </w:pPr>
      <w:r w:rsidRPr="00BC2899">
        <w:rPr>
          <w:rFonts w:ascii="Times New Roman" w:hAnsi="Times New Roman" w:cs="Times New Roman"/>
          <w:szCs w:val="20"/>
        </w:rPr>
        <w:t>(B)  The MassHealth agency pays for nursing</w:t>
      </w:r>
      <w:r w:rsidR="00C54051" w:rsidRPr="00BC2899">
        <w:rPr>
          <w:rFonts w:ascii="Times New Roman" w:hAnsi="Times New Roman" w:cs="Times New Roman"/>
          <w:szCs w:val="20"/>
        </w:rPr>
        <w:t xml:space="preserve"> </w:t>
      </w:r>
      <w:r w:rsidRPr="00BC2899">
        <w:rPr>
          <w:rFonts w:ascii="Times New Roman" w:hAnsi="Times New Roman" w:cs="Times New Roman"/>
          <w:szCs w:val="20"/>
        </w:rPr>
        <w:t>facility services beginning with the date of financial eligibility</w:t>
      </w:r>
      <w:r w:rsidR="00802714" w:rsidRPr="00BC2899">
        <w:rPr>
          <w:rFonts w:ascii="Times New Roman" w:hAnsi="Times New Roman" w:cs="Times New Roman"/>
          <w:szCs w:val="20"/>
        </w:rPr>
        <w:t xml:space="preserve"> </w:t>
      </w:r>
      <w:r w:rsidRPr="00BC2899">
        <w:rPr>
          <w:rFonts w:ascii="Times New Roman" w:hAnsi="Times New Roman" w:cs="Times New Roman"/>
          <w:szCs w:val="20"/>
        </w:rPr>
        <w:t xml:space="preserve">provided that the member shows that </w:t>
      </w:r>
      <w:r w:rsidR="0088344D" w:rsidRPr="00BC2899">
        <w:rPr>
          <w:rFonts w:ascii="Times New Roman" w:hAnsi="Times New Roman" w:cs="Times New Roman"/>
          <w:szCs w:val="20"/>
        </w:rPr>
        <w:t>they were</w:t>
      </w:r>
      <w:r w:rsidRPr="00BC2899">
        <w:rPr>
          <w:rFonts w:ascii="Times New Roman" w:hAnsi="Times New Roman" w:cs="Times New Roman"/>
          <w:szCs w:val="20"/>
        </w:rPr>
        <w:t xml:space="preserve"> medically eligible for these services as of the date of financial eligibility. If the member was not medically eligible for nursing</w:t>
      </w:r>
      <w:r w:rsidR="00C54051" w:rsidRPr="00BC2899">
        <w:rPr>
          <w:rFonts w:ascii="Times New Roman" w:hAnsi="Times New Roman" w:cs="Times New Roman"/>
          <w:szCs w:val="20"/>
        </w:rPr>
        <w:t xml:space="preserve"> </w:t>
      </w:r>
      <w:r w:rsidRPr="00BC2899">
        <w:rPr>
          <w:rFonts w:ascii="Times New Roman" w:hAnsi="Times New Roman" w:cs="Times New Roman"/>
          <w:szCs w:val="20"/>
        </w:rPr>
        <w:t>facility services as of the first date of financial eligibility, the MassHealth agency will pay for these services beginning on the first date the member is medically eligible, provided that this date is after the first date of financial eligibility. A person may request a determination of medical eligibility at or after application for MassHealth.</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F37BED" w:rsidRPr="00BC2899" w14:paraId="28DB0AB9" w14:textId="77777777" w:rsidTr="00C31E0F">
        <w:trPr>
          <w:trHeight w:hRule="exact" w:val="864"/>
        </w:trPr>
        <w:tc>
          <w:tcPr>
            <w:tcW w:w="4080" w:type="dxa"/>
            <w:tcBorders>
              <w:bottom w:val="nil"/>
            </w:tcBorders>
          </w:tcPr>
          <w:p w14:paraId="7F794653" w14:textId="77777777" w:rsidR="00F37BED" w:rsidRPr="00BC2899" w:rsidRDefault="00F37BED" w:rsidP="00C31E0F">
            <w:pPr>
              <w:widowControl w:val="0"/>
              <w:tabs>
                <w:tab w:val="left" w:pos="936"/>
                <w:tab w:val="left" w:pos="1314"/>
                <w:tab w:val="left" w:pos="1692"/>
                <w:tab w:val="left" w:pos="2070"/>
              </w:tabs>
              <w:spacing w:before="120" w:after="0" w:line="240" w:lineRule="auto"/>
              <w:jc w:val="center"/>
              <w:rPr>
                <w:rFonts w:ascii="Arial" w:hAnsi="Arial" w:cs="Arial"/>
                <w:b/>
                <w:sz w:val="20"/>
                <w:szCs w:val="20"/>
              </w:rPr>
            </w:pPr>
            <w:r w:rsidRPr="00BC2899">
              <w:rPr>
                <w:rFonts w:ascii="Arial" w:hAnsi="Arial" w:cs="Arial"/>
                <w:b/>
                <w:sz w:val="20"/>
                <w:szCs w:val="20"/>
              </w:rPr>
              <w:lastRenderedPageBreak/>
              <w:t>Commonwealth of Massachusetts</w:t>
            </w:r>
          </w:p>
          <w:p w14:paraId="6A8BDEA7" w14:textId="77777777" w:rsidR="00F37BED" w:rsidRPr="00BC2899" w:rsidRDefault="00F37BED" w:rsidP="00C31E0F">
            <w:pPr>
              <w:widowControl w:val="0"/>
              <w:tabs>
                <w:tab w:val="left" w:pos="936"/>
                <w:tab w:val="left" w:pos="1314"/>
                <w:tab w:val="left" w:pos="1692"/>
                <w:tab w:val="left" w:pos="2070"/>
              </w:tabs>
              <w:spacing w:after="0" w:line="240" w:lineRule="auto"/>
              <w:jc w:val="center"/>
              <w:rPr>
                <w:rFonts w:ascii="Arial" w:hAnsi="Arial" w:cs="Arial"/>
                <w:b/>
                <w:sz w:val="20"/>
                <w:szCs w:val="20"/>
              </w:rPr>
            </w:pPr>
            <w:r w:rsidRPr="00BC2899">
              <w:rPr>
                <w:rFonts w:ascii="Arial" w:hAnsi="Arial" w:cs="Arial"/>
                <w:b/>
                <w:sz w:val="20"/>
                <w:szCs w:val="20"/>
              </w:rPr>
              <w:t>MassHealth</w:t>
            </w:r>
          </w:p>
          <w:p w14:paraId="12E99A4B" w14:textId="77777777" w:rsidR="00F37BED" w:rsidRPr="00BC2899" w:rsidRDefault="00F37BED" w:rsidP="00C31E0F">
            <w:pPr>
              <w:widowControl w:val="0"/>
              <w:tabs>
                <w:tab w:val="left" w:pos="936"/>
                <w:tab w:val="left" w:pos="1314"/>
                <w:tab w:val="left" w:pos="1692"/>
                <w:tab w:val="left" w:pos="2070"/>
              </w:tabs>
              <w:spacing w:after="0" w:line="240" w:lineRule="auto"/>
              <w:jc w:val="center"/>
              <w:rPr>
                <w:rFonts w:ascii="Arial" w:hAnsi="Arial" w:cs="Arial"/>
                <w:b/>
                <w:sz w:val="20"/>
                <w:szCs w:val="20"/>
              </w:rPr>
            </w:pPr>
            <w:r w:rsidRPr="00BC2899">
              <w:rPr>
                <w:rFonts w:ascii="Arial" w:hAnsi="Arial" w:cs="Arial"/>
                <w:b/>
                <w:sz w:val="20"/>
                <w:szCs w:val="20"/>
              </w:rPr>
              <w:t>Provider Manual Series</w:t>
            </w:r>
          </w:p>
        </w:tc>
        <w:tc>
          <w:tcPr>
            <w:tcW w:w="3750" w:type="dxa"/>
          </w:tcPr>
          <w:p w14:paraId="26D0D8C2" w14:textId="77777777" w:rsidR="00F37BED" w:rsidRPr="00BC2899" w:rsidRDefault="00F37BED" w:rsidP="00C31E0F">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sidRPr="00BC2899">
              <w:rPr>
                <w:rFonts w:ascii="Arial" w:hAnsi="Arial" w:cs="Arial"/>
                <w:b/>
                <w:sz w:val="20"/>
                <w:szCs w:val="20"/>
              </w:rPr>
              <w:t>Subchapter Number and Title</w:t>
            </w:r>
          </w:p>
          <w:p w14:paraId="35185615" w14:textId="77777777" w:rsidR="00F37BED" w:rsidRPr="00BC2899" w:rsidRDefault="00F37BED" w:rsidP="00C31E0F">
            <w:pPr>
              <w:widowControl w:val="0"/>
              <w:tabs>
                <w:tab w:val="left" w:pos="936"/>
                <w:tab w:val="left" w:pos="1314"/>
                <w:tab w:val="left" w:pos="1692"/>
                <w:tab w:val="left" w:pos="2070"/>
              </w:tabs>
              <w:spacing w:after="0" w:line="240" w:lineRule="auto"/>
              <w:jc w:val="center"/>
              <w:rPr>
                <w:rFonts w:ascii="Arial" w:hAnsi="Arial" w:cs="Arial"/>
                <w:sz w:val="20"/>
                <w:szCs w:val="20"/>
              </w:rPr>
            </w:pPr>
            <w:r w:rsidRPr="00BC2899">
              <w:rPr>
                <w:rFonts w:ascii="Arial" w:hAnsi="Arial" w:cs="Arial"/>
                <w:sz w:val="20"/>
                <w:szCs w:val="20"/>
              </w:rPr>
              <w:t>1.  Program Regulations</w:t>
            </w:r>
          </w:p>
          <w:p w14:paraId="01AB21AC" w14:textId="77777777" w:rsidR="00F37BED" w:rsidRPr="00BC2899" w:rsidRDefault="00F37BED" w:rsidP="00C31E0F">
            <w:pPr>
              <w:widowControl w:val="0"/>
              <w:tabs>
                <w:tab w:val="left" w:pos="936"/>
                <w:tab w:val="left" w:pos="1314"/>
                <w:tab w:val="left" w:pos="1692"/>
                <w:tab w:val="left" w:pos="2070"/>
              </w:tabs>
              <w:spacing w:after="0" w:line="240" w:lineRule="auto"/>
              <w:jc w:val="center"/>
              <w:rPr>
                <w:rFonts w:ascii="Arial" w:hAnsi="Arial" w:cs="Arial"/>
                <w:sz w:val="20"/>
                <w:szCs w:val="20"/>
              </w:rPr>
            </w:pPr>
            <w:r w:rsidRPr="00BC2899">
              <w:rPr>
                <w:rFonts w:ascii="Arial" w:hAnsi="Arial" w:cs="Arial"/>
                <w:sz w:val="20"/>
                <w:szCs w:val="20"/>
              </w:rPr>
              <w:t xml:space="preserve">(130 </w:t>
            </w:r>
            <w:r w:rsidRPr="00BC2899">
              <w:rPr>
                <w:rFonts w:ascii="Arial" w:hAnsi="Arial" w:cs="Arial"/>
                <w:iCs/>
                <w:sz w:val="20"/>
                <w:szCs w:val="20"/>
              </w:rPr>
              <w:t>CMR</w:t>
            </w:r>
            <w:r w:rsidRPr="00BC2899">
              <w:rPr>
                <w:rFonts w:ascii="Arial" w:hAnsi="Arial" w:cs="Arial"/>
                <w:sz w:val="20"/>
                <w:szCs w:val="20"/>
              </w:rPr>
              <w:t xml:space="preserve"> 456.000)</w:t>
            </w:r>
          </w:p>
        </w:tc>
        <w:tc>
          <w:tcPr>
            <w:tcW w:w="1771" w:type="dxa"/>
          </w:tcPr>
          <w:p w14:paraId="1D37863F" w14:textId="77777777" w:rsidR="00F37BED" w:rsidRPr="00BC2899" w:rsidRDefault="00F37BED" w:rsidP="00C31E0F">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sidRPr="00BC2899">
              <w:rPr>
                <w:rFonts w:ascii="Arial" w:hAnsi="Arial" w:cs="Arial"/>
                <w:b/>
                <w:sz w:val="20"/>
                <w:szCs w:val="20"/>
              </w:rPr>
              <w:t>Page</w:t>
            </w:r>
          </w:p>
          <w:p w14:paraId="7625F2A8" w14:textId="77777777" w:rsidR="00F37BED" w:rsidRPr="00BC2899" w:rsidRDefault="00F37BED" w:rsidP="00C31E0F">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sidRPr="00BC2899">
              <w:rPr>
                <w:rFonts w:ascii="Arial" w:hAnsi="Arial" w:cs="Arial"/>
                <w:sz w:val="20"/>
                <w:szCs w:val="20"/>
              </w:rPr>
              <w:t>4-7</w:t>
            </w:r>
          </w:p>
        </w:tc>
      </w:tr>
      <w:tr w:rsidR="00F37BED" w:rsidRPr="00BC2899" w14:paraId="4A5453CA" w14:textId="77777777" w:rsidTr="00C31E0F">
        <w:trPr>
          <w:trHeight w:hRule="exact" w:val="864"/>
        </w:trPr>
        <w:tc>
          <w:tcPr>
            <w:tcW w:w="4080" w:type="dxa"/>
            <w:tcBorders>
              <w:top w:val="nil"/>
            </w:tcBorders>
            <w:vAlign w:val="center"/>
          </w:tcPr>
          <w:p w14:paraId="76372010" w14:textId="77777777" w:rsidR="00F37BED" w:rsidRPr="00BC2899" w:rsidRDefault="00F37BED" w:rsidP="00C31E0F">
            <w:pPr>
              <w:widowControl w:val="0"/>
              <w:tabs>
                <w:tab w:val="left" w:pos="936"/>
                <w:tab w:val="left" w:pos="1314"/>
                <w:tab w:val="left" w:pos="1692"/>
                <w:tab w:val="left" w:pos="2070"/>
              </w:tabs>
              <w:spacing w:after="0" w:line="240" w:lineRule="auto"/>
              <w:jc w:val="center"/>
              <w:rPr>
                <w:rFonts w:ascii="Arial" w:hAnsi="Arial" w:cs="Arial"/>
                <w:sz w:val="20"/>
                <w:szCs w:val="20"/>
              </w:rPr>
            </w:pPr>
            <w:r w:rsidRPr="00BC2899">
              <w:rPr>
                <w:rFonts w:ascii="Arial" w:hAnsi="Arial" w:cs="Arial"/>
                <w:sz w:val="20"/>
                <w:szCs w:val="20"/>
              </w:rPr>
              <w:t>Nursing Facility Manual</w:t>
            </w:r>
          </w:p>
        </w:tc>
        <w:tc>
          <w:tcPr>
            <w:tcW w:w="3750" w:type="dxa"/>
          </w:tcPr>
          <w:p w14:paraId="3BD6033E" w14:textId="77777777" w:rsidR="00F37BED" w:rsidRPr="00BC2899" w:rsidRDefault="00F37BED" w:rsidP="00C31E0F">
            <w:pPr>
              <w:widowControl w:val="0"/>
              <w:tabs>
                <w:tab w:val="left" w:pos="936"/>
                <w:tab w:val="left" w:pos="1314"/>
                <w:tab w:val="left" w:pos="1692"/>
                <w:tab w:val="left" w:pos="2070"/>
              </w:tabs>
              <w:spacing w:before="120" w:after="0" w:line="240" w:lineRule="auto"/>
              <w:jc w:val="center"/>
              <w:rPr>
                <w:rFonts w:ascii="Arial" w:hAnsi="Arial" w:cs="Arial"/>
                <w:b/>
                <w:sz w:val="20"/>
                <w:szCs w:val="20"/>
              </w:rPr>
            </w:pPr>
            <w:r w:rsidRPr="00BC2899">
              <w:rPr>
                <w:rFonts w:ascii="Arial" w:hAnsi="Arial" w:cs="Arial"/>
                <w:b/>
                <w:sz w:val="20"/>
                <w:szCs w:val="20"/>
              </w:rPr>
              <w:t>Transmittal Letter</w:t>
            </w:r>
          </w:p>
          <w:p w14:paraId="1C473E10" w14:textId="77777777" w:rsidR="00F37BED" w:rsidRPr="00BC2899" w:rsidRDefault="00F37BED" w:rsidP="00C31E0F">
            <w:pPr>
              <w:widowControl w:val="0"/>
              <w:tabs>
                <w:tab w:val="left" w:pos="936"/>
                <w:tab w:val="left" w:pos="1314"/>
                <w:tab w:val="left" w:pos="1692"/>
                <w:tab w:val="left" w:pos="2070"/>
              </w:tabs>
              <w:spacing w:before="120" w:after="0" w:line="240" w:lineRule="auto"/>
              <w:jc w:val="center"/>
              <w:rPr>
                <w:rFonts w:ascii="Arial" w:hAnsi="Arial" w:cs="Arial"/>
                <w:b/>
                <w:sz w:val="20"/>
                <w:szCs w:val="20"/>
              </w:rPr>
            </w:pPr>
            <w:r w:rsidRPr="00BC2899">
              <w:rPr>
                <w:rFonts w:ascii="Arial" w:hAnsi="Arial" w:cs="Arial"/>
                <w:sz w:val="20"/>
                <w:szCs w:val="20"/>
              </w:rPr>
              <w:t>NF-</w:t>
            </w:r>
            <w:r>
              <w:rPr>
                <w:rFonts w:ascii="Arial" w:hAnsi="Arial" w:cs="Arial"/>
                <w:sz w:val="20"/>
                <w:szCs w:val="20"/>
              </w:rPr>
              <w:t>64</w:t>
            </w:r>
          </w:p>
        </w:tc>
        <w:tc>
          <w:tcPr>
            <w:tcW w:w="1771" w:type="dxa"/>
          </w:tcPr>
          <w:p w14:paraId="7424ABCC" w14:textId="77777777" w:rsidR="00F37BED" w:rsidRPr="00BC2899" w:rsidRDefault="00F37BED" w:rsidP="00C31E0F">
            <w:pPr>
              <w:widowControl w:val="0"/>
              <w:tabs>
                <w:tab w:val="left" w:pos="936"/>
                <w:tab w:val="left" w:pos="1314"/>
                <w:tab w:val="left" w:pos="1692"/>
                <w:tab w:val="left" w:pos="2070"/>
              </w:tabs>
              <w:spacing w:before="120" w:after="0" w:line="240" w:lineRule="auto"/>
              <w:jc w:val="center"/>
              <w:rPr>
                <w:rFonts w:ascii="Arial" w:hAnsi="Arial" w:cs="Arial"/>
                <w:b/>
                <w:sz w:val="20"/>
                <w:szCs w:val="20"/>
              </w:rPr>
            </w:pPr>
            <w:r w:rsidRPr="00BC2899">
              <w:rPr>
                <w:rFonts w:ascii="Arial" w:hAnsi="Arial" w:cs="Arial"/>
                <w:b/>
                <w:sz w:val="20"/>
                <w:szCs w:val="20"/>
              </w:rPr>
              <w:t>Date</w:t>
            </w:r>
          </w:p>
          <w:p w14:paraId="3DDFB5F5" w14:textId="77777777" w:rsidR="00F37BED" w:rsidRPr="00BC2899" w:rsidRDefault="00F37BED" w:rsidP="00C31E0F">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Pr>
                <w:rFonts w:ascii="Arial" w:hAnsi="Arial" w:cs="Arial"/>
                <w:sz w:val="20"/>
                <w:szCs w:val="20"/>
              </w:rPr>
              <w:t>09/08/25</w:t>
            </w:r>
          </w:p>
        </w:tc>
      </w:tr>
    </w:tbl>
    <w:p w14:paraId="1BD32B6F" w14:textId="77777777" w:rsidR="00B703B9" w:rsidRDefault="00B703B9" w:rsidP="00802714">
      <w:pPr>
        <w:tabs>
          <w:tab w:val="left" w:pos="0"/>
          <w:tab w:val="left" w:pos="1314"/>
          <w:tab w:val="left" w:pos="1692"/>
          <w:tab w:val="left" w:pos="2070"/>
        </w:tabs>
        <w:spacing w:after="0" w:line="240" w:lineRule="auto"/>
        <w:ind w:left="720"/>
        <w:rPr>
          <w:rFonts w:ascii="Times New Roman" w:hAnsi="Times New Roman" w:cs="Times New Roman"/>
          <w:szCs w:val="20"/>
        </w:rPr>
      </w:pPr>
    </w:p>
    <w:p w14:paraId="69CA9F93" w14:textId="77777777" w:rsidR="00B703B9" w:rsidRPr="00BC2899" w:rsidRDefault="00B703B9" w:rsidP="00B703B9">
      <w:pPr>
        <w:tabs>
          <w:tab w:val="left" w:pos="936"/>
          <w:tab w:val="left" w:pos="1314"/>
          <w:tab w:val="left" w:pos="1692"/>
          <w:tab w:val="left" w:pos="2070"/>
        </w:tabs>
        <w:spacing w:after="0" w:line="240" w:lineRule="auto"/>
        <w:ind w:left="720"/>
        <w:rPr>
          <w:rFonts w:ascii="Times New Roman" w:hAnsi="Times New Roman" w:cs="Times New Roman"/>
          <w:szCs w:val="20"/>
        </w:rPr>
      </w:pPr>
      <w:r w:rsidRPr="00BC2899">
        <w:rPr>
          <w:rFonts w:ascii="Times New Roman" w:hAnsi="Times New Roman" w:cs="Times New Roman"/>
          <w:szCs w:val="20"/>
        </w:rPr>
        <w:t>(C</w:t>
      </w:r>
      <w:proofErr w:type="gramStart"/>
      <w:r w:rsidRPr="00BC2899">
        <w:rPr>
          <w:rFonts w:ascii="Times New Roman" w:hAnsi="Times New Roman" w:cs="Times New Roman"/>
          <w:szCs w:val="20"/>
        </w:rPr>
        <w:t>)  Nothing</w:t>
      </w:r>
      <w:proofErr w:type="gramEnd"/>
      <w:r w:rsidRPr="00BC2899">
        <w:rPr>
          <w:rFonts w:ascii="Times New Roman" w:hAnsi="Times New Roman" w:cs="Times New Roman"/>
          <w:szCs w:val="20"/>
        </w:rPr>
        <w:t xml:space="preserve"> in 130 CMR 456.408 will be construed to prevent MassHealth from </w:t>
      </w:r>
      <w:proofErr w:type="gramStart"/>
      <w:r w:rsidRPr="00BC2899">
        <w:rPr>
          <w:rFonts w:ascii="Times New Roman" w:hAnsi="Times New Roman" w:cs="Times New Roman"/>
          <w:szCs w:val="20"/>
        </w:rPr>
        <w:t>taking action</w:t>
      </w:r>
      <w:proofErr w:type="gramEnd"/>
      <w:r w:rsidRPr="00BC2899">
        <w:rPr>
          <w:rFonts w:ascii="Times New Roman" w:hAnsi="Times New Roman" w:cs="Times New Roman"/>
          <w:szCs w:val="20"/>
        </w:rPr>
        <w:t xml:space="preserve">, including overpayment and/or sanction action, for failure to meet the requirements of 130 CMR 456.000, of 101 CMR 206.00: </w:t>
      </w:r>
      <w:r w:rsidRPr="00BC2899">
        <w:rPr>
          <w:rFonts w:ascii="Times New Roman" w:hAnsi="Times New Roman" w:cs="Times New Roman"/>
          <w:i/>
          <w:iCs/>
          <w:szCs w:val="20"/>
        </w:rPr>
        <w:t>Standard Payments to Nursing Facilities</w:t>
      </w:r>
      <w:r w:rsidRPr="00BC2899">
        <w:rPr>
          <w:rFonts w:ascii="Times New Roman" w:hAnsi="Times New Roman" w:cs="Times New Roman"/>
          <w:szCs w:val="20"/>
        </w:rPr>
        <w:t xml:space="preserve">, or of the applicable requirements for long-term care facilities in 105 CMR 150.000: </w:t>
      </w:r>
      <w:r w:rsidRPr="00BC2899">
        <w:rPr>
          <w:rFonts w:ascii="Times New Roman" w:hAnsi="Times New Roman" w:cs="Times New Roman"/>
          <w:i/>
          <w:iCs/>
          <w:szCs w:val="20"/>
        </w:rPr>
        <w:t>Standards for Long-Term Care Facilities</w:t>
      </w:r>
      <w:r w:rsidRPr="00BC2899">
        <w:rPr>
          <w:rFonts w:ascii="Times New Roman" w:hAnsi="Times New Roman" w:cs="Times New Roman"/>
          <w:szCs w:val="20"/>
        </w:rPr>
        <w:t>.</w:t>
      </w:r>
    </w:p>
    <w:p w14:paraId="1D58A824" w14:textId="77777777" w:rsidR="00B703B9" w:rsidRPr="00BC2899" w:rsidRDefault="00B703B9" w:rsidP="00B703B9">
      <w:pPr>
        <w:tabs>
          <w:tab w:val="left" w:pos="936"/>
          <w:tab w:val="left" w:pos="1314"/>
          <w:tab w:val="left" w:pos="1692"/>
          <w:tab w:val="left" w:pos="2070"/>
        </w:tabs>
        <w:spacing w:after="0" w:line="240" w:lineRule="auto"/>
        <w:ind w:left="720"/>
        <w:rPr>
          <w:rFonts w:ascii="Times New Roman" w:hAnsi="Times New Roman" w:cs="Times New Roman"/>
          <w:szCs w:val="20"/>
        </w:rPr>
      </w:pPr>
    </w:p>
    <w:p w14:paraId="6D372978" w14:textId="77777777" w:rsidR="00B703B9" w:rsidRPr="00BC2899" w:rsidRDefault="00B703B9" w:rsidP="00B703B9">
      <w:pPr>
        <w:tabs>
          <w:tab w:val="left" w:pos="936"/>
          <w:tab w:val="left" w:pos="1314"/>
          <w:tab w:val="left" w:pos="1692"/>
          <w:tab w:val="left" w:pos="2070"/>
        </w:tabs>
        <w:spacing w:after="0" w:line="240" w:lineRule="auto"/>
        <w:ind w:left="720"/>
        <w:rPr>
          <w:rFonts w:ascii="Times New Roman" w:hAnsi="Times New Roman" w:cs="Times New Roman"/>
          <w:b/>
          <w:bCs/>
          <w:sz w:val="20"/>
          <w:szCs w:val="20"/>
        </w:rPr>
      </w:pPr>
      <w:r w:rsidRPr="00BC2899">
        <w:rPr>
          <w:rFonts w:ascii="Times New Roman" w:hAnsi="Times New Roman" w:cs="Times New Roman"/>
          <w:szCs w:val="20"/>
        </w:rPr>
        <w:t xml:space="preserve">(D)  130 CMR 456.408(A) and (B) do not apply to MassHealth members enrolled in any MassHealth affiliated managed care plan or integrated care plan.  Providers are responsible for verifying member status on a daily basis. For more information, </w:t>
      </w:r>
      <w:r w:rsidRPr="00BC2899">
        <w:rPr>
          <w:rFonts w:ascii="Times New Roman" w:hAnsi="Times New Roman" w:cs="Times New Roman"/>
          <w:i/>
          <w:iCs/>
          <w:szCs w:val="20"/>
        </w:rPr>
        <w:t>see</w:t>
      </w:r>
      <w:r w:rsidRPr="00BC2899">
        <w:rPr>
          <w:rFonts w:ascii="Times New Roman" w:hAnsi="Times New Roman" w:cs="Times New Roman"/>
          <w:szCs w:val="20"/>
        </w:rPr>
        <w:t xml:space="preserve"> 130 CMR 450.117(B).</w:t>
      </w:r>
    </w:p>
    <w:p w14:paraId="01402C7D" w14:textId="77777777" w:rsidR="00B72B35" w:rsidRPr="00BC2899" w:rsidRDefault="00B72B35" w:rsidP="00B703B9">
      <w:pPr>
        <w:tabs>
          <w:tab w:val="left" w:pos="936"/>
          <w:tab w:val="left" w:pos="1314"/>
          <w:tab w:val="left" w:pos="1692"/>
          <w:tab w:val="left" w:pos="2070"/>
        </w:tabs>
        <w:spacing w:after="0" w:line="240" w:lineRule="auto"/>
        <w:rPr>
          <w:rFonts w:ascii="Times New Roman" w:hAnsi="Times New Roman" w:cs="Times New Roman"/>
          <w:szCs w:val="20"/>
          <w:u w:val="single"/>
        </w:rPr>
      </w:pPr>
    </w:p>
    <w:p w14:paraId="15F76B30" w14:textId="3A4707FD" w:rsidR="00B72B35" w:rsidRPr="00BC2899" w:rsidRDefault="00B72B35" w:rsidP="00B72B35">
      <w:pPr>
        <w:tabs>
          <w:tab w:val="left" w:pos="936"/>
          <w:tab w:val="left" w:pos="1314"/>
          <w:tab w:val="left" w:pos="1692"/>
          <w:tab w:val="left" w:pos="2070"/>
        </w:tabs>
        <w:spacing w:after="0" w:line="240" w:lineRule="auto"/>
        <w:ind w:left="936" w:hanging="936"/>
        <w:rPr>
          <w:rFonts w:ascii="Times New Roman" w:hAnsi="Times New Roman" w:cs="Times New Roman"/>
          <w:szCs w:val="20"/>
        </w:rPr>
      </w:pPr>
      <w:r w:rsidRPr="00BC2899">
        <w:rPr>
          <w:rFonts w:ascii="Times New Roman" w:hAnsi="Times New Roman" w:cs="Times New Roman"/>
          <w:szCs w:val="20"/>
          <w:u w:val="single"/>
        </w:rPr>
        <w:t>456.409:</w:t>
      </w:r>
      <w:r w:rsidR="00802714" w:rsidRPr="00BC2899">
        <w:rPr>
          <w:rFonts w:ascii="Times New Roman" w:hAnsi="Times New Roman" w:cs="Times New Roman"/>
          <w:szCs w:val="20"/>
          <w:u w:val="single"/>
        </w:rPr>
        <w:t xml:space="preserve">  </w:t>
      </w:r>
      <w:r w:rsidR="001F6EF5" w:rsidRPr="00BC2899">
        <w:rPr>
          <w:rFonts w:ascii="Times New Roman" w:hAnsi="Times New Roman" w:cs="Times New Roman"/>
          <w:szCs w:val="20"/>
          <w:u w:val="single"/>
        </w:rPr>
        <w:t>Clinical</w:t>
      </w:r>
      <w:r w:rsidRPr="00BC2899">
        <w:rPr>
          <w:rFonts w:ascii="Times New Roman" w:hAnsi="Times New Roman" w:cs="Times New Roman"/>
          <w:szCs w:val="20"/>
          <w:u w:val="single"/>
        </w:rPr>
        <w:t xml:space="preserve"> Eligibility</w:t>
      </w:r>
      <w:r w:rsidR="001F6EF5" w:rsidRPr="00BC2899">
        <w:rPr>
          <w:rFonts w:ascii="Times New Roman" w:hAnsi="Times New Roman" w:cs="Times New Roman"/>
          <w:szCs w:val="20"/>
          <w:u w:val="single"/>
        </w:rPr>
        <w:t xml:space="preserve"> Criteria</w:t>
      </w:r>
    </w:p>
    <w:p w14:paraId="4FD7D79F" w14:textId="77777777" w:rsidR="00B72B35" w:rsidRPr="00BC2899" w:rsidRDefault="00B72B35" w:rsidP="00B72B35">
      <w:pPr>
        <w:tabs>
          <w:tab w:val="left" w:pos="936"/>
          <w:tab w:val="left" w:pos="1314"/>
          <w:tab w:val="left" w:pos="1692"/>
          <w:tab w:val="left" w:pos="2070"/>
        </w:tabs>
        <w:spacing w:after="0" w:line="240" w:lineRule="auto"/>
        <w:ind w:left="936" w:hanging="936"/>
        <w:rPr>
          <w:rFonts w:ascii="Times New Roman" w:hAnsi="Times New Roman" w:cs="Times New Roman"/>
          <w:szCs w:val="20"/>
        </w:rPr>
      </w:pPr>
    </w:p>
    <w:p w14:paraId="2677C32C" w14:textId="77777777" w:rsidR="00B72B35" w:rsidRPr="00BC2899" w:rsidRDefault="00B72B35" w:rsidP="00802714">
      <w:pPr>
        <w:tabs>
          <w:tab w:val="left" w:pos="936"/>
          <w:tab w:val="left" w:pos="1314"/>
          <w:tab w:val="left" w:pos="1692"/>
          <w:tab w:val="left" w:pos="2070"/>
        </w:tabs>
        <w:spacing w:after="0" w:line="240" w:lineRule="auto"/>
        <w:ind w:left="720" w:firstLine="360"/>
        <w:rPr>
          <w:rFonts w:ascii="Times New Roman" w:hAnsi="Times New Roman" w:cs="Times New Roman"/>
          <w:szCs w:val="20"/>
        </w:rPr>
      </w:pPr>
      <w:r w:rsidRPr="00BC2899">
        <w:rPr>
          <w:rFonts w:ascii="Times New Roman" w:hAnsi="Times New Roman" w:cs="Times New Roman"/>
          <w:szCs w:val="20"/>
        </w:rPr>
        <w:t xml:space="preserve">To be considered </w:t>
      </w:r>
      <w:r w:rsidR="001F6EF5" w:rsidRPr="00BC2899">
        <w:rPr>
          <w:rFonts w:ascii="Times New Roman" w:hAnsi="Times New Roman" w:cs="Times New Roman"/>
          <w:szCs w:val="20"/>
        </w:rPr>
        <w:t xml:space="preserve">clinically </w:t>
      </w:r>
      <w:r w:rsidRPr="00BC2899">
        <w:rPr>
          <w:rFonts w:ascii="Times New Roman" w:hAnsi="Times New Roman" w:cs="Times New Roman"/>
          <w:szCs w:val="20"/>
        </w:rPr>
        <w:t>eligible for nursing</w:t>
      </w:r>
      <w:r w:rsidR="00451846" w:rsidRPr="00BC2899">
        <w:rPr>
          <w:rFonts w:ascii="Times New Roman" w:hAnsi="Times New Roman" w:cs="Times New Roman"/>
          <w:szCs w:val="20"/>
        </w:rPr>
        <w:t xml:space="preserve"> </w:t>
      </w:r>
      <w:r w:rsidRPr="00BC2899">
        <w:rPr>
          <w:rFonts w:ascii="Times New Roman" w:hAnsi="Times New Roman" w:cs="Times New Roman"/>
          <w:szCs w:val="20"/>
        </w:rPr>
        <w:t xml:space="preserve">facility services, </w:t>
      </w:r>
      <w:r w:rsidR="001F6EF5" w:rsidRPr="00BC2899">
        <w:rPr>
          <w:rFonts w:ascii="Times New Roman" w:hAnsi="Times New Roman" w:cs="Times New Roman"/>
          <w:szCs w:val="20"/>
        </w:rPr>
        <w:t xml:space="preserve">a </w:t>
      </w:r>
      <w:r w:rsidRPr="00BC2899">
        <w:rPr>
          <w:rFonts w:ascii="Times New Roman" w:hAnsi="Times New Roman" w:cs="Times New Roman"/>
          <w:szCs w:val="20"/>
        </w:rPr>
        <w:t xml:space="preserve">member or </w:t>
      </w:r>
      <w:r w:rsidR="001F6EF5" w:rsidRPr="00BC2899">
        <w:rPr>
          <w:rFonts w:ascii="Times New Roman" w:hAnsi="Times New Roman" w:cs="Times New Roman"/>
          <w:szCs w:val="20"/>
        </w:rPr>
        <w:t xml:space="preserve">MassHealth </w:t>
      </w:r>
      <w:r w:rsidRPr="00BC2899">
        <w:rPr>
          <w:rFonts w:ascii="Times New Roman" w:hAnsi="Times New Roman" w:cs="Times New Roman"/>
          <w:szCs w:val="20"/>
        </w:rPr>
        <w:t>applicant must require one skilled service listed in 130 CMR 456.409(A) daily</w:t>
      </w:r>
      <w:r w:rsidR="00451846" w:rsidRPr="00BC2899">
        <w:rPr>
          <w:rFonts w:ascii="Times New Roman" w:hAnsi="Times New Roman" w:cs="Times New Roman"/>
          <w:szCs w:val="20"/>
        </w:rPr>
        <w:t>,</w:t>
      </w:r>
      <w:r w:rsidRPr="00BC2899">
        <w:rPr>
          <w:rFonts w:ascii="Times New Roman" w:hAnsi="Times New Roman" w:cs="Times New Roman"/>
          <w:szCs w:val="20"/>
        </w:rPr>
        <w:t xml:space="preserve"> or the member must have a medical or mental condition requiring a combination of at least three services from 130</w:t>
      </w:r>
      <w:r w:rsidR="00802714" w:rsidRPr="00BC2899">
        <w:rPr>
          <w:rFonts w:ascii="Times New Roman" w:hAnsi="Times New Roman" w:cs="Times New Roman"/>
          <w:szCs w:val="20"/>
        </w:rPr>
        <w:t xml:space="preserve"> </w:t>
      </w:r>
      <w:r w:rsidRPr="00BC2899">
        <w:rPr>
          <w:rFonts w:ascii="Times New Roman" w:hAnsi="Times New Roman" w:cs="Times New Roman"/>
          <w:szCs w:val="20"/>
        </w:rPr>
        <w:t>CMR</w:t>
      </w:r>
      <w:r w:rsidR="00802714" w:rsidRPr="00BC2899">
        <w:rPr>
          <w:rFonts w:ascii="Times New Roman" w:hAnsi="Times New Roman" w:cs="Times New Roman"/>
          <w:szCs w:val="20"/>
        </w:rPr>
        <w:t xml:space="preserve"> </w:t>
      </w:r>
      <w:r w:rsidRPr="00BC2899">
        <w:rPr>
          <w:rFonts w:ascii="Times New Roman" w:hAnsi="Times New Roman" w:cs="Times New Roman"/>
          <w:szCs w:val="20"/>
        </w:rPr>
        <w:t>456.409(B) and (C), including at least one of the nursing services listed in 130 CMR 456.409(C).</w:t>
      </w:r>
      <w:r w:rsidR="001F6EF5" w:rsidRPr="00BC2899">
        <w:rPr>
          <w:rFonts w:ascii="Times New Roman" w:hAnsi="Times New Roman" w:cs="Times New Roman"/>
          <w:szCs w:val="20"/>
        </w:rPr>
        <w:t xml:space="preserve"> Additionally, to be considered clinically eligible for nursing facility services, a member or MassHealth applicant younger than 22 years </w:t>
      </w:r>
      <w:r w:rsidR="00451846" w:rsidRPr="00BC2899">
        <w:rPr>
          <w:rFonts w:ascii="Times New Roman" w:hAnsi="Times New Roman" w:cs="Times New Roman"/>
          <w:szCs w:val="20"/>
        </w:rPr>
        <w:t xml:space="preserve">of age </w:t>
      </w:r>
      <w:r w:rsidR="001F6EF5" w:rsidRPr="00BC2899">
        <w:rPr>
          <w:rFonts w:ascii="Times New Roman" w:hAnsi="Times New Roman" w:cs="Times New Roman"/>
          <w:szCs w:val="20"/>
        </w:rPr>
        <w:t>must also meet criteria as determined by the multi-disciplinary medical review team coordinated by the Department of Public Health.</w:t>
      </w:r>
    </w:p>
    <w:p w14:paraId="5B872708" w14:textId="77777777" w:rsidR="00B72B35" w:rsidRPr="00BC2899" w:rsidRDefault="00B72B35" w:rsidP="00B72B35">
      <w:pPr>
        <w:tabs>
          <w:tab w:val="left" w:pos="936"/>
          <w:tab w:val="left" w:pos="1314"/>
          <w:tab w:val="left" w:pos="1692"/>
          <w:tab w:val="left" w:pos="2070"/>
        </w:tabs>
        <w:spacing w:after="0" w:line="240" w:lineRule="auto"/>
        <w:ind w:left="936"/>
        <w:rPr>
          <w:rFonts w:ascii="Times New Roman" w:hAnsi="Times New Roman" w:cs="Times New Roman"/>
          <w:szCs w:val="20"/>
        </w:rPr>
      </w:pPr>
    </w:p>
    <w:p w14:paraId="6AF132A6" w14:textId="77777777" w:rsidR="00B72B35" w:rsidRPr="00BC2899" w:rsidRDefault="00B72B35" w:rsidP="00802714">
      <w:pPr>
        <w:tabs>
          <w:tab w:val="left" w:pos="936"/>
          <w:tab w:val="left" w:pos="1314"/>
          <w:tab w:val="left" w:pos="1692"/>
          <w:tab w:val="left" w:pos="2070"/>
        </w:tabs>
        <w:spacing w:after="0" w:line="240" w:lineRule="auto"/>
        <w:ind w:left="720"/>
        <w:rPr>
          <w:rFonts w:ascii="Times New Roman" w:hAnsi="Times New Roman" w:cs="Times New Roman"/>
          <w:szCs w:val="20"/>
        </w:rPr>
      </w:pPr>
      <w:r w:rsidRPr="00BC2899">
        <w:rPr>
          <w:rFonts w:ascii="Times New Roman" w:hAnsi="Times New Roman" w:cs="Times New Roman"/>
          <w:szCs w:val="20"/>
        </w:rPr>
        <w:t xml:space="preserve">(A)  </w:t>
      </w:r>
      <w:r w:rsidRPr="00BC2899">
        <w:rPr>
          <w:rFonts w:ascii="Times New Roman" w:hAnsi="Times New Roman" w:cs="Times New Roman"/>
          <w:szCs w:val="20"/>
          <w:u w:val="single"/>
        </w:rPr>
        <w:t>Skilled Services</w:t>
      </w:r>
      <w:r w:rsidRPr="00BC2899">
        <w:rPr>
          <w:rFonts w:ascii="Times New Roman" w:hAnsi="Times New Roman" w:cs="Times New Roman"/>
          <w:szCs w:val="20"/>
        </w:rPr>
        <w:t xml:space="preserve">. </w:t>
      </w:r>
      <w:r w:rsidR="00B45D33">
        <w:rPr>
          <w:rFonts w:ascii="Times New Roman" w:hAnsi="Times New Roman" w:cs="Times New Roman"/>
          <w:szCs w:val="20"/>
        </w:rPr>
        <w:t xml:space="preserve"> </w:t>
      </w:r>
      <w:r w:rsidRPr="00BC2899">
        <w:rPr>
          <w:rFonts w:ascii="Times New Roman" w:hAnsi="Times New Roman" w:cs="Times New Roman"/>
          <w:szCs w:val="20"/>
        </w:rPr>
        <w:t>Skilled services must be performed by or under the supervision of a registered nurse or therapist. Skilled services consist of the following:</w:t>
      </w:r>
    </w:p>
    <w:p w14:paraId="4230F4DA" w14:textId="77777777" w:rsidR="00B72B35" w:rsidRPr="00BC2899" w:rsidRDefault="00B72B35" w:rsidP="00E2715C">
      <w:pPr>
        <w:tabs>
          <w:tab w:val="left" w:pos="936"/>
          <w:tab w:val="left" w:pos="1314"/>
          <w:tab w:val="left" w:pos="1692"/>
          <w:tab w:val="left" w:pos="2070"/>
        </w:tabs>
        <w:spacing w:after="0" w:line="240" w:lineRule="auto"/>
        <w:ind w:left="1080"/>
        <w:rPr>
          <w:rFonts w:ascii="Times New Roman" w:hAnsi="Times New Roman" w:cs="Times New Roman"/>
          <w:szCs w:val="20"/>
        </w:rPr>
      </w:pPr>
      <w:r w:rsidRPr="00BC2899">
        <w:rPr>
          <w:rFonts w:ascii="Times New Roman" w:hAnsi="Times New Roman" w:cs="Times New Roman"/>
          <w:szCs w:val="20"/>
        </w:rPr>
        <w:t>(1)  intravenous, intramuscular, or subcutaneous injection, or intravenous feeding;</w:t>
      </w:r>
    </w:p>
    <w:p w14:paraId="6B2E346C" w14:textId="77777777" w:rsidR="00B72B35" w:rsidRPr="00BC2899" w:rsidRDefault="00B72B35" w:rsidP="00E2715C">
      <w:pPr>
        <w:tabs>
          <w:tab w:val="left" w:pos="936"/>
          <w:tab w:val="left" w:pos="1314"/>
          <w:tab w:val="left" w:pos="1692"/>
          <w:tab w:val="left" w:pos="2070"/>
        </w:tabs>
        <w:spacing w:after="0" w:line="240" w:lineRule="auto"/>
        <w:ind w:left="1080"/>
        <w:rPr>
          <w:rFonts w:ascii="Times New Roman" w:hAnsi="Times New Roman" w:cs="Times New Roman"/>
          <w:szCs w:val="20"/>
        </w:rPr>
      </w:pPr>
      <w:r w:rsidRPr="00BC2899">
        <w:rPr>
          <w:rFonts w:ascii="Times New Roman" w:hAnsi="Times New Roman" w:cs="Times New Roman"/>
          <w:szCs w:val="20"/>
        </w:rPr>
        <w:t>(2)  nasogastric-tube, gastrostomy, or jejunostomy feeding;</w:t>
      </w:r>
    </w:p>
    <w:p w14:paraId="669DFC48" w14:textId="77777777" w:rsidR="00B72B35" w:rsidRPr="00BC2899" w:rsidRDefault="00B72B35" w:rsidP="00E2715C">
      <w:pPr>
        <w:tabs>
          <w:tab w:val="left" w:pos="936"/>
          <w:tab w:val="left" w:pos="1692"/>
          <w:tab w:val="left" w:pos="2070"/>
        </w:tabs>
        <w:spacing w:after="0" w:line="240" w:lineRule="auto"/>
        <w:ind w:left="1080"/>
        <w:rPr>
          <w:rFonts w:ascii="Times New Roman" w:hAnsi="Times New Roman" w:cs="Times New Roman"/>
          <w:szCs w:val="20"/>
        </w:rPr>
      </w:pPr>
      <w:r w:rsidRPr="00BC2899">
        <w:rPr>
          <w:rFonts w:ascii="Times New Roman" w:hAnsi="Times New Roman" w:cs="Times New Roman"/>
          <w:szCs w:val="20"/>
        </w:rPr>
        <w:t>(3)  nasopharyngeal aspiration and tracheostomy care, however, long-term care of a tracheotomy tube does not,</w:t>
      </w:r>
      <w:r w:rsidR="00802714" w:rsidRPr="00BC2899">
        <w:rPr>
          <w:rFonts w:ascii="Times New Roman" w:hAnsi="Times New Roman" w:cs="Times New Roman"/>
          <w:szCs w:val="20"/>
        </w:rPr>
        <w:t xml:space="preserve"> </w:t>
      </w:r>
      <w:r w:rsidRPr="00BC2899">
        <w:rPr>
          <w:rFonts w:ascii="Times New Roman" w:hAnsi="Times New Roman" w:cs="Times New Roman"/>
          <w:szCs w:val="20"/>
        </w:rPr>
        <w:t>in itself, indicate the need for skilled services;</w:t>
      </w:r>
    </w:p>
    <w:p w14:paraId="55E44978" w14:textId="77777777" w:rsidR="00B72B35" w:rsidRPr="00BC2899" w:rsidRDefault="00B72B35" w:rsidP="00E2715C">
      <w:pPr>
        <w:tabs>
          <w:tab w:val="left" w:pos="936"/>
          <w:tab w:val="left" w:pos="1692"/>
          <w:tab w:val="left" w:pos="2070"/>
        </w:tabs>
        <w:spacing w:after="0" w:line="240" w:lineRule="auto"/>
        <w:ind w:left="1080"/>
        <w:rPr>
          <w:rFonts w:ascii="Times New Roman" w:hAnsi="Times New Roman" w:cs="Times New Roman"/>
          <w:szCs w:val="20"/>
        </w:rPr>
      </w:pPr>
      <w:r w:rsidRPr="00BC2899">
        <w:rPr>
          <w:rFonts w:ascii="Times New Roman" w:hAnsi="Times New Roman" w:cs="Times New Roman"/>
          <w:szCs w:val="20"/>
        </w:rPr>
        <w:t xml:space="preserve">(4)  treatment and/or application of dressings when the physician </w:t>
      </w:r>
      <w:r w:rsidR="001F6EF5" w:rsidRPr="00BC2899">
        <w:rPr>
          <w:rFonts w:ascii="Times New Roman" w:hAnsi="Times New Roman" w:cs="Times New Roman"/>
          <w:szCs w:val="20"/>
        </w:rPr>
        <w:t xml:space="preserve">or PCP </w:t>
      </w:r>
      <w:r w:rsidRPr="00BC2899">
        <w:rPr>
          <w:rFonts w:ascii="Times New Roman" w:hAnsi="Times New Roman" w:cs="Times New Roman"/>
          <w:szCs w:val="20"/>
        </w:rPr>
        <w:t>has prescribed irrigation, the application of medication, or sterile dressings of deep decubitus ulcers, other widespread skin disorders, or care of wounds, when the skills of a registered nurse are needed to provide safe and effective services (including, but not limited to, ulcers, burns, open surgical sites, fistulas, tube sites, and tumor erosions);</w:t>
      </w:r>
    </w:p>
    <w:p w14:paraId="31E36F57" w14:textId="77777777" w:rsidR="00B72B35" w:rsidRPr="00BC2899" w:rsidRDefault="00B72B35" w:rsidP="00E2715C">
      <w:pPr>
        <w:tabs>
          <w:tab w:val="left" w:pos="936"/>
          <w:tab w:val="left" w:pos="1692"/>
          <w:tab w:val="left" w:pos="2070"/>
        </w:tabs>
        <w:spacing w:after="0" w:line="240" w:lineRule="auto"/>
        <w:ind w:left="1080"/>
        <w:rPr>
          <w:rFonts w:ascii="Times New Roman" w:hAnsi="Times New Roman" w:cs="Times New Roman"/>
          <w:szCs w:val="20"/>
        </w:rPr>
      </w:pPr>
      <w:r w:rsidRPr="00BC2899">
        <w:rPr>
          <w:rFonts w:ascii="Times New Roman" w:hAnsi="Times New Roman" w:cs="Times New Roman"/>
          <w:szCs w:val="20"/>
        </w:rPr>
        <w:t>(5)  administration of oxygen on a regular and continuing basis when the member's medical condition warrants skilled observation (for example, when the member has chronic obstructive pulmonary disease or pulmonary edema);</w:t>
      </w:r>
    </w:p>
    <w:p w14:paraId="7D3321E9" w14:textId="77777777" w:rsidR="00B72B35" w:rsidRPr="00BC2899" w:rsidRDefault="00B72B35" w:rsidP="00E2715C">
      <w:pPr>
        <w:tabs>
          <w:tab w:val="left" w:pos="936"/>
          <w:tab w:val="left" w:pos="1692"/>
          <w:tab w:val="left" w:pos="2070"/>
        </w:tabs>
        <w:spacing w:after="0" w:line="240" w:lineRule="auto"/>
        <w:ind w:left="1080"/>
        <w:rPr>
          <w:rFonts w:ascii="Times New Roman" w:hAnsi="Times New Roman" w:cs="Times New Roman"/>
          <w:szCs w:val="20"/>
        </w:rPr>
      </w:pPr>
      <w:r w:rsidRPr="00BC2899">
        <w:rPr>
          <w:rFonts w:ascii="Times New Roman" w:hAnsi="Times New Roman" w:cs="Times New Roman"/>
          <w:szCs w:val="20"/>
        </w:rPr>
        <w:t>(6)  skilled</w:t>
      </w:r>
      <w:r w:rsidR="00451846" w:rsidRPr="00BC2899">
        <w:rPr>
          <w:rFonts w:ascii="Times New Roman" w:hAnsi="Times New Roman" w:cs="Times New Roman"/>
          <w:szCs w:val="20"/>
        </w:rPr>
        <w:t xml:space="preserve"> </w:t>
      </w:r>
      <w:r w:rsidRPr="00BC2899">
        <w:rPr>
          <w:rFonts w:ascii="Times New Roman" w:hAnsi="Times New Roman" w:cs="Times New Roman"/>
          <w:szCs w:val="20"/>
        </w:rPr>
        <w:t>nursing observation and evaluation of an unstable medical condition (observation must, however, be needed at frequent intervals throughout the 24 hours; for example, for arteriosclerotic heart disease with congestive heart failure);</w:t>
      </w:r>
    </w:p>
    <w:p w14:paraId="5C5DD44B" w14:textId="1C27252E" w:rsidR="00B703B9" w:rsidRDefault="00B72B35" w:rsidP="00B703B9">
      <w:pPr>
        <w:tabs>
          <w:tab w:val="left" w:pos="936"/>
          <w:tab w:val="left" w:pos="1692"/>
          <w:tab w:val="left" w:pos="2070"/>
        </w:tabs>
        <w:spacing w:after="0" w:line="240" w:lineRule="auto"/>
        <w:ind w:left="1080"/>
        <w:rPr>
          <w:rFonts w:ascii="Times New Roman" w:hAnsi="Times New Roman" w:cs="Times New Roman"/>
          <w:szCs w:val="20"/>
        </w:rPr>
      </w:pPr>
      <w:r w:rsidRPr="00BC2899">
        <w:rPr>
          <w:rFonts w:ascii="Times New Roman" w:hAnsi="Times New Roman" w:cs="Times New Roman"/>
          <w:szCs w:val="20"/>
        </w:rPr>
        <w:t>(7)  skilled nursing for management and evaluation of the member's care plan when underlying conditions or complications require that only a registered nurse can ensure that essential unskilled care is achieving its purpose. The complexity of the unskilled services that are a necessary part of the medical treatment must require the involvement of skilled nursing personnel to promote the member's recovery and safety;</w:t>
      </w:r>
    </w:p>
    <w:p w14:paraId="15F2FF66" w14:textId="0E7215CB" w:rsidR="00F37BED" w:rsidRDefault="00B703B9" w:rsidP="00B703B9">
      <w:pPr>
        <w:tabs>
          <w:tab w:val="left" w:pos="936"/>
          <w:tab w:val="left" w:pos="1692"/>
          <w:tab w:val="left" w:pos="2070"/>
        </w:tabs>
        <w:spacing w:after="0" w:line="240" w:lineRule="auto"/>
        <w:ind w:left="1080"/>
        <w:rPr>
          <w:rFonts w:ascii="Times New Roman" w:hAnsi="Times New Roman" w:cs="Times New Roman"/>
          <w:szCs w:val="20"/>
        </w:rPr>
      </w:pPr>
      <w:r w:rsidRPr="00BC2899">
        <w:rPr>
          <w:rFonts w:ascii="Times New Roman" w:hAnsi="Times New Roman" w:cs="Times New Roman"/>
          <w:szCs w:val="20"/>
        </w:rPr>
        <w:t>(8)  insertion, sterile irrigation, and replacement of catheters, care of a suprapubic catheter, or, in selected residents, a urethral catheter (a urethral catheter, particularly one placed for convenience or for control of incontinence, does not justify a need for skilled nursing care).</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F37BED" w:rsidRPr="00BC2899" w14:paraId="7C565277" w14:textId="77777777" w:rsidTr="00C31E0F">
        <w:trPr>
          <w:trHeight w:hRule="exact" w:val="864"/>
        </w:trPr>
        <w:tc>
          <w:tcPr>
            <w:tcW w:w="4080" w:type="dxa"/>
            <w:tcBorders>
              <w:bottom w:val="nil"/>
            </w:tcBorders>
          </w:tcPr>
          <w:p w14:paraId="20603FF8" w14:textId="77777777" w:rsidR="00F37BED" w:rsidRPr="00BC2899" w:rsidRDefault="00F37BED" w:rsidP="00C31E0F">
            <w:pPr>
              <w:widowControl w:val="0"/>
              <w:tabs>
                <w:tab w:val="left" w:pos="936"/>
                <w:tab w:val="left" w:pos="1314"/>
                <w:tab w:val="left" w:pos="1692"/>
                <w:tab w:val="left" w:pos="2070"/>
              </w:tabs>
              <w:spacing w:before="120" w:after="0" w:line="240" w:lineRule="auto"/>
              <w:jc w:val="center"/>
              <w:rPr>
                <w:rFonts w:ascii="Arial" w:hAnsi="Arial" w:cs="Arial"/>
                <w:b/>
                <w:sz w:val="20"/>
                <w:szCs w:val="20"/>
              </w:rPr>
            </w:pPr>
            <w:r w:rsidRPr="00BC2899">
              <w:rPr>
                <w:rFonts w:ascii="Arial" w:hAnsi="Arial" w:cs="Arial"/>
                <w:b/>
                <w:sz w:val="20"/>
                <w:szCs w:val="20"/>
              </w:rPr>
              <w:lastRenderedPageBreak/>
              <w:t>Commonwealth of Massachusetts</w:t>
            </w:r>
          </w:p>
          <w:p w14:paraId="2782D6E6" w14:textId="77777777" w:rsidR="00F37BED" w:rsidRPr="00BC2899" w:rsidRDefault="00F37BED" w:rsidP="00C31E0F">
            <w:pPr>
              <w:widowControl w:val="0"/>
              <w:tabs>
                <w:tab w:val="left" w:pos="936"/>
                <w:tab w:val="left" w:pos="1314"/>
                <w:tab w:val="left" w:pos="1692"/>
                <w:tab w:val="left" w:pos="2070"/>
              </w:tabs>
              <w:spacing w:after="0" w:line="240" w:lineRule="auto"/>
              <w:jc w:val="center"/>
              <w:rPr>
                <w:rFonts w:ascii="Arial" w:hAnsi="Arial" w:cs="Arial"/>
                <w:b/>
                <w:sz w:val="20"/>
                <w:szCs w:val="20"/>
              </w:rPr>
            </w:pPr>
            <w:r w:rsidRPr="00BC2899">
              <w:rPr>
                <w:rFonts w:ascii="Arial" w:hAnsi="Arial" w:cs="Arial"/>
                <w:b/>
                <w:sz w:val="20"/>
                <w:szCs w:val="20"/>
              </w:rPr>
              <w:t>MassHealth</w:t>
            </w:r>
          </w:p>
          <w:p w14:paraId="617B0C2C" w14:textId="77777777" w:rsidR="00F37BED" w:rsidRPr="00BC2899" w:rsidRDefault="00F37BED" w:rsidP="00C31E0F">
            <w:pPr>
              <w:widowControl w:val="0"/>
              <w:tabs>
                <w:tab w:val="left" w:pos="936"/>
                <w:tab w:val="left" w:pos="1314"/>
                <w:tab w:val="left" w:pos="1692"/>
                <w:tab w:val="left" w:pos="2070"/>
              </w:tabs>
              <w:spacing w:after="0" w:line="240" w:lineRule="auto"/>
              <w:jc w:val="center"/>
              <w:rPr>
                <w:rFonts w:ascii="Arial" w:hAnsi="Arial" w:cs="Arial"/>
                <w:b/>
                <w:sz w:val="20"/>
                <w:szCs w:val="20"/>
              </w:rPr>
            </w:pPr>
            <w:r w:rsidRPr="00BC2899">
              <w:rPr>
                <w:rFonts w:ascii="Arial" w:hAnsi="Arial" w:cs="Arial"/>
                <w:b/>
                <w:sz w:val="20"/>
                <w:szCs w:val="20"/>
              </w:rPr>
              <w:t>Provider Manual Series</w:t>
            </w:r>
          </w:p>
        </w:tc>
        <w:tc>
          <w:tcPr>
            <w:tcW w:w="3750" w:type="dxa"/>
          </w:tcPr>
          <w:p w14:paraId="488ECCED" w14:textId="77777777" w:rsidR="00F37BED" w:rsidRPr="00BC2899" w:rsidRDefault="00F37BED" w:rsidP="00C31E0F">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sidRPr="00BC2899">
              <w:rPr>
                <w:rFonts w:ascii="Arial" w:hAnsi="Arial" w:cs="Arial"/>
                <w:b/>
                <w:sz w:val="20"/>
                <w:szCs w:val="20"/>
              </w:rPr>
              <w:t>Subchapter Number and Title</w:t>
            </w:r>
          </w:p>
          <w:p w14:paraId="29586AE1" w14:textId="77777777" w:rsidR="00F37BED" w:rsidRPr="00BC2899" w:rsidRDefault="00F37BED" w:rsidP="00C31E0F">
            <w:pPr>
              <w:widowControl w:val="0"/>
              <w:tabs>
                <w:tab w:val="left" w:pos="936"/>
                <w:tab w:val="left" w:pos="1314"/>
                <w:tab w:val="left" w:pos="1692"/>
                <w:tab w:val="left" w:pos="2070"/>
              </w:tabs>
              <w:spacing w:after="0" w:line="240" w:lineRule="auto"/>
              <w:jc w:val="center"/>
              <w:rPr>
                <w:rFonts w:ascii="Arial" w:hAnsi="Arial" w:cs="Arial"/>
                <w:sz w:val="20"/>
                <w:szCs w:val="20"/>
              </w:rPr>
            </w:pPr>
            <w:r w:rsidRPr="00BC2899">
              <w:rPr>
                <w:rFonts w:ascii="Arial" w:hAnsi="Arial" w:cs="Arial"/>
                <w:sz w:val="20"/>
                <w:szCs w:val="20"/>
              </w:rPr>
              <w:t>1.  Program Regulations</w:t>
            </w:r>
          </w:p>
          <w:p w14:paraId="4008F7DB" w14:textId="77777777" w:rsidR="00F37BED" w:rsidRPr="00BC2899" w:rsidRDefault="00F37BED" w:rsidP="00C31E0F">
            <w:pPr>
              <w:widowControl w:val="0"/>
              <w:tabs>
                <w:tab w:val="left" w:pos="936"/>
                <w:tab w:val="left" w:pos="1314"/>
                <w:tab w:val="left" w:pos="1692"/>
                <w:tab w:val="left" w:pos="2070"/>
              </w:tabs>
              <w:spacing w:after="0" w:line="240" w:lineRule="auto"/>
              <w:jc w:val="center"/>
              <w:rPr>
                <w:rFonts w:ascii="Arial" w:hAnsi="Arial" w:cs="Arial"/>
                <w:sz w:val="20"/>
                <w:szCs w:val="20"/>
              </w:rPr>
            </w:pPr>
            <w:r w:rsidRPr="00BC2899">
              <w:rPr>
                <w:rFonts w:ascii="Arial" w:hAnsi="Arial" w:cs="Arial"/>
                <w:sz w:val="20"/>
                <w:szCs w:val="20"/>
              </w:rPr>
              <w:t xml:space="preserve">(130 </w:t>
            </w:r>
            <w:r w:rsidRPr="00BC2899">
              <w:rPr>
                <w:rFonts w:ascii="Arial" w:hAnsi="Arial" w:cs="Arial"/>
                <w:iCs/>
                <w:sz w:val="20"/>
                <w:szCs w:val="20"/>
              </w:rPr>
              <w:t>CMR</w:t>
            </w:r>
            <w:r w:rsidRPr="00BC2899">
              <w:rPr>
                <w:rFonts w:ascii="Arial" w:hAnsi="Arial" w:cs="Arial"/>
                <w:sz w:val="20"/>
                <w:szCs w:val="20"/>
              </w:rPr>
              <w:t xml:space="preserve"> 456.000)</w:t>
            </w:r>
          </w:p>
        </w:tc>
        <w:tc>
          <w:tcPr>
            <w:tcW w:w="1771" w:type="dxa"/>
          </w:tcPr>
          <w:p w14:paraId="3319564A" w14:textId="77777777" w:rsidR="00F37BED" w:rsidRPr="00BC2899" w:rsidRDefault="00F37BED" w:rsidP="00C31E0F">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sidRPr="00BC2899">
              <w:rPr>
                <w:rFonts w:ascii="Arial" w:hAnsi="Arial" w:cs="Arial"/>
                <w:b/>
                <w:sz w:val="20"/>
                <w:szCs w:val="20"/>
              </w:rPr>
              <w:t>Page</w:t>
            </w:r>
          </w:p>
          <w:p w14:paraId="6E102487" w14:textId="77777777" w:rsidR="00F37BED" w:rsidRPr="00BC2899" w:rsidRDefault="00F37BED" w:rsidP="00C31E0F">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sidRPr="00BC2899">
              <w:rPr>
                <w:rFonts w:ascii="Arial" w:hAnsi="Arial" w:cs="Arial"/>
                <w:sz w:val="20"/>
                <w:szCs w:val="20"/>
              </w:rPr>
              <w:t>4-8</w:t>
            </w:r>
          </w:p>
        </w:tc>
      </w:tr>
      <w:tr w:rsidR="00F37BED" w:rsidRPr="00BC2899" w14:paraId="14489939" w14:textId="77777777" w:rsidTr="00C31E0F">
        <w:trPr>
          <w:trHeight w:hRule="exact" w:val="864"/>
        </w:trPr>
        <w:tc>
          <w:tcPr>
            <w:tcW w:w="4080" w:type="dxa"/>
            <w:tcBorders>
              <w:top w:val="nil"/>
            </w:tcBorders>
            <w:vAlign w:val="center"/>
          </w:tcPr>
          <w:p w14:paraId="16A69026" w14:textId="77777777" w:rsidR="00F37BED" w:rsidRPr="00BC2899" w:rsidRDefault="00F37BED" w:rsidP="00C31E0F">
            <w:pPr>
              <w:widowControl w:val="0"/>
              <w:tabs>
                <w:tab w:val="left" w:pos="936"/>
                <w:tab w:val="left" w:pos="1314"/>
                <w:tab w:val="left" w:pos="1692"/>
                <w:tab w:val="left" w:pos="2070"/>
              </w:tabs>
              <w:spacing w:after="0" w:line="240" w:lineRule="auto"/>
              <w:jc w:val="center"/>
              <w:rPr>
                <w:rFonts w:ascii="Arial" w:hAnsi="Arial" w:cs="Arial"/>
                <w:sz w:val="20"/>
                <w:szCs w:val="20"/>
              </w:rPr>
            </w:pPr>
            <w:r w:rsidRPr="00BC2899">
              <w:rPr>
                <w:rFonts w:ascii="Arial" w:hAnsi="Arial" w:cs="Arial"/>
                <w:sz w:val="20"/>
                <w:szCs w:val="20"/>
              </w:rPr>
              <w:t>Nursing Facility Manual</w:t>
            </w:r>
          </w:p>
        </w:tc>
        <w:tc>
          <w:tcPr>
            <w:tcW w:w="3750" w:type="dxa"/>
          </w:tcPr>
          <w:p w14:paraId="0EF4D175" w14:textId="77777777" w:rsidR="00F37BED" w:rsidRPr="00BC2899" w:rsidRDefault="00F37BED" w:rsidP="00C31E0F">
            <w:pPr>
              <w:widowControl w:val="0"/>
              <w:tabs>
                <w:tab w:val="left" w:pos="936"/>
                <w:tab w:val="left" w:pos="1314"/>
                <w:tab w:val="left" w:pos="1692"/>
                <w:tab w:val="left" w:pos="2070"/>
              </w:tabs>
              <w:spacing w:before="120" w:after="0" w:line="240" w:lineRule="auto"/>
              <w:jc w:val="center"/>
              <w:rPr>
                <w:rFonts w:ascii="Arial" w:hAnsi="Arial" w:cs="Arial"/>
                <w:b/>
                <w:sz w:val="20"/>
                <w:szCs w:val="20"/>
              </w:rPr>
            </w:pPr>
            <w:r w:rsidRPr="00BC2899">
              <w:rPr>
                <w:rFonts w:ascii="Arial" w:hAnsi="Arial" w:cs="Arial"/>
                <w:b/>
                <w:sz w:val="20"/>
                <w:szCs w:val="20"/>
              </w:rPr>
              <w:t>Transmittal Letter</w:t>
            </w:r>
          </w:p>
          <w:p w14:paraId="61142C33" w14:textId="77777777" w:rsidR="00F37BED" w:rsidRPr="00BC2899" w:rsidRDefault="00F37BED" w:rsidP="00C31E0F">
            <w:pPr>
              <w:widowControl w:val="0"/>
              <w:tabs>
                <w:tab w:val="left" w:pos="936"/>
                <w:tab w:val="left" w:pos="1314"/>
                <w:tab w:val="left" w:pos="1692"/>
                <w:tab w:val="left" w:pos="2070"/>
              </w:tabs>
              <w:spacing w:before="120" w:after="0" w:line="240" w:lineRule="auto"/>
              <w:jc w:val="center"/>
              <w:rPr>
                <w:rFonts w:ascii="Arial" w:hAnsi="Arial" w:cs="Arial"/>
                <w:b/>
                <w:sz w:val="20"/>
                <w:szCs w:val="20"/>
              </w:rPr>
            </w:pPr>
            <w:r w:rsidRPr="00BC2899">
              <w:rPr>
                <w:rFonts w:ascii="Arial" w:hAnsi="Arial" w:cs="Arial"/>
                <w:sz w:val="20"/>
                <w:szCs w:val="20"/>
              </w:rPr>
              <w:t>NF-</w:t>
            </w:r>
            <w:r>
              <w:rPr>
                <w:rFonts w:ascii="Arial" w:hAnsi="Arial" w:cs="Arial"/>
                <w:sz w:val="20"/>
                <w:szCs w:val="20"/>
              </w:rPr>
              <w:t>64</w:t>
            </w:r>
          </w:p>
        </w:tc>
        <w:tc>
          <w:tcPr>
            <w:tcW w:w="1771" w:type="dxa"/>
          </w:tcPr>
          <w:p w14:paraId="5DF0914B" w14:textId="77777777" w:rsidR="00F37BED" w:rsidRPr="00BC2899" w:rsidRDefault="00F37BED" w:rsidP="00C31E0F">
            <w:pPr>
              <w:widowControl w:val="0"/>
              <w:tabs>
                <w:tab w:val="left" w:pos="936"/>
                <w:tab w:val="left" w:pos="1314"/>
                <w:tab w:val="left" w:pos="1692"/>
                <w:tab w:val="left" w:pos="2070"/>
              </w:tabs>
              <w:spacing w:before="120" w:after="0" w:line="240" w:lineRule="auto"/>
              <w:jc w:val="center"/>
              <w:rPr>
                <w:rFonts w:ascii="Arial" w:hAnsi="Arial" w:cs="Arial"/>
                <w:b/>
                <w:sz w:val="20"/>
                <w:szCs w:val="20"/>
              </w:rPr>
            </w:pPr>
            <w:r w:rsidRPr="00BC2899">
              <w:rPr>
                <w:rFonts w:ascii="Arial" w:hAnsi="Arial" w:cs="Arial"/>
                <w:b/>
                <w:sz w:val="20"/>
                <w:szCs w:val="20"/>
              </w:rPr>
              <w:t>Date</w:t>
            </w:r>
          </w:p>
          <w:p w14:paraId="7102D23E" w14:textId="77777777" w:rsidR="00F37BED" w:rsidRPr="00BC2899" w:rsidRDefault="00F37BED" w:rsidP="00C31E0F">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Pr>
                <w:rFonts w:ascii="Arial" w:hAnsi="Arial" w:cs="Arial"/>
                <w:sz w:val="20"/>
                <w:szCs w:val="20"/>
              </w:rPr>
              <w:t>09/08/25</w:t>
            </w:r>
          </w:p>
        </w:tc>
      </w:tr>
    </w:tbl>
    <w:p w14:paraId="7E9E77A0" w14:textId="77777777" w:rsidR="00F37BED" w:rsidRDefault="00F37BED" w:rsidP="00B703B9">
      <w:pPr>
        <w:tabs>
          <w:tab w:val="left" w:pos="936"/>
          <w:tab w:val="left" w:pos="1692"/>
          <w:tab w:val="left" w:pos="2070"/>
        </w:tabs>
        <w:spacing w:after="0" w:line="240" w:lineRule="auto"/>
        <w:ind w:left="1080"/>
        <w:rPr>
          <w:rFonts w:ascii="Times New Roman" w:hAnsi="Times New Roman" w:cs="Times New Roman"/>
          <w:szCs w:val="20"/>
        </w:rPr>
      </w:pPr>
    </w:p>
    <w:p w14:paraId="16A633BD" w14:textId="263C9EA2" w:rsidR="00B703B9" w:rsidRPr="00BC2899" w:rsidRDefault="00B703B9" w:rsidP="00B703B9">
      <w:pPr>
        <w:tabs>
          <w:tab w:val="left" w:pos="936"/>
          <w:tab w:val="left" w:pos="1692"/>
          <w:tab w:val="left" w:pos="2070"/>
        </w:tabs>
        <w:spacing w:after="0" w:line="240" w:lineRule="auto"/>
        <w:ind w:left="1080"/>
        <w:rPr>
          <w:rFonts w:ascii="Times New Roman" w:hAnsi="Times New Roman" w:cs="Times New Roman"/>
          <w:szCs w:val="20"/>
        </w:rPr>
      </w:pPr>
      <w:r w:rsidRPr="00BC2899">
        <w:rPr>
          <w:rFonts w:ascii="Times New Roman" w:hAnsi="Times New Roman" w:cs="Times New Roman"/>
          <w:szCs w:val="20"/>
        </w:rPr>
        <w:t>However, the insertion and maintenance of a urethral catheter as an adjunct to the active treatment of disease of the urinary tract may justify a need for skilled nursing care. In such instances, the need for a urethral catheter must be documented and justified in the member's medical record (for example, cancer of the bladder or a resistant bladder infection);</w:t>
      </w:r>
    </w:p>
    <w:p w14:paraId="4DE67813" w14:textId="22D50613" w:rsidR="00B72B35" w:rsidRPr="00BC2899" w:rsidRDefault="00B703B9" w:rsidP="00F6248C">
      <w:pPr>
        <w:tabs>
          <w:tab w:val="left" w:pos="936"/>
          <w:tab w:val="left" w:pos="1692"/>
          <w:tab w:val="left" w:pos="2070"/>
        </w:tabs>
        <w:spacing w:after="0" w:line="240" w:lineRule="auto"/>
        <w:ind w:left="1080"/>
        <w:rPr>
          <w:rFonts w:ascii="Times New Roman" w:hAnsi="Times New Roman" w:cs="Times New Roman"/>
          <w:szCs w:val="20"/>
        </w:rPr>
      </w:pPr>
      <w:r w:rsidRPr="00BC2899">
        <w:rPr>
          <w:rFonts w:ascii="Times New Roman" w:hAnsi="Times New Roman" w:cs="Times New Roman"/>
          <w:szCs w:val="20"/>
        </w:rPr>
        <w:t>(9)  gait evaluation and training administered or supervised by a registered physical therapist at least five days a week for members whose ability to walk has recently been impaired by a neurological, muscular, or skeletal abnormality following an acute condition (for example, fracture or stroke). The plan must be designed to achieve specific goals within a specific time frame. The member must require these services in an institutional setting;</w:t>
      </w:r>
    </w:p>
    <w:p w14:paraId="36DC46AB" w14:textId="77777777" w:rsidR="00B72B35" w:rsidRPr="00BC2899" w:rsidRDefault="00B72B35" w:rsidP="00103789">
      <w:pPr>
        <w:tabs>
          <w:tab w:val="left" w:pos="936"/>
          <w:tab w:val="left" w:pos="1314"/>
          <w:tab w:val="left" w:pos="1692"/>
          <w:tab w:val="left" w:pos="2070"/>
        </w:tabs>
        <w:spacing w:after="0" w:line="240" w:lineRule="auto"/>
        <w:ind w:left="1080"/>
        <w:rPr>
          <w:rFonts w:ascii="Times New Roman" w:hAnsi="Times New Roman" w:cs="Times New Roman"/>
          <w:szCs w:val="20"/>
        </w:rPr>
      </w:pPr>
      <w:r w:rsidRPr="00BC2899">
        <w:rPr>
          <w:rFonts w:ascii="Times New Roman" w:hAnsi="Times New Roman" w:cs="Times New Roman"/>
          <w:szCs w:val="20"/>
        </w:rPr>
        <w:t>(10)  certain range-of-motion exercises may constitute skilled physical therapy only if they are part of an active treatment plan for a specific state of a disease that has resulted in restriction of mobility (physical</w:t>
      </w:r>
      <w:r w:rsidR="00451846" w:rsidRPr="00BC2899">
        <w:rPr>
          <w:rFonts w:ascii="Times New Roman" w:hAnsi="Times New Roman" w:cs="Times New Roman"/>
          <w:szCs w:val="20"/>
        </w:rPr>
        <w:t xml:space="preserve"> </w:t>
      </w:r>
      <w:r w:rsidRPr="00BC2899">
        <w:rPr>
          <w:rFonts w:ascii="Times New Roman" w:hAnsi="Times New Roman" w:cs="Times New Roman"/>
          <w:szCs w:val="20"/>
        </w:rPr>
        <w:t>therapy notes showing the degree of motion lost and the degree to be restored must be documented in the member's medical record);</w:t>
      </w:r>
    </w:p>
    <w:p w14:paraId="3B8FF18D" w14:textId="520A3A5E" w:rsidR="00B72B35" w:rsidRPr="00BC2899" w:rsidRDefault="00B72B35" w:rsidP="00103789">
      <w:pPr>
        <w:tabs>
          <w:tab w:val="left" w:pos="936"/>
          <w:tab w:val="left" w:pos="1314"/>
          <w:tab w:val="left" w:pos="1692"/>
          <w:tab w:val="left" w:pos="2070"/>
        </w:tabs>
        <w:spacing w:after="0" w:line="240" w:lineRule="auto"/>
        <w:ind w:left="1080"/>
        <w:rPr>
          <w:rFonts w:ascii="Times New Roman" w:hAnsi="Times New Roman" w:cs="Times New Roman"/>
          <w:szCs w:val="20"/>
        </w:rPr>
      </w:pPr>
      <w:r w:rsidRPr="00BC2899">
        <w:rPr>
          <w:rFonts w:ascii="Times New Roman" w:hAnsi="Times New Roman" w:cs="Times New Roman"/>
          <w:szCs w:val="20"/>
        </w:rPr>
        <w:t>(11)  hot pack, hydrocollator, paraffin bath, or whirlpool treatment will be considered skilled services only when the member's condition is complicated by a circulatory deficiency, areas of desensitization, open wounds, fractures, or other complications; and</w:t>
      </w:r>
    </w:p>
    <w:p w14:paraId="1C32897D" w14:textId="77777777" w:rsidR="00B72B35" w:rsidRPr="00BC2899" w:rsidRDefault="00B72B35" w:rsidP="00103789">
      <w:pPr>
        <w:tabs>
          <w:tab w:val="left" w:pos="936"/>
          <w:tab w:val="left" w:pos="1314"/>
          <w:tab w:val="left" w:pos="1692"/>
          <w:tab w:val="left" w:pos="2070"/>
        </w:tabs>
        <w:spacing w:after="0" w:line="240" w:lineRule="auto"/>
        <w:ind w:left="1080"/>
        <w:rPr>
          <w:rFonts w:ascii="Times New Roman" w:hAnsi="Times New Roman" w:cs="Times New Roman"/>
          <w:szCs w:val="20"/>
        </w:rPr>
      </w:pPr>
      <w:r w:rsidRPr="00BC2899">
        <w:rPr>
          <w:rFonts w:ascii="Times New Roman" w:hAnsi="Times New Roman" w:cs="Times New Roman"/>
          <w:szCs w:val="20"/>
        </w:rPr>
        <w:t xml:space="preserve">(12)  physical, speech/language, occupational, or other therapy that is provided as part of a planned program that is designed, established, and directed by a qualified therapist. The findings of an initial evaluation and periodic reassessments must be documented in the member's medical record. Skilled therapeutic services must be ordered by a physician </w:t>
      </w:r>
      <w:r w:rsidR="001F6EF5" w:rsidRPr="00BC2899">
        <w:rPr>
          <w:rFonts w:ascii="Times New Roman" w:hAnsi="Times New Roman" w:cs="Times New Roman"/>
          <w:szCs w:val="20"/>
        </w:rPr>
        <w:t xml:space="preserve">or PCP </w:t>
      </w:r>
      <w:r w:rsidRPr="00BC2899">
        <w:rPr>
          <w:rFonts w:ascii="Times New Roman" w:hAnsi="Times New Roman" w:cs="Times New Roman"/>
          <w:szCs w:val="20"/>
        </w:rPr>
        <w:t>and be designed to achieve specific goals within a given time frame.</w:t>
      </w:r>
    </w:p>
    <w:p w14:paraId="59D13D07" w14:textId="77777777" w:rsidR="00B72B35" w:rsidRPr="00BC2899" w:rsidRDefault="00B72B35" w:rsidP="00103789">
      <w:pPr>
        <w:tabs>
          <w:tab w:val="left" w:pos="936"/>
          <w:tab w:val="left" w:pos="1314"/>
          <w:tab w:val="left" w:pos="1692"/>
          <w:tab w:val="left" w:pos="2070"/>
        </w:tabs>
        <w:spacing w:after="0" w:line="240" w:lineRule="auto"/>
        <w:ind w:left="1080" w:hanging="936"/>
        <w:rPr>
          <w:rFonts w:ascii="Times New Roman" w:hAnsi="Times New Roman" w:cs="Times New Roman"/>
          <w:szCs w:val="20"/>
        </w:rPr>
      </w:pPr>
    </w:p>
    <w:p w14:paraId="4B1F0D5C" w14:textId="77777777" w:rsidR="00B72B35" w:rsidRPr="00BC2899" w:rsidRDefault="00B72B35" w:rsidP="00103789">
      <w:pPr>
        <w:tabs>
          <w:tab w:val="left" w:pos="936"/>
          <w:tab w:val="left" w:pos="1314"/>
          <w:tab w:val="left" w:pos="1692"/>
          <w:tab w:val="left" w:pos="2070"/>
        </w:tabs>
        <w:spacing w:after="0" w:line="240" w:lineRule="auto"/>
        <w:ind w:left="720"/>
        <w:rPr>
          <w:rFonts w:ascii="Times New Roman" w:hAnsi="Times New Roman" w:cs="Times New Roman"/>
          <w:szCs w:val="20"/>
        </w:rPr>
      </w:pPr>
      <w:r w:rsidRPr="00BC2899">
        <w:rPr>
          <w:rFonts w:ascii="Times New Roman" w:hAnsi="Times New Roman" w:cs="Times New Roman"/>
          <w:szCs w:val="20"/>
        </w:rPr>
        <w:t xml:space="preserve">(B)  </w:t>
      </w:r>
      <w:r w:rsidRPr="00BC2899">
        <w:rPr>
          <w:rFonts w:ascii="Times New Roman" w:hAnsi="Times New Roman" w:cs="Times New Roman"/>
          <w:szCs w:val="20"/>
          <w:u w:val="single"/>
        </w:rPr>
        <w:t>Assistance with Activities of Daily Living</w:t>
      </w:r>
      <w:r w:rsidRPr="00BC2899">
        <w:rPr>
          <w:rFonts w:ascii="Times New Roman" w:hAnsi="Times New Roman" w:cs="Times New Roman"/>
          <w:szCs w:val="20"/>
        </w:rPr>
        <w:t xml:space="preserve">. </w:t>
      </w:r>
      <w:r w:rsidR="00B45D33">
        <w:rPr>
          <w:rFonts w:ascii="Times New Roman" w:hAnsi="Times New Roman" w:cs="Times New Roman"/>
          <w:szCs w:val="20"/>
        </w:rPr>
        <w:t xml:space="preserve"> </w:t>
      </w:r>
      <w:r w:rsidRPr="00BC2899">
        <w:rPr>
          <w:rFonts w:ascii="Times New Roman" w:hAnsi="Times New Roman" w:cs="Times New Roman"/>
          <w:szCs w:val="20"/>
        </w:rPr>
        <w:t>Assistance with activities of daily living includes the following services:</w:t>
      </w:r>
    </w:p>
    <w:p w14:paraId="015057C5" w14:textId="77777777" w:rsidR="00B72B35" w:rsidRPr="00BC2899" w:rsidRDefault="00B72B35" w:rsidP="00103789">
      <w:pPr>
        <w:tabs>
          <w:tab w:val="left" w:pos="936"/>
          <w:tab w:val="left" w:pos="1314"/>
          <w:tab w:val="left" w:pos="1692"/>
          <w:tab w:val="left" w:pos="2070"/>
        </w:tabs>
        <w:spacing w:after="0" w:line="240" w:lineRule="auto"/>
        <w:ind w:left="1080"/>
        <w:rPr>
          <w:rFonts w:ascii="Times New Roman" w:hAnsi="Times New Roman" w:cs="Times New Roman"/>
          <w:szCs w:val="20"/>
        </w:rPr>
      </w:pPr>
      <w:r w:rsidRPr="00BC2899">
        <w:rPr>
          <w:rFonts w:ascii="Times New Roman" w:hAnsi="Times New Roman" w:cs="Times New Roman"/>
          <w:szCs w:val="20"/>
        </w:rPr>
        <w:t>(1)  bathing when the member requires either direct care or attendance or constant supervision during the entire activity;</w:t>
      </w:r>
    </w:p>
    <w:p w14:paraId="0243CFC6" w14:textId="77777777" w:rsidR="00B72B35" w:rsidRPr="00BC2899" w:rsidRDefault="00B72B35" w:rsidP="00103789">
      <w:pPr>
        <w:tabs>
          <w:tab w:val="left" w:pos="936"/>
          <w:tab w:val="left" w:pos="1314"/>
          <w:tab w:val="left" w:pos="1692"/>
          <w:tab w:val="left" w:pos="2070"/>
        </w:tabs>
        <w:spacing w:after="0" w:line="240" w:lineRule="auto"/>
        <w:ind w:left="1080"/>
        <w:rPr>
          <w:rFonts w:ascii="Times New Roman" w:hAnsi="Times New Roman" w:cs="Times New Roman"/>
          <w:szCs w:val="20"/>
        </w:rPr>
      </w:pPr>
      <w:r w:rsidRPr="00BC2899">
        <w:rPr>
          <w:rFonts w:ascii="Times New Roman" w:hAnsi="Times New Roman" w:cs="Times New Roman"/>
          <w:szCs w:val="20"/>
        </w:rPr>
        <w:t>(2)  dressing when the member requires either direct care or attendance or constant supervision during the entire activity;</w:t>
      </w:r>
    </w:p>
    <w:p w14:paraId="7E86A30A" w14:textId="77777777" w:rsidR="00B72B35" w:rsidRPr="00BC2899" w:rsidRDefault="00B72B35" w:rsidP="00103789">
      <w:pPr>
        <w:tabs>
          <w:tab w:val="left" w:pos="936"/>
          <w:tab w:val="left" w:pos="1314"/>
          <w:tab w:val="left" w:pos="1692"/>
          <w:tab w:val="left" w:pos="2070"/>
        </w:tabs>
        <w:spacing w:after="0" w:line="240" w:lineRule="auto"/>
        <w:ind w:left="1080"/>
        <w:rPr>
          <w:rFonts w:ascii="Times New Roman" w:hAnsi="Times New Roman" w:cs="Times New Roman"/>
          <w:szCs w:val="20"/>
        </w:rPr>
      </w:pPr>
      <w:r w:rsidRPr="00BC2899">
        <w:rPr>
          <w:rFonts w:ascii="Times New Roman" w:hAnsi="Times New Roman" w:cs="Times New Roman"/>
          <w:szCs w:val="20"/>
        </w:rPr>
        <w:t>(3</w:t>
      </w:r>
      <w:proofErr w:type="gramStart"/>
      <w:r w:rsidRPr="00BC2899">
        <w:rPr>
          <w:rFonts w:ascii="Times New Roman" w:hAnsi="Times New Roman" w:cs="Times New Roman"/>
          <w:szCs w:val="20"/>
        </w:rPr>
        <w:t>)  toileting</w:t>
      </w:r>
      <w:proofErr w:type="gramEnd"/>
      <w:r w:rsidRPr="00BC2899">
        <w:rPr>
          <w:rFonts w:ascii="Times New Roman" w:hAnsi="Times New Roman" w:cs="Times New Roman"/>
          <w:szCs w:val="20"/>
        </w:rPr>
        <w:t xml:space="preserve">, bladder or bowel, when the member is incontinent </w:t>
      </w:r>
      <w:proofErr w:type="gramStart"/>
      <w:r w:rsidRPr="00BC2899">
        <w:rPr>
          <w:rFonts w:ascii="Times New Roman" w:hAnsi="Times New Roman" w:cs="Times New Roman"/>
          <w:szCs w:val="20"/>
        </w:rPr>
        <w:t>of</w:t>
      </w:r>
      <w:proofErr w:type="gramEnd"/>
      <w:r w:rsidRPr="00BC2899">
        <w:rPr>
          <w:rFonts w:ascii="Times New Roman" w:hAnsi="Times New Roman" w:cs="Times New Roman"/>
          <w:szCs w:val="20"/>
        </w:rPr>
        <w:t xml:space="preserve"> bladder or bowel function day and night, or requires scheduled assistance or routine catheter or colostomy </w:t>
      </w:r>
      <w:proofErr w:type="gramStart"/>
      <w:r w:rsidRPr="00BC2899">
        <w:rPr>
          <w:rFonts w:ascii="Times New Roman" w:hAnsi="Times New Roman" w:cs="Times New Roman"/>
          <w:szCs w:val="20"/>
        </w:rPr>
        <w:t>care;</w:t>
      </w:r>
      <w:proofErr w:type="gramEnd"/>
    </w:p>
    <w:p w14:paraId="0E29A03F" w14:textId="77777777" w:rsidR="00B72B35" w:rsidRPr="00BC2899" w:rsidRDefault="00B72B35" w:rsidP="00103789">
      <w:pPr>
        <w:tabs>
          <w:tab w:val="left" w:pos="936"/>
          <w:tab w:val="left" w:pos="1314"/>
          <w:tab w:val="left" w:pos="1692"/>
          <w:tab w:val="left" w:pos="2070"/>
        </w:tabs>
        <w:spacing w:after="0" w:line="240" w:lineRule="auto"/>
        <w:ind w:left="1080"/>
        <w:rPr>
          <w:rFonts w:ascii="Times New Roman" w:hAnsi="Times New Roman" w:cs="Times New Roman"/>
          <w:szCs w:val="20"/>
        </w:rPr>
      </w:pPr>
      <w:r w:rsidRPr="00BC2899">
        <w:rPr>
          <w:rFonts w:ascii="Times New Roman" w:hAnsi="Times New Roman" w:cs="Times New Roman"/>
          <w:szCs w:val="20"/>
        </w:rPr>
        <w:t>(4)  transfers when the member must be assisted or lifted to another position;</w:t>
      </w:r>
    </w:p>
    <w:p w14:paraId="6DF54183" w14:textId="77777777" w:rsidR="00B72B35" w:rsidRPr="00BC2899" w:rsidRDefault="00B72B35" w:rsidP="00103789">
      <w:pPr>
        <w:tabs>
          <w:tab w:val="left" w:pos="936"/>
          <w:tab w:val="left" w:pos="1314"/>
          <w:tab w:val="left" w:pos="1692"/>
          <w:tab w:val="left" w:pos="2070"/>
        </w:tabs>
        <w:spacing w:after="0" w:line="240" w:lineRule="auto"/>
        <w:ind w:left="1080"/>
        <w:rPr>
          <w:rFonts w:ascii="Times New Roman" w:hAnsi="Times New Roman" w:cs="Times New Roman"/>
          <w:szCs w:val="20"/>
        </w:rPr>
      </w:pPr>
      <w:r w:rsidRPr="00BC2899">
        <w:rPr>
          <w:rFonts w:ascii="Times New Roman" w:hAnsi="Times New Roman" w:cs="Times New Roman"/>
          <w:szCs w:val="20"/>
        </w:rPr>
        <w:t>(5)  mobility/ambulation when the member must be physically steadied, assisted, or guided in ambulation, or be unable to propel a wheelchair alone or appropriately and requires the assistance of another person; and</w:t>
      </w:r>
    </w:p>
    <w:p w14:paraId="74DF3A5E" w14:textId="77777777" w:rsidR="00B72B35" w:rsidRPr="00BC2899" w:rsidRDefault="00B72B35" w:rsidP="00103789">
      <w:pPr>
        <w:tabs>
          <w:tab w:val="left" w:pos="936"/>
          <w:tab w:val="left" w:pos="1314"/>
          <w:tab w:val="left" w:pos="1692"/>
          <w:tab w:val="left" w:pos="2070"/>
        </w:tabs>
        <w:spacing w:after="0" w:line="240" w:lineRule="auto"/>
        <w:ind w:left="1080"/>
        <w:rPr>
          <w:rFonts w:ascii="Times New Roman" w:hAnsi="Times New Roman" w:cs="Times New Roman"/>
          <w:szCs w:val="20"/>
        </w:rPr>
      </w:pPr>
      <w:r w:rsidRPr="00BC2899">
        <w:rPr>
          <w:rFonts w:ascii="Times New Roman" w:hAnsi="Times New Roman" w:cs="Times New Roman"/>
          <w:szCs w:val="20"/>
        </w:rPr>
        <w:t>(6)  eating when the member requires constant intervention, individual supervision, or direct physical assistance.</w:t>
      </w:r>
    </w:p>
    <w:p w14:paraId="32CF2B0D" w14:textId="77777777" w:rsidR="00B72B35" w:rsidRPr="00BC2899" w:rsidRDefault="00B72B35" w:rsidP="00B72B35">
      <w:pPr>
        <w:tabs>
          <w:tab w:val="left" w:pos="936"/>
          <w:tab w:val="left" w:pos="1314"/>
          <w:tab w:val="left" w:pos="1692"/>
          <w:tab w:val="left" w:pos="2070"/>
        </w:tabs>
        <w:spacing w:after="0" w:line="240" w:lineRule="auto"/>
        <w:rPr>
          <w:rFonts w:ascii="Times New Roman" w:hAnsi="Times New Roman" w:cs="Times New Roman"/>
          <w:szCs w:val="20"/>
        </w:rPr>
      </w:pPr>
    </w:p>
    <w:p w14:paraId="50B351C9" w14:textId="77777777" w:rsidR="00B72B35" w:rsidRPr="00BC2899" w:rsidRDefault="00B72B35" w:rsidP="00103789">
      <w:pPr>
        <w:tabs>
          <w:tab w:val="left" w:pos="936"/>
          <w:tab w:val="left" w:pos="1314"/>
          <w:tab w:val="left" w:pos="1692"/>
          <w:tab w:val="left" w:pos="2070"/>
        </w:tabs>
        <w:spacing w:after="0" w:line="240" w:lineRule="auto"/>
        <w:ind w:left="720"/>
        <w:rPr>
          <w:rFonts w:ascii="Times New Roman" w:hAnsi="Times New Roman" w:cs="Times New Roman"/>
          <w:szCs w:val="20"/>
        </w:rPr>
      </w:pPr>
      <w:r w:rsidRPr="00BC2899">
        <w:rPr>
          <w:rFonts w:ascii="Times New Roman" w:hAnsi="Times New Roman" w:cs="Times New Roman"/>
          <w:szCs w:val="20"/>
        </w:rPr>
        <w:t xml:space="preserve">(C)  </w:t>
      </w:r>
      <w:r w:rsidRPr="00BC2899">
        <w:rPr>
          <w:rFonts w:ascii="Times New Roman" w:hAnsi="Times New Roman" w:cs="Times New Roman"/>
          <w:szCs w:val="20"/>
          <w:u w:val="single"/>
        </w:rPr>
        <w:t>Nursing Services</w:t>
      </w:r>
      <w:r w:rsidRPr="00BC2899">
        <w:rPr>
          <w:rFonts w:ascii="Times New Roman" w:hAnsi="Times New Roman" w:cs="Times New Roman"/>
          <w:szCs w:val="20"/>
        </w:rPr>
        <w:t xml:space="preserve">. </w:t>
      </w:r>
      <w:r w:rsidR="00B45D33">
        <w:rPr>
          <w:rFonts w:ascii="Times New Roman" w:hAnsi="Times New Roman" w:cs="Times New Roman"/>
          <w:szCs w:val="20"/>
        </w:rPr>
        <w:t xml:space="preserve"> </w:t>
      </w:r>
      <w:r w:rsidRPr="00BC2899">
        <w:rPr>
          <w:rFonts w:ascii="Times New Roman" w:hAnsi="Times New Roman" w:cs="Times New Roman"/>
          <w:szCs w:val="20"/>
        </w:rPr>
        <w:t>Nursing services, including any of the following procedures performed at least three times a week, may be counted in the determination of medical eligibility:</w:t>
      </w:r>
    </w:p>
    <w:p w14:paraId="0A55717A" w14:textId="77777777" w:rsidR="00B72B35" w:rsidRPr="00BC2899" w:rsidRDefault="00B72B35" w:rsidP="00103789">
      <w:pPr>
        <w:tabs>
          <w:tab w:val="left" w:pos="936"/>
          <w:tab w:val="left" w:pos="1314"/>
          <w:tab w:val="left" w:pos="1692"/>
          <w:tab w:val="left" w:pos="2070"/>
        </w:tabs>
        <w:spacing w:after="0" w:line="240" w:lineRule="auto"/>
        <w:ind w:left="2394" w:hanging="1314"/>
        <w:rPr>
          <w:rFonts w:ascii="Times New Roman" w:hAnsi="Times New Roman" w:cs="Times New Roman"/>
          <w:szCs w:val="20"/>
        </w:rPr>
      </w:pPr>
      <w:r w:rsidRPr="00BC2899">
        <w:rPr>
          <w:rFonts w:ascii="Times New Roman" w:hAnsi="Times New Roman" w:cs="Times New Roman"/>
          <w:szCs w:val="20"/>
        </w:rPr>
        <w:t>(1)  any physician-</w:t>
      </w:r>
      <w:r w:rsidR="001F6EF5" w:rsidRPr="00BC2899">
        <w:rPr>
          <w:rFonts w:ascii="Times New Roman" w:hAnsi="Times New Roman" w:cs="Times New Roman"/>
          <w:szCs w:val="20"/>
        </w:rPr>
        <w:t xml:space="preserve"> or PCP-</w:t>
      </w:r>
      <w:r w:rsidRPr="00BC2899">
        <w:rPr>
          <w:rFonts w:ascii="Times New Roman" w:hAnsi="Times New Roman" w:cs="Times New Roman"/>
          <w:szCs w:val="20"/>
        </w:rPr>
        <w:t>ordered skilled service specified in 130 CMR 456.409(A);</w:t>
      </w:r>
    </w:p>
    <w:p w14:paraId="0AEF068D" w14:textId="77777777" w:rsidR="00B72B35" w:rsidRPr="00BC2899" w:rsidRDefault="00B72B35" w:rsidP="00103789">
      <w:pPr>
        <w:tabs>
          <w:tab w:val="left" w:pos="936"/>
          <w:tab w:val="left" w:pos="1314"/>
          <w:tab w:val="left" w:pos="1692"/>
          <w:tab w:val="left" w:pos="2070"/>
        </w:tabs>
        <w:spacing w:after="0" w:line="240" w:lineRule="auto"/>
        <w:ind w:left="2394" w:hanging="1314"/>
        <w:rPr>
          <w:rFonts w:ascii="Times New Roman" w:hAnsi="Times New Roman" w:cs="Times New Roman"/>
          <w:szCs w:val="20"/>
        </w:rPr>
      </w:pPr>
      <w:r w:rsidRPr="00BC2899">
        <w:rPr>
          <w:rFonts w:ascii="Times New Roman" w:hAnsi="Times New Roman" w:cs="Times New Roman"/>
          <w:szCs w:val="20"/>
        </w:rPr>
        <w:t>(2)  positioning while in bed or a chair as part of the written care plan;</w:t>
      </w:r>
    </w:p>
    <w:p w14:paraId="0EDB0FAA" w14:textId="77777777" w:rsidR="00B72B35" w:rsidRPr="00BC2899" w:rsidRDefault="00B72B35" w:rsidP="00103789">
      <w:pPr>
        <w:tabs>
          <w:tab w:val="left" w:pos="936"/>
          <w:tab w:val="left" w:pos="1314"/>
          <w:tab w:val="left" w:pos="1692"/>
          <w:tab w:val="left" w:pos="2070"/>
        </w:tabs>
        <w:spacing w:after="0" w:line="240" w:lineRule="auto"/>
        <w:ind w:left="2394" w:hanging="1314"/>
        <w:rPr>
          <w:rFonts w:ascii="Times New Roman" w:hAnsi="Times New Roman" w:cs="Times New Roman"/>
          <w:szCs w:val="20"/>
        </w:rPr>
      </w:pPr>
      <w:r w:rsidRPr="00BC2899">
        <w:rPr>
          <w:rFonts w:ascii="Times New Roman" w:hAnsi="Times New Roman" w:cs="Times New Roman"/>
          <w:szCs w:val="20"/>
        </w:rPr>
        <w:t>(3)  measurement of intake or output based on medical necessity;</w:t>
      </w:r>
    </w:p>
    <w:p w14:paraId="762CEF9A" w14:textId="77777777" w:rsidR="00A07BCB" w:rsidRDefault="00B72B35" w:rsidP="00103789">
      <w:pPr>
        <w:tabs>
          <w:tab w:val="left" w:pos="936"/>
          <w:tab w:val="left" w:pos="1314"/>
          <w:tab w:val="left" w:pos="1692"/>
          <w:tab w:val="left" w:pos="2070"/>
        </w:tabs>
        <w:spacing w:after="0" w:line="240" w:lineRule="auto"/>
        <w:ind w:left="1080"/>
        <w:rPr>
          <w:rFonts w:ascii="Times New Roman" w:hAnsi="Times New Roman" w:cs="Times New Roman"/>
          <w:szCs w:val="20"/>
        </w:rPr>
      </w:pPr>
      <w:r w:rsidRPr="00BC2899">
        <w:rPr>
          <w:rFonts w:ascii="Times New Roman" w:hAnsi="Times New Roman" w:cs="Times New Roman"/>
          <w:szCs w:val="20"/>
        </w:rPr>
        <w:t>(4)  administration of oral or injectable medications that require a registered nurse to monitor the dosage, frequency, or adverse reactions;</w:t>
      </w:r>
    </w:p>
    <w:p w14:paraId="19B2450A" w14:textId="77777777" w:rsidR="00EA57BE" w:rsidRDefault="00EA57BE" w:rsidP="00103789">
      <w:pPr>
        <w:tabs>
          <w:tab w:val="left" w:pos="936"/>
          <w:tab w:val="left" w:pos="1314"/>
          <w:tab w:val="left" w:pos="1692"/>
          <w:tab w:val="left" w:pos="2070"/>
        </w:tabs>
        <w:spacing w:after="0" w:line="240" w:lineRule="auto"/>
        <w:ind w:left="1080"/>
        <w:rPr>
          <w:rFonts w:ascii="Times New Roman" w:hAnsi="Times New Roman" w:cs="Times New Roman"/>
          <w:szCs w:val="20"/>
        </w:rPr>
      </w:pPr>
    </w:p>
    <w:p w14:paraId="7B2F2678" w14:textId="77777777" w:rsidR="00EA57BE" w:rsidRDefault="00EA57BE" w:rsidP="00F37BED">
      <w:pPr>
        <w:tabs>
          <w:tab w:val="left" w:pos="936"/>
          <w:tab w:val="left" w:pos="1314"/>
          <w:tab w:val="left" w:pos="1692"/>
          <w:tab w:val="left" w:pos="2070"/>
        </w:tabs>
        <w:spacing w:after="0" w:line="240" w:lineRule="auto"/>
        <w:rPr>
          <w:rFonts w:ascii="Times New Roman" w:hAnsi="Times New Roman" w:cs="Times New Roman"/>
          <w:szCs w:val="20"/>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A07BCB" w:rsidRPr="00BC2899" w14:paraId="65027551" w14:textId="77777777" w:rsidTr="00802714">
        <w:trPr>
          <w:trHeight w:hRule="exact" w:val="864"/>
        </w:trPr>
        <w:tc>
          <w:tcPr>
            <w:tcW w:w="4080" w:type="dxa"/>
            <w:tcBorders>
              <w:bottom w:val="nil"/>
            </w:tcBorders>
          </w:tcPr>
          <w:p w14:paraId="38EA6181" w14:textId="77777777" w:rsidR="00A07BCB" w:rsidRPr="00BC2899" w:rsidRDefault="00A07BCB" w:rsidP="00802714">
            <w:pPr>
              <w:widowControl w:val="0"/>
              <w:tabs>
                <w:tab w:val="left" w:pos="936"/>
                <w:tab w:val="left" w:pos="1314"/>
                <w:tab w:val="left" w:pos="1692"/>
                <w:tab w:val="left" w:pos="2070"/>
              </w:tabs>
              <w:spacing w:before="120" w:after="0" w:line="240" w:lineRule="auto"/>
              <w:jc w:val="center"/>
              <w:rPr>
                <w:rFonts w:ascii="Arial" w:hAnsi="Arial" w:cs="Arial"/>
                <w:b/>
                <w:sz w:val="20"/>
                <w:szCs w:val="20"/>
              </w:rPr>
            </w:pPr>
            <w:r w:rsidRPr="00BC2899">
              <w:rPr>
                <w:rFonts w:ascii="Arial" w:hAnsi="Arial" w:cs="Arial"/>
                <w:b/>
                <w:sz w:val="20"/>
                <w:szCs w:val="20"/>
              </w:rPr>
              <w:lastRenderedPageBreak/>
              <w:t>Commonwealth of Massachusetts</w:t>
            </w:r>
          </w:p>
          <w:p w14:paraId="12AB542E" w14:textId="77777777" w:rsidR="00A07BCB" w:rsidRPr="00BC2899" w:rsidRDefault="00A07BCB" w:rsidP="00802714">
            <w:pPr>
              <w:widowControl w:val="0"/>
              <w:tabs>
                <w:tab w:val="left" w:pos="936"/>
                <w:tab w:val="left" w:pos="1314"/>
                <w:tab w:val="left" w:pos="1692"/>
                <w:tab w:val="left" w:pos="2070"/>
              </w:tabs>
              <w:spacing w:after="0" w:line="240" w:lineRule="auto"/>
              <w:jc w:val="center"/>
              <w:rPr>
                <w:rFonts w:ascii="Arial" w:hAnsi="Arial" w:cs="Arial"/>
                <w:b/>
                <w:sz w:val="20"/>
                <w:szCs w:val="20"/>
              </w:rPr>
            </w:pPr>
            <w:r w:rsidRPr="00BC2899">
              <w:rPr>
                <w:rFonts w:ascii="Arial" w:hAnsi="Arial" w:cs="Arial"/>
                <w:b/>
                <w:sz w:val="20"/>
                <w:szCs w:val="20"/>
              </w:rPr>
              <w:t>MassHealth</w:t>
            </w:r>
          </w:p>
          <w:p w14:paraId="51C912AC" w14:textId="77777777" w:rsidR="00A07BCB" w:rsidRPr="00BC2899" w:rsidRDefault="00A07BCB" w:rsidP="00802714">
            <w:pPr>
              <w:widowControl w:val="0"/>
              <w:tabs>
                <w:tab w:val="left" w:pos="936"/>
                <w:tab w:val="left" w:pos="1314"/>
                <w:tab w:val="left" w:pos="1692"/>
                <w:tab w:val="left" w:pos="2070"/>
              </w:tabs>
              <w:spacing w:after="0" w:line="240" w:lineRule="auto"/>
              <w:jc w:val="center"/>
              <w:rPr>
                <w:rFonts w:ascii="Arial" w:hAnsi="Arial" w:cs="Arial"/>
                <w:b/>
                <w:sz w:val="20"/>
                <w:szCs w:val="20"/>
              </w:rPr>
            </w:pPr>
            <w:r w:rsidRPr="00BC2899">
              <w:rPr>
                <w:rFonts w:ascii="Arial" w:hAnsi="Arial" w:cs="Arial"/>
                <w:b/>
                <w:sz w:val="20"/>
                <w:szCs w:val="20"/>
              </w:rPr>
              <w:t>Provider Manual Series</w:t>
            </w:r>
          </w:p>
        </w:tc>
        <w:tc>
          <w:tcPr>
            <w:tcW w:w="3750" w:type="dxa"/>
          </w:tcPr>
          <w:p w14:paraId="29DE1F89" w14:textId="77777777" w:rsidR="00A07BCB" w:rsidRPr="00BC2899" w:rsidRDefault="00A07BCB" w:rsidP="00802714">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sidRPr="00BC2899">
              <w:rPr>
                <w:rFonts w:ascii="Arial" w:hAnsi="Arial" w:cs="Arial"/>
                <w:b/>
                <w:sz w:val="20"/>
                <w:szCs w:val="20"/>
              </w:rPr>
              <w:t>Subchapter Number and Title</w:t>
            </w:r>
          </w:p>
          <w:p w14:paraId="496C9672" w14:textId="77777777" w:rsidR="00A07BCB" w:rsidRPr="00BC2899" w:rsidRDefault="00A07BCB" w:rsidP="00802714">
            <w:pPr>
              <w:widowControl w:val="0"/>
              <w:tabs>
                <w:tab w:val="left" w:pos="936"/>
                <w:tab w:val="left" w:pos="1314"/>
                <w:tab w:val="left" w:pos="1692"/>
                <w:tab w:val="left" w:pos="2070"/>
              </w:tabs>
              <w:spacing w:after="0" w:line="240" w:lineRule="auto"/>
              <w:jc w:val="center"/>
              <w:rPr>
                <w:rFonts w:ascii="Arial" w:hAnsi="Arial" w:cs="Arial"/>
                <w:sz w:val="20"/>
                <w:szCs w:val="20"/>
              </w:rPr>
            </w:pPr>
            <w:r w:rsidRPr="00BC2899">
              <w:rPr>
                <w:rFonts w:ascii="Arial" w:hAnsi="Arial" w:cs="Arial"/>
                <w:sz w:val="20"/>
                <w:szCs w:val="20"/>
              </w:rPr>
              <w:t>1.  Program Regulations</w:t>
            </w:r>
          </w:p>
          <w:p w14:paraId="65D47EC9" w14:textId="77777777" w:rsidR="00A07BCB" w:rsidRPr="00BC2899" w:rsidRDefault="00A07BCB" w:rsidP="00802714">
            <w:pPr>
              <w:widowControl w:val="0"/>
              <w:tabs>
                <w:tab w:val="left" w:pos="936"/>
                <w:tab w:val="left" w:pos="1314"/>
                <w:tab w:val="left" w:pos="1692"/>
                <w:tab w:val="left" w:pos="2070"/>
              </w:tabs>
              <w:spacing w:after="0" w:line="240" w:lineRule="auto"/>
              <w:jc w:val="center"/>
              <w:rPr>
                <w:rFonts w:ascii="Arial" w:hAnsi="Arial" w:cs="Arial"/>
                <w:sz w:val="20"/>
                <w:szCs w:val="20"/>
              </w:rPr>
            </w:pPr>
            <w:r w:rsidRPr="00BC2899">
              <w:rPr>
                <w:rFonts w:ascii="Arial" w:hAnsi="Arial" w:cs="Arial"/>
                <w:sz w:val="20"/>
                <w:szCs w:val="20"/>
              </w:rPr>
              <w:t xml:space="preserve">(130 </w:t>
            </w:r>
            <w:r w:rsidRPr="00BC2899">
              <w:rPr>
                <w:rFonts w:ascii="Arial" w:hAnsi="Arial" w:cs="Arial"/>
                <w:iCs/>
                <w:sz w:val="20"/>
                <w:szCs w:val="20"/>
              </w:rPr>
              <w:t>CMR</w:t>
            </w:r>
            <w:r w:rsidRPr="00BC2899">
              <w:rPr>
                <w:rFonts w:ascii="Arial" w:hAnsi="Arial" w:cs="Arial"/>
                <w:sz w:val="20"/>
                <w:szCs w:val="20"/>
              </w:rPr>
              <w:t xml:space="preserve"> 456.000)</w:t>
            </w:r>
          </w:p>
        </w:tc>
        <w:tc>
          <w:tcPr>
            <w:tcW w:w="1771" w:type="dxa"/>
          </w:tcPr>
          <w:p w14:paraId="2410CA06" w14:textId="77777777" w:rsidR="00A07BCB" w:rsidRPr="00BC2899" w:rsidRDefault="00A07BCB" w:rsidP="00802714">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sidRPr="00BC2899">
              <w:rPr>
                <w:rFonts w:ascii="Arial" w:hAnsi="Arial" w:cs="Arial"/>
                <w:b/>
                <w:sz w:val="20"/>
                <w:szCs w:val="20"/>
              </w:rPr>
              <w:t>Page</w:t>
            </w:r>
          </w:p>
          <w:p w14:paraId="33231C53" w14:textId="77777777" w:rsidR="00A07BCB" w:rsidRPr="00BC2899" w:rsidRDefault="00A07BCB" w:rsidP="00802714">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sidRPr="00BC2899">
              <w:rPr>
                <w:rFonts w:ascii="Arial" w:hAnsi="Arial" w:cs="Arial"/>
                <w:sz w:val="20"/>
                <w:szCs w:val="20"/>
              </w:rPr>
              <w:t>4-9</w:t>
            </w:r>
          </w:p>
        </w:tc>
      </w:tr>
      <w:tr w:rsidR="00A07BCB" w:rsidRPr="00BC2899" w14:paraId="6A2A2CA8" w14:textId="77777777" w:rsidTr="00802714">
        <w:trPr>
          <w:trHeight w:hRule="exact" w:val="864"/>
        </w:trPr>
        <w:tc>
          <w:tcPr>
            <w:tcW w:w="4080" w:type="dxa"/>
            <w:tcBorders>
              <w:top w:val="nil"/>
            </w:tcBorders>
            <w:vAlign w:val="center"/>
          </w:tcPr>
          <w:p w14:paraId="2A5B841C" w14:textId="77777777" w:rsidR="00A07BCB" w:rsidRPr="00BC2899" w:rsidRDefault="00A07BCB" w:rsidP="00802714">
            <w:pPr>
              <w:widowControl w:val="0"/>
              <w:tabs>
                <w:tab w:val="left" w:pos="936"/>
                <w:tab w:val="left" w:pos="1314"/>
                <w:tab w:val="left" w:pos="1692"/>
                <w:tab w:val="left" w:pos="2070"/>
              </w:tabs>
              <w:spacing w:after="0" w:line="240" w:lineRule="auto"/>
              <w:jc w:val="center"/>
              <w:rPr>
                <w:rFonts w:ascii="Arial" w:hAnsi="Arial" w:cs="Arial"/>
                <w:sz w:val="20"/>
                <w:szCs w:val="20"/>
              </w:rPr>
            </w:pPr>
            <w:r w:rsidRPr="00BC2899">
              <w:rPr>
                <w:rFonts w:ascii="Arial" w:hAnsi="Arial" w:cs="Arial"/>
                <w:sz w:val="20"/>
                <w:szCs w:val="20"/>
              </w:rPr>
              <w:t>Nursing Facility Manual</w:t>
            </w:r>
          </w:p>
        </w:tc>
        <w:tc>
          <w:tcPr>
            <w:tcW w:w="3750" w:type="dxa"/>
          </w:tcPr>
          <w:p w14:paraId="13E7FE4A" w14:textId="77777777" w:rsidR="00A07BCB" w:rsidRPr="00BC2899" w:rsidRDefault="00A07BCB" w:rsidP="00802714">
            <w:pPr>
              <w:widowControl w:val="0"/>
              <w:tabs>
                <w:tab w:val="left" w:pos="936"/>
                <w:tab w:val="left" w:pos="1314"/>
                <w:tab w:val="left" w:pos="1692"/>
                <w:tab w:val="left" w:pos="2070"/>
              </w:tabs>
              <w:spacing w:before="120" w:after="0" w:line="240" w:lineRule="auto"/>
              <w:jc w:val="center"/>
              <w:rPr>
                <w:rFonts w:ascii="Arial" w:hAnsi="Arial" w:cs="Arial"/>
                <w:b/>
                <w:sz w:val="20"/>
                <w:szCs w:val="20"/>
              </w:rPr>
            </w:pPr>
            <w:r w:rsidRPr="00BC2899">
              <w:rPr>
                <w:rFonts w:ascii="Arial" w:hAnsi="Arial" w:cs="Arial"/>
                <w:b/>
                <w:sz w:val="20"/>
                <w:szCs w:val="20"/>
              </w:rPr>
              <w:t>Transmittal Letter</w:t>
            </w:r>
          </w:p>
          <w:p w14:paraId="461327BC" w14:textId="1FD38DC7" w:rsidR="00A07BCB" w:rsidRPr="00BC2899" w:rsidRDefault="00A07BCB" w:rsidP="00802714">
            <w:pPr>
              <w:widowControl w:val="0"/>
              <w:tabs>
                <w:tab w:val="left" w:pos="936"/>
                <w:tab w:val="left" w:pos="1314"/>
                <w:tab w:val="left" w:pos="1692"/>
                <w:tab w:val="left" w:pos="2070"/>
              </w:tabs>
              <w:spacing w:before="120" w:after="0" w:line="240" w:lineRule="auto"/>
              <w:jc w:val="center"/>
              <w:rPr>
                <w:rFonts w:ascii="Arial" w:hAnsi="Arial" w:cs="Arial"/>
                <w:b/>
                <w:sz w:val="20"/>
                <w:szCs w:val="20"/>
              </w:rPr>
            </w:pPr>
            <w:r w:rsidRPr="00BC2899">
              <w:rPr>
                <w:rFonts w:ascii="Arial" w:hAnsi="Arial" w:cs="Arial"/>
                <w:sz w:val="20"/>
                <w:szCs w:val="20"/>
              </w:rPr>
              <w:t>NF-</w:t>
            </w:r>
            <w:r w:rsidR="0094421F">
              <w:rPr>
                <w:rFonts w:ascii="Arial" w:hAnsi="Arial" w:cs="Arial"/>
                <w:sz w:val="20"/>
                <w:szCs w:val="20"/>
              </w:rPr>
              <w:t>6</w:t>
            </w:r>
            <w:r w:rsidR="00B703B9">
              <w:rPr>
                <w:rFonts w:ascii="Arial" w:hAnsi="Arial" w:cs="Arial"/>
                <w:sz w:val="20"/>
                <w:szCs w:val="20"/>
              </w:rPr>
              <w:t>4</w:t>
            </w:r>
          </w:p>
        </w:tc>
        <w:tc>
          <w:tcPr>
            <w:tcW w:w="1771" w:type="dxa"/>
          </w:tcPr>
          <w:p w14:paraId="67E842BE" w14:textId="77777777" w:rsidR="00A07BCB" w:rsidRPr="00BC2899" w:rsidRDefault="00A07BCB" w:rsidP="00802714">
            <w:pPr>
              <w:widowControl w:val="0"/>
              <w:tabs>
                <w:tab w:val="left" w:pos="936"/>
                <w:tab w:val="left" w:pos="1314"/>
                <w:tab w:val="left" w:pos="1692"/>
                <w:tab w:val="left" w:pos="2070"/>
              </w:tabs>
              <w:spacing w:before="120" w:after="0" w:line="240" w:lineRule="auto"/>
              <w:jc w:val="center"/>
              <w:rPr>
                <w:rFonts w:ascii="Arial" w:hAnsi="Arial" w:cs="Arial"/>
                <w:b/>
                <w:sz w:val="20"/>
                <w:szCs w:val="20"/>
              </w:rPr>
            </w:pPr>
            <w:r w:rsidRPr="00BC2899">
              <w:rPr>
                <w:rFonts w:ascii="Arial" w:hAnsi="Arial" w:cs="Arial"/>
                <w:b/>
                <w:sz w:val="20"/>
                <w:szCs w:val="20"/>
              </w:rPr>
              <w:t>Date</w:t>
            </w:r>
          </w:p>
          <w:p w14:paraId="54555EFF" w14:textId="2F05C4CE" w:rsidR="00A07BCB" w:rsidRPr="00BC2899" w:rsidRDefault="00B703B9" w:rsidP="00802714">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Pr>
                <w:rFonts w:ascii="Arial" w:hAnsi="Arial" w:cs="Arial"/>
                <w:sz w:val="20"/>
                <w:szCs w:val="20"/>
              </w:rPr>
              <w:t>09/08/25</w:t>
            </w:r>
          </w:p>
        </w:tc>
      </w:tr>
    </w:tbl>
    <w:p w14:paraId="6F0028EE" w14:textId="77777777" w:rsidR="00B72B35" w:rsidRPr="00BC2899" w:rsidRDefault="00B72B35" w:rsidP="00B311F4">
      <w:pPr>
        <w:tabs>
          <w:tab w:val="left" w:pos="936"/>
          <w:tab w:val="left" w:pos="1314"/>
          <w:tab w:val="left" w:pos="1692"/>
          <w:tab w:val="left" w:pos="2070"/>
        </w:tabs>
        <w:spacing w:after="0" w:line="240" w:lineRule="auto"/>
        <w:rPr>
          <w:rFonts w:ascii="Times New Roman" w:hAnsi="Times New Roman" w:cs="Times New Roman"/>
          <w:szCs w:val="20"/>
        </w:rPr>
      </w:pPr>
    </w:p>
    <w:p w14:paraId="742F34FC" w14:textId="77777777" w:rsidR="00B72B35" w:rsidRPr="00BC2899" w:rsidRDefault="00B72B35" w:rsidP="001571E6">
      <w:pPr>
        <w:tabs>
          <w:tab w:val="left" w:pos="936"/>
          <w:tab w:val="left" w:pos="1314"/>
          <w:tab w:val="left" w:pos="1692"/>
          <w:tab w:val="left" w:pos="2070"/>
        </w:tabs>
        <w:spacing w:after="0" w:line="240" w:lineRule="auto"/>
        <w:ind w:left="1080"/>
        <w:rPr>
          <w:rFonts w:ascii="Times New Roman" w:hAnsi="Times New Roman" w:cs="Times New Roman"/>
          <w:szCs w:val="20"/>
        </w:rPr>
      </w:pPr>
      <w:r w:rsidRPr="00BC2899">
        <w:rPr>
          <w:rFonts w:ascii="Times New Roman" w:hAnsi="Times New Roman" w:cs="Times New Roman"/>
          <w:szCs w:val="20"/>
        </w:rPr>
        <w:t>(5)  staff intervention required for selected types of behavior that are generally considered dependent or disruptive, such as disrobing, screaming, or being physically abusive to oneself or others; getting lost or wandering into inappropriate places; being unable to avoid simple dangers; or requiring a consistent staff one-to-one ratio for reality orientation when it relates to a specific diagnosis or behavior as determined by a mental</w:t>
      </w:r>
      <w:r w:rsidR="00451846" w:rsidRPr="00BC2899">
        <w:rPr>
          <w:rFonts w:ascii="Times New Roman" w:hAnsi="Times New Roman" w:cs="Times New Roman"/>
          <w:szCs w:val="20"/>
        </w:rPr>
        <w:t xml:space="preserve"> </w:t>
      </w:r>
      <w:r w:rsidRPr="00BC2899">
        <w:rPr>
          <w:rFonts w:ascii="Times New Roman" w:hAnsi="Times New Roman" w:cs="Times New Roman"/>
          <w:szCs w:val="20"/>
        </w:rPr>
        <w:t>health professional;</w:t>
      </w:r>
    </w:p>
    <w:p w14:paraId="52109192" w14:textId="77777777" w:rsidR="0088304D" w:rsidRPr="00BC2899" w:rsidRDefault="00B72B35" w:rsidP="001571E6">
      <w:pPr>
        <w:tabs>
          <w:tab w:val="left" w:pos="936"/>
          <w:tab w:val="left" w:pos="1314"/>
          <w:tab w:val="left" w:pos="1692"/>
          <w:tab w:val="left" w:pos="2070"/>
        </w:tabs>
        <w:spacing w:after="0" w:line="240" w:lineRule="auto"/>
        <w:ind w:left="1080"/>
        <w:rPr>
          <w:rFonts w:ascii="Helvetica" w:hAnsi="Helvetica" w:cs="Times New Roman"/>
          <w:szCs w:val="20"/>
        </w:rPr>
      </w:pPr>
      <w:r w:rsidRPr="00BC2899">
        <w:rPr>
          <w:rFonts w:ascii="Times New Roman" w:hAnsi="Times New Roman" w:cs="Times New Roman"/>
          <w:szCs w:val="20"/>
        </w:rPr>
        <w:t>(6)  physician-</w:t>
      </w:r>
      <w:r w:rsidR="001F6EF5" w:rsidRPr="00BC2899">
        <w:rPr>
          <w:rFonts w:ascii="Times New Roman" w:hAnsi="Times New Roman" w:cs="Times New Roman"/>
          <w:szCs w:val="20"/>
        </w:rPr>
        <w:t xml:space="preserve"> or PCP-</w:t>
      </w:r>
      <w:r w:rsidRPr="00BC2899">
        <w:rPr>
          <w:rFonts w:ascii="Times New Roman" w:hAnsi="Times New Roman" w:cs="Times New Roman"/>
          <w:szCs w:val="20"/>
        </w:rPr>
        <w:t>ordered occupational, physical, speech/language therapy or some combination of the three (time-limited with patient-specific goals);</w:t>
      </w:r>
    </w:p>
    <w:p w14:paraId="60AD68C7" w14:textId="77777777" w:rsidR="0088304D" w:rsidRPr="00BC2899" w:rsidRDefault="0088304D" w:rsidP="001571E6">
      <w:pPr>
        <w:widowControl w:val="0"/>
        <w:autoSpaceDE w:val="0"/>
        <w:autoSpaceDN w:val="0"/>
        <w:adjustRightInd w:val="0"/>
        <w:spacing w:before="31" w:after="0" w:line="239" w:lineRule="auto"/>
        <w:ind w:left="1080" w:right="231"/>
        <w:rPr>
          <w:rFonts w:ascii="Times New Roman" w:hAnsi="Times New Roman" w:cs="Times New Roman"/>
        </w:rPr>
      </w:pPr>
      <w:r w:rsidRPr="00BC2899">
        <w:rPr>
          <w:rFonts w:ascii="Times New Roman" w:hAnsi="Times New Roman" w:cs="Times New Roman"/>
        </w:rPr>
        <w:t>(7)</w:t>
      </w:r>
      <w:r w:rsidR="00B45D33">
        <w:rPr>
          <w:rFonts w:ascii="Times New Roman" w:hAnsi="Times New Roman" w:cs="Times New Roman"/>
          <w:szCs w:val="20"/>
        </w:rPr>
        <w:t xml:space="preserve">  </w:t>
      </w:r>
      <w:r w:rsidRPr="00BC2899">
        <w:rPr>
          <w:rFonts w:ascii="Times New Roman" w:hAnsi="Times New Roman" w:cs="Times New Roman"/>
        </w:rPr>
        <w:t>p</w:t>
      </w:r>
      <w:r w:rsidRPr="00BC2899">
        <w:rPr>
          <w:rFonts w:ascii="Times New Roman" w:hAnsi="Times New Roman" w:cs="Times New Roman"/>
          <w:spacing w:val="-1"/>
        </w:rPr>
        <w:t>h</w:t>
      </w:r>
      <w:r w:rsidRPr="00BC2899">
        <w:rPr>
          <w:rFonts w:ascii="Times New Roman" w:hAnsi="Times New Roman" w:cs="Times New Roman"/>
          <w:spacing w:val="2"/>
        </w:rPr>
        <w:t>y</w:t>
      </w:r>
      <w:r w:rsidRPr="00BC2899">
        <w:rPr>
          <w:rFonts w:ascii="Times New Roman" w:hAnsi="Times New Roman" w:cs="Times New Roman"/>
        </w:rPr>
        <w:t>sician-</w:t>
      </w:r>
      <w:r w:rsidR="001F6EF5" w:rsidRPr="00BC2899">
        <w:rPr>
          <w:rFonts w:ascii="Times New Roman" w:hAnsi="Times New Roman" w:cs="Times New Roman"/>
        </w:rPr>
        <w:t xml:space="preserve"> or PCP-</w:t>
      </w:r>
      <w:r w:rsidRPr="00BC2899">
        <w:rPr>
          <w:rFonts w:ascii="Times New Roman" w:hAnsi="Times New Roman" w:cs="Times New Roman"/>
        </w:rPr>
        <w:t>ordered</w:t>
      </w:r>
      <w:r w:rsidRPr="00BC2899">
        <w:rPr>
          <w:rFonts w:ascii="Times New Roman" w:hAnsi="Times New Roman" w:cs="Times New Roman"/>
          <w:spacing w:val="-1"/>
        </w:rPr>
        <w:t xml:space="preserve"> </w:t>
      </w:r>
      <w:r w:rsidRPr="00BC2899">
        <w:rPr>
          <w:rFonts w:ascii="Times New Roman" w:hAnsi="Times New Roman" w:cs="Times New Roman"/>
        </w:rPr>
        <w:t>nu</w:t>
      </w:r>
      <w:r w:rsidRPr="00BC2899">
        <w:rPr>
          <w:rFonts w:ascii="Times New Roman" w:hAnsi="Times New Roman" w:cs="Times New Roman"/>
          <w:spacing w:val="-1"/>
        </w:rPr>
        <w:t>r</w:t>
      </w:r>
      <w:r w:rsidRPr="00BC2899">
        <w:rPr>
          <w:rFonts w:ascii="Times New Roman" w:hAnsi="Times New Roman" w:cs="Times New Roman"/>
        </w:rPr>
        <w:t>sing</w:t>
      </w:r>
      <w:r w:rsidRPr="00BC2899">
        <w:rPr>
          <w:rFonts w:ascii="Times New Roman" w:hAnsi="Times New Roman" w:cs="Times New Roman"/>
          <w:spacing w:val="-3"/>
        </w:rPr>
        <w:t xml:space="preserve"> </w:t>
      </w:r>
      <w:r w:rsidRPr="00BC2899">
        <w:rPr>
          <w:rFonts w:ascii="Times New Roman" w:hAnsi="Times New Roman" w:cs="Times New Roman"/>
        </w:rPr>
        <w:t>observation</w:t>
      </w:r>
      <w:r w:rsidRPr="00BC2899">
        <w:rPr>
          <w:rFonts w:ascii="Times New Roman" w:hAnsi="Times New Roman" w:cs="Times New Roman"/>
          <w:spacing w:val="-8"/>
        </w:rPr>
        <w:t xml:space="preserve"> </w:t>
      </w:r>
      <w:r w:rsidRPr="00BC2899">
        <w:rPr>
          <w:rFonts w:ascii="Times New Roman" w:hAnsi="Times New Roman" w:cs="Times New Roman"/>
        </w:rPr>
        <w:t>and</w:t>
      </w:r>
      <w:r w:rsidRPr="00BC2899">
        <w:rPr>
          <w:rFonts w:ascii="Times New Roman" w:hAnsi="Times New Roman" w:cs="Times New Roman"/>
          <w:spacing w:val="-1"/>
        </w:rPr>
        <w:t>/o</w:t>
      </w:r>
      <w:r w:rsidRPr="00BC2899">
        <w:rPr>
          <w:rFonts w:ascii="Times New Roman" w:hAnsi="Times New Roman" w:cs="Times New Roman"/>
        </w:rPr>
        <w:t>r</w:t>
      </w:r>
      <w:r w:rsidRPr="00BC2899">
        <w:rPr>
          <w:rFonts w:ascii="Times New Roman" w:hAnsi="Times New Roman" w:cs="Times New Roman"/>
          <w:spacing w:val="-3"/>
        </w:rPr>
        <w:t xml:space="preserve"> </w:t>
      </w:r>
      <w:r w:rsidRPr="00BC2899">
        <w:rPr>
          <w:rFonts w:ascii="Times New Roman" w:hAnsi="Times New Roman" w:cs="Times New Roman"/>
        </w:rPr>
        <w:t>vital</w:t>
      </w:r>
      <w:r w:rsidR="00451846" w:rsidRPr="00BC2899">
        <w:rPr>
          <w:rFonts w:ascii="Times New Roman" w:hAnsi="Times New Roman" w:cs="Times New Roman"/>
        </w:rPr>
        <w:t xml:space="preserve"> </w:t>
      </w:r>
      <w:r w:rsidRPr="00BC2899">
        <w:rPr>
          <w:rFonts w:ascii="Times New Roman" w:hAnsi="Times New Roman" w:cs="Times New Roman"/>
        </w:rPr>
        <w:t>signs</w:t>
      </w:r>
      <w:r w:rsidRPr="00BC2899">
        <w:rPr>
          <w:rFonts w:ascii="Times New Roman" w:hAnsi="Times New Roman" w:cs="Times New Roman"/>
          <w:spacing w:val="-7"/>
        </w:rPr>
        <w:t xml:space="preserve"> </w:t>
      </w:r>
      <w:r w:rsidRPr="00BC2899">
        <w:rPr>
          <w:rFonts w:ascii="Times New Roman" w:hAnsi="Times New Roman" w:cs="Times New Roman"/>
          <w:spacing w:val="-2"/>
        </w:rPr>
        <w:t>m</w:t>
      </w:r>
      <w:r w:rsidRPr="00BC2899">
        <w:rPr>
          <w:rFonts w:ascii="Times New Roman" w:hAnsi="Times New Roman" w:cs="Times New Roman"/>
        </w:rPr>
        <w:t>onitoring, specifically</w:t>
      </w:r>
      <w:r w:rsidRPr="00BC2899">
        <w:rPr>
          <w:rFonts w:ascii="Times New Roman" w:hAnsi="Times New Roman" w:cs="Times New Roman"/>
          <w:spacing w:val="2"/>
        </w:rPr>
        <w:t xml:space="preserve"> </w:t>
      </w:r>
      <w:r w:rsidRPr="00BC2899">
        <w:rPr>
          <w:rFonts w:ascii="Times New Roman" w:hAnsi="Times New Roman" w:cs="Times New Roman"/>
        </w:rPr>
        <w:t>related</w:t>
      </w:r>
      <w:r w:rsidRPr="00BC2899">
        <w:rPr>
          <w:rFonts w:ascii="Times New Roman" w:hAnsi="Times New Roman" w:cs="Times New Roman"/>
          <w:spacing w:val="-4"/>
        </w:rPr>
        <w:t xml:space="preserve"> </w:t>
      </w:r>
      <w:r w:rsidRPr="00BC2899">
        <w:rPr>
          <w:rFonts w:ascii="Times New Roman" w:hAnsi="Times New Roman" w:cs="Times New Roman"/>
        </w:rPr>
        <w:t>to</w:t>
      </w:r>
      <w:r w:rsidRPr="00BC2899">
        <w:rPr>
          <w:rFonts w:ascii="Times New Roman" w:hAnsi="Times New Roman" w:cs="Times New Roman"/>
          <w:spacing w:val="-2"/>
        </w:rPr>
        <w:t xml:space="preserve"> </w:t>
      </w:r>
      <w:r w:rsidRPr="00BC2899">
        <w:rPr>
          <w:rFonts w:ascii="Times New Roman" w:hAnsi="Times New Roman" w:cs="Times New Roman"/>
        </w:rPr>
        <w:t>the</w:t>
      </w:r>
      <w:r w:rsidRPr="00BC2899">
        <w:rPr>
          <w:rFonts w:ascii="Times New Roman" w:hAnsi="Times New Roman" w:cs="Times New Roman"/>
          <w:spacing w:val="-2"/>
        </w:rPr>
        <w:t xml:space="preserve"> </w:t>
      </w:r>
      <w:r w:rsidRPr="00BC2899">
        <w:rPr>
          <w:rFonts w:ascii="Times New Roman" w:hAnsi="Times New Roman" w:cs="Times New Roman"/>
        </w:rPr>
        <w:t>written</w:t>
      </w:r>
      <w:r w:rsidRPr="00BC2899">
        <w:rPr>
          <w:rFonts w:ascii="Times New Roman" w:hAnsi="Times New Roman" w:cs="Times New Roman"/>
          <w:spacing w:val="-6"/>
        </w:rPr>
        <w:t xml:space="preserve"> </w:t>
      </w:r>
      <w:r w:rsidRPr="00BC2899">
        <w:rPr>
          <w:rFonts w:ascii="Times New Roman" w:hAnsi="Times New Roman" w:cs="Times New Roman"/>
        </w:rPr>
        <w:t>care</w:t>
      </w:r>
      <w:r w:rsidRPr="00BC2899">
        <w:rPr>
          <w:rFonts w:ascii="Times New Roman" w:hAnsi="Times New Roman" w:cs="Times New Roman"/>
          <w:spacing w:val="-3"/>
        </w:rPr>
        <w:t xml:space="preserve"> </w:t>
      </w:r>
      <w:r w:rsidRPr="00BC2899">
        <w:rPr>
          <w:rFonts w:ascii="Times New Roman" w:hAnsi="Times New Roman" w:cs="Times New Roman"/>
          <w:spacing w:val="2"/>
        </w:rPr>
        <w:t>p</w:t>
      </w:r>
      <w:r w:rsidRPr="00BC2899">
        <w:rPr>
          <w:rFonts w:ascii="Times New Roman" w:hAnsi="Times New Roman" w:cs="Times New Roman"/>
        </w:rPr>
        <w:t>lan</w:t>
      </w:r>
      <w:r w:rsidRPr="00BC2899">
        <w:rPr>
          <w:rFonts w:ascii="Times New Roman" w:hAnsi="Times New Roman" w:cs="Times New Roman"/>
          <w:spacing w:val="-1"/>
        </w:rPr>
        <w:t xml:space="preserve"> </w:t>
      </w:r>
      <w:r w:rsidRPr="00BC2899">
        <w:rPr>
          <w:rFonts w:ascii="Times New Roman" w:hAnsi="Times New Roman" w:cs="Times New Roman"/>
        </w:rPr>
        <w:t>and</w:t>
      </w:r>
      <w:r w:rsidRPr="00BC2899">
        <w:rPr>
          <w:rFonts w:ascii="Times New Roman" w:hAnsi="Times New Roman" w:cs="Times New Roman"/>
          <w:spacing w:val="-3"/>
        </w:rPr>
        <w:t xml:space="preserve"> </w:t>
      </w:r>
      <w:r w:rsidRPr="00BC2899">
        <w:rPr>
          <w:rFonts w:ascii="Times New Roman" w:hAnsi="Times New Roman" w:cs="Times New Roman"/>
        </w:rPr>
        <w:t>the</w:t>
      </w:r>
      <w:r w:rsidRPr="00BC2899">
        <w:rPr>
          <w:rFonts w:ascii="Times New Roman" w:hAnsi="Times New Roman" w:cs="Times New Roman"/>
          <w:spacing w:val="-2"/>
        </w:rPr>
        <w:t xml:space="preserve"> </w:t>
      </w:r>
      <w:r w:rsidRPr="00BC2899">
        <w:rPr>
          <w:rFonts w:ascii="Times New Roman" w:hAnsi="Times New Roman" w:cs="Times New Roman"/>
        </w:rPr>
        <w:t>n</w:t>
      </w:r>
      <w:r w:rsidRPr="00BC2899">
        <w:rPr>
          <w:rFonts w:ascii="Times New Roman" w:hAnsi="Times New Roman" w:cs="Times New Roman"/>
          <w:spacing w:val="-2"/>
        </w:rPr>
        <w:t>e</w:t>
      </w:r>
      <w:r w:rsidRPr="00BC2899">
        <w:rPr>
          <w:rFonts w:ascii="Times New Roman" w:hAnsi="Times New Roman" w:cs="Times New Roman"/>
        </w:rPr>
        <w:t>ed</w:t>
      </w:r>
      <w:r w:rsidRPr="00BC2899">
        <w:rPr>
          <w:rFonts w:ascii="Times New Roman" w:hAnsi="Times New Roman" w:cs="Times New Roman"/>
          <w:spacing w:val="-1"/>
        </w:rPr>
        <w:t xml:space="preserve"> </w:t>
      </w:r>
      <w:r w:rsidRPr="00BC2899">
        <w:rPr>
          <w:rFonts w:ascii="Times New Roman" w:hAnsi="Times New Roman" w:cs="Times New Roman"/>
        </w:rPr>
        <w:t>for</w:t>
      </w:r>
      <w:r w:rsidRPr="00BC2899">
        <w:rPr>
          <w:rFonts w:ascii="Times New Roman" w:hAnsi="Times New Roman" w:cs="Times New Roman"/>
          <w:spacing w:val="-2"/>
        </w:rPr>
        <w:t xml:space="preserve"> m</w:t>
      </w:r>
      <w:r w:rsidRPr="00BC2899">
        <w:rPr>
          <w:rFonts w:ascii="Times New Roman" w:hAnsi="Times New Roman" w:cs="Times New Roman"/>
        </w:rPr>
        <w:t>edical</w:t>
      </w:r>
      <w:r w:rsidRPr="00BC2899">
        <w:rPr>
          <w:rFonts w:ascii="Times New Roman" w:hAnsi="Times New Roman" w:cs="Times New Roman"/>
          <w:spacing w:val="-5"/>
        </w:rPr>
        <w:t xml:space="preserve"> </w:t>
      </w:r>
      <w:r w:rsidRPr="00BC2899">
        <w:rPr>
          <w:rFonts w:ascii="Times New Roman" w:hAnsi="Times New Roman" w:cs="Times New Roman"/>
        </w:rPr>
        <w:t>or</w:t>
      </w:r>
      <w:r w:rsidRPr="00BC2899">
        <w:rPr>
          <w:rFonts w:ascii="Times New Roman" w:hAnsi="Times New Roman" w:cs="Times New Roman"/>
          <w:spacing w:val="-2"/>
        </w:rPr>
        <w:t xml:space="preserve"> </w:t>
      </w:r>
      <w:r w:rsidRPr="00BC2899">
        <w:rPr>
          <w:rFonts w:ascii="Times New Roman" w:hAnsi="Times New Roman" w:cs="Times New Roman"/>
        </w:rPr>
        <w:t>nursing</w:t>
      </w:r>
      <w:r w:rsidRPr="00BC2899">
        <w:rPr>
          <w:rFonts w:ascii="Times New Roman" w:hAnsi="Times New Roman" w:cs="Times New Roman"/>
          <w:spacing w:val="-6"/>
        </w:rPr>
        <w:t xml:space="preserve"> </w:t>
      </w:r>
      <w:r w:rsidRPr="00BC2899">
        <w:rPr>
          <w:rFonts w:ascii="Times New Roman" w:hAnsi="Times New Roman" w:cs="Times New Roman"/>
          <w:spacing w:val="-1"/>
        </w:rPr>
        <w:t>i</w:t>
      </w:r>
      <w:r w:rsidRPr="00BC2899">
        <w:rPr>
          <w:rFonts w:ascii="Times New Roman" w:hAnsi="Times New Roman" w:cs="Times New Roman"/>
          <w:spacing w:val="1"/>
        </w:rPr>
        <w:t>n</w:t>
      </w:r>
      <w:r w:rsidRPr="00BC2899">
        <w:rPr>
          <w:rFonts w:ascii="Times New Roman" w:hAnsi="Times New Roman" w:cs="Times New Roman"/>
        </w:rPr>
        <w:t>tervention;</w:t>
      </w:r>
      <w:r w:rsidRPr="00BC2899">
        <w:rPr>
          <w:rFonts w:ascii="Times New Roman" w:hAnsi="Times New Roman" w:cs="Times New Roman"/>
          <w:spacing w:val="-1"/>
        </w:rPr>
        <w:t xml:space="preserve"> </w:t>
      </w:r>
      <w:r w:rsidRPr="00BC2899">
        <w:rPr>
          <w:rFonts w:ascii="Times New Roman" w:hAnsi="Times New Roman" w:cs="Times New Roman"/>
        </w:rPr>
        <w:t>and</w:t>
      </w:r>
    </w:p>
    <w:p w14:paraId="779972DB" w14:textId="77777777" w:rsidR="0088304D" w:rsidRPr="00BC2899" w:rsidRDefault="0088304D" w:rsidP="001571E6">
      <w:pPr>
        <w:widowControl w:val="0"/>
        <w:autoSpaceDE w:val="0"/>
        <w:autoSpaceDN w:val="0"/>
        <w:adjustRightInd w:val="0"/>
        <w:spacing w:after="0" w:line="240" w:lineRule="auto"/>
        <w:ind w:left="1080" w:right="463"/>
        <w:rPr>
          <w:rFonts w:ascii="Times New Roman" w:hAnsi="Times New Roman" w:cs="Times New Roman"/>
        </w:rPr>
      </w:pPr>
      <w:r w:rsidRPr="00BC2899">
        <w:rPr>
          <w:rFonts w:ascii="Times New Roman" w:hAnsi="Times New Roman" w:cs="Times New Roman"/>
        </w:rPr>
        <w:t>(8)</w:t>
      </w:r>
      <w:r w:rsidR="00B45D33">
        <w:rPr>
          <w:rFonts w:ascii="Times New Roman" w:hAnsi="Times New Roman" w:cs="Times New Roman"/>
        </w:rPr>
        <w:t xml:space="preserve"> </w:t>
      </w:r>
      <w:r w:rsidRPr="00B45D33">
        <w:rPr>
          <w:rFonts w:ascii="Times New Roman" w:hAnsi="Times New Roman" w:cs="Times New Roman"/>
          <w:szCs w:val="20"/>
        </w:rPr>
        <w:t xml:space="preserve"> </w:t>
      </w:r>
      <w:r w:rsidRPr="00BC2899">
        <w:rPr>
          <w:rFonts w:ascii="Times New Roman" w:hAnsi="Times New Roman" w:cs="Times New Roman"/>
        </w:rPr>
        <w:t>trea</w:t>
      </w:r>
      <w:r w:rsidRPr="00BC2899">
        <w:rPr>
          <w:rFonts w:ascii="Times New Roman" w:hAnsi="Times New Roman" w:cs="Times New Roman"/>
          <w:spacing w:val="1"/>
        </w:rPr>
        <w:t>t</w:t>
      </w:r>
      <w:r w:rsidRPr="00BC2899">
        <w:rPr>
          <w:rFonts w:ascii="Times New Roman" w:hAnsi="Times New Roman" w:cs="Times New Roman"/>
          <w:spacing w:val="-2"/>
        </w:rPr>
        <w:t>m</w:t>
      </w:r>
      <w:r w:rsidRPr="00BC2899">
        <w:rPr>
          <w:rFonts w:ascii="Times New Roman" w:hAnsi="Times New Roman" w:cs="Times New Roman"/>
        </w:rPr>
        <w:t>en</w:t>
      </w:r>
      <w:r w:rsidRPr="00BC2899">
        <w:rPr>
          <w:rFonts w:ascii="Times New Roman" w:hAnsi="Times New Roman" w:cs="Times New Roman"/>
          <w:spacing w:val="1"/>
        </w:rPr>
        <w:t>t</w:t>
      </w:r>
      <w:r w:rsidRPr="00BC2899">
        <w:rPr>
          <w:rFonts w:ascii="Times New Roman" w:hAnsi="Times New Roman" w:cs="Times New Roman"/>
        </w:rPr>
        <w:t>s</w:t>
      </w:r>
      <w:r w:rsidRPr="00BC2899">
        <w:rPr>
          <w:rFonts w:ascii="Times New Roman" w:hAnsi="Times New Roman" w:cs="Times New Roman"/>
          <w:spacing w:val="-3"/>
        </w:rPr>
        <w:t xml:space="preserve"> </w:t>
      </w:r>
      <w:r w:rsidRPr="00BC2899">
        <w:rPr>
          <w:rFonts w:ascii="Times New Roman" w:hAnsi="Times New Roman" w:cs="Times New Roman"/>
        </w:rPr>
        <w:t>involv</w:t>
      </w:r>
      <w:r w:rsidRPr="00BC2899">
        <w:rPr>
          <w:rFonts w:ascii="Times New Roman" w:hAnsi="Times New Roman" w:cs="Times New Roman"/>
          <w:spacing w:val="-1"/>
        </w:rPr>
        <w:t>i</w:t>
      </w:r>
      <w:r w:rsidRPr="00BC2899">
        <w:rPr>
          <w:rFonts w:ascii="Times New Roman" w:hAnsi="Times New Roman" w:cs="Times New Roman"/>
        </w:rPr>
        <w:t>ng</w:t>
      </w:r>
      <w:r w:rsidRPr="00BC2899">
        <w:rPr>
          <w:rFonts w:ascii="Times New Roman" w:hAnsi="Times New Roman" w:cs="Times New Roman"/>
          <w:spacing w:val="-6"/>
        </w:rPr>
        <w:t xml:space="preserve"> </w:t>
      </w:r>
      <w:r w:rsidRPr="00BC2899">
        <w:rPr>
          <w:rFonts w:ascii="Times New Roman" w:hAnsi="Times New Roman" w:cs="Times New Roman"/>
        </w:rPr>
        <w:t>p</w:t>
      </w:r>
      <w:r w:rsidRPr="00BC2899">
        <w:rPr>
          <w:rFonts w:ascii="Times New Roman" w:hAnsi="Times New Roman" w:cs="Times New Roman"/>
          <w:spacing w:val="-1"/>
        </w:rPr>
        <w:t>r</w:t>
      </w:r>
      <w:r w:rsidRPr="00BC2899">
        <w:rPr>
          <w:rFonts w:ascii="Times New Roman" w:hAnsi="Times New Roman" w:cs="Times New Roman"/>
        </w:rPr>
        <w:t>escription medications</w:t>
      </w:r>
      <w:r w:rsidRPr="00BC2899">
        <w:rPr>
          <w:rFonts w:ascii="Times New Roman" w:hAnsi="Times New Roman" w:cs="Times New Roman"/>
          <w:spacing w:val="-9"/>
        </w:rPr>
        <w:t xml:space="preserve"> </w:t>
      </w:r>
      <w:r w:rsidRPr="00BC2899">
        <w:rPr>
          <w:rFonts w:ascii="Times New Roman" w:hAnsi="Times New Roman" w:cs="Times New Roman"/>
        </w:rPr>
        <w:t>for</w:t>
      </w:r>
      <w:r w:rsidRPr="00BC2899">
        <w:rPr>
          <w:rFonts w:ascii="Times New Roman" w:hAnsi="Times New Roman" w:cs="Times New Roman"/>
          <w:spacing w:val="-3"/>
        </w:rPr>
        <w:t xml:space="preserve"> </w:t>
      </w:r>
      <w:r w:rsidRPr="00BC2899">
        <w:rPr>
          <w:rFonts w:ascii="Times New Roman" w:hAnsi="Times New Roman" w:cs="Times New Roman"/>
        </w:rPr>
        <w:t>uninfected</w:t>
      </w:r>
      <w:r w:rsidRPr="00BC2899">
        <w:rPr>
          <w:rFonts w:ascii="Times New Roman" w:hAnsi="Times New Roman" w:cs="Times New Roman"/>
          <w:spacing w:val="-7"/>
        </w:rPr>
        <w:t xml:space="preserve"> </w:t>
      </w:r>
      <w:r w:rsidRPr="00BC2899">
        <w:rPr>
          <w:rFonts w:ascii="Times New Roman" w:hAnsi="Times New Roman" w:cs="Times New Roman"/>
        </w:rPr>
        <w:t>postoperative</w:t>
      </w:r>
      <w:r w:rsidRPr="00BC2899">
        <w:rPr>
          <w:rFonts w:ascii="Times New Roman" w:hAnsi="Times New Roman" w:cs="Times New Roman"/>
          <w:spacing w:val="-10"/>
        </w:rPr>
        <w:t xml:space="preserve"> </w:t>
      </w:r>
      <w:r w:rsidRPr="00BC2899">
        <w:rPr>
          <w:rFonts w:ascii="Times New Roman" w:hAnsi="Times New Roman" w:cs="Times New Roman"/>
        </w:rPr>
        <w:t>or</w:t>
      </w:r>
      <w:r w:rsidRPr="00BC2899">
        <w:rPr>
          <w:rFonts w:ascii="Times New Roman" w:hAnsi="Times New Roman" w:cs="Times New Roman"/>
          <w:spacing w:val="-2"/>
        </w:rPr>
        <w:t xml:space="preserve"> </w:t>
      </w:r>
      <w:r w:rsidRPr="00BC2899">
        <w:rPr>
          <w:rFonts w:ascii="Times New Roman" w:hAnsi="Times New Roman" w:cs="Times New Roman"/>
        </w:rPr>
        <w:t>chronic conditions according</w:t>
      </w:r>
      <w:r w:rsidRPr="00BC2899">
        <w:rPr>
          <w:rFonts w:ascii="Times New Roman" w:hAnsi="Times New Roman" w:cs="Times New Roman"/>
          <w:spacing w:val="-8"/>
        </w:rPr>
        <w:t xml:space="preserve"> </w:t>
      </w:r>
      <w:r w:rsidRPr="00BC2899">
        <w:rPr>
          <w:rFonts w:ascii="Times New Roman" w:hAnsi="Times New Roman" w:cs="Times New Roman"/>
        </w:rPr>
        <w:t>to</w:t>
      </w:r>
      <w:r w:rsidRPr="00BC2899">
        <w:rPr>
          <w:rFonts w:ascii="Times New Roman" w:hAnsi="Times New Roman" w:cs="Times New Roman"/>
          <w:spacing w:val="-2"/>
        </w:rPr>
        <w:t xml:space="preserve"> </w:t>
      </w:r>
      <w:r w:rsidRPr="00BC2899">
        <w:rPr>
          <w:rFonts w:ascii="Times New Roman" w:hAnsi="Times New Roman" w:cs="Times New Roman"/>
        </w:rPr>
        <w:t>ph</w:t>
      </w:r>
      <w:r w:rsidRPr="00BC2899">
        <w:rPr>
          <w:rFonts w:ascii="Times New Roman" w:hAnsi="Times New Roman" w:cs="Times New Roman"/>
          <w:spacing w:val="2"/>
        </w:rPr>
        <w:t>y</w:t>
      </w:r>
      <w:r w:rsidRPr="00BC2899">
        <w:rPr>
          <w:rFonts w:ascii="Times New Roman" w:hAnsi="Times New Roman" w:cs="Times New Roman"/>
        </w:rPr>
        <w:t>sici</w:t>
      </w:r>
      <w:r w:rsidRPr="00BC2899">
        <w:rPr>
          <w:rFonts w:ascii="Times New Roman" w:hAnsi="Times New Roman" w:cs="Times New Roman"/>
          <w:spacing w:val="-1"/>
        </w:rPr>
        <w:t>a</w:t>
      </w:r>
      <w:r w:rsidRPr="00BC2899">
        <w:rPr>
          <w:rFonts w:ascii="Times New Roman" w:hAnsi="Times New Roman" w:cs="Times New Roman"/>
        </w:rPr>
        <w:t>n</w:t>
      </w:r>
      <w:r w:rsidRPr="00BC2899">
        <w:rPr>
          <w:rFonts w:ascii="Times New Roman" w:hAnsi="Times New Roman" w:cs="Times New Roman"/>
          <w:spacing w:val="-3"/>
        </w:rPr>
        <w:t xml:space="preserve"> </w:t>
      </w:r>
      <w:r w:rsidR="001F6EF5" w:rsidRPr="00BC2899">
        <w:rPr>
          <w:rFonts w:ascii="Times New Roman" w:hAnsi="Times New Roman" w:cs="Times New Roman"/>
          <w:spacing w:val="-3"/>
        </w:rPr>
        <w:t xml:space="preserve">or PCP </w:t>
      </w:r>
      <w:r w:rsidRPr="00BC2899">
        <w:rPr>
          <w:rFonts w:ascii="Times New Roman" w:hAnsi="Times New Roman" w:cs="Times New Roman"/>
        </w:rPr>
        <w:t>orders,</w:t>
      </w:r>
      <w:r w:rsidRPr="00BC2899">
        <w:rPr>
          <w:rFonts w:ascii="Times New Roman" w:hAnsi="Times New Roman" w:cs="Times New Roman"/>
          <w:spacing w:val="-5"/>
        </w:rPr>
        <w:t xml:space="preserve"> </w:t>
      </w:r>
      <w:r w:rsidRPr="00BC2899">
        <w:rPr>
          <w:rFonts w:ascii="Times New Roman" w:hAnsi="Times New Roman" w:cs="Times New Roman"/>
        </w:rPr>
        <w:t>or</w:t>
      </w:r>
      <w:r w:rsidRPr="00BC2899">
        <w:rPr>
          <w:rFonts w:ascii="Times New Roman" w:hAnsi="Times New Roman" w:cs="Times New Roman"/>
          <w:spacing w:val="-2"/>
        </w:rPr>
        <w:t xml:space="preserve"> </w:t>
      </w:r>
      <w:r w:rsidRPr="00BC2899">
        <w:rPr>
          <w:rFonts w:ascii="Times New Roman" w:hAnsi="Times New Roman" w:cs="Times New Roman"/>
        </w:rPr>
        <w:t>routine</w:t>
      </w:r>
      <w:r w:rsidRPr="00BC2899">
        <w:rPr>
          <w:rFonts w:ascii="Times New Roman" w:hAnsi="Times New Roman" w:cs="Times New Roman"/>
          <w:spacing w:val="-6"/>
        </w:rPr>
        <w:t xml:space="preserve"> </w:t>
      </w:r>
      <w:r w:rsidRPr="00BC2899">
        <w:rPr>
          <w:rFonts w:ascii="Times New Roman" w:hAnsi="Times New Roman" w:cs="Times New Roman"/>
        </w:rPr>
        <w:t>changing</w:t>
      </w:r>
      <w:r w:rsidRPr="00BC2899">
        <w:rPr>
          <w:rFonts w:ascii="Times New Roman" w:hAnsi="Times New Roman" w:cs="Times New Roman"/>
          <w:spacing w:val="-8"/>
        </w:rPr>
        <w:t xml:space="preserve"> </w:t>
      </w:r>
      <w:r w:rsidRPr="00BC2899">
        <w:rPr>
          <w:rFonts w:ascii="Times New Roman" w:hAnsi="Times New Roman" w:cs="Times New Roman"/>
        </w:rPr>
        <w:t>of</w:t>
      </w:r>
      <w:r w:rsidRPr="00BC2899">
        <w:rPr>
          <w:rFonts w:ascii="Times New Roman" w:hAnsi="Times New Roman" w:cs="Times New Roman"/>
          <w:spacing w:val="-2"/>
        </w:rPr>
        <w:t xml:space="preserve"> </w:t>
      </w:r>
      <w:r w:rsidRPr="00BC2899">
        <w:rPr>
          <w:rFonts w:ascii="Times New Roman" w:hAnsi="Times New Roman" w:cs="Times New Roman"/>
        </w:rPr>
        <w:t>dressings</w:t>
      </w:r>
      <w:r w:rsidRPr="00BC2899">
        <w:rPr>
          <w:rFonts w:ascii="Times New Roman" w:hAnsi="Times New Roman" w:cs="Times New Roman"/>
          <w:spacing w:val="-7"/>
        </w:rPr>
        <w:t xml:space="preserve"> </w:t>
      </w:r>
      <w:r w:rsidRPr="00BC2899">
        <w:rPr>
          <w:rFonts w:ascii="Times New Roman" w:hAnsi="Times New Roman" w:cs="Times New Roman"/>
        </w:rPr>
        <w:t>that</w:t>
      </w:r>
      <w:r w:rsidRPr="00BC2899">
        <w:rPr>
          <w:rFonts w:ascii="Times New Roman" w:hAnsi="Times New Roman" w:cs="Times New Roman"/>
          <w:spacing w:val="-3"/>
        </w:rPr>
        <w:t xml:space="preserve"> </w:t>
      </w:r>
      <w:r w:rsidRPr="00BC2899">
        <w:rPr>
          <w:rFonts w:ascii="Times New Roman" w:hAnsi="Times New Roman" w:cs="Times New Roman"/>
        </w:rPr>
        <w:t>require</w:t>
      </w:r>
      <w:r w:rsidRPr="00BC2899">
        <w:rPr>
          <w:rFonts w:ascii="Times New Roman" w:hAnsi="Times New Roman" w:cs="Times New Roman"/>
          <w:spacing w:val="-6"/>
        </w:rPr>
        <w:t xml:space="preserve"> </w:t>
      </w:r>
      <w:r w:rsidRPr="00BC2899">
        <w:rPr>
          <w:rFonts w:ascii="Times New Roman" w:hAnsi="Times New Roman" w:cs="Times New Roman"/>
        </w:rPr>
        <w:t>nursing care</w:t>
      </w:r>
      <w:r w:rsidRPr="00BC2899">
        <w:rPr>
          <w:rFonts w:ascii="Times New Roman" w:hAnsi="Times New Roman" w:cs="Times New Roman"/>
          <w:spacing w:val="1"/>
        </w:rPr>
        <w:t xml:space="preserve"> </w:t>
      </w:r>
      <w:r w:rsidRPr="00BC2899">
        <w:rPr>
          <w:rFonts w:ascii="Times New Roman" w:hAnsi="Times New Roman" w:cs="Times New Roman"/>
        </w:rPr>
        <w:t>and</w:t>
      </w:r>
      <w:r w:rsidRPr="00BC2899">
        <w:rPr>
          <w:rFonts w:ascii="Times New Roman" w:hAnsi="Times New Roman" w:cs="Times New Roman"/>
          <w:spacing w:val="-3"/>
        </w:rPr>
        <w:t xml:space="preserve"> </w:t>
      </w:r>
      <w:r w:rsidRPr="00BC2899">
        <w:rPr>
          <w:rFonts w:ascii="Times New Roman" w:hAnsi="Times New Roman" w:cs="Times New Roman"/>
          <w:spacing w:val="-2"/>
        </w:rPr>
        <w:t>m</w:t>
      </w:r>
      <w:r w:rsidRPr="00BC2899">
        <w:rPr>
          <w:rFonts w:ascii="Times New Roman" w:hAnsi="Times New Roman" w:cs="Times New Roman"/>
        </w:rPr>
        <w:t>onitoring.</w:t>
      </w:r>
    </w:p>
    <w:p w14:paraId="54D83039" w14:textId="77777777" w:rsidR="0088304D" w:rsidRPr="00BC2899" w:rsidRDefault="0088304D">
      <w:pPr>
        <w:widowControl w:val="0"/>
        <w:autoSpaceDE w:val="0"/>
        <w:autoSpaceDN w:val="0"/>
        <w:adjustRightInd w:val="0"/>
        <w:spacing w:before="12" w:after="0" w:line="240" w:lineRule="exact"/>
        <w:rPr>
          <w:rFonts w:ascii="Times New Roman" w:hAnsi="Times New Roman" w:cs="Times New Roman"/>
          <w:sz w:val="24"/>
          <w:szCs w:val="24"/>
        </w:rPr>
      </w:pPr>
    </w:p>
    <w:p w14:paraId="04BECD82" w14:textId="77777777" w:rsidR="0088304D" w:rsidRPr="00BC2899" w:rsidRDefault="0088304D" w:rsidP="001571E6">
      <w:pPr>
        <w:widowControl w:val="0"/>
        <w:autoSpaceDE w:val="0"/>
        <w:autoSpaceDN w:val="0"/>
        <w:adjustRightInd w:val="0"/>
        <w:spacing w:after="0" w:line="248" w:lineRule="exact"/>
        <w:rPr>
          <w:rFonts w:ascii="Times New Roman" w:hAnsi="Times New Roman" w:cs="Times New Roman"/>
        </w:rPr>
      </w:pPr>
      <w:r w:rsidRPr="00BC2899">
        <w:rPr>
          <w:rFonts w:ascii="Times New Roman" w:hAnsi="Times New Roman" w:cs="Times New Roman"/>
          <w:position w:val="-1"/>
          <w:u w:val="single"/>
        </w:rPr>
        <w:t xml:space="preserve">456.410: </w:t>
      </w:r>
      <w:r w:rsidRPr="00BC2899">
        <w:rPr>
          <w:rFonts w:ascii="Times New Roman" w:hAnsi="Times New Roman" w:cs="Times New Roman"/>
          <w:spacing w:val="43"/>
          <w:position w:val="-1"/>
          <w:u w:val="single"/>
        </w:rPr>
        <w:t xml:space="preserve"> </w:t>
      </w:r>
      <w:r w:rsidR="001941D5" w:rsidRPr="00BC2899">
        <w:rPr>
          <w:rFonts w:ascii="Times New Roman" w:hAnsi="Times New Roman" w:cs="Times New Roman"/>
          <w:position w:val="-1"/>
          <w:u w:val="single"/>
        </w:rPr>
        <w:t xml:space="preserve">The Preadmission </w:t>
      </w:r>
      <w:r w:rsidRPr="00BC2899">
        <w:rPr>
          <w:rFonts w:ascii="Times New Roman" w:hAnsi="Times New Roman" w:cs="Times New Roman"/>
          <w:position w:val="-1"/>
          <w:u w:val="single"/>
        </w:rPr>
        <w:t xml:space="preserve">Screening </w:t>
      </w:r>
      <w:r w:rsidR="001941D5" w:rsidRPr="00BC2899">
        <w:rPr>
          <w:rFonts w:ascii="Times New Roman" w:hAnsi="Times New Roman" w:cs="Times New Roman"/>
          <w:position w:val="-1"/>
          <w:u w:val="single"/>
        </w:rPr>
        <w:t xml:space="preserve">and Resident Review (PASRR) Process </w:t>
      </w:r>
      <w:r w:rsidRPr="00BC2899">
        <w:rPr>
          <w:rFonts w:ascii="Times New Roman" w:hAnsi="Times New Roman" w:cs="Times New Roman"/>
          <w:position w:val="-1"/>
          <w:u w:val="single"/>
        </w:rPr>
        <w:t xml:space="preserve">for </w:t>
      </w:r>
      <w:r w:rsidR="001941D5" w:rsidRPr="00BC2899">
        <w:rPr>
          <w:rFonts w:ascii="Times New Roman" w:hAnsi="Times New Roman" w:cs="Times New Roman"/>
          <w:position w:val="-1"/>
          <w:u w:val="single"/>
        </w:rPr>
        <w:t xml:space="preserve">Intellectual Disability (ID), Developmental Disability (DD), and/or Serious </w:t>
      </w:r>
      <w:r w:rsidRPr="00BC2899">
        <w:rPr>
          <w:rFonts w:ascii="Times New Roman" w:hAnsi="Times New Roman" w:cs="Times New Roman"/>
          <w:position w:val="-1"/>
          <w:u w:val="single"/>
        </w:rPr>
        <w:t xml:space="preserve">Mental Illness </w:t>
      </w:r>
      <w:r w:rsidR="001941D5" w:rsidRPr="00BC2899">
        <w:rPr>
          <w:rFonts w:ascii="Times New Roman" w:hAnsi="Times New Roman" w:cs="Times New Roman"/>
          <w:position w:val="-1"/>
          <w:u w:val="single"/>
        </w:rPr>
        <w:t>(SMI)</w:t>
      </w:r>
    </w:p>
    <w:p w14:paraId="26DE9CB1" w14:textId="77777777" w:rsidR="0088304D" w:rsidRPr="00BC2899" w:rsidRDefault="0088304D">
      <w:pPr>
        <w:widowControl w:val="0"/>
        <w:autoSpaceDE w:val="0"/>
        <w:autoSpaceDN w:val="0"/>
        <w:adjustRightInd w:val="0"/>
        <w:spacing w:before="7" w:after="0" w:line="220" w:lineRule="exact"/>
        <w:rPr>
          <w:rFonts w:ascii="Times New Roman" w:hAnsi="Times New Roman" w:cs="Times New Roman"/>
        </w:rPr>
      </w:pPr>
    </w:p>
    <w:p w14:paraId="452DE913" w14:textId="6D6E1099" w:rsidR="0088304D" w:rsidRPr="00BC2899" w:rsidRDefault="0088304D" w:rsidP="001571E6">
      <w:pPr>
        <w:widowControl w:val="0"/>
        <w:autoSpaceDE w:val="0"/>
        <w:autoSpaceDN w:val="0"/>
        <w:adjustRightInd w:val="0"/>
        <w:spacing w:before="31" w:after="0" w:line="240" w:lineRule="auto"/>
        <w:ind w:left="720" w:right="204"/>
        <w:rPr>
          <w:rFonts w:ascii="Times New Roman" w:hAnsi="Times New Roman" w:cs="Times New Roman"/>
        </w:rPr>
      </w:pPr>
      <w:r w:rsidRPr="00BC2899">
        <w:rPr>
          <w:rFonts w:ascii="Times New Roman" w:hAnsi="Times New Roman" w:cs="Times New Roman"/>
        </w:rPr>
        <w:t>(A)</w:t>
      </w:r>
      <w:r w:rsidR="00BC2899">
        <w:rPr>
          <w:rFonts w:ascii="Times New Roman" w:hAnsi="Times New Roman" w:cs="Times New Roman"/>
          <w:szCs w:val="20"/>
        </w:rPr>
        <w:t xml:space="preserve">  </w:t>
      </w:r>
      <w:r w:rsidR="001941D5" w:rsidRPr="00BC2899">
        <w:rPr>
          <w:rFonts w:ascii="Times New Roman" w:hAnsi="Times New Roman" w:cs="Times New Roman"/>
          <w:u w:val="single"/>
        </w:rPr>
        <w:t>Introduction</w:t>
      </w:r>
      <w:r w:rsidR="001941D5" w:rsidRPr="00BC2899">
        <w:rPr>
          <w:rFonts w:ascii="Times New Roman" w:hAnsi="Times New Roman" w:cs="Times New Roman"/>
        </w:rPr>
        <w:t xml:space="preserve">. </w:t>
      </w:r>
      <w:r w:rsidR="00B45D33">
        <w:rPr>
          <w:rFonts w:ascii="Times New Roman" w:hAnsi="Times New Roman" w:cs="Times New Roman"/>
        </w:rPr>
        <w:t xml:space="preserve"> </w:t>
      </w:r>
      <w:r w:rsidR="001941D5" w:rsidRPr="00BC2899">
        <w:rPr>
          <w:rFonts w:ascii="Times New Roman" w:hAnsi="Times New Roman" w:cs="Times New Roman"/>
        </w:rPr>
        <w:t xml:space="preserve">Pursuant to 42 U.S.C. 1396r(e)(7) </w:t>
      </w:r>
      <w:r w:rsidR="001941D5" w:rsidRPr="00BC2899">
        <w:rPr>
          <w:rFonts w:ascii="Times New Roman" w:hAnsi="Times New Roman" w:cs="Times New Roman"/>
          <w:i/>
          <w:iCs/>
        </w:rPr>
        <w:t>et. seq</w:t>
      </w:r>
      <w:r w:rsidR="001941D5" w:rsidRPr="00BC2899">
        <w:rPr>
          <w:rFonts w:ascii="Times New Roman" w:hAnsi="Times New Roman" w:cs="Times New Roman"/>
        </w:rPr>
        <w:t xml:space="preserve">. and 42 CFR 483.100 </w:t>
      </w:r>
      <w:r w:rsidR="001941D5" w:rsidRPr="00BC2899">
        <w:rPr>
          <w:rFonts w:ascii="Times New Roman" w:hAnsi="Times New Roman" w:cs="Times New Roman"/>
          <w:i/>
          <w:iCs/>
        </w:rPr>
        <w:t>et. seq</w:t>
      </w:r>
      <w:r w:rsidR="001941D5" w:rsidRPr="00BC2899">
        <w:rPr>
          <w:rFonts w:ascii="Times New Roman" w:hAnsi="Times New Roman" w:cs="Times New Roman"/>
        </w:rPr>
        <w:t>., each individual, regardless of payment source, seeking admission to a nursing facility must</w:t>
      </w:r>
      <w:r w:rsidR="001941D5" w:rsidRPr="00BC2899">
        <w:rPr>
          <w:rFonts w:ascii="Times New Roman" w:hAnsi="Times New Roman" w:cs="Times New Roman"/>
          <w:spacing w:val="42"/>
        </w:rPr>
        <w:t xml:space="preserve"> </w:t>
      </w:r>
      <w:r w:rsidRPr="00BC2899">
        <w:rPr>
          <w:rFonts w:ascii="Times New Roman" w:hAnsi="Times New Roman" w:cs="Times New Roman"/>
        </w:rPr>
        <w:t>be</w:t>
      </w:r>
      <w:r w:rsidRPr="00BC2899">
        <w:rPr>
          <w:rFonts w:ascii="Times New Roman" w:hAnsi="Times New Roman" w:cs="Times New Roman"/>
          <w:spacing w:val="-2"/>
        </w:rPr>
        <w:t xml:space="preserve"> </w:t>
      </w:r>
      <w:r w:rsidRPr="00BC2899">
        <w:rPr>
          <w:rFonts w:ascii="Times New Roman" w:hAnsi="Times New Roman" w:cs="Times New Roman"/>
        </w:rPr>
        <w:t>screened</w:t>
      </w:r>
      <w:r w:rsidRPr="00BC2899">
        <w:rPr>
          <w:rFonts w:ascii="Times New Roman" w:hAnsi="Times New Roman" w:cs="Times New Roman"/>
          <w:spacing w:val="-7"/>
        </w:rPr>
        <w:t xml:space="preserve"> </w:t>
      </w:r>
      <w:r w:rsidRPr="00BC2899">
        <w:rPr>
          <w:rFonts w:ascii="Times New Roman" w:hAnsi="Times New Roman" w:cs="Times New Roman"/>
        </w:rPr>
        <w:t>before</w:t>
      </w:r>
      <w:r w:rsidRPr="00BC2899">
        <w:rPr>
          <w:rFonts w:ascii="Times New Roman" w:hAnsi="Times New Roman" w:cs="Times New Roman"/>
          <w:spacing w:val="-5"/>
        </w:rPr>
        <w:t xml:space="preserve"> </w:t>
      </w:r>
      <w:r w:rsidRPr="00BC2899">
        <w:rPr>
          <w:rFonts w:ascii="Times New Roman" w:hAnsi="Times New Roman" w:cs="Times New Roman"/>
        </w:rPr>
        <w:t>a</w:t>
      </w:r>
      <w:r w:rsidRPr="00BC2899">
        <w:rPr>
          <w:rFonts w:ascii="Times New Roman" w:hAnsi="Times New Roman" w:cs="Times New Roman"/>
          <w:spacing w:val="2"/>
        </w:rPr>
        <w:t>d</w:t>
      </w:r>
      <w:r w:rsidRPr="00BC2899">
        <w:rPr>
          <w:rFonts w:ascii="Times New Roman" w:hAnsi="Times New Roman" w:cs="Times New Roman"/>
          <w:spacing w:val="-2"/>
        </w:rPr>
        <w:t>m</w:t>
      </w:r>
      <w:r w:rsidRPr="00BC2899">
        <w:rPr>
          <w:rFonts w:ascii="Times New Roman" w:hAnsi="Times New Roman" w:cs="Times New Roman"/>
        </w:rPr>
        <w:t>issi</w:t>
      </w:r>
      <w:r w:rsidRPr="00BC2899">
        <w:rPr>
          <w:rFonts w:ascii="Times New Roman" w:hAnsi="Times New Roman" w:cs="Times New Roman"/>
          <w:spacing w:val="2"/>
        </w:rPr>
        <w:t>o</w:t>
      </w:r>
      <w:r w:rsidRPr="00BC2899">
        <w:rPr>
          <w:rFonts w:ascii="Times New Roman" w:hAnsi="Times New Roman" w:cs="Times New Roman"/>
        </w:rPr>
        <w:t>n to</w:t>
      </w:r>
      <w:r w:rsidRPr="00BC2899">
        <w:rPr>
          <w:rFonts w:ascii="Times New Roman" w:hAnsi="Times New Roman" w:cs="Times New Roman"/>
          <w:spacing w:val="-2"/>
        </w:rPr>
        <w:t xml:space="preserve"> </w:t>
      </w:r>
      <w:r w:rsidRPr="00BC2899">
        <w:rPr>
          <w:rFonts w:ascii="Times New Roman" w:hAnsi="Times New Roman" w:cs="Times New Roman"/>
        </w:rPr>
        <w:t>a nur</w:t>
      </w:r>
      <w:r w:rsidRPr="00BC2899">
        <w:rPr>
          <w:rFonts w:ascii="Times New Roman" w:hAnsi="Times New Roman" w:cs="Times New Roman"/>
          <w:spacing w:val="-2"/>
        </w:rPr>
        <w:t>s</w:t>
      </w:r>
      <w:r w:rsidRPr="00BC2899">
        <w:rPr>
          <w:rFonts w:ascii="Times New Roman" w:hAnsi="Times New Roman" w:cs="Times New Roman"/>
        </w:rPr>
        <w:t>ing</w:t>
      </w:r>
      <w:r w:rsidRPr="00BC2899">
        <w:rPr>
          <w:rFonts w:ascii="Times New Roman" w:hAnsi="Times New Roman" w:cs="Times New Roman"/>
          <w:spacing w:val="-3"/>
        </w:rPr>
        <w:t xml:space="preserve"> </w:t>
      </w:r>
      <w:r w:rsidRPr="00BC2899">
        <w:rPr>
          <w:rFonts w:ascii="Times New Roman" w:hAnsi="Times New Roman" w:cs="Times New Roman"/>
        </w:rPr>
        <w:t>facility</w:t>
      </w:r>
      <w:r w:rsidRPr="00BC2899">
        <w:rPr>
          <w:rFonts w:ascii="Times New Roman" w:hAnsi="Times New Roman" w:cs="Times New Roman"/>
          <w:spacing w:val="-4"/>
        </w:rPr>
        <w:t xml:space="preserve"> </w:t>
      </w:r>
      <w:r w:rsidRPr="00BC2899">
        <w:rPr>
          <w:rFonts w:ascii="Times New Roman" w:hAnsi="Times New Roman" w:cs="Times New Roman"/>
          <w:spacing w:val="-1"/>
        </w:rPr>
        <w:t>t</w:t>
      </w:r>
      <w:r w:rsidRPr="00BC2899">
        <w:rPr>
          <w:rFonts w:ascii="Times New Roman" w:hAnsi="Times New Roman" w:cs="Times New Roman"/>
        </w:rPr>
        <w:t xml:space="preserve">o </w:t>
      </w:r>
      <w:r w:rsidR="001941D5" w:rsidRPr="00BC2899">
        <w:rPr>
          <w:rFonts w:ascii="Times New Roman" w:hAnsi="Times New Roman" w:cs="Times New Roman"/>
        </w:rPr>
        <w:t>identify</w:t>
      </w:r>
      <w:r w:rsidR="001941D5" w:rsidRPr="00BC2899">
        <w:rPr>
          <w:rFonts w:ascii="Times New Roman" w:hAnsi="Times New Roman" w:cs="Times New Roman"/>
          <w:spacing w:val="-3"/>
        </w:rPr>
        <w:t xml:space="preserve"> </w:t>
      </w:r>
      <w:r w:rsidRPr="00BC2899">
        <w:rPr>
          <w:rFonts w:ascii="Times New Roman" w:hAnsi="Times New Roman" w:cs="Times New Roman"/>
        </w:rPr>
        <w:t>indiv</w:t>
      </w:r>
      <w:r w:rsidRPr="00BC2899">
        <w:rPr>
          <w:rFonts w:ascii="Times New Roman" w:hAnsi="Times New Roman" w:cs="Times New Roman"/>
          <w:spacing w:val="-1"/>
        </w:rPr>
        <w:t>i</w:t>
      </w:r>
      <w:r w:rsidRPr="00BC2899">
        <w:rPr>
          <w:rFonts w:ascii="Times New Roman" w:hAnsi="Times New Roman" w:cs="Times New Roman"/>
        </w:rPr>
        <w:t>dual</w:t>
      </w:r>
      <w:r w:rsidR="001941D5" w:rsidRPr="00BC2899">
        <w:rPr>
          <w:rFonts w:ascii="Times New Roman" w:hAnsi="Times New Roman" w:cs="Times New Roman"/>
        </w:rPr>
        <w:t>s</w:t>
      </w:r>
      <w:r w:rsidRPr="00BC2899">
        <w:rPr>
          <w:rFonts w:ascii="Times New Roman" w:hAnsi="Times New Roman" w:cs="Times New Roman"/>
          <w:spacing w:val="-4"/>
        </w:rPr>
        <w:t xml:space="preserve"> </w:t>
      </w:r>
      <w:r w:rsidR="001941D5" w:rsidRPr="00BC2899">
        <w:rPr>
          <w:rFonts w:ascii="Times New Roman" w:hAnsi="Times New Roman" w:cs="Times New Roman"/>
        </w:rPr>
        <w:t>who have or are suspected to have ID, DD, and/or SMI</w:t>
      </w:r>
      <w:r w:rsidRPr="00BC2899">
        <w:rPr>
          <w:rFonts w:ascii="Times New Roman" w:hAnsi="Times New Roman" w:cs="Times New Roman"/>
        </w:rPr>
        <w:t>.</w:t>
      </w:r>
    </w:p>
    <w:p w14:paraId="0D534F47" w14:textId="77777777" w:rsidR="0088304D" w:rsidRPr="00BC2899" w:rsidRDefault="0088304D" w:rsidP="001571E6">
      <w:pPr>
        <w:widowControl w:val="0"/>
        <w:autoSpaceDE w:val="0"/>
        <w:autoSpaceDN w:val="0"/>
        <w:adjustRightInd w:val="0"/>
        <w:spacing w:before="13" w:after="0" w:line="240" w:lineRule="exact"/>
        <w:ind w:left="720"/>
        <w:rPr>
          <w:rFonts w:ascii="Times New Roman" w:hAnsi="Times New Roman" w:cs="Times New Roman"/>
          <w:sz w:val="24"/>
          <w:szCs w:val="24"/>
        </w:rPr>
      </w:pPr>
    </w:p>
    <w:p w14:paraId="5015144F" w14:textId="77777777" w:rsidR="007D3066" w:rsidRPr="00BC2899" w:rsidRDefault="0088304D" w:rsidP="00F23418">
      <w:pPr>
        <w:widowControl w:val="0"/>
        <w:autoSpaceDE w:val="0"/>
        <w:autoSpaceDN w:val="0"/>
        <w:adjustRightInd w:val="0"/>
        <w:spacing w:after="0" w:line="240" w:lineRule="auto"/>
        <w:ind w:left="756" w:right="80" w:hanging="36"/>
        <w:rPr>
          <w:rFonts w:ascii="Times New Roman" w:hAnsi="Times New Roman" w:cs="Times New Roman"/>
          <w:spacing w:val="43"/>
        </w:rPr>
      </w:pPr>
      <w:r w:rsidRPr="00BC2899">
        <w:rPr>
          <w:rFonts w:ascii="Times New Roman" w:hAnsi="Times New Roman" w:cs="Times New Roman"/>
        </w:rPr>
        <w:t>(B</w:t>
      </w:r>
      <w:proofErr w:type="gramStart"/>
      <w:r w:rsidRPr="00BC2899">
        <w:rPr>
          <w:rFonts w:ascii="Times New Roman" w:hAnsi="Times New Roman" w:cs="Times New Roman"/>
        </w:rPr>
        <w:t>)</w:t>
      </w:r>
      <w:r w:rsidR="00BC2899">
        <w:rPr>
          <w:rFonts w:ascii="Times New Roman" w:hAnsi="Times New Roman" w:cs="Times New Roman"/>
          <w:szCs w:val="20"/>
        </w:rPr>
        <w:t xml:space="preserve">  </w:t>
      </w:r>
      <w:r w:rsidR="007D3066" w:rsidRPr="00BC2899">
        <w:rPr>
          <w:rFonts w:ascii="Times New Roman" w:hAnsi="Times New Roman" w:cs="Times New Roman"/>
          <w:u w:val="single"/>
        </w:rPr>
        <w:t>PASRR</w:t>
      </w:r>
      <w:proofErr w:type="gramEnd"/>
      <w:r w:rsidR="007D3066" w:rsidRPr="00BC2899">
        <w:rPr>
          <w:rFonts w:ascii="Times New Roman" w:hAnsi="Times New Roman" w:cs="Times New Roman"/>
          <w:u w:val="single"/>
        </w:rPr>
        <w:t xml:space="preserve"> Level I Screening</w:t>
      </w:r>
      <w:r w:rsidR="00F23418" w:rsidRPr="00BC2899">
        <w:rPr>
          <w:rFonts w:ascii="Times New Roman" w:hAnsi="Times New Roman" w:cs="Times New Roman"/>
        </w:rPr>
        <w:t>.</w:t>
      </w:r>
    </w:p>
    <w:p w14:paraId="53B8F968" w14:textId="1A733325" w:rsidR="007D3066" w:rsidRPr="00BC2899" w:rsidRDefault="007D3066" w:rsidP="004B1F86">
      <w:pPr>
        <w:widowControl w:val="0"/>
        <w:autoSpaceDE w:val="0"/>
        <w:autoSpaceDN w:val="0"/>
        <w:adjustRightInd w:val="0"/>
        <w:spacing w:after="0" w:line="240" w:lineRule="auto"/>
        <w:ind w:left="1123" w:hanging="43"/>
        <w:rPr>
          <w:rFonts w:ascii="Times New Roman" w:hAnsi="Times New Roman" w:cs="Times New Roman"/>
          <w:spacing w:val="-7"/>
        </w:rPr>
      </w:pPr>
      <w:r w:rsidRPr="00BC2899">
        <w:rPr>
          <w:rFonts w:ascii="Times New Roman" w:hAnsi="Times New Roman" w:cs="Times New Roman"/>
        </w:rPr>
        <w:t>(1</w:t>
      </w:r>
      <w:proofErr w:type="gramStart"/>
      <w:r w:rsidRPr="00BC2899">
        <w:rPr>
          <w:rFonts w:ascii="Times New Roman" w:hAnsi="Times New Roman" w:cs="Times New Roman"/>
        </w:rPr>
        <w:t>)  A</w:t>
      </w:r>
      <w:proofErr w:type="gramEnd"/>
      <w:r w:rsidRPr="00BC2899">
        <w:rPr>
          <w:rFonts w:ascii="Times New Roman" w:hAnsi="Times New Roman" w:cs="Times New Roman"/>
        </w:rPr>
        <w:t xml:space="preserve"> Level I screening using the EOHHS PAS</w:t>
      </w:r>
      <w:r w:rsidR="0071114A" w:rsidRPr="00BC2899">
        <w:rPr>
          <w:rFonts w:ascii="Times New Roman" w:hAnsi="Times New Roman" w:cs="Times New Roman"/>
        </w:rPr>
        <w:t>R</w:t>
      </w:r>
      <w:r w:rsidRPr="00BC2899">
        <w:rPr>
          <w:rFonts w:ascii="Times New Roman" w:hAnsi="Times New Roman" w:cs="Times New Roman"/>
        </w:rPr>
        <w:t>R</w:t>
      </w:r>
      <w:r w:rsidRPr="00BC2899" w:rsidDel="007D3066">
        <w:rPr>
          <w:rFonts w:ascii="Times New Roman" w:hAnsi="Times New Roman" w:cs="Times New Roman"/>
        </w:rPr>
        <w:t xml:space="preserve"> </w:t>
      </w:r>
      <w:r w:rsidR="0088304D" w:rsidRPr="00BC2899">
        <w:rPr>
          <w:rFonts w:ascii="Times New Roman" w:hAnsi="Times New Roman" w:cs="Times New Roman"/>
        </w:rPr>
        <w:t xml:space="preserve">Level I </w:t>
      </w:r>
      <w:r w:rsidRPr="00BC2899">
        <w:rPr>
          <w:rFonts w:ascii="Times New Roman" w:hAnsi="Times New Roman" w:cs="Times New Roman"/>
        </w:rPr>
        <w:t xml:space="preserve">Screening </w:t>
      </w:r>
      <w:r w:rsidR="0088304D" w:rsidRPr="00BC2899">
        <w:rPr>
          <w:rFonts w:ascii="Times New Roman" w:hAnsi="Times New Roman" w:cs="Times New Roman"/>
        </w:rPr>
        <w:t xml:space="preserve">form </w:t>
      </w:r>
      <w:r w:rsidRPr="00BC2899">
        <w:rPr>
          <w:rFonts w:ascii="Times New Roman" w:hAnsi="Times New Roman" w:cs="Times New Roman"/>
        </w:rPr>
        <w:t xml:space="preserve">(Level I Screening Form) must be completed prior to </w:t>
      </w:r>
      <w:r w:rsidR="0088304D" w:rsidRPr="00BC2899">
        <w:rPr>
          <w:rFonts w:ascii="Times New Roman" w:hAnsi="Times New Roman" w:cs="Times New Roman"/>
        </w:rPr>
        <w:t>admission</w:t>
      </w:r>
      <w:r w:rsidRPr="00BC2899">
        <w:t xml:space="preserve"> </w:t>
      </w:r>
      <w:r w:rsidRPr="00BC2899">
        <w:rPr>
          <w:rFonts w:ascii="Times New Roman" w:hAnsi="Times New Roman" w:cs="Times New Roman"/>
        </w:rPr>
        <w:t>for all individuals seeking admission to a nursing facility, regardless of payment source</w:t>
      </w:r>
      <w:r w:rsidR="0088304D" w:rsidRPr="00BC2899">
        <w:rPr>
          <w:rFonts w:ascii="Times New Roman" w:hAnsi="Times New Roman" w:cs="Times New Roman"/>
        </w:rPr>
        <w:t>.</w:t>
      </w:r>
    </w:p>
    <w:p w14:paraId="7A44FB65" w14:textId="49BAB309" w:rsidR="0088304D" w:rsidRPr="00BC2899" w:rsidRDefault="007D3066" w:rsidP="004B1F86">
      <w:pPr>
        <w:widowControl w:val="0"/>
        <w:autoSpaceDE w:val="0"/>
        <w:autoSpaceDN w:val="0"/>
        <w:adjustRightInd w:val="0"/>
        <w:spacing w:after="0" w:line="240" w:lineRule="auto"/>
        <w:ind w:left="1123" w:hanging="43"/>
        <w:rPr>
          <w:rFonts w:ascii="Times New Roman" w:hAnsi="Times New Roman" w:cs="Times New Roman"/>
        </w:rPr>
      </w:pPr>
      <w:r w:rsidRPr="00BC2899">
        <w:rPr>
          <w:rFonts w:ascii="Times New Roman" w:hAnsi="Times New Roman" w:cs="Times New Roman"/>
        </w:rPr>
        <w:t>(2</w:t>
      </w:r>
      <w:proofErr w:type="gramStart"/>
      <w:r w:rsidRPr="00BC2899">
        <w:rPr>
          <w:rFonts w:ascii="Times New Roman" w:hAnsi="Times New Roman" w:cs="Times New Roman"/>
        </w:rPr>
        <w:t xml:space="preserve">)  </w:t>
      </w:r>
      <w:r w:rsidR="0088304D" w:rsidRPr="00BC2899">
        <w:rPr>
          <w:rFonts w:ascii="Times New Roman" w:hAnsi="Times New Roman" w:cs="Times New Roman"/>
        </w:rPr>
        <w:t>The</w:t>
      </w:r>
      <w:proofErr w:type="gramEnd"/>
      <w:r w:rsidR="0088304D" w:rsidRPr="00BC2899">
        <w:rPr>
          <w:rFonts w:ascii="Times New Roman" w:hAnsi="Times New Roman" w:cs="Times New Roman"/>
          <w:spacing w:val="1"/>
        </w:rPr>
        <w:t xml:space="preserve"> </w:t>
      </w:r>
      <w:r w:rsidRPr="00BC2899">
        <w:rPr>
          <w:rFonts w:ascii="Times New Roman" w:hAnsi="Times New Roman" w:cs="Times New Roman"/>
          <w:spacing w:val="-1"/>
        </w:rPr>
        <w:t xml:space="preserve">Level </w:t>
      </w:r>
      <w:r w:rsidR="0020768C" w:rsidRPr="00BC2899">
        <w:rPr>
          <w:rFonts w:ascii="Times New Roman" w:hAnsi="Times New Roman" w:cs="Times New Roman"/>
        </w:rPr>
        <w:t>I</w:t>
      </w:r>
      <w:r w:rsidRPr="00BC2899">
        <w:rPr>
          <w:rFonts w:ascii="Times New Roman" w:hAnsi="Times New Roman" w:cs="Times New Roman"/>
          <w:spacing w:val="-1"/>
        </w:rPr>
        <w:t xml:space="preserve"> </w:t>
      </w:r>
      <w:r w:rsidR="0071114A" w:rsidRPr="00BC2899">
        <w:rPr>
          <w:rFonts w:ascii="Times New Roman" w:hAnsi="Times New Roman" w:cs="Times New Roman"/>
          <w:spacing w:val="-1"/>
        </w:rPr>
        <w:t>S</w:t>
      </w:r>
      <w:r w:rsidRPr="00BC2899">
        <w:rPr>
          <w:rFonts w:ascii="Times New Roman" w:hAnsi="Times New Roman" w:cs="Times New Roman"/>
          <w:spacing w:val="-1"/>
        </w:rPr>
        <w:t xml:space="preserve">creening </w:t>
      </w:r>
      <w:r w:rsidR="0071114A" w:rsidRPr="00BC2899">
        <w:rPr>
          <w:rFonts w:ascii="Times New Roman" w:hAnsi="Times New Roman" w:cs="Times New Roman"/>
        </w:rPr>
        <w:t>F</w:t>
      </w:r>
      <w:r w:rsidR="0088304D" w:rsidRPr="00BC2899">
        <w:rPr>
          <w:rFonts w:ascii="Times New Roman" w:hAnsi="Times New Roman" w:cs="Times New Roman"/>
        </w:rPr>
        <w:t>orm</w:t>
      </w:r>
      <w:r w:rsidR="0088304D" w:rsidRPr="00BC2899">
        <w:rPr>
          <w:rFonts w:ascii="Times New Roman" w:hAnsi="Times New Roman" w:cs="Times New Roman"/>
          <w:spacing w:val="-4"/>
        </w:rPr>
        <w:t xml:space="preserve"> </w:t>
      </w:r>
      <w:r w:rsidR="0088304D" w:rsidRPr="00BC2899">
        <w:rPr>
          <w:rFonts w:ascii="Times New Roman" w:hAnsi="Times New Roman" w:cs="Times New Roman"/>
          <w:spacing w:val="-2"/>
        </w:rPr>
        <w:t>m</w:t>
      </w:r>
      <w:r w:rsidR="0088304D" w:rsidRPr="00BC2899">
        <w:rPr>
          <w:rFonts w:ascii="Times New Roman" w:hAnsi="Times New Roman" w:cs="Times New Roman"/>
          <w:spacing w:val="1"/>
        </w:rPr>
        <w:t>u</w:t>
      </w:r>
      <w:r w:rsidR="0088304D" w:rsidRPr="00BC2899">
        <w:rPr>
          <w:rFonts w:ascii="Times New Roman" w:hAnsi="Times New Roman" w:cs="Times New Roman"/>
        </w:rPr>
        <w:t xml:space="preserve">st </w:t>
      </w:r>
      <w:r w:rsidRPr="00BC2899">
        <w:rPr>
          <w:rFonts w:ascii="Times New Roman" w:hAnsi="Times New Roman" w:cs="Times New Roman"/>
        </w:rPr>
        <w:t xml:space="preserve">also </w:t>
      </w:r>
      <w:r w:rsidR="0088304D" w:rsidRPr="00BC2899">
        <w:rPr>
          <w:rFonts w:ascii="Times New Roman" w:hAnsi="Times New Roman" w:cs="Times New Roman"/>
        </w:rPr>
        <w:t>be</w:t>
      </w:r>
      <w:r w:rsidR="0088304D" w:rsidRPr="00BC2899">
        <w:rPr>
          <w:rFonts w:ascii="Times New Roman" w:hAnsi="Times New Roman" w:cs="Times New Roman"/>
          <w:spacing w:val="-2"/>
        </w:rPr>
        <w:t xml:space="preserve"> </w:t>
      </w:r>
      <w:r w:rsidRPr="00BC2899">
        <w:rPr>
          <w:rFonts w:ascii="Times New Roman" w:hAnsi="Times New Roman" w:cs="Times New Roman"/>
          <w:spacing w:val="-2"/>
        </w:rPr>
        <w:t>completed for resident reviews, upon a significant change in condition, and in any other circumstance required by EOHHS in sub-regulatory guidance</w:t>
      </w:r>
      <w:r w:rsidR="005363F2" w:rsidRPr="00BC2899">
        <w:rPr>
          <w:rFonts w:ascii="Times New Roman" w:hAnsi="Times New Roman" w:cs="Times New Roman"/>
          <w:spacing w:val="-2"/>
        </w:rPr>
        <w:t>.</w:t>
      </w:r>
      <w:r w:rsidRPr="00BC2899">
        <w:rPr>
          <w:rFonts w:ascii="Times New Roman" w:hAnsi="Times New Roman" w:cs="Times New Roman"/>
          <w:spacing w:val="-2"/>
        </w:rPr>
        <w:t xml:space="preserve"> The completed Level I </w:t>
      </w:r>
      <w:r w:rsidR="0071114A" w:rsidRPr="00BC2899">
        <w:rPr>
          <w:rFonts w:ascii="Times New Roman" w:hAnsi="Times New Roman" w:cs="Times New Roman"/>
          <w:spacing w:val="-2"/>
        </w:rPr>
        <w:t>S</w:t>
      </w:r>
      <w:r w:rsidRPr="00BC2899">
        <w:rPr>
          <w:rFonts w:ascii="Times New Roman" w:hAnsi="Times New Roman" w:cs="Times New Roman"/>
          <w:spacing w:val="-2"/>
        </w:rPr>
        <w:t xml:space="preserve">creening </w:t>
      </w:r>
      <w:r w:rsidR="0071114A" w:rsidRPr="00BC2899">
        <w:rPr>
          <w:rFonts w:ascii="Times New Roman" w:hAnsi="Times New Roman" w:cs="Times New Roman"/>
          <w:spacing w:val="-2"/>
        </w:rPr>
        <w:t>F</w:t>
      </w:r>
      <w:r w:rsidRPr="00BC2899">
        <w:rPr>
          <w:rFonts w:ascii="Times New Roman" w:hAnsi="Times New Roman" w:cs="Times New Roman"/>
          <w:spacing w:val="-2"/>
        </w:rPr>
        <w:t xml:space="preserve">orm must be submitted to the appropriate PASRR authority (DDS or its designee for ID or DD; DMH or its designee for SMI) and </w:t>
      </w:r>
      <w:r w:rsidR="0020768C" w:rsidRPr="00BC2899">
        <w:rPr>
          <w:rFonts w:ascii="Times New Roman" w:hAnsi="Times New Roman" w:cs="Times New Roman"/>
          <w:spacing w:val="-2"/>
        </w:rPr>
        <w:t xml:space="preserve">be </w:t>
      </w:r>
      <w:r w:rsidR="0088304D" w:rsidRPr="00BC2899">
        <w:rPr>
          <w:rFonts w:ascii="Times New Roman" w:hAnsi="Times New Roman" w:cs="Times New Roman"/>
        </w:rPr>
        <w:t>kept</w:t>
      </w:r>
      <w:r w:rsidR="0088304D" w:rsidRPr="00BC2899">
        <w:rPr>
          <w:rFonts w:ascii="Times New Roman" w:hAnsi="Times New Roman" w:cs="Times New Roman"/>
          <w:spacing w:val="-2"/>
        </w:rPr>
        <w:t xml:space="preserve"> </w:t>
      </w:r>
      <w:r w:rsidR="0088304D" w:rsidRPr="00BC2899">
        <w:rPr>
          <w:rFonts w:ascii="Times New Roman" w:hAnsi="Times New Roman" w:cs="Times New Roman"/>
        </w:rPr>
        <w:t>in</w:t>
      </w:r>
      <w:r w:rsidR="0088304D" w:rsidRPr="00BC2899">
        <w:rPr>
          <w:rFonts w:ascii="Times New Roman" w:hAnsi="Times New Roman" w:cs="Times New Roman"/>
          <w:spacing w:val="-2"/>
        </w:rPr>
        <w:t xml:space="preserve"> </w:t>
      </w:r>
      <w:r w:rsidR="0088304D" w:rsidRPr="00BC2899">
        <w:rPr>
          <w:rFonts w:ascii="Times New Roman" w:hAnsi="Times New Roman" w:cs="Times New Roman"/>
          <w:spacing w:val="-1"/>
        </w:rPr>
        <w:t>t</w:t>
      </w:r>
      <w:r w:rsidR="0088304D" w:rsidRPr="00BC2899">
        <w:rPr>
          <w:rFonts w:ascii="Times New Roman" w:hAnsi="Times New Roman" w:cs="Times New Roman"/>
          <w:spacing w:val="1"/>
        </w:rPr>
        <w:t>h</w:t>
      </w:r>
      <w:r w:rsidR="0088304D" w:rsidRPr="00BC2899">
        <w:rPr>
          <w:rFonts w:ascii="Times New Roman" w:hAnsi="Times New Roman" w:cs="Times New Roman"/>
        </w:rPr>
        <w:t>e</w:t>
      </w:r>
      <w:r w:rsidR="0088304D" w:rsidRPr="00BC2899">
        <w:rPr>
          <w:rFonts w:ascii="Times New Roman" w:hAnsi="Times New Roman" w:cs="Times New Roman"/>
          <w:spacing w:val="-1"/>
        </w:rPr>
        <w:t xml:space="preserve"> </w:t>
      </w:r>
      <w:r w:rsidR="0088304D" w:rsidRPr="00BC2899">
        <w:rPr>
          <w:rFonts w:ascii="Times New Roman" w:hAnsi="Times New Roman" w:cs="Times New Roman"/>
        </w:rPr>
        <w:t>residen</w:t>
      </w:r>
      <w:r w:rsidR="0088304D" w:rsidRPr="00BC2899">
        <w:rPr>
          <w:rFonts w:ascii="Times New Roman" w:hAnsi="Times New Roman" w:cs="Times New Roman"/>
          <w:spacing w:val="-1"/>
        </w:rPr>
        <w:t>t</w:t>
      </w:r>
      <w:r w:rsidR="0088304D" w:rsidRPr="00BC2899">
        <w:rPr>
          <w:rFonts w:ascii="Times New Roman" w:hAnsi="Times New Roman" w:cs="Times New Roman"/>
        </w:rPr>
        <w:t>’s</w:t>
      </w:r>
      <w:r w:rsidR="0088304D" w:rsidRPr="00BC2899">
        <w:rPr>
          <w:rFonts w:ascii="Times New Roman" w:hAnsi="Times New Roman" w:cs="Times New Roman"/>
          <w:spacing w:val="-6"/>
        </w:rPr>
        <w:t xml:space="preserve"> </w:t>
      </w:r>
      <w:r w:rsidR="0088304D" w:rsidRPr="00BC2899">
        <w:rPr>
          <w:rFonts w:ascii="Times New Roman" w:hAnsi="Times New Roman" w:cs="Times New Roman"/>
        </w:rPr>
        <w:t>medical</w:t>
      </w:r>
      <w:r w:rsidR="0088304D" w:rsidRPr="00BC2899">
        <w:rPr>
          <w:rFonts w:ascii="Times New Roman" w:hAnsi="Times New Roman" w:cs="Times New Roman"/>
          <w:spacing w:val="-6"/>
        </w:rPr>
        <w:t xml:space="preserve"> </w:t>
      </w:r>
      <w:r w:rsidR="0088304D" w:rsidRPr="00BC2899">
        <w:rPr>
          <w:rFonts w:ascii="Times New Roman" w:hAnsi="Times New Roman" w:cs="Times New Roman"/>
        </w:rPr>
        <w:t>record</w:t>
      </w:r>
      <w:r w:rsidRPr="00BC2899">
        <w:rPr>
          <w:rFonts w:ascii="Times New Roman" w:hAnsi="Times New Roman" w:cs="Times New Roman"/>
        </w:rPr>
        <w:t xml:space="preserve"> at the facility</w:t>
      </w:r>
      <w:r w:rsidR="0088304D" w:rsidRPr="00BC2899">
        <w:rPr>
          <w:rFonts w:ascii="Times New Roman" w:hAnsi="Times New Roman" w:cs="Times New Roman"/>
        </w:rPr>
        <w:t>.</w:t>
      </w:r>
    </w:p>
    <w:p w14:paraId="436D521E" w14:textId="77777777" w:rsidR="0088304D" w:rsidRPr="00BC2899" w:rsidRDefault="0088304D" w:rsidP="001571E6">
      <w:pPr>
        <w:widowControl w:val="0"/>
        <w:autoSpaceDE w:val="0"/>
        <w:autoSpaceDN w:val="0"/>
        <w:adjustRightInd w:val="0"/>
        <w:spacing w:before="12" w:after="0" w:line="240" w:lineRule="exact"/>
        <w:ind w:left="720"/>
        <w:rPr>
          <w:rFonts w:ascii="Times New Roman" w:hAnsi="Times New Roman" w:cs="Times New Roman"/>
          <w:sz w:val="24"/>
          <w:szCs w:val="24"/>
        </w:rPr>
      </w:pPr>
    </w:p>
    <w:p w14:paraId="6DB8CF00" w14:textId="32846A4B" w:rsidR="00034B94" w:rsidRDefault="0088304D" w:rsidP="00034B94">
      <w:pPr>
        <w:widowControl w:val="0"/>
        <w:autoSpaceDE w:val="0"/>
        <w:autoSpaceDN w:val="0"/>
        <w:adjustRightInd w:val="0"/>
        <w:spacing w:after="0" w:line="240" w:lineRule="auto"/>
        <w:ind w:left="720" w:right="178"/>
        <w:rPr>
          <w:rFonts w:ascii="Times New Roman" w:hAnsi="Times New Roman" w:cs="Times New Roman"/>
          <w:spacing w:val="-2"/>
        </w:rPr>
      </w:pPr>
      <w:r w:rsidRPr="00BC2899">
        <w:rPr>
          <w:rFonts w:ascii="Times New Roman" w:hAnsi="Times New Roman" w:cs="Times New Roman"/>
        </w:rPr>
        <w:t>(C)</w:t>
      </w:r>
      <w:r w:rsidR="00BC2899">
        <w:rPr>
          <w:rFonts w:ascii="Times New Roman" w:hAnsi="Times New Roman" w:cs="Times New Roman"/>
        </w:rPr>
        <w:t xml:space="preserve"> </w:t>
      </w:r>
      <w:r w:rsidRPr="00BC2899">
        <w:rPr>
          <w:rFonts w:ascii="Times New Roman" w:hAnsi="Times New Roman" w:cs="Times New Roman"/>
          <w:spacing w:val="42"/>
        </w:rPr>
        <w:t xml:space="preserve"> </w:t>
      </w:r>
      <w:r w:rsidR="007D3066" w:rsidRPr="00BC2899">
        <w:rPr>
          <w:rFonts w:ascii="Times New Roman" w:hAnsi="Times New Roman" w:cs="Times New Roman"/>
          <w:spacing w:val="-2"/>
          <w:u w:val="single"/>
        </w:rPr>
        <w:t>Referrals for PASRR Level II Evaluation and Resident Review</w:t>
      </w:r>
      <w:r w:rsidR="007D3066" w:rsidRPr="00BC2899">
        <w:rPr>
          <w:rFonts w:ascii="Times New Roman" w:hAnsi="Times New Roman" w:cs="Times New Roman"/>
          <w:spacing w:val="-2"/>
        </w:rPr>
        <w:t>.  If the Level I screening indicates that the individual has or is suspected of having ID, DD, and/or SMI, the screener must make the applicable referral or referrals to the appropriate PASRR authority (DDS or its designee for ID or DD; DMH or its designee for SMI) to complete a Level II evaluation and determination in accordance with any applicable sub-regulatory guidance.</w:t>
      </w:r>
    </w:p>
    <w:p w14:paraId="614B8B36" w14:textId="77777777" w:rsidR="00034B94" w:rsidRDefault="00034B94" w:rsidP="00034B94">
      <w:pPr>
        <w:widowControl w:val="0"/>
        <w:autoSpaceDE w:val="0"/>
        <w:autoSpaceDN w:val="0"/>
        <w:adjustRightInd w:val="0"/>
        <w:spacing w:after="0" w:line="240" w:lineRule="auto"/>
        <w:ind w:left="720" w:right="178"/>
        <w:rPr>
          <w:rFonts w:ascii="Times New Roman" w:hAnsi="Times New Roman" w:cs="Times New Roman"/>
          <w:spacing w:val="-2"/>
        </w:rPr>
      </w:pPr>
    </w:p>
    <w:p w14:paraId="2A287208" w14:textId="507DC1DF" w:rsidR="00034B94" w:rsidRPr="00BC2899" w:rsidRDefault="00034B94" w:rsidP="00034B94">
      <w:pPr>
        <w:widowControl w:val="0"/>
        <w:autoSpaceDE w:val="0"/>
        <w:autoSpaceDN w:val="0"/>
        <w:adjustRightInd w:val="0"/>
        <w:spacing w:after="0" w:line="240" w:lineRule="auto"/>
        <w:ind w:left="720" w:right="160"/>
        <w:rPr>
          <w:rFonts w:ascii="Times New Roman" w:hAnsi="Times New Roman" w:cs="Times New Roman"/>
          <w:spacing w:val="43"/>
        </w:rPr>
      </w:pPr>
      <w:r w:rsidRPr="00BC2899">
        <w:rPr>
          <w:rFonts w:ascii="Times New Roman" w:hAnsi="Times New Roman" w:cs="Times New Roman"/>
        </w:rPr>
        <w:t>(D)</w:t>
      </w:r>
      <w:r>
        <w:rPr>
          <w:rFonts w:ascii="Times New Roman" w:hAnsi="Times New Roman" w:cs="Times New Roman"/>
        </w:rPr>
        <w:t xml:space="preserve"> </w:t>
      </w:r>
      <w:r w:rsidRPr="00BC2899">
        <w:rPr>
          <w:rFonts w:ascii="Times New Roman" w:hAnsi="Times New Roman" w:cs="Times New Roman"/>
          <w:spacing w:val="43"/>
        </w:rPr>
        <w:t xml:space="preserve"> </w:t>
      </w:r>
      <w:r w:rsidRPr="00BC2899">
        <w:rPr>
          <w:rFonts w:ascii="Times New Roman" w:hAnsi="Times New Roman" w:cs="Times New Roman"/>
          <w:spacing w:val="-2"/>
          <w:u w:val="single"/>
        </w:rPr>
        <w:t>PASRR Level II Determination</w:t>
      </w:r>
    </w:p>
    <w:p w14:paraId="6CAB6775" w14:textId="2D0FF870" w:rsidR="00034B94" w:rsidRPr="00BC2899" w:rsidRDefault="00034B94" w:rsidP="004B1F86">
      <w:pPr>
        <w:widowControl w:val="0"/>
        <w:autoSpaceDE w:val="0"/>
        <w:autoSpaceDN w:val="0"/>
        <w:adjustRightInd w:val="0"/>
        <w:spacing w:after="0" w:line="240" w:lineRule="auto"/>
        <w:ind w:left="1080"/>
        <w:rPr>
          <w:rFonts w:ascii="Times New Roman" w:hAnsi="Times New Roman" w:cs="Times New Roman"/>
          <w:spacing w:val="45"/>
        </w:rPr>
      </w:pPr>
      <w:r w:rsidRPr="00BC2899">
        <w:rPr>
          <w:rFonts w:ascii="Times New Roman" w:hAnsi="Times New Roman" w:cs="Times New Roman"/>
        </w:rPr>
        <w:t xml:space="preserve">(1) </w:t>
      </w:r>
      <w:r>
        <w:rPr>
          <w:rFonts w:ascii="Times New Roman" w:hAnsi="Times New Roman" w:cs="Times New Roman"/>
        </w:rPr>
        <w:t xml:space="preserve"> </w:t>
      </w:r>
      <w:r w:rsidRPr="00BC2899">
        <w:rPr>
          <w:rFonts w:ascii="Times New Roman" w:hAnsi="Times New Roman" w:cs="Times New Roman"/>
        </w:rPr>
        <w:t>Prior to</w:t>
      </w:r>
      <w:r w:rsidRPr="00BC2899">
        <w:rPr>
          <w:rFonts w:ascii="Times New Roman" w:hAnsi="Times New Roman" w:cs="Times New Roman"/>
          <w:spacing w:val="-2"/>
        </w:rPr>
        <w:t xml:space="preserve"> </w:t>
      </w:r>
      <w:r w:rsidRPr="00BC2899">
        <w:rPr>
          <w:rFonts w:ascii="Times New Roman" w:hAnsi="Times New Roman" w:cs="Times New Roman"/>
        </w:rPr>
        <w:t>ad</w:t>
      </w:r>
      <w:r w:rsidRPr="00BC2899">
        <w:rPr>
          <w:rFonts w:ascii="Times New Roman" w:hAnsi="Times New Roman" w:cs="Times New Roman"/>
          <w:spacing w:val="-2"/>
        </w:rPr>
        <w:t>m</w:t>
      </w:r>
      <w:r w:rsidRPr="00BC2899">
        <w:rPr>
          <w:rFonts w:ascii="Times New Roman" w:hAnsi="Times New Roman" w:cs="Times New Roman"/>
        </w:rPr>
        <w:t>itting individuals</w:t>
      </w:r>
      <w:r w:rsidRPr="00BC2899">
        <w:rPr>
          <w:rFonts w:ascii="Times New Roman" w:hAnsi="Times New Roman" w:cs="Times New Roman"/>
          <w:spacing w:val="-9"/>
        </w:rPr>
        <w:t xml:space="preserve"> </w:t>
      </w:r>
      <w:r w:rsidRPr="00BC2899">
        <w:rPr>
          <w:rFonts w:ascii="Times New Roman" w:hAnsi="Times New Roman" w:cs="Times New Roman"/>
        </w:rPr>
        <w:t>requiring</w:t>
      </w:r>
      <w:r w:rsidRPr="00BC2899">
        <w:rPr>
          <w:rFonts w:ascii="Times New Roman" w:hAnsi="Times New Roman" w:cs="Times New Roman"/>
          <w:spacing w:val="-7"/>
        </w:rPr>
        <w:t xml:space="preserve"> </w:t>
      </w:r>
      <w:r w:rsidRPr="00BC2899">
        <w:rPr>
          <w:rFonts w:ascii="Times New Roman" w:hAnsi="Times New Roman" w:cs="Times New Roman"/>
        </w:rPr>
        <w:t>a L</w:t>
      </w:r>
      <w:r w:rsidRPr="00BC2899">
        <w:rPr>
          <w:rFonts w:ascii="Times New Roman" w:hAnsi="Times New Roman" w:cs="Times New Roman"/>
          <w:spacing w:val="-2"/>
        </w:rPr>
        <w:t>e</w:t>
      </w:r>
      <w:r w:rsidRPr="00BC2899">
        <w:rPr>
          <w:rFonts w:ascii="Times New Roman" w:hAnsi="Times New Roman" w:cs="Times New Roman"/>
        </w:rPr>
        <w:t>vel</w:t>
      </w:r>
      <w:r w:rsidRPr="00BC2899">
        <w:rPr>
          <w:rFonts w:ascii="Times New Roman" w:hAnsi="Times New Roman" w:cs="Times New Roman"/>
          <w:spacing w:val="-1"/>
        </w:rPr>
        <w:t xml:space="preserve"> </w:t>
      </w:r>
      <w:r w:rsidRPr="00BC2899">
        <w:rPr>
          <w:rFonts w:ascii="Times New Roman" w:hAnsi="Times New Roman" w:cs="Times New Roman"/>
        </w:rPr>
        <w:t>II</w:t>
      </w:r>
      <w:r w:rsidRPr="00BC2899">
        <w:rPr>
          <w:rFonts w:ascii="Times New Roman" w:hAnsi="Times New Roman" w:cs="Times New Roman"/>
          <w:spacing w:val="-1"/>
        </w:rPr>
        <w:t xml:space="preserve"> PASRR evaluation and determination, </w:t>
      </w:r>
      <w:r w:rsidRPr="00BC2899">
        <w:rPr>
          <w:rFonts w:ascii="Times New Roman" w:hAnsi="Times New Roman" w:cs="Times New Roman"/>
        </w:rPr>
        <w:t>the</w:t>
      </w:r>
      <w:r w:rsidRPr="00BC2899">
        <w:rPr>
          <w:rFonts w:ascii="Times New Roman" w:hAnsi="Times New Roman" w:cs="Times New Roman"/>
          <w:spacing w:val="-2"/>
        </w:rPr>
        <w:t xml:space="preserve"> </w:t>
      </w:r>
      <w:r w:rsidRPr="00BC2899">
        <w:rPr>
          <w:rFonts w:ascii="Times New Roman" w:hAnsi="Times New Roman" w:cs="Times New Roman"/>
        </w:rPr>
        <w:t>nursing</w:t>
      </w:r>
      <w:r w:rsidRPr="00BC2899">
        <w:rPr>
          <w:rFonts w:ascii="Times New Roman" w:hAnsi="Times New Roman" w:cs="Times New Roman"/>
          <w:spacing w:val="-6"/>
        </w:rPr>
        <w:t xml:space="preserve"> </w:t>
      </w:r>
      <w:r w:rsidRPr="00BC2899">
        <w:rPr>
          <w:rFonts w:ascii="Times New Roman" w:hAnsi="Times New Roman" w:cs="Times New Roman"/>
        </w:rPr>
        <w:t>facility</w:t>
      </w:r>
      <w:r w:rsidRPr="00BC2899">
        <w:rPr>
          <w:rFonts w:ascii="Times New Roman" w:hAnsi="Times New Roman" w:cs="Times New Roman"/>
          <w:spacing w:val="-4"/>
        </w:rPr>
        <w:t xml:space="preserve"> </w:t>
      </w:r>
      <w:r w:rsidRPr="00BC2899">
        <w:rPr>
          <w:rFonts w:ascii="Times New Roman" w:hAnsi="Times New Roman" w:cs="Times New Roman"/>
          <w:spacing w:val="-2"/>
        </w:rPr>
        <w:t>m</w:t>
      </w:r>
      <w:r w:rsidRPr="00BC2899">
        <w:rPr>
          <w:rFonts w:ascii="Times New Roman" w:hAnsi="Times New Roman" w:cs="Times New Roman"/>
          <w:spacing w:val="1"/>
        </w:rPr>
        <w:t>u</w:t>
      </w:r>
      <w:r w:rsidRPr="00BC2899">
        <w:rPr>
          <w:rFonts w:ascii="Times New Roman" w:hAnsi="Times New Roman" w:cs="Times New Roman"/>
        </w:rPr>
        <w:t>st</w:t>
      </w:r>
      <w:r w:rsidRPr="00BC2899">
        <w:rPr>
          <w:rFonts w:ascii="Times New Roman" w:hAnsi="Times New Roman" w:cs="Times New Roman"/>
          <w:spacing w:val="-2"/>
        </w:rPr>
        <w:t xml:space="preserve"> </w:t>
      </w:r>
      <w:r w:rsidRPr="00BC2899">
        <w:rPr>
          <w:rFonts w:ascii="Times New Roman" w:hAnsi="Times New Roman" w:cs="Times New Roman"/>
        </w:rPr>
        <w:t>receive</w:t>
      </w:r>
      <w:r w:rsidRPr="00BC2899">
        <w:rPr>
          <w:rFonts w:ascii="Times New Roman" w:hAnsi="Times New Roman" w:cs="Times New Roman"/>
          <w:spacing w:val="-6"/>
        </w:rPr>
        <w:t xml:space="preserve"> </w:t>
      </w:r>
      <w:r w:rsidRPr="00BC2899">
        <w:rPr>
          <w:rFonts w:ascii="Times New Roman" w:hAnsi="Times New Roman" w:cs="Times New Roman"/>
        </w:rPr>
        <w:t>docu</w:t>
      </w:r>
      <w:r w:rsidRPr="00BC2899">
        <w:rPr>
          <w:rFonts w:ascii="Times New Roman" w:hAnsi="Times New Roman" w:cs="Times New Roman"/>
          <w:spacing w:val="-2"/>
        </w:rPr>
        <w:t>m</w:t>
      </w:r>
      <w:r w:rsidRPr="00BC2899">
        <w:rPr>
          <w:rFonts w:ascii="Times New Roman" w:hAnsi="Times New Roman" w:cs="Times New Roman"/>
        </w:rPr>
        <w:t>entati</w:t>
      </w:r>
      <w:r w:rsidRPr="00BC2899">
        <w:rPr>
          <w:rFonts w:ascii="Times New Roman" w:hAnsi="Times New Roman" w:cs="Times New Roman"/>
          <w:spacing w:val="2"/>
        </w:rPr>
        <w:t>o</w:t>
      </w:r>
      <w:r w:rsidRPr="00BC2899">
        <w:rPr>
          <w:rFonts w:ascii="Times New Roman" w:hAnsi="Times New Roman" w:cs="Times New Roman"/>
        </w:rPr>
        <w:t>n from</w:t>
      </w:r>
      <w:r w:rsidRPr="00BC2899">
        <w:rPr>
          <w:rFonts w:ascii="Times New Roman" w:hAnsi="Times New Roman" w:cs="Times New Roman"/>
          <w:spacing w:val="-1"/>
        </w:rPr>
        <w:t xml:space="preserve"> </w:t>
      </w:r>
      <w:r w:rsidRPr="00BC2899">
        <w:rPr>
          <w:rFonts w:ascii="Times New Roman" w:hAnsi="Times New Roman" w:cs="Times New Roman"/>
        </w:rPr>
        <w:t>the</w:t>
      </w:r>
      <w:r w:rsidRPr="00BC2899">
        <w:t xml:space="preserve"> </w:t>
      </w:r>
      <w:r w:rsidRPr="00BC2899">
        <w:rPr>
          <w:rFonts w:ascii="Times New Roman" w:hAnsi="Times New Roman" w:cs="Times New Roman"/>
        </w:rPr>
        <w:t>applicable PASRR authority</w:t>
      </w:r>
      <w:r w:rsidRPr="00BC2899">
        <w:rPr>
          <w:rFonts w:ascii="Times New Roman" w:hAnsi="Times New Roman" w:cs="Times New Roman"/>
          <w:spacing w:val="-9"/>
        </w:rPr>
        <w:t xml:space="preserve"> </w:t>
      </w:r>
      <w:r w:rsidRPr="00BC2899">
        <w:rPr>
          <w:rFonts w:ascii="Times New Roman" w:hAnsi="Times New Roman" w:cs="Times New Roman"/>
        </w:rPr>
        <w:t>determining</w:t>
      </w:r>
      <w:r w:rsidRPr="00BC2899">
        <w:rPr>
          <w:rFonts w:ascii="Times New Roman" w:hAnsi="Times New Roman" w:cs="Times New Roman"/>
          <w:spacing w:val="-6"/>
        </w:rPr>
        <w:t xml:space="preserve"> </w:t>
      </w:r>
      <w:r w:rsidRPr="00BC2899">
        <w:rPr>
          <w:rFonts w:ascii="Times New Roman" w:hAnsi="Times New Roman" w:cs="Times New Roman"/>
          <w:spacing w:val="-1"/>
        </w:rPr>
        <w:t>t</w:t>
      </w:r>
      <w:r w:rsidRPr="00BC2899">
        <w:rPr>
          <w:rFonts w:ascii="Times New Roman" w:hAnsi="Times New Roman" w:cs="Times New Roman"/>
          <w:spacing w:val="1"/>
        </w:rPr>
        <w:t>h</w:t>
      </w:r>
      <w:r w:rsidRPr="00BC2899">
        <w:rPr>
          <w:rFonts w:ascii="Times New Roman" w:hAnsi="Times New Roman" w:cs="Times New Roman"/>
        </w:rPr>
        <w:t>at</w:t>
      </w:r>
      <w:r w:rsidRPr="00BC2899">
        <w:rPr>
          <w:rFonts w:ascii="Times New Roman" w:hAnsi="Times New Roman" w:cs="Times New Roman"/>
          <w:spacing w:val="-1"/>
        </w:rPr>
        <w:t xml:space="preserve"> </w:t>
      </w:r>
      <w:r w:rsidRPr="00BC2899">
        <w:rPr>
          <w:rFonts w:ascii="Times New Roman" w:hAnsi="Times New Roman" w:cs="Times New Roman"/>
        </w:rPr>
        <w:t>t</w:t>
      </w:r>
      <w:r w:rsidRPr="00BC2899">
        <w:rPr>
          <w:rFonts w:ascii="Times New Roman" w:hAnsi="Times New Roman" w:cs="Times New Roman"/>
          <w:spacing w:val="-1"/>
        </w:rPr>
        <w:t>h</w:t>
      </w:r>
      <w:r w:rsidRPr="00BC2899">
        <w:rPr>
          <w:rFonts w:ascii="Times New Roman" w:hAnsi="Times New Roman" w:cs="Times New Roman"/>
        </w:rPr>
        <w:t>e</w:t>
      </w:r>
      <w:r w:rsidRPr="00BC2899">
        <w:rPr>
          <w:rFonts w:ascii="Times New Roman" w:hAnsi="Times New Roman" w:cs="Times New Roman"/>
          <w:spacing w:val="-1"/>
        </w:rPr>
        <w:t xml:space="preserve"> </w:t>
      </w:r>
      <w:r w:rsidRPr="00BC2899">
        <w:rPr>
          <w:rFonts w:ascii="Times New Roman" w:hAnsi="Times New Roman" w:cs="Times New Roman"/>
        </w:rPr>
        <w:t>indivi</w:t>
      </w:r>
      <w:r w:rsidRPr="00BC2899">
        <w:rPr>
          <w:rFonts w:ascii="Times New Roman" w:hAnsi="Times New Roman" w:cs="Times New Roman"/>
          <w:spacing w:val="-1"/>
        </w:rPr>
        <w:t>d</w:t>
      </w:r>
      <w:r w:rsidRPr="00BC2899">
        <w:rPr>
          <w:rFonts w:ascii="Times New Roman" w:hAnsi="Times New Roman" w:cs="Times New Roman"/>
          <w:spacing w:val="1"/>
        </w:rPr>
        <w:t>u</w:t>
      </w:r>
      <w:r w:rsidRPr="00BC2899">
        <w:rPr>
          <w:rFonts w:ascii="Times New Roman" w:hAnsi="Times New Roman" w:cs="Times New Roman"/>
        </w:rPr>
        <w:t>al</w:t>
      </w:r>
      <w:r w:rsidRPr="00BC2899">
        <w:rPr>
          <w:rFonts w:ascii="Times New Roman" w:hAnsi="Times New Roman" w:cs="Times New Roman"/>
          <w:spacing w:val="-5"/>
        </w:rPr>
        <w:t xml:space="preserve"> </w:t>
      </w:r>
      <w:r w:rsidRPr="00BC2899">
        <w:rPr>
          <w:rFonts w:ascii="Times New Roman" w:hAnsi="Times New Roman" w:cs="Times New Roman"/>
          <w:spacing w:val="-1"/>
        </w:rPr>
        <w:t>i</w:t>
      </w:r>
      <w:r w:rsidRPr="00BC2899">
        <w:rPr>
          <w:rFonts w:ascii="Times New Roman" w:hAnsi="Times New Roman" w:cs="Times New Roman"/>
        </w:rPr>
        <w:t>s</w:t>
      </w:r>
      <w:r w:rsidRPr="00BC2899">
        <w:rPr>
          <w:rFonts w:ascii="Times New Roman" w:hAnsi="Times New Roman" w:cs="Times New Roman"/>
          <w:spacing w:val="-1"/>
        </w:rPr>
        <w:t xml:space="preserve"> </w:t>
      </w:r>
      <w:r w:rsidRPr="00BC2899">
        <w:rPr>
          <w:rFonts w:ascii="Times New Roman" w:hAnsi="Times New Roman" w:cs="Times New Roman"/>
        </w:rPr>
        <w:t>appropriate</w:t>
      </w:r>
      <w:r w:rsidRPr="00BC2899">
        <w:rPr>
          <w:rFonts w:ascii="Times New Roman" w:hAnsi="Times New Roman" w:cs="Times New Roman"/>
          <w:spacing w:val="-5"/>
        </w:rPr>
        <w:t xml:space="preserve"> </w:t>
      </w:r>
      <w:r w:rsidRPr="00BC2899">
        <w:rPr>
          <w:rFonts w:ascii="Times New Roman" w:hAnsi="Times New Roman" w:cs="Times New Roman"/>
        </w:rPr>
        <w:t>for</w:t>
      </w:r>
      <w:r w:rsidRPr="00BC2899">
        <w:rPr>
          <w:rFonts w:ascii="Times New Roman" w:hAnsi="Times New Roman" w:cs="Times New Roman"/>
          <w:spacing w:val="-3"/>
        </w:rPr>
        <w:t xml:space="preserve"> </w:t>
      </w:r>
      <w:r w:rsidRPr="00BC2899">
        <w:rPr>
          <w:rFonts w:ascii="Times New Roman" w:hAnsi="Times New Roman" w:cs="Times New Roman"/>
        </w:rPr>
        <w:t>a</w:t>
      </w:r>
      <w:r w:rsidRPr="00BC2899">
        <w:rPr>
          <w:rFonts w:ascii="Times New Roman" w:hAnsi="Times New Roman" w:cs="Times New Roman"/>
          <w:spacing w:val="2"/>
        </w:rPr>
        <w:t>d</w:t>
      </w:r>
      <w:r w:rsidRPr="00BC2899">
        <w:rPr>
          <w:rFonts w:ascii="Times New Roman" w:hAnsi="Times New Roman" w:cs="Times New Roman"/>
          <w:spacing w:val="-2"/>
        </w:rPr>
        <w:t>m</w:t>
      </w:r>
      <w:r w:rsidRPr="00BC2899">
        <w:rPr>
          <w:rFonts w:ascii="Times New Roman" w:hAnsi="Times New Roman" w:cs="Times New Roman"/>
        </w:rPr>
        <w:t>ission</w:t>
      </w:r>
      <w:r w:rsidRPr="00BC2899">
        <w:rPr>
          <w:rFonts w:ascii="Times New Roman" w:hAnsi="Times New Roman" w:cs="Times New Roman"/>
          <w:spacing w:val="-1"/>
        </w:rPr>
        <w:t xml:space="preserve"> </w:t>
      </w:r>
      <w:r w:rsidRPr="00BC2899">
        <w:rPr>
          <w:rFonts w:ascii="Times New Roman" w:hAnsi="Times New Roman" w:cs="Times New Roman"/>
        </w:rPr>
        <w:t>to</w:t>
      </w:r>
      <w:r w:rsidRPr="00BC2899">
        <w:rPr>
          <w:rFonts w:ascii="Times New Roman" w:hAnsi="Times New Roman" w:cs="Times New Roman"/>
          <w:spacing w:val="-2"/>
        </w:rPr>
        <w:t xml:space="preserve"> </w:t>
      </w:r>
      <w:r w:rsidRPr="00BC2899">
        <w:rPr>
          <w:rFonts w:ascii="Times New Roman" w:hAnsi="Times New Roman" w:cs="Times New Roman"/>
        </w:rPr>
        <w:t>the</w:t>
      </w:r>
      <w:r w:rsidRPr="00BC2899">
        <w:rPr>
          <w:rFonts w:ascii="Times New Roman" w:hAnsi="Times New Roman" w:cs="Times New Roman"/>
          <w:spacing w:val="-2"/>
        </w:rPr>
        <w:t xml:space="preserve"> </w:t>
      </w:r>
      <w:r w:rsidRPr="00BC2899">
        <w:rPr>
          <w:rFonts w:ascii="Times New Roman" w:hAnsi="Times New Roman" w:cs="Times New Roman"/>
        </w:rPr>
        <w:t>nursing facility</w:t>
      </w:r>
      <w:r w:rsidRPr="00BC2899">
        <w:rPr>
          <w:rFonts w:ascii="Times New Roman" w:hAnsi="Times New Roman" w:cs="Times New Roman"/>
          <w:spacing w:val="-5"/>
        </w:rPr>
        <w:t xml:space="preserve"> </w:t>
      </w:r>
      <w:r w:rsidRPr="00BC2899">
        <w:rPr>
          <w:rFonts w:ascii="Times New Roman" w:hAnsi="Times New Roman" w:cs="Times New Roman"/>
        </w:rPr>
        <w:t>and</w:t>
      </w:r>
      <w:r w:rsidRPr="00BC2899">
        <w:rPr>
          <w:rFonts w:ascii="Times New Roman" w:hAnsi="Times New Roman" w:cs="Times New Roman"/>
          <w:spacing w:val="-3"/>
        </w:rPr>
        <w:t xml:space="preserve"> stating </w:t>
      </w:r>
      <w:r w:rsidRPr="00BC2899">
        <w:rPr>
          <w:rFonts w:ascii="Times New Roman" w:hAnsi="Times New Roman" w:cs="Times New Roman"/>
        </w:rPr>
        <w:t>wheth</w:t>
      </w:r>
      <w:r w:rsidRPr="00BC2899">
        <w:rPr>
          <w:rFonts w:ascii="Times New Roman" w:hAnsi="Times New Roman" w:cs="Times New Roman"/>
          <w:spacing w:val="-1"/>
        </w:rPr>
        <w:t>e</w:t>
      </w:r>
      <w:r w:rsidRPr="00BC2899">
        <w:rPr>
          <w:rFonts w:ascii="Times New Roman" w:hAnsi="Times New Roman" w:cs="Times New Roman"/>
        </w:rPr>
        <w:t>r</w:t>
      </w:r>
      <w:r w:rsidRPr="00BC2899">
        <w:rPr>
          <w:rFonts w:ascii="Times New Roman" w:hAnsi="Times New Roman" w:cs="Times New Roman"/>
          <w:spacing w:val="-5"/>
        </w:rPr>
        <w:t xml:space="preserve"> </w:t>
      </w:r>
      <w:r w:rsidRPr="00BC2899">
        <w:rPr>
          <w:rFonts w:ascii="Times New Roman" w:hAnsi="Times New Roman" w:cs="Times New Roman"/>
        </w:rPr>
        <w:t>or</w:t>
      </w:r>
      <w:r w:rsidRPr="00BC2899">
        <w:rPr>
          <w:rFonts w:ascii="Times New Roman" w:hAnsi="Times New Roman" w:cs="Times New Roman"/>
          <w:spacing w:val="-2"/>
        </w:rPr>
        <w:t xml:space="preserve"> </w:t>
      </w:r>
      <w:r w:rsidRPr="00BC2899">
        <w:rPr>
          <w:rFonts w:ascii="Times New Roman" w:hAnsi="Times New Roman" w:cs="Times New Roman"/>
        </w:rPr>
        <w:t>not</w:t>
      </w:r>
      <w:r w:rsidRPr="00BC2899">
        <w:rPr>
          <w:rFonts w:ascii="Times New Roman" w:hAnsi="Times New Roman" w:cs="Times New Roman"/>
          <w:spacing w:val="-1"/>
        </w:rPr>
        <w:t xml:space="preserve"> </w:t>
      </w:r>
      <w:r w:rsidRPr="00BC2899">
        <w:rPr>
          <w:rFonts w:ascii="Times New Roman" w:hAnsi="Times New Roman" w:cs="Times New Roman"/>
        </w:rPr>
        <w:t>the</w:t>
      </w:r>
      <w:r w:rsidRPr="00BC2899">
        <w:rPr>
          <w:rFonts w:ascii="Times New Roman" w:hAnsi="Times New Roman" w:cs="Times New Roman"/>
          <w:spacing w:val="-2"/>
        </w:rPr>
        <w:t xml:space="preserve"> </w:t>
      </w:r>
      <w:r w:rsidRPr="00BC2899">
        <w:rPr>
          <w:rFonts w:ascii="Times New Roman" w:hAnsi="Times New Roman" w:cs="Times New Roman"/>
        </w:rPr>
        <w:t>individual</w:t>
      </w:r>
      <w:r w:rsidRPr="00BC2899">
        <w:rPr>
          <w:rFonts w:ascii="Times New Roman" w:hAnsi="Times New Roman" w:cs="Times New Roman"/>
          <w:spacing w:val="-9"/>
        </w:rPr>
        <w:t xml:space="preserve"> </w:t>
      </w:r>
      <w:r w:rsidRPr="00BC2899">
        <w:rPr>
          <w:rFonts w:ascii="Times New Roman" w:hAnsi="Times New Roman" w:cs="Times New Roman"/>
        </w:rPr>
        <w:t>needs</w:t>
      </w:r>
      <w:r w:rsidRPr="00BC2899">
        <w:rPr>
          <w:rFonts w:ascii="Times New Roman" w:hAnsi="Times New Roman" w:cs="Times New Roman"/>
          <w:spacing w:val="-5"/>
        </w:rPr>
        <w:t xml:space="preserve"> </w:t>
      </w:r>
      <w:r w:rsidRPr="00BC2899">
        <w:rPr>
          <w:rFonts w:ascii="Times New Roman" w:hAnsi="Times New Roman" w:cs="Times New Roman"/>
        </w:rPr>
        <w:t>specialized</w:t>
      </w:r>
      <w:r w:rsidRPr="00BC2899">
        <w:rPr>
          <w:rFonts w:ascii="Times New Roman" w:hAnsi="Times New Roman" w:cs="Times New Roman"/>
          <w:spacing w:val="-8"/>
        </w:rPr>
        <w:t xml:space="preserve"> </w:t>
      </w:r>
      <w:r w:rsidRPr="00BC2899">
        <w:rPr>
          <w:rFonts w:ascii="Times New Roman" w:hAnsi="Times New Roman" w:cs="Times New Roman"/>
        </w:rPr>
        <w:t>services.</w:t>
      </w:r>
      <w:r w:rsidR="004B1F86">
        <w:rPr>
          <w:rFonts w:ascii="Times New Roman" w:hAnsi="Times New Roman" w:cs="Times New Roman"/>
          <w:spacing w:val="44"/>
        </w:rPr>
        <w:t xml:space="preserve"> </w:t>
      </w:r>
      <w:r w:rsidRPr="00BC2899">
        <w:rPr>
          <w:rFonts w:ascii="Times New Roman" w:hAnsi="Times New Roman" w:cs="Times New Roman"/>
        </w:rPr>
        <w:t>The</w:t>
      </w:r>
      <w:r w:rsidRPr="00BC2899">
        <w:rPr>
          <w:rFonts w:ascii="Times New Roman" w:hAnsi="Times New Roman" w:cs="Times New Roman"/>
          <w:spacing w:val="-3"/>
        </w:rPr>
        <w:t xml:space="preserve"> </w:t>
      </w:r>
      <w:r w:rsidRPr="00BC2899">
        <w:rPr>
          <w:rFonts w:ascii="Times New Roman" w:hAnsi="Times New Roman" w:cs="Times New Roman"/>
        </w:rPr>
        <w:t>nursing</w:t>
      </w:r>
      <w:r w:rsidRPr="00BC2899">
        <w:rPr>
          <w:rFonts w:ascii="Times New Roman" w:hAnsi="Times New Roman" w:cs="Times New Roman"/>
          <w:spacing w:val="-6"/>
        </w:rPr>
        <w:t xml:space="preserve"> </w:t>
      </w:r>
      <w:r w:rsidRPr="00BC2899">
        <w:rPr>
          <w:rFonts w:ascii="Times New Roman" w:hAnsi="Times New Roman" w:cs="Times New Roman"/>
        </w:rPr>
        <w:t>facility</w:t>
      </w:r>
      <w:r w:rsidRPr="00BC2899">
        <w:rPr>
          <w:rFonts w:ascii="Times New Roman" w:hAnsi="Times New Roman" w:cs="Times New Roman"/>
          <w:spacing w:val="-6"/>
        </w:rPr>
        <w:t xml:space="preserve"> </w:t>
      </w:r>
      <w:r w:rsidRPr="00BC2899">
        <w:rPr>
          <w:rFonts w:ascii="Times New Roman" w:hAnsi="Times New Roman" w:cs="Times New Roman"/>
          <w:spacing w:val="-2"/>
        </w:rPr>
        <w:t>m</w:t>
      </w:r>
      <w:r w:rsidRPr="00BC2899">
        <w:rPr>
          <w:rFonts w:ascii="Times New Roman" w:hAnsi="Times New Roman" w:cs="Times New Roman"/>
          <w:spacing w:val="2"/>
        </w:rPr>
        <w:t>u</w:t>
      </w:r>
      <w:r w:rsidRPr="00BC2899">
        <w:rPr>
          <w:rFonts w:ascii="Times New Roman" w:hAnsi="Times New Roman" w:cs="Times New Roman"/>
        </w:rPr>
        <w:t>st keep</w:t>
      </w:r>
      <w:r w:rsidRPr="00BC2899">
        <w:rPr>
          <w:rFonts w:ascii="Times New Roman" w:hAnsi="Times New Roman" w:cs="Times New Roman"/>
          <w:spacing w:val="-4"/>
        </w:rPr>
        <w:t xml:space="preserve"> </w:t>
      </w:r>
      <w:r w:rsidRPr="00BC2899">
        <w:rPr>
          <w:rFonts w:ascii="Times New Roman" w:hAnsi="Times New Roman" w:cs="Times New Roman"/>
        </w:rPr>
        <w:t>such</w:t>
      </w:r>
      <w:r w:rsidRPr="00BC2899">
        <w:rPr>
          <w:rFonts w:ascii="Times New Roman" w:hAnsi="Times New Roman" w:cs="Times New Roman"/>
          <w:spacing w:val="-4"/>
        </w:rPr>
        <w:t xml:space="preserve"> </w:t>
      </w:r>
      <w:r w:rsidRPr="00BC2899">
        <w:rPr>
          <w:rFonts w:ascii="Times New Roman" w:hAnsi="Times New Roman" w:cs="Times New Roman"/>
        </w:rPr>
        <w:t>docu</w:t>
      </w:r>
      <w:r w:rsidRPr="00BC2899">
        <w:rPr>
          <w:rFonts w:ascii="Times New Roman" w:hAnsi="Times New Roman" w:cs="Times New Roman"/>
          <w:spacing w:val="-1"/>
        </w:rPr>
        <w:t>m</w:t>
      </w:r>
      <w:r w:rsidRPr="00BC2899">
        <w:rPr>
          <w:rFonts w:ascii="Times New Roman" w:hAnsi="Times New Roman" w:cs="Times New Roman"/>
        </w:rPr>
        <w:t>entation</w:t>
      </w:r>
      <w:r w:rsidRPr="00BC2899">
        <w:rPr>
          <w:rFonts w:ascii="Times New Roman" w:hAnsi="Times New Roman" w:cs="Times New Roman"/>
          <w:spacing w:val="-3"/>
        </w:rPr>
        <w:t xml:space="preserve"> </w:t>
      </w:r>
      <w:r w:rsidRPr="00BC2899">
        <w:rPr>
          <w:rFonts w:ascii="Times New Roman" w:hAnsi="Times New Roman" w:cs="Times New Roman"/>
        </w:rPr>
        <w:t>in</w:t>
      </w:r>
      <w:r w:rsidRPr="00BC2899">
        <w:rPr>
          <w:rFonts w:ascii="Times New Roman" w:hAnsi="Times New Roman" w:cs="Times New Roman"/>
          <w:spacing w:val="-2"/>
        </w:rPr>
        <w:t xml:space="preserve"> </w:t>
      </w:r>
      <w:r w:rsidRPr="00BC2899">
        <w:rPr>
          <w:rFonts w:ascii="Times New Roman" w:hAnsi="Times New Roman" w:cs="Times New Roman"/>
        </w:rPr>
        <w:t>the resident’s</w:t>
      </w:r>
      <w:r w:rsidRPr="00BC2899">
        <w:rPr>
          <w:rFonts w:ascii="Times New Roman" w:hAnsi="Times New Roman" w:cs="Times New Roman"/>
          <w:spacing w:val="-8"/>
        </w:rPr>
        <w:t xml:space="preserve"> </w:t>
      </w:r>
      <w:r w:rsidRPr="00BC2899">
        <w:rPr>
          <w:rFonts w:ascii="Times New Roman" w:hAnsi="Times New Roman" w:cs="Times New Roman"/>
        </w:rPr>
        <w:t>record</w:t>
      </w:r>
      <w:r w:rsidRPr="00BC2899">
        <w:rPr>
          <w:rFonts w:ascii="Times New Roman" w:hAnsi="Times New Roman" w:cs="Times New Roman"/>
          <w:spacing w:val="-5"/>
        </w:rPr>
        <w:t xml:space="preserve"> </w:t>
      </w:r>
      <w:r w:rsidRPr="00BC2899">
        <w:rPr>
          <w:rFonts w:ascii="Times New Roman" w:hAnsi="Times New Roman" w:cs="Times New Roman"/>
        </w:rPr>
        <w:t>at the</w:t>
      </w:r>
      <w:r w:rsidRPr="00BC2899">
        <w:rPr>
          <w:rFonts w:ascii="Times New Roman" w:hAnsi="Times New Roman" w:cs="Times New Roman"/>
          <w:spacing w:val="-2"/>
        </w:rPr>
        <w:t xml:space="preserve"> </w:t>
      </w:r>
      <w:r w:rsidRPr="00BC2899">
        <w:rPr>
          <w:rFonts w:ascii="Times New Roman" w:hAnsi="Times New Roman" w:cs="Times New Roman"/>
        </w:rPr>
        <w:t>facility.</w:t>
      </w:r>
    </w:p>
    <w:p w14:paraId="3CFABEB9" w14:textId="3DC39A0E" w:rsidR="00F37BED" w:rsidRPr="00BC2899" w:rsidRDefault="00F37BED" w:rsidP="00034B94">
      <w:pPr>
        <w:widowControl w:val="0"/>
        <w:autoSpaceDE w:val="0"/>
        <w:autoSpaceDN w:val="0"/>
        <w:adjustRightInd w:val="0"/>
        <w:spacing w:after="0" w:line="240" w:lineRule="auto"/>
        <w:ind w:left="1080" w:right="160"/>
        <w:rPr>
          <w:rFonts w:ascii="Times New Roman" w:hAnsi="Times New Roman" w:cs="Times New Roman"/>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F37BED" w:rsidRPr="00BC2899" w14:paraId="53503367" w14:textId="77777777" w:rsidTr="00C31E0F">
        <w:trPr>
          <w:trHeight w:hRule="exact" w:val="864"/>
        </w:trPr>
        <w:tc>
          <w:tcPr>
            <w:tcW w:w="4080" w:type="dxa"/>
            <w:tcBorders>
              <w:bottom w:val="nil"/>
            </w:tcBorders>
          </w:tcPr>
          <w:p w14:paraId="7A739479" w14:textId="77777777" w:rsidR="00F37BED" w:rsidRPr="00BC2899" w:rsidRDefault="00F37BED" w:rsidP="00C31E0F">
            <w:pPr>
              <w:widowControl w:val="0"/>
              <w:tabs>
                <w:tab w:val="left" w:pos="936"/>
                <w:tab w:val="left" w:pos="1314"/>
                <w:tab w:val="left" w:pos="1692"/>
                <w:tab w:val="left" w:pos="2070"/>
              </w:tabs>
              <w:spacing w:before="120" w:after="0" w:line="240" w:lineRule="auto"/>
              <w:jc w:val="center"/>
              <w:rPr>
                <w:rFonts w:ascii="Arial" w:hAnsi="Arial" w:cs="Arial"/>
                <w:b/>
                <w:sz w:val="20"/>
                <w:szCs w:val="20"/>
              </w:rPr>
            </w:pPr>
            <w:r w:rsidRPr="00BC2899">
              <w:rPr>
                <w:rFonts w:ascii="Arial" w:hAnsi="Arial" w:cs="Arial"/>
                <w:b/>
                <w:sz w:val="20"/>
                <w:szCs w:val="20"/>
              </w:rPr>
              <w:lastRenderedPageBreak/>
              <w:t>Commonwealth of Massachusetts</w:t>
            </w:r>
          </w:p>
          <w:p w14:paraId="3F13DAEC" w14:textId="77777777" w:rsidR="00F37BED" w:rsidRPr="00BC2899" w:rsidRDefault="00F37BED" w:rsidP="00C31E0F">
            <w:pPr>
              <w:widowControl w:val="0"/>
              <w:tabs>
                <w:tab w:val="left" w:pos="936"/>
                <w:tab w:val="left" w:pos="1314"/>
                <w:tab w:val="left" w:pos="1692"/>
                <w:tab w:val="left" w:pos="2070"/>
              </w:tabs>
              <w:spacing w:after="0" w:line="240" w:lineRule="auto"/>
              <w:jc w:val="center"/>
              <w:rPr>
                <w:rFonts w:ascii="Arial" w:hAnsi="Arial" w:cs="Arial"/>
                <w:b/>
                <w:sz w:val="20"/>
                <w:szCs w:val="20"/>
              </w:rPr>
            </w:pPr>
            <w:r w:rsidRPr="00BC2899">
              <w:rPr>
                <w:rFonts w:ascii="Arial" w:hAnsi="Arial" w:cs="Arial"/>
                <w:b/>
                <w:sz w:val="20"/>
                <w:szCs w:val="20"/>
              </w:rPr>
              <w:t>MassHealth</w:t>
            </w:r>
          </w:p>
          <w:p w14:paraId="77C25809" w14:textId="77777777" w:rsidR="00F37BED" w:rsidRPr="00BC2899" w:rsidRDefault="00F37BED" w:rsidP="00C31E0F">
            <w:pPr>
              <w:widowControl w:val="0"/>
              <w:tabs>
                <w:tab w:val="left" w:pos="936"/>
                <w:tab w:val="left" w:pos="1314"/>
                <w:tab w:val="left" w:pos="1692"/>
                <w:tab w:val="left" w:pos="2070"/>
              </w:tabs>
              <w:spacing w:after="0" w:line="240" w:lineRule="auto"/>
              <w:jc w:val="center"/>
              <w:rPr>
                <w:rFonts w:ascii="Arial" w:hAnsi="Arial" w:cs="Arial"/>
                <w:b/>
                <w:sz w:val="20"/>
                <w:szCs w:val="20"/>
              </w:rPr>
            </w:pPr>
            <w:r w:rsidRPr="00BC2899">
              <w:rPr>
                <w:rFonts w:ascii="Arial" w:hAnsi="Arial" w:cs="Arial"/>
                <w:b/>
                <w:sz w:val="20"/>
                <w:szCs w:val="20"/>
              </w:rPr>
              <w:t>Provider Manual Series</w:t>
            </w:r>
          </w:p>
        </w:tc>
        <w:tc>
          <w:tcPr>
            <w:tcW w:w="3750" w:type="dxa"/>
          </w:tcPr>
          <w:p w14:paraId="75B85C55" w14:textId="77777777" w:rsidR="00F37BED" w:rsidRPr="00BC2899" w:rsidRDefault="00F37BED" w:rsidP="00C31E0F">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sidRPr="00BC2899">
              <w:rPr>
                <w:rFonts w:ascii="Arial" w:hAnsi="Arial" w:cs="Arial"/>
                <w:b/>
                <w:sz w:val="20"/>
                <w:szCs w:val="20"/>
              </w:rPr>
              <w:t>Subchapter Number and Title</w:t>
            </w:r>
          </w:p>
          <w:p w14:paraId="3CBB2DE1" w14:textId="77777777" w:rsidR="00F37BED" w:rsidRPr="00BC2899" w:rsidRDefault="00F37BED" w:rsidP="00C31E0F">
            <w:pPr>
              <w:widowControl w:val="0"/>
              <w:tabs>
                <w:tab w:val="left" w:pos="936"/>
                <w:tab w:val="left" w:pos="1314"/>
                <w:tab w:val="left" w:pos="1692"/>
                <w:tab w:val="left" w:pos="2070"/>
              </w:tabs>
              <w:spacing w:after="0" w:line="240" w:lineRule="auto"/>
              <w:jc w:val="center"/>
              <w:rPr>
                <w:rFonts w:ascii="Arial" w:hAnsi="Arial" w:cs="Arial"/>
                <w:sz w:val="20"/>
                <w:szCs w:val="20"/>
              </w:rPr>
            </w:pPr>
            <w:r w:rsidRPr="00BC2899">
              <w:rPr>
                <w:rFonts w:ascii="Arial" w:hAnsi="Arial" w:cs="Arial"/>
                <w:sz w:val="20"/>
                <w:szCs w:val="20"/>
              </w:rPr>
              <w:t>1.  Program Regulations</w:t>
            </w:r>
          </w:p>
          <w:p w14:paraId="73DBD419" w14:textId="77777777" w:rsidR="00F37BED" w:rsidRPr="00BC2899" w:rsidRDefault="00F37BED" w:rsidP="00C31E0F">
            <w:pPr>
              <w:widowControl w:val="0"/>
              <w:tabs>
                <w:tab w:val="left" w:pos="936"/>
                <w:tab w:val="left" w:pos="1314"/>
                <w:tab w:val="left" w:pos="1692"/>
                <w:tab w:val="left" w:pos="2070"/>
              </w:tabs>
              <w:spacing w:after="0" w:line="240" w:lineRule="auto"/>
              <w:jc w:val="center"/>
              <w:rPr>
                <w:rFonts w:ascii="Arial" w:hAnsi="Arial" w:cs="Arial"/>
                <w:sz w:val="20"/>
                <w:szCs w:val="20"/>
              </w:rPr>
            </w:pPr>
            <w:r w:rsidRPr="00BC2899">
              <w:rPr>
                <w:rFonts w:ascii="Arial" w:hAnsi="Arial" w:cs="Arial"/>
                <w:sz w:val="20"/>
                <w:szCs w:val="20"/>
              </w:rPr>
              <w:t xml:space="preserve">(130 </w:t>
            </w:r>
            <w:r w:rsidRPr="00BC2899">
              <w:rPr>
                <w:rFonts w:ascii="Arial" w:hAnsi="Arial" w:cs="Arial"/>
                <w:iCs/>
                <w:sz w:val="20"/>
                <w:szCs w:val="20"/>
              </w:rPr>
              <w:t>CMR</w:t>
            </w:r>
            <w:r w:rsidRPr="00BC2899">
              <w:rPr>
                <w:rFonts w:ascii="Arial" w:hAnsi="Arial" w:cs="Arial"/>
                <w:sz w:val="20"/>
                <w:szCs w:val="20"/>
              </w:rPr>
              <w:t xml:space="preserve"> 456.000)</w:t>
            </w:r>
          </w:p>
        </w:tc>
        <w:tc>
          <w:tcPr>
            <w:tcW w:w="1771" w:type="dxa"/>
          </w:tcPr>
          <w:p w14:paraId="5364A83C" w14:textId="77777777" w:rsidR="00F37BED" w:rsidRPr="00BC2899" w:rsidRDefault="00F37BED" w:rsidP="00C31E0F">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sidRPr="00BC2899">
              <w:rPr>
                <w:rFonts w:ascii="Arial" w:hAnsi="Arial" w:cs="Arial"/>
                <w:b/>
                <w:sz w:val="20"/>
                <w:szCs w:val="20"/>
              </w:rPr>
              <w:t>Page</w:t>
            </w:r>
          </w:p>
          <w:p w14:paraId="5796E807" w14:textId="77777777" w:rsidR="00F37BED" w:rsidRPr="00BC2899" w:rsidRDefault="00F37BED" w:rsidP="00C31E0F">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sidRPr="00BC2899">
              <w:rPr>
                <w:rFonts w:ascii="Arial" w:hAnsi="Arial" w:cs="Arial"/>
                <w:sz w:val="20"/>
                <w:szCs w:val="20"/>
              </w:rPr>
              <w:t>4-10</w:t>
            </w:r>
          </w:p>
        </w:tc>
      </w:tr>
      <w:tr w:rsidR="00F37BED" w:rsidRPr="00BC2899" w14:paraId="5BAF7A2A" w14:textId="77777777" w:rsidTr="00C31E0F">
        <w:trPr>
          <w:trHeight w:hRule="exact" w:val="864"/>
        </w:trPr>
        <w:tc>
          <w:tcPr>
            <w:tcW w:w="4080" w:type="dxa"/>
            <w:tcBorders>
              <w:top w:val="nil"/>
            </w:tcBorders>
            <w:vAlign w:val="center"/>
          </w:tcPr>
          <w:p w14:paraId="46D0CE9C" w14:textId="77777777" w:rsidR="00F37BED" w:rsidRPr="00BC2899" w:rsidRDefault="00F37BED" w:rsidP="00C31E0F">
            <w:pPr>
              <w:widowControl w:val="0"/>
              <w:tabs>
                <w:tab w:val="left" w:pos="936"/>
                <w:tab w:val="left" w:pos="1314"/>
                <w:tab w:val="left" w:pos="1692"/>
                <w:tab w:val="left" w:pos="2070"/>
              </w:tabs>
              <w:spacing w:after="0" w:line="240" w:lineRule="auto"/>
              <w:jc w:val="center"/>
              <w:rPr>
                <w:rFonts w:ascii="Arial" w:hAnsi="Arial" w:cs="Arial"/>
                <w:sz w:val="20"/>
                <w:szCs w:val="20"/>
              </w:rPr>
            </w:pPr>
            <w:r w:rsidRPr="00BC2899">
              <w:rPr>
                <w:rFonts w:ascii="Arial" w:hAnsi="Arial" w:cs="Arial"/>
                <w:sz w:val="20"/>
                <w:szCs w:val="20"/>
              </w:rPr>
              <w:t>Nursing Facility Manual</w:t>
            </w:r>
          </w:p>
        </w:tc>
        <w:tc>
          <w:tcPr>
            <w:tcW w:w="3750" w:type="dxa"/>
          </w:tcPr>
          <w:p w14:paraId="5393087E" w14:textId="77777777" w:rsidR="00F37BED" w:rsidRPr="00BC2899" w:rsidRDefault="00F37BED" w:rsidP="00C31E0F">
            <w:pPr>
              <w:widowControl w:val="0"/>
              <w:tabs>
                <w:tab w:val="left" w:pos="936"/>
                <w:tab w:val="left" w:pos="1314"/>
                <w:tab w:val="left" w:pos="1692"/>
                <w:tab w:val="left" w:pos="2070"/>
              </w:tabs>
              <w:spacing w:before="120" w:after="0" w:line="240" w:lineRule="auto"/>
              <w:jc w:val="center"/>
              <w:rPr>
                <w:rFonts w:ascii="Arial" w:hAnsi="Arial" w:cs="Arial"/>
                <w:b/>
                <w:sz w:val="20"/>
                <w:szCs w:val="20"/>
              </w:rPr>
            </w:pPr>
            <w:r w:rsidRPr="00BC2899">
              <w:rPr>
                <w:rFonts w:ascii="Arial" w:hAnsi="Arial" w:cs="Arial"/>
                <w:b/>
                <w:sz w:val="20"/>
                <w:szCs w:val="20"/>
              </w:rPr>
              <w:t>Transmittal Letter</w:t>
            </w:r>
          </w:p>
          <w:p w14:paraId="4AB9B119" w14:textId="77777777" w:rsidR="00F37BED" w:rsidRPr="00BC2899" w:rsidRDefault="00F37BED" w:rsidP="00C31E0F">
            <w:pPr>
              <w:widowControl w:val="0"/>
              <w:tabs>
                <w:tab w:val="left" w:pos="936"/>
                <w:tab w:val="left" w:pos="1314"/>
                <w:tab w:val="left" w:pos="1692"/>
                <w:tab w:val="left" w:pos="2070"/>
              </w:tabs>
              <w:spacing w:before="120" w:after="0" w:line="240" w:lineRule="auto"/>
              <w:jc w:val="center"/>
              <w:rPr>
                <w:rFonts w:ascii="Arial" w:hAnsi="Arial" w:cs="Arial"/>
                <w:b/>
                <w:sz w:val="20"/>
                <w:szCs w:val="20"/>
              </w:rPr>
            </w:pPr>
            <w:r w:rsidRPr="00BC2899">
              <w:rPr>
                <w:rFonts w:ascii="Arial" w:hAnsi="Arial" w:cs="Arial"/>
                <w:sz w:val="20"/>
                <w:szCs w:val="20"/>
              </w:rPr>
              <w:t>NF-</w:t>
            </w:r>
            <w:r>
              <w:rPr>
                <w:rFonts w:ascii="Arial" w:hAnsi="Arial" w:cs="Arial"/>
                <w:sz w:val="20"/>
                <w:szCs w:val="20"/>
              </w:rPr>
              <w:t>64</w:t>
            </w:r>
          </w:p>
        </w:tc>
        <w:tc>
          <w:tcPr>
            <w:tcW w:w="1771" w:type="dxa"/>
          </w:tcPr>
          <w:p w14:paraId="50CBF86D" w14:textId="77777777" w:rsidR="00F37BED" w:rsidRPr="00BC2899" w:rsidRDefault="00F37BED" w:rsidP="00C31E0F">
            <w:pPr>
              <w:widowControl w:val="0"/>
              <w:tabs>
                <w:tab w:val="left" w:pos="936"/>
                <w:tab w:val="left" w:pos="1314"/>
                <w:tab w:val="left" w:pos="1692"/>
                <w:tab w:val="left" w:pos="2070"/>
              </w:tabs>
              <w:spacing w:before="120" w:after="0" w:line="240" w:lineRule="auto"/>
              <w:jc w:val="center"/>
              <w:rPr>
                <w:rFonts w:ascii="Arial" w:hAnsi="Arial" w:cs="Arial"/>
                <w:b/>
                <w:sz w:val="20"/>
                <w:szCs w:val="20"/>
              </w:rPr>
            </w:pPr>
            <w:r w:rsidRPr="00BC2899">
              <w:rPr>
                <w:rFonts w:ascii="Arial" w:hAnsi="Arial" w:cs="Arial"/>
                <w:b/>
                <w:sz w:val="20"/>
                <w:szCs w:val="20"/>
              </w:rPr>
              <w:t>Date</w:t>
            </w:r>
          </w:p>
          <w:p w14:paraId="3C066077" w14:textId="77777777" w:rsidR="00F37BED" w:rsidRPr="00BC2899" w:rsidRDefault="00F37BED" w:rsidP="00C31E0F">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Pr>
                <w:rFonts w:ascii="Arial" w:hAnsi="Arial" w:cs="Arial"/>
                <w:sz w:val="20"/>
                <w:szCs w:val="20"/>
              </w:rPr>
              <w:t>09/08/25</w:t>
            </w:r>
          </w:p>
        </w:tc>
      </w:tr>
    </w:tbl>
    <w:p w14:paraId="58FCC483" w14:textId="77777777" w:rsidR="00F37BED" w:rsidRDefault="00F37BED" w:rsidP="00034B94">
      <w:pPr>
        <w:widowControl w:val="0"/>
        <w:autoSpaceDE w:val="0"/>
        <w:autoSpaceDN w:val="0"/>
        <w:adjustRightInd w:val="0"/>
        <w:spacing w:after="0" w:line="240" w:lineRule="auto"/>
        <w:ind w:left="1080" w:right="160"/>
        <w:rPr>
          <w:rFonts w:ascii="Times New Roman" w:hAnsi="Times New Roman" w:cs="Times New Roman"/>
        </w:rPr>
      </w:pPr>
    </w:p>
    <w:p w14:paraId="06ACE972" w14:textId="638AE3F6" w:rsidR="00034B94" w:rsidRPr="00BC2899" w:rsidRDefault="00F6248C" w:rsidP="00B311F4">
      <w:pPr>
        <w:widowControl w:val="0"/>
        <w:autoSpaceDE w:val="0"/>
        <w:autoSpaceDN w:val="0"/>
        <w:adjustRightInd w:val="0"/>
        <w:spacing w:after="0" w:line="240" w:lineRule="auto"/>
        <w:ind w:left="1080" w:right="160"/>
        <w:rPr>
          <w:rFonts w:ascii="Times New Roman" w:hAnsi="Times New Roman" w:cs="Times New Roman"/>
        </w:rPr>
      </w:pPr>
      <w:r w:rsidRPr="00BC2899">
        <w:rPr>
          <w:rFonts w:ascii="Times New Roman" w:hAnsi="Times New Roman" w:cs="Times New Roman"/>
        </w:rPr>
        <w:t>(2)  A</w:t>
      </w:r>
      <w:r w:rsidRPr="00BC2899">
        <w:rPr>
          <w:rFonts w:ascii="Times New Roman" w:hAnsi="Times New Roman" w:cs="Times New Roman"/>
          <w:spacing w:val="-1"/>
        </w:rPr>
        <w:t xml:space="preserve"> </w:t>
      </w:r>
      <w:r w:rsidRPr="00BC2899">
        <w:rPr>
          <w:rFonts w:ascii="Times New Roman" w:hAnsi="Times New Roman" w:cs="Times New Roman"/>
        </w:rPr>
        <w:t>deter</w:t>
      </w:r>
      <w:r w:rsidRPr="00BC2899">
        <w:rPr>
          <w:rFonts w:ascii="Times New Roman" w:hAnsi="Times New Roman" w:cs="Times New Roman"/>
          <w:spacing w:val="-2"/>
        </w:rPr>
        <w:t>m</w:t>
      </w:r>
      <w:r w:rsidRPr="00BC2899">
        <w:rPr>
          <w:rFonts w:ascii="Times New Roman" w:hAnsi="Times New Roman" w:cs="Times New Roman"/>
        </w:rPr>
        <w:t>ination</w:t>
      </w:r>
      <w:r w:rsidRPr="00BC2899">
        <w:rPr>
          <w:rFonts w:ascii="Times New Roman" w:hAnsi="Times New Roman" w:cs="Times New Roman"/>
          <w:spacing w:val="-4"/>
        </w:rPr>
        <w:t xml:space="preserve"> </w:t>
      </w:r>
      <w:r w:rsidRPr="00BC2899">
        <w:rPr>
          <w:rFonts w:ascii="Times New Roman" w:hAnsi="Times New Roman" w:cs="Times New Roman"/>
        </w:rPr>
        <w:t>by</w:t>
      </w:r>
      <w:r w:rsidRPr="00BC2899">
        <w:rPr>
          <w:rFonts w:ascii="Times New Roman" w:hAnsi="Times New Roman" w:cs="Times New Roman"/>
          <w:spacing w:val="-1"/>
        </w:rPr>
        <w:t xml:space="preserve"> </w:t>
      </w:r>
      <w:r w:rsidRPr="00BC2899">
        <w:rPr>
          <w:rFonts w:ascii="Times New Roman" w:hAnsi="Times New Roman" w:cs="Times New Roman"/>
        </w:rPr>
        <w:t>the</w:t>
      </w:r>
      <w:r w:rsidRPr="00BC2899">
        <w:rPr>
          <w:rFonts w:ascii="Times New Roman" w:hAnsi="Times New Roman" w:cs="Times New Roman"/>
          <w:spacing w:val="-2"/>
        </w:rPr>
        <w:t xml:space="preserve"> </w:t>
      </w:r>
      <w:r w:rsidRPr="00BC2899">
        <w:rPr>
          <w:rFonts w:ascii="Times New Roman" w:hAnsi="Times New Roman" w:cs="Times New Roman"/>
        </w:rPr>
        <w:t>Mass</w:t>
      </w:r>
      <w:r w:rsidRPr="00BC2899">
        <w:rPr>
          <w:rFonts w:ascii="Times New Roman" w:hAnsi="Times New Roman" w:cs="Times New Roman"/>
          <w:spacing w:val="1"/>
        </w:rPr>
        <w:t>a</w:t>
      </w:r>
      <w:r w:rsidRPr="00BC2899">
        <w:rPr>
          <w:rFonts w:ascii="Times New Roman" w:hAnsi="Times New Roman" w:cs="Times New Roman"/>
        </w:rPr>
        <w:t>chuset</w:t>
      </w:r>
      <w:r w:rsidRPr="00BC2899">
        <w:rPr>
          <w:rFonts w:ascii="Times New Roman" w:hAnsi="Times New Roman" w:cs="Times New Roman"/>
          <w:spacing w:val="2"/>
        </w:rPr>
        <w:t>t</w:t>
      </w:r>
      <w:r w:rsidRPr="00BC2899">
        <w:rPr>
          <w:rFonts w:ascii="Times New Roman" w:hAnsi="Times New Roman" w:cs="Times New Roman"/>
        </w:rPr>
        <w:t>s Depar</w:t>
      </w:r>
      <w:r w:rsidRPr="00BC2899">
        <w:rPr>
          <w:rFonts w:ascii="Times New Roman" w:hAnsi="Times New Roman" w:cs="Times New Roman"/>
          <w:spacing w:val="1"/>
        </w:rPr>
        <w:t>t</w:t>
      </w:r>
      <w:r w:rsidRPr="00BC2899">
        <w:rPr>
          <w:rFonts w:ascii="Times New Roman" w:hAnsi="Times New Roman" w:cs="Times New Roman"/>
        </w:rPr>
        <w:t>ment</w:t>
      </w:r>
      <w:r w:rsidRPr="00BC2899">
        <w:rPr>
          <w:rFonts w:ascii="Times New Roman" w:hAnsi="Times New Roman" w:cs="Times New Roman"/>
          <w:spacing w:val="-3"/>
        </w:rPr>
        <w:t xml:space="preserve"> </w:t>
      </w:r>
      <w:r w:rsidRPr="00BC2899">
        <w:rPr>
          <w:rFonts w:ascii="Times New Roman" w:hAnsi="Times New Roman" w:cs="Times New Roman"/>
        </w:rPr>
        <w:t>of</w:t>
      </w:r>
      <w:r w:rsidRPr="00BC2899">
        <w:rPr>
          <w:rFonts w:ascii="Times New Roman" w:hAnsi="Times New Roman" w:cs="Times New Roman"/>
          <w:spacing w:val="-2"/>
        </w:rPr>
        <w:t xml:space="preserve"> </w:t>
      </w:r>
      <w:r w:rsidRPr="00BC2899">
        <w:rPr>
          <w:rFonts w:ascii="Times New Roman" w:hAnsi="Times New Roman" w:cs="Times New Roman"/>
        </w:rPr>
        <w:t>Mental</w:t>
      </w:r>
      <w:r w:rsidRPr="00BC2899">
        <w:rPr>
          <w:rFonts w:ascii="Times New Roman" w:hAnsi="Times New Roman" w:cs="Times New Roman"/>
          <w:spacing w:val="-6"/>
        </w:rPr>
        <w:t xml:space="preserve"> </w:t>
      </w:r>
      <w:r w:rsidRPr="00BC2899">
        <w:rPr>
          <w:rFonts w:ascii="Times New Roman" w:hAnsi="Times New Roman" w:cs="Times New Roman"/>
        </w:rPr>
        <w:t>Health (or its designee)</w:t>
      </w:r>
      <w:r w:rsidRPr="00BC2899">
        <w:rPr>
          <w:rFonts w:ascii="Times New Roman" w:hAnsi="Times New Roman" w:cs="Times New Roman"/>
          <w:spacing w:val="-5"/>
        </w:rPr>
        <w:t xml:space="preserve"> </w:t>
      </w:r>
      <w:r w:rsidRPr="00BC2899">
        <w:rPr>
          <w:rFonts w:ascii="Times New Roman" w:hAnsi="Times New Roman" w:cs="Times New Roman"/>
        </w:rPr>
        <w:t>or</w:t>
      </w:r>
      <w:r w:rsidR="00B311F4">
        <w:rPr>
          <w:rFonts w:ascii="Times New Roman" w:hAnsi="Times New Roman" w:cs="Times New Roman"/>
        </w:rPr>
        <w:t xml:space="preserve"> </w:t>
      </w:r>
      <w:r w:rsidR="00034B94" w:rsidRPr="00BC2899">
        <w:rPr>
          <w:rFonts w:ascii="Times New Roman" w:hAnsi="Times New Roman" w:cs="Times New Roman"/>
        </w:rPr>
        <w:t>the Depar</w:t>
      </w:r>
      <w:r w:rsidR="00034B94" w:rsidRPr="00BC2899">
        <w:rPr>
          <w:rFonts w:ascii="Times New Roman" w:hAnsi="Times New Roman" w:cs="Times New Roman"/>
          <w:spacing w:val="2"/>
        </w:rPr>
        <w:t>t</w:t>
      </w:r>
      <w:r w:rsidR="00034B94" w:rsidRPr="00BC2899">
        <w:rPr>
          <w:rFonts w:ascii="Times New Roman" w:hAnsi="Times New Roman" w:cs="Times New Roman"/>
          <w:spacing w:val="-2"/>
        </w:rPr>
        <w:t>m</w:t>
      </w:r>
      <w:r w:rsidR="00034B94" w:rsidRPr="00BC2899">
        <w:rPr>
          <w:rFonts w:ascii="Times New Roman" w:hAnsi="Times New Roman" w:cs="Times New Roman"/>
        </w:rPr>
        <w:t>ent</w:t>
      </w:r>
      <w:r w:rsidR="00034B94" w:rsidRPr="00BC2899">
        <w:rPr>
          <w:rFonts w:ascii="Times New Roman" w:hAnsi="Times New Roman" w:cs="Times New Roman"/>
          <w:spacing w:val="-6"/>
        </w:rPr>
        <w:t xml:space="preserve"> </w:t>
      </w:r>
      <w:r w:rsidR="00034B94" w:rsidRPr="00BC2899">
        <w:rPr>
          <w:rFonts w:ascii="Times New Roman" w:hAnsi="Times New Roman" w:cs="Times New Roman"/>
        </w:rPr>
        <w:t>of</w:t>
      </w:r>
      <w:r w:rsidR="00034B94" w:rsidRPr="00BC2899">
        <w:rPr>
          <w:rFonts w:ascii="Times New Roman" w:hAnsi="Times New Roman" w:cs="Times New Roman"/>
          <w:spacing w:val="-2"/>
        </w:rPr>
        <w:t xml:space="preserve"> </w:t>
      </w:r>
      <w:r w:rsidR="00034B94" w:rsidRPr="00BC2899">
        <w:rPr>
          <w:rFonts w:ascii="Times New Roman" w:hAnsi="Times New Roman" w:cs="Times New Roman"/>
        </w:rPr>
        <w:t>Developmental Services (or its designee)</w:t>
      </w:r>
      <w:r w:rsidR="00034B94" w:rsidRPr="00BC2899">
        <w:rPr>
          <w:rFonts w:ascii="Times New Roman" w:hAnsi="Times New Roman" w:cs="Times New Roman"/>
          <w:spacing w:val="-4"/>
        </w:rPr>
        <w:t xml:space="preserve"> </w:t>
      </w:r>
      <w:r w:rsidR="00034B94" w:rsidRPr="00BC2899">
        <w:rPr>
          <w:rFonts w:ascii="Times New Roman" w:hAnsi="Times New Roman" w:cs="Times New Roman"/>
        </w:rPr>
        <w:t>that</w:t>
      </w:r>
      <w:r w:rsidR="00034B94" w:rsidRPr="00BC2899">
        <w:rPr>
          <w:rFonts w:ascii="Times New Roman" w:hAnsi="Times New Roman" w:cs="Times New Roman"/>
          <w:spacing w:val="-3"/>
        </w:rPr>
        <w:t xml:space="preserve"> </w:t>
      </w:r>
      <w:r w:rsidR="00034B94" w:rsidRPr="00BC2899">
        <w:rPr>
          <w:rFonts w:ascii="Times New Roman" w:hAnsi="Times New Roman" w:cs="Times New Roman"/>
        </w:rPr>
        <w:t>a</w:t>
      </w:r>
      <w:r w:rsidR="00034B94" w:rsidRPr="00BC2899">
        <w:rPr>
          <w:rFonts w:ascii="Times New Roman" w:hAnsi="Times New Roman" w:cs="Times New Roman"/>
          <w:spacing w:val="2"/>
        </w:rPr>
        <w:t>d</w:t>
      </w:r>
      <w:r w:rsidR="00034B94" w:rsidRPr="00BC2899">
        <w:rPr>
          <w:rFonts w:ascii="Times New Roman" w:hAnsi="Times New Roman" w:cs="Times New Roman"/>
          <w:spacing w:val="-2"/>
        </w:rPr>
        <w:t>m</w:t>
      </w:r>
      <w:r w:rsidR="00034B94" w:rsidRPr="00BC2899">
        <w:rPr>
          <w:rFonts w:ascii="Times New Roman" w:hAnsi="Times New Roman" w:cs="Times New Roman"/>
        </w:rPr>
        <w:t>ission to</w:t>
      </w:r>
      <w:r w:rsidR="00034B94" w:rsidRPr="00BC2899">
        <w:rPr>
          <w:rFonts w:ascii="Times New Roman" w:hAnsi="Times New Roman" w:cs="Times New Roman"/>
          <w:spacing w:val="-2"/>
        </w:rPr>
        <w:t xml:space="preserve"> </w:t>
      </w:r>
      <w:r w:rsidR="00034B94" w:rsidRPr="00BC2899">
        <w:rPr>
          <w:rFonts w:ascii="Times New Roman" w:hAnsi="Times New Roman" w:cs="Times New Roman"/>
        </w:rPr>
        <w:t>the</w:t>
      </w:r>
      <w:r w:rsidR="00034B94" w:rsidRPr="00BC2899">
        <w:rPr>
          <w:rFonts w:ascii="Times New Roman" w:hAnsi="Times New Roman" w:cs="Times New Roman"/>
          <w:spacing w:val="-2"/>
        </w:rPr>
        <w:t xml:space="preserve"> </w:t>
      </w:r>
      <w:r w:rsidR="00034B94" w:rsidRPr="00BC2899">
        <w:rPr>
          <w:rFonts w:ascii="Times New Roman" w:hAnsi="Times New Roman" w:cs="Times New Roman"/>
        </w:rPr>
        <w:t>facility</w:t>
      </w:r>
      <w:r w:rsidR="00034B94" w:rsidRPr="00BC2899">
        <w:rPr>
          <w:rFonts w:ascii="Times New Roman" w:hAnsi="Times New Roman" w:cs="Times New Roman"/>
          <w:spacing w:val="-4"/>
        </w:rPr>
        <w:t xml:space="preserve"> </w:t>
      </w:r>
      <w:r w:rsidR="00034B94" w:rsidRPr="00BC2899">
        <w:rPr>
          <w:rFonts w:ascii="Times New Roman" w:hAnsi="Times New Roman" w:cs="Times New Roman"/>
        </w:rPr>
        <w:t>is</w:t>
      </w:r>
      <w:r w:rsidR="00034B94" w:rsidRPr="00BC2899">
        <w:rPr>
          <w:rFonts w:ascii="Times New Roman" w:hAnsi="Times New Roman" w:cs="Times New Roman"/>
          <w:spacing w:val="-2"/>
        </w:rPr>
        <w:t xml:space="preserve"> </w:t>
      </w:r>
      <w:r w:rsidR="00034B94" w:rsidRPr="00BC2899">
        <w:rPr>
          <w:rFonts w:ascii="Times New Roman" w:hAnsi="Times New Roman" w:cs="Times New Roman"/>
        </w:rPr>
        <w:t>not</w:t>
      </w:r>
      <w:r w:rsidR="00034B94" w:rsidRPr="00BC2899">
        <w:rPr>
          <w:rFonts w:ascii="Times New Roman" w:hAnsi="Times New Roman" w:cs="Times New Roman"/>
          <w:spacing w:val="-3"/>
        </w:rPr>
        <w:t xml:space="preserve"> </w:t>
      </w:r>
      <w:r w:rsidR="00034B94" w:rsidRPr="00BC2899">
        <w:rPr>
          <w:rFonts w:ascii="Times New Roman" w:hAnsi="Times New Roman" w:cs="Times New Roman"/>
        </w:rPr>
        <w:t>app</w:t>
      </w:r>
      <w:r w:rsidR="00034B94" w:rsidRPr="00BC2899">
        <w:rPr>
          <w:rFonts w:ascii="Times New Roman" w:hAnsi="Times New Roman" w:cs="Times New Roman"/>
          <w:spacing w:val="-1"/>
        </w:rPr>
        <w:t>r</w:t>
      </w:r>
      <w:r w:rsidR="00034B94" w:rsidRPr="00BC2899">
        <w:rPr>
          <w:rFonts w:ascii="Times New Roman" w:hAnsi="Times New Roman" w:cs="Times New Roman"/>
        </w:rPr>
        <w:t>opriate</w:t>
      </w:r>
      <w:r w:rsidR="00034B94" w:rsidRPr="00BC2899">
        <w:rPr>
          <w:rFonts w:ascii="Times New Roman" w:hAnsi="Times New Roman" w:cs="Times New Roman"/>
          <w:spacing w:val="-3"/>
        </w:rPr>
        <w:t xml:space="preserve"> </w:t>
      </w:r>
      <w:r w:rsidR="00034B94" w:rsidRPr="00BC2899">
        <w:rPr>
          <w:rFonts w:ascii="Times New Roman" w:hAnsi="Times New Roman" w:cs="Times New Roman"/>
        </w:rPr>
        <w:t>supersedes</w:t>
      </w:r>
      <w:r w:rsidR="00034B94" w:rsidRPr="00BC2899">
        <w:rPr>
          <w:rFonts w:ascii="Times New Roman" w:hAnsi="Times New Roman" w:cs="Times New Roman"/>
          <w:spacing w:val="-8"/>
        </w:rPr>
        <w:t xml:space="preserve"> </w:t>
      </w:r>
      <w:r w:rsidR="00034B94" w:rsidRPr="00BC2899">
        <w:rPr>
          <w:rFonts w:ascii="Times New Roman" w:hAnsi="Times New Roman" w:cs="Times New Roman"/>
        </w:rPr>
        <w:t>the authorization</w:t>
      </w:r>
      <w:r w:rsidR="00034B94" w:rsidRPr="00BC2899">
        <w:rPr>
          <w:rFonts w:ascii="Times New Roman" w:hAnsi="Times New Roman" w:cs="Times New Roman"/>
          <w:spacing w:val="-10"/>
        </w:rPr>
        <w:t xml:space="preserve"> </w:t>
      </w:r>
      <w:r w:rsidR="00034B94" w:rsidRPr="00BC2899">
        <w:rPr>
          <w:rFonts w:ascii="Times New Roman" w:hAnsi="Times New Roman" w:cs="Times New Roman"/>
        </w:rPr>
        <w:t>for</w:t>
      </w:r>
      <w:r w:rsidR="00034B94" w:rsidRPr="00BC2899">
        <w:rPr>
          <w:rFonts w:ascii="Times New Roman" w:hAnsi="Times New Roman" w:cs="Times New Roman"/>
          <w:spacing w:val="-2"/>
        </w:rPr>
        <w:t xml:space="preserve"> </w:t>
      </w:r>
      <w:r w:rsidR="00034B94" w:rsidRPr="00BC2899">
        <w:rPr>
          <w:rFonts w:ascii="Times New Roman" w:hAnsi="Times New Roman" w:cs="Times New Roman"/>
        </w:rPr>
        <w:t>servi</w:t>
      </w:r>
      <w:r w:rsidR="00034B94" w:rsidRPr="00BC2899">
        <w:rPr>
          <w:rFonts w:ascii="Times New Roman" w:hAnsi="Times New Roman" w:cs="Times New Roman"/>
          <w:spacing w:val="-1"/>
        </w:rPr>
        <w:t>c</w:t>
      </w:r>
      <w:r w:rsidR="00034B94" w:rsidRPr="00BC2899">
        <w:rPr>
          <w:rFonts w:ascii="Times New Roman" w:hAnsi="Times New Roman" w:cs="Times New Roman"/>
        </w:rPr>
        <w:t>es</w:t>
      </w:r>
      <w:r w:rsidR="00034B94" w:rsidRPr="00BC2899">
        <w:rPr>
          <w:rFonts w:ascii="Times New Roman" w:hAnsi="Times New Roman" w:cs="Times New Roman"/>
          <w:spacing w:val="-4"/>
        </w:rPr>
        <w:t xml:space="preserve"> </w:t>
      </w:r>
      <w:r w:rsidR="00034B94" w:rsidRPr="00BC2899">
        <w:rPr>
          <w:rFonts w:ascii="Times New Roman" w:hAnsi="Times New Roman" w:cs="Times New Roman"/>
        </w:rPr>
        <w:t xml:space="preserve">by </w:t>
      </w:r>
      <w:r w:rsidR="00034B94" w:rsidRPr="00BC2899">
        <w:rPr>
          <w:rFonts w:ascii="Times New Roman" w:hAnsi="Times New Roman" w:cs="Times New Roman"/>
          <w:spacing w:val="-1"/>
        </w:rPr>
        <w:t>MassHealth</w:t>
      </w:r>
      <w:r w:rsidR="00034B94" w:rsidRPr="00BC2899">
        <w:rPr>
          <w:rFonts w:ascii="Times New Roman" w:hAnsi="Times New Roman" w:cs="Times New Roman"/>
          <w:spacing w:val="-7"/>
        </w:rPr>
        <w:t xml:space="preserve"> </w:t>
      </w:r>
      <w:r w:rsidR="00034B94" w:rsidRPr="00BC2899">
        <w:rPr>
          <w:rFonts w:ascii="Times New Roman" w:hAnsi="Times New Roman" w:cs="Times New Roman"/>
        </w:rPr>
        <w:t>or</w:t>
      </w:r>
      <w:r w:rsidR="00034B94" w:rsidRPr="00BC2899">
        <w:rPr>
          <w:rFonts w:ascii="Times New Roman" w:hAnsi="Times New Roman" w:cs="Times New Roman"/>
          <w:spacing w:val="-2"/>
        </w:rPr>
        <w:t xml:space="preserve"> </w:t>
      </w:r>
      <w:r w:rsidR="00034B94" w:rsidRPr="00BC2899">
        <w:rPr>
          <w:rFonts w:ascii="Times New Roman" w:hAnsi="Times New Roman" w:cs="Times New Roman"/>
        </w:rPr>
        <w:t>its agent.</w:t>
      </w:r>
    </w:p>
    <w:p w14:paraId="1D50BC06" w14:textId="77777777" w:rsidR="0088304D" w:rsidRPr="00BC2899" w:rsidRDefault="0088304D">
      <w:pPr>
        <w:widowControl w:val="0"/>
        <w:autoSpaceDE w:val="0"/>
        <w:autoSpaceDN w:val="0"/>
        <w:adjustRightInd w:val="0"/>
        <w:spacing w:before="7" w:after="0" w:line="180" w:lineRule="exact"/>
        <w:rPr>
          <w:rFonts w:ascii="Times New Roman" w:hAnsi="Times New Roman" w:cs="Times New Roman"/>
          <w:sz w:val="18"/>
          <w:szCs w:val="18"/>
        </w:rPr>
      </w:pPr>
    </w:p>
    <w:p w14:paraId="3D49EA00" w14:textId="77777777" w:rsidR="0088304D" w:rsidRPr="00BC2899" w:rsidRDefault="0088304D" w:rsidP="001571E6">
      <w:pPr>
        <w:widowControl w:val="0"/>
        <w:autoSpaceDE w:val="0"/>
        <w:autoSpaceDN w:val="0"/>
        <w:adjustRightInd w:val="0"/>
        <w:spacing w:before="31" w:after="0" w:line="248" w:lineRule="exact"/>
        <w:rPr>
          <w:rFonts w:ascii="Times New Roman" w:hAnsi="Times New Roman" w:cs="Times New Roman"/>
        </w:rPr>
      </w:pPr>
      <w:r w:rsidRPr="00BC2899">
        <w:rPr>
          <w:rFonts w:ascii="Times New Roman" w:hAnsi="Times New Roman" w:cs="Times New Roman"/>
          <w:position w:val="-1"/>
          <w:u w:val="single"/>
        </w:rPr>
        <w:t>456</w:t>
      </w:r>
      <w:r w:rsidRPr="00BC2899">
        <w:rPr>
          <w:rFonts w:ascii="Times New Roman" w:hAnsi="Times New Roman" w:cs="Times New Roman"/>
          <w:spacing w:val="-1"/>
          <w:position w:val="-1"/>
          <w:u w:val="single"/>
        </w:rPr>
        <w:t>.</w:t>
      </w:r>
      <w:r w:rsidRPr="00BC2899">
        <w:rPr>
          <w:rFonts w:ascii="Times New Roman" w:hAnsi="Times New Roman" w:cs="Times New Roman"/>
          <w:position w:val="-1"/>
          <w:u w:val="single"/>
        </w:rPr>
        <w:t xml:space="preserve">411: </w:t>
      </w:r>
      <w:r w:rsidRPr="00BC2899">
        <w:rPr>
          <w:rFonts w:ascii="Times New Roman" w:hAnsi="Times New Roman" w:cs="Times New Roman"/>
          <w:spacing w:val="43"/>
          <w:position w:val="-1"/>
          <w:u w:val="single"/>
        </w:rPr>
        <w:t xml:space="preserve"> </w:t>
      </w:r>
      <w:r w:rsidRPr="00BC2899">
        <w:rPr>
          <w:rFonts w:ascii="Times New Roman" w:hAnsi="Times New Roman" w:cs="Times New Roman"/>
          <w:position w:val="-1"/>
          <w:u w:val="single"/>
        </w:rPr>
        <w:t>Review</w:t>
      </w:r>
      <w:r w:rsidRPr="00BC2899">
        <w:rPr>
          <w:rFonts w:ascii="Times New Roman" w:hAnsi="Times New Roman" w:cs="Times New Roman"/>
          <w:spacing w:val="-6"/>
          <w:position w:val="-1"/>
          <w:u w:val="single"/>
        </w:rPr>
        <w:t xml:space="preserve"> </w:t>
      </w:r>
      <w:r w:rsidRPr="00BC2899">
        <w:rPr>
          <w:rFonts w:ascii="Times New Roman" w:hAnsi="Times New Roman" w:cs="Times New Roman"/>
          <w:position w:val="-1"/>
          <w:u w:val="single"/>
        </w:rPr>
        <w:t>of Need for Continuing Care in</w:t>
      </w:r>
      <w:r w:rsidRPr="00BC2899">
        <w:rPr>
          <w:rFonts w:ascii="Times New Roman" w:hAnsi="Times New Roman" w:cs="Times New Roman"/>
          <w:spacing w:val="-1"/>
          <w:position w:val="-1"/>
          <w:u w:val="single"/>
        </w:rPr>
        <w:t xml:space="preserve"> </w:t>
      </w:r>
      <w:r w:rsidRPr="00BC2899">
        <w:rPr>
          <w:rFonts w:ascii="Times New Roman" w:hAnsi="Times New Roman" w:cs="Times New Roman"/>
          <w:position w:val="-1"/>
          <w:u w:val="single"/>
        </w:rPr>
        <w:t>a Nursing Facility</w:t>
      </w:r>
    </w:p>
    <w:p w14:paraId="57A2E833" w14:textId="77777777" w:rsidR="0088304D" w:rsidRPr="00BC2899" w:rsidRDefault="0088304D">
      <w:pPr>
        <w:widowControl w:val="0"/>
        <w:autoSpaceDE w:val="0"/>
        <w:autoSpaceDN w:val="0"/>
        <w:adjustRightInd w:val="0"/>
        <w:spacing w:after="0" w:line="200" w:lineRule="exact"/>
        <w:rPr>
          <w:rFonts w:ascii="Times New Roman" w:hAnsi="Times New Roman" w:cs="Times New Roman"/>
          <w:sz w:val="20"/>
          <w:szCs w:val="20"/>
        </w:rPr>
      </w:pPr>
    </w:p>
    <w:p w14:paraId="1FB2E371" w14:textId="77777777" w:rsidR="0088304D" w:rsidRPr="00BC2899" w:rsidRDefault="00BC2899" w:rsidP="00BC2899">
      <w:pPr>
        <w:widowControl w:val="0"/>
        <w:autoSpaceDE w:val="0"/>
        <w:autoSpaceDN w:val="0"/>
        <w:adjustRightInd w:val="0"/>
        <w:spacing w:after="0" w:line="240" w:lineRule="auto"/>
        <w:ind w:left="720"/>
        <w:rPr>
          <w:rFonts w:ascii="Times New Roman" w:hAnsi="Times New Roman" w:cs="Times New Roman"/>
        </w:rPr>
      </w:pPr>
      <w:r>
        <w:rPr>
          <w:rFonts w:ascii="Times New Roman" w:hAnsi="Times New Roman" w:cs="Times New Roman"/>
        </w:rPr>
        <w:t xml:space="preserve">(A)  </w:t>
      </w:r>
      <w:r w:rsidR="0088304D" w:rsidRPr="00BC2899">
        <w:rPr>
          <w:rFonts w:ascii="Times New Roman" w:hAnsi="Times New Roman" w:cs="Times New Roman"/>
        </w:rPr>
        <w:t>When</w:t>
      </w:r>
      <w:r w:rsidR="0088304D" w:rsidRPr="00BC2899">
        <w:rPr>
          <w:rFonts w:ascii="Times New Roman" w:hAnsi="Times New Roman" w:cs="Times New Roman"/>
          <w:spacing w:val="-5"/>
        </w:rPr>
        <w:t xml:space="preserve"> </w:t>
      </w:r>
      <w:r w:rsidR="0088304D" w:rsidRPr="00BC2899">
        <w:rPr>
          <w:rFonts w:ascii="Times New Roman" w:hAnsi="Times New Roman" w:cs="Times New Roman"/>
        </w:rPr>
        <w:t>a nursing</w:t>
      </w:r>
      <w:r w:rsidR="0088304D" w:rsidRPr="00BC2899">
        <w:rPr>
          <w:rFonts w:ascii="Times New Roman" w:hAnsi="Times New Roman" w:cs="Times New Roman"/>
          <w:spacing w:val="-6"/>
        </w:rPr>
        <w:t xml:space="preserve"> </w:t>
      </w:r>
      <w:r w:rsidR="0088304D" w:rsidRPr="00BC2899">
        <w:rPr>
          <w:rFonts w:ascii="Times New Roman" w:hAnsi="Times New Roman" w:cs="Times New Roman"/>
        </w:rPr>
        <w:t>facili</w:t>
      </w:r>
      <w:r w:rsidR="0088304D" w:rsidRPr="00BC2899">
        <w:rPr>
          <w:rFonts w:ascii="Times New Roman" w:hAnsi="Times New Roman" w:cs="Times New Roman"/>
          <w:spacing w:val="-1"/>
        </w:rPr>
        <w:t>t</w:t>
      </w:r>
      <w:r w:rsidR="0088304D" w:rsidRPr="00BC2899">
        <w:rPr>
          <w:rFonts w:ascii="Times New Roman" w:hAnsi="Times New Roman" w:cs="Times New Roman"/>
        </w:rPr>
        <w:t>y</w:t>
      </w:r>
      <w:r w:rsidR="0088304D" w:rsidRPr="00BC2899">
        <w:rPr>
          <w:rFonts w:ascii="Times New Roman" w:hAnsi="Times New Roman" w:cs="Times New Roman"/>
          <w:spacing w:val="-1"/>
        </w:rPr>
        <w:t xml:space="preserve"> </w:t>
      </w:r>
      <w:r w:rsidR="0088304D" w:rsidRPr="00BC2899">
        <w:rPr>
          <w:rFonts w:ascii="Times New Roman" w:hAnsi="Times New Roman" w:cs="Times New Roman"/>
        </w:rPr>
        <w:t>deter</w:t>
      </w:r>
      <w:r w:rsidR="0088304D" w:rsidRPr="00BC2899">
        <w:rPr>
          <w:rFonts w:ascii="Times New Roman" w:hAnsi="Times New Roman" w:cs="Times New Roman"/>
          <w:spacing w:val="-1"/>
        </w:rPr>
        <w:t>m</w:t>
      </w:r>
      <w:r w:rsidR="0088304D" w:rsidRPr="00BC2899">
        <w:rPr>
          <w:rFonts w:ascii="Times New Roman" w:hAnsi="Times New Roman" w:cs="Times New Roman"/>
        </w:rPr>
        <w:t>ines</w:t>
      </w:r>
      <w:r w:rsidR="0088304D" w:rsidRPr="00BC2899">
        <w:rPr>
          <w:rFonts w:ascii="Times New Roman" w:hAnsi="Times New Roman" w:cs="Times New Roman"/>
          <w:spacing w:val="-2"/>
        </w:rPr>
        <w:t xml:space="preserve"> </w:t>
      </w:r>
      <w:r w:rsidR="0088304D" w:rsidRPr="00BC2899">
        <w:rPr>
          <w:rFonts w:ascii="Times New Roman" w:hAnsi="Times New Roman" w:cs="Times New Roman"/>
        </w:rPr>
        <w:t>during</w:t>
      </w:r>
      <w:r w:rsidR="0088304D" w:rsidRPr="00BC2899">
        <w:rPr>
          <w:rFonts w:ascii="Times New Roman" w:hAnsi="Times New Roman" w:cs="Times New Roman"/>
          <w:spacing w:val="-4"/>
        </w:rPr>
        <w:t xml:space="preserve"> </w:t>
      </w:r>
      <w:r w:rsidR="0088304D" w:rsidRPr="00BC2899">
        <w:rPr>
          <w:rFonts w:ascii="Times New Roman" w:hAnsi="Times New Roman" w:cs="Times New Roman"/>
        </w:rPr>
        <w:t>any</w:t>
      </w:r>
      <w:r w:rsidR="0088304D" w:rsidRPr="00BC2899">
        <w:rPr>
          <w:rFonts w:ascii="Times New Roman" w:hAnsi="Times New Roman" w:cs="Times New Roman"/>
          <w:spacing w:val="-1"/>
        </w:rPr>
        <w:t xml:space="preserve"> </w:t>
      </w:r>
      <w:r w:rsidR="0088304D" w:rsidRPr="00BC2899">
        <w:rPr>
          <w:rFonts w:ascii="Times New Roman" w:hAnsi="Times New Roman" w:cs="Times New Roman"/>
        </w:rPr>
        <w:t>of</w:t>
      </w:r>
      <w:r w:rsidR="0088304D" w:rsidRPr="00BC2899">
        <w:rPr>
          <w:rFonts w:ascii="Times New Roman" w:hAnsi="Times New Roman" w:cs="Times New Roman"/>
          <w:spacing w:val="-3"/>
        </w:rPr>
        <w:t xml:space="preserve"> </w:t>
      </w:r>
      <w:r w:rsidR="0088304D" w:rsidRPr="00BC2899">
        <w:rPr>
          <w:rFonts w:ascii="Times New Roman" w:hAnsi="Times New Roman" w:cs="Times New Roman"/>
        </w:rPr>
        <w:t>the</w:t>
      </w:r>
      <w:r w:rsidR="0088304D" w:rsidRPr="00BC2899">
        <w:rPr>
          <w:rFonts w:ascii="Times New Roman" w:hAnsi="Times New Roman" w:cs="Times New Roman"/>
          <w:spacing w:val="-2"/>
        </w:rPr>
        <w:t xml:space="preserve"> </w:t>
      </w:r>
      <w:r w:rsidR="0088304D" w:rsidRPr="00BC2899">
        <w:rPr>
          <w:rFonts w:ascii="Times New Roman" w:hAnsi="Times New Roman" w:cs="Times New Roman"/>
        </w:rPr>
        <w:t>quarter</w:t>
      </w:r>
      <w:r w:rsidR="0088304D" w:rsidRPr="00BC2899">
        <w:rPr>
          <w:rFonts w:ascii="Times New Roman" w:hAnsi="Times New Roman" w:cs="Times New Roman"/>
          <w:spacing w:val="-1"/>
        </w:rPr>
        <w:t>l</w:t>
      </w:r>
      <w:r w:rsidR="0088304D" w:rsidRPr="00BC2899">
        <w:rPr>
          <w:rFonts w:ascii="Times New Roman" w:hAnsi="Times New Roman" w:cs="Times New Roman"/>
        </w:rPr>
        <w:t>y</w:t>
      </w:r>
      <w:r w:rsidR="0088304D" w:rsidRPr="00BC2899">
        <w:rPr>
          <w:rFonts w:ascii="Times New Roman" w:hAnsi="Times New Roman" w:cs="Times New Roman"/>
          <w:spacing w:val="-5"/>
        </w:rPr>
        <w:t xml:space="preserve"> </w:t>
      </w:r>
      <w:r w:rsidR="0088304D" w:rsidRPr="00BC2899">
        <w:rPr>
          <w:rFonts w:ascii="Times New Roman" w:hAnsi="Times New Roman" w:cs="Times New Roman"/>
        </w:rPr>
        <w:t>reviews</w:t>
      </w:r>
      <w:r w:rsidR="0088304D" w:rsidRPr="00BC2899">
        <w:rPr>
          <w:rFonts w:ascii="Times New Roman" w:hAnsi="Times New Roman" w:cs="Times New Roman"/>
          <w:spacing w:val="-6"/>
        </w:rPr>
        <w:t xml:space="preserve"> </w:t>
      </w:r>
      <w:r w:rsidR="0088304D" w:rsidRPr="00BC2899">
        <w:rPr>
          <w:rFonts w:ascii="Times New Roman" w:hAnsi="Times New Roman" w:cs="Times New Roman"/>
        </w:rPr>
        <w:t>requ</w:t>
      </w:r>
      <w:r w:rsidR="0088304D" w:rsidRPr="00BC2899">
        <w:rPr>
          <w:rFonts w:ascii="Times New Roman" w:hAnsi="Times New Roman" w:cs="Times New Roman"/>
          <w:spacing w:val="1"/>
        </w:rPr>
        <w:t>i</w:t>
      </w:r>
      <w:r w:rsidR="0088304D" w:rsidRPr="00BC2899">
        <w:rPr>
          <w:rFonts w:ascii="Times New Roman" w:hAnsi="Times New Roman" w:cs="Times New Roman"/>
        </w:rPr>
        <w:t>red</w:t>
      </w:r>
      <w:r w:rsidR="0088304D" w:rsidRPr="00BC2899">
        <w:rPr>
          <w:rFonts w:ascii="Times New Roman" w:hAnsi="Times New Roman" w:cs="Times New Roman"/>
          <w:spacing w:val="-4"/>
        </w:rPr>
        <w:t xml:space="preserve"> </w:t>
      </w:r>
      <w:r w:rsidR="0088304D" w:rsidRPr="00BC2899">
        <w:rPr>
          <w:rFonts w:ascii="Times New Roman" w:hAnsi="Times New Roman" w:cs="Times New Roman"/>
        </w:rPr>
        <w:t>by the</w:t>
      </w:r>
      <w:r>
        <w:rPr>
          <w:rFonts w:ascii="Times New Roman" w:hAnsi="Times New Roman" w:cs="Times New Roman"/>
        </w:rPr>
        <w:t xml:space="preserve"> </w:t>
      </w:r>
      <w:r w:rsidR="0088304D" w:rsidRPr="00BC2899">
        <w:rPr>
          <w:rFonts w:ascii="Times New Roman" w:hAnsi="Times New Roman" w:cs="Times New Roman"/>
        </w:rPr>
        <w:t>O</w:t>
      </w:r>
      <w:r w:rsidR="0088304D" w:rsidRPr="00BC2899">
        <w:rPr>
          <w:rFonts w:ascii="Times New Roman" w:hAnsi="Times New Roman" w:cs="Times New Roman"/>
          <w:spacing w:val="-2"/>
        </w:rPr>
        <w:t>m</w:t>
      </w:r>
      <w:r w:rsidR="0088304D" w:rsidRPr="00BC2899">
        <w:rPr>
          <w:rFonts w:ascii="Times New Roman" w:hAnsi="Times New Roman" w:cs="Times New Roman"/>
        </w:rPr>
        <w:t>nibus</w:t>
      </w:r>
      <w:r w:rsidR="0088304D" w:rsidRPr="00BC2899">
        <w:rPr>
          <w:rFonts w:ascii="Times New Roman" w:hAnsi="Times New Roman" w:cs="Times New Roman"/>
          <w:spacing w:val="-2"/>
        </w:rPr>
        <w:t xml:space="preserve"> </w:t>
      </w:r>
      <w:r w:rsidR="0088304D" w:rsidRPr="00BC2899">
        <w:rPr>
          <w:rFonts w:ascii="Times New Roman" w:hAnsi="Times New Roman" w:cs="Times New Roman"/>
        </w:rPr>
        <w:t>Budget</w:t>
      </w:r>
      <w:r w:rsidR="0088304D" w:rsidRPr="00BC2899">
        <w:rPr>
          <w:rFonts w:ascii="Times New Roman" w:hAnsi="Times New Roman" w:cs="Times New Roman"/>
          <w:spacing w:val="-6"/>
        </w:rPr>
        <w:t xml:space="preserve"> </w:t>
      </w:r>
      <w:r w:rsidR="0088304D" w:rsidRPr="00BC2899">
        <w:rPr>
          <w:rFonts w:ascii="Times New Roman" w:hAnsi="Times New Roman" w:cs="Times New Roman"/>
        </w:rPr>
        <w:t>Reconciliation</w:t>
      </w:r>
      <w:r w:rsidR="0088304D" w:rsidRPr="00BC2899">
        <w:rPr>
          <w:rFonts w:ascii="Times New Roman" w:hAnsi="Times New Roman" w:cs="Times New Roman"/>
          <w:spacing w:val="-11"/>
        </w:rPr>
        <w:t xml:space="preserve"> </w:t>
      </w:r>
      <w:r w:rsidR="0088304D" w:rsidRPr="00BC2899">
        <w:rPr>
          <w:rFonts w:ascii="Times New Roman" w:hAnsi="Times New Roman" w:cs="Times New Roman"/>
        </w:rPr>
        <w:t>A</w:t>
      </w:r>
      <w:r w:rsidR="0088304D" w:rsidRPr="00BC2899">
        <w:rPr>
          <w:rFonts w:ascii="Times New Roman" w:hAnsi="Times New Roman" w:cs="Times New Roman"/>
          <w:spacing w:val="-1"/>
        </w:rPr>
        <w:t>c</w:t>
      </w:r>
      <w:r w:rsidR="0088304D" w:rsidRPr="00BC2899">
        <w:rPr>
          <w:rFonts w:ascii="Times New Roman" w:hAnsi="Times New Roman" w:cs="Times New Roman"/>
        </w:rPr>
        <w:t>t of</w:t>
      </w:r>
      <w:r w:rsidR="0088304D" w:rsidRPr="00BC2899">
        <w:rPr>
          <w:rFonts w:ascii="Times New Roman" w:hAnsi="Times New Roman" w:cs="Times New Roman"/>
          <w:spacing w:val="-3"/>
        </w:rPr>
        <w:t xml:space="preserve"> </w:t>
      </w:r>
      <w:r w:rsidR="0088304D" w:rsidRPr="00BC2899">
        <w:rPr>
          <w:rFonts w:ascii="Times New Roman" w:hAnsi="Times New Roman" w:cs="Times New Roman"/>
        </w:rPr>
        <w:t>1987</w:t>
      </w:r>
      <w:r w:rsidR="0088304D" w:rsidRPr="00BC2899">
        <w:rPr>
          <w:rFonts w:ascii="Times New Roman" w:hAnsi="Times New Roman" w:cs="Times New Roman"/>
          <w:spacing w:val="-4"/>
        </w:rPr>
        <w:t xml:space="preserve"> </w:t>
      </w:r>
      <w:r w:rsidR="0088304D" w:rsidRPr="00BC2899">
        <w:rPr>
          <w:rFonts w:ascii="Times New Roman" w:hAnsi="Times New Roman" w:cs="Times New Roman"/>
        </w:rPr>
        <w:t>(OBRA</w:t>
      </w:r>
      <w:r w:rsidR="0088304D" w:rsidRPr="00BC2899">
        <w:rPr>
          <w:rFonts w:ascii="Times New Roman" w:hAnsi="Times New Roman" w:cs="Times New Roman"/>
          <w:spacing w:val="-6"/>
        </w:rPr>
        <w:t xml:space="preserve"> </w:t>
      </w:r>
      <w:r w:rsidR="0088304D" w:rsidRPr="00BC2899">
        <w:rPr>
          <w:rFonts w:ascii="Times New Roman" w:hAnsi="Times New Roman" w:cs="Times New Roman"/>
        </w:rPr>
        <w:t>87)</w:t>
      </w:r>
      <w:r w:rsidR="0088304D" w:rsidRPr="00BC2899">
        <w:rPr>
          <w:rFonts w:ascii="Times New Roman" w:hAnsi="Times New Roman" w:cs="Times New Roman"/>
          <w:spacing w:val="-3"/>
        </w:rPr>
        <w:t xml:space="preserve"> </w:t>
      </w:r>
      <w:r w:rsidR="0088304D" w:rsidRPr="00BC2899">
        <w:rPr>
          <w:rFonts w:ascii="Times New Roman" w:hAnsi="Times New Roman" w:cs="Times New Roman"/>
        </w:rPr>
        <w:t>and</w:t>
      </w:r>
      <w:r w:rsidR="0088304D" w:rsidRPr="00BC2899">
        <w:rPr>
          <w:rFonts w:ascii="Times New Roman" w:hAnsi="Times New Roman" w:cs="Times New Roman"/>
          <w:spacing w:val="-4"/>
        </w:rPr>
        <w:t xml:space="preserve"> </w:t>
      </w:r>
      <w:r w:rsidR="0088304D" w:rsidRPr="00BC2899">
        <w:rPr>
          <w:rFonts w:ascii="Times New Roman" w:hAnsi="Times New Roman" w:cs="Times New Roman"/>
        </w:rPr>
        <w:t>i</w:t>
      </w:r>
      <w:r w:rsidR="0088304D" w:rsidRPr="00BC2899">
        <w:rPr>
          <w:rFonts w:ascii="Times New Roman" w:hAnsi="Times New Roman" w:cs="Times New Roman"/>
          <w:spacing w:val="-2"/>
        </w:rPr>
        <w:t>m</w:t>
      </w:r>
      <w:r w:rsidR="0088304D" w:rsidRPr="00BC2899">
        <w:rPr>
          <w:rFonts w:ascii="Times New Roman" w:hAnsi="Times New Roman" w:cs="Times New Roman"/>
        </w:rPr>
        <w:t>p</w:t>
      </w:r>
      <w:r w:rsidR="0088304D" w:rsidRPr="00BC2899">
        <w:rPr>
          <w:rFonts w:ascii="Times New Roman" w:hAnsi="Times New Roman" w:cs="Times New Roman"/>
          <w:spacing w:val="1"/>
        </w:rPr>
        <w:t>l</w:t>
      </w:r>
      <w:r w:rsidR="0088304D" w:rsidRPr="00BC2899">
        <w:rPr>
          <w:rFonts w:ascii="Times New Roman" w:hAnsi="Times New Roman" w:cs="Times New Roman"/>
        </w:rPr>
        <w:t>e</w:t>
      </w:r>
      <w:r w:rsidR="0088304D" w:rsidRPr="00BC2899">
        <w:rPr>
          <w:rFonts w:ascii="Times New Roman" w:hAnsi="Times New Roman" w:cs="Times New Roman"/>
          <w:spacing w:val="-2"/>
        </w:rPr>
        <w:t>m</w:t>
      </w:r>
      <w:r w:rsidR="0088304D" w:rsidRPr="00BC2899">
        <w:rPr>
          <w:rFonts w:ascii="Times New Roman" w:hAnsi="Times New Roman" w:cs="Times New Roman"/>
        </w:rPr>
        <w:t xml:space="preserve">ented by </w:t>
      </w:r>
      <w:r w:rsidR="0088304D" w:rsidRPr="00BC2899">
        <w:rPr>
          <w:rFonts w:ascii="Times New Roman" w:hAnsi="Times New Roman" w:cs="Times New Roman"/>
          <w:spacing w:val="-1"/>
        </w:rPr>
        <w:t>r</w:t>
      </w:r>
      <w:r w:rsidR="0088304D" w:rsidRPr="00BC2899">
        <w:rPr>
          <w:rFonts w:ascii="Times New Roman" w:hAnsi="Times New Roman" w:cs="Times New Roman"/>
        </w:rPr>
        <w:t>egulations</w:t>
      </w:r>
      <w:r w:rsidR="0088304D" w:rsidRPr="00BC2899">
        <w:rPr>
          <w:rFonts w:ascii="Times New Roman" w:hAnsi="Times New Roman" w:cs="Times New Roman"/>
          <w:spacing w:val="-7"/>
        </w:rPr>
        <w:t xml:space="preserve"> </w:t>
      </w:r>
      <w:r w:rsidR="0088304D" w:rsidRPr="00BC2899">
        <w:rPr>
          <w:rFonts w:ascii="Times New Roman" w:hAnsi="Times New Roman" w:cs="Times New Roman"/>
        </w:rPr>
        <w:t>at</w:t>
      </w:r>
      <w:r>
        <w:rPr>
          <w:rFonts w:ascii="Times New Roman" w:hAnsi="Times New Roman" w:cs="Times New Roman"/>
        </w:rPr>
        <w:t xml:space="preserve"> </w:t>
      </w:r>
      <w:r w:rsidR="0088304D" w:rsidRPr="00BC2899">
        <w:rPr>
          <w:rFonts w:ascii="Times New Roman" w:hAnsi="Times New Roman" w:cs="Times New Roman"/>
        </w:rPr>
        <w:t>42</w:t>
      </w:r>
      <w:r w:rsidR="0088304D" w:rsidRPr="00BC2899">
        <w:rPr>
          <w:rFonts w:ascii="Times New Roman" w:hAnsi="Times New Roman" w:cs="Times New Roman"/>
          <w:spacing w:val="-7"/>
        </w:rPr>
        <w:t xml:space="preserve"> </w:t>
      </w:r>
      <w:r w:rsidR="0088304D" w:rsidRPr="00BC2899">
        <w:rPr>
          <w:rFonts w:ascii="Times New Roman" w:hAnsi="Times New Roman" w:cs="Times New Roman"/>
        </w:rPr>
        <w:t>CFR</w:t>
      </w:r>
      <w:r w:rsidR="0088304D" w:rsidRPr="00BC2899">
        <w:rPr>
          <w:rFonts w:ascii="Times New Roman" w:hAnsi="Times New Roman" w:cs="Times New Roman"/>
          <w:spacing w:val="-4"/>
        </w:rPr>
        <w:t xml:space="preserve"> </w:t>
      </w:r>
      <w:r w:rsidR="0088304D" w:rsidRPr="00BC2899">
        <w:rPr>
          <w:rFonts w:ascii="Times New Roman" w:hAnsi="Times New Roman" w:cs="Times New Roman"/>
        </w:rPr>
        <w:t>483.20</w:t>
      </w:r>
      <w:r w:rsidR="0088304D" w:rsidRPr="00BC2899">
        <w:rPr>
          <w:rFonts w:ascii="Times New Roman" w:hAnsi="Times New Roman" w:cs="Times New Roman"/>
          <w:spacing w:val="-5"/>
        </w:rPr>
        <w:t xml:space="preserve"> </w:t>
      </w:r>
      <w:r w:rsidR="0088304D" w:rsidRPr="00BC2899">
        <w:rPr>
          <w:rFonts w:ascii="Times New Roman" w:hAnsi="Times New Roman" w:cs="Times New Roman"/>
        </w:rPr>
        <w:t>that</w:t>
      </w:r>
      <w:r w:rsidR="0088304D" w:rsidRPr="00BC2899">
        <w:rPr>
          <w:rFonts w:ascii="Times New Roman" w:hAnsi="Times New Roman" w:cs="Times New Roman"/>
          <w:spacing w:val="-3"/>
        </w:rPr>
        <w:t xml:space="preserve"> </w:t>
      </w:r>
      <w:r w:rsidR="0088304D" w:rsidRPr="00BC2899">
        <w:rPr>
          <w:rFonts w:ascii="Times New Roman" w:hAnsi="Times New Roman" w:cs="Times New Roman"/>
          <w:spacing w:val="-1"/>
        </w:rPr>
        <w:t>t</w:t>
      </w:r>
      <w:r w:rsidR="0088304D" w:rsidRPr="00BC2899">
        <w:rPr>
          <w:rFonts w:ascii="Times New Roman" w:hAnsi="Times New Roman" w:cs="Times New Roman"/>
          <w:spacing w:val="1"/>
        </w:rPr>
        <w:t>h</w:t>
      </w:r>
      <w:r w:rsidR="0088304D" w:rsidRPr="00BC2899">
        <w:rPr>
          <w:rFonts w:ascii="Times New Roman" w:hAnsi="Times New Roman" w:cs="Times New Roman"/>
        </w:rPr>
        <w:t>e</w:t>
      </w:r>
      <w:r w:rsidR="0088304D" w:rsidRPr="00BC2899">
        <w:rPr>
          <w:rFonts w:ascii="Times New Roman" w:hAnsi="Times New Roman" w:cs="Times New Roman"/>
          <w:spacing w:val="-1"/>
        </w:rPr>
        <w:t xml:space="preserve"> </w:t>
      </w:r>
      <w:r w:rsidR="0088304D" w:rsidRPr="00BC2899">
        <w:rPr>
          <w:rFonts w:ascii="Times New Roman" w:hAnsi="Times New Roman" w:cs="Times New Roman"/>
        </w:rPr>
        <w:t>me</w:t>
      </w:r>
      <w:r w:rsidR="0088304D" w:rsidRPr="00BC2899">
        <w:rPr>
          <w:rFonts w:ascii="Times New Roman" w:hAnsi="Times New Roman" w:cs="Times New Roman"/>
          <w:spacing w:val="-1"/>
        </w:rPr>
        <w:t>m</w:t>
      </w:r>
      <w:r w:rsidR="0088304D" w:rsidRPr="00BC2899">
        <w:rPr>
          <w:rFonts w:ascii="Times New Roman" w:hAnsi="Times New Roman" w:cs="Times New Roman"/>
          <w:spacing w:val="1"/>
        </w:rPr>
        <w:t>b</w:t>
      </w:r>
      <w:r w:rsidR="0088304D" w:rsidRPr="00BC2899">
        <w:rPr>
          <w:rFonts w:ascii="Times New Roman" w:hAnsi="Times New Roman" w:cs="Times New Roman"/>
        </w:rPr>
        <w:t>er</w:t>
      </w:r>
      <w:r w:rsidR="0088304D" w:rsidRPr="00BC2899">
        <w:rPr>
          <w:rFonts w:ascii="Times New Roman" w:hAnsi="Times New Roman" w:cs="Times New Roman"/>
          <w:spacing w:val="-2"/>
        </w:rPr>
        <w:t xml:space="preserve"> </w:t>
      </w:r>
      <w:r w:rsidR="0088304D" w:rsidRPr="00BC2899">
        <w:rPr>
          <w:rFonts w:ascii="Times New Roman" w:hAnsi="Times New Roman" w:cs="Times New Roman"/>
        </w:rPr>
        <w:t>has</w:t>
      </w:r>
      <w:r w:rsidR="0088304D" w:rsidRPr="00BC2899">
        <w:rPr>
          <w:rFonts w:ascii="Times New Roman" w:hAnsi="Times New Roman" w:cs="Times New Roman"/>
          <w:spacing w:val="-3"/>
        </w:rPr>
        <w:t xml:space="preserve"> </w:t>
      </w:r>
      <w:r w:rsidR="0088304D" w:rsidRPr="00BC2899">
        <w:rPr>
          <w:rFonts w:ascii="Times New Roman" w:hAnsi="Times New Roman" w:cs="Times New Roman"/>
        </w:rPr>
        <w:t>discharge</w:t>
      </w:r>
      <w:r w:rsidR="0088304D" w:rsidRPr="00BC2899">
        <w:rPr>
          <w:rFonts w:ascii="Times New Roman" w:hAnsi="Times New Roman" w:cs="Times New Roman"/>
          <w:spacing w:val="-8"/>
        </w:rPr>
        <w:t xml:space="preserve"> </w:t>
      </w:r>
      <w:r w:rsidR="0088304D" w:rsidRPr="00BC2899">
        <w:rPr>
          <w:rFonts w:ascii="Times New Roman" w:hAnsi="Times New Roman" w:cs="Times New Roman"/>
        </w:rPr>
        <w:t>pote</w:t>
      </w:r>
      <w:r w:rsidR="0088304D" w:rsidRPr="00BC2899">
        <w:rPr>
          <w:rFonts w:ascii="Times New Roman" w:hAnsi="Times New Roman" w:cs="Times New Roman"/>
          <w:spacing w:val="1"/>
        </w:rPr>
        <w:t>n</w:t>
      </w:r>
      <w:r w:rsidR="0088304D" w:rsidRPr="00BC2899">
        <w:rPr>
          <w:rFonts w:ascii="Times New Roman" w:hAnsi="Times New Roman" w:cs="Times New Roman"/>
        </w:rPr>
        <w:t>tial,</w:t>
      </w:r>
      <w:r w:rsidR="0088304D" w:rsidRPr="00BC2899">
        <w:rPr>
          <w:rFonts w:ascii="Times New Roman" w:hAnsi="Times New Roman" w:cs="Times New Roman"/>
          <w:spacing w:val="-3"/>
        </w:rPr>
        <w:t xml:space="preserve"> </w:t>
      </w:r>
      <w:r w:rsidR="0088304D" w:rsidRPr="00BC2899">
        <w:rPr>
          <w:rFonts w:ascii="Times New Roman" w:hAnsi="Times New Roman" w:cs="Times New Roman"/>
        </w:rPr>
        <w:t>then</w:t>
      </w:r>
      <w:r w:rsidR="0088304D" w:rsidRPr="00BC2899">
        <w:rPr>
          <w:rFonts w:ascii="Times New Roman" w:hAnsi="Times New Roman" w:cs="Times New Roman"/>
          <w:spacing w:val="-3"/>
        </w:rPr>
        <w:t xml:space="preserve"> </w:t>
      </w:r>
      <w:r w:rsidR="0088304D" w:rsidRPr="00BC2899">
        <w:rPr>
          <w:rFonts w:ascii="Times New Roman" w:hAnsi="Times New Roman" w:cs="Times New Roman"/>
        </w:rPr>
        <w:t>the</w:t>
      </w:r>
      <w:r w:rsidR="0088304D" w:rsidRPr="00BC2899">
        <w:rPr>
          <w:rFonts w:ascii="Times New Roman" w:hAnsi="Times New Roman" w:cs="Times New Roman"/>
          <w:spacing w:val="-2"/>
        </w:rPr>
        <w:t xml:space="preserve"> </w:t>
      </w:r>
      <w:r w:rsidR="0088304D" w:rsidRPr="00BC2899">
        <w:rPr>
          <w:rFonts w:ascii="Times New Roman" w:hAnsi="Times New Roman" w:cs="Times New Roman"/>
          <w:spacing w:val="-1"/>
        </w:rPr>
        <w:t>f</w:t>
      </w:r>
      <w:r w:rsidR="0088304D" w:rsidRPr="00BC2899">
        <w:rPr>
          <w:rFonts w:ascii="Times New Roman" w:hAnsi="Times New Roman" w:cs="Times New Roman"/>
        </w:rPr>
        <w:t>acility</w:t>
      </w:r>
      <w:r w:rsidR="0088304D" w:rsidRPr="00BC2899">
        <w:rPr>
          <w:rFonts w:ascii="Times New Roman" w:hAnsi="Times New Roman" w:cs="Times New Roman"/>
          <w:spacing w:val="1"/>
        </w:rPr>
        <w:t xml:space="preserve"> </w:t>
      </w:r>
      <w:r w:rsidR="0088304D" w:rsidRPr="00BC2899">
        <w:rPr>
          <w:rFonts w:ascii="Times New Roman" w:hAnsi="Times New Roman" w:cs="Times New Roman"/>
          <w:spacing w:val="-2"/>
        </w:rPr>
        <w:t>m</w:t>
      </w:r>
      <w:r w:rsidR="0088304D" w:rsidRPr="00BC2899">
        <w:rPr>
          <w:rFonts w:ascii="Times New Roman" w:hAnsi="Times New Roman" w:cs="Times New Roman"/>
          <w:spacing w:val="1"/>
        </w:rPr>
        <w:t>u</w:t>
      </w:r>
      <w:r w:rsidR="0088304D" w:rsidRPr="00BC2899">
        <w:rPr>
          <w:rFonts w:ascii="Times New Roman" w:hAnsi="Times New Roman" w:cs="Times New Roman"/>
        </w:rPr>
        <w:t>st</w:t>
      </w:r>
      <w:r w:rsidR="0088304D" w:rsidRPr="00BC2899">
        <w:rPr>
          <w:rFonts w:ascii="Times New Roman" w:hAnsi="Times New Roman" w:cs="Times New Roman"/>
          <w:spacing w:val="-2"/>
        </w:rPr>
        <w:t xml:space="preserve"> </w:t>
      </w:r>
      <w:r w:rsidR="00910175" w:rsidRPr="00BC2899">
        <w:rPr>
          <w:rFonts w:ascii="Times New Roman" w:hAnsi="Times New Roman" w:cs="Times New Roman"/>
          <w:spacing w:val="-8"/>
        </w:rPr>
        <w:t xml:space="preserve">notify MassHealth </w:t>
      </w:r>
      <w:r w:rsidR="0088304D" w:rsidRPr="00BC2899">
        <w:rPr>
          <w:rFonts w:ascii="Times New Roman" w:hAnsi="Times New Roman" w:cs="Times New Roman"/>
        </w:rPr>
        <w:t>or</w:t>
      </w:r>
      <w:r w:rsidR="0088304D" w:rsidRPr="00BC2899">
        <w:rPr>
          <w:rFonts w:ascii="Times New Roman" w:hAnsi="Times New Roman" w:cs="Times New Roman"/>
          <w:spacing w:val="-2"/>
        </w:rPr>
        <w:t xml:space="preserve"> </w:t>
      </w:r>
      <w:r w:rsidR="0088304D" w:rsidRPr="00BC2899">
        <w:rPr>
          <w:rFonts w:ascii="Times New Roman" w:hAnsi="Times New Roman" w:cs="Times New Roman"/>
        </w:rPr>
        <w:t>its agent.</w:t>
      </w:r>
    </w:p>
    <w:p w14:paraId="2CCC23A5" w14:textId="77777777" w:rsidR="00BC2899" w:rsidRDefault="00BC2899" w:rsidP="00BC2899">
      <w:pPr>
        <w:widowControl w:val="0"/>
        <w:autoSpaceDE w:val="0"/>
        <w:autoSpaceDN w:val="0"/>
        <w:adjustRightInd w:val="0"/>
        <w:spacing w:after="0" w:line="240" w:lineRule="exact"/>
        <w:ind w:right="239"/>
        <w:rPr>
          <w:rFonts w:ascii="Times New Roman" w:hAnsi="Times New Roman" w:cs="Times New Roman"/>
          <w:sz w:val="24"/>
          <w:szCs w:val="24"/>
        </w:rPr>
      </w:pPr>
    </w:p>
    <w:p w14:paraId="2E803042" w14:textId="77777777" w:rsidR="0088304D" w:rsidRPr="00BC2899" w:rsidRDefault="00BC2899" w:rsidP="00BC2899">
      <w:pPr>
        <w:widowControl w:val="0"/>
        <w:autoSpaceDE w:val="0"/>
        <w:autoSpaceDN w:val="0"/>
        <w:adjustRightInd w:val="0"/>
        <w:spacing w:after="0" w:line="240" w:lineRule="exact"/>
        <w:ind w:left="720" w:right="239"/>
        <w:rPr>
          <w:rFonts w:ascii="Times New Roman" w:hAnsi="Times New Roman" w:cs="Times New Roman"/>
        </w:rPr>
      </w:pPr>
      <w:r>
        <w:rPr>
          <w:rFonts w:ascii="Times New Roman" w:hAnsi="Times New Roman" w:cs="Times New Roman"/>
        </w:rPr>
        <w:t xml:space="preserve">(B)  </w:t>
      </w:r>
      <w:r w:rsidR="0088304D" w:rsidRPr="00BC2899">
        <w:rPr>
          <w:rFonts w:ascii="Times New Roman" w:hAnsi="Times New Roman" w:cs="Times New Roman"/>
        </w:rPr>
        <w:t>When</w:t>
      </w:r>
      <w:r w:rsidR="0088304D" w:rsidRPr="00BC2899">
        <w:rPr>
          <w:rFonts w:ascii="Times New Roman" w:hAnsi="Times New Roman" w:cs="Times New Roman"/>
          <w:spacing w:val="-5"/>
        </w:rPr>
        <w:t xml:space="preserve"> </w:t>
      </w:r>
      <w:r w:rsidR="0088304D" w:rsidRPr="00BC2899">
        <w:rPr>
          <w:rFonts w:ascii="Times New Roman" w:hAnsi="Times New Roman" w:cs="Times New Roman"/>
        </w:rPr>
        <w:t>the</w:t>
      </w:r>
      <w:r w:rsidR="0088304D" w:rsidRPr="00BC2899">
        <w:rPr>
          <w:rFonts w:ascii="Times New Roman" w:hAnsi="Times New Roman" w:cs="Times New Roman"/>
          <w:spacing w:val="-2"/>
        </w:rPr>
        <w:t xml:space="preserve"> </w:t>
      </w:r>
      <w:r w:rsidR="0088304D" w:rsidRPr="00BC2899">
        <w:rPr>
          <w:rFonts w:ascii="Times New Roman" w:hAnsi="Times New Roman" w:cs="Times New Roman"/>
        </w:rPr>
        <w:t>nursing</w:t>
      </w:r>
      <w:r w:rsidR="0088304D" w:rsidRPr="00BC2899">
        <w:rPr>
          <w:rFonts w:ascii="Times New Roman" w:hAnsi="Times New Roman" w:cs="Times New Roman"/>
          <w:spacing w:val="-6"/>
        </w:rPr>
        <w:t xml:space="preserve"> </w:t>
      </w:r>
      <w:r w:rsidR="0088304D" w:rsidRPr="00BC2899">
        <w:rPr>
          <w:rFonts w:ascii="Times New Roman" w:hAnsi="Times New Roman" w:cs="Times New Roman"/>
        </w:rPr>
        <w:t>facili</w:t>
      </w:r>
      <w:r w:rsidR="0088304D" w:rsidRPr="00BC2899">
        <w:rPr>
          <w:rFonts w:ascii="Times New Roman" w:hAnsi="Times New Roman" w:cs="Times New Roman"/>
          <w:spacing w:val="-1"/>
        </w:rPr>
        <w:t>t</w:t>
      </w:r>
      <w:r w:rsidR="0088304D" w:rsidRPr="00BC2899">
        <w:rPr>
          <w:rFonts w:ascii="Times New Roman" w:hAnsi="Times New Roman" w:cs="Times New Roman"/>
        </w:rPr>
        <w:t>y</w:t>
      </w:r>
      <w:r w:rsidR="0088304D" w:rsidRPr="00BC2899">
        <w:rPr>
          <w:rFonts w:ascii="Times New Roman" w:hAnsi="Times New Roman" w:cs="Times New Roman"/>
          <w:spacing w:val="1"/>
        </w:rPr>
        <w:t xml:space="preserve"> </w:t>
      </w:r>
      <w:r w:rsidR="0088304D" w:rsidRPr="00BC2899">
        <w:rPr>
          <w:rFonts w:ascii="Times New Roman" w:hAnsi="Times New Roman" w:cs="Times New Roman"/>
        </w:rPr>
        <w:t>is</w:t>
      </w:r>
      <w:r w:rsidR="0088304D" w:rsidRPr="00BC2899">
        <w:rPr>
          <w:rFonts w:ascii="Times New Roman" w:hAnsi="Times New Roman" w:cs="Times New Roman"/>
          <w:spacing w:val="-1"/>
        </w:rPr>
        <w:t xml:space="preserve"> </w:t>
      </w:r>
      <w:r w:rsidR="0088304D" w:rsidRPr="00BC2899">
        <w:rPr>
          <w:rFonts w:ascii="Times New Roman" w:hAnsi="Times New Roman" w:cs="Times New Roman"/>
        </w:rPr>
        <w:t>notifi</w:t>
      </w:r>
      <w:r w:rsidR="0088304D" w:rsidRPr="00BC2899">
        <w:rPr>
          <w:rFonts w:ascii="Times New Roman" w:hAnsi="Times New Roman" w:cs="Times New Roman"/>
          <w:spacing w:val="-1"/>
        </w:rPr>
        <w:t>e</w:t>
      </w:r>
      <w:r w:rsidR="0088304D" w:rsidRPr="00BC2899">
        <w:rPr>
          <w:rFonts w:ascii="Times New Roman" w:hAnsi="Times New Roman" w:cs="Times New Roman"/>
        </w:rPr>
        <w:t>d</w:t>
      </w:r>
      <w:r w:rsidR="0088304D" w:rsidRPr="00BC2899">
        <w:rPr>
          <w:rFonts w:ascii="Times New Roman" w:hAnsi="Times New Roman" w:cs="Times New Roman"/>
          <w:spacing w:val="-4"/>
        </w:rPr>
        <w:t xml:space="preserve"> </w:t>
      </w:r>
      <w:r w:rsidR="0088304D" w:rsidRPr="00BC2899">
        <w:rPr>
          <w:rFonts w:ascii="Times New Roman" w:hAnsi="Times New Roman" w:cs="Times New Roman"/>
        </w:rPr>
        <w:t xml:space="preserve">by </w:t>
      </w:r>
      <w:r w:rsidR="00910175" w:rsidRPr="00BC2899">
        <w:rPr>
          <w:rFonts w:ascii="Times New Roman" w:hAnsi="Times New Roman" w:cs="Times New Roman"/>
          <w:spacing w:val="-1"/>
        </w:rPr>
        <w:t>MassHealth</w:t>
      </w:r>
      <w:r w:rsidR="0088304D" w:rsidRPr="00BC2899">
        <w:rPr>
          <w:rFonts w:ascii="Times New Roman" w:hAnsi="Times New Roman" w:cs="Times New Roman"/>
          <w:spacing w:val="-3"/>
        </w:rPr>
        <w:t xml:space="preserve"> </w:t>
      </w:r>
      <w:r w:rsidR="0088304D" w:rsidRPr="00BC2899">
        <w:rPr>
          <w:rFonts w:ascii="Times New Roman" w:hAnsi="Times New Roman" w:cs="Times New Roman"/>
        </w:rPr>
        <w:t>or</w:t>
      </w:r>
      <w:r w:rsidR="0088304D" w:rsidRPr="00BC2899">
        <w:rPr>
          <w:rFonts w:ascii="Times New Roman" w:hAnsi="Times New Roman" w:cs="Times New Roman"/>
          <w:spacing w:val="-2"/>
        </w:rPr>
        <w:t xml:space="preserve"> </w:t>
      </w:r>
      <w:r w:rsidR="0088304D" w:rsidRPr="00BC2899">
        <w:rPr>
          <w:rFonts w:ascii="Times New Roman" w:hAnsi="Times New Roman" w:cs="Times New Roman"/>
        </w:rPr>
        <w:t>its ag</w:t>
      </w:r>
      <w:r w:rsidR="0088304D" w:rsidRPr="00BC2899">
        <w:rPr>
          <w:rFonts w:ascii="Times New Roman" w:hAnsi="Times New Roman" w:cs="Times New Roman"/>
          <w:spacing w:val="-2"/>
        </w:rPr>
        <w:t>e</w:t>
      </w:r>
      <w:r w:rsidR="0088304D" w:rsidRPr="00BC2899">
        <w:rPr>
          <w:rFonts w:ascii="Times New Roman" w:hAnsi="Times New Roman" w:cs="Times New Roman"/>
          <w:spacing w:val="1"/>
        </w:rPr>
        <w:t>n</w:t>
      </w:r>
      <w:r w:rsidR="0088304D" w:rsidRPr="00BC2899">
        <w:rPr>
          <w:rFonts w:ascii="Times New Roman" w:hAnsi="Times New Roman" w:cs="Times New Roman"/>
        </w:rPr>
        <w:t>t</w:t>
      </w:r>
      <w:r w:rsidR="0088304D" w:rsidRPr="00BC2899">
        <w:rPr>
          <w:rFonts w:ascii="Times New Roman" w:hAnsi="Times New Roman" w:cs="Times New Roman"/>
          <w:spacing w:val="-2"/>
        </w:rPr>
        <w:t xml:space="preserve"> </w:t>
      </w:r>
      <w:r w:rsidR="0088304D" w:rsidRPr="00BC2899">
        <w:rPr>
          <w:rFonts w:ascii="Times New Roman" w:hAnsi="Times New Roman" w:cs="Times New Roman"/>
        </w:rPr>
        <w:t>that</w:t>
      </w:r>
      <w:r w:rsidR="0088304D" w:rsidRPr="00BC2899">
        <w:rPr>
          <w:rFonts w:ascii="Times New Roman" w:hAnsi="Times New Roman" w:cs="Times New Roman"/>
          <w:spacing w:val="-3"/>
        </w:rPr>
        <w:t xml:space="preserve"> </w:t>
      </w:r>
      <w:r w:rsidR="0088304D" w:rsidRPr="00BC2899">
        <w:rPr>
          <w:rFonts w:ascii="Times New Roman" w:hAnsi="Times New Roman" w:cs="Times New Roman"/>
        </w:rPr>
        <w:t>the</w:t>
      </w:r>
      <w:r w:rsidR="0088304D" w:rsidRPr="00BC2899">
        <w:rPr>
          <w:rFonts w:ascii="Times New Roman" w:hAnsi="Times New Roman" w:cs="Times New Roman"/>
          <w:spacing w:val="-2"/>
        </w:rPr>
        <w:t xml:space="preserve"> m</w:t>
      </w:r>
      <w:r w:rsidR="0088304D" w:rsidRPr="00BC2899">
        <w:rPr>
          <w:rFonts w:ascii="Times New Roman" w:hAnsi="Times New Roman" w:cs="Times New Roman"/>
          <w:spacing w:val="1"/>
        </w:rPr>
        <w:t>e</w:t>
      </w:r>
      <w:r w:rsidR="0088304D" w:rsidRPr="00BC2899">
        <w:rPr>
          <w:rFonts w:ascii="Times New Roman" w:hAnsi="Times New Roman" w:cs="Times New Roman"/>
          <w:spacing w:val="-2"/>
        </w:rPr>
        <w:t>m</w:t>
      </w:r>
      <w:r w:rsidR="0088304D" w:rsidRPr="00BC2899">
        <w:rPr>
          <w:rFonts w:ascii="Times New Roman" w:hAnsi="Times New Roman" w:cs="Times New Roman"/>
          <w:spacing w:val="2"/>
        </w:rPr>
        <w:t>b</w:t>
      </w:r>
      <w:r w:rsidR="0088304D" w:rsidRPr="00BC2899">
        <w:rPr>
          <w:rFonts w:ascii="Times New Roman" w:hAnsi="Times New Roman" w:cs="Times New Roman"/>
        </w:rPr>
        <w:t>er</w:t>
      </w:r>
      <w:r w:rsidR="0088304D" w:rsidRPr="00BC2899">
        <w:rPr>
          <w:rFonts w:ascii="Times New Roman" w:hAnsi="Times New Roman" w:cs="Times New Roman"/>
          <w:spacing w:val="-3"/>
        </w:rPr>
        <w:t xml:space="preserve"> </w:t>
      </w:r>
      <w:r w:rsidR="0088304D" w:rsidRPr="00BC2899">
        <w:rPr>
          <w:rFonts w:ascii="Times New Roman" w:hAnsi="Times New Roman" w:cs="Times New Roman"/>
        </w:rPr>
        <w:t>no</w:t>
      </w:r>
      <w:r w:rsidR="0088304D" w:rsidRPr="00BC2899">
        <w:rPr>
          <w:rFonts w:ascii="Times New Roman" w:hAnsi="Times New Roman" w:cs="Times New Roman"/>
          <w:spacing w:val="-2"/>
        </w:rPr>
        <w:t xml:space="preserve"> </w:t>
      </w:r>
      <w:r w:rsidR="0088304D" w:rsidRPr="00BC2899">
        <w:rPr>
          <w:rFonts w:ascii="Times New Roman" w:hAnsi="Times New Roman" w:cs="Times New Roman"/>
        </w:rPr>
        <w:t>longer</w:t>
      </w:r>
      <w:r w:rsidR="0088304D" w:rsidRPr="00BC2899">
        <w:rPr>
          <w:rFonts w:ascii="Times New Roman" w:hAnsi="Times New Roman" w:cs="Times New Roman"/>
          <w:spacing w:val="-5"/>
        </w:rPr>
        <w:t xml:space="preserve"> </w:t>
      </w:r>
      <w:r w:rsidR="0088304D" w:rsidRPr="00BC2899">
        <w:rPr>
          <w:rFonts w:ascii="Times New Roman" w:hAnsi="Times New Roman" w:cs="Times New Roman"/>
        </w:rPr>
        <w:t>meets the conditions</w:t>
      </w:r>
      <w:r w:rsidR="0088304D" w:rsidRPr="00BC2899">
        <w:rPr>
          <w:rFonts w:ascii="Times New Roman" w:hAnsi="Times New Roman" w:cs="Times New Roman"/>
          <w:spacing w:val="-8"/>
        </w:rPr>
        <w:t xml:space="preserve"> </w:t>
      </w:r>
      <w:r w:rsidR="0088304D" w:rsidRPr="00BC2899">
        <w:rPr>
          <w:rFonts w:ascii="Times New Roman" w:hAnsi="Times New Roman" w:cs="Times New Roman"/>
        </w:rPr>
        <w:t>for</w:t>
      </w:r>
      <w:r w:rsidR="0088304D" w:rsidRPr="00BC2899">
        <w:rPr>
          <w:rFonts w:ascii="Times New Roman" w:hAnsi="Times New Roman" w:cs="Times New Roman"/>
          <w:spacing w:val="-3"/>
        </w:rPr>
        <w:t xml:space="preserve"> </w:t>
      </w:r>
      <w:r w:rsidR="0088304D" w:rsidRPr="00BC2899">
        <w:rPr>
          <w:rFonts w:ascii="Times New Roman" w:hAnsi="Times New Roman" w:cs="Times New Roman"/>
        </w:rPr>
        <w:t>pa</w:t>
      </w:r>
      <w:r w:rsidR="0088304D" w:rsidRPr="00BC2899">
        <w:rPr>
          <w:rFonts w:ascii="Times New Roman" w:hAnsi="Times New Roman" w:cs="Times New Roman"/>
          <w:spacing w:val="2"/>
        </w:rPr>
        <w:t>y</w:t>
      </w:r>
      <w:r w:rsidR="0088304D" w:rsidRPr="00BC2899">
        <w:rPr>
          <w:rFonts w:ascii="Times New Roman" w:hAnsi="Times New Roman" w:cs="Times New Roman"/>
          <w:spacing w:val="-2"/>
        </w:rPr>
        <w:t>m</w:t>
      </w:r>
      <w:r w:rsidR="0088304D" w:rsidRPr="00BC2899">
        <w:rPr>
          <w:rFonts w:ascii="Times New Roman" w:hAnsi="Times New Roman" w:cs="Times New Roman"/>
        </w:rPr>
        <w:t>ent</w:t>
      </w:r>
      <w:r w:rsidR="0088304D" w:rsidRPr="00BC2899">
        <w:rPr>
          <w:rFonts w:ascii="Times New Roman" w:hAnsi="Times New Roman" w:cs="Times New Roman"/>
          <w:spacing w:val="-2"/>
        </w:rPr>
        <w:t xml:space="preserve"> </w:t>
      </w:r>
      <w:r w:rsidR="0088304D" w:rsidRPr="00BC2899">
        <w:rPr>
          <w:rFonts w:ascii="Times New Roman" w:hAnsi="Times New Roman" w:cs="Times New Roman"/>
        </w:rPr>
        <w:t>criteria</w:t>
      </w:r>
      <w:r w:rsidR="0088304D" w:rsidRPr="00BC2899">
        <w:rPr>
          <w:rFonts w:ascii="Times New Roman" w:hAnsi="Times New Roman" w:cs="Times New Roman"/>
          <w:spacing w:val="-5"/>
        </w:rPr>
        <w:t xml:space="preserve"> </w:t>
      </w:r>
      <w:r w:rsidR="0088304D" w:rsidRPr="00BC2899">
        <w:rPr>
          <w:rFonts w:ascii="Times New Roman" w:hAnsi="Times New Roman" w:cs="Times New Roman"/>
        </w:rPr>
        <w:t>under</w:t>
      </w:r>
      <w:r w:rsidR="0088304D" w:rsidRPr="00BC2899">
        <w:rPr>
          <w:rFonts w:ascii="Times New Roman" w:hAnsi="Times New Roman" w:cs="Times New Roman"/>
          <w:spacing w:val="-5"/>
        </w:rPr>
        <w:t xml:space="preserve"> </w:t>
      </w:r>
      <w:r w:rsidR="0088304D" w:rsidRPr="00BC2899">
        <w:rPr>
          <w:rFonts w:ascii="Times New Roman" w:hAnsi="Times New Roman" w:cs="Times New Roman"/>
        </w:rPr>
        <w:t>130</w:t>
      </w:r>
      <w:r w:rsidR="0088304D" w:rsidRPr="00BC2899">
        <w:rPr>
          <w:rFonts w:ascii="Times New Roman" w:hAnsi="Times New Roman" w:cs="Times New Roman"/>
          <w:spacing w:val="-3"/>
        </w:rPr>
        <w:t xml:space="preserve"> </w:t>
      </w:r>
      <w:r w:rsidR="0088304D" w:rsidRPr="00BC2899">
        <w:rPr>
          <w:rFonts w:ascii="Times New Roman" w:hAnsi="Times New Roman" w:cs="Times New Roman"/>
          <w:spacing w:val="-1"/>
        </w:rPr>
        <w:t>C</w:t>
      </w:r>
      <w:r w:rsidR="0088304D" w:rsidRPr="00BC2899">
        <w:rPr>
          <w:rFonts w:ascii="Times New Roman" w:hAnsi="Times New Roman" w:cs="Times New Roman"/>
        </w:rPr>
        <w:t>MR</w:t>
      </w:r>
      <w:r w:rsidR="0088304D" w:rsidRPr="00BC2899">
        <w:rPr>
          <w:rFonts w:ascii="Times New Roman" w:hAnsi="Times New Roman" w:cs="Times New Roman"/>
          <w:spacing w:val="-1"/>
        </w:rPr>
        <w:t xml:space="preserve"> </w:t>
      </w:r>
      <w:r w:rsidR="0088304D" w:rsidRPr="00BC2899">
        <w:rPr>
          <w:rFonts w:ascii="Times New Roman" w:hAnsi="Times New Roman" w:cs="Times New Roman"/>
        </w:rPr>
        <w:t>456.408</w:t>
      </w:r>
      <w:r w:rsidR="0088304D" w:rsidRPr="00BC2899">
        <w:rPr>
          <w:rFonts w:ascii="Times New Roman" w:hAnsi="Times New Roman" w:cs="Times New Roman"/>
          <w:spacing w:val="-1"/>
        </w:rPr>
        <w:t>(</w:t>
      </w:r>
      <w:r w:rsidR="0088304D" w:rsidRPr="00BC2899">
        <w:rPr>
          <w:rFonts w:ascii="Times New Roman" w:hAnsi="Times New Roman" w:cs="Times New Roman"/>
        </w:rPr>
        <w:t>A),</w:t>
      </w:r>
      <w:r w:rsidR="0088304D" w:rsidRPr="00BC2899">
        <w:rPr>
          <w:rFonts w:ascii="Times New Roman" w:hAnsi="Times New Roman" w:cs="Times New Roman"/>
          <w:spacing w:val="-6"/>
        </w:rPr>
        <w:t xml:space="preserve"> </w:t>
      </w:r>
      <w:r w:rsidR="0088304D" w:rsidRPr="00BC2899">
        <w:rPr>
          <w:rFonts w:ascii="Times New Roman" w:hAnsi="Times New Roman" w:cs="Times New Roman"/>
        </w:rPr>
        <w:t>the</w:t>
      </w:r>
      <w:r w:rsidR="0088304D" w:rsidRPr="00BC2899">
        <w:rPr>
          <w:rFonts w:ascii="Times New Roman" w:hAnsi="Times New Roman" w:cs="Times New Roman"/>
          <w:spacing w:val="-2"/>
        </w:rPr>
        <w:t xml:space="preserve"> </w:t>
      </w:r>
      <w:r w:rsidR="0088304D" w:rsidRPr="00BC2899">
        <w:rPr>
          <w:rFonts w:ascii="Times New Roman" w:hAnsi="Times New Roman" w:cs="Times New Roman"/>
        </w:rPr>
        <w:t>nursing</w:t>
      </w:r>
      <w:r w:rsidR="0088304D" w:rsidRPr="00BC2899">
        <w:rPr>
          <w:rFonts w:ascii="Times New Roman" w:hAnsi="Times New Roman" w:cs="Times New Roman"/>
          <w:spacing w:val="-6"/>
        </w:rPr>
        <w:t xml:space="preserve"> </w:t>
      </w:r>
      <w:r w:rsidR="0088304D" w:rsidRPr="00BC2899">
        <w:rPr>
          <w:rFonts w:ascii="Times New Roman" w:hAnsi="Times New Roman" w:cs="Times New Roman"/>
        </w:rPr>
        <w:t>facility</w:t>
      </w:r>
      <w:r w:rsidR="0088304D" w:rsidRPr="00BC2899">
        <w:rPr>
          <w:rFonts w:ascii="Times New Roman" w:hAnsi="Times New Roman" w:cs="Times New Roman"/>
          <w:spacing w:val="-4"/>
        </w:rPr>
        <w:t xml:space="preserve"> </w:t>
      </w:r>
      <w:r w:rsidR="0088304D" w:rsidRPr="00BC2899">
        <w:rPr>
          <w:rFonts w:ascii="Times New Roman" w:hAnsi="Times New Roman" w:cs="Times New Roman"/>
          <w:spacing w:val="-2"/>
        </w:rPr>
        <w:t>m</w:t>
      </w:r>
      <w:r w:rsidR="0088304D" w:rsidRPr="00BC2899">
        <w:rPr>
          <w:rFonts w:ascii="Times New Roman" w:hAnsi="Times New Roman" w:cs="Times New Roman"/>
          <w:spacing w:val="1"/>
        </w:rPr>
        <w:t>u</w:t>
      </w:r>
      <w:r w:rsidR="0088304D" w:rsidRPr="00BC2899">
        <w:rPr>
          <w:rFonts w:ascii="Times New Roman" w:hAnsi="Times New Roman" w:cs="Times New Roman"/>
        </w:rPr>
        <w:t>st</w:t>
      </w:r>
      <w:r w:rsidR="0088304D" w:rsidRPr="00BC2899">
        <w:rPr>
          <w:rFonts w:ascii="Times New Roman" w:hAnsi="Times New Roman" w:cs="Times New Roman"/>
          <w:spacing w:val="-2"/>
        </w:rPr>
        <w:t xml:space="preserve"> </w:t>
      </w:r>
      <w:r w:rsidR="0088304D" w:rsidRPr="00BC2899">
        <w:rPr>
          <w:rFonts w:ascii="Times New Roman" w:hAnsi="Times New Roman" w:cs="Times New Roman"/>
        </w:rPr>
        <w:t>initiate</w:t>
      </w:r>
      <w:r w:rsidR="0088304D" w:rsidRPr="00BC2899">
        <w:rPr>
          <w:rFonts w:ascii="Times New Roman" w:hAnsi="Times New Roman" w:cs="Times New Roman"/>
          <w:spacing w:val="1"/>
        </w:rPr>
        <w:t xml:space="preserve"> </w:t>
      </w:r>
      <w:r w:rsidR="0088304D" w:rsidRPr="00BC2899">
        <w:rPr>
          <w:rFonts w:ascii="Times New Roman" w:hAnsi="Times New Roman" w:cs="Times New Roman"/>
        </w:rPr>
        <w:t>the</w:t>
      </w:r>
      <w:r w:rsidR="0088304D" w:rsidRPr="00BC2899">
        <w:rPr>
          <w:rFonts w:ascii="Times New Roman" w:hAnsi="Times New Roman" w:cs="Times New Roman"/>
          <w:spacing w:val="-2"/>
        </w:rPr>
        <w:t xml:space="preserve"> </w:t>
      </w:r>
      <w:r w:rsidR="0088304D" w:rsidRPr="00BC2899">
        <w:rPr>
          <w:rFonts w:ascii="Times New Roman" w:hAnsi="Times New Roman" w:cs="Times New Roman"/>
        </w:rPr>
        <w:t>nursing facility’s</w:t>
      </w:r>
      <w:r w:rsidR="0088304D" w:rsidRPr="00BC2899">
        <w:rPr>
          <w:rFonts w:ascii="Times New Roman" w:hAnsi="Times New Roman" w:cs="Times New Roman"/>
          <w:spacing w:val="-7"/>
        </w:rPr>
        <w:t xml:space="preserve"> </w:t>
      </w:r>
      <w:r w:rsidR="0088304D" w:rsidRPr="00BC2899">
        <w:rPr>
          <w:rFonts w:ascii="Times New Roman" w:hAnsi="Times New Roman" w:cs="Times New Roman"/>
        </w:rPr>
        <w:t>discharge</w:t>
      </w:r>
      <w:r w:rsidR="0088304D" w:rsidRPr="00BC2899">
        <w:rPr>
          <w:rFonts w:ascii="Times New Roman" w:hAnsi="Times New Roman" w:cs="Times New Roman"/>
          <w:spacing w:val="-8"/>
        </w:rPr>
        <w:t xml:space="preserve"> </w:t>
      </w:r>
      <w:r w:rsidR="0088304D" w:rsidRPr="00BC2899">
        <w:rPr>
          <w:rFonts w:ascii="Times New Roman" w:hAnsi="Times New Roman" w:cs="Times New Roman"/>
        </w:rPr>
        <w:t>plan</w:t>
      </w:r>
      <w:r w:rsidR="0088304D" w:rsidRPr="00BC2899">
        <w:rPr>
          <w:rFonts w:ascii="Times New Roman" w:hAnsi="Times New Roman" w:cs="Times New Roman"/>
          <w:spacing w:val="-3"/>
        </w:rPr>
        <w:t xml:space="preserve"> </w:t>
      </w:r>
      <w:r w:rsidR="0088304D" w:rsidRPr="00BC2899">
        <w:rPr>
          <w:rFonts w:ascii="Times New Roman" w:hAnsi="Times New Roman" w:cs="Times New Roman"/>
        </w:rPr>
        <w:t>for</w:t>
      </w:r>
      <w:r w:rsidR="0088304D" w:rsidRPr="00BC2899">
        <w:rPr>
          <w:rFonts w:ascii="Times New Roman" w:hAnsi="Times New Roman" w:cs="Times New Roman"/>
          <w:spacing w:val="-3"/>
        </w:rPr>
        <w:t xml:space="preserve"> </w:t>
      </w:r>
      <w:r w:rsidR="0088304D" w:rsidRPr="00BC2899">
        <w:rPr>
          <w:rFonts w:ascii="Times New Roman" w:hAnsi="Times New Roman" w:cs="Times New Roman"/>
        </w:rPr>
        <w:t>the</w:t>
      </w:r>
      <w:r w:rsidR="0088304D" w:rsidRPr="00BC2899">
        <w:rPr>
          <w:rFonts w:ascii="Times New Roman" w:hAnsi="Times New Roman" w:cs="Times New Roman"/>
          <w:spacing w:val="-2"/>
        </w:rPr>
        <w:t xml:space="preserve"> m</w:t>
      </w:r>
      <w:r w:rsidR="0088304D" w:rsidRPr="00BC2899">
        <w:rPr>
          <w:rFonts w:ascii="Times New Roman" w:hAnsi="Times New Roman" w:cs="Times New Roman"/>
          <w:spacing w:val="1"/>
        </w:rPr>
        <w:t>e</w:t>
      </w:r>
      <w:r w:rsidR="0088304D" w:rsidRPr="00BC2899">
        <w:rPr>
          <w:rFonts w:ascii="Times New Roman" w:hAnsi="Times New Roman" w:cs="Times New Roman"/>
          <w:spacing w:val="-2"/>
        </w:rPr>
        <w:t>m</w:t>
      </w:r>
      <w:r w:rsidR="0088304D" w:rsidRPr="00BC2899">
        <w:rPr>
          <w:rFonts w:ascii="Times New Roman" w:hAnsi="Times New Roman" w:cs="Times New Roman"/>
          <w:spacing w:val="2"/>
        </w:rPr>
        <w:t>b</w:t>
      </w:r>
      <w:r w:rsidR="0088304D" w:rsidRPr="00BC2899">
        <w:rPr>
          <w:rFonts w:ascii="Times New Roman" w:hAnsi="Times New Roman" w:cs="Times New Roman"/>
        </w:rPr>
        <w:t>er</w:t>
      </w:r>
      <w:r w:rsidR="0088304D" w:rsidRPr="00BC2899">
        <w:rPr>
          <w:rFonts w:ascii="Times New Roman" w:hAnsi="Times New Roman" w:cs="Times New Roman"/>
          <w:spacing w:val="-3"/>
        </w:rPr>
        <w:t xml:space="preserve"> </w:t>
      </w:r>
      <w:r w:rsidR="0088304D" w:rsidRPr="00BC2899">
        <w:rPr>
          <w:rFonts w:ascii="Times New Roman" w:hAnsi="Times New Roman" w:cs="Times New Roman"/>
        </w:rPr>
        <w:t>in</w:t>
      </w:r>
      <w:r w:rsidR="0088304D" w:rsidRPr="00BC2899">
        <w:rPr>
          <w:rFonts w:ascii="Times New Roman" w:hAnsi="Times New Roman" w:cs="Times New Roman"/>
          <w:spacing w:val="-2"/>
        </w:rPr>
        <w:t xml:space="preserve"> </w:t>
      </w:r>
      <w:r w:rsidR="0088304D" w:rsidRPr="00BC2899">
        <w:rPr>
          <w:rFonts w:ascii="Times New Roman" w:hAnsi="Times New Roman" w:cs="Times New Roman"/>
        </w:rPr>
        <w:t>collaboration</w:t>
      </w:r>
      <w:r w:rsidR="0088304D" w:rsidRPr="00BC2899">
        <w:rPr>
          <w:rFonts w:ascii="Times New Roman" w:hAnsi="Times New Roman" w:cs="Times New Roman"/>
          <w:spacing w:val="-10"/>
        </w:rPr>
        <w:t xml:space="preserve"> </w:t>
      </w:r>
      <w:r w:rsidR="0088304D" w:rsidRPr="00BC2899">
        <w:rPr>
          <w:rFonts w:ascii="Times New Roman" w:hAnsi="Times New Roman" w:cs="Times New Roman"/>
        </w:rPr>
        <w:t>with</w:t>
      </w:r>
      <w:r w:rsidR="0088304D" w:rsidRPr="00BC2899">
        <w:rPr>
          <w:rFonts w:ascii="Times New Roman" w:hAnsi="Times New Roman" w:cs="Times New Roman"/>
          <w:spacing w:val="-4"/>
        </w:rPr>
        <w:t xml:space="preserve"> </w:t>
      </w:r>
      <w:r w:rsidR="00910175" w:rsidRPr="00BC2899">
        <w:rPr>
          <w:rFonts w:ascii="Times New Roman" w:hAnsi="Times New Roman" w:cs="Times New Roman"/>
        </w:rPr>
        <w:t>MassHealth</w:t>
      </w:r>
      <w:r w:rsidR="0088304D" w:rsidRPr="00BC2899">
        <w:rPr>
          <w:rFonts w:ascii="Times New Roman" w:hAnsi="Times New Roman" w:cs="Times New Roman"/>
          <w:spacing w:val="-8"/>
        </w:rPr>
        <w:t xml:space="preserve"> </w:t>
      </w:r>
      <w:r w:rsidR="0088304D" w:rsidRPr="00BC2899">
        <w:rPr>
          <w:rFonts w:ascii="Times New Roman" w:hAnsi="Times New Roman" w:cs="Times New Roman"/>
        </w:rPr>
        <w:t>or</w:t>
      </w:r>
      <w:r w:rsidR="0088304D" w:rsidRPr="00BC2899">
        <w:rPr>
          <w:rFonts w:ascii="Times New Roman" w:hAnsi="Times New Roman" w:cs="Times New Roman"/>
          <w:spacing w:val="-2"/>
        </w:rPr>
        <w:t xml:space="preserve"> </w:t>
      </w:r>
      <w:r w:rsidR="0088304D" w:rsidRPr="00BC2899">
        <w:rPr>
          <w:rFonts w:ascii="Times New Roman" w:hAnsi="Times New Roman" w:cs="Times New Roman"/>
        </w:rPr>
        <w:t>its agent.</w:t>
      </w:r>
      <w:r w:rsidR="0088304D" w:rsidRPr="00BC2899">
        <w:rPr>
          <w:rFonts w:ascii="Times New Roman" w:hAnsi="Times New Roman" w:cs="Times New Roman"/>
          <w:spacing w:val="46"/>
        </w:rPr>
        <w:t xml:space="preserve"> </w:t>
      </w:r>
      <w:r w:rsidR="0088304D" w:rsidRPr="00BC2899">
        <w:rPr>
          <w:rFonts w:ascii="Times New Roman" w:hAnsi="Times New Roman" w:cs="Times New Roman"/>
        </w:rPr>
        <w:t>All discharges must be in accordance with the federal requirements found at</w:t>
      </w:r>
      <w:r w:rsidR="00910175" w:rsidRPr="00BC2899">
        <w:rPr>
          <w:rFonts w:ascii="Times New Roman" w:hAnsi="Times New Roman" w:cs="Times New Roman"/>
        </w:rPr>
        <w:t xml:space="preserve"> </w:t>
      </w:r>
      <w:r w:rsidR="0088304D" w:rsidRPr="00BC2899">
        <w:rPr>
          <w:rFonts w:ascii="Times New Roman" w:hAnsi="Times New Roman" w:cs="Times New Roman"/>
        </w:rPr>
        <w:t>42 CFR 483.1</w:t>
      </w:r>
      <w:r w:rsidR="00910175" w:rsidRPr="00BC2899">
        <w:rPr>
          <w:rFonts w:ascii="Times New Roman" w:hAnsi="Times New Roman" w:cs="Times New Roman"/>
        </w:rPr>
        <w:t>5(c)</w:t>
      </w:r>
      <w:r w:rsidR="0088304D" w:rsidRPr="00BC2899">
        <w:rPr>
          <w:rFonts w:ascii="Times New Roman" w:hAnsi="Times New Roman" w:cs="Times New Roman"/>
        </w:rPr>
        <w:t xml:space="preserve"> and with 130 CMR 456</w:t>
      </w:r>
      <w:r w:rsidR="0088304D" w:rsidRPr="00BC2899">
        <w:rPr>
          <w:rFonts w:ascii="Times New Roman" w:hAnsi="Times New Roman" w:cs="Times New Roman"/>
          <w:spacing w:val="-1"/>
        </w:rPr>
        <w:t>.</w:t>
      </w:r>
      <w:r w:rsidR="0088304D" w:rsidRPr="00BC2899">
        <w:rPr>
          <w:rFonts w:ascii="Times New Roman" w:hAnsi="Times New Roman" w:cs="Times New Roman"/>
        </w:rPr>
        <w:t>701</w:t>
      </w:r>
      <w:r w:rsidR="0088304D" w:rsidRPr="00BC2899">
        <w:rPr>
          <w:rFonts w:ascii="Times New Roman" w:hAnsi="Times New Roman" w:cs="Times New Roman"/>
          <w:spacing w:val="-1"/>
        </w:rPr>
        <w:t xml:space="preserve"> t</w:t>
      </w:r>
      <w:r w:rsidR="0088304D" w:rsidRPr="00BC2899">
        <w:rPr>
          <w:rFonts w:ascii="Times New Roman" w:hAnsi="Times New Roman" w:cs="Times New Roman"/>
          <w:spacing w:val="1"/>
        </w:rPr>
        <w:t>h</w:t>
      </w:r>
      <w:r w:rsidR="0088304D" w:rsidRPr="00BC2899">
        <w:rPr>
          <w:rFonts w:ascii="Times New Roman" w:hAnsi="Times New Roman" w:cs="Times New Roman"/>
        </w:rPr>
        <w:t>ro</w:t>
      </w:r>
      <w:r w:rsidR="0088304D" w:rsidRPr="00BC2899">
        <w:rPr>
          <w:rFonts w:ascii="Times New Roman" w:hAnsi="Times New Roman" w:cs="Times New Roman"/>
          <w:spacing w:val="-1"/>
        </w:rPr>
        <w:t>u</w:t>
      </w:r>
      <w:r w:rsidR="0088304D" w:rsidRPr="00BC2899">
        <w:rPr>
          <w:rFonts w:ascii="Times New Roman" w:hAnsi="Times New Roman" w:cs="Times New Roman"/>
        </w:rPr>
        <w:t>gh</w:t>
      </w:r>
      <w:r w:rsidR="0088304D" w:rsidRPr="00BC2899">
        <w:rPr>
          <w:rFonts w:ascii="Times New Roman" w:hAnsi="Times New Roman" w:cs="Times New Roman"/>
          <w:spacing w:val="-2"/>
        </w:rPr>
        <w:t xml:space="preserve"> </w:t>
      </w:r>
      <w:r w:rsidR="0088304D" w:rsidRPr="00BC2899">
        <w:rPr>
          <w:rFonts w:ascii="Times New Roman" w:hAnsi="Times New Roman" w:cs="Times New Roman"/>
        </w:rPr>
        <w:t>456</w:t>
      </w:r>
      <w:r w:rsidR="0088304D" w:rsidRPr="00BC2899">
        <w:rPr>
          <w:rFonts w:ascii="Times New Roman" w:hAnsi="Times New Roman" w:cs="Times New Roman"/>
          <w:spacing w:val="-1"/>
        </w:rPr>
        <w:t>.</w:t>
      </w:r>
      <w:r w:rsidR="0088304D" w:rsidRPr="00BC2899">
        <w:rPr>
          <w:rFonts w:ascii="Times New Roman" w:hAnsi="Times New Roman" w:cs="Times New Roman"/>
        </w:rPr>
        <w:t>704.</w:t>
      </w:r>
    </w:p>
    <w:p w14:paraId="06C81A1D" w14:textId="77777777" w:rsidR="0088304D" w:rsidRPr="00BC2899" w:rsidRDefault="0088304D">
      <w:pPr>
        <w:widowControl w:val="0"/>
        <w:autoSpaceDE w:val="0"/>
        <w:autoSpaceDN w:val="0"/>
        <w:adjustRightInd w:val="0"/>
        <w:spacing w:before="7" w:after="0" w:line="220" w:lineRule="exact"/>
        <w:rPr>
          <w:rFonts w:ascii="Times New Roman" w:hAnsi="Times New Roman" w:cs="Times New Roman"/>
        </w:rPr>
      </w:pPr>
    </w:p>
    <w:p w14:paraId="459E7E9C" w14:textId="77777777" w:rsidR="0088304D" w:rsidRPr="00BC2899" w:rsidRDefault="0088304D" w:rsidP="001571E6">
      <w:pPr>
        <w:widowControl w:val="0"/>
        <w:autoSpaceDE w:val="0"/>
        <w:autoSpaceDN w:val="0"/>
        <w:adjustRightInd w:val="0"/>
        <w:spacing w:after="0" w:line="240" w:lineRule="auto"/>
        <w:rPr>
          <w:rFonts w:ascii="Times New Roman" w:hAnsi="Times New Roman" w:cs="Times New Roman"/>
        </w:rPr>
      </w:pPr>
      <w:r w:rsidRPr="00BC2899">
        <w:rPr>
          <w:rFonts w:ascii="Times New Roman" w:hAnsi="Times New Roman" w:cs="Times New Roman"/>
          <w:u w:val="single"/>
        </w:rPr>
        <w:t>456</w:t>
      </w:r>
      <w:r w:rsidRPr="00BC2899">
        <w:rPr>
          <w:rFonts w:ascii="Times New Roman" w:hAnsi="Times New Roman" w:cs="Times New Roman"/>
          <w:spacing w:val="-1"/>
          <w:u w:val="single"/>
        </w:rPr>
        <w:t>.</w:t>
      </w:r>
      <w:r w:rsidRPr="00BC2899">
        <w:rPr>
          <w:rFonts w:ascii="Times New Roman" w:hAnsi="Times New Roman" w:cs="Times New Roman"/>
          <w:u w:val="single"/>
        </w:rPr>
        <w:t xml:space="preserve">412: </w:t>
      </w:r>
      <w:r w:rsidRPr="00BC2899">
        <w:rPr>
          <w:rFonts w:ascii="Times New Roman" w:hAnsi="Times New Roman" w:cs="Times New Roman"/>
          <w:spacing w:val="43"/>
          <w:u w:val="single"/>
        </w:rPr>
        <w:t xml:space="preserve"> </w:t>
      </w:r>
      <w:r w:rsidRPr="00BC2899">
        <w:rPr>
          <w:rFonts w:ascii="Times New Roman" w:hAnsi="Times New Roman" w:cs="Times New Roman"/>
          <w:u w:val="single"/>
        </w:rPr>
        <w:t>Notification</w:t>
      </w:r>
      <w:r w:rsidRPr="00BC2899">
        <w:rPr>
          <w:rFonts w:ascii="Times New Roman" w:hAnsi="Times New Roman" w:cs="Times New Roman"/>
          <w:spacing w:val="-9"/>
          <w:u w:val="single"/>
        </w:rPr>
        <w:t xml:space="preserve"> </w:t>
      </w:r>
      <w:r w:rsidRPr="00BC2899">
        <w:rPr>
          <w:rFonts w:ascii="Times New Roman" w:hAnsi="Times New Roman" w:cs="Times New Roman"/>
          <w:u w:val="single"/>
        </w:rPr>
        <w:t>and Right</w:t>
      </w:r>
      <w:r w:rsidRPr="00BC2899">
        <w:rPr>
          <w:rFonts w:ascii="Times New Roman" w:hAnsi="Times New Roman" w:cs="Times New Roman"/>
          <w:spacing w:val="-1"/>
          <w:u w:val="single"/>
        </w:rPr>
        <w:t xml:space="preserve"> </w:t>
      </w:r>
      <w:r w:rsidRPr="00BC2899">
        <w:rPr>
          <w:rFonts w:ascii="Times New Roman" w:hAnsi="Times New Roman" w:cs="Times New Roman"/>
          <w:u w:val="single"/>
        </w:rPr>
        <w:t xml:space="preserve">of </w:t>
      </w:r>
      <w:r w:rsidRPr="00BC2899">
        <w:rPr>
          <w:rFonts w:ascii="Times New Roman" w:hAnsi="Times New Roman" w:cs="Times New Roman"/>
          <w:spacing w:val="-1"/>
          <w:u w:val="single"/>
        </w:rPr>
        <w:t>A</w:t>
      </w:r>
      <w:r w:rsidRPr="00BC2899">
        <w:rPr>
          <w:rFonts w:ascii="Times New Roman" w:hAnsi="Times New Roman" w:cs="Times New Roman"/>
          <w:u w:val="single"/>
        </w:rPr>
        <w:t>ppeal</w:t>
      </w:r>
    </w:p>
    <w:p w14:paraId="6C6C09BA" w14:textId="77777777" w:rsidR="0088304D" w:rsidRPr="00BC2899" w:rsidRDefault="0088304D">
      <w:pPr>
        <w:widowControl w:val="0"/>
        <w:autoSpaceDE w:val="0"/>
        <w:autoSpaceDN w:val="0"/>
        <w:adjustRightInd w:val="0"/>
        <w:spacing w:after="0" w:line="240" w:lineRule="exact"/>
        <w:rPr>
          <w:rFonts w:ascii="Times New Roman" w:hAnsi="Times New Roman" w:cs="Times New Roman"/>
          <w:sz w:val="24"/>
          <w:szCs w:val="24"/>
        </w:rPr>
      </w:pPr>
    </w:p>
    <w:p w14:paraId="07BE035C" w14:textId="77777777" w:rsidR="0088304D" w:rsidRPr="00BC2899" w:rsidRDefault="0088304D" w:rsidP="001571E6">
      <w:pPr>
        <w:widowControl w:val="0"/>
        <w:autoSpaceDE w:val="0"/>
        <w:autoSpaceDN w:val="0"/>
        <w:adjustRightInd w:val="0"/>
        <w:spacing w:after="0" w:line="240" w:lineRule="exact"/>
        <w:ind w:left="720" w:right="98"/>
        <w:rPr>
          <w:rFonts w:ascii="Times New Roman" w:hAnsi="Times New Roman" w:cs="Times New Roman"/>
        </w:rPr>
      </w:pPr>
      <w:r w:rsidRPr="00BC2899">
        <w:rPr>
          <w:rFonts w:ascii="Times New Roman" w:hAnsi="Times New Roman" w:cs="Times New Roman"/>
        </w:rPr>
        <w:t>(A)</w:t>
      </w:r>
      <w:r w:rsidR="00BC2899">
        <w:rPr>
          <w:rFonts w:ascii="Times New Roman" w:hAnsi="Times New Roman" w:cs="Times New Roman"/>
        </w:rPr>
        <w:t xml:space="preserve"> </w:t>
      </w:r>
      <w:r w:rsidRPr="00BC2899">
        <w:rPr>
          <w:rFonts w:ascii="Times New Roman" w:hAnsi="Times New Roman" w:cs="Times New Roman"/>
          <w:spacing w:val="42"/>
        </w:rPr>
        <w:t xml:space="preserve"> </w:t>
      </w:r>
      <w:r w:rsidR="00910175" w:rsidRPr="00BC2899">
        <w:rPr>
          <w:rFonts w:ascii="Times New Roman" w:hAnsi="Times New Roman" w:cs="Times New Roman"/>
        </w:rPr>
        <w:t>MassHealth</w:t>
      </w:r>
      <w:r w:rsidRPr="00BC2899">
        <w:rPr>
          <w:rFonts w:ascii="Times New Roman" w:hAnsi="Times New Roman" w:cs="Times New Roman"/>
          <w:spacing w:val="-7"/>
        </w:rPr>
        <w:t xml:space="preserve"> </w:t>
      </w:r>
      <w:r w:rsidRPr="00BC2899">
        <w:rPr>
          <w:rFonts w:ascii="Times New Roman" w:hAnsi="Times New Roman" w:cs="Times New Roman"/>
        </w:rPr>
        <w:t>or</w:t>
      </w:r>
      <w:r w:rsidRPr="00BC2899">
        <w:rPr>
          <w:rFonts w:ascii="Times New Roman" w:hAnsi="Times New Roman" w:cs="Times New Roman"/>
          <w:spacing w:val="-2"/>
        </w:rPr>
        <w:t xml:space="preserve"> </w:t>
      </w:r>
      <w:r w:rsidRPr="00BC2899">
        <w:rPr>
          <w:rFonts w:ascii="Times New Roman" w:hAnsi="Times New Roman" w:cs="Times New Roman"/>
        </w:rPr>
        <w:t>its ag</w:t>
      </w:r>
      <w:r w:rsidRPr="00BC2899">
        <w:rPr>
          <w:rFonts w:ascii="Times New Roman" w:hAnsi="Times New Roman" w:cs="Times New Roman"/>
          <w:spacing w:val="-1"/>
        </w:rPr>
        <w:t>e</w:t>
      </w:r>
      <w:r w:rsidRPr="00BC2899">
        <w:rPr>
          <w:rFonts w:ascii="Times New Roman" w:hAnsi="Times New Roman" w:cs="Times New Roman"/>
          <w:spacing w:val="1"/>
        </w:rPr>
        <w:t>n</w:t>
      </w:r>
      <w:r w:rsidRPr="00BC2899">
        <w:rPr>
          <w:rFonts w:ascii="Times New Roman" w:hAnsi="Times New Roman" w:cs="Times New Roman"/>
        </w:rPr>
        <w:t>t</w:t>
      </w:r>
      <w:r w:rsidRPr="00BC2899">
        <w:rPr>
          <w:rFonts w:ascii="Times New Roman" w:hAnsi="Times New Roman" w:cs="Times New Roman"/>
          <w:spacing w:val="-2"/>
        </w:rPr>
        <w:t xml:space="preserve"> </w:t>
      </w:r>
      <w:r w:rsidRPr="00BC2899">
        <w:rPr>
          <w:rFonts w:ascii="Times New Roman" w:hAnsi="Times New Roman" w:cs="Times New Roman"/>
        </w:rPr>
        <w:t>will</w:t>
      </w:r>
      <w:r w:rsidRPr="00BC2899">
        <w:rPr>
          <w:rFonts w:ascii="Times New Roman" w:hAnsi="Times New Roman" w:cs="Times New Roman"/>
          <w:spacing w:val="-3"/>
        </w:rPr>
        <w:t xml:space="preserve"> </w:t>
      </w:r>
      <w:r w:rsidRPr="00BC2899">
        <w:rPr>
          <w:rFonts w:ascii="Times New Roman" w:hAnsi="Times New Roman" w:cs="Times New Roman"/>
        </w:rPr>
        <w:t>noti</w:t>
      </w:r>
      <w:r w:rsidRPr="00BC2899">
        <w:rPr>
          <w:rFonts w:ascii="Times New Roman" w:hAnsi="Times New Roman" w:cs="Times New Roman"/>
          <w:spacing w:val="-1"/>
        </w:rPr>
        <w:t>f</w:t>
      </w:r>
      <w:r w:rsidRPr="00BC2899">
        <w:rPr>
          <w:rFonts w:ascii="Times New Roman" w:hAnsi="Times New Roman" w:cs="Times New Roman"/>
        </w:rPr>
        <w:t>y</w:t>
      </w:r>
      <w:r w:rsidRPr="00BC2899">
        <w:rPr>
          <w:rFonts w:ascii="Times New Roman" w:hAnsi="Times New Roman" w:cs="Times New Roman"/>
          <w:spacing w:val="-4"/>
        </w:rPr>
        <w:t xml:space="preserve"> </w:t>
      </w:r>
      <w:r w:rsidRPr="00BC2899">
        <w:rPr>
          <w:rFonts w:ascii="Times New Roman" w:hAnsi="Times New Roman" w:cs="Times New Roman"/>
        </w:rPr>
        <w:t>the</w:t>
      </w:r>
      <w:r w:rsidRPr="00BC2899">
        <w:rPr>
          <w:rFonts w:ascii="Times New Roman" w:hAnsi="Times New Roman" w:cs="Times New Roman"/>
          <w:spacing w:val="-2"/>
        </w:rPr>
        <w:t xml:space="preserve"> </w:t>
      </w:r>
      <w:r w:rsidRPr="00BC2899">
        <w:rPr>
          <w:rFonts w:ascii="Times New Roman" w:hAnsi="Times New Roman" w:cs="Times New Roman"/>
        </w:rPr>
        <w:t>me</w:t>
      </w:r>
      <w:r w:rsidRPr="00BC2899">
        <w:rPr>
          <w:rFonts w:ascii="Times New Roman" w:hAnsi="Times New Roman" w:cs="Times New Roman"/>
          <w:spacing w:val="-1"/>
        </w:rPr>
        <w:t>m</w:t>
      </w:r>
      <w:r w:rsidRPr="00BC2899">
        <w:rPr>
          <w:rFonts w:ascii="Times New Roman" w:hAnsi="Times New Roman" w:cs="Times New Roman"/>
          <w:spacing w:val="1"/>
        </w:rPr>
        <w:t>b</w:t>
      </w:r>
      <w:r w:rsidRPr="00BC2899">
        <w:rPr>
          <w:rFonts w:ascii="Times New Roman" w:hAnsi="Times New Roman" w:cs="Times New Roman"/>
        </w:rPr>
        <w:t>er</w:t>
      </w:r>
      <w:r w:rsidRPr="00BC2899">
        <w:rPr>
          <w:rFonts w:ascii="Times New Roman" w:hAnsi="Times New Roman" w:cs="Times New Roman"/>
          <w:spacing w:val="-2"/>
        </w:rPr>
        <w:t xml:space="preserve"> </w:t>
      </w:r>
      <w:r w:rsidRPr="00BC2899">
        <w:rPr>
          <w:rFonts w:ascii="Times New Roman" w:hAnsi="Times New Roman" w:cs="Times New Roman"/>
          <w:spacing w:val="2"/>
        </w:rPr>
        <w:t>o</w:t>
      </w:r>
      <w:r w:rsidRPr="00BC2899">
        <w:rPr>
          <w:rFonts w:ascii="Times New Roman" w:hAnsi="Times New Roman" w:cs="Times New Roman"/>
        </w:rPr>
        <w:t>r</w:t>
      </w:r>
      <w:r w:rsidRPr="00BC2899">
        <w:rPr>
          <w:rFonts w:ascii="Times New Roman" w:hAnsi="Times New Roman" w:cs="Times New Roman"/>
          <w:spacing w:val="-1"/>
        </w:rPr>
        <w:t xml:space="preserve"> </w:t>
      </w:r>
      <w:r w:rsidRPr="00BC2899">
        <w:rPr>
          <w:rFonts w:ascii="Times New Roman" w:hAnsi="Times New Roman" w:cs="Times New Roman"/>
        </w:rPr>
        <w:t>applicant</w:t>
      </w:r>
      <w:r w:rsidRPr="00BC2899">
        <w:rPr>
          <w:rFonts w:ascii="Times New Roman" w:hAnsi="Times New Roman" w:cs="Times New Roman"/>
          <w:spacing w:val="-6"/>
        </w:rPr>
        <w:t xml:space="preserve"> </w:t>
      </w:r>
      <w:r w:rsidRPr="00BC2899">
        <w:rPr>
          <w:rFonts w:ascii="Times New Roman" w:hAnsi="Times New Roman" w:cs="Times New Roman"/>
        </w:rPr>
        <w:t>and</w:t>
      </w:r>
      <w:r w:rsidRPr="00BC2899">
        <w:rPr>
          <w:rFonts w:ascii="Times New Roman" w:hAnsi="Times New Roman" w:cs="Times New Roman"/>
          <w:spacing w:val="-3"/>
        </w:rPr>
        <w:t xml:space="preserve"> </w:t>
      </w:r>
      <w:r w:rsidRPr="00BC2899">
        <w:rPr>
          <w:rFonts w:ascii="Times New Roman" w:hAnsi="Times New Roman" w:cs="Times New Roman"/>
        </w:rPr>
        <w:t>the</w:t>
      </w:r>
      <w:r w:rsidRPr="00BC2899">
        <w:rPr>
          <w:rFonts w:ascii="Times New Roman" w:hAnsi="Times New Roman" w:cs="Times New Roman"/>
          <w:spacing w:val="-2"/>
        </w:rPr>
        <w:t xml:space="preserve"> </w:t>
      </w:r>
      <w:r w:rsidRPr="00BC2899">
        <w:rPr>
          <w:rFonts w:ascii="Times New Roman" w:hAnsi="Times New Roman" w:cs="Times New Roman"/>
        </w:rPr>
        <w:t>referral</w:t>
      </w:r>
      <w:r w:rsidRPr="00BC2899">
        <w:rPr>
          <w:rFonts w:ascii="Times New Roman" w:hAnsi="Times New Roman" w:cs="Times New Roman"/>
          <w:spacing w:val="-6"/>
        </w:rPr>
        <w:t xml:space="preserve"> </w:t>
      </w:r>
      <w:r w:rsidRPr="00BC2899">
        <w:rPr>
          <w:rFonts w:ascii="Times New Roman" w:hAnsi="Times New Roman" w:cs="Times New Roman"/>
        </w:rPr>
        <w:t>source</w:t>
      </w:r>
      <w:r w:rsidRPr="00BC2899">
        <w:rPr>
          <w:rFonts w:ascii="Times New Roman" w:hAnsi="Times New Roman" w:cs="Times New Roman"/>
          <w:spacing w:val="-5"/>
        </w:rPr>
        <w:t xml:space="preserve"> </w:t>
      </w:r>
      <w:r w:rsidRPr="00BC2899">
        <w:rPr>
          <w:rFonts w:ascii="Times New Roman" w:hAnsi="Times New Roman" w:cs="Times New Roman"/>
        </w:rPr>
        <w:t>or</w:t>
      </w:r>
      <w:r w:rsidRPr="00BC2899">
        <w:rPr>
          <w:rFonts w:ascii="Times New Roman" w:hAnsi="Times New Roman" w:cs="Times New Roman"/>
          <w:spacing w:val="-2"/>
        </w:rPr>
        <w:t xml:space="preserve"> </w:t>
      </w:r>
      <w:r w:rsidRPr="00BC2899">
        <w:rPr>
          <w:rFonts w:ascii="Times New Roman" w:hAnsi="Times New Roman" w:cs="Times New Roman"/>
        </w:rPr>
        <w:t>nursing facility</w:t>
      </w:r>
      <w:r w:rsidRPr="00BC2899">
        <w:rPr>
          <w:rFonts w:ascii="Times New Roman" w:hAnsi="Times New Roman" w:cs="Times New Roman"/>
          <w:spacing w:val="1"/>
        </w:rPr>
        <w:t xml:space="preserve"> </w:t>
      </w:r>
      <w:r w:rsidRPr="00BC2899">
        <w:rPr>
          <w:rFonts w:ascii="Times New Roman" w:hAnsi="Times New Roman" w:cs="Times New Roman"/>
        </w:rPr>
        <w:t>who</w:t>
      </w:r>
      <w:r w:rsidRPr="00BC2899">
        <w:rPr>
          <w:rFonts w:ascii="Times New Roman" w:hAnsi="Times New Roman" w:cs="Times New Roman"/>
          <w:spacing w:val="-3"/>
        </w:rPr>
        <w:t xml:space="preserve"> </w:t>
      </w:r>
      <w:r w:rsidRPr="00BC2899">
        <w:rPr>
          <w:rFonts w:ascii="Times New Roman" w:hAnsi="Times New Roman" w:cs="Times New Roman"/>
        </w:rPr>
        <w:t>sub</w:t>
      </w:r>
      <w:r w:rsidRPr="00BC2899">
        <w:rPr>
          <w:rFonts w:ascii="Times New Roman" w:hAnsi="Times New Roman" w:cs="Times New Roman"/>
          <w:spacing w:val="-2"/>
        </w:rPr>
        <w:t>m</w:t>
      </w:r>
      <w:r w:rsidRPr="00BC2899">
        <w:rPr>
          <w:rFonts w:ascii="Times New Roman" w:hAnsi="Times New Roman" w:cs="Times New Roman"/>
        </w:rPr>
        <w:t>itted</w:t>
      </w:r>
      <w:r w:rsidRPr="00BC2899">
        <w:rPr>
          <w:rFonts w:ascii="Times New Roman" w:hAnsi="Times New Roman" w:cs="Times New Roman"/>
          <w:spacing w:val="-3"/>
        </w:rPr>
        <w:t xml:space="preserve"> </w:t>
      </w:r>
      <w:r w:rsidRPr="00BC2899">
        <w:rPr>
          <w:rFonts w:ascii="Times New Roman" w:hAnsi="Times New Roman" w:cs="Times New Roman"/>
        </w:rPr>
        <w:t>the</w:t>
      </w:r>
      <w:r w:rsidRPr="00BC2899">
        <w:rPr>
          <w:rFonts w:ascii="Times New Roman" w:hAnsi="Times New Roman" w:cs="Times New Roman"/>
          <w:spacing w:val="-2"/>
        </w:rPr>
        <w:t xml:space="preserve"> </w:t>
      </w:r>
      <w:r w:rsidRPr="00BC2899">
        <w:rPr>
          <w:rFonts w:ascii="Times New Roman" w:hAnsi="Times New Roman" w:cs="Times New Roman"/>
        </w:rPr>
        <w:t>request</w:t>
      </w:r>
      <w:r w:rsidRPr="00BC2899">
        <w:rPr>
          <w:rFonts w:ascii="Times New Roman" w:hAnsi="Times New Roman" w:cs="Times New Roman"/>
          <w:spacing w:val="-6"/>
        </w:rPr>
        <w:t xml:space="preserve"> </w:t>
      </w:r>
      <w:r w:rsidRPr="00BC2899">
        <w:rPr>
          <w:rFonts w:ascii="Times New Roman" w:hAnsi="Times New Roman" w:cs="Times New Roman"/>
        </w:rPr>
        <w:t>for</w:t>
      </w:r>
      <w:r w:rsidRPr="00BC2899">
        <w:rPr>
          <w:rFonts w:ascii="Times New Roman" w:hAnsi="Times New Roman" w:cs="Times New Roman"/>
          <w:spacing w:val="-2"/>
        </w:rPr>
        <w:t xml:space="preserve"> </w:t>
      </w:r>
      <w:r w:rsidRPr="00BC2899">
        <w:rPr>
          <w:rFonts w:ascii="Times New Roman" w:hAnsi="Times New Roman" w:cs="Times New Roman"/>
        </w:rPr>
        <w:t>instit</w:t>
      </w:r>
      <w:r w:rsidRPr="00BC2899">
        <w:rPr>
          <w:rFonts w:ascii="Times New Roman" w:hAnsi="Times New Roman" w:cs="Times New Roman"/>
          <w:spacing w:val="-1"/>
        </w:rPr>
        <w:t>u</w:t>
      </w:r>
      <w:r w:rsidRPr="00BC2899">
        <w:rPr>
          <w:rFonts w:ascii="Times New Roman" w:hAnsi="Times New Roman" w:cs="Times New Roman"/>
        </w:rPr>
        <w:t>tional</w:t>
      </w:r>
      <w:r w:rsidRPr="00BC2899">
        <w:rPr>
          <w:rFonts w:ascii="Times New Roman" w:hAnsi="Times New Roman" w:cs="Times New Roman"/>
          <w:spacing w:val="-4"/>
        </w:rPr>
        <w:t xml:space="preserve"> </w:t>
      </w:r>
      <w:r w:rsidRPr="00BC2899">
        <w:rPr>
          <w:rFonts w:ascii="Times New Roman" w:hAnsi="Times New Roman" w:cs="Times New Roman"/>
        </w:rPr>
        <w:t>services</w:t>
      </w:r>
      <w:r w:rsidRPr="00BC2899">
        <w:rPr>
          <w:rFonts w:ascii="Times New Roman" w:hAnsi="Times New Roman" w:cs="Times New Roman"/>
          <w:spacing w:val="-6"/>
        </w:rPr>
        <w:t xml:space="preserve"> </w:t>
      </w:r>
      <w:r w:rsidRPr="00BC2899">
        <w:rPr>
          <w:rFonts w:ascii="Times New Roman" w:hAnsi="Times New Roman" w:cs="Times New Roman"/>
          <w:spacing w:val="2"/>
        </w:rPr>
        <w:t>o</w:t>
      </w:r>
      <w:r w:rsidRPr="00BC2899">
        <w:rPr>
          <w:rFonts w:ascii="Times New Roman" w:hAnsi="Times New Roman" w:cs="Times New Roman"/>
        </w:rPr>
        <w:t>n the</w:t>
      </w:r>
      <w:r w:rsidRPr="00BC2899">
        <w:rPr>
          <w:rFonts w:ascii="Times New Roman" w:hAnsi="Times New Roman" w:cs="Times New Roman"/>
          <w:spacing w:val="-2"/>
        </w:rPr>
        <w:t xml:space="preserve"> m</w:t>
      </w:r>
      <w:r w:rsidRPr="00BC2899">
        <w:rPr>
          <w:rFonts w:ascii="Times New Roman" w:hAnsi="Times New Roman" w:cs="Times New Roman"/>
          <w:spacing w:val="1"/>
        </w:rPr>
        <w:t>e</w:t>
      </w:r>
      <w:r w:rsidRPr="00BC2899">
        <w:rPr>
          <w:rFonts w:ascii="Times New Roman" w:hAnsi="Times New Roman" w:cs="Times New Roman"/>
        </w:rPr>
        <w:t>mbe</w:t>
      </w:r>
      <w:r w:rsidRPr="00BC2899">
        <w:rPr>
          <w:rFonts w:ascii="Times New Roman" w:hAnsi="Times New Roman" w:cs="Times New Roman"/>
          <w:spacing w:val="1"/>
        </w:rPr>
        <w:t>r’</w:t>
      </w:r>
      <w:r w:rsidRPr="00BC2899">
        <w:rPr>
          <w:rFonts w:ascii="Times New Roman" w:hAnsi="Times New Roman" w:cs="Times New Roman"/>
        </w:rPr>
        <w:t>s</w:t>
      </w:r>
      <w:r w:rsidRPr="00BC2899">
        <w:rPr>
          <w:rFonts w:ascii="Times New Roman" w:hAnsi="Times New Roman" w:cs="Times New Roman"/>
          <w:spacing w:val="-5"/>
        </w:rPr>
        <w:t xml:space="preserve"> </w:t>
      </w:r>
      <w:r w:rsidRPr="00BC2899">
        <w:rPr>
          <w:rFonts w:ascii="Times New Roman" w:hAnsi="Times New Roman" w:cs="Times New Roman"/>
        </w:rPr>
        <w:t>behalf</w:t>
      </w:r>
      <w:r w:rsidRPr="00BC2899">
        <w:rPr>
          <w:rFonts w:ascii="Times New Roman" w:hAnsi="Times New Roman" w:cs="Times New Roman"/>
          <w:spacing w:val="-5"/>
        </w:rPr>
        <w:t xml:space="preserve"> </w:t>
      </w:r>
      <w:r w:rsidRPr="00BC2899">
        <w:rPr>
          <w:rFonts w:ascii="Times New Roman" w:hAnsi="Times New Roman" w:cs="Times New Roman"/>
        </w:rPr>
        <w:t>of</w:t>
      </w:r>
      <w:r w:rsidRPr="00BC2899">
        <w:rPr>
          <w:rFonts w:ascii="Times New Roman" w:hAnsi="Times New Roman" w:cs="Times New Roman"/>
          <w:spacing w:val="-2"/>
        </w:rPr>
        <w:t xml:space="preserve"> </w:t>
      </w:r>
      <w:r w:rsidRPr="00BC2899">
        <w:rPr>
          <w:rFonts w:ascii="Times New Roman" w:hAnsi="Times New Roman" w:cs="Times New Roman"/>
        </w:rPr>
        <w:t>the</w:t>
      </w:r>
      <w:r w:rsidRPr="00BC2899">
        <w:rPr>
          <w:rFonts w:ascii="Times New Roman" w:hAnsi="Times New Roman" w:cs="Times New Roman"/>
          <w:spacing w:val="-2"/>
        </w:rPr>
        <w:t xml:space="preserve"> </w:t>
      </w:r>
      <w:r w:rsidRPr="00BC2899">
        <w:rPr>
          <w:rFonts w:ascii="Times New Roman" w:hAnsi="Times New Roman" w:cs="Times New Roman"/>
        </w:rPr>
        <w:t>approval or</w:t>
      </w:r>
      <w:r w:rsidRPr="00BC2899">
        <w:rPr>
          <w:rFonts w:ascii="Times New Roman" w:hAnsi="Times New Roman" w:cs="Times New Roman"/>
          <w:spacing w:val="-3"/>
        </w:rPr>
        <w:t xml:space="preserve"> </w:t>
      </w:r>
      <w:r w:rsidRPr="00BC2899">
        <w:rPr>
          <w:rFonts w:ascii="Times New Roman" w:hAnsi="Times New Roman" w:cs="Times New Roman"/>
        </w:rPr>
        <w:t>denial</w:t>
      </w:r>
      <w:r w:rsidRPr="00BC2899">
        <w:rPr>
          <w:rFonts w:ascii="Times New Roman" w:hAnsi="Times New Roman" w:cs="Times New Roman"/>
          <w:spacing w:val="-5"/>
        </w:rPr>
        <w:t xml:space="preserve"> </w:t>
      </w:r>
      <w:r w:rsidRPr="00BC2899">
        <w:rPr>
          <w:rFonts w:ascii="Times New Roman" w:hAnsi="Times New Roman" w:cs="Times New Roman"/>
        </w:rPr>
        <w:t>of</w:t>
      </w:r>
      <w:r w:rsidRPr="00BC2899">
        <w:rPr>
          <w:rFonts w:ascii="Times New Roman" w:hAnsi="Times New Roman" w:cs="Times New Roman"/>
          <w:spacing w:val="-2"/>
        </w:rPr>
        <w:t xml:space="preserve"> </w:t>
      </w:r>
      <w:r w:rsidRPr="00BC2899">
        <w:rPr>
          <w:rFonts w:ascii="Times New Roman" w:hAnsi="Times New Roman" w:cs="Times New Roman"/>
        </w:rPr>
        <w:t>the request</w:t>
      </w:r>
      <w:r w:rsidRPr="00BC2899">
        <w:rPr>
          <w:rFonts w:ascii="Times New Roman" w:hAnsi="Times New Roman" w:cs="Times New Roman"/>
          <w:spacing w:val="-6"/>
        </w:rPr>
        <w:t xml:space="preserve"> </w:t>
      </w:r>
      <w:r w:rsidRPr="00BC2899">
        <w:rPr>
          <w:rFonts w:ascii="Times New Roman" w:hAnsi="Times New Roman" w:cs="Times New Roman"/>
        </w:rPr>
        <w:t>for</w:t>
      </w:r>
      <w:r w:rsidRPr="00BC2899">
        <w:rPr>
          <w:rFonts w:ascii="Times New Roman" w:hAnsi="Times New Roman" w:cs="Times New Roman"/>
          <w:spacing w:val="-2"/>
        </w:rPr>
        <w:t xml:space="preserve"> </w:t>
      </w:r>
      <w:r w:rsidRPr="00BC2899">
        <w:rPr>
          <w:rFonts w:ascii="Times New Roman" w:hAnsi="Times New Roman" w:cs="Times New Roman"/>
        </w:rPr>
        <w:t>authorization</w:t>
      </w:r>
      <w:r w:rsidRPr="00BC2899">
        <w:rPr>
          <w:rFonts w:ascii="Times New Roman" w:hAnsi="Times New Roman" w:cs="Times New Roman"/>
          <w:spacing w:val="-11"/>
        </w:rPr>
        <w:t xml:space="preserve"> </w:t>
      </w:r>
      <w:r w:rsidRPr="00BC2899">
        <w:rPr>
          <w:rFonts w:ascii="Times New Roman" w:hAnsi="Times New Roman" w:cs="Times New Roman"/>
        </w:rPr>
        <w:t>of</w:t>
      </w:r>
      <w:r w:rsidRPr="00BC2899">
        <w:rPr>
          <w:rFonts w:ascii="Times New Roman" w:hAnsi="Times New Roman" w:cs="Times New Roman"/>
          <w:spacing w:val="-2"/>
        </w:rPr>
        <w:t xml:space="preserve"> </w:t>
      </w:r>
      <w:r w:rsidRPr="00BC2899">
        <w:rPr>
          <w:rFonts w:ascii="Times New Roman" w:hAnsi="Times New Roman" w:cs="Times New Roman"/>
        </w:rPr>
        <w:t>nursing</w:t>
      </w:r>
      <w:r w:rsidR="0071114A" w:rsidRPr="00BC2899">
        <w:rPr>
          <w:rFonts w:ascii="Times New Roman" w:hAnsi="Times New Roman" w:cs="Times New Roman"/>
        </w:rPr>
        <w:t xml:space="preserve"> </w:t>
      </w:r>
      <w:r w:rsidRPr="00BC2899">
        <w:rPr>
          <w:rFonts w:ascii="Times New Roman" w:hAnsi="Times New Roman" w:cs="Times New Roman"/>
        </w:rPr>
        <w:t>facility</w:t>
      </w:r>
      <w:r w:rsidRPr="00BC2899">
        <w:rPr>
          <w:rFonts w:ascii="Times New Roman" w:hAnsi="Times New Roman" w:cs="Times New Roman"/>
          <w:spacing w:val="-11"/>
        </w:rPr>
        <w:t xml:space="preserve"> </w:t>
      </w:r>
      <w:r w:rsidRPr="00BC2899">
        <w:rPr>
          <w:rFonts w:ascii="Times New Roman" w:hAnsi="Times New Roman" w:cs="Times New Roman"/>
        </w:rPr>
        <w:t>services.</w:t>
      </w:r>
      <w:r w:rsidRPr="00BC2899">
        <w:rPr>
          <w:rFonts w:ascii="Times New Roman" w:hAnsi="Times New Roman" w:cs="Times New Roman"/>
          <w:spacing w:val="44"/>
        </w:rPr>
        <w:t xml:space="preserve"> </w:t>
      </w:r>
      <w:r w:rsidRPr="00BC2899">
        <w:rPr>
          <w:rFonts w:ascii="Times New Roman" w:hAnsi="Times New Roman" w:cs="Times New Roman"/>
        </w:rPr>
        <w:t>If authorization</w:t>
      </w:r>
      <w:r w:rsidRPr="00BC2899">
        <w:rPr>
          <w:rFonts w:ascii="Times New Roman" w:hAnsi="Times New Roman" w:cs="Times New Roman"/>
          <w:spacing w:val="-10"/>
        </w:rPr>
        <w:t xml:space="preserve"> </w:t>
      </w:r>
      <w:r w:rsidRPr="00BC2899">
        <w:rPr>
          <w:rFonts w:ascii="Times New Roman" w:hAnsi="Times New Roman" w:cs="Times New Roman"/>
        </w:rPr>
        <w:t>for</w:t>
      </w:r>
      <w:r w:rsidRPr="00BC2899">
        <w:rPr>
          <w:rFonts w:ascii="Times New Roman" w:hAnsi="Times New Roman" w:cs="Times New Roman"/>
          <w:spacing w:val="-2"/>
        </w:rPr>
        <w:t xml:space="preserve"> </w:t>
      </w:r>
      <w:r w:rsidR="00910175" w:rsidRPr="00BC2899">
        <w:rPr>
          <w:rFonts w:ascii="Times New Roman" w:hAnsi="Times New Roman" w:cs="Times New Roman"/>
        </w:rPr>
        <w:t>nursing</w:t>
      </w:r>
      <w:r w:rsidR="0071114A" w:rsidRPr="00BC2899">
        <w:rPr>
          <w:rFonts w:ascii="Times New Roman" w:hAnsi="Times New Roman" w:cs="Times New Roman"/>
        </w:rPr>
        <w:t xml:space="preserve"> </w:t>
      </w:r>
      <w:r w:rsidR="00910175" w:rsidRPr="00BC2899">
        <w:rPr>
          <w:rFonts w:ascii="Times New Roman" w:hAnsi="Times New Roman" w:cs="Times New Roman"/>
        </w:rPr>
        <w:t>facility</w:t>
      </w:r>
      <w:r w:rsidR="00910175" w:rsidRPr="00BC2899">
        <w:rPr>
          <w:rFonts w:ascii="Times New Roman" w:hAnsi="Times New Roman" w:cs="Times New Roman"/>
          <w:spacing w:val="1"/>
        </w:rPr>
        <w:t xml:space="preserve"> </w:t>
      </w:r>
      <w:r w:rsidRPr="00BC2899">
        <w:rPr>
          <w:rFonts w:ascii="Times New Roman" w:hAnsi="Times New Roman" w:cs="Times New Roman"/>
          <w:spacing w:val="-1"/>
        </w:rPr>
        <w:t>s</w:t>
      </w:r>
      <w:r w:rsidRPr="00BC2899">
        <w:rPr>
          <w:rFonts w:ascii="Times New Roman" w:hAnsi="Times New Roman" w:cs="Times New Roman"/>
        </w:rPr>
        <w:t>ervices</w:t>
      </w:r>
      <w:r w:rsidRPr="00BC2899">
        <w:rPr>
          <w:rFonts w:ascii="Times New Roman" w:hAnsi="Times New Roman" w:cs="Times New Roman"/>
          <w:spacing w:val="-6"/>
        </w:rPr>
        <w:t xml:space="preserve"> </w:t>
      </w:r>
      <w:r w:rsidRPr="00BC2899">
        <w:rPr>
          <w:rFonts w:ascii="Times New Roman" w:hAnsi="Times New Roman" w:cs="Times New Roman"/>
        </w:rPr>
        <w:t>is</w:t>
      </w:r>
      <w:r w:rsidRPr="00BC2899">
        <w:rPr>
          <w:rFonts w:ascii="Times New Roman" w:hAnsi="Times New Roman" w:cs="Times New Roman"/>
          <w:spacing w:val="-1"/>
        </w:rPr>
        <w:t xml:space="preserve"> </w:t>
      </w:r>
      <w:r w:rsidRPr="00BC2899">
        <w:rPr>
          <w:rFonts w:ascii="Times New Roman" w:hAnsi="Times New Roman" w:cs="Times New Roman"/>
        </w:rPr>
        <w:t>de</w:t>
      </w:r>
      <w:r w:rsidRPr="00BC2899">
        <w:rPr>
          <w:rFonts w:ascii="Times New Roman" w:hAnsi="Times New Roman" w:cs="Times New Roman"/>
          <w:spacing w:val="2"/>
        </w:rPr>
        <w:t>n</w:t>
      </w:r>
      <w:r w:rsidRPr="00BC2899">
        <w:rPr>
          <w:rFonts w:ascii="Times New Roman" w:hAnsi="Times New Roman" w:cs="Times New Roman"/>
        </w:rPr>
        <w:t>ied,</w:t>
      </w:r>
      <w:r w:rsidRPr="00BC2899">
        <w:rPr>
          <w:rFonts w:ascii="Times New Roman" w:hAnsi="Times New Roman" w:cs="Times New Roman"/>
          <w:spacing w:val="-2"/>
        </w:rPr>
        <w:t xml:space="preserve"> </w:t>
      </w:r>
      <w:r w:rsidRPr="00BC2899">
        <w:rPr>
          <w:rFonts w:ascii="Times New Roman" w:hAnsi="Times New Roman" w:cs="Times New Roman"/>
        </w:rPr>
        <w:t>the notific</w:t>
      </w:r>
      <w:r w:rsidRPr="00BC2899">
        <w:rPr>
          <w:rFonts w:ascii="Times New Roman" w:hAnsi="Times New Roman" w:cs="Times New Roman"/>
          <w:spacing w:val="-2"/>
        </w:rPr>
        <w:t>a</w:t>
      </w:r>
      <w:r w:rsidRPr="00BC2899">
        <w:rPr>
          <w:rFonts w:ascii="Times New Roman" w:hAnsi="Times New Roman" w:cs="Times New Roman"/>
        </w:rPr>
        <w:t>tion</w:t>
      </w:r>
      <w:r w:rsidRPr="00BC2899">
        <w:rPr>
          <w:rFonts w:ascii="Times New Roman" w:hAnsi="Times New Roman" w:cs="Times New Roman"/>
          <w:spacing w:val="-5"/>
        </w:rPr>
        <w:t xml:space="preserve"> </w:t>
      </w:r>
      <w:r w:rsidRPr="00BC2899">
        <w:rPr>
          <w:rFonts w:ascii="Times New Roman" w:hAnsi="Times New Roman" w:cs="Times New Roman"/>
        </w:rPr>
        <w:t>will</w:t>
      </w:r>
      <w:r w:rsidRPr="00BC2899">
        <w:rPr>
          <w:rFonts w:ascii="Times New Roman" w:hAnsi="Times New Roman" w:cs="Times New Roman"/>
          <w:spacing w:val="-3"/>
        </w:rPr>
        <w:t xml:space="preserve"> </w:t>
      </w:r>
      <w:r w:rsidRPr="00BC2899">
        <w:rPr>
          <w:rFonts w:ascii="Times New Roman" w:hAnsi="Times New Roman" w:cs="Times New Roman"/>
        </w:rPr>
        <w:t>contain</w:t>
      </w:r>
      <w:r w:rsidRPr="00BC2899">
        <w:rPr>
          <w:rFonts w:ascii="Times New Roman" w:hAnsi="Times New Roman" w:cs="Times New Roman"/>
          <w:spacing w:val="-6"/>
        </w:rPr>
        <w:t xml:space="preserve"> </w:t>
      </w:r>
      <w:r w:rsidRPr="00BC2899">
        <w:rPr>
          <w:rFonts w:ascii="Times New Roman" w:hAnsi="Times New Roman" w:cs="Times New Roman"/>
        </w:rPr>
        <w:t>the</w:t>
      </w:r>
      <w:r w:rsidRPr="00BC2899">
        <w:rPr>
          <w:rFonts w:ascii="Times New Roman" w:hAnsi="Times New Roman" w:cs="Times New Roman"/>
          <w:spacing w:val="-2"/>
        </w:rPr>
        <w:t xml:space="preserve"> </w:t>
      </w:r>
      <w:r w:rsidRPr="00BC2899">
        <w:rPr>
          <w:rFonts w:ascii="Times New Roman" w:hAnsi="Times New Roman" w:cs="Times New Roman"/>
        </w:rPr>
        <w:t>following</w:t>
      </w:r>
      <w:r w:rsidRPr="00BC2899">
        <w:rPr>
          <w:rFonts w:ascii="Times New Roman" w:hAnsi="Times New Roman" w:cs="Times New Roman"/>
          <w:spacing w:val="-8"/>
        </w:rPr>
        <w:t xml:space="preserve"> </w:t>
      </w:r>
      <w:r w:rsidRPr="00BC2899">
        <w:rPr>
          <w:rFonts w:ascii="Times New Roman" w:hAnsi="Times New Roman" w:cs="Times New Roman"/>
        </w:rPr>
        <w:t>information:</w:t>
      </w:r>
    </w:p>
    <w:p w14:paraId="1F938B5C" w14:textId="77777777" w:rsidR="0088304D" w:rsidRPr="00BC2899" w:rsidRDefault="0088304D" w:rsidP="001571E6">
      <w:pPr>
        <w:widowControl w:val="0"/>
        <w:autoSpaceDE w:val="0"/>
        <w:autoSpaceDN w:val="0"/>
        <w:adjustRightInd w:val="0"/>
        <w:spacing w:after="0" w:line="240" w:lineRule="exact"/>
        <w:ind w:left="1080"/>
        <w:rPr>
          <w:rFonts w:ascii="Times New Roman" w:hAnsi="Times New Roman" w:cs="Times New Roman"/>
        </w:rPr>
      </w:pPr>
      <w:r w:rsidRPr="00BC2899">
        <w:rPr>
          <w:rFonts w:ascii="Times New Roman" w:hAnsi="Times New Roman" w:cs="Times New Roman"/>
        </w:rPr>
        <w:t>(1)</w:t>
      </w:r>
      <w:r w:rsidR="00BC2899">
        <w:rPr>
          <w:rFonts w:ascii="Times New Roman" w:hAnsi="Times New Roman" w:cs="Times New Roman"/>
        </w:rPr>
        <w:t xml:space="preserve"> </w:t>
      </w:r>
      <w:r w:rsidRPr="00BC2899">
        <w:rPr>
          <w:rFonts w:ascii="Times New Roman" w:hAnsi="Times New Roman" w:cs="Times New Roman"/>
          <w:spacing w:val="42"/>
        </w:rPr>
        <w:t xml:space="preserve"> </w:t>
      </w:r>
      <w:r w:rsidRPr="00BC2899">
        <w:rPr>
          <w:rFonts w:ascii="Times New Roman" w:hAnsi="Times New Roman" w:cs="Times New Roman"/>
        </w:rPr>
        <w:t>the</w:t>
      </w:r>
      <w:r w:rsidRPr="00BC2899">
        <w:rPr>
          <w:rFonts w:ascii="Times New Roman" w:hAnsi="Times New Roman" w:cs="Times New Roman"/>
          <w:spacing w:val="-2"/>
        </w:rPr>
        <w:t xml:space="preserve"> </w:t>
      </w:r>
      <w:r w:rsidRPr="00BC2899">
        <w:rPr>
          <w:rFonts w:ascii="Times New Roman" w:hAnsi="Times New Roman" w:cs="Times New Roman"/>
        </w:rPr>
        <w:t>reason</w:t>
      </w:r>
      <w:r w:rsidRPr="00BC2899">
        <w:rPr>
          <w:rFonts w:ascii="Times New Roman" w:hAnsi="Times New Roman" w:cs="Times New Roman"/>
          <w:spacing w:val="-5"/>
        </w:rPr>
        <w:t xml:space="preserve"> </w:t>
      </w:r>
      <w:r w:rsidRPr="00BC2899">
        <w:rPr>
          <w:rFonts w:ascii="Times New Roman" w:hAnsi="Times New Roman" w:cs="Times New Roman"/>
        </w:rPr>
        <w:t>for</w:t>
      </w:r>
      <w:r w:rsidRPr="00BC2899">
        <w:rPr>
          <w:rFonts w:ascii="Times New Roman" w:hAnsi="Times New Roman" w:cs="Times New Roman"/>
          <w:spacing w:val="-2"/>
        </w:rPr>
        <w:t xml:space="preserve"> </w:t>
      </w:r>
      <w:r w:rsidRPr="00BC2899">
        <w:rPr>
          <w:rFonts w:ascii="Times New Roman" w:hAnsi="Times New Roman" w:cs="Times New Roman"/>
        </w:rPr>
        <w:t>the</w:t>
      </w:r>
      <w:r w:rsidRPr="00BC2899">
        <w:rPr>
          <w:rFonts w:ascii="Times New Roman" w:hAnsi="Times New Roman" w:cs="Times New Roman"/>
          <w:spacing w:val="-2"/>
        </w:rPr>
        <w:t xml:space="preserve"> </w:t>
      </w:r>
      <w:r w:rsidRPr="00BC2899">
        <w:rPr>
          <w:rFonts w:ascii="Times New Roman" w:hAnsi="Times New Roman" w:cs="Times New Roman"/>
        </w:rPr>
        <w:t>denial;</w:t>
      </w:r>
    </w:p>
    <w:p w14:paraId="7A55FEF7" w14:textId="77777777" w:rsidR="0088304D" w:rsidRPr="00BC2899" w:rsidRDefault="0088304D" w:rsidP="001571E6">
      <w:pPr>
        <w:widowControl w:val="0"/>
        <w:autoSpaceDE w:val="0"/>
        <w:autoSpaceDN w:val="0"/>
        <w:adjustRightInd w:val="0"/>
        <w:spacing w:after="0" w:line="240" w:lineRule="exact"/>
        <w:ind w:left="1080"/>
        <w:rPr>
          <w:rFonts w:ascii="Times New Roman" w:hAnsi="Times New Roman" w:cs="Times New Roman"/>
        </w:rPr>
      </w:pPr>
      <w:r w:rsidRPr="00BC2899">
        <w:rPr>
          <w:rFonts w:ascii="Times New Roman" w:hAnsi="Times New Roman" w:cs="Times New Roman"/>
        </w:rPr>
        <w:t>(2)</w:t>
      </w:r>
      <w:r w:rsidR="00BC2899">
        <w:rPr>
          <w:rFonts w:ascii="Times New Roman" w:hAnsi="Times New Roman" w:cs="Times New Roman"/>
        </w:rPr>
        <w:t xml:space="preserve"> </w:t>
      </w:r>
      <w:r w:rsidRPr="00BC2899">
        <w:rPr>
          <w:rFonts w:ascii="Times New Roman" w:hAnsi="Times New Roman" w:cs="Times New Roman"/>
          <w:spacing w:val="43"/>
        </w:rPr>
        <w:t xml:space="preserve"> </w:t>
      </w:r>
      <w:r w:rsidRPr="00BC2899">
        <w:rPr>
          <w:rFonts w:ascii="Times New Roman" w:hAnsi="Times New Roman" w:cs="Times New Roman"/>
        </w:rPr>
        <w:t>the</w:t>
      </w:r>
      <w:r w:rsidRPr="00BC2899">
        <w:rPr>
          <w:rFonts w:ascii="Times New Roman" w:hAnsi="Times New Roman" w:cs="Times New Roman"/>
          <w:spacing w:val="-2"/>
        </w:rPr>
        <w:t xml:space="preserve"> </w:t>
      </w:r>
      <w:r w:rsidRPr="00BC2899">
        <w:rPr>
          <w:rFonts w:ascii="Times New Roman" w:hAnsi="Times New Roman" w:cs="Times New Roman"/>
        </w:rPr>
        <w:t>expl</w:t>
      </w:r>
      <w:r w:rsidRPr="00BC2899">
        <w:rPr>
          <w:rFonts w:ascii="Times New Roman" w:hAnsi="Times New Roman" w:cs="Times New Roman"/>
          <w:spacing w:val="-1"/>
        </w:rPr>
        <w:t>a</w:t>
      </w:r>
      <w:r w:rsidRPr="00BC2899">
        <w:rPr>
          <w:rFonts w:ascii="Times New Roman" w:hAnsi="Times New Roman" w:cs="Times New Roman"/>
          <w:spacing w:val="1"/>
        </w:rPr>
        <w:t>n</w:t>
      </w:r>
      <w:r w:rsidRPr="00BC2899">
        <w:rPr>
          <w:rFonts w:ascii="Times New Roman" w:hAnsi="Times New Roman" w:cs="Times New Roman"/>
        </w:rPr>
        <w:t>ation</w:t>
      </w:r>
      <w:r w:rsidRPr="00BC2899">
        <w:rPr>
          <w:rFonts w:ascii="Times New Roman" w:hAnsi="Times New Roman" w:cs="Times New Roman"/>
          <w:spacing w:val="-2"/>
        </w:rPr>
        <w:t xml:space="preserve"> </w:t>
      </w:r>
      <w:r w:rsidRPr="00BC2899">
        <w:rPr>
          <w:rFonts w:ascii="Times New Roman" w:hAnsi="Times New Roman" w:cs="Times New Roman"/>
        </w:rPr>
        <w:t>of</w:t>
      </w:r>
      <w:r w:rsidRPr="00BC2899">
        <w:rPr>
          <w:rFonts w:ascii="Times New Roman" w:hAnsi="Times New Roman" w:cs="Times New Roman"/>
          <w:spacing w:val="-2"/>
        </w:rPr>
        <w:t xml:space="preserve"> </w:t>
      </w:r>
      <w:r w:rsidRPr="00BC2899">
        <w:rPr>
          <w:rFonts w:ascii="Times New Roman" w:hAnsi="Times New Roman" w:cs="Times New Roman"/>
          <w:spacing w:val="-1"/>
        </w:rPr>
        <w:t>t</w:t>
      </w:r>
      <w:r w:rsidRPr="00BC2899">
        <w:rPr>
          <w:rFonts w:ascii="Times New Roman" w:hAnsi="Times New Roman" w:cs="Times New Roman"/>
          <w:spacing w:val="1"/>
        </w:rPr>
        <w:t>h</w:t>
      </w:r>
      <w:r w:rsidRPr="00BC2899">
        <w:rPr>
          <w:rFonts w:ascii="Times New Roman" w:hAnsi="Times New Roman" w:cs="Times New Roman"/>
        </w:rPr>
        <w:t>e</w:t>
      </w:r>
      <w:r w:rsidRPr="00BC2899">
        <w:rPr>
          <w:rFonts w:ascii="Times New Roman" w:hAnsi="Times New Roman" w:cs="Times New Roman"/>
          <w:spacing w:val="-2"/>
        </w:rPr>
        <w:t xml:space="preserve"> </w:t>
      </w:r>
      <w:r w:rsidRPr="00BC2899">
        <w:rPr>
          <w:rFonts w:ascii="Times New Roman" w:hAnsi="Times New Roman" w:cs="Times New Roman"/>
        </w:rPr>
        <w:t>me</w:t>
      </w:r>
      <w:r w:rsidRPr="00BC2899">
        <w:rPr>
          <w:rFonts w:ascii="Times New Roman" w:hAnsi="Times New Roman" w:cs="Times New Roman"/>
          <w:spacing w:val="-1"/>
        </w:rPr>
        <w:t>m</w:t>
      </w:r>
      <w:r w:rsidRPr="00BC2899">
        <w:rPr>
          <w:rFonts w:ascii="Times New Roman" w:hAnsi="Times New Roman" w:cs="Times New Roman"/>
          <w:spacing w:val="2"/>
        </w:rPr>
        <w:t>b</w:t>
      </w:r>
      <w:r w:rsidRPr="00BC2899">
        <w:rPr>
          <w:rFonts w:ascii="Times New Roman" w:hAnsi="Times New Roman" w:cs="Times New Roman"/>
        </w:rPr>
        <w:t>er</w:t>
      </w:r>
      <w:r w:rsidRPr="00BC2899">
        <w:rPr>
          <w:rFonts w:ascii="Times New Roman" w:hAnsi="Times New Roman" w:cs="Times New Roman"/>
          <w:spacing w:val="-1"/>
        </w:rPr>
        <w:t>'</w:t>
      </w:r>
      <w:r w:rsidRPr="00BC2899">
        <w:rPr>
          <w:rFonts w:ascii="Times New Roman" w:hAnsi="Times New Roman" w:cs="Times New Roman"/>
        </w:rPr>
        <w:t>s</w:t>
      </w:r>
      <w:r w:rsidRPr="00BC2899">
        <w:rPr>
          <w:rFonts w:ascii="Times New Roman" w:hAnsi="Times New Roman" w:cs="Times New Roman"/>
          <w:spacing w:val="-2"/>
        </w:rPr>
        <w:t xml:space="preserve"> </w:t>
      </w:r>
      <w:r w:rsidRPr="00BC2899">
        <w:rPr>
          <w:rFonts w:ascii="Times New Roman" w:hAnsi="Times New Roman" w:cs="Times New Roman"/>
        </w:rPr>
        <w:t>right</w:t>
      </w:r>
      <w:r w:rsidRPr="00BC2899">
        <w:rPr>
          <w:rFonts w:ascii="Times New Roman" w:hAnsi="Times New Roman" w:cs="Times New Roman"/>
          <w:spacing w:val="-4"/>
        </w:rPr>
        <w:t xml:space="preserve"> </w:t>
      </w:r>
      <w:r w:rsidRPr="00BC2899">
        <w:rPr>
          <w:rFonts w:ascii="Times New Roman" w:hAnsi="Times New Roman" w:cs="Times New Roman"/>
        </w:rPr>
        <w:t>to</w:t>
      </w:r>
      <w:r w:rsidRPr="00BC2899">
        <w:rPr>
          <w:rFonts w:ascii="Times New Roman" w:hAnsi="Times New Roman" w:cs="Times New Roman"/>
          <w:spacing w:val="-2"/>
        </w:rPr>
        <w:t xml:space="preserve"> </w:t>
      </w:r>
      <w:r w:rsidRPr="00BC2899">
        <w:rPr>
          <w:rFonts w:ascii="Times New Roman" w:hAnsi="Times New Roman" w:cs="Times New Roman"/>
        </w:rPr>
        <w:t>appeal;</w:t>
      </w:r>
      <w:r w:rsidRPr="00BC2899">
        <w:rPr>
          <w:rFonts w:ascii="Times New Roman" w:hAnsi="Times New Roman" w:cs="Times New Roman"/>
          <w:spacing w:val="-7"/>
        </w:rPr>
        <w:t xml:space="preserve"> </w:t>
      </w:r>
      <w:r w:rsidRPr="00BC2899">
        <w:rPr>
          <w:rFonts w:ascii="Times New Roman" w:hAnsi="Times New Roman" w:cs="Times New Roman"/>
        </w:rPr>
        <w:t>and</w:t>
      </w:r>
    </w:p>
    <w:p w14:paraId="502352EC" w14:textId="77777777" w:rsidR="0088304D" w:rsidRPr="00BC2899" w:rsidRDefault="0088304D" w:rsidP="001571E6">
      <w:pPr>
        <w:widowControl w:val="0"/>
        <w:autoSpaceDE w:val="0"/>
        <w:autoSpaceDN w:val="0"/>
        <w:adjustRightInd w:val="0"/>
        <w:spacing w:after="0" w:line="240" w:lineRule="exact"/>
        <w:ind w:left="1080"/>
        <w:rPr>
          <w:rFonts w:ascii="Times New Roman" w:hAnsi="Times New Roman" w:cs="Times New Roman"/>
        </w:rPr>
      </w:pPr>
      <w:r w:rsidRPr="00BC2899">
        <w:rPr>
          <w:rFonts w:ascii="Times New Roman" w:hAnsi="Times New Roman" w:cs="Times New Roman"/>
        </w:rPr>
        <w:t>(3)</w:t>
      </w:r>
      <w:r w:rsidR="00BC2899">
        <w:rPr>
          <w:rFonts w:ascii="Times New Roman" w:hAnsi="Times New Roman" w:cs="Times New Roman"/>
        </w:rPr>
        <w:t xml:space="preserve"> </w:t>
      </w:r>
      <w:r w:rsidRPr="00BC2899">
        <w:rPr>
          <w:rFonts w:ascii="Times New Roman" w:hAnsi="Times New Roman" w:cs="Times New Roman"/>
          <w:spacing w:val="42"/>
        </w:rPr>
        <w:t xml:space="preserve"> </w:t>
      </w:r>
      <w:r w:rsidRPr="00BC2899">
        <w:rPr>
          <w:rFonts w:ascii="Times New Roman" w:hAnsi="Times New Roman" w:cs="Times New Roman"/>
        </w:rPr>
        <w:t>a description</w:t>
      </w:r>
      <w:r w:rsidRPr="00BC2899">
        <w:rPr>
          <w:rFonts w:ascii="Times New Roman" w:hAnsi="Times New Roman" w:cs="Times New Roman"/>
          <w:spacing w:val="-9"/>
        </w:rPr>
        <w:t xml:space="preserve"> </w:t>
      </w:r>
      <w:r w:rsidRPr="00BC2899">
        <w:rPr>
          <w:rFonts w:ascii="Times New Roman" w:hAnsi="Times New Roman" w:cs="Times New Roman"/>
        </w:rPr>
        <w:t>of</w:t>
      </w:r>
      <w:r w:rsidRPr="00BC2899">
        <w:rPr>
          <w:rFonts w:ascii="Times New Roman" w:hAnsi="Times New Roman" w:cs="Times New Roman"/>
          <w:spacing w:val="-2"/>
        </w:rPr>
        <w:t xml:space="preserve"> </w:t>
      </w:r>
      <w:r w:rsidRPr="00BC2899">
        <w:rPr>
          <w:rFonts w:ascii="Times New Roman" w:hAnsi="Times New Roman" w:cs="Times New Roman"/>
        </w:rPr>
        <w:t>the</w:t>
      </w:r>
      <w:r w:rsidRPr="00BC2899">
        <w:rPr>
          <w:rFonts w:ascii="Times New Roman" w:hAnsi="Times New Roman" w:cs="Times New Roman"/>
          <w:spacing w:val="-2"/>
        </w:rPr>
        <w:t xml:space="preserve"> </w:t>
      </w:r>
      <w:r w:rsidRPr="00BC2899">
        <w:rPr>
          <w:rFonts w:ascii="Times New Roman" w:hAnsi="Times New Roman" w:cs="Times New Roman"/>
        </w:rPr>
        <w:t>appeal</w:t>
      </w:r>
      <w:r w:rsidRPr="00BC2899">
        <w:rPr>
          <w:rFonts w:ascii="Times New Roman" w:hAnsi="Times New Roman" w:cs="Times New Roman"/>
          <w:spacing w:val="-5"/>
        </w:rPr>
        <w:t xml:space="preserve"> </w:t>
      </w:r>
      <w:r w:rsidRPr="00BC2899">
        <w:rPr>
          <w:rFonts w:ascii="Times New Roman" w:hAnsi="Times New Roman" w:cs="Times New Roman"/>
        </w:rPr>
        <w:t>procedure.</w:t>
      </w:r>
    </w:p>
    <w:p w14:paraId="7631180D" w14:textId="77777777" w:rsidR="0088304D" w:rsidRPr="00BC2899" w:rsidRDefault="0088304D">
      <w:pPr>
        <w:widowControl w:val="0"/>
        <w:autoSpaceDE w:val="0"/>
        <w:autoSpaceDN w:val="0"/>
        <w:adjustRightInd w:val="0"/>
        <w:spacing w:after="0" w:line="240" w:lineRule="exact"/>
        <w:rPr>
          <w:rFonts w:ascii="Times New Roman" w:hAnsi="Times New Roman" w:cs="Times New Roman"/>
          <w:sz w:val="24"/>
          <w:szCs w:val="24"/>
        </w:rPr>
      </w:pPr>
    </w:p>
    <w:p w14:paraId="647495A6" w14:textId="328A2DC2" w:rsidR="00034B94" w:rsidRDefault="0088304D" w:rsidP="00034B94">
      <w:pPr>
        <w:widowControl w:val="0"/>
        <w:autoSpaceDE w:val="0"/>
        <w:autoSpaceDN w:val="0"/>
        <w:adjustRightInd w:val="0"/>
        <w:spacing w:after="0" w:line="240" w:lineRule="exact"/>
        <w:ind w:left="720" w:right="184"/>
        <w:rPr>
          <w:rFonts w:ascii="Times New Roman" w:hAnsi="Times New Roman" w:cs="Times New Roman"/>
        </w:rPr>
      </w:pPr>
      <w:r w:rsidRPr="00BC2899">
        <w:rPr>
          <w:rFonts w:ascii="Times New Roman" w:hAnsi="Times New Roman" w:cs="Times New Roman"/>
        </w:rPr>
        <w:t>(B)</w:t>
      </w:r>
      <w:r w:rsidR="00BC2899">
        <w:rPr>
          <w:rFonts w:ascii="Times New Roman" w:hAnsi="Times New Roman" w:cs="Times New Roman"/>
        </w:rPr>
        <w:t xml:space="preserve"> </w:t>
      </w:r>
      <w:r w:rsidRPr="00BC2899">
        <w:rPr>
          <w:rFonts w:ascii="Times New Roman" w:hAnsi="Times New Roman" w:cs="Times New Roman"/>
          <w:spacing w:val="43"/>
        </w:rPr>
        <w:t xml:space="preserve"> </w:t>
      </w:r>
      <w:r w:rsidRPr="00BC2899">
        <w:rPr>
          <w:rFonts w:ascii="Times New Roman" w:hAnsi="Times New Roman" w:cs="Times New Roman"/>
        </w:rPr>
        <w:t>If</w:t>
      </w:r>
      <w:r w:rsidRPr="00BC2899">
        <w:rPr>
          <w:rFonts w:ascii="Times New Roman" w:hAnsi="Times New Roman" w:cs="Times New Roman"/>
          <w:spacing w:val="-1"/>
        </w:rPr>
        <w:t xml:space="preserve"> </w:t>
      </w:r>
      <w:r w:rsidR="00910175" w:rsidRPr="00BC2899">
        <w:rPr>
          <w:rFonts w:ascii="Times New Roman" w:hAnsi="Times New Roman" w:cs="Times New Roman"/>
        </w:rPr>
        <w:t>MassHealth</w:t>
      </w:r>
      <w:r w:rsidRPr="00BC2899">
        <w:rPr>
          <w:rFonts w:ascii="Times New Roman" w:hAnsi="Times New Roman" w:cs="Times New Roman"/>
          <w:spacing w:val="-7"/>
        </w:rPr>
        <w:t xml:space="preserve"> </w:t>
      </w:r>
      <w:r w:rsidRPr="00BC2899">
        <w:rPr>
          <w:rFonts w:ascii="Times New Roman" w:hAnsi="Times New Roman" w:cs="Times New Roman"/>
        </w:rPr>
        <w:t>or</w:t>
      </w:r>
      <w:r w:rsidRPr="00BC2899">
        <w:rPr>
          <w:rFonts w:ascii="Times New Roman" w:hAnsi="Times New Roman" w:cs="Times New Roman"/>
          <w:spacing w:val="-2"/>
        </w:rPr>
        <w:t xml:space="preserve"> </w:t>
      </w:r>
      <w:r w:rsidRPr="00BC2899">
        <w:rPr>
          <w:rFonts w:ascii="Times New Roman" w:hAnsi="Times New Roman" w:cs="Times New Roman"/>
          <w:spacing w:val="-1"/>
        </w:rPr>
        <w:t>i</w:t>
      </w:r>
      <w:r w:rsidRPr="00BC2899">
        <w:rPr>
          <w:rFonts w:ascii="Times New Roman" w:hAnsi="Times New Roman" w:cs="Times New Roman"/>
        </w:rPr>
        <w:t>ts</w:t>
      </w:r>
      <w:r w:rsidRPr="00BC2899">
        <w:rPr>
          <w:rFonts w:ascii="Times New Roman" w:hAnsi="Times New Roman" w:cs="Times New Roman"/>
          <w:spacing w:val="-1"/>
        </w:rPr>
        <w:t xml:space="preserve"> </w:t>
      </w:r>
      <w:r w:rsidRPr="00BC2899">
        <w:rPr>
          <w:rFonts w:ascii="Times New Roman" w:hAnsi="Times New Roman" w:cs="Times New Roman"/>
        </w:rPr>
        <w:t>agent</w:t>
      </w:r>
      <w:r w:rsidRPr="00BC2899">
        <w:rPr>
          <w:rFonts w:ascii="Times New Roman" w:hAnsi="Times New Roman" w:cs="Times New Roman"/>
          <w:spacing w:val="-4"/>
        </w:rPr>
        <w:t xml:space="preserve"> </w:t>
      </w:r>
      <w:r w:rsidRPr="00BC2899">
        <w:rPr>
          <w:rFonts w:ascii="Times New Roman" w:hAnsi="Times New Roman" w:cs="Times New Roman"/>
        </w:rPr>
        <w:t>has</w:t>
      </w:r>
      <w:r w:rsidRPr="00BC2899">
        <w:rPr>
          <w:rFonts w:ascii="Times New Roman" w:hAnsi="Times New Roman" w:cs="Times New Roman"/>
          <w:spacing w:val="-3"/>
        </w:rPr>
        <w:t xml:space="preserve"> </w:t>
      </w:r>
      <w:r w:rsidRPr="00BC2899">
        <w:rPr>
          <w:rFonts w:ascii="Times New Roman" w:hAnsi="Times New Roman" w:cs="Times New Roman"/>
        </w:rPr>
        <w:t>den</w:t>
      </w:r>
      <w:r w:rsidRPr="00BC2899">
        <w:rPr>
          <w:rFonts w:ascii="Times New Roman" w:hAnsi="Times New Roman" w:cs="Times New Roman"/>
          <w:spacing w:val="-1"/>
        </w:rPr>
        <w:t>i</w:t>
      </w:r>
      <w:r w:rsidRPr="00BC2899">
        <w:rPr>
          <w:rFonts w:ascii="Times New Roman" w:hAnsi="Times New Roman" w:cs="Times New Roman"/>
        </w:rPr>
        <w:t>ed</w:t>
      </w:r>
      <w:r w:rsidRPr="00BC2899">
        <w:rPr>
          <w:rFonts w:ascii="Times New Roman" w:hAnsi="Times New Roman" w:cs="Times New Roman"/>
          <w:spacing w:val="-3"/>
        </w:rPr>
        <w:t xml:space="preserve"> </w:t>
      </w:r>
      <w:r w:rsidRPr="00BC2899">
        <w:rPr>
          <w:rFonts w:ascii="Times New Roman" w:hAnsi="Times New Roman" w:cs="Times New Roman"/>
        </w:rPr>
        <w:t>a request</w:t>
      </w:r>
      <w:r w:rsidRPr="00BC2899">
        <w:rPr>
          <w:rFonts w:ascii="Times New Roman" w:hAnsi="Times New Roman" w:cs="Times New Roman"/>
          <w:spacing w:val="-6"/>
        </w:rPr>
        <w:t xml:space="preserve"> </w:t>
      </w:r>
      <w:r w:rsidRPr="00BC2899">
        <w:rPr>
          <w:rFonts w:ascii="Times New Roman" w:hAnsi="Times New Roman" w:cs="Times New Roman"/>
        </w:rPr>
        <w:t>for</w:t>
      </w:r>
      <w:r w:rsidRPr="00BC2899">
        <w:rPr>
          <w:rFonts w:ascii="Times New Roman" w:hAnsi="Times New Roman" w:cs="Times New Roman"/>
          <w:spacing w:val="-2"/>
        </w:rPr>
        <w:t xml:space="preserve"> </w:t>
      </w:r>
      <w:r w:rsidRPr="00BC2899">
        <w:rPr>
          <w:rFonts w:ascii="Times New Roman" w:hAnsi="Times New Roman" w:cs="Times New Roman"/>
        </w:rPr>
        <w:t>authorizat</w:t>
      </w:r>
      <w:r w:rsidRPr="00BC2899">
        <w:rPr>
          <w:rFonts w:ascii="Times New Roman" w:hAnsi="Times New Roman" w:cs="Times New Roman"/>
          <w:spacing w:val="-1"/>
        </w:rPr>
        <w:t>i</w:t>
      </w:r>
      <w:r w:rsidRPr="00BC2899">
        <w:rPr>
          <w:rFonts w:ascii="Times New Roman" w:hAnsi="Times New Roman" w:cs="Times New Roman"/>
        </w:rPr>
        <w:t>on</w:t>
      </w:r>
      <w:r w:rsidRPr="00BC2899">
        <w:rPr>
          <w:rFonts w:ascii="Times New Roman" w:hAnsi="Times New Roman" w:cs="Times New Roman"/>
          <w:spacing w:val="-8"/>
        </w:rPr>
        <w:t xml:space="preserve"> </w:t>
      </w:r>
      <w:r w:rsidRPr="00BC2899">
        <w:rPr>
          <w:rFonts w:ascii="Times New Roman" w:hAnsi="Times New Roman" w:cs="Times New Roman"/>
        </w:rPr>
        <w:t>of</w:t>
      </w:r>
      <w:r w:rsidRPr="00BC2899">
        <w:rPr>
          <w:rFonts w:ascii="Times New Roman" w:hAnsi="Times New Roman" w:cs="Times New Roman"/>
          <w:spacing w:val="-3"/>
        </w:rPr>
        <w:t xml:space="preserve"> </w:t>
      </w:r>
      <w:r w:rsidRPr="00BC2899">
        <w:rPr>
          <w:rFonts w:ascii="Times New Roman" w:hAnsi="Times New Roman" w:cs="Times New Roman"/>
        </w:rPr>
        <w:t>p</w:t>
      </w:r>
      <w:r w:rsidRPr="00BC2899">
        <w:rPr>
          <w:rFonts w:ascii="Times New Roman" w:hAnsi="Times New Roman" w:cs="Times New Roman"/>
          <w:spacing w:val="-2"/>
        </w:rPr>
        <w:t>a</w:t>
      </w:r>
      <w:r w:rsidRPr="00BC2899">
        <w:rPr>
          <w:rFonts w:ascii="Times New Roman" w:hAnsi="Times New Roman" w:cs="Times New Roman"/>
          <w:spacing w:val="2"/>
        </w:rPr>
        <w:t>y</w:t>
      </w:r>
      <w:r w:rsidRPr="00BC2899">
        <w:rPr>
          <w:rFonts w:ascii="Times New Roman" w:hAnsi="Times New Roman" w:cs="Times New Roman"/>
          <w:spacing w:val="-2"/>
        </w:rPr>
        <w:t>m</w:t>
      </w:r>
      <w:r w:rsidRPr="00BC2899">
        <w:rPr>
          <w:rFonts w:ascii="Times New Roman" w:hAnsi="Times New Roman" w:cs="Times New Roman"/>
        </w:rPr>
        <w:t>e</w:t>
      </w:r>
      <w:r w:rsidRPr="00BC2899">
        <w:rPr>
          <w:rFonts w:ascii="Times New Roman" w:hAnsi="Times New Roman" w:cs="Times New Roman"/>
          <w:spacing w:val="2"/>
        </w:rPr>
        <w:t>n</w:t>
      </w:r>
      <w:r w:rsidRPr="00BC2899">
        <w:rPr>
          <w:rFonts w:ascii="Times New Roman" w:hAnsi="Times New Roman" w:cs="Times New Roman"/>
        </w:rPr>
        <w:t>t</w:t>
      </w:r>
      <w:r w:rsidRPr="00BC2899">
        <w:rPr>
          <w:rFonts w:ascii="Times New Roman" w:hAnsi="Times New Roman" w:cs="Times New Roman"/>
          <w:spacing w:val="-1"/>
        </w:rPr>
        <w:t xml:space="preserve"> </w:t>
      </w:r>
      <w:r w:rsidRPr="00BC2899">
        <w:rPr>
          <w:rFonts w:ascii="Times New Roman" w:hAnsi="Times New Roman" w:cs="Times New Roman"/>
        </w:rPr>
        <w:t>of</w:t>
      </w:r>
      <w:r w:rsidRPr="00BC2899">
        <w:rPr>
          <w:rFonts w:ascii="Times New Roman" w:hAnsi="Times New Roman" w:cs="Times New Roman"/>
          <w:spacing w:val="-2"/>
        </w:rPr>
        <w:t xml:space="preserve"> </w:t>
      </w:r>
      <w:r w:rsidRPr="00BC2899">
        <w:rPr>
          <w:rFonts w:ascii="Times New Roman" w:hAnsi="Times New Roman" w:cs="Times New Roman"/>
        </w:rPr>
        <w:t>nursi</w:t>
      </w:r>
      <w:r w:rsidRPr="00BC2899">
        <w:rPr>
          <w:rFonts w:ascii="Times New Roman" w:hAnsi="Times New Roman" w:cs="Times New Roman"/>
          <w:spacing w:val="-1"/>
        </w:rPr>
        <w:t>n</w:t>
      </w:r>
      <w:r w:rsidRPr="00BC2899">
        <w:rPr>
          <w:rFonts w:ascii="Times New Roman" w:hAnsi="Times New Roman" w:cs="Times New Roman"/>
          <w:spacing w:val="1"/>
        </w:rPr>
        <w:t>g</w:t>
      </w:r>
      <w:r w:rsidRPr="00BC2899">
        <w:rPr>
          <w:rFonts w:ascii="Times New Roman" w:hAnsi="Times New Roman" w:cs="Times New Roman"/>
          <w:spacing w:val="-4"/>
        </w:rPr>
        <w:t xml:space="preserve"> </w:t>
      </w:r>
      <w:r w:rsidRPr="00BC2899">
        <w:rPr>
          <w:rFonts w:ascii="Times New Roman" w:hAnsi="Times New Roman" w:cs="Times New Roman"/>
        </w:rPr>
        <w:t>facility</w:t>
      </w:r>
      <w:r w:rsidRPr="00BC2899">
        <w:rPr>
          <w:rFonts w:ascii="Times New Roman" w:hAnsi="Times New Roman" w:cs="Times New Roman"/>
          <w:spacing w:val="2"/>
        </w:rPr>
        <w:t xml:space="preserve"> </w:t>
      </w:r>
      <w:r w:rsidRPr="00BC2899">
        <w:rPr>
          <w:rFonts w:ascii="Times New Roman" w:hAnsi="Times New Roman" w:cs="Times New Roman"/>
        </w:rPr>
        <w:t>services,</w:t>
      </w:r>
      <w:r w:rsidRPr="00BC2899">
        <w:rPr>
          <w:rFonts w:ascii="Times New Roman" w:hAnsi="Times New Roman" w:cs="Times New Roman"/>
          <w:spacing w:val="-7"/>
        </w:rPr>
        <w:t xml:space="preserve"> </w:t>
      </w:r>
      <w:r w:rsidRPr="00BC2899">
        <w:rPr>
          <w:rFonts w:ascii="Times New Roman" w:hAnsi="Times New Roman" w:cs="Times New Roman"/>
        </w:rPr>
        <w:t>the</w:t>
      </w:r>
      <w:r w:rsidRPr="00BC2899">
        <w:rPr>
          <w:rFonts w:ascii="Times New Roman" w:hAnsi="Times New Roman" w:cs="Times New Roman"/>
          <w:spacing w:val="-1"/>
        </w:rPr>
        <w:t xml:space="preserve"> </w:t>
      </w:r>
      <w:r w:rsidRPr="00BC2899">
        <w:rPr>
          <w:rFonts w:ascii="Times New Roman" w:hAnsi="Times New Roman" w:cs="Times New Roman"/>
          <w:spacing w:val="-2"/>
        </w:rPr>
        <w:t>m</w:t>
      </w:r>
      <w:r w:rsidRPr="00BC2899">
        <w:rPr>
          <w:rFonts w:ascii="Times New Roman" w:hAnsi="Times New Roman" w:cs="Times New Roman"/>
          <w:spacing w:val="1"/>
        </w:rPr>
        <w:t>e</w:t>
      </w:r>
      <w:r w:rsidRPr="00BC2899">
        <w:rPr>
          <w:rFonts w:ascii="Times New Roman" w:hAnsi="Times New Roman" w:cs="Times New Roman"/>
          <w:spacing w:val="-2"/>
        </w:rPr>
        <w:t>m</w:t>
      </w:r>
      <w:r w:rsidRPr="00BC2899">
        <w:rPr>
          <w:rFonts w:ascii="Times New Roman" w:hAnsi="Times New Roman" w:cs="Times New Roman"/>
          <w:spacing w:val="2"/>
        </w:rPr>
        <w:t>b</w:t>
      </w:r>
      <w:r w:rsidRPr="00BC2899">
        <w:rPr>
          <w:rFonts w:ascii="Times New Roman" w:hAnsi="Times New Roman" w:cs="Times New Roman"/>
        </w:rPr>
        <w:t>er</w:t>
      </w:r>
      <w:r w:rsidRPr="00BC2899">
        <w:rPr>
          <w:rFonts w:ascii="Times New Roman" w:hAnsi="Times New Roman" w:cs="Times New Roman"/>
          <w:spacing w:val="-3"/>
        </w:rPr>
        <w:t xml:space="preserve"> </w:t>
      </w:r>
      <w:r w:rsidRPr="00BC2899">
        <w:rPr>
          <w:rFonts w:ascii="Times New Roman" w:hAnsi="Times New Roman" w:cs="Times New Roman"/>
        </w:rPr>
        <w:t>or</w:t>
      </w:r>
      <w:r w:rsidRPr="00BC2899">
        <w:rPr>
          <w:rFonts w:ascii="Times New Roman" w:hAnsi="Times New Roman" w:cs="Times New Roman"/>
          <w:spacing w:val="-2"/>
        </w:rPr>
        <w:t xml:space="preserve"> </w:t>
      </w:r>
      <w:r w:rsidRPr="00BC2899">
        <w:rPr>
          <w:rFonts w:ascii="Times New Roman" w:hAnsi="Times New Roman" w:cs="Times New Roman"/>
        </w:rPr>
        <w:t>applicant</w:t>
      </w:r>
      <w:r w:rsidRPr="00BC2899">
        <w:rPr>
          <w:rFonts w:ascii="Times New Roman" w:hAnsi="Times New Roman" w:cs="Times New Roman"/>
          <w:spacing w:val="-7"/>
        </w:rPr>
        <w:t xml:space="preserve"> </w:t>
      </w:r>
      <w:r w:rsidRPr="00BC2899">
        <w:rPr>
          <w:rFonts w:ascii="Times New Roman" w:hAnsi="Times New Roman" w:cs="Times New Roman"/>
        </w:rPr>
        <w:t>may</w:t>
      </w:r>
      <w:r w:rsidRPr="00BC2899">
        <w:rPr>
          <w:rFonts w:ascii="Times New Roman" w:hAnsi="Times New Roman" w:cs="Times New Roman"/>
          <w:spacing w:val="-1"/>
        </w:rPr>
        <w:t xml:space="preserve"> </w:t>
      </w:r>
      <w:r w:rsidRPr="00BC2899">
        <w:rPr>
          <w:rFonts w:ascii="Times New Roman" w:hAnsi="Times New Roman" w:cs="Times New Roman"/>
        </w:rPr>
        <w:t>r</w:t>
      </w:r>
      <w:r w:rsidRPr="00BC2899">
        <w:rPr>
          <w:rFonts w:ascii="Times New Roman" w:hAnsi="Times New Roman" w:cs="Times New Roman"/>
          <w:spacing w:val="-2"/>
        </w:rPr>
        <w:t>e</w:t>
      </w:r>
      <w:r w:rsidRPr="00BC2899">
        <w:rPr>
          <w:rFonts w:ascii="Times New Roman" w:hAnsi="Times New Roman" w:cs="Times New Roman"/>
        </w:rPr>
        <w:t>quest</w:t>
      </w:r>
      <w:r w:rsidRPr="00BC2899">
        <w:rPr>
          <w:rFonts w:ascii="Times New Roman" w:hAnsi="Times New Roman" w:cs="Times New Roman"/>
          <w:spacing w:val="-1"/>
        </w:rPr>
        <w:t xml:space="preserve"> </w:t>
      </w:r>
      <w:r w:rsidRPr="00BC2899">
        <w:rPr>
          <w:rFonts w:ascii="Times New Roman" w:hAnsi="Times New Roman" w:cs="Times New Roman"/>
        </w:rPr>
        <w:t>a fair</w:t>
      </w:r>
      <w:r w:rsidRPr="00BC2899">
        <w:rPr>
          <w:rFonts w:ascii="Times New Roman" w:hAnsi="Times New Roman" w:cs="Times New Roman"/>
          <w:spacing w:val="-3"/>
        </w:rPr>
        <w:t xml:space="preserve"> </w:t>
      </w:r>
      <w:r w:rsidRPr="00BC2899">
        <w:rPr>
          <w:rFonts w:ascii="Times New Roman" w:hAnsi="Times New Roman" w:cs="Times New Roman"/>
        </w:rPr>
        <w:t>hearing</w:t>
      </w:r>
      <w:r w:rsidRPr="00BC2899">
        <w:rPr>
          <w:rFonts w:ascii="Times New Roman" w:hAnsi="Times New Roman" w:cs="Times New Roman"/>
          <w:spacing w:val="-6"/>
        </w:rPr>
        <w:t xml:space="preserve"> </w:t>
      </w:r>
      <w:r w:rsidRPr="00BC2899">
        <w:rPr>
          <w:rFonts w:ascii="Times New Roman" w:hAnsi="Times New Roman" w:cs="Times New Roman"/>
        </w:rPr>
        <w:t>from</w:t>
      </w:r>
      <w:r w:rsidRPr="00BC2899">
        <w:rPr>
          <w:rFonts w:ascii="Times New Roman" w:hAnsi="Times New Roman" w:cs="Times New Roman"/>
          <w:spacing w:val="-5"/>
        </w:rPr>
        <w:t xml:space="preserve"> </w:t>
      </w:r>
      <w:r w:rsidRPr="00BC2899">
        <w:rPr>
          <w:rFonts w:ascii="Times New Roman" w:hAnsi="Times New Roman" w:cs="Times New Roman"/>
        </w:rPr>
        <w:t>the</w:t>
      </w:r>
      <w:r w:rsidRPr="00BC2899">
        <w:rPr>
          <w:rFonts w:ascii="Times New Roman" w:hAnsi="Times New Roman" w:cs="Times New Roman"/>
          <w:spacing w:val="-2"/>
        </w:rPr>
        <w:t xml:space="preserve"> </w:t>
      </w:r>
      <w:r w:rsidR="0071114A" w:rsidRPr="00BC2899">
        <w:rPr>
          <w:rFonts w:ascii="Times New Roman" w:hAnsi="Times New Roman" w:cs="Times New Roman"/>
        </w:rPr>
        <w:t xml:space="preserve">MassHealth </w:t>
      </w:r>
      <w:r w:rsidR="00910175" w:rsidRPr="00BC2899">
        <w:rPr>
          <w:rFonts w:ascii="Times New Roman" w:hAnsi="Times New Roman" w:cs="Times New Roman"/>
        </w:rPr>
        <w:t>Board of Hearings</w:t>
      </w:r>
      <w:r w:rsidRPr="00BC2899">
        <w:rPr>
          <w:rFonts w:ascii="Times New Roman" w:hAnsi="Times New Roman" w:cs="Times New Roman"/>
        </w:rPr>
        <w:t>.</w:t>
      </w:r>
      <w:r w:rsidRPr="00BC2899">
        <w:rPr>
          <w:rFonts w:ascii="Times New Roman" w:hAnsi="Times New Roman" w:cs="Times New Roman"/>
          <w:spacing w:val="49"/>
        </w:rPr>
        <w:t xml:space="preserve"> </w:t>
      </w:r>
      <w:r w:rsidRPr="00BC2899">
        <w:rPr>
          <w:rFonts w:ascii="Times New Roman" w:hAnsi="Times New Roman" w:cs="Times New Roman"/>
        </w:rPr>
        <w:t xml:space="preserve">The request for a fair hearing must be made in writing within 30 days after the date the member receives a written denial notice from </w:t>
      </w:r>
      <w:r w:rsidR="00910175" w:rsidRPr="00BC2899">
        <w:rPr>
          <w:rFonts w:ascii="Times New Roman" w:hAnsi="Times New Roman" w:cs="Times New Roman"/>
        </w:rPr>
        <w:t>MassHealth</w:t>
      </w:r>
      <w:r w:rsidRPr="00BC2899">
        <w:rPr>
          <w:rFonts w:ascii="Times New Roman" w:hAnsi="Times New Roman" w:cs="Times New Roman"/>
        </w:rPr>
        <w:t xml:space="preserve"> or its agent. The appeal procedure and hearing will be administered and conducted by the Board of Hearings, in accordance with the regulations set forth in 130 CMR 610.000</w:t>
      </w:r>
      <w:r w:rsidR="0071114A" w:rsidRPr="00BC2899">
        <w:rPr>
          <w:rFonts w:ascii="Times New Roman" w:hAnsi="Times New Roman" w:cs="Times New Roman"/>
        </w:rPr>
        <w:t xml:space="preserve">: </w:t>
      </w:r>
      <w:r w:rsidR="0071114A" w:rsidRPr="00BC2899">
        <w:rPr>
          <w:rFonts w:ascii="Times New Roman" w:hAnsi="Times New Roman" w:cs="Times New Roman"/>
          <w:i/>
          <w:iCs/>
        </w:rPr>
        <w:t>MassHealth: Fair Hearing Rules</w:t>
      </w:r>
      <w:r w:rsidRPr="00BC2899">
        <w:rPr>
          <w:rFonts w:ascii="Times New Roman" w:hAnsi="Times New Roman" w:cs="Times New Roman"/>
        </w:rPr>
        <w:t>.</w:t>
      </w:r>
    </w:p>
    <w:p w14:paraId="2E0F6A90" w14:textId="77777777" w:rsidR="00034B94" w:rsidRDefault="00034B94" w:rsidP="001571E6">
      <w:pPr>
        <w:widowControl w:val="0"/>
        <w:autoSpaceDE w:val="0"/>
        <w:autoSpaceDN w:val="0"/>
        <w:adjustRightInd w:val="0"/>
        <w:spacing w:after="0" w:line="240" w:lineRule="exact"/>
        <w:ind w:left="720" w:right="184"/>
        <w:rPr>
          <w:rFonts w:ascii="Times New Roman" w:hAnsi="Times New Roman" w:cs="Times New Roman"/>
        </w:rPr>
      </w:pPr>
    </w:p>
    <w:p w14:paraId="2077E49D" w14:textId="77777777" w:rsidR="00034B94" w:rsidRPr="00BC2899" w:rsidRDefault="00034B94" w:rsidP="00034B94">
      <w:pPr>
        <w:widowControl w:val="0"/>
        <w:autoSpaceDE w:val="0"/>
        <w:autoSpaceDN w:val="0"/>
        <w:adjustRightInd w:val="0"/>
        <w:spacing w:after="0" w:line="240" w:lineRule="exact"/>
        <w:ind w:left="720" w:right="215"/>
        <w:rPr>
          <w:rFonts w:ascii="Times New Roman" w:hAnsi="Times New Roman" w:cs="Times New Roman"/>
        </w:rPr>
      </w:pPr>
      <w:r w:rsidRPr="00BC2899">
        <w:rPr>
          <w:rFonts w:ascii="Times New Roman" w:hAnsi="Times New Roman" w:cs="Times New Roman"/>
        </w:rPr>
        <w:t>(C)</w:t>
      </w:r>
      <w:r>
        <w:rPr>
          <w:rFonts w:ascii="Times New Roman" w:hAnsi="Times New Roman" w:cs="Times New Roman"/>
        </w:rPr>
        <w:t xml:space="preserve"> </w:t>
      </w:r>
      <w:r w:rsidRPr="00BC2899">
        <w:rPr>
          <w:rFonts w:ascii="Times New Roman" w:hAnsi="Times New Roman" w:cs="Times New Roman"/>
          <w:spacing w:val="43"/>
        </w:rPr>
        <w:t xml:space="preserve"> </w:t>
      </w:r>
      <w:r w:rsidRPr="00BC2899">
        <w:rPr>
          <w:rFonts w:ascii="Times New Roman" w:hAnsi="Times New Roman" w:cs="Times New Roman"/>
        </w:rPr>
        <w:t xml:space="preserve">An individual who was screened and/or evaluated pursuant to PASRR may request a fair hearing from the Board of Hearings to challenge a determination by the applicable PASRR authority or authorities.  The request for a fair hearing must be made in writing within 30 days after the date the individual receives a written notice of the determination from the applicable PASRR authority or authorities.  The appeal procedure and hearing will be administered and conducted by the Board of Hearings, in accordance with the regulations set forth in 130 CMR 610.000: </w:t>
      </w:r>
      <w:r w:rsidRPr="00BC2899">
        <w:rPr>
          <w:rFonts w:ascii="Times New Roman" w:hAnsi="Times New Roman" w:cs="Times New Roman"/>
          <w:i/>
          <w:iCs/>
        </w:rPr>
        <w:t>MassHealth: Fair Hearing Rules</w:t>
      </w:r>
      <w:r w:rsidRPr="00BC2899">
        <w:rPr>
          <w:rFonts w:ascii="Times New Roman" w:hAnsi="Times New Roman" w:cs="Times New Roman"/>
        </w:rPr>
        <w:t>.</w:t>
      </w:r>
    </w:p>
    <w:p w14:paraId="09D2C62A" w14:textId="13F9ED52" w:rsidR="00F6248C" w:rsidRDefault="00F6248C">
      <w:pPr>
        <w:spacing w:after="0" w:line="240" w:lineRule="auto"/>
        <w:rPr>
          <w:rFonts w:ascii="Times New Roman" w:hAnsi="Times New Roman" w:cs="Times New Roman"/>
        </w:rPr>
      </w:pPr>
      <w:r>
        <w:rPr>
          <w:rFonts w:ascii="Times New Roman" w:hAnsi="Times New Roman" w:cs="Times New Roman"/>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A07BCB" w:rsidRPr="00BC2899" w14:paraId="48D5954A" w14:textId="77777777" w:rsidTr="00802714">
        <w:trPr>
          <w:trHeight w:hRule="exact" w:val="864"/>
        </w:trPr>
        <w:tc>
          <w:tcPr>
            <w:tcW w:w="4080" w:type="dxa"/>
            <w:tcBorders>
              <w:bottom w:val="nil"/>
            </w:tcBorders>
          </w:tcPr>
          <w:p w14:paraId="16A967A5" w14:textId="77777777" w:rsidR="00A07BCB" w:rsidRPr="00BC2899" w:rsidRDefault="00A07BCB" w:rsidP="00802714">
            <w:pPr>
              <w:widowControl w:val="0"/>
              <w:tabs>
                <w:tab w:val="left" w:pos="936"/>
                <w:tab w:val="left" w:pos="1314"/>
                <w:tab w:val="left" w:pos="1692"/>
                <w:tab w:val="left" w:pos="2070"/>
              </w:tabs>
              <w:spacing w:before="120" w:after="0" w:line="240" w:lineRule="auto"/>
              <w:jc w:val="center"/>
              <w:rPr>
                <w:rFonts w:ascii="Arial" w:hAnsi="Arial" w:cs="Arial"/>
                <w:b/>
                <w:sz w:val="20"/>
                <w:szCs w:val="20"/>
              </w:rPr>
            </w:pPr>
            <w:r w:rsidRPr="00BC2899">
              <w:rPr>
                <w:rFonts w:ascii="Arial" w:hAnsi="Arial" w:cs="Arial"/>
                <w:b/>
                <w:sz w:val="20"/>
                <w:szCs w:val="20"/>
              </w:rPr>
              <w:lastRenderedPageBreak/>
              <w:t>Commonwealth of Massachusetts</w:t>
            </w:r>
          </w:p>
          <w:p w14:paraId="7BF9D80A" w14:textId="77777777" w:rsidR="00A07BCB" w:rsidRPr="00BC2899" w:rsidRDefault="00A07BCB" w:rsidP="00802714">
            <w:pPr>
              <w:widowControl w:val="0"/>
              <w:tabs>
                <w:tab w:val="left" w:pos="936"/>
                <w:tab w:val="left" w:pos="1314"/>
                <w:tab w:val="left" w:pos="1692"/>
                <w:tab w:val="left" w:pos="2070"/>
              </w:tabs>
              <w:spacing w:after="0" w:line="240" w:lineRule="auto"/>
              <w:jc w:val="center"/>
              <w:rPr>
                <w:rFonts w:ascii="Arial" w:hAnsi="Arial" w:cs="Arial"/>
                <w:b/>
                <w:sz w:val="20"/>
                <w:szCs w:val="20"/>
              </w:rPr>
            </w:pPr>
            <w:r w:rsidRPr="00BC2899">
              <w:rPr>
                <w:rFonts w:ascii="Arial" w:hAnsi="Arial" w:cs="Arial"/>
                <w:b/>
                <w:sz w:val="20"/>
                <w:szCs w:val="20"/>
              </w:rPr>
              <w:t>MassHealth</w:t>
            </w:r>
          </w:p>
          <w:p w14:paraId="3AE1F331" w14:textId="77777777" w:rsidR="00A07BCB" w:rsidRPr="00BC2899" w:rsidRDefault="00A07BCB" w:rsidP="00802714">
            <w:pPr>
              <w:widowControl w:val="0"/>
              <w:tabs>
                <w:tab w:val="left" w:pos="936"/>
                <w:tab w:val="left" w:pos="1314"/>
                <w:tab w:val="left" w:pos="1692"/>
                <w:tab w:val="left" w:pos="2070"/>
              </w:tabs>
              <w:spacing w:after="0" w:line="240" w:lineRule="auto"/>
              <w:jc w:val="center"/>
              <w:rPr>
                <w:rFonts w:ascii="Arial" w:hAnsi="Arial" w:cs="Arial"/>
                <w:b/>
                <w:sz w:val="20"/>
                <w:szCs w:val="20"/>
              </w:rPr>
            </w:pPr>
            <w:r w:rsidRPr="00BC2899">
              <w:rPr>
                <w:rFonts w:ascii="Arial" w:hAnsi="Arial" w:cs="Arial"/>
                <w:b/>
                <w:sz w:val="20"/>
                <w:szCs w:val="20"/>
              </w:rPr>
              <w:t>Provider Manual Series</w:t>
            </w:r>
          </w:p>
        </w:tc>
        <w:tc>
          <w:tcPr>
            <w:tcW w:w="3750" w:type="dxa"/>
          </w:tcPr>
          <w:p w14:paraId="093B6683" w14:textId="77777777" w:rsidR="00A07BCB" w:rsidRPr="00BC2899" w:rsidRDefault="00A07BCB" w:rsidP="00802714">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sidRPr="00BC2899">
              <w:rPr>
                <w:rFonts w:ascii="Arial" w:hAnsi="Arial" w:cs="Arial"/>
                <w:b/>
                <w:sz w:val="20"/>
                <w:szCs w:val="20"/>
              </w:rPr>
              <w:t>Subchapter Number and Title</w:t>
            </w:r>
          </w:p>
          <w:p w14:paraId="46D85C8C" w14:textId="77777777" w:rsidR="00A07BCB" w:rsidRPr="00BC2899" w:rsidRDefault="00A07BCB" w:rsidP="00802714">
            <w:pPr>
              <w:widowControl w:val="0"/>
              <w:tabs>
                <w:tab w:val="left" w:pos="936"/>
                <w:tab w:val="left" w:pos="1314"/>
                <w:tab w:val="left" w:pos="1692"/>
                <w:tab w:val="left" w:pos="2070"/>
              </w:tabs>
              <w:spacing w:after="0" w:line="240" w:lineRule="auto"/>
              <w:jc w:val="center"/>
              <w:rPr>
                <w:rFonts w:ascii="Arial" w:hAnsi="Arial" w:cs="Arial"/>
                <w:sz w:val="20"/>
                <w:szCs w:val="20"/>
              </w:rPr>
            </w:pPr>
            <w:r w:rsidRPr="00BC2899">
              <w:rPr>
                <w:rFonts w:ascii="Arial" w:hAnsi="Arial" w:cs="Arial"/>
                <w:sz w:val="20"/>
                <w:szCs w:val="20"/>
              </w:rPr>
              <w:t>1.  Program Regulations</w:t>
            </w:r>
          </w:p>
          <w:p w14:paraId="75634019" w14:textId="77777777" w:rsidR="00A07BCB" w:rsidRPr="00BC2899" w:rsidRDefault="00A07BCB" w:rsidP="00802714">
            <w:pPr>
              <w:widowControl w:val="0"/>
              <w:tabs>
                <w:tab w:val="left" w:pos="936"/>
                <w:tab w:val="left" w:pos="1314"/>
                <w:tab w:val="left" w:pos="1692"/>
                <w:tab w:val="left" w:pos="2070"/>
              </w:tabs>
              <w:spacing w:after="0" w:line="240" w:lineRule="auto"/>
              <w:jc w:val="center"/>
              <w:rPr>
                <w:rFonts w:ascii="Arial" w:hAnsi="Arial" w:cs="Arial"/>
                <w:sz w:val="20"/>
                <w:szCs w:val="20"/>
              </w:rPr>
            </w:pPr>
            <w:r w:rsidRPr="00BC2899">
              <w:rPr>
                <w:rFonts w:ascii="Arial" w:hAnsi="Arial" w:cs="Arial"/>
                <w:sz w:val="20"/>
                <w:szCs w:val="20"/>
              </w:rPr>
              <w:t xml:space="preserve">(130 </w:t>
            </w:r>
            <w:r w:rsidRPr="00BC2899">
              <w:rPr>
                <w:rFonts w:ascii="Arial" w:hAnsi="Arial" w:cs="Arial"/>
                <w:iCs/>
                <w:sz w:val="20"/>
                <w:szCs w:val="20"/>
              </w:rPr>
              <w:t>CMR</w:t>
            </w:r>
            <w:r w:rsidRPr="00BC2899">
              <w:rPr>
                <w:rFonts w:ascii="Arial" w:hAnsi="Arial" w:cs="Arial"/>
                <w:sz w:val="20"/>
                <w:szCs w:val="20"/>
              </w:rPr>
              <w:t xml:space="preserve"> 456.000)</w:t>
            </w:r>
          </w:p>
        </w:tc>
        <w:tc>
          <w:tcPr>
            <w:tcW w:w="1771" w:type="dxa"/>
          </w:tcPr>
          <w:p w14:paraId="7B9EE5BB" w14:textId="77777777" w:rsidR="00A07BCB" w:rsidRPr="00BC2899" w:rsidRDefault="00A07BCB" w:rsidP="00802714">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sidRPr="00BC2899">
              <w:rPr>
                <w:rFonts w:ascii="Arial" w:hAnsi="Arial" w:cs="Arial"/>
                <w:b/>
                <w:sz w:val="20"/>
                <w:szCs w:val="20"/>
              </w:rPr>
              <w:t>Page</w:t>
            </w:r>
          </w:p>
          <w:p w14:paraId="19E03172" w14:textId="77777777" w:rsidR="00A07BCB" w:rsidRPr="00BC2899" w:rsidRDefault="00A07BCB" w:rsidP="00802714">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sidRPr="00BC2899">
              <w:rPr>
                <w:rFonts w:ascii="Arial" w:hAnsi="Arial" w:cs="Arial"/>
                <w:sz w:val="20"/>
                <w:szCs w:val="20"/>
              </w:rPr>
              <w:t>4-11</w:t>
            </w:r>
          </w:p>
        </w:tc>
      </w:tr>
      <w:tr w:rsidR="00A07BCB" w:rsidRPr="00BC2899" w14:paraId="0945EA47" w14:textId="77777777" w:rsidTr="00802714">
        <w:trPr>
          <w:trHeight w:hRule="exact" w:val="864"/>
        </w:trPr>
        <w:tc>
          <w:tcPr>
            <w:tcW w:w="4080" w:type="dxa"/>
            <w:tcBorders>
              <w:top w:val="nil"/>
            </w:tcBorders>
            <w:vAlign w:val="center"/>
          </w:tcPr>
          <w:p w14:paraId="44CD1E89" w14:textId="77777777" w:rsidR="00A07BCB" w:rsidRPr="00BC2899" w:rsidRDefault="00A07BCB" w:rsidP="00802714">
            <w:pPr>
              <w:widowControl w:val="0"/>
              <w:tabs>
                <w:tab w:val="left" w:pos="936"/>
                <w:tab w:val="left" w:pos="1314"/>
                <w:tab w:val="left" w:pos="1692"/>
                <w:tab w:val="left" w:pos="2070"/>
              </w:tabs>
              <w:spacing w:after="0" w:line="240" w:lineRule="auto"/>
              <w:jc w:val="center"/>
              <w:rPr>
                <w:rFonts w:ascii="Arial" w:hAnsi="Arial" w:cs="Arial"/>
                <w:sz w:val="20"/>
                <w:szCs w:val="20"/>
              </w:rPr>
            </w:pPr>
            <w:r w:rsidRPr="00BC2899">
              <w:rPr>
                <w:rFonts w:ascii="Arial" w:hAnsi="Arial" w:cs="Arial"/>
                <w:sz w:val="20"/>
                <w:szCs w:val="20"/>
              </w:rPr>
              <w:t>Nursing Facility Manual</w:t>
            </w:r>
          </w:p>
        </w:tc>
        <w:tc>
          <w:tcPr>
            <w:tcW w:w="3750" w:type="dxa"/>
          </w:tcPr>
          <w:p w14:paraId="0C1941C5" w14:textId="77777777" w:rsidR="00A07BCB" w:rsidRPr="00BC2899" w:rsidRDefault="00A07BCB" w:rsidP="00802714">
            <w:pPr>
              <w:widowControl w:val="0"/>
              <w:tabs>
                <w:tab w:val="left" w:pos="936"/>
                <w:tab w:val="left" w:pos="1314"/>
                <w:tab w:val="left" w:pos="1692"/>
                <w:tab w:val="left" w:pos="2070"/>
              </w:tabs>
              <w:spacing w:before="120" w:after="0" w:line="240" w:lineRule="auto"/>
              <w:jc w:val="center"/>
              <w:rPr>
                <w:rFonts w:ascii="Arial" w:hAnsi="Arial" w:cs="Arial"/>
                <w:b/>
                <w:sz w:val="20"/>
                <w:szCs w:val="20"/>
              </w:rPr>
            </w:pPr>
            <w:r w:rsidRPr="00BC2899">
              <w:rPr>
                <w:rFonts w:ascii="Arial" w:hAnsi="Arial" w:cs="Arial"/>
                <w:b/>
                <w:sz w:val="20"/>
                <w:szCs w:val="20"/>
              </w:rPr>
              <w:t>Transmittal Letter</w:t>
            </w:r>
          </w:p>
          <w:p w14:paraId="3FFCC76E" w14:textId="5819CBBE" w:rsidR="00A07BCB" w:rsidRPr="00BC2899" w:rsidRDefault="00A07BCB" w:rsidP="00802714">
            <w:pPr>
              <w:widowControl w:val="0"/>
              <w:tabs>
                <w:tab w:val="left" w:pos="936"/>
                <w:tab w:val="left" w:pos="1314"/>
                <w:tab w:val="left" w:pos="1692"/>
                <w:tab w:val="left" w:pos="2070"/>
              </w:tabs>
              <w:spacing w:before="120" w:after="0" w:line="240" w:lineRule="auto"/>
              <w:jc w:val="center"/>
              <w:rPr>
                <w:rFonts w:ascii="Arial" w:hAnsi="Arial" w:cs="Arial"/>
                <w:b/>
                <w:sz w:val="20"/>
                <w:szCs w:val="20"/>
              </w:rPr>
            </w:pPr>
            <w:r w:rsidRPr="00BC2899">
              <w:rPr>
                <w:rFonts w:ascii="Arial" w:hAnsi="Arial" w:cs="Arial"/>
                <w:sz w:val="20"/>
                <w:szCs w:val="20"/>
              </w:rPr>
              <w:t>NF-</w:t>
            </w:r>
            <w:r w:rsidR="0094421F">
              <w:rPr>
                <w:rFonts w:ascii="Arial" w:hAnsi="Arial" w:cs="Arial"/>
                <w:sz w:val="20"/>
                <w:szCs w:val="20"/>
              </w:rPr>
              <w:t>6</w:t>
            </w:r>
            <w:r w:rsidR="00B703B9">
              <w:rPr>
                <w:rFonts w:ascii="Arial" w:hAnsi="Arial" w:cs="Arial"/>
                <w:sz w:val="20"/>
                <w:szCs w:val="20"/>
              </w:rPr>
              <w:t>4</w:t>
            </w:r>
          </w:p>
        </w:tc>
        <w:tc>
          <w:tcPr>
            <w:tcW w:w="1771" w:type="dxa"/>
          </w:tcPr>
          <w:p w14:paraId="5F7BAEE3" w14:textId="77777777" w:rsidR="00A07BCB" w:rsidRPr="00BC2899" w:rsidRDefault="00A07BCB" w:rsidP="00802714">
            <w:pPr>
              <w:widowControl w:val="0"/>
              <w:tabs>
                <w:tab w:val="left" w:pos="936"/>
                <w:tab w:val="left" w:pos="1314"/>
                <w:tab w:val="left" w:pos="1692"/>
                <w:tab w:val="left" w:pos="2070"/>
              </w:tabs>
              <w:spacing w:before="120" w:after="0" w:line="240" w:lineRule="auto"/>
              <w:jc w:val="center"/>
              <w:rPr>
                <w:rFonts w:ascii="Arial" w:hAnsi="Arial" w:cs="Arial"/>
                <w:b/>
                <w:sz w:val="20"/>
                <w:szCs w:val="20"/>
              </w:rPr>
            </w:pPr>
            <w:r w:rsidRPr="00BC2899">
              <w:rPr>
                <w:rFonts w:ascii="Arial" w:hAnsi="Arial" w:cs="Arial"/>
                <w:b/>
                <w:sz w:val="20"/>
                <w:szCs w:val="20"/>
              </w:rPr>
              <w:t>Date</w:t>
            </w:r>
          </w:p>
          <w:p w14:paraId="26F111D5" w14:textId="6A34E5E2" w:rsidR="00A07BCB" w:rsidRPr="00BC2899" w:rsidRDefault="00B703B9" w:rsidP="00802714">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Pr>
                <w:rFonts w:ascii="Arial" w:hAnsi="Arial" w:cs="Arial"/>
                <w:sz w:val="20"/>
                <w:szCs w:val="20"/>
              </w:rPr>
              <w:t>09/08/25</w:t>
            </w:r>
          </w:p>
        </w:tc>
      </w:tr>
    </w:tbl>
    <w:p w14:paraId="10558134" w14:textId="77777777" w:rsidR="0088304D" w:rsidRPr="00BC2899" w:rsidRDefault="0088304D">
      <w:pPr>
        <w:widowControl w:val="0"/>
        <w:autoSpaceDE w:val="0"/>
        <w:autoSpaceDN w:val="0"/>
        <w:adjustRightInd w:val="0"/>
        <w:spacing w:before="7" w:after="0" w:line="220" w:lineRule="exact"/>
        <w:rPr>
          <w:rFonts w:ascii="Times New Roman" w:hAnsi="Times New Roman" w:cs="Times New Roman"/>
        </w:rPr>
      </w:pPr>
    </w:p>
    <w:p w14:paraId="3B4A694E" w14:textId="77777777" w:rsidR="0088304D" w:rsidRPr="00BC2899" w:rsidRDefault="0088304D" w:rsidP="001571E6">
      <w:pPr>
        <w:widowControl w:val="0"/>
        <w:autoSpaceDE w:val="0"/>
        <w:autoSpaceDN w:val="0"/>
        <w:adjustRightInd w:val="0"/>
        <w:spacing w:after="0" w:line="248" w:lineRule="exact"/>
        <w:rPr>
          <w:rFonts w:ascii="Times New Roman" w:hAnsi="Times New Roman" w:cs="Times New Roman"/>
        </w:rPr>
      </w:pPr>
      <w:r w:rsidRPr="00BC2899">
        <w:rPr>
          <w:rFonts w:ascii="Times New Roman" w:hAnsi="Times New Roman" w:cs="Times New Roman"/>
          <w:position w:val="-1"/>
          <w:u w:val="single"/>
        </w:rPr>
        <w:t>456</w:t>
      </w:r>
      <w:r w:rsidRPr="00BC2899">
        <w:rPr>
          <w:rFonts w:ascii="Times New Roman" w:hAnsi="Times New Roman" w:cs="Times New Roman"/>
          <w:spacing w:val="-1"/>
          <w:position w:val="-1"/>
          <w:u w:val="single"/>
        </w:rPr>
        <w:t>.</w:t>
      </w:r>
      <w:r w:rsidRPr="00BC2899">
        <w:rPr>
          <w:rFonts w:ascii="Times New Roman" w:hAnsi="Times New Roman" w:cs="Times New Roman"/>
          <w:position w:val="-1"/>
          <w:u w:val="single"/>
        </w:rPr>
        <w:t xml:space="preserve">413: </w:t>
      </w:r>
      <w:r w:rsidRPr="00BC2899">
        <w:rPr>
          <w:rFonts w:ascii="Times New Roman" w:hAnsi="Times New Roman" w:cs="Times New Roman"/>
          <w:spacing w:val="43"/>
          <w:position w:val="-1"/>
          <w:u w:val="single"/>
        </w:rPr>
        <w:t xml:space="preserve"> </w:t>
      </w:r>
      <w:r w:rsidRPr="00BC2899">
        <w:rPr>
          <w:rFonts w:ascii="Times New Roman" w:hAnsi="Times New Roman" w:cs="Times New Roman"/>
          <w:position w:val="-1"/>
          <w:u w:val="single"/>
        </w:rPr>
        <w:t>Resident</w:t>
      </w:r>
      <w:r w:rsidRPr="00BC2899">
        <w:rPr>
          <w:rFonts w:ascii="Times New Roman" w:hAnsi="Times New Roman" w:cs="Times New Roman"/>
          <w:spacing w:val="-6"/>
          <w:position w:val="-1"/>
          <w:u w:val="single"/>
        </w:rPr>
        <w:t xml:space="preserve"> </w:t>
      </w:r>
      <w:r w:rsidRPr="00BC2899">
        <w:rPr>
          <w:rFonts w:ascii="Times New Roman" w:hAnsi="Times New Roman" w:cs="Times New Roman"/>
          <w:position w:val="-1"/>
          <w:u w:val="single"/>
        </w:rPr>
        <w:t>Rights</w:t>
      </w:r>
    </w:p>
    <w:p w14:paraId="30B69EC4" w14:textId="77777777" w:rsidR="0088304D" w:rsidRPr="00BC2899" w:rsidRDefault="0088304D">
      <w:pPr>
        <w:widowControl w:val="0"/>
        <w:autoSpaceDE w:val="0"/>
        <w:autoSpaceDN w:val="0"/>
        <w:adjustRightInd w:val="0"/>
        <w:spacing w:after="0" w:line="200" w:lineRule="exact"/>
        <w:rPr>
          <w:rFonts w:ascii="Times New Roman" w:hAnsi="Times New Roman" w:cs="Times New Roman"/>
          <w:sz w:val="20"/>
          <w:szCs w:val="20"/>
        </w:rPr>
      </w:pPr>
    </w:p>
    <w:p w14:paraId="68F59F57" w14:textId="77777777" w:rsidR="0088304D" w:rsidRPr="00BC2899" w:rsidRDefault="0088304D" w:rsidP="001571E6">
      <w:pPr>
        <w:widowControl w:val="0"/>
        <w:autoSpaceDE w:val="0"/>
        <w:autoSpaceDN w:val="0"/>
        <w:adjustRightInd w:val="0"/>
        <w:spacing w:after="0" w:line="240" w:lineRule="exact"/>
        <w:ind w:left="720" w:right="130" w:firstLine="360"/>
        <w:rPr>
          <w:rFonts w:ascii="Times New Roman" w:hAnsi="Times New Roman" w:cs="Times New Roman"/>
        </w:rPr>
      </w:pPr>
      <w:r w:rsidRPr="00BC2899">
        <w:rPr>
          <w:rFonts w:ascii="Times New Roman" w:hAnsi="Times New Roman" w:cs="Times New Roman"/>
        </w:rPr>
        <w:t>A</w:t>
      </w:r>
      <w:r w:rsidRPr="00BC2899">
        <w:rPr>
          <w:rFonts w:ascii="Times New Roman" w:hAnsi="Times New Roman" w:cs="Times New Roman"/>
          <w:spacing w:val="-7"/>
        </w:rPr>
        <w:t xml:space="preserve"> </w:t>
      </w:r>
      <w:r w:rsidRPr="00BC2899">
        <w:rPr>
          <w:rFonts w:ascii="Times New Roman" w:hAnsi="Times New Roman" w:cs="Times New Roman"/>
        </w:rPr>
        <w:t>nursing</w:t>
      </w:r>
      <w:r w:rsidRPr="00BC2899">
        <w:rPr>
          <w:rFonts w:ascii="Times New Roman" w:hAnsi="Times New Roman" w:cs="Times New Roman"/>
          <w:spacing w:val="-6"/>
        </w:rPr>
        <w:t xml:space="preserve"> </w:t>
      </w:r>
      <w:r w:rsidRPr="00BC2899">
        <w:rPr>
          <w:rFonts w:ascii="Times New Roman" w:hAnsi="Times New Roman" w:cs="Times New Roman"/>
        </w:rPr>
        <w:t>facility</w:t>
      </w:r>
      <w:r w:rsidRPr="00BC2899">
        <w:rPr>
          <w:rFonts w:ascii="Times New Roman" w:hAnsi="Times New Roman" w:cs="Times New Roman"/>
          <w:spacing w:val="-4"/>
        </w:rPr>
        <w:t xml:space="preserve"> </w:t>
      </w:r>
      <w:r w:rsidRPr="00BC2899">
        <w:rPr>
          <w:rFonts w:ascii="Times New Roman" w:hAnsi="Times New Roman" w:cs="Times New Roman"/>
          <w:spacing w:val="-2"/>
        </w:rPr>
        <w:t>m</w:t>
      </w:r>
      <w:r w:rsidRPr="00BC2899">
        <w:rPr>
          <w:rFonts w:ascii="Times New Roman" w:hAnsi="Times New Roman" w:cs="Times New Roman"/>
          <w:spacing w:val="1"/>
        </w:rPr>
        <w:t>u</w:t>
      </w:r>
      <w:r w:rsidRPr="00BC2899">
        <w:rPr>
          <w:rFonts w:ascii="Times New Roman" w:hAnsi="Times New Roman" w:cs="Times New Roman"/>
        </w:rPr>
        <w:t>st</w:t>
      </w:r>
      <w:r w:rsidRPr="00BC2899">
        <w:rPr>
          <w:rFonts w:ascii="Times New Roman" w:hAnsi="Times New Roman" w:cs="Times New Roman"/>
          <w:spacing w:val="-2"/>
        </w:rPr>
        <w:t xml:space="preserve"> </w:t>
      </w:r>
      <w:r w:rsidRPr="00BC2899">
        <w:rPr>
          <w:rFonts w:ascii="Times New Roman" w:hAnsi="Times New Roman" w:cs="Times New Roman"/>
        </w:rPr>
        <w:t>inform</w:t>
      </w:r>
      <w:r w:rsidRPr="00BC2899">
        <w:rPr>
          <w:rFonts w:ascii="Times New Roman" w:hAnsi="Times New Roman" w:cs="Times New Roman"/>
          <w:spacing w:val="-5"/>
        </w:rPr>
        <w:t xml:space="preserve"> </w:t>
      </w:r>
      <w:r w:rsidRPr="00BC2899">
        <w:rPr>
          <w:rFonts w:ascii="Times New Roman" w:hAnsi="Times New Roman" w:cs="Times New Roman"/>
        </w:rPr>
        <w:t>any</w:t>
      </w:r>
      <w:r w:rsidRPr="00BC2899">
        <w:rPr>
          <w:rFonts w:ascii="Times New Roman" w:hAnsi="Times New Roman" w:cs="Times New Roman"/>
          <w:spacing w:val="-1"/>
        </w:rPr>
        <w:t xml:space="preserve"> </w:t>
      </w:r>
      <w:r w:rsidRPr="00BC2899">
        <w:rPr>
          <w:rFonts w:ascii="Times New Roman" w:hAnsi="Times New Roman" w:cs="Times New Roman"/>
        </w:rPr>
        <w:t>resident</w:t>
      </w:r>
      <w:r w:rsidRPr="00BC2899">
        <w:rPr>
          <w:rFonts w:ascii="Times New Roman" w:hAnsi="Times New Roman" w:cs="Times New Roman"/>
          <w:spacing w:val="-6"/>
        </w:rPr>
        <w:t xml:space="preserve"> </w:t>
      </w:r>
      <w:r w:rsidRPr="00BC2899">
        <w:rPr>
          <w:rFonts w:ascii="Times New Roman" w:hAnsi="Times New Roman" w:cs="Times New Roman"/>
        </w:rPr>
        <w:t>or</w:t>
      </w:r>
      <w:r w:rsidRPr="00BC2899">
        <w:rPr>
          <w:rFonts w:ascii="Times New Roman" w:hAnsi="Times New Roman" w:cs="Times New Roman"/>
          <w:spacing w:val="-3"/>
        </w:rPr>
        <w:t xml:space="preserve"> </w:t>
      </w:r>
      <w:r w:rsidRPr="00BC2899">
        <w:rPr>
          <w:rFonts w:ascii="Times New Roman" w:hAnsi="Times New Roman" w:cs="Times New Roman"/>
        </w:rPr>
        <w:t>applicant</w:t>
      </w:r>
      <w:r w:rsidRPr="00BC2899">
        <w:rPr>
          <w:rFonts w:ascii="Times New Roman" w:hAnsi="Times New Roman" w:cs="Times New Roman"/>
          <w:spacing w:val="-7"/>
        </w:rPr>
        <w:t xml:space="preserve"> </w:t>
      </w:r>
      <w:r w:rsidRPr="00BC2899">
        <w:rPr>
          <w:rFonts w:ascii="Times New Roman" w:hAnsi="Times New Roman" w:cs="Times New Roman"/>
        </w:rPr>
        <w:t>for</w:t>
      </w:r>
      <w:r w:rsidRPr="00BC2899">
        <w:rPr>
          <w:rFonts w:ascii="Times New Roman" w:hAnsi="Times New Roman" w:cs="Times New Roman"/>
          <w:spacing w:val="-2"/>
        </w:rPr>
        <w:t xml:space="preserve"> </w:t>
      </w:r>
      <w:r w:rsidRPr="00BC2899">
        <w:rPr>
          <w:rFonts w:ascii="Times New Roman" w:hAnsi="Times New Roman" w:cs="Times New Roman"/>
        </w:rPr>
        <w:t>ad</w:t>
      </w:r>
      <w:r w:rsidRPr="00BC2899">
        <w:rPr>
          <w:rFonts w:ascii="Times New Roman" w:hAnsi="Times New Roman" w:cs="Times New Roman"/>
          <w:spacing w:val="-2"/>
        </w:rPr>
        <w:t>m</w:t>
      </w:r>
      <w:r w:rsidRPr="00BC2899">
        <w:rPr>
          <w:rFonts w:ascii="Times New Roman" w:hAnsi="Times New Roman" w:cs="Times New Roman"/>
        </w:rPr>
        <w:t>iss</w:t>
      </w:r>
      <w:r w:rsidRPr="00BC2899">
        <w:rPr>
          <w:rFonts w:ascii="Times New Roman" w:hAnsi="Times New Roman" w:cs="Times New Roman"/>
          <w:spacing w:val="1"/>
        </w:rPr>
        <w:t>i</w:t>
      </w:r>
      <w:r w:rsidRPr="00BC2899">
        <w:rPr>
          <w:rFonts w:ascii="Times New Roman" w:hAnsi="Times New Roman" w:cs="Times New Roman"/>
        </w:rPr>
        <w:t>on,</w:t>
      </w:r>
      <w:r w:rsidRPr="00BC2899">
        <w:rPr>
          <w:rFonts w:ascii="Times New Roman" w:hAnsi="Times New Roman" w:cs="Times New Roman"/>
          <w:spacing w:val="-2"/>
        </w:rPr>
        <w:t xml:space="preserve"> </w:t>
      </w:r>
      <w:r w:rsidRPr="00BC2899">
        <w:rPr>
          <w:rFonts w:ascii="Times New Roman" w:hAnsi="Times New Roman" w:cs="Times New Roman"/>
        </w:rPr>
        <w:t>regardless</w:t>
      </w:r>
      <w:r w:rsidRPr="00BC2899">
        <w:rPr>
          <w:rFonts w:ascii="Times New Roman" w:hAnsi="Times New Roman" w:cs="Times New Roman"/>
          <w:spacing w:val="-8"/>
        </w:rPr>
        <w:t xml:space="preserve"> </w:t>
      </w:r>
      <w:r w:rsidRPr="00BC2899">
        <w:rPr>
          <w:rFonts w:ascii="Times New Roman" w:hAnsi="Times New Roman" w:cs="Times New Roman"/>
        </w:rPr>
        <w:t>of</w:t>
      </w:r>
      <w:r w:rsidRPr="00BC2899">
        <w:rPr>
          <w:rFonts w:ascii="Times New Roman" w:hAnsi="Times New Roman" w:cs="Times New Roman"/>
          <w:spacing w:val="-2"/>
        </w:rPr>
        <w:t xml:space="preserve"> </w:t>
      </w:r>
      <w:r w:rsidRPr="00BC2899">
        <w:rPr>
          <w:rFonts w:ascii="Times New Roman" w:hAnsi="Times New Roman" w:cs="Times New Roman"/>
        </w:rPr>
        <w:t>p</w:t>
      </w:r>
      <w:r w:rsidRPr="00BC2899">
        <w:rPr>
          <w:rFonts w:ascii="Times New Roman" w:hAnsi="Times New Roman" w:cs="Times New Roman"/>
          <w:spacing w:val="-1"/>
        </w:rPr>
        <w:t>a</w:t>
      </w:r>
      <w:r w:rsidRPr="00BC2899">
        <w:rPr>
          <w:rFonts w:ascii="Times New Roman" w:hAnsi="Times New Roman" w:cs="Times New Roman"/>
          <w:spacing w:val="2"/>
        </w:rPr>
        <w:t>y</w:t>
      </w:r>
      <w:r w:rsidRPr="00BC2899">
        <w:rPr>
          <w:rFonts w:ascii="Times New Roman" w:hAnsi="Times New Roman" w:cs="Times New Roman"/>
          <w:spacing w:val="-2"/>
        </w:rPr>
        <w:t>m</w:t>
      </w:r>
      <w:r w:rsidRPr="00BC2899">
        <w:rPr>
          <w:rFonts w:ascii="Times New Roman" w:hAnsi="Times New Roman" w:cs="Times New Roman"/>
        </w:rPr>
        <w:t>ent</w:t>
      </w:r>
      <w:r w:rsidRPr="00BC2899">
        <w:rPr>
          <w:rFonts w:ascii="Times New Roman" w:hAnsi="Times New Roman" w:cs="Times New Roman"/>
          <w:spacing w:val="-1"/>
        </w:rPr>
        <w:t xml:space="preserve"> </w:t>
      </w:r>
      <w:r w:rsidRPr="00BC2899">
        <w:rPr>
          <w:rFonts w:ascii="Times New Roman" w:hAnsi="Times New Roman" w:cs="Times New Roman"/>
        </w:rPr>
        <w:t>method, of</w:t>
      </w:r>
      <w:r w:rsidRPr="00BC2899">
        <w:rPr>
          <w:rFonts w:ascii="Times New Roman" w:hAnsi="Times New Roman" w:cs="Times New Roman"/>
          <w:spacing w:val="-2"/>
        </w:rPr>
        <w:t xml:space="preserve"> </w:t>
      </w:r>
      <w:r w:rsidRPr="00BC2899">
        <w:rPr>
          <w:rFonts w:ascii="Times New Roman" w:hAnsi="Times New Roman" w:cs="Times New Roman"/>
        </w:rPr>
        <w:t>all</w:t>
      </w:r>
      <w:r w:rsidRPr="00BC2899">
        <w:rPr>
          <w:rFonts w:ascii="Times New Roman" w:hAnsi="Times New Roman" w:cs="Times New Roman"/>
          <w:spacing w:val="-1"/>
        </w:rPr>
        <w:t xml:space="preserve"> </w:t>
      </w:r>
      <w:r w:rsidRPr="00BC2899">
        <w:rPr>
          <w:rFonts w:ascii="Times New Roman" w:hAnsi="Times New Roman" w:cs="Times New Roman"/>
        </w:rPr>
        <w:t>rights</w:t>
      </w:r>
      <w:r w:rsidRPr="00BC2899">
        <w:rPr>
          <w:rFonts w:ascii="Times New Roman" w:hAnsi="Times New Roman" w:cs="Times New Roman"/>
          <w:spacing w:val="-5"/>
        </w:rPr>
        <w:t xml:space="preserve"> </w:t>
      </w:r>
      <w:r w:rsidRPr="00BC2899">
        <w:rPr>
          <w:rFonts w:ascii="Times New Roman" w:hAnsi="Times New Roman" w:cs="Times New Roman"/>
        </w:rPr>
        <w:t>the</w:t>
      </w:r>
      <w:r w:rsidRPr="00BC2899">
        <w:rPr>
          <w:rFonts w:ascii="Times New Roman" w:hAnsi="Times New Roman" w:cs="Times New Roman"/>
          <w:spacing w:val="-2"/>
        </w:rPr>
        <w:t xml:space="preserve"> </w:t>
      </w:r>
      <w:r w:rsidRPr="00BC2899">
        <w:rPr>
          <w:rFonts w:ascii="Times New Roman" w:hAnsi="Times New Roman" w:cs="Times New Roman"/>
        </w:rPr>
        <w:t>pe</w:t>
      </w:r>
      <w:r w:rsidRPr="00BC2899">
        <w:rPr>
          <w:rFonts w:ascii="Times New Roman" w:hAnsi="Times New Roman" w:cs="Times New Roman"/>
          <w:spacing w:val="-1"/>
        </w:rPr>
        <w:t>r</w:t>
      </w:r>
      <w:r w:rsidRPr="00BC2899">
        <w:rPr>
          <w:rFonts w:ascii="Times New Roman" w:hAnsi="Times New Roman" w:cs="Times New Roman"/>
        </w:rPr>
        <w:t>son</w:t>
      </w:r>
      <w:r w:rsidRPr="00BC2899">
        <w:rPr>
          <w:rFonts w:ascii="Times New Roman" w:hAnsi="Times New Roman" w:cs="Times New Roman"/>
          <w:spacing w:val="-2"/>
        </w:rPr>
        <w:t xml:space="preserve"> </w:t>
      </w:r>
      <w:r w:rsidRPr="00BC2899">
        <w:rPr>
          <w:rFonts w:ascii="Times New Roman" w:hAnsi="Times New Roman" w:cs="Times New Roman"/>
        </w:rPr>
        <w:t>has</w:t>
      </w:r>
      <w:r w:rsidRPr="00BC2899">
        <w:rPr>
          <w:rFonts w:ascii="Times New Roman" w:hAnsi="Times New Roman" w:cs="Times New Roman"/>
          <w:spacing w:val="-3"/>
        </w:rPr>
        <w:t xml:space="preserve"> </w:t>
      </w:r>
      <w:r w:rsidRPr="00BC2899">
        <w:rPr>
          <w:rFonts w:ascii="Times New Roman" w:hAnsi="Times New Roman" w:cs="Times New Roman"/>
        </w:rPr>
        <w:t>as</w:t>
      </w:r>
      <w:r w:rsidRPr="00BC2899">
        <w:rPr>
          <w:rFonts w:ascii="Times New Roman" w:hAnsi="Times New Roman" w:cs="Times New Roman"/>
          <w:spacing w:val="-2"/>
        </w:rPr>
        <w:t xml:space="preserve"> </w:t>
      </w:r>
      <w:r w:rsidRPr="00BC2899">
        <w:rPr>
          <w:rFonts w:ascii="Times New Roman" w:hAnsi="Times New Roman" w:cs="Times New Roman"/>
        </w:rPr>
        <w:t>a resident</w:t>
      </w:r>
      <w:r w:rsidRPr="00BC2899">
        <w:rPr>
          <w:rFonts w:ascii="Times New Roman" w:hAnsi="Times New Roman" w:cs="Times New Roman"/>
          <w:spacing w:val="-6"/>
        </w:rPr>
        <w:t xml:space="preserve"> </w:t>
      </w:r>
      <w:r w:rsidRPr="00BC2899">
        <w:rPr>
          <w:rFonts w:ascii="Times New Roman" w:hAnsi="Times New Roman" w:cs="Times New Roman"/>
        </w:rPr>
        <w:t>of</w:t>
      </w:r>
      <w:r w:rsidRPr="00BC2899">
        <w:rPr>
          <w:rFonts w:ascii="Times New Roman" w:hAnsi="Times New Roman" w:cs="Times New Roman"/>
          <w:spacing w:val="-2"/>
        </w:rPr>
        <w:t xml:space="preserve"> </w:t>
      </w:r>
      <w:r w:rsidRPr="00BC2899">
        <w:rPr>
          <w:rFonts w:ascii="Times New Roman" w:hAnsi="Times New Roman" w:cs="Times New Roman"/>
        </w:rPr>
        <w:t>the</w:t>
      </w:r>
      <w:r w:rsidRPr="00BC2899">
        <w:rPr>
          <w:rFonts w:ascii="Times New Roman" w:hAnsi="Times New Roman" w:cs="Times New Roman"/>
          <w:spacing w:val="-2"/>
        </w:rPr>
        <w:t xml:space="preserve"> </w:t>
      </w:r>
      <w:r w:rsidRPr="00BC2899">
        <w:rPr>
          <w:rFonts w:ascii="Times New Roman" w:hAnsi="Times New Roman" w:cs="Times New Roman"/>
        </w:rPr>
        <w:t>facilit</w:t>
      </w:r>
      <w:r w:rsidRPr="00BC2899">
        <w:rPr>
          <w:rFonts w:ascii="Times New Roman" w:hAnsi="Times New Roman" w:cs="Times New Roman"/>
          <w:spacing w:val="2"/>
        </w:rPr>
        <w:t>y</w:t>
      </w:r>
      <w:r w:rsidRPr="00BC2899">
        <w:rPr>
          <w:rFonts w:ascii="Times New Roman" w:hAnsi="Times New Roman" w:cs="Times New Roman"/>
        </w:rPr>
        <w:t>,</w:t>
      </w:r>
      <w:r w:rsidRPr="00BC2899">
        <w:rPr>
          <w:rFonts w:ascii="Times New Roman" w:hAnsi="Times New Roman" w:cs="Times New Roman"/>
          <w:spacing w:val="-5"/>
        </w:rPr>
        <w:t xml:space="preserve"> </w:t>
      </w:r>
      <w:r w:rsidRPr="00BC2899">
        <w:rPr>
          <w:rFonts w:ascii="Times New Roman" w:hAnsi="Times New Roman" w:cs="Times New Roman"/>
          <w:spacing w:val="-1"/>
        </w:rPr>
        <w:t>i</w:t>
      </w:r>
      <w:r w:rsidRPr="00BC2899">
        <w:rPr>
          <w:rFonts w:ascii="Times New Roman" w:hAnsi="Times New Roman" w:cs="Times New Roman"/>
          <w:spacing w:val="1"/>
        </w:rPr>
        <w:t>n</w:t>
      </w:r>
      <w:r w:rsidRPr="00BC2899">
        <w:rPr>
          <w:rFonts w:ascii="Times New Roman" w:hAnsi="Times New Roman" w:cs="Times New Roman"/>
        </w:rPr>
        <w:t>cluding</w:t>
      </w:r>
      <w:r w:rsidRPr="00BC2899">
        <w:rPr>
          <w:rFonts w:ascii="Times New Roman" w:hAnsi="Times New Roman" w:cs="Times New Roman"/>
          <w:spacing w:val="-2"/>
        </w:rPr>
        <w:t xml:space="preserve"> </w:t>
      </w:r>
      <w:r w:rsidRPr="00BC2899">
        <w:rPr>
          <w:rFonts w:ascii="Times New Roman" w:hAnsi="Times New Roman" w:cs="Times New Roman"/>
        </w:rPr>
        <w:t>but</w:t>
      </w:r>
      <w:r w:rsidRPr="00BC2899">
        <w:rPr>
          <w:rFonts w:ascii="Times New Roman" w:hAnsi="Times New Roman" w:cs="Times New Roman"/>
          <w:spacing w:val="-3"/>
        </w:rPr>
        <w:t xml:space="preserve"> </w:t>
      </w:r>
      <w:r w:rsidRPr="00BC2899">
        <w:rPr>
          <w:rFonts w:ascii="Times New Roman" w:hAnsi="Times New Roman" w:cs="Times New Roman"/>
        </w:rPr>
        <w:t>not</w:t>
      </w:r>
      <w:r w:rsidRPr="00BC2899">
        <w:rPr>
          <w:rFonts w:ascii="Times New Roman" w:hAnsi="Times New Roman" w:cs="Times New Roman"/>
          <w:spacing w:val="-3"/>
        </w:rPr>
        <w:t xml:space="preserve"> </w:t>
      </w:r>
      <w:r w:rsidRPr="00BC2899">
        <w:rPr>
          <w:rFonts w:ascii="Times New Roman" w:hAnsi="Times New Roman" w:cs="Times New Roman"/>
          <w:spacing w:val="-1"/>
        </w:rPr>
        <w:t>l</w:t>
      </w:r>
      <w:r w:rsidRPr="00BC2899">
        <w:rPr>
          <w:rFonts w:ascii="Times New Roman" w:hAnsi="Times New Roman" w:cs="Times New Roman"/>
          <w:spacing w:val="1"/>
        </w:rPr>
        <w:t>i</w:t>
      </w:r>
      <w:r w:rsidRPr="00BC2899">
        <w:rPr>
          <w:rFonts w:ascii="Times New Roman" w:hAnsi="Times New Roman" w:cs="Times New Roman"/>
          <w:spacing w:val="-2"/>
        </w:rPr>
        <w:t>m</w:t>
      </w:r>
      <w:r w:rsidRPr="00BC2899">
        <w:rPr>
          <w:rFonts w:ascii="Times New Roman" w:hAnsi="Times New Roman" w:cs="Times New Roman"/>
        </w:rPr>
        <w:t>ited</w:t>
      </w:r>
      <w:r w:rsidRPr="00BC2899">
        <w:rPr>
          <w:rFonts w:ascii="Times New Roman" w:hAnsi="Times New Roman" w:cs="Times New Roman"/>
          <w:spacing w:val="-2"/>
        </w:rPr>
        <w:t xml:space="preserve"> </w:t>
      </w:r>
      <w:r w:rsidRPr="00BC2899">
        <w:rPr>
          <w:rFonts w:ascii="Times New Roman" w:hAnsi="Times New Roman" w:cs="Times New Roman"/>
        </w:rPr>
        <w:t>to,</w:t>
      </w:r>
      <w:r w:rsidRPr="00BC2899">
        <w:rPr>
          <w:rFonts w:ascii="Times New Roman" w:hAnsi="Times New Roman" w:cs="Times New Roman"/>
          <w:spacing w:val="-2"/>
        </w:rPr>
        <w:t xml:space="preserve"> </w:t>
      </w:r>
      <w:r w:rsidRPr="00BC2899">
        <w:rPr>
          <w:rFonts w:ascii="Times New Roman" w:hAnsi="Times New Roman" w:cs="Times New Roman"/>
        </w:rPr>
        <w:t>the</w:t>
      </w:r>
      <w:r w:rsidRPr="00BC2899">
        <w:rPr>
          <w:rFonts w:ascii="Times New Roman" w:hAnsi="Times New Roman" w:cs="Times New Roman"/>
          <w:spacing w:val="-2"/>
        </w:rPr>
        <w:t xml:space="preserve"> </w:t>
      </w:r>
      <w:r w:rsidRPr="00BC2899">
        <w:rPr>
          <w:rFonts w:ascii="Times New Roman" w:hAnsi="Times New Roman" w:cs="Times New Roman"/>
        </w:rPr>
        <w:t>resident</w:t>
      </w:r>
      <w:r w:rsidRPr="00BC2899">
        <w:rPr>
          <w:rFonts w:ascii="Times New Roman" w:hAnsi="Times New Roman" w:cs="Times New Roman"/>
          <w:spacing w:val="1"/>
        </w:rPr>
        <w:t xml:space="preserve"> </w:t>
      </w:r>
      <w:r w:rsidRPr="00BC2899">
        <w:rPr>
          <w:rFonts w:ascii="Times New Roman" w:hAnsi="Times New Roman" w:cs="Times New Roman"/>
        </w:rPr>
        <w:t>righ</w:t>
      </w:r>
      <w:r w:rsidRPr="00BC2899">
        <w:rPr>
          <w:rFonts w:ascii="Times New Roman" w:hAnsi="Times New Roman" w:cs="Times New Roman"/>
          <w:spacing w:val="-1"/>
        </w:rPr>
        <w:t>t</w:t>
      </w:r>
      <w:r w:rsidRPr="00BC2899">
        <w:rPr>
          <w:rFonts w:ascii="Times New Roman" w:hAnsi="Times New Roman" w:cs="Times New Roman"/>
        </w:rPr>
        <w:t>s provided</w:t>
      </w:r>
      <w:r w:rsidRPr="00BC2899">
        <w:rPr>
          <w:rFonts w:ascii="Times New Roman" w:hAnsi="Times New Roman" w:cs="Times New Roman"/>
          <w:spacing w:val="-7"/>
        </w:rPr>
        <w:t xml:space="preserve"> </w:t>
      </w:r>
      <w:r w:rsidRPr="00BC2899">
        <w:rPr>
          <w:rFonts w:ascii="Times New Roman" w:hAnsi="Times New Roman" w:cs="Times New Roman"/>
          <w:spacing w:val="-1"/>
        </w:rPr>
        <w:t>fo</w:t>
      </w:r>
      <w:r w:rsidRPr="00BC2899">
        <w:rPr>
          <w:rFonts w:ascii="Times New Roman" w:hAnsi="Times New Roman" w:cs="Times New Roman"/>
        </w:rPr>
        <w:t>r</w:t>
      </w:r>
      <w:r w:rsidRPr="00BC2899">
        <w:rPr>
          <w:rFonts w:ascii="Times New Roman" w:hAnsi="Times New Roman" w:cs="Times New Roman"/>
          <w:spacing w:val="-1"/>
        </w:rPr>
        <w:t xml:space="preserve"> </w:t>
      </w:r>
      <w:r w:rsidRPr="00BC2899">
        <w:rPr>
          <w:rFonts w:ascii="Times New Roman" w:hAnsi="Times New Roman" w:cs="Times New Roman"/>
        </w:rPr>
        <w:t>under</w:t>
      </w:r>
      <w:r w:rsidRPr="00BC2899">
        <w:rPr>
          <w:rFonts w:ascii="Times New Roman" w:hAnsi="Times New Roman" w:cs="Times New Roman"/>
          <w:spacing w:val="-5"/>
        </w:rPr>
        <w:t xml:space="preserve"> </w:t>
      </w:r>
      <w:r w:rsidRPr="00BC2899">
        <w:rPr>
          <w:rFonts w:ascii="Times New Roman" w:hAnsi="Times New Roman" w:cs="Times New Roman"/>
          <w:spacing w:val="-1"/>
        </w:rPr>
        <w:t>4</w:t>
      </w:r>
      <w:r w:rsidRPr="00BC2899">
        <w:rPr>
          <w:rFonts w:ascii="Times New Roman" w:hAnsi="Times New Roman" w:cs="Times New Roman"/>
        </w:rPr>
        <w:t>2 CFR</w:t>
      </w:r>
      <w:r w:rsidRPr="00BC2899">
        <w:rPr>
          <w:rFonts w:ascii="Times New Roman" w:hAnsi="Times New Roman" w:cs="Times New Roman"/>
          <w:spacing w:val="-4"/>
        </w:rPr>
        <w:t xml:space="preserve"> </w:t>
      </w:r>
      <w:r w:rsidRPr="00BC2899">
        <w:rPr>
          <w:rFonts w:ascii="Times New Roman" w:hAnsi="Times New Roman" w:cs="Times New Roman"/>
        </w:rPr>
        <w:t>483.</w:t>
      </w:r>
      <w:r w:rsidRPr="00BC2899">
        <w:rPr>
          <w:rFonts w:ascii="Times New Roman" w:hAnsi="Times New Roman" w:cs="Times New Roman"/>
          <w:spacing w:val="-1"/>
        </w:rPr>
        <w:t>1</w:t>
      </w:r>
      <w:r w:rsidRPr="00BC2899">
        <w:rPr>
          <w:rFonts w:ascii="Times New Roman" w:hAnsi="Times New Roman" w:cs="Times New Roman"/>
        </w:rPr>
        <w:t>0.</w:t>
      </w:r>
    </w:p>
    <w:p w14:paraId="31EEBA27" w14:textId="77777777" w:rsidR="0088304D" w:rsidRPr="00BC2899" w:rsidRDefault="0088304D">
      <w:pPr>
        <w:widowControl w:val="0"/>
        <w:autoSpaceDE w:val="0"/>
        <w:autoSpaceDN w:val="0"/>
        <w:adjustRightInd w:val="0"/>
        <w:spacing w:before="7" w:after="0" w:line="220" w:lineRule="exact"/>
        <w:rPr>
          <w:rFonts w:ascii="Times New Roman" w:hAnsi="Times New Roman" w:cs="Times New Roman"/>
        </w:rPr>
      </w:pPr>
    </w:p>
    <w:p w14:paraId="2E683313" w14:textId="77777777" w:rsidR="0088304D" w:rsidRPr="00BC2899" w:rsidRDefault="0088304D" w:rsidP="001571E6">
      <w:pPr>
        <w:widowControl w:val="0"/>
        <w:autoSpaceDE w:val="0"/>
        <w:autoSpaceDN w:val="0"/>
        <w:adjustRightInd w:val="0"/>
        <w:spacing w:after="0" w:line="240" w:lineRule="auto"/>
        <w:rPr>
          <w:rFonts w:ascii="Times New Roman" w:hAnsi="Times New Roman" w:cs="Times New Roman"/>
        </w:rPr>
      </w:pPr>
      <w:r w:rsidRPr="00BC2899">
        <w:rPr>
          <w:rFonts w:ascii="Times New Roman" w:hAnsi="Times New Roman" w:cs="Times New Roman"/>
          <w:u w:val="single"/>
        </w:rPr>
        <w:t>456</w:t>
      </w:r>
      <w:r w:rsidRPr="00BC2899">
        <w:rPr>
          <w:rFonts w:ascii="Times New Roman" w:hAnsi="Times New Roman" w:cs="Times New Roman"/>
          <w:spacing w:val="-1"/>
          <w:u w:val="single"/>
        </w:rPr>
        <w:t>.</w:t>
      </w:r>
      <w:r w:rsidRPr="00BC2899">
        <w:rPr>
          <w:rFonts w:ascii="Times New Roman" w:hAnsi="Times New Roman" w:cs="Times New Roman"/>
          <w:u w:val="single"/>
        </w:rPr>
        <w:t>414:</w:t>
      </w:r>
      <w:r w:rsidRPr="00BC2899">
        <w:rPr>
          <w:rFonts w:ascii="Times New Roman" w:hAnsi="Times New Roman" w:cs="Times New Roman"/>
          <w:spacing w:val="49"/>
          <w:u w:val="single"/>
        </w:rPr>
        <w:t xml:space="preserve"> </w:t>
      </w:r>
      <w:r w:rsidRPr="00BC2899">
        <w:rPr>
          <w:rFonts w:ascii="Times New Roman" w:hAnsi="Times New Roman" w:cs="Times New Roman"/>
          <w:u w:val="single"/>
        </w:rPr>
        <w:t>Mobili</w:t>
      </w:r>
      <w:r w:rsidRPr="00BC2899">
        <w:rPr>
          <w:rFonts w:ascii="Times New Roman" w:hAnsi="Times New Roman" w:cs="Times New Roman"/>
          <w:spacing w:val="-1"/>
          <w:u w:val="single"/>
        </w:rPr>
        <w:t>t</w:t>
      </w:r>
      <w:r w:rsidRPr="00BC2899">
        <w:rPr>
          <w:rFonts w:ascii="Times New Roman" w:hAnsi="Times New Roman" w:cs="Times New Roman"/>
          <w:u w:val="single"/>
        </w:rPr>
        <w:t>y</w:t>
      </w:r>
      <w:r w:rsidRPr="00BC2899">
        <w:rPr>
          <w:rFonts w:ascii="Times New Roman" w:hAnsi="Times New Roman" w:cs="Times New Roman"/>
          <w:spacing w:val="-3"/>
          <w:u w:val="single"/>
        </w:rPr>
        <w:t xml:space="preserve"> </w:t>
      </w:r>
      <w:r w:rsidRPr="00BC2899">
        <w:rPr>
          <w:rFonts w:ascii="Times New Roman" w:hAnsi="Times New Roman" w:cs="Times New Roman"/>
          <w:spacing w:val="-1"/>
          <w:u w:val="single"/>
        </w:rPr>
        <w:t>S</w:t>
      </w:r>
      <w:r w:rsidRPr="00BC2899">
        <w:rPr>
          <w:rFonts w:ascii="Times New Roman" w:hAnsi="Times New Roman" w:cs="Times New Roman"/>
          <w:spacing w:val="2"/>
          <w:u w:val="single"/>
        </w:rPr>
        <w:t>y</w:t>
      </w:r>
      <w:r w:rsidRPr="00BC2899">
        <w:rPr>
          <w:rFonts w:ascii="Times New Roman" w:hAnsi="Times New Roman" w:cs="Times New Roman"/>
          <w:u w:val="single"/>
        </w:rPr>
        <w:t>stems</w:t>
      </w:r>
    </w:p>
    <w:p w14:paraId="6E7C2FA0" w14:textId="77777777" w:rsidR="0088304D" w:rsidRPr="00BC2899" w:rsidRDefault="0088304D">
      <w:pPr>
        <w:widowControl w:val="0"/>
        <w:autoSpaceDE w:val="0"/>
        <w:autoSpaceDN w:val="0"/>
        <w:adjustRightInd w:val="0"/>
        <w:spacing w:after="0" w:line="240" w:lineRule="exact"/>
        <w:rPr>
          <w:rFonts w:ascii="Times New Roman" w:hAnsi="Times New Roman" w:cs="Times New Roman"/>
          <w:sz w:val="24"/>
          <w:szCs w:val="24"/>
        </w:rPr>
      </w:pPr>
    </w:p>
    <w:p w14:paraId="2D3BF128" w14:textId="77777777" w:rsidR="0088304D" w:rsidRPr="00BC2899" w:rsidRDefault="0088304D" w:rsidP="001571E6">
      <w:pPr>
        <w:widowControl w:val="0"/>
        <w:autoSpaceDE w:val="0"/>
        <w:autoSpaceDN w:val="0"/>
        <w:adjustRightInd w:val="0"/>
        <w:spacing w:after="0" w:line="240" w:lineRule="exact"/>
        <w:ind w:left="720" w:right="181" w:firstLine="360"/>
        <w:rPr>
          <w:rFonts w:ascii="Times New Roman" w:hAnsi="Times New Roman" w:cs="Times New Roman"/>
        </w:rPr>
      </w:pPr>
      <w:r w:rsidRPr="00BC2899">
        <w:rPr>
          <w:rFonts w:ascii="Times New Roman" w:hAnsi="Times New Roman" w:cs="Times New Roman"/>
        </w:rPr>
        <w:t>A</w:t>
      </w:r>
      <w:r w:rsidRPr="00BC2899">
        <w:rPr>
          <w:rFonts w:ascii="Times New Roman" w:hAnsi="Times New Roman" w:cs="Times New Roman"/>
          <w:spacing w:val="-7"/>
        </w:rPr>
        <w:t xml:space="preserve"> </w:t>
      </w:r>
      <w:r w:rsidRPr="00BC2899">
        <w:rPr>
          <w:rFonts w:ascii="Times New Roman" w:hAnsi="Times New Roman" w:cs="Times New Roman"/>
        </w:rPr>
        <w:t>nursing</w:t>
      </w:r>
      <w:r w:rsidRPr="00BC2899">
        <w:rPr>
          <w:rFonts w:ascii="Times New Roman" w:hAnsi="Times New Roman" w:cs="Times New Roman"/>
          <w:spacing w:val="-6"/>
        </w:rPr>
        <w:t xml:space="preserve"> </w:t>
      </w:r>
      <w:r w:rsidRPr="00BC2899">
        <w:rPr>
          <w:rFonts w:ascii="Times New Roman" w:hAnsi="Times New Roman" w:cs="Times New Roman"/>
        </w:rPr>
        <w:t>facili</w:t>
      </w:r>
      <w:r w:rsidRPr="00BC2899">
        <w:rPr>
          <w:rFonts w:ascii="Times New Roman" w:hAnsi="Times New Roman" w:cs="Times New Roman"/>
          <w:spacing w:val="-1"/>
        </w:rPr>
        <w:t>t</w:t>
      </w:r>
      <w:r w:rsidRPr="00BC2899">
        <w:rPr>
          <w:rFonts w:ascii="Times New Roman" w:hAnsi="Times New Roman" w:cs="Times New Roman"/>
        </w:rPr>
        <w:t>y</w:t>
      </w:r>
      <w:r w:rsidRPr="00BC2899">
        <w:rPr>
          <w:rFonts w:ascii="Times New Roman" w:hAnsi="Times New Roman" w:cs="Times New Roman"/>
          <w:spacing w:val="1"/>
        </w:rPr>
        <w:t xml:space="preserve"> </w:t>
      </w:r>
      <w:r w:rsidRPr="00BC2899">
        <w:rPr>
          <w:rFonts w:ascii="Times New Roman" w:hAnsi="Times New Roman" w:cs="Times New Roman"/>
        </w:rPr>
        <w:t>is</w:t>
      </w:r>
      <w:r w:rsidRPr="00BC2899">
        <w:rPr>
          <w:rFonts w:ascii="Times New Roman" w:hAnsi="Times New Roman" w:cs="Times New Roman"/>
          <w:spacing w:val="-1"/>
        </w:rPr>
        <w:t xml:space="preserve"> </w:t>
      </w:r>
      <w:r w:rsidRPr="00BC2899">
        <w:rPr>
          <w:rFonts w:ascii="Times New Roman" w:hAnsi="Times New Roman" w:cs="Times New Roman"/>
        </w:rPr>
        <w:t>responsible</w:t>
      </w:r>
      <w:r w:rsidRPr="00BC2899">
        <w:rPr>
          <w:rFonts w:ascii="Times New Roman" w:hAnsi="Times New Roman" w:cs="Times New Roman"/>
          <w:spacing w:val="-9"/>
        </w:rPr>
        <w:t xml:space="preserve"> </w:t>
      </w:r>
      <w:r w:rsidRPr="00BC2899">
        <w:rPr>
          <w:rFonts w:ascii="Times New Roman" w:hAnsi="Times New Roman" w:cs="Times New Roman"/>
        </w:rPr>
        <w:t>for</w:t>
      </w:r>
      <w:r w:rsidRPr="00BC2899">
        <w:rPr>
          <w:rFonts w:ascii="Times New Roman" w:hAnsi="Times New Roman" w:cs="Times New Roman"/>
          <w:spacing w:val="-2"/>
        </w:rPr>
        <w:t xml:space="preserve"> </w:t>
      </w:r>
      <w:r w:rsidRPr="00BC2899">
        <w:rPr>
          <w:rFonts w:ascii="Times New Roman" w:hAnsi="Times New Roman" w:cs="Times New Roman"/>
        </w:rPr>
        <w:t>the</w:t>
      </w:r>
      <w:r w:rsidRPr="00BC2899">
        <w:rPr>
          <w:rFonts w:ascii="Times New Roman" w:hAnsi="Times New Roman" w:cs="Times New Roman"/>
          <w:spacing w:val="-2"/>
        </w:rPr>
        <w:t xml:space="preserve"> </w:t>
      </w:r>
      <w:r w:rsidRPr="00BC2899">
        <w:rPr>
          <w:rFonts w:ascii="Times New Roman" w:hAnsi="Times New Roman" w:cs="Times New Roman"/>
        </w:rPr>
        <w:t>provision</w:t>
      </w:r>
      <w:r w:rsidRPr="00BC2899">
        <w:rPr>
          <w:rFonts w:ascii="Times New Roman" w:hAnsi="Times New Roman" w:cs="Times New Roman"/>
          <w:spacing w:val="-9"/>
        </w:rPr>
        <w:t xml:space="preserve"> </w:t>
      </w:r>
      <w:r w:rsidRPr="00BC2899">
        <w:rPr>
          <w:rFonts w:ascii="Times New Roman" w:hAnsi="Times New Roman" w:cs="Times New Roman"/>
        </w:rPr>
        <w:t>of</w:t>
      </w:r>
      <w:r w:rsidRPr="00BC2899">
        <w:rPr>
          <w:rFonts w:ascii="Times New Roman" w:hAnsi="Times New Roman" w:cs="Times New Roman"/>
          <w:spacing w:val="-2"/>
        </w:rPr>
        <w:t xml:space="preserve"> </w:t>
      </w:r>
      <w:r w:rsidRPr="00BC2899">
        <w:rPr>
          <w:rFonts w:ascii="Times New Roman" w:hAnsi="Times New Roman" w:cs="Times New Roman"/>
        </w:rPr>
        <w:t>mobili</w:t>
      </w:r>
      <w:r w:rsidRPr="00BC2899">
        <w:rPr>
          <w:rFonts w:ascii="Times New Roman" w:hAnsi="Times New Roman" w:cs="Times New Roman"/>
          <w:spacing w:val="-1"/>
        </w:rPr>
        <w:t>t</w:t>
      </w:r>
      <w:r w:rsidRPr="00BC2899">
        <w:rPr>
          <w:rFonts w:ascii="Times New Roman" w:hAnsi="Times New Roman" w:cs="Times New Roman"/>
        </w:rPr>
        <w:t>y</w:t>
      </w:r>
      <w:r w:rsidRPr="00BC2899">
        <w:rPr>
          <w:rFonts w:ascii="Times New Roman" w:hAnsi="Times New Roman" w:cs="Times New Roman"/>
          <w:spacing w:val="-3"/>
        </w:rPr>
        <w:t xml:space="preserve"> </w:t>
      </w:r>
      <w:r w:rsidRPr="00BC2899">
        <w:rPr>
          <w:rFonts w:ascii="Times New Roman" w:hAnsi="Times New Roman" w:cs="Times New Roman"/>
          <w:spacing w:val="-1"/>
        </w:rPr>
        <w:t>s</w:t>
      </w:r>
      <w:r w:rsidRPr="00BC2899">
        <w:rPr>
          <w:rFonts w:ascii="Times New Roman" w:hAnsi="Times New Roman" w:cs="Times New Roman"/>
          <w:spacing w:val="2"/>
        </w:rPr>
        <w:t>y</w:t>
      </w:r>
      <w:r w:rsidRPr="00BC2899">
        <w:rPr>
          <w:rFonts w:ascii="Times New Roman" w:hAnsi="Times New Roman" w:cs="Times New Roman"/>
        </w:rPr>
        <w:t>st</w:t>
      </w:r>
      <w:r w:rsidRPr="00BC2899">
        <w:rPr>
          <w:rFonts w:ascii="Times New Roman" w:hAnsi="Times New Roman" w:cs="Times New Roman"/>
          <w:spacing w:val="-1"/>
        </w:rPr>
        <w:t>e</w:t>
      </w:r>
      <w:r w:rsidRPr="00BC2899">
        <w:rPr>
          <w:rFonts w:ascii="Times New Roman" w:hAnsi="Times New Roman" w:cs="Times New Roman"/>
        </w:rPr>
        <w:t>ms</w:t>
      </w:r>
      <w:r w:rsidRPr="00BC2899">
        <w:rPr>
          <w:rFonts w:ascii="Times New Roman" w:hAnsi="Times New Roman" w:cs="Times New Roman"/>
          <w:spacing w:val="-1"/>
        </w:rPr>
        <w:t xml:space="preserve"> </w:t>
      </w:r>
      <w:r w:rsidRPr="00BC2899">
        <w:rPr>
          <w:rFonts w:ascii="Times New Roman" w:hAnsi="Times New Roman" w:cs="Times New Roman"/>
        </w:rPr>
        <w:t>for</w:t>
      </w:r>
      <w:r w:rsidRPr="00BC2899">
        <w:rPr>
          <w:rFonts w:ascii="Times New Roman" w:hAnsi="Times New Roman" w:cs="Times New Roman"/>
          <w:spacing w:val="-1"/>
        </w:rPr>
        <w:t xml:space="preserve"> </w:t>
      </w:r>
      <w:r w:rsidRPr="00BC2899">
        <w:rPr>
          <w:rFonts w:ascii="Times New Roman" w:hAnsi="Times New Roman" w:cs="Times New Roman"/>
          <w:spacing w:val="-2"/>
        </w:rPr>
        <w:t>m</w:t>
      </w:r>
      <w:r w:rsidRPr="00BC2899">
        <w:rPr>
          <w:rFonts w:ascii="Times New Roman" w:hAnsi="Times New Roman" w:cs="Times New Roman"/>
          <w:spacing w:val="1"/>
        </w:rPr>
        <w:t>e</w:t>
      </w:r>
      <w:r w:rsidRPr="00BC2899">
        <w:rPr>
          <w:rFonts w:ascii="Times New Roman" w:hAnsi="Times New Roman" w:cs="Times New Roman"/>
        </w:rPr>
        <w:t>m</w:t>
      </w:r>
      <w:r w:rsidRPr="00BC2899">
        <w:rPr>
          <w:rFonts w:ascii="Times New Roman" w:hAnsi="Times New Roman" w:cs="Times New Roman"/>
          <w:spacing w:val="2"/>
        </w:rPr>
        <w:t>b</w:t>
      </w:r>
      <w:r w:rsidRPr="00BC2899">
        <w:rPr>
          <w:rFonts w:ascii="Times New Roman" w:hAnsi="Times New Roman" w:cs="Times New Roman"/>
        </w:rPr>
        <w:t>ers</w:t>
      </w:r>
      <w:r w:rsidRPr="00BC2899">
        <w:rPr>
          <w:rFonts w:ascii="Times New Roman" w:hAnsi="Times New Roman" w:cs="Times New Roman"/>
          <w:spacing w:val="-3"/>
        </w:rPr>
        <w:t xml:space="preserve"> </w:t>
      </w:r>
      <w:r w:rsidRPr="00BC2899">
        <w:rPr>
          <w:rFonts w:ascii="Times New Roman" w:hAnsi="Times New Roman" w:cs="Times New Roman"/>
        </w:rPr>
        <w:t>residing</w:t>
      </w:r>
      <w:r w:rsidRPr="00BC2899">
        <w:rPr>
          <w:rFonts w:ascii="Times New Roman" w:hAnsi="Times New Roman" w:cs="Times New Roman"/>
          <w:spacing w:val="-6"/>
        </w:rPr>
        <w:t xml:space="preserve"> </w:t>
      </w:r>
      <w:r w:rsidRPr="00BC2899">
        <w:rPr>
          <w:rFonts w:ascii="Times New Roman" w:hAnsi="Times New Roman" w:cs="Times New Roman"/>
        </w:rPr>
        <w:t>in the facili</w:t>
      </w:r>
      <w:r w:rsidRPr="00BC2899">
        <w:rPr>
          <w:rFonts w:ascii="Times New Roman" w:hAnsi="Times New Roman" w:cs="Times New Roman"/>
          <w:spacing w:val="-1"/>
        </w:rPr>
        <w:t>t</w:t>
      </w:r>
      <w:r w:rsidRPr="00BC2899">
        <w:rPr>
          <w:rFonts w:ascii="Times New Roman" w:hAnsi="Times New Roman" w:cs="Times New Roman"/>
          <w:spacing w:val="2"/>
        </w:rPr>
        <w:t>y</w:t>
      </w:r>
      <w:r w:rsidRPr="00BC2899">
        <w:rPr>
          <w:rFonts w:ascii="Times New Roman" w:hAnsi="Times New Roman" w:cs="Times New Roman"/>
        </w:rPr>
        <w:t>.</w:t>
      </w:r>
      <w:r w:rsidRPr="00BC2899">
        <w:rPr>
          <w:rFonts w:ascii="Times New Roman" w:hAnsi="Times New Roman" w:cs="Times New Roman"/>
          <w:spacing w:val="49"/>
        </w:rPr>
        <w:t xml:space="preserve"> </w:t>
      </w:r>
      <w:r w:rsidRPr="00BC2899">
        <w:rPr>
          <w:rFonts w:ascii="Times New Roman" w:hAnsi="Times New Roman" w:cs="Times New Roman"/>
        </w:rPr>
        <w:t>However,</w:t>
      </w:r>
      <w:r w:rsidRPr="00BC2899">
        <w:rPr>
          <w:rFonts w:ascii="Times New Roman" w:hAnsi="Times New Roman" w:cs="Times New Roman"/>
          <w:spacing w:val="-8"/>
        </w:rPr>
        <w:t xml:space="preserve"> </w:t>
      </w:r>
      <w:r w:rsidR="00910175" w:rsidRPr="00BC2899">
        <w:rPr>
          <w:rFonts w:ascii="Times New Roman" w:hAnsi="Times New Roman" w:cs="Times New Roman"/>
        </w:rPr>
        <w:t>MassHealth</w:t>
      </w:r>
      <w:r w:rsidRPr="00BC2899">
        <w:rPr>
          <w:rFonts w:ascii="Times New Roman" w:hAnsi="Times New Roman" w:cs="Times New Roman"/>
          <w:spacing w:val="-7"/>
        </w:rPr>
        <w:t xml:space="preserve"> </w:t>
      </w:r>
      <w:r w:rsidRPr="00BC2899">
        <w:rPr>
          <w:rFonts w:ascii="Times New Roman" w:hAnsi="Times New Roman" w:cs="Times New Roman"/>
        </w:rPr>
        <w:t>will</w:t>
      </w:r>
      <w:r w:rsidRPr="00BC2899">
        <w:rPr>
          <w:rFonts w:ascii="Times New Roman" w:hAnsi="Times New Roman" w:cs="Times New Roman"/>
          <w:spacing w:val="-3"/>
        </w:rPr>
        <w:t xml:space="preserve"> </w:t>
      </w:r>
      <w:r w:rsidRPr="00BC2899">
        <w:rPr>
          <w:rFonts w:ascii="Times New Roman" w:hAnsi="Times New Roman" w:cs="Times New Roman"/>
        </w:rPr>
        <w:t>p</w:t>
      </w:r>
      <w:r w:rsidRPr="00BC2899">
        <w:rPr>
          <w:rFonts w:ascii="Times New Roman" w:hAnsi="Times New Roman" w:cs="Times New Roman"/>
          <w:spacing w:val="-2"/>
        </w:rPr>
        <w:t>a</w:t>
      </w:r>
      <w:r w:rsidRPr="00BC2899">
        <w:rPr>
          <w:rFonts w:ascii="Times New Roman" w:hAnsi="Times New Roman" w:cs="Times New Roman"/>
        </w:rPr>
        <w:t>y a durable</w:t>
      </w:r>
      <w:r w:rsidRPr="00BC2899">
        <w:rPr>
          <w:rFonts w:ascii="Times New Roman" w:hAnsi="Times New Roman" w:cs="Times New Roman"/>
          <w:spacing w:val="-4"/>
        </w:rPr>
        <w:t xml:space="preserve"> </w:t>
      </w:r>
      <w:r w:rsidRPr="00BC2899">
        <w:rPr>
          <w:rFonts w:ascii="Times New Roman" w:hAnsi="Times New Roman" w:cs="Times New Roman"/>
          <w:spacing w:val="-2"/>
        </w:rPr>
        <w:t>m</w:t>
      </w:r>
      <w:r w:rsidRPr="00BC2899">
        <w:rPr>
          <w:rFonts w:ascii="Times New Roman" w:hAnsi="Times New Roman" w:cs="Times New Roman"/>
        </w:rPr>
        <w:t>edical</w:t>
      </w:r>
      <w:r w:rsidRPr="00BC2899">
        <w:rPr>
          <w:rFonts w:ascii="Times New Roman" w:hAnsi="Times New Roman" w:cs="Times New Roman"/>
          <w:spacing w:val="-3"/>
        </w:rPr>
        <w:t xml:space="preserve"> </w:t>
      </w:r>
      <w:r w:rsidRPr="00BC2899">
        <w:rPr>
          <w:rFonts w:ascii="Times New Roman" w:hAnsi="Times New Roman" w:cs="Times New Roman"/>
        </w:rPr>
        <w:t>equip</w:t>
      </w:r>
      <w:r w:rsidRPr="00BC2899">
        <w:rPr>
          <w:rFonts w:ascii="Times New Roman" w:hAnsi="Times New Roman" w:cs="Times New Roman"/>
          <w:spacing w:val="-1"/>
        </w:rPr>
        <w:t>m</w:t>
      </w:r>
      <w:r w:rsidRPr="00BC2899">
        <w:rPr>
          <w:rFonts w:ascii="Times New Roman" w:hAnsi="Times New Roman" w:cs="Times New Roman"/>
        </w:rPr>
        <w:t>ent</w:t>
      </w:r>
      <w:r w:rsidRPr="00BC2899">
        <w:rPr>
          <w:rFonts w:ascii="Times New Roman" w:hAnsi="Times New Roman" w:cs="Times New Roman"/>
          <w:spacing w:val="-4"/>
        </w:rPr>
        <w:t xml:space="preserve"> </w:t>
      </w:r>
      <w:r w:rsidRPr="00BC2899">
        <w:rPr>
          <w:rFonts w:ascii="Times New Roman" w:hAnsi="Times New Roman" w:cs="Times New Roman"/>
        </w:rPr>
        <w:t>(D</w:t>
      </w:r>
      <w:r w:rsidRPr="00BC2899">
        <w:rPr>
          <w:rFonts w:ascii="Times New Roman" w:hAnsi="Times New Roman" w:cs="Times New Roman"/>
          <w:spacing w:val="1"/>
        </w:rPr>
        <w:t>M</w:t>
      </w:r>
      <w:r w:rsidRPr="00BC2899">
        <w:rPr>
          <w:rFonts w:ascii="Times New Roman" w:hAnsi="Times New Roman" w:cs="Times New Roman"/>
        </w:rPr>
        <w:t>E)</w:t>
      </w:r>
      <w:r w:rsidRPr="00BC2899">
        <w:rPr>
          <w:rFonts w:ascii="Times New Roman" w:hAnsi="Times New Roman" w:cs="Times New Roman"/>
          <w:spacing w:val="-2"/>
        </w:rPr>
        <w:t xml:space="preserve"> </w:t>
      </w:r>
      <w:r w:rsidRPr="00BC2899">
        <w:rPr>
          <w:rFonts w:ascii="Times New Roman" w:hAnsi="Times New Roman" w:cs="Times New Roman"/>
        </w:rPr>
        <w:t>prov</w:t>
      </w:r>
      <w:r w:rsidRPr="00BC2899">
        <w:rPr>
          <w:rFonts w:ascii="Times New Roman" w:hAnsi="Times New Roman" w:cs="Times New Roman"/>
          <w:spacing w:val="-1"/>
        </w:rPr>
        <w:t>i</w:t>
      </w:r>
      <w:r w:rsidRPr="00BC2899">
        <w:rPr>
          <w:rFonts w:ascii="Times New Roman" w:hAnsi="Times New Roman" w:cs="Times New Roman"/>
        </w:rPr>
        <w:t>der,</w:t>
      </w:r>
      <w:r w:rsidRPr="00BC2899">
        <w:rPr>
          <w:rFonts w:ascii="Times New Roman" w:hAnsi="Times New Roman" w:cs="Times New Roman"/>
          <w:spacing w:val="-4"/>
        </w:rPr>
        <w:t xml:space="preserve"> </w:t>
      </w:r>
      <w:r w:rsidRPr="00BC2899">
        <w:rPr>
          <w:rFonts w:ascii="Times New Roman" w:hAnsi="Times New Roman" w:cs="Times New Roman"/>
        </w:rPr>
        <w:t>in</w:t>
      </w:r>
      <w:r w:rsidRPr="00BC2899">
        <w:rPr>
          <w:rFonts w:ascii="Times New Roman" w:hAnsi="Times New Roman" w:cs="Times New Roman"/>
          <w:spacing w:val="-2"/>
        </w:rPr>
        <w:t xml:space="preserve"> </w:t>
      </w:r>
      <w:r w:rsidRPr="00BC2899">
        <w:rPr>
          <w:rFonts w:ascii="Times New Roman" w:hAnsi="Times New Roman" w:cs="Times New Roman"/>
        </w:rPr>
        <w:t>accordance with 130</w:t>
      </w:r>
      <w:r w:rsidRPr="00BC2899">
        <w:rPr>
          <w:rFonts w:ascii="Times New Roman" w:hAnsi="Times New Roman" w:cs="Times New Roman"/>
          <w:spacing w:val="-3"/>
        </w:rPr>
        <w:t xml:space="preserve"> </w:t>
      </w:r>
      <w:r w:rsidRPr="00BC2899">
        <w:rPr>
          <w:rFonts w:ascii="Times New Roman" w:hAnsi="Times New Roman" w:cs="Times New Roman"/>
        </w:rPr>
        <w:t>CMR</w:t>
      </w:r>
      <w:r w:rsidRPr="00BC2899">
        <w:rPr>
          <w:rFonts w:ascii="Times New Roman" w:hAnsi="Times New Roman" w:cs="Times New Roman"/>
          <w:spacing w:val="-4"/>
        </w:rPr>
        <w:t xml:space="preserve"> </w:t>
      </w:r>
      <w:r w:rsidRPr="00BC2899">
        <w:rPr>
          <w:rFonts w:ascii="Times New Roman" w:hAnsi="Times New Roman" w:cs="Times New Roman"/>
        </w:rPr>
        <w:t>409.</w:t>
      </w:r>
      <w:r w:rsidR="00910175" w:rsidRPr="00BC2899">
        <w:rPr>
          <w:rFonts w:ascii="Times New Roman" w:hAnsi="Times New Roman" w:cs="Times New Roman"/>
        </w:rPr>
        <w:t>415(A)</w:t>
      </w:r>
      <w:r w:rsidR="00277892" w:rsidRPr="00BC2899">
        <w:rPr>
          <w:rFonts w:ascii="Times New Roman" w:hAnsi="Times New Roman" w:cs="Times New Roman"/>
        </w:rPr>
        <w:t>:</w:t>
      </w:r>
      <w:r w:rsidR="00277892" w:rsidRPr="00BC2899">
        <w:t xml:space="preserve"> </w:t>
      </w:r>
      <w:r w:rsidR="00277892" w:rsidRPr="00BC2899">
        <w:rPr>
          <w:rFonts w:ascii="Times New Roman" w:hAnsi="Times New Roman" w:cs="Times New Roman"/>
          <w:i/>
          <w:iCs/>
        </w:rPr>
        <w:t>MassHealth Members Residing in Nursing Facilities</w:t>
      </w:r>
      <w:r w:rsidRPr="00BC2899">
        <w:rPr>
          <w:rFonts w:ascii="Times New Roman" w:hAnsi="Times New Roman" w:cs="Times New Roman"/>
        </w:rPr>
        <w:t>,</w:t>
      </w:r>
      <w:r w:rsidRPr="00BC2899">
        <w:rPr>
          <w:rFonts w:ascii="Times New Roman" w:hAnsi="Times New Roman" w:cs="Times New Roman"/>
          <w:spacing w:val="-7"/>
        </w:rPr>
        <w:t xml:space="preserve"> </w:t>
      </w:r>
      <w:r w:rsidRPr="00BC2899">
        <w:rPr>
          <w:rFonts w:ascii="Times New Roman" w:hAnsi="Times New Roman" w:cs="Times New Roman"/>
        </w:rPr>
        <w:t>for</w:t>
      </w:r>
      <w:r w:rsidRPr="00BC2899">
        <w:rPr>
          <w:rFonts w:ascii="Times New Roman" w:hAnsi="Times New Roman" w:cs="Times New Roman"/>
          <w:spacing w:val="-2"/>
        </w:rPr>
        <w:t xml:space="preserve"> </w:t>
      </w:r>
      <w:r w:rsidRPr="00BC2899">
        <w:rPr>
          <w:rFonts w:ascii="Times New Roman" w:hAnsi="Times New Roman" w:cs="Times New Roman"/>
          <w:spacing w:val="-1"/>
        </w:rPr>
        <w:t>t</w:t>
      </w:r>
      <w:r w:rsidRPr="00BC2899">
        <w:rPr>
          <w:rFonts w:ascii="Times New Roman" w:hAnsi="Times New Roman" w:cs="Times New Roman"/>
          <w:spacing w:val="1"/>
        </w:rPr>
        <w:t>h</w:t>
      </w:r>
      <w:r w:rsidRPr="00BC2899">
        <w:rPr>
          <w:rFonts w:ascii="Times New Roman" w:hAnsi="Times New Roman" w:cs="Times New Roman"/>
        </w:rPr>
        <w:t>e</w:t>
      </w:r>
      <w:r w:rsidRPr="00BC2899">
        <w:rPr>
          <w:rFonts w:ascii="Times New Roman" w:hAnsi="Times New Roman" w:cs="Times New Roman"/>
          <w:spacing w:val="-1"/>
        </w:rPr>
        <w:t xml:space="preserve"> </w:t>
      </w:r>
      <w:r w:rsidRPr="00BC2899">
        <w:rPr>
          <w:rFonts w:ascii="Times New Roman" w:hAnsi="Times New Roman" w:cs="Times New Roman"/>
        </w:rPr>
        <w:t>purchase</w:t>
      </w:r>
      <w:r w:rsidR="00910175" w:rsidRPr="00BC2899">
        <w:rPr>
          <w:rFonts w:ascii="Times New Roman" w:hAnsi="Times New Roman" w:cs="Times New Roman"/>
          <w:spacing w:val="-6"/>
        </w:rPr>
        <w:t xml:space="preserve">, </w:t>
      </w:r>
      <w:r w:rsidR="00910175" w:rsidRPr="00BC2899">
        <w:rPr>
          <w:rFonts w:ascii="Times New Roman" w:hAnsi="Times New Roman" w:cs="Times New Roman"/>
        </w:rPr>
        <w:t xml:space="preserve">rental, or repair of medically necessary mobility systems and positioning seating systems, except for equipment described in 130 CMR 409.415(A)(1) when being purchased solely </w:t>
      </w:r>
      <w:r w:rsidRPr="00BC2899">
        <w:rPr>
          <w:rFonts w:ascii="Times New Roman" w:hAnsi="Times New Roman" w:cs="Times New Roman"/>
        </w:rPr>
        <w:t xml:space="preserve">for the full-time use of a member </w:t>
      </w:r>
      <w:r w:rsidR="00910175" w:rsidRPr="00BC2899">
        <w:rPr>
          <w:rFonts w:ascii="Times New Roman" w:hAnsi="Times New Roman" w:cs="Times New Roman"/>
        </w:rPr>
        <w:t xml:space="preserve">while </w:t>
      </w:r>
      <w:r w:rsidRPr="00BC2899">
        <w:rPr>
          <w:rFonts w:ascii="Times New Roman" w:hAnsi="Times New Roman" w:cs="Times New Roman"/>
        </w:rPr>
        <w:t xml:space="preserve">residing in </w:t>
      </w:r>
      <w:r w:rsidR="00910175" w:rsidRPr="00BC2899">
        <w:rPr>
          <w:rFonts w:ascii="Times New Roman" w:hAnsi="Times New Roman" w:cs="Times New Roman"/>
        </w:rPr>
        <w:t xml:space="preserve">the </w:t>
      </w:r>
      <w:r w:rsidRPr="00BC2899">
        <w:rPr>
          <w:rFonts w:ascii="Times New Roman" w:hAnsi="Times New Roman" w:cs="Times New Roman"/>
        </w:rPr>
        <w:t>nursing facility</w:t>
      </w:r>
      <w:r w:rsidR="00910175" w:rsidRPr="00BC2899">
        <w:rPr>
          <w:rFonts w:ascii="Times New Roman" w:hAnsi="Times New Roman" w:cs="Times New Roman"/>
        </w:rPr>
        <w:t>.</w:t>
      </w:r>
      <w:r w:rsidRPr="00BC2899">
        <w:rPr>
          <w:rFonts w:ascii="Times New Roman" w:hAnsi="Times New Roman" w:cs="Times New Roman"/>
        </w:rPr>
        <w:t xml:space="preserve"> </w:t>
      </w:r>
      <w:r w:rsidR="00910175" w:rsidRPr="00BC2899">
        <w:rPr>
          <w:rFonts w:ascii="Times New Roman" w:hAnsi="Times New Roman" w:cs="Times New Roman"/>
        </w:rPr>
        <w:t>T</w:t>
      </w:r>
      <w:r w:rsidRPr="00BC2899">
        <w:rPr>
          <w:rFonts w:ascii="Times New Roman" w:hAnsi="Times New Roman" w:cs="Times New Roman"/>
        </w:rPr>
        <w:t>he nursing facility in which the member resides is responsible for payment to the DME provider for the first $500</w:t>
      </w:r>
      <w:r w:rsidR="00910175" w:rsidRPr="00BC2899">
        <w:rPr>
          <w:rFonts w:ascii="Times New Roman" w:hAnsi="Times New Roman" w:cs="Times New Roman"/>
        </w:rPr>
        <w:t xml:space="preserve"> towards the purchase of the mobility system unless the member has a written discharge plan in accordance with 130 CMR 409.415(A)(1)(b). For custom positioning seating systems, the nursing facility must check its existing inventory for a wheelchair base that can be used for a customized seating system for the sole use of the member. In circumstances in which the nursing facility has a base, the nursing facility is not responsible for the $500.00</w:t>
      </w:r>
      <w:r w:rsidRPr="00BC2899">
        <w:rPr>
          <w:rFonts w:ascii="Times New Roman" w:hAnsi="Times New Roman" w:cs="Times New Roman"/>
        </w:rPr>
        <w:t>.</w:t>
      </w:r>
    </w:p>
    <w:p w14:paraId="6F9F51E3" w14:textId="77777777" w:rsidR="0088304D" w:rsidRPr="00BC2899" w:rsidRDefault="0088304D">
      <w:pPr>
        <w:widowControl w:val="0"/>
        <w:autoSpaceDE w:val="0"/>
        <w:autoSpaceDN w:val="0"/>
        <w:adjustRightInd w:val="0"/>
        <w:spacing w:before="5" w:after="0" w:line="190" w:lineRule="exact"/>
        <w:rPr>
          <w:rFonts w:ascii="Times New Roman" w:hAnsi="Times New Roman" w:cs="Times New Roman"/>
          <w:sz w:val="19"/>
          <w:szCs w:val="19"/>
        </w:rPr>
      </w:pPr>
    </w:p>
    <w:p w14:paraId="4E1560CF" w14:textId="77777777" w:rsidR="0088304D" w:rsidRPr="00BC2899" w:rsidRDefault="0088304D" w:rsidP="001E7E91">
      <w:pPr>
        <w:widowControl w:val="0"/>
        <w:autoSpaceDE w:val="0"/>
        <w:autoSpaceDN w:val="0"/>
        <w:adjustRightInd w:val="0"/>
        <w:spacing w:before="31" w:after="0" w:line="240" w:lineRule="auto"/>
        <w:rPr>
          <w:rFonts w:ascii="Times New Roman" w:hAnsi="Times New Roman" w:cs="Times New Roman"/>
        </w:rPr>
      </w:pPr>
      <w:r w:rsidRPr="00BC2899">
        <w:rPr>
          <w:rFonts w:ascii="Times New Roman" w:hAnsi="Times New Roman" w:cs="Times New Roman"/>
        </w:rPr>
        <w:t>(130</w:t>
      </w:r>
      <w:r w:rsidRPr="00BC2899">
        <w:rPr>
          <w:rFonts w:ascii="Times New Roman" w:hAnsi="Times New Roman" w:cs="Times New Roman"/>
          <w:spacing w:val="-9"/>
        </w:rPr>
        <w:t xml:space="preserve"> </w:t>
      </w:r>
      <w:r w:rsidRPr="00BC2899">
        <w:rPr>
          <w:rFonts w:ascii="Times New Roman" w:hAnsi="Times New Roman" w:cs="Times New Roman"/>
        </w:rPr>
        <w:t>CMR</w:t>
      </w:r>
      <w:r w:rsidRPr="00BC2899">
        <w:rPr>
          <w:rFonts w:ascii="Times New Roman" w:hAnsi="Times New Roman" w:cs="Times New Roman"/>
          <w:spacing w:val="-4"/>
        </w:rPr>
        <w:t xml:space="preserve"> </w:t>
      </w:r>
      <w:r w:rsidRPr="00BC2899">
        <w:rPr>
          <w:rFonts w:ascii="Times New Roman" w:hAnsi="Times New Roman" w:cs="Times New Roman"/>
        </w:rPr>
        <w:t>456.415</w:t>
      </w:r>
      <w:r w:rsidRPr="00BC2899">
        <w:rPr>
          <w:rFonts w:ascii="Times New Roman" w:hAnsi="Times New Roman" w:cs="Times New Roman"/>
          <w:spacing w:val="-6"/>
        </w:rPr>
        <w:t xml:space="preserve"> </w:t>
      </w:r>
      <w:r w:rsidRPr="00BC2899">
        <w:rPr>
          <w:rFonts w:ascii="Times New Roman" w:hAnsi="Times New Roman" w:cs="Times New Roman"/>
        </w:rPr>
        <w:t>throu</w:t>
      </w:r>
      <w:r w:rsidRPr="00BC2899">
        <w:rPr>
          <w:rFonts w:ascii="Times New Roman" w:hAnsi="Times New Roman" w:cs="Times New Roman"/>
          <w:spacing w:val="-1"/>
        </w:rPr>
        <w:t>g</w:t>
      </w:r>
      <w:r w:rsidRPr="00BC2899">
        <w:rPr>
          <w:rFonts w:ascii="Times New Roman" w:hAnsi="Times New Roman" w:cs="Times New Roman"/>
        </w:rPr>
        <w:t>h</w:t>
      </w:r>
      <w:r w:rsidRPr="00BC2899">
        <w:rPr>
          <w:rFonts w:ascii="Times New Roman" w:hAnsi="Times New Roman" w:cs="Times New Roman"/>
          <w:spacing w:val="-4"/>
        </w:rPr>
        <w:t xml:space="preserve"> </w:t>
      </w:r>
      <w:r w:rsidRPr="00BC2899">
        <w:rPr>
          <w:rFonts w:ascii="Times New Roman" w:hAnsi="Times New Roman" w:cs="Times New Roman"/>
        </w:rPr>
        <w:t>456.419</w:t>
      </w:r>
      <w:r w:rsidRPr="00BC2899">
        <w:rPr>
          <w:rFonts w:ascii="Times New Roman" w:hAnsi="Times New Roman" w:cs="Times New Roman"/>
          <w:spacing w:val="-6"/>
        </w:rPr>
        <w:t xml:space="preserve"> </w:t>
      </w:r>
      <w:r w:rsidRPr="00BC2899">
        <w:rPr>
          <w:rFonts w:ascii="Times New Roman" w:hAnsi="Times New Roman" w:cs="Times New Roman"/>
        </w:rPr>
        <w:t>Reserved)</w:t>
      </w:r>
    </w:p>
    <w:p w14:paraId="603D2EF2" w14:textId="35374EB9" w:rsidR="00EC0921" w:rsidRDefault="00EC0921">
      <w:pPr>
        <w:widowControl w:val="0"/>
        <w:autoSpaceDE w:val="0"/>
        <w:autoSpaceDN w:val="0"/>
        <w:adjustRightInd w:val="0"/>
        <w:spacing w:before="31" w:after="0" w:line="240" w:lineRule="auto"/>
        <w:ind w:left="114"/>
        <w:rPr>
          <w:rFonts w:ascii="Times New Roman" w:hAnsi="Times New Roman" w:cs="Times New Roman"/>
        </w:rPr>
      </w:pPr>
      <w:r>
        <w:rPr>
          <w:rFonts w:ascii="Times New Roman" w:hAnsi="Times New Roman" w:cs="Times New Roman"/>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A07BCB" w:rsidRPr="00BC2899" w14:paraId="4151A3D7" w14:textId="77777777" w:rsidTr="00802714">
        <w:trPr>
          <w:trHeight w:hRule="exact" w:val="864"/>
        </w:trPr>
        <w:tc>
          <w:tcPr>
            <w:tcW w:w="4080" w:type="dxa"/>
            <w:tcBorders>
              <w:bottom w:val="nil"/>
            </w:tcBorders>
          </w:tcPr>
          <w:p w14:paraId="334DB97B" w14:textId="77777777" w:rsidR="00A07BCB" w:rsidRPr="00BC2899" w:rsidRDefault="00A07BCB" w:rsidP="00802714">
            <w:pPr>
              <w:widowControl w:val="0"/>
              <w:tabs>
                <w:tab w:val="left" w:pos="936"/>
                <w:tab w:val="left" w:pos="1314"/>
                <w:tab w:val="left" w:pos="1692"/>
                <w:tab w:val="left" w:pos="2070"/>
              </w:tabs>
              <w:spacing w:before="120" w:after="0" w:line="240" w:lineRule="auto"/>
              <w:jc w:val="center"/>
              <w:rPr>
                <w:rFonts w:ascii="Arial" w:hAnsi="Arial" w:cs="Arial"/>
                <w:b/>
                <w:sz w:val="20"/>
                <w:szCs w:val="20"/>
              </w:rPr>
            </w:pPr>
            <w:bookmarkStart w:id="2" w:name="_Hlk126749459"/>
            <w:r w:rsidRPr="00BC2899">
              <w:rPr>
                <w:rFonts w:ascii="Arial" w:hAnsi="Arial" w:cs="Arial"/>
                <w:b/>
                <w:sz w:val="20"/>
                <w:szCs w:val="20"/>
              </w:rPr>
              <w:lastRenderedPageBreak/>
              <w:t>Commonwealth of Massachusetts</w:t>
            </w:r>
          </w:p>
          <w:p w14:paraId="47D16219" w14:textId="77777777" w:rsidR="00A07BCB" w:rsidRPr="00BC2899" w:rsidRDefault="00A07BCB" w:rsidP="00802714">
            <w:pPr>
              <w:widowControl w:val="0"/>
              <w:tabs>
                <w:tab w:val="left" w:pos="936"/>
                <w:tab w:val="left" w:pos="1314"/>
                <w:tab w:val="left" w:pos="1692"/>
                <w:tab w:val="left" w:pos="2070"/>
              </w:tabs>
              <w:spacing w:after="0" w:line="240" w:lineRule="auto"/>
              <w:jc w:val="center"/>
              <w:rPr>
                <w:rFonts w:ascii="Arial" w:hAnsi="Arial" w:cs="Arial"/>
                <w:b/>
                <w:sz w:val="20"/>
                <w:szCs w:val="20"/>
              </w:rPr>
            </w:pPr>
            <w:r w:rsidRPr="00BC2899">
              <w:rPr>
                <w:rFonts w:ascii="Arial" w:hAnsi="Arial" w:cs="Arial"/>
                <w:b/>
                <w:sz w:val="20"/>
                <w:szCs w:val="20"/>
              </w:rPr>
              <w:t>MassHealth</w:t>
            </w:r>
          </w:p>
          <w:p w14:paraId="46AD3EAF" w14:textId="77777777" w:rsidR="00A07BCB" w:rsidRPr="00BC2899" w:rsidRDefault="00A07BCB" w:rsidP="00802714">
            <w:pPr>
              <w:widowControl w:val="0"/>
              <w:tabs>
                <w:tab w:val="left" w:pos="936"/>
                <w:tab w:val="left" w:pos="1314"/>
                <w:tab w:val="left" w:pos="1692"/>
                <w:tab w:val="left" w:pos="2070"/>
              </w:tabs>
              <w:spacing w:after="0" w:line="240" w:lineRule="auto"/>
              <w:jc w:val="center"/>
              <w:rPr>
                <w:rFonts w:ascii="Arial" w:hAnsi="Arial" w:cs="Arial"/>
                <w:b/>
                <w:sz w:val="20"/>
                <w:szCs w:val="20"/>
              </w:rPr>
            </w:pPr>
            <w:r w:rsidRPr="00BC2899">
              <w:rPr>
                <w:rFonts w:ascii="Arial" w:hAnsi="Arial" w:cs="Arial"/>
                <w:b/>
                <w:sz w:val="20"/>
                <w:szCs w:val="20"/>
              </w:rPr>
              <w:t>Provider Manual Series</w:t>
            </w:r>
          </w:p>
        </w:tc>
        <w:tc>
          <w:tcPr>
            <w:tcW w:w="3750" w:type="dxa"/>
          </w:tcPr>
          <w:p w14:paraId="7F4AA519" w14:textId="77777777" w:rsidR="00A07BCB" w:rsidRPr="00BC2899" w:rsidRDefault="00A07BCB" w:rsidP="00802714">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sidRPr="00BC2899">
              <w:rPr>
                <w:rFonts w:ascii="Arial" w:hAnsi="Arial" w:cs="Arial"/>
                <w:b/>
                <w:sz w:val="20"/>
                <w:szCs w:val="20"/>
              </w:rPr>
              <w:t>Subchapter Number and Title</w:t>
            </w:r>
          </w:p>
          <w:p w14:paraId="6DACB501" w14:textId="77777777" w:rsidR="00A07BCB" w:rsidRPr="00BC2899" w:rsidRDefault="00A07BCB" w:rsidP="00802714">
            <w:pPr>
              <w:widowControl w:val="0"/>
              <w:tabs>
                <w:tab w:val="left" w:pos="936"/>
                <w:tab w:val="left" w:pos="1314"/>
                <w:tab w:val="left" w:pos="1692"/>
                <w:tab w:val="left" w:pos="2070"/>
              </w:tabs>
              <w:spacing w:after="0" w:line="240" w:lineRule="auto"/>
              <w:jc w:val="center"/>
              <w:rPr>
                <w:rFonts w:ascii="Arial" w:hAnsi="Arial" w:cs="Arial"/>
                <w:sz w:val="20"/>
                <w:szCs w:val="20"/>
              </w:rPr>
            </w:pPr>
            <w:r w:rsidRPr="00BC2899">
              <w:rPr>
                <w:rFonts w:ascii="Arial" w:hAnsi="Arial" w:cs="Arial"/>
                <w:sz w:val="20"/>
                <w:szCs w:val="20"/>
              </w:rPr>
              <w:t>1.  Program Regulations</w:t>
            </w:r>
          </w:p>
          <w:p w14:paraId="15A8CA32" w14:textId="77777777" w:rsidR="00A07BCB" w:rsidRPr="00BC2899" w:rsidRDefault="00A07BCB" w:rsidP="00802714">
            <w:pPr>
              <w:widowControl w:val="0"/>
              <w:tabs>
                <w:tab w:val="left" w:pos="936"/>
                <w:tab w:val="left" w:pos="1314"/>
                <w:tab w:val="left" w:pos="1692"/>
                <w:tab w:val="left" w:pos="2070"/>
              </w:tabs>
              <w:spacing w:after="0" w:line="240" w:lineRule="auto"/>
              <w:jc w:val="center"/>
              <w:rPr>
                <w:rFonts w:ascii="Arial" w:hAnsi="Arial" w:cs="Arial"/>
                <w:sz w:val="20"/>
                <w:szCs w:val="20"/>
              </w:rPr>
            </w:pPr>
            <w:r w:rsidRPr="00BC2899">
              <w:rPr>
                <w:rFonts w:ascii="Arial" w:hAnsi="Arial" w:cs="Arial"/>
                <w:sz w:val="20"/>
                <w:szCs w:val="20"/>
              </w:rPr>
              <w:t xml:space="preserve">(130 </w:t>
            </w:r>
            <w:r w:rsidRPr="00BC2899">
              <w:rPr>
                <w:rFonts w:ascii="Arial" w:hAnsi="Arial" w:cs="Arial"/>
                <w:iCs/>
                <w:sz w:val="20"/>
                <w:szCs w:val="20"/>
              </w:rPr>
              <w:t>CMR</w:t>
            </w:r>
            <w:r w:rsidRPr="00BC2899">
              <w:rPr>
                <w:rFonts w:ascii="Arial" w:hAnsi="Arial" w:cs="Arial"/>
                <w:sz w:val="20"/>
                <w:szCs w:val="20"/>
              </w:rPr>
              <w:t xml:space="preserve"> 456.000)</w:t>
            </w:r>
          </w:p>
        </w:tc>
        <w:tc>
          <w:tcPr>
            <w:tcW w:w="1771" w:type="dxa"/>
          </w:tcPr>
          <w:p w14:paraId="0761AA1F" w14:textId="77777777" w:rsidR="00A07BCB" w:rsidRPr="00BC2899" w:rsidRDefault="00A07BCB" w:rsidP="00802714">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sidRPr="00BC2899">
              <w:rPr>
                <w:rFonts w:ascii="Arial" w:hAnsi="Arial" w:cs="Arial"/>
                <w:b/>
                <w:sz w:val="20"/>
                <w:szCs w:val="20"/>
              </w:rPr>
              <w:t>Page</w:t>
            </w:r>
          </w:p>
          <w:p w14:paraId="48C82574" w14:textId="77777777" w:rsidR="00A07BCB" w:rsidRPr="00BC2899" w:rsidRDefault="00A07BCB" w:rsidP="00802714">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sidRPr="00BC2899">
              <w:rPr>
                <w:rFonts w:ascii="Arial" w:hAnsi="Arial" w:cs="Arial"/>
                <w:sz w:val="20"/>
                <w:szCs w:val="20"/>
              </w:rPr>
              <w:t>4-12</w:t>
            </w:r>
          </w:p>
        </w:tc>
      </w:tr>
      <w:tr w:rsidR="00A07BCB" w:rsidRPr="00BC2899" w14:paraId="27289A1E" w14:textId="77777777" w:rsidTr="00802714">
        <w:trPr>
          <w:trHeight w:hRule="exact" w:val="864"/>
        </w:trPr>
        <w:tc>
          <w:tcPr>
            <w:tcW w:w="4080" w:type="dxa"/>
            <w:tcBorders>
              <w:top w:val="nil"/>
            </w:tcBorders>
            <w:vAlign w:val="center"/>
          </w:tcPr>
          <w:p w14:paraId="74073AA1" w14:textId="77777777" w:rsidR="00A07BCB" w:rsidRPr="00BC2899" w:rsidRDefault="00A07BCB" w:rsidP="00802714">
            <w:pPr>
              <w:widowControl w:val="0"/>
              <w:tabs>
                <w:tab w:val="left" w:pos="936"/>
                <w:tab w:val="left" w:pos="1314"/>
                <w:tab w:val="left" w:pos="1692"/>
                <w:tab w:val="left" w:pos="2070"/>
              </w:tabs>
              <w:spacing w:after="0" w:line="240" w:lineRule="auto"/>
              <w:jc w:val="center"/>
              <w:rPr>
                <w:rFonts w:ascii="Arial" w:hAnsi="Arial" w:cs="Arial"/>
                <w:sz w:val="20"/>
                <w:szCs w:val="20"/>
              </w:rPr>
            </w:pPr>
            <w:r w:rsidRPr="00BC2899">
              <w:rPr>
                <w:rFonts w:ascii="Arial" w:hAnsi="Arial" w:cs="Arial"/>
                <w:sz w:val="20"/>
                <w:szCs w:val="20"/>
              </w:rPr>
              <w:t>Nursing Facility Manual</w:t>
            </w:r>
          </w:p>
        </w:tc>
        <w:tc>
          <w:tcPr>
            <w:tcW w:w="3750" w:type="dxa"/>
          </w:tcPr>
          <w:p w14:paraId="54613649" w14:textId="77777777" w:rsidR="00A07BCB" w:rsidRPr="00BC2899" w:rsidRDefault="00A07BCB" w:rsidP="00802714">
            <w:pPr>
              <w:widowControl w:val="0"/>
              <w:tabs>
                <w:tab w:val="left" w:pos="936"/>
                <w:tab w:val="left" w:pos="1314"/>
                <w:tab w:val="left" w:pos="1692"/>
                <w:tab w:val="left" w:pos="2070"/>
              </w:tabs>
              <w:spacing w:before="120" w:after="0" w:line="240" w:lineRule="auto"/>
              <w:jc w:val="center"/>
              <w:rPr>
                <w:rFonts w:ascii="Arial" w:hAnsi="Arial" w:cs="Arial"/>
                <w:b/>
                <w:sz w:val="20"/>
                <w:szCs w:val="20"/>
              </w:rPr>
            </w:pPr>
            <w:r w:rsidRPr="00BC2899">
              <w:rPr>
                <w:rFonts w:ascii="Arial" w:hAnsi="Arial" w:cs="Arial"/>
                <w:b/>
                <w:sz w:val="20"/>
                <w:szCs w:val="20"/>
              </w:rPr>
              <w:t>Transmittal Letter</w:t>
            </w:r>
          </w:p>
          <w:p w14:paraId="306C7BD7" w14:textId="7A345C0E" w:rsidR="00A07BCB" w:rsidRPr="00BC2899" w:rsidRDefault="00A07BCB" w:rsidP="00802714">
            <w:pPr>
              <w:widowControl w:val="0"/>
              <w:tabs>
                <w:tab w:val="left" w:pos="936"/>
                <w:tab w:val="left" w:pos="1314"/>
                <w:tab w:val="left" w:pos="1692"/>
                <w:tab w:val="left" w:pos="2070"/>
              </w:tabs>
              <w:spacing w:before="120" w:after="0" w:line="240" w:lineRule="auto"/>
              <w:jc w:val="center"/>
              <w:rPr>
                <w:rFonts w:ascii="Arial" w:hAnsi="Arial" w:cs="Arial"/>
                <w:b/>
                <w:sz w:val="20"/>
                <w:szCs w:val="20"/>
              </w:rPr>
            </w:pPr>
            <w:r w:rsidRPr="00BC2899">
              <w:rPr>
                <w:rFonts w:ascii="Arial" w:hAnsi="Arial" w:cs="Arial"/>
                <w:sz w:val="20"/>
                <w:szCs w:val="20"/>
              </w:rPr>
              <w:t>NF-</w:t>
            </w:r>
            <w:r w:rsidR="0094421F">
              <w:rPr>
                <w:rFonts w:ascii="Arial" w:hAnsi="Arial" w:cs="Arial"/>
                <w:sz w:val="20"/>
                <w:szCs w:val="20"/>
              </w:rPr>
              <w:t>6</w:t>
            </w:r>
            <w:r w:rsidR="0073121D">
              <w:rPr>
                <w:rFonts w:ascii="Arial" w:hAnsi="Arial" w:cs="Arial"/>
                <w:sz w:val="20"/>
                <w:szCs w:val="20"/>
              </w:rPr>
              <w:t>4</w:t>
            </w:r>
          </w:p>
        </w:tc>
        <w:tc>
          <w:tcPr>
            <w:tcW w:w="1771" w:type="dxa"/>
          </w:tcPr>
          <w:p w14:paraId="4CD7C178" w14:textId="77777777" w:rsidR="00A07BCB" w:rsidRPr="00BC2899" w:rsidRDefault="00A07BCB" w:rsidP="00802714">
            <w:pPr>
              <w:widowControl w:val="0"/>
              <w:tabs>
                <w:tab w:val="left" w:pos="936"/>
                <w:tab w:val="left" w:pos="1314"/>
                <w:tab w:val="left" w:pos="1692"/>
                <w:tab w:val="left" w:pos="2070"/>
              </w:tabs>
              <w:spacing w:before="120" w:after="0" w:line="240" w:lineRule="auto"/>
              <w:jc w:val="center"/>
              <w:rPr>
                <w:rFonts w:ascii="Arial" w:hAnsi="Arial" w:cs="Arial"/>
                <w:b/>
                <w:sz w:val="20"/>
                <w:szCs w:val="20"/>
              </w:rPr>
            </w:pPr>
            <w:r w:rsidRPr="00BC2899">
              <w:rPr>
                <w:rFonts w:ascii="Arial" w:hAnsi="Arial" w:cs="Arial"/>
                <w:b/>
                <w:sz w:val="20"/>
                <w:szCs w:val="20"/>
              </w:rPr>
              <w:t>Date</w:t>
            </w:r>
          </w:p>
          <w:p w14:paraId="0C25F4AF" w14:textId="6D57CDEF" w:rsidR="00A07BCB" w:rsidRPr="00BC2899" w:rsidRDefault="0073121D" w:rsidP="00802714">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Pr>
                <w:rFonts w:ascii="Arial" w:hAnsi="Arial" w:cs="Arial"/>
                <w:sz w:val="20"/>
                <w:szCs w:val="20"/>
              </w:rPr>
              <w:t>09/08/25</w:t>
            </w:r>
          </w:p>
        </w:tc>
      </w:tr>
      <w:bookmarkEnd w:id="2"/>
    </w:tbl>
    <w:p w14:paraId="5BAD41BF" w14:textId="77777777" w:rsidR="0088304D" w:rsidRPr="00BC2899" w:rsidRDefault="0088304D">
      <w:pPr>
        <w:widowControl w:val="0"/>
        <w:autoSpaceDE w:val="0"/>
        <w:autoSpaceDN w:val="0"/>
        <w:adjustRightInd w:val="0"/>
        <w:spacing w:before="3" w:after="0" w:line="180" w:lineRule="exact"/>
        <w:rPr>
          <w:rFonts w:ascii="Times New Roman" w:hAnsi="Times New Roman" w:cs="Times New Roman"/>
          <w:sz w:val="18"/>
          <w:szCs w:val="18"/>
        </w:rPr>
      </w:pPr>
    </w:p>
    <w:p w14:paraId="20C015DA" w14:textId="77777777" w:rsidR="0088304D" w:rsidRPr="00BC2899" w:rsidRDefault="0088304D" w:rsidP="00277892">
      <w:pPr>
        <w:widowControl w:val="0"/>
        <w:autoSpaceDE w:val="0"/>
        <w:autoSpaceDN w:val="0"/>
        <w:adjustRightInd w:val="0"/>
        <w:spacing w:after="0" w:line="240" w:lineRule="auto"/>
        <w:rPr>
          <w:rFonts w:ascii="Times New Roman" w:hAnsi="Times New Roman" w:cs="Times New Roman"/>
          <w:u w:val="single"/>
        </w:rPr>
      </w:pPr>
      <w:r w:rsidRPr="00BC2899">
        <w:rPr>
          <w:rFonts w:ascii="Times New Roman" w:hAnsi="Times New Roman" w:cs="Times New Roman"/>
          <w:u w:val="single"/>
        </w:rPr>
        <w:t>456.420:</w:t>
      </w:r>
      <w:r w:rsidR="00B45D33">
        <w:rPr>
          <w:rFonts w:ascii="Times New Roman" w:hAnsi="Times New Roman" w:cs="Times New Roman"/>
          <w:u w:val="single"/>
        </w:rPr>
        <w:t xml:space="preserve"> </w:t>
      </w:r>
      <w:r w:rsidRPr="00BC2899">
        <w:rPr>
          <w:rFonts w:ascii="Times New Roman" w:hAnsi="Times New Roman" w:cs="Times New Roman"/>
          <w:u w:val="single"/>
        </w:rPr>
        <w:t xml:space="preserve"> </w:t>
      </w:r>
      <w:r w:rsidR="005D614F" w:rsidRPr="00BC2899">
        <w:rPr>
          <w:rFonts w:ascii="Times New Roman" w:hAnsi="Times New Roman" w:cs="Times New Roman"/>
          <w:u w:val="single"/>
        </w:rPr>
        <w:t>Case-mix Classification</w:t>
      </w:r>
    </w:p>
    <w:p w14:paraId="04132165" w14:textId="77777777" w:rsidR="0088304D" w:rsidRPr="00BC2899" w:rsidRDefault="0088304D">
      <w:pPr>
        <w:widowControl w:val="0"/>
        <w:autoSpaceDE w:val="0"/>
        <w:autoSpaceDN w:val="0"/>
        <w:adjustRightInd w:val="0"/>
        <w:spacing w:before="8" w:after="0" w:line="220" w:lineRule="exact"/>
        <w:rPr>
          <w:rFonts w:ascii="Times New Roman" w:hAnsi="Times New Roman" w:cs="Times New Roman"/>
        </w:rPr>
      </w:pPr>
    </w:p>
    <w:p w14:paraId="6CF4C0F5" w14:textId="622E1B4A" w:rsidR="0088304D" w:rsidRPr="00BC2899" w:rsidRDefault="0088304D" w:rsidP="00BC1AB8">
      <w:pPr>
        <w:widowControl w:val="0"/>
        <w:autoSpaceDE w:val="0"/>
        <w:autoSpaceDN w:val="0"/>
        <w:adjustRightInd w:val="0"/>
        <w:spacing w:after="0" w:line="240" w:lineRule="auto"/>
        <w:ind w:left="720" w:right="118"/>
        <w:rPr>
          <w:rFonts w:ascii="Times New Roman" w:hAnsi="Times New Roman" w:cs="Times New Roman"/>
        </w:rPr>
      </w:pPr>
      <w:r w:rsidRPr="00BC2899">
        <w:rPr>
          <w:rFonts w:ascii="Times New Roman" w:hAnsi="Times New Roman" w:cs="Times New Roman"/>
        </w:rPr>
        <w:t>(A)</w:t>
      </w:r>
      <w:r w:rsidR="00BC2899">
        <w:rPr>
          <w:rFonts w:ascii="Times New Roman" w:hAnsi="Times New Roman" w:cs="Times New Roman"/>
        </w:rPr>
        <w:t xml:space="preserve"> </w:t>
      </w:r>
      <w:r w:rsidRPr="00BC2899">
        <w:rPr>
          <w:rFonts w:ascii="Times New Roman" w:hAnsi="Times New Roman" w:cs="Times New Roman"/>
          <w:spacing w:val="43"/>
        </w:rPr>
        <w:t xml:space="preserve"> </w:t>
      </w:r>
      <w:r w:rsidR="005D614F" w:rsidRPr="00BC2899">
        <w:rPr>
          <w:rFonts w:ascii="Times New Roman" w:hAnsi="Times New Roman" w:cs="Times New Roman"/>
        </w:rPr>
        <w:t>MassHealth</w:t>
      </w:r>
      <w:r w:rsidRPr="00BC2899">
        <w:rPr>
          <w:rFonts w:ascii="Times New Roman" w:hAnsi="Times New Roman" w:cs="Times New Roman"/>
          <w:spacing w:val="-7"/>
        </w:rPr>
        <w:t xml:space="preserve"> </w:t>
      </w:r>
      <w:r w:rsidRPr="00BC2899">
        <w:rPr>
          <w:rFonts w:ascii="Times New Roman" w:hAnsi="Times New Roman" w:cs="Times New Roman"/>
        </w:rPr>
        <w:t>p</w:t>
      </w:r>
      <w:r w:rsidRPr="00BC2899">
        <w:rPr>
          <w:rFonts w:ascii="Times New Roman" w:hAnsi="Times New Roman" w:cs="Times New Roman"/>
          <w:spacing w:val="-2"/>
        </w:rPr>
        <w:t>a</w:t>
      </w:r>
      <w:r w:rsidRPr="00BC2899">
        <w:rPr>
          <w:rFonts w:ascii="Times New Roman" w:hAnsi="Times New Roman" w:cs="Times New Roman"/>
          <w:spacing w:val="2"/>
        </w:rPr>
        <w:t>y</w:t>
      </w:r>
      <w:r w:rsidRPr="00BC2899">
        <w:rPr>
          <w:rFonts w:ascii="Times New Roman" w:hAnsi="Times New Roman" w:cs="Times New Roman"/>
        </w:rPr>
        <w:t>s</w:t>
      </w:r>
      <w:r w:rsidRPr="00BC2899">
        <w:rPr>
          <w:rFonts w:ascii="Times New Roman" w:hAnsi="Times New Roman" w:cs="Times New Roman"/>
          <w:spacing w:val="-1"/>
        </w:rPr>
        <w:t xml:space="preserve"> </w:t>
      </w:r>
      <w:r w:rsidRPr="00BC2899">
        <w:rPr>
          <w:rFonts w:ascii="Times New Roman" w:hAnsi="Times New Roman" w:cs="Times New Roman"/>
        </w:rPr>
        <w:t>for</w:t>
      </w:r>
      <w:r w:rsidRPr="00BC2899">
        <w:rPr>
          <w:rFonts w:ascii="Times New Roman" w:hAnsi="Times New Roman" w:cs="Times New Roman"/>
          <w:spacing w:val="-3"/>
        </w:rPr>
        <w:t xml:space="preserve"> </w:t>
      </w:r>
      <w:r w:rsidRPr="00BC2899">
        <w:rPr>
          <w:rFonts w:ascii="Times New Roman" w:hAnsi="Times New Roman" w:cs="Times New Roman"/>
        </w:rPr>
        <w:t>nursing</w:t>
      </w:r>
      <w:r w:rsidR="00277892" w:rsidRPr="00BC2899">
        <w:rPr>
          <w:rFonts w:ascii="Times New Roman" w:hAnsi="Times New Roman" w:cs="Times New Roman"/>
        </w:rPr>
        <w:t xml:space="preserve"> </w:t>
      </w:r>
      <w:r w:rsidRPr="00BC2899">
        <w:rPr>
          <w:rFonts w:ascii="Times New Roman" w:hAnsi="Times New Roman" w:cs="Times New Roman"/>
        </w:rPr>
        <w:t>facility</w:t>
      </w:r>
      <w:r w:rsidRPr="00BC2899">
        <w:rPr>
          <w:rFonts w:ascii="Times New Roman" w:hAnsi="Times New Roman" w:cs="Times New Roman"/>
          <w:spacing w:val="-11"/>
        </w:rPr>
        <w:t xml:space="preserve"> </w:t>
      </w:r>
      <w:r w:rsidRPr="00BC2899">
        <w:rPr>
          <w:rFonts w:ascii="Times New Roman" w:hAnsi="Times New Roman" w:cs="Times New Roman"/>
        </w:rPr>
        <w:t>services</w:t>
      </w:r>
      <w:r w:rsidRPr="00BC2899">
        <w:rPr>
          <w:rFonts w:ascii="Times New Roman" w:hAnsi="Times New Roman" w:cs="Times New Roman"/>
          <w:spacing w:val="-6"/>
        </w:rPr>
        <w:t xml:space="preserve"> </w:t>
      </w:r>
      <w:r w:rsidRPr="00BC2899">
        <w:rPr>
          <w:rFonts w:ascii="Times New Roman" w:hAnsi="Times New Roman" w:cs="Times New Roman"/>
        </w:rPr>
        <w:t>based</w:t>
      </w:r>
      <w:r w:rsidRPr="00BC2899">
        <w:rPr>
          <w:rFonts w:ascii="Times New Roman" w:hAnsi="Times New Roman" w:cs="Times New Roman"/>
          <w:spacing w:val="-5"/>
        </w:rPr>
        <w:t xml:space="preserve"> </w:t>
      </w:r>
      <w:r w:rsidRPr="00BC2899">
        <w:rPr>
          <w:rFonts w:ascii="Times New Roman" w:hAnsi="Times New Roman" w:cs="Times New Roman"/>
        </w:rPr>
        <w:t>on</w:t>
      </w:r>
      <w:r w:rsidRPr="00BC2899">
        <w:rPr>
          <w:rFonts w:ascii="Times New Roman" w:hAnsi="Times New Roman" w:cs="Times New Roman"/>
          <w:spacing w:val="-2"/>
        </w:rPr>
        <w:t xml:space="preserve"> </w:t>
      </w:r>
      <w:r w:rsidRPr="00BC2899">
        <w:rPr>
          <w:rFonts w:ascii="Times New Roman" w:hAnsi="Times New Roman" w:cs="Times New Roman"/>
          <w:i/>
          <w:iCs/>
        </w:rPr>
        <w:t>per</w:t>
      </w:r>
      <w:r w:rsidRPr="00BC2899">
        <w:rPr>
          <w:rFonts w:ascii="Times New Roman" w:hAnsi="Times New Roman" w:cs="Times New Roman"/>
          <w:i/>
          <w:iCs/>
          <w:spacing w:val="-3"/>
        </w:rPr>
        <w:t xml:space="preserve"> </w:t>
      </w:r>
      <w:r w:rsidRPr="00BC2899">
        <w:rPr>
          <w:rFonts w:ascii="Times New Roman" w:hAnsi="Times New Roman" w:cs="Times New Roman"/>
          <w:i/>
          <w:iCs/>
        </w:rPr>
        <w:t>di</w:t>
      </w:r>
      <w:r w:rsidRPr="00BC2899">
        <w:rPr>
          <w:rFonts w:ascii="Times New Roman" w:hAnsi="Times New Roman" w:cs="Times New Roman"/>
          <w:i/>
          <w:iCs/>
          <w:spacing w:val="-1"/>
        </w:rPr>
        <w:t>e</w:t>
      </w:r>
      <w:r w:rsidRPr="00BC2899">
        <w:rPr>
          <w:rFonts w:ascii="Times New Roman" w:hAnsi="Times New Roman" w:cs="Times New Roman"/>
          <w:i/>
          <w:iCs/>
        </w:rPr>
        <w:t>m</w:t>
      </w:r>
      <w:r w:rsidRPr="00BC2899">
        <w:rPr>
          <w:rFonts w:ascii="Times New Roman" w:hAnsi="Times New Roman" w:cs="Times New Roman"/>
          <w:spacing w:val="-3"/>
        </w:rPr>
        <w:t xml:space="preserve"> </w:t>
      </w:r>
      <w:r w:rsidRPr="00BC2899">
        <w:rPr>
          <w:rFonts w:ascii="Times New Roman" w:hAnsi="Times New Roman" w:cs="Times New Roman"/>
          <w:spacing w:val="1"/>
        </w:rPr>
        <w:t>r</w:t>
      </w:r>
      <w:r w:rsidRPr="00BC2899">
        <w:rPr>
          <w:rFonts w:ascii="Times New Roman" w:hAnsi="Times New Roman" w:cs="Times New Roman"/>
        </w:rPr>
        <w:t>ates</w:t>
      </w:r>
      <w:r w:rsidRPr="00BC2899">
        <w:rPr>
          <w:rFonts w:ascii="Times New Roman" w:hAnsi="Times New Roman" w:cs="Times New Roman"/>
          <w:spacing w:val="-3"/>
        </w:rPr>
        <w:t xml:space="preserve"> </w:t>
      </w:r>
      <w:r w:rsidRPr="00BC2899">
        <w:rPr>
          <w:rFonts w:ascii="Times New Roman" w:hAnsi="Times New Roman" w:cs="Times New Roman"/>
        </w:rPr>
        <w:t>that</w:t>
      </w:r>
      <w:r w:rsidRPr="00BC2899">
        <w:rPr>
          <w:rFonts w:ascii="Times New Roman" w:hAnsi="Times New Roman" w:cs="Times New Roman"/>
          <w:spacing w:val="-3"/>
        </w:rPr>
        <w:t xml:space="preserve"> </w:t>
      </w:r>
      <w:r w:rsidRPr="00BC2899">
        <w:rPr>
          <w:rFonts w:ascii="Times New Roman" w:hAnsi="Times New Roman" w:cs="Times New Roman"/>
        </w:rPr>
        <w:t>correspond</w:t>
      </w:r>
      <w:r w:rsidRPr="00BC2899">
        <w:rPr>
          <w:rFonts w:ascii="Times New Roman" w:hAnsi="Times New Roman" w:cs="Times New Roman"/>
          <w:spacing w:val="-9"/>
        </w:rPr>
        <w:t xml:space="preserve"> </w:t>
      </w:r>
      <w:r w:rsidRPr="00BC2899">
        <w:rPr>
          <w:rFonts w:ascii="Times New Roman" w:hAnsi="Times New Roman" w:cs="Times New Roman"/>
        </w:rPr>
        <w:t>to</w:t>
      </w:r>
      <w:r w:rsidRPr="00BC2899">
        <w:rPr>
          <w:rFonts w:ascii="Times New Roman" w:hAnsi="Times New Roman" w:cs="Times New Roman"/>
          <w:spacing w:val="-2"/>
        </w:rPr>
        <w:t xml:space="preserve"> </w:t>
      </w:r>
      <w:r w:rsidRPr="00BC2899">
        <w:rPr>
          <w:rFonts w:ascii="Times New Roman" w:hAnsi="Times New Roman" w:cs="Times New Roman"/>
          <w:spacing w:val="-1"/>
        </w:rPr>
        <w:t>t</w:t>
      </w:r>
      <w:r w:rsidRPr="00BC2899">
        <w:rPr>
          <w:rFonts w:ascii="Times New Roman" w:hAnsi="Times New Roman" w:cs="Times New Roman"/>
          <w:spacing w:val="1"/>
        </w:rPr>
        <w:t>h</w:t>
      </w:r>
      <w:r w:rsidRPr="00BC2899">
        <w:rPr>
          <w:rFonts w:ascii="Times New Roman" w:hAnsi="Times New Roman" w:cs="Times New Roman"/>
        </w:rPr>
        <w:t>e nursing</w:t>
      </w:r>
      <w:r w:rsidR="00277892" w:rsidRPr="00BC2899">
        <w:rPr>
          <w:rFonts w:ascii="Times New Roman" w:hAnsi="Times New Roman" w:cs="Times New Roman"/>
        </w:rPr>
        <w:t xml:space="preserve"> </w:t>
      </w:r>
      <w:r w:rsidRPr="00BC2899">
        <w:rPr>
          <w:rFonts w:ascii="Times New Roman" w:hAnsi="Times New Roman" w:cs="Times New Roman"/>
        </w:rPr>
        <w:t>care</w:t>
      </w:r>
      <w:r w:rsidRPr="00BC2899">
        <w:rPr>
          <w:rFonts w:ascii="Times New Roman" w:hAnsi="Times New Roman" w:cs="Times New Roman"/>
          <w:spacing w:val="-10"/>
        </w:rPr>
        <w:t xml:space="preserve"> </w:t>
      </w:r>
      <w:r w:rsidRPr="00BC2899">
        <w:rPr>
          <w:rFonts w:ascii="Times New Roman" w:hAnsi="Times New Roman" w:cs="Times New Roman"/>
        </w:rPr>
        <w:t>needs</w:t>
      </w:r>
      <w:r w:rsidRPr="00BC2899">
        <w:rPr>
          <w:rFonts w:ascii="Times New Roman" w:hAnsi="Times New Roman" w:cs="Times New Roman"/>
          <w:spacing w:val="-5"/>
        </w:rPr>
        <w:t xml:space="preserve"> </w:t>
      </w:r>
      <w:r w:rsidRPr="00BC2899">
        <w:rPr>
          <w:rFonts w:ascii="Times New Roman" w:hAnsi="Times New Roman" w:cs="Times New Roman"/>
        </w:rPr>
        <w:t>of</w:t>
      </w:r>
      <w:r w:rsidRPr="00BC2899">
        <w:rPr>
          <w:rFonts w:ascii="Times New Roman" w:hAnsi="Times New Roman" w:cs="Times New Roman"/>
          <w:spacing w:val="-2"/>
        </w:rPr>
        <w:t xml:space="preserve"> </w:t>
      </w:r>
      <w:r w:rsidRPr="00BC2899">
        <w:rPr>
          <w:rFonts w:ascii="Times New Roman" w:hAnsi="Times New Roman" w:cs="Times New Roman"/>
        </w:rPr>
        <w:t>me</w:t>
      </w:r>
      <w:r w:rsidRPr="00BC2899">
        <w:rPr>
          <w:rFonts w:ascii="Times New Roman" w:hAnsi="Times New Roman" w:cs="Times New Roman"/>
          <w:spacing w:val="-2"/>
        </w:rPr>
        <w:t>m</w:t>
      </w:r>
      <w:r w:rsidRPr="00BC2899">
        <w:rPr>
          <w:rFonts w:ascii="Times New Roman" w:hAnsi="Times New Roman" w:cs="Times New Roman"/>
          <w:spacing w:val="2"/>
        </w:rPr>
        <w:t>b</w:t>
      </w:r>
      <w:r w:rsidRPr="00BC2899">
        <w:rPr>
          <w:rFonts w:ascii="Times New Roman" w:hAnsi="Times New Roman" w:cs="Times New Roman"/>
        </w:rPr>
        <w:t>ers</w:t>
      </w:r>
      <w:r w:rsidRPr="00BC2899">
        <w:rPr>
          <w:rFonts w:ascii="Times New Roman" w:hAnsi="Times New Roman" w:cs="Times New Roman"/>
          <w:spacing w:val="-2"/>
        </w:rPr>
        <w:t xml:space="preserve"> </w:t>
      </w:r>
      <w:r w:rsidRPr="00BC2899">
        <w:rPr>
          <w:rFonts w:ascii="Times New Roman" w:hAnsi="Times New Roman" w:cs="Times New Roman"/>
        </w:rPr>
        <w:t>in</w:t>
      </w:r>
      <w:r w:rsidRPr="00BC2899">
        <w:rPr>
          <w:rFonts w:ascii="Times New Roman" w:hAnsi="Times New Roman" w:cs="Times New Roman"/>
          <w:spacing w:val="-2"/>
        </w:rPr>
        <w:t xml:space="preserve"> </w:t>
      </w:r>
      <w:r w:rsidR="005D614F" w:rsidRPr="00BC2899">
        <w:rPr>
          <w:rFonts w:ascii="Times New Roman" w:hAnsi="Times New Roman" w:cs="Times New Roman"/>
        </w:rPr>
        <w:t>a</w:t>
      </w:r>
      <w:r w:rsidR="005D614F" w:rsidRPr="00BC2899">
        <w:rPr>
          <w:rFonts w:ascii="Times New Roman" w:hAnsi="Times New Roman" w:cs="Times New Roman"/>
          <w:spacing w:val="-2"/>
        </w:rPr>
        <w:t xml:space="preserve"> </w:t>
      </w:r>
      <w:r w:rsidRPr="00BC2899">
        <w:rPr>
          <w:rFonts w:ascii="Times New Roman" w:hAnsi="Times New Roman" w:cs="Times New Roman"/>
        </w:rPr>
        <w:t>facilit</w:t>
      </w:r>
      <w:r w:rsidRPr="00BC2899">
        <w:rPr>
          <w:rFonts w:ascii="Times New Roman" w:hAnsi="Times New Roman" w:cs="Times New Roman"/>
          <w:spacing w:val="2"/>
        </w:rPr>
        <w:t>y</w:t>
      </w:r>
      <w:r w:rsidR="005D614F" w:rsidRPr="00BC2899">
        <w:t xml:space="preserve"> </w:t>
      </w:r>
      <w:r w:rsidR="005D614F" w:rsidRPr="00BC2899">
        <w:rPr>
          <w:rFonts w:ascii="Times New Roman" w:hAnsi="Times New Roman" w:cs="Times New Roman"/>
          <w:spacing w:val="2"/>
        </w:rPr>
        <w:t>using a case-mix classification system</w:t>
      </w:r>
      <w:r w:rsidRPr="00BC2899">
        <w:rPr>
          <w:rFonts w:ascii="Times New Roman" w:hAnsi="Times New Roman" w:cs="Times New Roman"/>
        </w:rPr>
        <w:t>.</w:t>
      </w:r>
    </w:p>
    <w:p w14:paraId="049B69B9" w14:textId="77777777" w:rsidR="0088304D" w:rsidRPr="00BC2899" w:rsidRDefault="0088304D" w:rsidP="00BC1AB8">
      <w:pPr>
        <w:widowControl w:val="0"/>
        <w:autoSpaceDE w:val="0"/>
        <w:autoSpaceDN w:val="0"/>
        <w:adjustRightInd w:val="0"/>
        <w:spacing w:before="12" w:after="0" w:line="240" w:lineRule="exact"/>
        <w:rPr>
          <w:rFonts w:ascii="Times New Roman" w:hAnsi="Times New Roman" w:cs="Times New Roman"/>
          <w:sz w:val="24"/>
          <w:szCs w:val="24"/>
        </w:rPr>
      </w:pPr>
    </w:p>
    <w:p w14:paraId="59339547" w14:textId="1DD9C63E" w:rsidR="00BC1AB8" w:rsidRPr="00BC2899" w:rsidRDefault="0088304D" w:rsidP="00BC2899">
      <w:pPr>
        <w:widowControl w:val="0"/>
        <w:autoSpaceDE w:val="0"/>
        <w:autoSpaceDN w:val="0"/>
        <w:adjustRightInd w:val="0"/>
        <w:spacing w:after="0" w:line="240" w:lineRule="auto"/>
        <w:ind w:left="720" w:right="262"/>
        <w:rPr>
          <w:rFonts w:ascii="Times New Roman" w:hAnsi="Times New Roman" w:cs="Times New Roman"/>
        </w:rPr>
      </w:pPr>
      <w:r w:rsidRPr="00BC2899">
        <w:rPr>
          <w:rFonts w:ascii="Times New Roman" w:hAnsi="Times New Roman" w:cs="Times New Roman"/>
        </w:rPr>
        <w:t>(B)</w:t>
      </w:r>
      <w:r w:rsidR="00BC2899">
        <w:rPr>
          <w:rFonts w:ascii="Times New Roman" w:hAnsi="Times New Roman" w:cs="Times New Roman"/>
        </w:rPr>
        <w:t xml:space="preserve"> </w:t>
      </w:r>
      <w:r w:rsidRPr="00BC2899">
        <w:rPr>
          <w:rFonts w:ascii="Times New Roman" w:hAnsi="Times New Roman" w:cs="Times New Roman"/>
          <w:spacing w:val="42"/>
        </w:rPr>
        <w:t xml:space="preserve"> </w:t>
      </w:r>
      <w:r w:rsidRPr="00BC2899">
        <w:rPr>
          <w:rFonts w:ascii="Times New Roman" w:hAnsi="Times New Roman" w:cs="Times New Roman"/>
        </w:rPr>
        <w:t>To</w:t>
      </w:r>
      <w:r w:rsidRPr="00BC2899">
        <w:rPr>
          <w:rFonts w:ascii="Times New Roman" w:hAnsi="Times New Roman" w:cs="Times New Roman"/>
          <w:spacing w:val="-2"/>
        </w:rPr>
        <w:t xml:space="preserve"> </w:t>
      </w:r>
      <w:r w:rsidRPr="00BC2899">
        <w:rPr>
          <w:rFonts w:ascii="Times New Roman" w:hAnsi="Times New Roman" w:cs="Times New Roman"/>
        </w:rPr>
        <w:t>determine</w:t>
      </w:r>
      <w:r w:rsidRPr="00BC2899">
        <w:rPr>
          <w:rFonts w:ascii="Times New Roman" w:hAnsi="Times New Roman" w:cs="Times New Roman"/>
          <w:spacing w:val="-8"/>
        </w:rPr>
        <w:t xml:space="preserve"> </w:t>
      </w:r>
      <w:r w:rsidRPr="00BC2899">
        <w:rPr>
          <w:rFonts w:ascii="Times New Roman" w:hAnsi="Times New Roman" w:cs="Times New Roman"/>
        </w:rPr>
        <w:t>the</w:t>
      </w:r>
      <w:r w:rsidRPr="00BC2899">
        <w:rPr>
          <w:rFonts w:ascii="Times New Roman" w:hAnsi="Times New Roman" w:cs="Times New Roman"/>
          <w:spacing w:val="-1"/>
        </w:rPr>
        <w:t xml:space="preserve"> </w:t>
      </w:r>
      <w:r w:rsidRPr="00BC2899">
        <w:rPr>
          <w:rFonts w:ascii="Times New Roman" w:hAnsi="Times New Roman" w:cs="Times New Roman"/>
          <w:spacing w:val="-2"/>
        </w:rPr>
        <w:t>m</w:t>
      </w:r>
      <w:r w:rsidRPr="00BC2899">
        <w:rPr>
          <w:rFonts w:ascii="Times New Roman" w:hAnsi="Times New Roman" w:cs="Times New Roman"/>
          <w:spacing w:val="1"/>
        </w:rPr>
        <w:t>e</w:t>
      </w:r>
      <w:r w:rsidRPr="00BC2899">
        <w:rPr>
          <w:rFonts w:ascii="Times New Roman" w:hAnsi="Times New Roman" w:cs="Times New Roman"/>
          <w:spacing w:val="-2"/>
        </w:rPr>
        <w:t>m</w:t>
      </w:r>
      <w:r w:rsidRPr="00BC2899">
        <w:rPr>
          <w:rFonts w:ascii="Times New Roman" w:hAnsi="Times New Roman" w:cs="Times New Roman"/>
          <w:spacing w:val="2"/>
        </w:rPr>
        <w:t>b</w:t>
      </w:r>
      <w:r w:rsidRPr="00BC2899">
        <w:rPr>
          <w:rFonts w:ascii="Times New Roman" w:hAnsi="Times New Roman" w:cs="Times New Roman"/>
        </w:rPr>
        <w:t>er’s</w:t>
      </w:r>
      <w:r w:rsidRPr="00BC2899">
        <w:rPr>
          <w:rFonts w:ascii="Times New Roman" w:hAnsi="Times New Roman" w:cs="Times New Roman"/>
          <w:spacing w:val="-3"/>
        </w:rPr>
        <w:t xml:space="preserve"> </w:t>
      </w:r>
      <w:r w:rsidRPr="00BC2899">
        <w:rPr>
          <w:rFonts w:ascii="Times New Roman" w:hAnsi="Times New Roman" w:cs="Times New Roman"/>
        </w:rPr>
        <w:t>nursing</w:t>
      </w:r>
      <w:r w:rsidR="00277892" w:rsidRPr="00BC2899">
        <w:rPr>
          <w:rFonts w:ascii="Times New Roman" w:hAnsi="Times New Roman" w:cs="Times New Roman"/>
        </w:rPr>
        <w:t xml:space="preserve"> </w:t>
      </w:r>
      <w:r w:rsidRPr="00BC2899">
        <w:rPr>
          <w:rFonts w:ascii="Times New Roman" w:hAnsi="Times New Roman" w:cs="Times New Roman"/>
        </w:rPr>
        <w:t>care</w:t>
      </w:r>
      <w:r w:rsidRPr="00BC2899">
        <w:rPr>
          <w:rFonts w:ascii="Times New Roman" w:hAnsi="Times New Roman" w:cs="Times New Roman"/>
          <w:spacing w:val="-10"/>
        </w:rPr>
        <w:t xml:space="preserve"> </w:t>
      </w:r>
      <w:r w:rsidRPr="00BC2899">
        <w:rPr>
          <w:rFonts w:ascii="Times New Roman" w:hAnsi="Times New Roman" w:cs="Times New Roman"/>
        </w:rPr>
        <w:t>needs,</w:t>
      </w:r>
      <w:r w:rsidRPr="00BC2899">
        <w:rPr>
          <w:rFonts w:ascii="Times New Roman" w:hAnsi="Times New Roman" w:cs="Times New Roman"/>
          <w:spacing w:val="-4"/>
        </w:rPr>
        <w:t xml:space="preserve"> </w:t>
      </w:r>
      <w:r w:rsidRPr="00BC2899">
        <w:rPr>
          <w:rFonts w:ascii="Times New Roman" w:hAnsi="Times New Roman" w:cs="Times New Roman"/>
        </w:rPr>
        <w:t>a nursing</w:t>
      </w:r>
      <w:r w:rsidRPr="00BC2899">
        <w:rPr>
          <w:rFonts w:ascii="Times New Roman" w:hAnsi="Times New Roman" w:cs="Times New Roman"/>
          <w:spacing w:val="-6"/>
        </w:rPr>
        <w:t xml:space="preserve"> </w:t>
      </w:r>
      <w:r w:rsidRPr="00BC2899">
        <w:rPr>
          <w:rFonts w:ascii="Times New Roman" w:hAnsi="Times New Roman" w:cs="Times New Roman"/>
        </w:rPr>
        <w:t>facili</w:t>
      </w:r>
      <w:r w:rsidRPr="00BC2899">
        <w:rPr>
          <w:rFonts w:ascii="Times New Roman" w:hAnsi="Times New Roman" w:cs="Times New Roman"/>
          <w:spacing w:val="-1"/>
        </w:rPr>
        <w:t>t</w:t>
      </w:r>
      <w:r w:rsidRPr="00BC2899">
        <w:rPr>
          <w:rFonts w:ascii="Times New Roman" w:hAnsi="Times New Roman" w:cs="Times New Roman"/>
        </w:rPr>
        <w:t>y</w:t>
      </w:r>
      <w:r w:rsidRPr="00BC2899">
        <w:rPr>
          <w:rFonts w:ascii="Times New Roman" w:hAnsi="Times New Roman" w:cs="Times New Roman"/>
          <w:spacing w:val="1"/>
        </w:rPr>
        <w:t xml:space="preserve"> </w:t>
      </w:r>
      <w:r w:rsidRPr="00BC2899">
        <w:rPr>
          <w:rFonts w:ascii="Times New Roman" w:hAnsi="Times New Roman" w:cs="Times New Roman"/>
          <w:spacing w:val="-2"/>
        </w:rPr>
        <w:t>m</w:t>
      </w:r>
      <w:r w:rsidRPr="00BC2899">
        <w:rPr>
          <w:rFonts w:ascii="Times New Roman" w:hAnsi="Times New Roman" w:cs="Times New Roman"/>
          <w:spacing w:val="1"/>
        </w:rPr>
        <w:t>u</w:t>
      </w:r>
      <w:r w:rsidRPr="00BC2899">
        <w:rPr>
          <w:rFonts w:ascii="Times New Roman" w:hAnsi="Times New Roman" w:cs="Times New Roman"/>
        </w:rPr>
        <w:t>st</w:t>
      </w:r>
      <w:r w:rsidRPr="00BC2899">
        <w:rPr>
          <w:rFonts w:ascii="Times New Roman" w:hAnsi="Times New Roman" w:cs="Times New Roman"/>
          <w:spacing w:val="-2"/>
        </w:rPr>
        <w:t xml:space="preserve"> </w:t>
      </w:r>
      <w:r w:rsidRPr="00BC2899">
        <w:rPr>
          <w:rFonts w:ascii="Times New Roman" w:hAnsi="Times New Roman" w:cs="Times New Roman"/>
        </w:rPr>
        <w:t>c</w:t>
      </w:r>
      <w:r w:rsidRPr="00BC2899">
        <w:rPr>
          <w:rFonts w:ascii="Times New Roman" w:hAnsi="Times New Roman" w:cs="Times New Roman"/>
          <w:spacing w:val="2"/>
        </w:rPr>
        <w:t>o</w:t>
      </w:r>
      <w:r w:rsidRPr="00BC2899">
        <w:rPr>
          <w:rFonts w:ascii="Times New Roman" w:hAnsi="Times New Roman" w:cs="Times New Roman"/>
        </w:rPr>
        <w:t>mplete</w:t>
      </w:r>
      <w:r w:rsidRPr="00BC2899">
        <w:rPr>
          <w:rFonts w:ascii="Times New Roman" w:hAnsi="Times New Roman" w:cs="Times New Roman"/>
          <w:spacing w:val="-1"/>
        </w:rPr>
        <w:t xml:space="preserve"> </w:t>
      </w:r>
      <w:r w:rsidRPr="00BC2899">
        <w:rPr>
          <w:rFonts w:ascii="Times New Roman" w:hAnsi="Times New Roman" w:cs="Times New Roman"/>
        </w:rPr>
        <w:t xml:space="preserve">a </w:t>
      </w:r>
      <w:r w:rsidR="005D614F" w:rsidRPr="00BC2899">
        <w:rPr>
          <w:rFonts w:ascii="Times New Roman" w:hAnsi="Times New Roman" w:cs="Times New Roman"/>
        </w:rPr>
        <w:t>case-mix classification assessment to be specified by EOHHS and in accordance with sub-regulatory guidance</w:t>
      </w:r>
      <w:r w:rsidRPr="00BC2899">
        <w:rPr>
          <w:rFonts w:ascii="Times New Roman" w:hAnsi="Times New Roman" w:cs="Times New Roman"/>
        </w:rPr>
        <w:t>.</w:t>
      </w:r>
      <w:r w:rsidRPr="00BC2899">
        <w:rPr>
          <w:rFonts w:ascii="Times New Roman" w:hAnsi="Times New Roman" w:cs="Times New Roman"/>
          <w:spacing w:val="-1"/>
        </w:rPr>
        <w:t xml:space="preserve"> </w:t>
      </w:r>
      <w:r w:rsidRPr="00BC2899">
        <w:rPr>
          <w:rFonts w:ascii="Times New Roman" w:hAnsi="Times New Roman" w:cs="Times New Roman"/>
        </w:rPr>
        <w:t>Based on</w:t>
      </w:r>
      <w:r w:rsidRPr="00BC2899">
        <w:rPr>
          <w:rFonts w:ascii="Times New Roman" w:hAnsi="Times New Roman" w:cs="Times New Roman"/>
          <w:spacing w:val="-2"/>
        </w:rPr>
        <w:t xml:space="preserve"> </w:t>
      </w:r>
      <w:r w:rsidRPr="00BC2899">
        <w:rPr>
          <w:rFonts w:ascii="Times New Roman" w:hAnsi="Times New Roman" w:cs="Times New Roman"/>
        </w:rPr>
        <w:t>the</w:t>
      </w:r>
      <w:r w:rsidRPr="00BC2899">
        <w:rPr>
          <w:rFonts w:ascii="Times New Roman" w:hAnsi="Times New Roman" w:cs="Times New Roman"/>
          <w:spacing w:val="-2"/>
        </w:rPr>
        <w:t xml:space="preserve"> </w:t>
      </w:r>
      <w:r w:rsidR="005D614F" w:rsidRPr="00BC2899">
        <w:rPr>
          <w:rFonts w:ascii="Times New Roman" w:hAnsi="Times New Roman" w:cs="Times New Roman"/>
        </w:rPr>
        <w:t>assessment</w:t>
      </w:r>
      <w:r w:rsidRPr="00BC2899">
        <w:rPr>
          <w:rFonts w:ascii="Times New Roman" w:hAnsi="Times New Roman" w:cs="Times New Roman"/>
        </w:rPr>
        <w:t>,</w:t>
      </w:r>
      <w:r w:rsidRPr="00BC2899">
        <w:rPr>
          <w:rFonts w:ascii="Times New Roman" w:hAnsi="Times New Roman" w:cs="Times New Roman"/>
          <w:spacing w:val="1"/>
        </w:rPr>
        <w:t xml:space="preserve"> </w:t>
      </w:r>
      <w:r w:rsidRPr="00BC2899">
        <w:rPr>
          <w:rFonts w:ascii="Times New Roman" w:hAnsi="Times New Roman" w:cs="Times New Roman"/>
        </w:rPr>
        <w:t>each</w:t>
      </w:r>
      <w:r w:rsidRPr="00BC2899">
        <w:rPr>
          <w:rFonts w:ascii="Times New Roman" w:hAnsi="Times New Roman" w:cs="Times New Roman"/>
          <w:spacing w:val="-2"/>
        </w:rPr>
        <w:t xml:space="preserve"> m</w:t>
      </w:r>
      <w:r w:rsidRPr="00BC2899">
        <w:rPr>
          <w:rFonts w:ascii="Times New Roman" w:hAnsi="Times New Roman" w:cs="Times New Roman"/>
          <w:spacing w:val="1"/>
        </w:rPr>
        <w:t>e</w:t>
      </w:r>
      <w:r w:rsidRPr="00BC2899">
        <w:rPr>
          <w:rFonts w:ascii="Times New Roman" w:hAnsi="Times New Roman" w:cs="Times New Roman"/>
          <w:spacing w:val="-2"/>
        </w:rPr>
        <w:t>m</w:t>
      </w:r>
      <w:r w:rsidRPr="00BC2899">
        <w:rPr>
          <w:rFonts w:ascii="Times New Roman" w:hAnsi="Times New Roman" w:cs="Times New Roman"/>
          <w:spacing w:val="2"/>
        </w:rPr>
        <w:t>b</w:t>
      </w:r>
      <w:r w:rsidRPr="00BC2899">
        <w:rPr>
          <w:rFonts w:ascii="Times New Roman" w:hAnsi="Times New Roman" w:cs="Times New Roman"/>
        </w:rPr>
        <w:t>er</w:t>
      </w:r>
      <w:r w:rsidRPr="00BC2899">
        <w:rPr>
          <w:rFonts w:ascii="Times New Roman" w:hAnsi="Times New Roman" w:cs="Times New Roman"/>
          <w:spacing w:val="-3"/>
        </w:rPr>
        <w:t xml:space="preserve"> </w:t>
      </w:r>
      <w:r w:rsidRPr="00BC2899">
        <w:rPr>
          <w:rFonts w:ascii="Times New Roman" w:hAnsi="Times New Roman" w:cs="Times New Roman"/>
        </w:rPr>
        <w:t>is</w:t>
      </w:r>
      <w:r w:rsidRPr="00BC2899">
        <w:rPr>
          <w:rFonts w:ascii="Times New Roman" w:hAnsi="Times New Roman" w:cs="Times New Roman"/>
          <w:spacing w:val="-1"/>
        </w:rPr>
        <w:t xml:space="preserve"> </w:t>
      </w:r>
      <w:r w:rsidRPr="00BC2899">
        <w:rPr>
          <w:rFonts w:ascii="Times New Roman" w:hAnsi="Times New Roman" w:cs="Times New Roman"/>
        </w:rPr>
        <w:t>assigned</w:t>
      </w:r>
      <w:r w:rsidRPr="00BC2899">
        <w:rPr>
          <w:rFonts w:ascii="Times New Roman" w:hAnsi="Times New Roman" w:cs="Times New Roman"/>
          <w:spacing w:val="-7"/>
        </w:rPr>
        <w:t xml:space="preserve"> </w:t>
      </w:r>
      <w:r w:rsidRPr="00BC2899">
        <w:rPr>
          <w:rFonts w:ascii="Times New Roman" w:hAnsi="Times New Roman" w:cs="Times New Roman"/>
        </w:rPr>
        <w:t>a</w:t>
      </w:r>
      <w:r w:rsidR="005D614F" w:rsidRPr="00BC2899">
        <w:t xml:space="preserve"> </w:t>
      </w:r>
      <w:r w:rsidR="005D614F" w:rsidRPr="00BC2899">
        <w:rPr>
          <w:rFonts w:ascii="Times New Roman" w:hAnsi="Times New Roman" w:cs="Times New Roman"/>
        </w:rPr>
        <w:t>case-mix classification rating</w:t>
      </w:r>
      <w:r w:rsidRPr="00BC2899">
        <w:rPr>
          <w:rFonts w:ascii="Times New Roman" w:hAnsi="Times New Roman" w:cs="Times New Roman"/>
        </w:rPr>
        <w:t>,</w:t>
      </w:r>
      <w:r w:rsidRPr="00BC2899">
        <w:rPr>
          <w:rFonts w:ascii="Times New Roman" w:hAnsi="Times New Roman" w:cs="Times New Roman"/>
          <w:spacing w:val="-7"/>
        </w:rPr>
        <w:t xml:space="preserve"> </w:t>
      </w:r>
      <w:r w:rsidRPr="00BC2899">
        <w:rPr>
          <w:rFonts w:ascii="Times New Roman" w:hAnsi="Times New Roman" w:cs="Times New Roman"/>
        </w:rPr>
        <w:t>which corresponds</w:t>
      </w:r>
      <w:r w:rsidRPr="00BC2899">
        <w:rPr>
          <w:rFonts w:ascii="Times New Roman" w:hAnsi="Times New Roman" w:cs="Times New Roman"/>
          <w:spacing w:val="-10"/>
        </w:rPr>
        <w:t xml:space="preserve"> </w:t>
      </w:r>
      <w:r w:rsidRPr="00BC2899">
        <w:rPr>
          <w:rFonts w:ascii="Times New Roman" w:hAnsi="Times New Roman" w:cs="Times New Roman"/>
          <w:spacing w:val="-1"/>
        </w:rPr>
        <w:t>t</w:t>
      </w:r>
      <w:r w:rsidRPr="00BC2899">
        <w:rPr>
          <w:rFonts w:ascii="Times New Roman" w:hAnsi="Times New Roman" w:cs="Times New Roman"/>
        </w:rPr>
        <w:t>o a rate</w:t>
      </w:r>
      <w:r w:rsidRPr="00BC2899">
        <w:rPr>
          <w:rFonts w:ascii="Times New Roman" w:hAnsi="Times New Roman" w:cs="Times New Roman"/>
          <w:spacing w:val="-3"/>
        </w:rPr>
        <w:t xml:space="preserve"> </w:t>
      </w:r>
      <w:r w:rsidRPr="00BC2899">
        <w:rPr>
          <w:rFonts w:ascii="Times New Roman" w:hAnsi="Times New Roman" w:cs="Times New Roman"/>
        </w:rPr>
        <w:t>of p</w:t>
      </w:r>
      <w:r w:rsidRPr="00BC2899">
        <w:rPr>
          <w:rFonts w:ascii="Times New Roman" w:hAnsi="Times New Roman" w:cs="Times New Roman"/>
          <w:spacing w:val="-2"/>
        </w:rPr>
        <w:t>a</w:t>
      </w:r>
      <w:r w:rsidRPr="00BC2899">
        <w:rPr>
          <w:rFonts w:ascii="Times New Roman" w:hAnsi="Times New Roman" w:cs="Times New Roman"/>
          <w:spacing w:val="2"/>
        </w:rPr>
        <w:t>y</w:t>
      </w:r>
      <w:r w:rsidRPr="00BC2899">
        <w:rPr>
          <w:rFonts w:ascii="Times New Roman" w:hAnsi="Times New Roman" w:cs="Times New Roman"/>
          <w:spacing w:val="-2"/>
        </w:rPr>
        <w:t>m</w:t>
      </w:r>
      <w:r w:rsidRPr="00BC2899">
        <w:rPr>
          <w:rFonts w:ascii="Times New Roman" w:hAnsi="Times New Roman" w:cs="Times New Roman"/>
        </w:rPr>
        <w:t>ent</w:t>
      </w:r>
      <w:r w:rsidRPr="00BC2899">
        <w:rPr>
          <w:rFonts w:ascii="Times New Roman" w:hAnsi="Times New Roman" w:cs="Times New Roman"/>
          <w:spacing w:val="1"/>
        </w:rPr>
        <w:t xml:space="preserve"> </w:t>
      </w:r>
      <w:r w:rsidRPr="00BC2899">
        <w:rPr>
          <w:rFonts w:ascii="Times New Roman" w:hAnsi="Times New Roman" w:cs="Times New Roman"/>
        </w:rPr>
        <w:t>establish</w:t>
      </w:r>
      <w:r w:rsidRPr="00BC2899">
        <w:rPr>
          <w:rFonts w:ascii="Times New Roman" w:hAnsi="Times New Roman" w:cs="Times New Roman"/>
          <w:spacing w:val="-1"/>
        </w:rPr>
        <w:t>e</w:t>
      </w:r>
      <w:r w:rsidRPr="00BC2899">
        <w:rPr>
          <w:rFonts w:ascii="Times New Roman" w:hAnsi="Times New Roman" w:cs="Times New Roman"/>
        </w:rPr>
        <w:t>d</w:t>
      </w:r>
      <w:r w:rsidRPr="00BC2899">
        <w:rPr>
          <w:rFonts w:ascii="Times New Roman" w:hAnsi="Times New Roman" w:cs="Times New Roman"/>
          <w:spacing w:val="-7"/>
        </w:rPr>
        <w:t xml:space="preserve"> </w:t>
      </w:r>
      <w:r w:rsidRPr="00BC2899">
        <w:rPr>
          <w:rFonts w:ascii="Times New Roman" w:hAnsi="Times New Roman" w:cs="Times New Roman"/>
        </w:rPr>
        <w:t>by</w:t>
      </w:r>
      <w:r w:rsidRPr="00BC2899">
        <w:rPr>
          <w:rFonts w:ascii="Times New Roman" w:hAnsi="Times New Roman" w:cs="Times New Roman"/>
          <w:spacing w:val="-2"/>
        </w:rPr>
        <w:t xml:space="preserve"> </w:t>
      </w:r>
      <w:r w:rsidR="005D614F" w:rsidRPr="00BC2899">
        <w:rPr>
          <w:rFonts w:ascii="Times New Roman" w:hAnsi="Times New Roman" w:cs="Times New Roman"/>
        </w:rPr>
        <w:t>MassHealth</w:t>
      </w:r>
      <w:r w:rsidRPr="00BC2899">
        <w:rPr>
          <w:rFonts w:ascii="Times New Roman" w:hAnsi="Times New Roman" w:cs="Times New Roman"/>
        </w:rPr>
        <w:t>.</w:t>
      </w:r>
    </w:p>
    <w:p w14:paraId="2AF2B20A" w14:textId="77777777" w:rsidR="0088304D" w:rsidRPr="00BC2899" w:rsidRDefault="0088304D" w:rsidP="00BC1AB8">
      <w:pPr>
        <w:widowControl w:val="0"/>
        <w:autoSpaceDE w:val="0"/>
        <w:autoSpaceDN w:val="0"/>
        <w:adjustRightInd w:val="0"/>
        <w:spacing w:before="12" w:after="0" w:line="240" w:lineRule="exact"/>
        <w:rPr>
          <w:rFonts w:ascii="Times New Roman" w:hAnsi="Times New Roman" w:cs="Times New Roman"/>
          <w:sz w:val="24"/>
          <w:szCs w:val="24"/>
        </w:rPr>
      </w:pPr>
    </w:p>
    <w:p w14:paraId="3BA4FD07" w14:textId="469702A1" w:rsidR="005D614F" w:rsidRPr="00BC2899" w:rsidRDefault="0088304D" w:rsidP="00BC1AB8">
      <w:pPr>
        <w:widowControl w:val="0"/>
        <w:autoSpaceDE w:val="0"/>
        <w:autoSpaceDN w:val="0"/>
        <w:adjustRightInd w:val="0"/>
        <w:spacing w:after="0" w:line="240" w:lineRule="auto"/>
        <w:ind w:left="720" w:right="176"/>
        <w:rPr>
          <w:rFonts w:ascii="Times New Roman" w:hAnsi="Times New Roman" w:cs="Times New Roman"/>
          <w:spacing w:val="42"/>
        </w:rPr>
      </w:pPr>
      <w:r w:rsidRPr="00BC2899">
        <w:rPr>
          <w:rFonts w:ascii="Times New Roman" w:hAnsi="Times New Roman" w:cs="Times New Roman"/>
        </w:rPr>
        <w:t>(</w:t>
      </w:r>
      <w:r w:rsidR="005D614F" w:rsidRPr="00BC2899">
        <w:rPr>
          <w:rFonts w:ascii="Times New Roman" w:hAnsi="Times New Roman" w:cs="Times New Roman"/>
        </w:rPr>
        <w:t>C</w:t>
      </w:r>
      <w:r w:rsidRPr="00BC2899">
        <w:rPr>
          <w:rFonts w:ascii="Times New Roman" w:hAnsi="Times New Roman" w:cs="Times New Roman"/>
        </w:rPr>
        <w:t>)</w:t>
      </w:r>
      <w:r w:rsidR="00BC2899">
        <w:rPr>
          <w:rFonts w:ascii="Times New Roman" w:hAnsi="Times New Roman" w:cs="Times New Roman"/>
        </w:rPr>
        <w:t xml:space="preserve"> </w:t>
      </w:r>
      <w:r w:rsidRPr="00BC2899">
        <w:rPr>
          <w:rFonts w:ascii="Times New Roman" w:hAnsi="Times New Roman" w:cs="Times New Roman"/>
          <w:spacing w:val="43"/>
        </w:rPr>
        <w:t xml:space="preserve"> </w:t>
      </w:r>
      <w:r w:rsidR="005D614F" w:rsidRPr="00BC2899">
        <w:rPr>
          <w:rFonts w:ascii="Times New Roman" w:hAnsi="Times New Roman" w:cs="Times New Roman"/>
        </w:rPr>
        <w:t xml:space="preserve">MassHealth or its designee </w:t>
      </w:r>
      <w:r w:rsidRPr="00BC2899">
        <w:rPr>
          <w:rFonts w:ascii="Times New Roman" w:hAnsi="Times New Roman" w:cs="Times New Roman"/>
        </w:rPr>
        <w:t>may periodically audit medical records to ensure that the</w:t>
      </w:r>
      <w:r w:rsidR="005D614F" w:rsidRPr="00BC2899">
        <w:rPr>
          <w:rFonts w:ascii="Times New Roman" w:hAnsi="Times New Roman" w:cs="Times New Roman"/>
        </w:rPr>
        <w:t xml:space="preserve"> nursing facility’s documentation supports the </w:t>
      </w:r>
      <w:r w:rsidR="005D614F" w:rsidRPr="00BC2899">
        <w:rPr>
          <w:rFonts w:ascii="Times New Roman" w:hAnsi="Times New Roman" w:cs="Times New Roman"/>
          <w:i/>
          <w:iCs/>
        </w:rPr>
        <w:t>per diem</w:t>
      </w:r>
      <w:r w:rsidR="005D614F" w:rsidRPr="00BC2899">
        <w:rPr>
          <w:rFonts w:ascii="Times New Roman" w:hAnsi="Times New Roman" w:cs="Times New Roman"/>
        </w:rPr>
        <w:t xml:space="preserve"> case</w:t>
      </w:r>
      <w:r w:rsidR="00277892" w:rsidRPr="00BC2899">
        <w:rPr>
          <w:rFonts w:ascii="Times New Roman" w:hAnsi="Times New Roman" w:cs="Times New Roman"/>
        </w:rPr>
        <w:t>-</w:t>
      </w:r>
      <w:r w:rsidR="005D614F" w:rsidRPr="00BC2899">
        <w:rPr>
          <w:rFonts w:ascii="Times New Roman" w:hAnsi="Times New Roman" w:cs="Times New Roman"/>
        </w:rPr>
        <w:t>mix classification rating</w:t>
      </w:r>
      <w:r w:rsidR="00277892" w:rsidRPr="00BC2899">
        <w:rPr>
          <w:rFonts w:ascii="Times New Roman" w:hAnsi="Times New Roman" w:cs="Times New Roman"/>
        </w:rPr>
        <w:t>.</w:t>
      </w:r>
      <w:r w:rsidR="005D614F" w:rsidRPr="00BC2899">
        <w:rPr>
          <w:rFonts w:ascii="Times New Roman" w:hAnsi="Times New Roman" w:cs="Times New Roman"/>
        </w:rPr>
        <w:t xml:space="preserve"> MassHealth or its designee must be permitted access to the facility’s records and the facility’s premises for an audit pursuant to </w:t>
      </w:r>
      <w:r w:rsidR="00277892" w:rsidRPr="00BC2899">
        <w:rPr>
          <w:rFonts w:ascii="Times New Roman" w:hAnsi="Times New Roman" w:cs="Times New Roman"/>
        </w:rPr>
        <w:t>130 CMR 456.420(C).</w:t>
      </w:r>
    </w:p>
    <w:p w14:paraId="438BD5C0" w14:textId="77777777" w:rsidR="005D614F" w:rsidRPr="00BC2899" w:rsidRDefault="005D614F" w:rsidP="00BC1AB8">
      <w:pPr>
        <w:widowControl w:val="0"/>
        <w:autoSpaceDE w:val="0"/>
        <w:autoSpaceDN w:val="0"/>
        <w:adjustRightInd w:val="0"/>
        <w:spacing w:after="0" w:line="240" w:lineRule="auto"/>
        <w:ind w:right="176"/>
        <w:rPr>
          <w:rFonts w:ascii="Times New Roman" w:hAnsi="Times New Roman" w:cs="Times New Roman"/>
          <w:spacing w:val="42"/>
        </w:rPr>
      </w:pPr>
    </w:p>
    <w:p w14:paraId="66940947" w14:textId="77777777" w:rsidR="0088304D" w:rsidRPr="00BC2899" w:rsidRDefault="005D614F" w:rsidP="00BC1AB8">
      <w:pPr>
        <w:widowControl w:val="0"/>
        <w:autoSpaceDE w:val="0"/>
        <w:autoSpaceDN w:val="0"/>
        <w:adjustRightInd w:val="0"/>
        <w:spacing w:after="0" w:line="240" w:lineRule="auto"/>
        <w:ind w:left="720" w:right="176"/>
        <w:rPr>
          <w:rFonts w:ascii="Times New Roman" w:hAnsi="Times New Roman" w:cs="Times New Roman"/>
        </w:rPr>
      </w:pPr>
      <w:r w:rsidRPr="00BC2899">
        <w:rPr>
          <w:rFonts w:ascii="Times New Roman" w:hAnsi="Times New Roman" w:cs="Times New Roman"/>
        </w:rPr>
        <w:t xml:space="preserve">(D)  </w:t>
      </w:r>
      <w:r w:rsidR="0088304D" w:rsidRPr="00BC2899">
        <w:rPr>
          <w:rFonts w:ascii="Times New Roman" w:hAnsi="Times New Roman" w:cs="Times New Roman"/>
        </w:rPr>
        <w:t>As</w:t>
      </w:r>
      <w:r w:rsidR="0088304D" w:rsidRPr="00BC2899">
        <w:rPr>
          <w:rFonts w:ascii="Times New Roman" w:hAnsi="Times New Roman" w:cs="Times New Roman"/>
          <w:spacing w:val="-2"/>
        </w:rPr>
        <w:t xml:space="preserve"> </w:t>
      </w:r>
      <w:r w:rsidR="0088304D" w:rsidRPr="00BC2899">
        <w:rPr>
          <w:rFonts w:ascii="Times New Roman" w:hAnsi="Times New Roman" w:cs="Times New Roman"/>
        </w:rPr>
        <w:t>part</w:t>
      </w:r>
      <w:r w:rsidR="0088304D" w:rsidRPr="00BC2899">
        <w:rPr>
          <w:rFonts w:ascii="Times New Roman" w:hAnsi="Times New Roman" w:cs="Times New Roman"/>
          <w:spacing w:val="-3"/>
        </w:rPr>
        <w:t xml:space="preserve"> </w:t>
      </w:r>
      <w:r w:rsidR="0088304D" w:rsidRPr="00BC2899">
        <w:rPr>
          <w:rFonts w:ascii="Times New Roman" w:hAnsi="Times New Roman" w:cs="Times New Roman"/>
        </w:rPr>
        <w:t>of</w:t>
      </w:r>
      <w:r w:rsidR="0088304D" w:rsidRPr="00BC2899">
        <w:rPr>
          <w:rFonts w:ascii="Times New Roman" w:hAnsi="Times New Roman" w:cs="Times New Roman"/>
          <w:spacing w:val="-2"/>
        </w:rPr>
        <w:t xml:space="preserve"> </w:t>
      </w:r>
      <w:r w:rsidR="0088304D" w:rsidRPr="00BC2899">
        <w:rPr>
          <w:rFonts w:ascii="Times New Roman" w:hAnsi="Times New Roman" w:cs="Times New Roman"/>
        </w:rPr>
        <w:t>the</w:t>
      </w:r>
      <w:r w:rsidR="0088304D" w:rsidRPr="00BC2899">
        <w:rPr>
          <w:rFonts w:ascii="Times New Roman" w:hAnsi="Times New Roman" w:cs="Times New Roman"/>
          <w:spacing w:val="-2"/>
        </w:rPr>
        <w:t xml:space="preserve"> </w:t>
      </w:r>
      <w:r w:rsidR="0088304D" w:rsidRPr="00BC2899">
        <w:rPr>
          <w:rFonts w:ascii="Times New Roman" w:hAnsi="Times New Roman" w:cs="Times New Roman"/>
        </w:rPr>
        <w:t>review</w:t>
      </w:r>
      <w:r w:rsidRPr="00BC2899">
        <w:t xml:space="preserve"> </w:t>
      </w:r>
      <w:r w:rsidRPr="00BC2899">
        <w:rPr>
          <w:rFonts w:ascii="Times New Roman" w:hAnsi="Times New Roman" w:cs="Times New Roman"/>
        </w:rPr>
        <w:t xml:space="preserve">under </w:t>
      </w:r>
      <w:r w:rsidR="00277892" w:rsidRPr="00BC2899">
        <w:rPr>
          <w:rFonts w:ascii="Times New Roman" w:hAnsi="Times New Roman" w:cs="Times New Roman"/>
        </w:rPr>
        <w:t>130 CMR</w:t>
      </w:r>
      <w:r w:rsidRPr="00BC2899">
        <w:rPr>
          <w:rFonts w:ascii="Times New Roman" w:hAnsi="Times New Roman" w:cs="Times New Roman"/>
        </w:rPr>
        <w:t xml:space="preserve"> 456.420(C), if it is determined that the case-mix classification rating is not supported, MassHealth or its designee</w:t>
      </w:r>
      <w:r w:rsidR="0088304D" w:rsidRPr="00BC2899">
        <w:rPr>
          <w:rFonts w:ascii="Times New Roman" w:hAnsi="Times New Roman" w:cs="Times New Roman"/>
          <w:spacing w:val="-7"/>
        </w:rPr>
        <w:t xml:space="preserve"> </w:t>
      </w:r>
      <w:r w:rsidR="0088304D" w:rsidRPr="00BC2899">
        <w:rPr>
          <w:rFonts w:ascii="Times New Roman" w:hAnsi="Times New Roman" w:cs="Times New Roman"/>
        </w:rPr>
        <w:t>will</w:t>
      </w:r>
      <w:r w:rsidR="0088304D" w:rsidRPr="00BC2899">
        <w:rPr>
          <w:rFonts w:ascii="Times New Roman" w:hAnsi="Times New Roman" w:cs="Times New Roman"/>
          <w:spacing w:val="-3"/>
        </w:rPr>
        <w:t xml:space="preserve"> </w:t>
      </w:r>
      <w:r w:rsidR="0088304D" w:rsidRPr="00BC2899">
        <w:rPr>
          <w:rFonts w:ascii="Times New Roman" w:hAnsi="Times New Roman" w:cs="Times New Roman"/>
        </w:rPr>
        <w:t>notify</w:t>
      </w:r>
      <w:r w:rsidR="0088304D" w:rsidRPr="00BC2899">
        <w:rPr>
          <w:rFonts w:ascii="Times New Roman" w:hAnsi="Times New Roman" w:cs="Times New Roman"/>
          <w:spacing w:val="-5"/>
        </w:rPr>
        <w:t xml:space="preserve"> </w:t>
      </w:r>
      <w:r w:rsidR="0088304D" w:rsidRPr="00BC2899">
        <w:rPr>
          <w:rFonts w:ascii="Times New Roman" w:hAnsi="Times New Roman" w:cs="Times New Roman"/>
        </w:rPr>
        <w:t>the nursing</w:t>
      </w:r>
      <w:r w:rsidR="0088304D" w:rsidRPr="00BC2899">
        <w:rPr>
          <w:rFonts w:ascii="Times New Roman" w:hAnsi="Times New Roman" w:cs="Times New Roman"/>
          <w:spacing w:val="-6"/>
        </w:rPr>
        <w:t xml:space="preserve"> </w:t>
      </w:r>
      <w:r w:rsidR="0088304D" w:rsidRPr="00BC2899">
        <w:rPr>
          <w:rFonts w:ascii="Times New Roman" w:hAnsi="Times New Roman" w:cs="Times New Roman"/>
        </w:rPr>
        <w:t>f</w:t>
      </w:r>
      <w:r w:rsidR="0088304D" w:rsidRPr="00BC2899">
        <w:rPr>
          <w:rFonts w:ascii="Times New Roman" w:hAnsi="Times New Roman" w:cs="Times New Roman"/>
          <w:spacing w:val="-2"/>
        </w:rPr>
        <w:t>a</w:t>
      </w:r>
      <w:r w:rsidR="0088304D" w:rsidRPr="00BC2899">
        <w:rPr>
          <w:rFonts w:ascii="Times New Roman" w:hAnsi="Times New Roman" w:cs="Times New Roman"/>
        </w:rPr>
        <w:t>cility of</w:t>
      </w:r>
      <w:r w:rsidR="0088304D" w:rsidRPr="00BC2899">
        <w:rPr>
          <w:rFonts w:ascii="Times New Roman" w:hAnsi="Times New Roman" w:cs="Times New Roman"/>
          <w:spacing w:val="-2"/>
        </w:rPr>
        <w:t xml:space="preserve"> </w:t>
      </w:r>
      <w:r w:rsidR="0088304D" w:rsidRPr="00BC2899">
        <w:rPr>
          <w:rFonts w:ascii="Times New Roman" w:hAnsi="Times New Roman" w:cs="Times New Roman"/>
        </w:rPr>
        <w:t>any</w:t>
      </w:r>
      <w:r w:rsidR="0088304D" w:rsidRPr="00BC2899">
        <w:rPr>
          <w:rFonts w:ascii="Times New Roman" w:hAnsi="Times New Roman" w:cs="Times New Roman"/>
          <w:spacing w:val="2"/>
        </w:rPr>
        <w:t xml:space="preserve"> </w:t>
      </w:r>
      <w:r w:rsidRPr="00BC2899">
        <w:rPr>
          <w:rFonts w:ascii="Times New Roman" w:hAnsi="Times New Roman" w:cs="Times New Roman"/>
          <w:spacing w:val="-2"/>
        </w:rPr>
        <w:t>re-classification</w:t>
      </w:r>
      <w:r w:rsidRPr="00BC2899">
        <w:rPr>
          <w:rFonts w:ascii="Times New Roman" w:hAnsi="Times New Roman" w:cs="Times New Roman"/>
          <w:spacing w:val="-5"/>
        </w:rPr>
        <w:t xml:space="preserve"> </w:t>
      </w:r>
      <w:r w:rsidR="0088304D" w:rsidRPr="00BC2899">
        <w:rPr>
          <w:rFonts w:ascii="Times New Roman" w:hAnsi="Times New Roman" w:cs="Times New Roman"/>
        </w:rPr>
        <w:t>by</w:t>
      </w:r>
      <w:r w:rsidR="0088304D" w:rsidRPr="00BC2899">
        <w:rPr>
          <w:rFonts w:ascii="Times New Roman" w:hAnsi="Times New Roman" w:cs="Times New Roman"/>
          <w:spacing w:val="-3"/>
        </w:rPr>
        <w:t xml:space="preserve"> </w:t>
      </w:r>
      <w:r w:rsidRPr="00BC2899">
        <w:rPr>
          <w:rFonts w:ascii="Times New Roman" w:hAnsi="Times New Roman" w:cs="Times New Roman"/>
        </w:rPr>
        <w:t>MassHealth</w:t>
      </w:r>
      <w:r w:rsidR="0088304D" w:rsidRPr="00BC2899">
        <w:rPr>
          <w:rFonts w:ascii="Times New Roman" w:hAnsi="Times New Roman" w:cs="Times New Roman"/>
          <w:spacing w:val="-8"/>
        </w:rPr>
        <w:t xml:space="preserve"> </w:t>
      </w:r>
      <w:r w:rsidR="0088304D" w:rsidRPr="00BC2899">
        <w:rPr>
          <w:rFonts w:ascii="Times New Roman" w:hAnsi="Times New Roman" w:cs="Times New Roman"/>
        </w:rPr>
        <w:t>through</w:t>
      </w:r>
      <w:r w:rsidR="0088304D" w:rsidRPr="00BC2899">
        <w:rPr>
          <w:rFonts w:ascii="Times New Roman" w:hAnsi="Times New Roman" w:cs="Times New Roman"/>
          <w:spacing w:val="-6"/>
        </w:rPr>
        <w:t xml:space="preserve"> </w:t>
      </w:r>
      <w:r w:rsidR="0088304D" w:rsidRPr="00BC2899">
        <w:rPr>
          <w:rFonts w:ascii="Times New Roman" w:hAnsi="Times New Roman" w:cs="Times New Roman"/>
        </w:rPr>
        <w:t>the</w:t>
      </w:r>
      <w:r w:rsidR="0088304D" w:rsidRPr="00BC2899">
        <w:rPr>
          <w:rFonts w:ascii="Times New Roman" w:hAnsi="Times New Roman" w:cs="Times New Roman"/>
          <w:spacing w:val="-3"/>
        </w:rPr>
        <w:t xml:space="preserve"> </w:t>
      </w:r>
      <w:r w:rsidR="0088304D" w:rsidRPr="00BC2899">
        <w:rPr>
          <w:rFonts w:ascii="Times New Roman" w:hAnsi="Times New Roman" w:cs="Times New Roman"/>
        </w:rPr>
        <w:t>issuance</w:t>
      </w:r>
      <w:r w:rsidR="0088304D" w:rsidRPr="00BC2899">
        <w:rPr>
          <w:rFonts w:ascii="Times New Roman" w:hAnsi="Times New Roman" w:cs="Times New Roman"/>
          <w:spacing w:val="-7"/>
        </w:rPr>
        <w:t xml:space="preserve"> </w:t>
      </w:r>
      <w:r w:rsidR="0088304D" w:rsidRPr="00BC2899">
        <w:rPr>
          <w:rFonts w:ascii="Times New Roman" w:hAnsi="Times New Roman" w:cs="Times New Roman"/>
        </w:rPr>
        <w:t>of</w:t>
      </w:r>
      <w:r w:rsidR="0088304D" w:rsidRPr="00BC2899">
        <w:rPr>
          <w:rFonts w:ascii="Times New Roman" w:hAnsi="Times New Roman" w:cs="Times New Roman"/>
          <w:spacing w:val="-2"/>
        </w:rPr>
        <w:t xml:space="preserve"> </w:t>
      </w:r>
      <w:r w:rsidR="0088304D" w:rsidRPr="00BC2899">
        <w:rPr>
          <w:rFonts w:ascii="Times New Roman" w:hAnsi="Times New Roman" w:cs="Times New Roman"/>
        </w:rPr>
        <w:t>audit find</w:t>
      </w:r>
      <w:r w:rsidR="0088304D" w:rsidRPr="00BC2899">
        <w:rPr>
          <w:rFonts w:ascii="Times New Roman" w:hAnsi="Times New Roman" w:cs="Times New Roman"/>
          <w:spacing w:val="-1"/>
        </w:rPr>
        <w:t>i</w:t>
      </w:r>
      <w:r w:rsidR="0088304D" w:rsidRPr="00BC2899">
        <w:rPr>
          <w:rFonts w:ascii="Times New Roman" w:hAnsi="Times New Roman" w:cs="Times New Roman"/>
        </w:rPr>
        <w:t>ng</w:t>
      </w:r>
      <w:r w:rsidR="0088304D" w:rsidRPr="00BC2899">
        <w:rPr>
          <w:rFonts w:ascii="Times New Roman" w:hAnsi="Times New Roman" w:cs="Times New Roman"/>
          <w:spacing w:val="-1"/>
        </w:rPr>
        <w:t>s</w:t>
      </w:r>
      <w:r w:rsidR="0088304D" w:rsidRPr="00BC2899">
        <w:rPr>
          <w:rFonts w:ascii="Times New Roman" w:hAnsi="Times New Roman" w:cs="Times New Roman"/>
        </w:rPr>
        <w:t>.</w:t>
      </w:r>
      <w:r w:rsidR="0088304D" w:rsidRPr="00BC2899">
        <w:rPr>
          <w:rFonts w:ascii="Times New Roman" w:hAnsi="Times New Roman" w:cs="Times New Roman"/>
          <w:spacing w:val="47"/>
        </w:rPr>
        <w:t xml:space="preserve"> </w:t>
      </w:r>
      <w:r w:rsidR="0088304D" w:rsidRPr="00BC2899">
        <w:rPr>
          <w:rFonts w:ascii="Times New Roman" w:hAnsi="Times New Roman" w:cs="Times New Roman"/>
        </w:rPr>
        <w:t>If</w:t>
      </w:r>
      <w:r w:rsidR="0088304D" w:rsidRPr="00BC2899">
        <w:rPr>
          <w:rFonts w:ascii="Times New Roman" w:hAnsi="Times New Roman" w:cs="Times New Roman"/>
          <w:spacing w:val="-1"/>
        </w:rPr>
        <w:t xml:space="preserve"> </w:t>
      </w:r>
      <w:r w:rsidRPr="00BC2899">
        <w:rPr>
          <w:rFonts w:ascii="Times New Roman" w:hAnsi="Times New Roman" w:cs="Times New Roman"/>
        </w:rPr>
        <w:t>MassHealth’s</w:t>
      </w:r>
      <w:r w:rsidRPr="00BC2899">
        <w:rPr>
          <w:rFonts w:ascii="Times New Roman" w:hAnsi="Times New Roman" w:cs="Times New Roman"/>
          <w:spacing w:val="-4"/>
        </w:rPr>
        <w:t xml:space="preserve"> </w:t>
      </w:r>
      <w:r w:rsidRPr="00BC2899">
        <w:rPr>
          <w:rFonts w:ascii="Times New Roman" w:hAnsi="Times New Roman" w:cs="Times New Roman"/>
        </w:rPr>
        <w:t xml:space="preserve">case-mix classification rating </w:t>
      </w:r>
      <w:r w:rsidR="0088304D" w:rsidRPr="00BC2899">
        <w:rPr>
          <w:rFonts w:ascii="Times New Roman" w:hAnsi="Times New Roman" w:cs="Times New Roman"/>
        </w:rPr>
        <w:t>d</w:t>
      </w:r>
      <w:r w:rsidR="0088304D" w:rsidRPr="00BC2899">
        <w:rPr>
          <w:rFonts w:ascii="Times New Roman" w:hAnsi="Times New Roman" w:cs="Times New Roman"/>
          <w:spacing w:val="-1"/>
        </w:rPr>
        <w:t>i</w:t>
      </w:r>
      <w:r w:rsidR="0088304D" w:rsidRPr="00BC2899">
        <w:rPr>
          <w:rFonts w:ascii="Times New Roman" w:hAnsi="Times New Roman" w:cs="Times New Roman"/>
        </w:rPr>
        <w:t>ffers</w:t>
      </w:r>
      <w:r w:rsidR="0088304D" w:rsidRPr="00BC2899">
        <w:rPr>
          <w:rFonts w:ascii="Times New Roman" w:hAnsi="Times New Roman" w:cs="Times New Roman"/>
          <w:spacing w:val="-1"/>
        </w:rPr>
        <w:t xml:space="preserve"> </w:t>
      </w:r>
      <w:r w:rsidR="0088304D" w:rsidRPr="00BC2899">
        <w:rPr>
          <w:rFonts w:ascii="Times New Roman" w:hAnsi="Times New Roman" w:cs="Times New Roman"/>
        </w:rPr>
        <w:t>fr</w:t>
      </w:r>
      <w:r w:rsidR="0088304D" w:rsidRPr="00BC2899">
        <w:rPr>
          <w:rFonts w:ascii="Times New Roman" w:hAnsi="Times New Roman" w:cs="Times New Roman"/>
          <w:spacing w:val="2"/>
        </w:rPr>
        <w:t>o</w:t>
      </w:r>
      <w:r w:rsidR="0088304D" w:rsidRPr="00BC2899">
        <w:rPr>
          <w:rFonts w:ascii="Times New Roman" w:hAnsi="Times New Roman" w:cs="Times New Roman"/>
        </w:rPr>
        <w:t>m</w:t>
      </w:r>
      <w:r w:rsidR="0088304D" w:rsidRPr="00BC2899">
        <w:rPr>
          <w:rFonts w:ascii="Times New Roman" w:hAnsi="Times New Roman" w:cs="Times New Roman"/>
          <w:spacing w:val="-2"/>
        </w:rPr>
        <w:t xml:space="preserve"> </w:t>
      </w:r>
      <w:r w:rsidR="0088304D" w:rsidRPr="00BC2899">
        <w:rPr>
          <w:rFonts w:ascii="Times New Roman" w:hAnsi="Times New Roman" w:cs="Times New Roman"/>
        </w:rPr>
        <w:t>that</w:t>
      </w:r>
      <w:r w:rsidR="0088304D" w:rsidRPr="00BC2899">
        <w:rPr>
          <w:rFonts w:ascii="Times New Roman" w:hAnsi="Times New Roman" w:cs="Times New Roman"/>
          <w:spacing w:val="-3"/>
        </w:rPr>
        <w:t xml:space="preserve"> </w:t>
      </w:r>
      <w:r w:rsidR="0088304D" w:rsidRPr="00BC2899">
        <w:rPr>
          <w:rFonts w:ascii="Times New Roman" w:hAnsi="Times New Roman" w:cs="Times New Roman"/>
        </w:rPr>
        <w:t>of</w:t>
      </w:r>
      <w:r w:rsidR="0088304D" w:rsidRPr="00BC2899">
        <w:rPr>
          <w:rFonts w:ascii="Times New Roman" w:hAnsi="Times New Roman" w:cs="Times New Roman"/>
          <w:spacing w:val="-2"/>
        </w:rPr>
        <w:t xml:space="preserve"> </w:t>
      </w:r>
      <w:r w:rsidR="0088304D" w:rsidRPr="00BC2899">
        <w:rPr>
          <w:rFonts w:ascii="Times New Roman" w:hAnsi="Times New Roman" w:cs="Times New Roman"/>
        </w:rPr>
        <w:t>the</w:t>
      </w:r>
      <w:r w:rsidR="0088304D" w:rsidRPr="00BC2899">
        <w:rPr>
          <w:rFonts w:ascii="Times New Roman" w:hAnsi="Times New Roman" w:cs="Times New Roman"/>
          <w:spacing w:val="-2"/>
        </w:rPr>
        <w:t xml:space="preserve"> </w:t>
      </w:r>
      <w:r w:rsidR="0088304D" w:rsidRPr="00BC2899">
        <w:rPr>
          <w:rFonts w:ascii="Times New Roman" w:hAnsi="Times New Roman" w:cs="Times New Roman"/>
        </w:rPr>
        <w:t>nursing</w:t>
      </w:r>
      <w:r w:rsidR="0088304D" w:rsidRPr="00BC2899">
        <w:rPr>
          <w:rFonts w:ascii="Times New Roman" w:hAnsi="Times New Roman" w:cs="Times New Roman"/>
          <w:spacing w:val="-6"/>
        </w:rPr>
        <w:t xml:space="preserve"> </w:t>
      </w:r>
      <w:r w:rsidR="0088304D" w:rsidRPr="00BC2899">
        <w:rPr>
          <w:rFonts w:ascii="Times New Roman" w:hAnsi="Times New Roman" w:cs="Times New Roman"/>
        </w:rPr>
        <w:t>facilit</w:t>
      </w:r>
      <w:r w:rsidR="0088304D" w:rsidRPr="00BC2899">
        <w:rPr>
          <w:rFonts w:ascii="Times New Roman" w:hAnsi="Times New Roman" w:cs="Times New Roman"/>
          <w:spacing w:val="2"/>
        </w:rPr>
        <w:t>y</w:t>
      </w:r>
      <w:r w:rsidR="0088304D" w:rsidRPr="00BC2899">
        <w:rPr>
          <w:rFonts w:ascii="Times New Roman" w:hAnsi="Times New Roman" w:cs="Times New Roman"/>
        </w:rPr>
        <w:t>,</w:t>
      </w:r>
      <w:r w:rsidR="0088304D" w:rsidRPr="00BC2899">
        <w:rPr>
          <w:rFonts w:ascii="Times New Roman" w:hAnsi="Times New Roman" w:cs="Times New Roman"/>
          <w:spacing w:val="-5"/>
        </w:rPr>
        <w:t xml:space="preserve"> </w:t>
      </w:r>
      <w:r w:rsidRPr="00BC2899">
        <w:rPr>
          <w:rFonts w:ascii="Times New Roman" w:hAnsi="Times New Roman" w:cs="Times New Roman"/>
        </w:rPr>
        <w:t xml:space="preserve">MassHealth’s case-mix classification rating </w:t>
      </w:r>
      <w:r w:rsidR="0088304D" w:rsidRPr="00BC2899">
        <w:rPr>
          <w:rFonts w:ascii="Times New Roman" w:hAnsi="Times New Roman" w:cs="Times New Roman"/>
        </w:rPr>
        <w:t>will</w:t>
      </w:r>
      <w:r w:rsidR="0088304D" w:rsidRPr="00BC2899">
        <w:rPr>
          <w:rFonts w:ascii="Times New Roman" w:hAnsi="Times New Roman" w:cs="Times New Roman"/>
          <w:spacing w:val="-3"/>
        </w:rPr>
        <w:t xml:space="preserve"> </w:t>
      </w:r>
      <w:r w:rsidR="0088304D" w:rsidRPr="00BC2899">
        <w:rPr>
          <w:rFonts w:ascii="Times New Roman" w:hAnsi="Times New Roman" w:cs="Times New Roman"/>
        </w:rPr>
        <w:t>supersede</w:t>
      </w:r>
      <w:r w:rsidR="0088304D" w:rsidRPr="00BC2899">
        <w:rPr>
          <w:rFonts w:ascii="Times New Roman" w:hAnsi="Times New Roman" w:cs="Times New Roman"/>
          <w:spacing w:val="-8"/>
        </w:rPr>
        <w:t xml:space="preserve"> </w:t>
      </w:r>
      <w:r w:rsidR="0088304D" w:rsidRPr="00BC2899">
        <w:rPr>
          <w:rFonts w:ascii="Times New Roman" w:hAnsi="Times New Roman" w:cs="Times New Roman"/>
        </w:rPr>
        <w:t>the</w:t>
      </w:r>
      <w:r w:rsidR="0088304D" w:rsidRPr="00BC2899">
        <w:rPr>
          <w:rFonts w:ascii="Times New Roman" w:hAnsi="Times New Roman" w:cs="Times New Roman"/>
          <w:spacing w:val="-2"/>
        </w:rPr>
        <w:t xml:space="preserve"> </w:t>
      </w:r>
      <w:r w:rsidR="0088304D" w:rsidRPr="00BC2899">
        <w:rPr>
          <w:rFonts w:ascii="Times New Roman" w:hAnsi="Times New Roman" w:cs="Times New Roman"/>
        </w:rPr>
        <w:t>facilit</w:t>
      </w:r>
      <w:r w:rsidR="0088304D" w:rsidRPr="00BC2899">
        <w:rPr>
          <w:rFonts w:ascii="Times New Roman" w:hAnsi="Times New Roman" w:cs="Times New Roman"/>
          <w:spacing w:val="2"/>
        </w:rPr>
        <w:t>y</w:t>
      </w:r>
      <w:r w:rsidR="00DC57D5">
        <w:rPr>
          <w:rFonts w:ascii="Times New Roman" w:hAnsi="Times New Roman" w:cs="Times New Roman"/>
          <w:spacing w:val="-1"/>
        </w:rPr>
        <w:t>’</w:t>
      </w:r>
      <w:r w:rsidR="0088304D" w:rsidRPr="00BC2899">
        <w:rPr>
          <w:rFonts w:ascii="Times New Roman" w:hAnsi="Times New Roman" w:cs="Times New Roman"/>
        </w:rPr>
        <w:t>s</w:t>
      </w:r>
      <w:r w:rsidR="0088304D" w:rsidRPr="00BC2899">
        <w:rPr>
          <w:rFonts w:ascii="Times New Roman" w:hAnsi="Times New Roman" w:cs="Times New Roman"/>
          <w:spacing w:val="-5"/>
        </w:rPr>
        <w:t xml:space="preserve"> </w:t>
      </w:r>
      <w:r w:rsidR="0088304D" w:rsidRPr="00BC2899">
        <w:rPr>
          <w:rFonts w:ascii="Times New Roman" w:hAnsi="Times New Roman" w:cs="Times New Roman"/>
        </w:rPr>
        <w:t>and</w:t>
      </w:r>
      <w:r w:rsidR="0088304D" w:rsidRPr="00BC2899">
        <w:rPr>
          <w:rFonts w:ascii="Times New Roman" w:hAnsi="Times New Roman" w:cs="Times New Roman"/>
          <w:spacing w:val="-3"/>
        </w:rPr>
        <w:t xml:space="preserve"> </w:t>
      </w:r>
      <w:r w:rsidR="0088304D" w:rsidRPr="00BC2899">
        <w:rPr>
          <w:rFonts w:ascii="Times New Roman" w:hAnsi="Times New Roman" w:cs="Times New Roman"/>
        </w:rPr>
        <w:t>the</w:t>
      </w:r>
      <w:r w:rsidR="0088304D" w:rsidRPr="00BC2899">
        <w:rPr>
          <w:rFonts w:ascii="Times New Roman" w:hAnsi="Times New Roman" w:cs="Times New Roman"/>
          <w:spacing w:val="-2"/>
        </w:rPr>
        <w:t xml:space="preserve"> </w:t>
      </w:r>
      <w:r w:rsidR="0088304D" w:rsidRPr="00BC2899">
        <w:rPr>
          <w:rFonts w:ascii="Times New Roman" w:hAnsi="Times New Roman" w:cs="Times New Roman"/>
        </w:rPr>
        <w:t>facility</w:t>
      </w:r>
      <w:r w:rsidR="0088304D" w:rsidRPr="00BC2899">
        <w:rPr>
          <w:rFonts w:ascii="Times New Roman" w:hAnsi="Times New Roman" w:cs="Times New Roman"/>
          <w:spacing w:val="1"/>
        </w:rPr>
        <w:t xml:space="preserve"> </w:t>
      </w:r>
      <w:r w:rsidR="0088304D" w:rsidRPr="00BC2899">
        <w:rPr>
          <w:rFonts w:ascii="Times New Roman" w:hAnsi="Times New Roman" w:cs="Times New Roman"/>
          <w:spacing w:val="-2"/>
        </w:rPr>
        <w:t>m</w:t>
      </w:r>
      <w:r w:rsidR="0088304D" w:rsidRPr="00BC2899">
        <w:rPr>
          <w:rFonts w:ascii="Times New Roman" w:hAnsi="Times New Roman" w:cs="Times New Roman"/>
          <w:spacing w:val="1"/>
        </w:rPr>
        <w:t>u</w:t>
      </w:r>
      <w:r w:rsidR="0088304D" w:rsidRPr="00BC2899">
        <w:rPr>
          <w:rFonts w:ascii="Times New Roman" w:hAnsi="Times New Roman" w:cs="Times New Roman"/>
        </w:rPr>
        <w:t>st</w:t>
      </w:r>
      <w:r w:rsidR="0088304D" w:rsidRPr="00BC2899">
        <w:rPr>
          <w:rFonts w:ascii="Times New Roman" w:hAnsi="Times New Roman" w:cs="Times New Roman"/>
          <w:spacing w:val="-2"/>
        </w:rPr>
        <w:t xml:space="preserve"> </w:t>
      </w:r>
      <w:r w:rsidR="0088304D" w:rsidRPr="00BC2899">
        <w:rPr>
          <w:rFonts w:ascii="Times New Roman" w:hAnsi="Times New Roman" w:cs="Times New Roman"/>
        </w:rPr>
        <w:t>bill for</w:t>
      </w:r>
      <w:r w:rsidR="0088304D" w:rsidRPr="00BC2899">
        <w:rPr>
          <w:rFonts w:ascii="Times New Roman" w:hAnsi="Times New Roman" w:cs="Times New Roman"/>
          <w:spacing w:val="-2"/>
        </w:rPr>
        <w:t xml:space="preserve"> </w:t>
      </w:r>
      <w:r w:rsidR="0088304D" w:rsidRPr="00BC2899">
        <w:rPr>
          <w:rFonts w:ascii="Times New Roman" w:hAnsi="Times New Roman" w:cs="Times New Roman"/>
        </w:rPr>
        <w:t>the</w:t>
      </w:r>
      <w:r w:rsidR="0088304D" w:rsidRPr="00BC2899">
        <w:rPr>
          <w:rFonts w:ascii="Times New Roman" w:hAnsi="Times New Roman" w:cs="Times New Roman"/>
          <w:spacing w:val="-2"/>
        </w:rPr>
        <w:t xml:space="preserve"> </w:t>
      </w:r>
      <w:r w:rsidRPr="00BC2899">
        <w:rPr>
          <w:rFonts w:ascii="Times New Roman" w:hAnsi="Times New Roman" w:cs="Times New Roman"/>
        </w:rPr>
        <w:t>member’s payment cycle</w:t>
      </w:r>
      <w:r w:rsidR="0088304D" w:rsidRPr="00BC2899">
        <w:rPr>
          <w:rFonts w:ascii="Times New Roman" w:hAnsi="Times New Roman" w:cs="Times New Roman"/>
          <w:spacing w:val="-6"/>
        </w:rPr>
        <w:t xml:space="preserve"> </w:t>
      </w:r>
      <w:r w:rsidR="0088304D" w:rsidRPr="00BC2899">
        <w:rPr>
          <w:rFonts w:ascii="Times New Roman" w:hAnsi="Times New Roman" w:cs="Times New Roman"/>
        </w:rPr>
        <w:t>at the</w:t>
      </w:r>
      <w:r w:rsidR="0088304D" w:rsidRPr="00BC2899">
        <w:rPr>
          <w:rFonts w:ascii="Times New Roman" w:hAnsi="Times New Roman" w:cs="Times New Roman"/>
          <w:spacing w:val="-2"/>
        </w:rPr>
        <w:t xml:space="preserve"> </w:t>
      </w:r>
      <w:r w:rsidRPr="00BC2899">
        <w:rPr>
          <w:rFonts w:ascii="Times New Roman" w:hAnsi="Times New Roman" w:cs="Times New Roman"/>
          <w:spacing w:val="-2"/>
        </w:rPr>
        <w:t xml:space="preserve">MassHealth audited case-mix classification </w:t>
      </w:r>
      <w:r w:rsidRPr="00BC2899">
        <w:rPr>
          <w:rFonts w:ascii="Times New Roman" w:hAnsi="Times New Roman" w:cs="Times New Roman"/>
          <w:i/>
          <w:iCs/>
          <w:spacing w:val="-2"/>
        </w:rPr>
        <w:t>per diem</w:t>
      </w:r>
      <w:r w:rsidRPr="00BC2899">
        <w:rPr>
          <w:rFonts w:ascii="Times New Roman" w:hAnsi="Times New Roman" w:cs="Times New Roman"/>
          <w:spacing w:val="-2"/>
        </w:rPr>
        <w:t xml:space="preserve"> rate</w:t>
      </w:r>
      <w:r w:rsidR="0088304D" w:rsidRPr="00BC2899">
        <w:rPr>
          <w:rFonts w:ascii="Times New Roman" w:hAnsi="Times New Roman" w:cs="Times New Roman"/>
        </w:rPr>
        <w:t>.</w:t>
      </w:r>
    </w:p>
    <w:p w14:paraId="5834E386" w14:textId="77777777" w:rsidR="0088304D" w:rsidRPr="00BC2899" w:rsidRDefault="0088304D" w:rsidP="00BC1AB8">
      <w:pPr>
        <w:widowControl w:val="0"/>
        <w:autoSpaceDE w:val="0"/>
        <w:autoSpaceDN w:val="0"/>
        <w:adjustRightInd w:val="0"/>
        <w:spacing w:before="14" w:after="0" w:line="240" w:lineRule="exact"/>
        <w:rPr>
          <w:rFonts w:ascii="Times New Roman" w:hAnsi="Times New Roman" w:cs="Times New Roman"/>
          <w:sz w:val="24"/>
          <w:szCs w:val="24"/>
        </w:rPr>
      </w:pPr>
    </w:p>
    <w:p w14:paraId="269841B8" w14:textId="77777777" w:rsidR="00A07BCB" w:rsidRDefault="0088304D" w:rsidP="00BC1AB8">
      <w:pPr>
        <w:widowControl w:val="0"/>
        <w:autoSpaceDE w:val="0"/>
        <w:autoSpaceDN w:val="0"/>
        <w:adjustRightInd w:val="0"/>
        <w:spacing w:after="0" w:line="239" w:lineRule="auto"/>
        <w:ind w:left="720" w:right="85"/>
        <w:rPr>
          <w:rFonts w:ascii="Times New Roman" w:hAnsi="Times New Roman" w:cs="Times New Roman"/>
        </w:rPr>
      </w:pPr>
      <w:r w:rsidRPr="00BC2899">
        <w:rPr>
          <w:rFonts w:ascii="Times New Roman" w:hAnsi="Times New Roman" w:cs="Times New Roman"/>
        </w:rPr>
        <w:t>(</w:t>
      </w:r>
      <w:r w:rsidR="005D614F" w:rsidRPr="00BC2899">
        <w:rPr>
          <w:rFonts w:ascii="Times New Roman" w:hAnsi="Times New Roman" w:cs="Times New Roman"/>
        </w:rPr>
        <w:t>E</w:t>
      </w:r>
      <w:r w:rsidRPr="00BC2899">
        <w:rPr>
          <w:rFonts w:ascii="Times New Roman" w:hAnsi="Times New Roman" w:cs="Times New Roman"/>
        </w:rPr>
        <w:t>)</w:t>
      </w:r>
      <w:r w:rsidR="00BC2899">
        <w:rPr>
          <w:rFonts w:ascii="Times New Roman" w:hAnsi="Times New Roman" w:cs="Times New Roman"/>
        </w:rPr>
        <w:t xml:space="preserve"> </w:t>
      </w:r>
      <w:r w:rsidRPr="00BC2899">
        <w:rPr>
          <w:rFonts w:ascii="Times New Roman" w:hAnsi="Times New Roman" w:cs="Times New Roman"/>
          <w:spacing w:val="43"/>
        </w:rPr>
        <w:t xml:space="preserve"> </w:t>
      </w:r>
      <w:r w:rsidRPr="00BC2899">
        <w:rPr>
          <w:rFonts w:ascii="Times New Roman" w:hAnsi="Times New Roman" w:cs="Times New Roman"/>
        </w:rPr>
        <w:t>If</w:t>
      </w:r>
      <w:r w:rsidRPr="00BC2899">
        <w:rPr>
          <w:rFonts w:ascii="Times New Roman" w:hAnsi="Times New Roman" w:cs="Times New Roman"/>
          <w:spacing w:val="-1"/>
        </w:rPr>
        <w:t xml:space="preserve"> </w:t>
      </w:r>
      <w:r w:rsidRPr="00BC2899">
        <w:rPr>
          <w:rFonts w:ascii="Times New Roman" w:hAnsi="Times New Roman" w:cs="Times New Roman"/>
        </w:rPr>
        <w:t>in</w:t>
      </w:r>
      <w:r w:rsidRPr="00BC2899">
        <w:rPr>
          <w:rFonts w:ascii="Times New Roman" w:hAnsi="Times New Roman" w:cs="Times New Roman"/>
          <w:spacing w:val="-2"/>
        </w:rPr>
        <w:t xml:space="preserve"> </w:t>
      </w:r>
      <w:r w:rsidRPr="00BC2899">
        <w:rPr>
          <w:rFonts w:ascii="Times New Roman" w:hAnsi="Times New Roman" w:cs="Times New Roman"/>
        </w:rPr>
        <w:t>the</w:t>
      </w:r>
      <w:r w:rsidRPr="00BC2899">
        <w:rPr>
          <w:rFonts w:ascii="Times New Roman" w:hAnsi="Times New Roman" w:cs="Times New Roman"/>
          <w:spacing w:val="-2"/>
        </w:rPr>
        <w:t xml:space="preserve"> c</w:t>
      </w:r>
      <w:r w:rsidRPr="00BC2899">
        <w:rPr>
          <w:rFonts w:ascii="Times New Roman" w:hAnsi="Times New Roman" w:cs="Times New Roman"/>
        </w:rPr>
        <w:t>ourse</w:t>
      </w:r>
      <w:r w:rsidRPr="00BC2899">
        <w:rPr>
          <w:rFonts w:ascii="Times New Roman" w:hAnsi="Times New Roman" w:cs="Times New Roman"/>
          <w:spacing w:val="-4"/>
        </w:rPr>
        <w:t xml:space="preserve"> </w:t>
      </w:r>
      <w:r w:rsidRPr="00BC2899">
        <w:rPr>
          <w:rFonts w:ascii="Times New Roman" w:hAnsi="Times New Roman" w:cs="Times New Roman"/>
        </w:rPr>
        <w:t>of</w:t>
      </w:r>
      <w:r w:rsidRPr="00BC2899">
        <w:rPr>
          <w:rFonts w:ascii="Times New Roman" w:hAnsi="Times New Roman" w:cs="Times New Roman"/>
          <w:spacing w:val="-2"/>
        </w:rPr>
        <w:t xml:space="preserve"> </w:t>
      </w:r>
      <w:r w:rsidRPr="00BC2899">
        <w:rPr>
          <w:rFonts w:ascii="Times New Roman" w:hAnsi="Times New Roman" w:cs="Times New Roman"/>
        </w:rPr>
        <w:t>con</w:t>
      </w:r>
      <w:r w:rsidRPr="00BC2899">
        <w:rPr>
          <w:rFonts w:ascii="Times New Roman" w:hAnsi="Times New Roman" w:cs="Times New Roman"/>
          <w:spacing w:val="-1"/>
        </w:rPr>
        <w:t>d</w:t>
      </w:r>
      <w:r w:rsidRPr="00BC2899">
        <w:rPr>
          <w:rFonts w:ascii="Times New Roman" w:hAnsi="Times New Roman" w:cs="Times New Roman"/>
        </w:rPr>
        <w:t>ucting</w:t>
      </w:r>
      <w:r w:rsidRPr="00BC2899">
        <w:rPr>
          <w:rFonts w:ascii="Times New Roman" w:hAnsi="Times New Roman" w:cs="Times New Roman"/>
          <w:spacing w:val="-3"/>
        </w:rPr>
        <w:t xml:space="preserve"> </w:t>
      </w:r>
      <w:r w:rsidRPr="00BC2899">
        <w:rPr>
          <w:rFonts w:ascii="Times New Roman" w:hAnsi="Times New Roman" w:cs="Times New Roman"/>
        </w:rPr>
        <w:t>audits</w:t>
      </w:r>
      <w:r w:rsidRPr="00BC2899">
        <w:rPr>
          <w:rFonts w:ascii="Times New Roman" w:hAnsi="Times New Roman" w:cs="Times New Roman"/>
          <w:spacing w:val="-6"/>
        </w:rPr>
        <w:t xml:space="preserve"> </w:t>
      </w:r>
      <w:r w:rsidR="005D614F" w:rsidRPr="00BC2899">
        <w:rPr>
          <w:rFonts w:ascii="Times New Roman" w:hAnsi="Times New Roman" w:cs="Times New Roman"/>
        </w:rPr>
        <w:t>MassHealth</w:t>
      </w:r>
      <w:r w:rsidRPr="00BC2899">
        <w:rPr>
          <w:rFonts w:ascii="Times New Roman" w:hAnsi="Times New Roman" w:cs="Times New Roman"/>
          <w:spacing w:val="-8"/>
        </w:rPr>
        <w:t xml:space="preserve"> </w:t>
      </w:r>
      <w:r w:rsidRPr="00BC2899">
        <w:rPr>
          <w:rFonts w:ascii="Times New Roman" w:hAnsi="Times New Roman" w:cs="Times New Roman"/>
        </w:rPr>
        <w:t>deter</w:t>
      </w:r>
      <w:r w:rsidRPr="00BC2899">
        <w:rPr>
          <w:rFonts w:ascii="Times New Roman" w:hAnsi="Times New Roman" w:cs="Times New Roman"/>
          <w:spacing w:val="-1"/>
        </w:rPr>
        <w:t>m</w:t>
      </w:r>
      <w:r w:rsidRPr="00BC2899">
        <w:rPr>
          <w:rFonts w:ascii="Times New Roman" w:hAnsi="Times New Roman" w:cs="Times New Roman"/>
        </w:rPr>
        <w:t>ines</w:t>
      </w:r>
      <w:r w:rsidRPr="00BC2899">
        <w:rPr>
          <w:rFonts w:ascii="Times New Roman" w:hAnsi="Times New Roman" w:cs="Times New Roman"/>
          <w:spacing w:val="-4"/>
        </w:rPr>
        <w:t xml:space="preserve"> </w:t>
      </w:r>
      <w:r w:rsidRPr="00BC2899">
        <w:rPr>
          <w:rFonts w:ascii="Times New Roman" w:hAnsi="Times New Roman" w:cs="Times New Roman"/>
        </w:rPr>
        <w:t>t</w:t>
      </w:r>
      <w:r w:rsidRPr="00BC2899">
        <w:rPr>
          <w:rFonts w:ascii="Times New Roman" w:hAnsi="Times New Roman" w:cs="Times New Roman"/>
          <w:spacing w:val="2"/>
        </w:rPr>
        <w:t>h</w:t>
      </w:r>
      <w:r w:rsidRPr="00BC2899">
        <w:rPr>
          <w:rFonts w:ascii="Times New Roman" w:hAnsi="Times New Roman" w:cs="Times New Roman"/>
        </w:rPr>
        <w:t>at</w:t>
      </w:r>
      <w:r w:rsidRPr="00BC2899">
        <w:rPr>
          <w:rFonts w:ascii="Times New Roman" w:hAnsi="Times New Roman" w:cs="Times New Roman"/>
          <w:spacing w:val="-1"/>
        </w:rPr>
        <w:t xml:space="preserve"> </w:t>
      </w:r>
      <w:r w:rsidRPr="00BC2899">
        <w:rPr>
          <w:rFonts w:ascii="Times New Roman" w:hAnsi="Times New Roman" w:cs="Times New Roman"/>
        </w:rPr>
        <w:t>any</w:t>
      </w:r>
      <w:r w:rsidRPr="00BC2899">
        <w:rPr>
          <w:rFonts w:ascii="Times New Roman" w:hAnsi="Times New Roman" w:cs="Times New Roman"/>
          <w:spacing w:val="-2"/>
        </w:rPr>
        <w:t xml:space="preserve"> </w:t>
      </w:r>
      <w:r w:rsidRPr="00BC2899">
        <w:rPr>
          <w:rFonts w:ascii="Times New Roman" w:hAnsi="Times New Roman" w:cs="Times New Roman"/>
        </w:rPr>
        <w:t>of</w:t>
      </w:r>
      <w:r w:rsidRPr="00BC2899">
        <w:rPr>
          <w:rFonts w:ascii="Times New Roman" w:hAnsi="Times New Roman" w:cs="Times New Roman"/>
          <w:spacing w:val="-2"/>
        </w:rPr>
        <w:t xml:space="preserve"> </w:t>
      </w:r>
      <w:r w:rsidRPr="00BC2899">
        <w:rPr>
          <w:rFonts w:ascii="Times New Roman" w:hAnsi="Times New Roman" w:cs="Times New Roman"/>
        </w:rPr>
        <w:t>the</w:t>
      </w:r>
      <w:r w:rsidRPr="00BC2899">
        <w:rPr>
          <w:rFonts w:ascii="Times New Roman" w:hAnsi="Times New Roman" w:cs="Times New Roman"/>
          <w:spacing w:val="-2"/>
        </w:rPr>
        <w:t xml:space="preserve"> </w:t>
      </w:r>
      <w:r w:rsidRPr="00BC2899">
        <w:rPr>
          <w:rFonts w:ascii="Times New Roman" w:hAnsi="Times New Roman" w:cs="Times New Roman"/>
          <w:spacing w:val="-1"/>
        </w:rPr>
        <w:t>r</w:t>
      </w:r>
      <w:r w:rsidRPr="00BC2899">
        <w:rPr>
          <w:rFonts w:ascii="Times New Roman" w:hAnsi="Times New Roman" w:cs="Times New Roman"/>
        </w:rPr>
        <w:t>egulations,</w:t>
      </w:r>
      <w:r w:rsidRPr="00BC2899">
        <w:rPr>
          <w:rFonts w:ascii="Times New Roman" w:hAnsi="Times New Roman" w:cs="Times New Roman"/>
          <w:spacing w:val="-8"/>
        </w:rPr>
        <w:t xml:space="preserve"> </w:t>
      </w:r>
      <w:r w:rsidRPr="00BC2899">
        <w:rPr>
          <w:rFonts w:ascii="Times New Roman" w:hAnsi="Times New Roman" w:cs="Times New Roman"/>
        </w:rPr>
        <w:t>rules, instructions,</w:t>
      </w:r>
      <w:r w:rsidRPr="00BC2899">
        <w:rPr>
          <w:rFonts w:ascii="Times New Roman" w:hAnsi="Times New Roman" w:cs="Times New Roman"/>
          <w:spacing w:val="-10"/>
        </w:rPr>
        <w:t xml:space="preserve"> </w:t>
      </w:r>
      <w:r w:rsidRPr="00BC2899">
        <w:rPr>
          <w:rFonts w:ascii="Times New Roman" w:hAnsi="Times New Roman" w:cs="Times New Roman"/>
        </w:rPr>
        <w:t>or</w:t>
      </w:r>
      <w:r w:rsidRPr="00BC2899">
        <w:rPr>
          <w:rFonts w:ascii="Times New Roman" w:hAnsi="Times New Roman" w:cs="Times New Roman"/>
          <w:spacing w:val="-3"/>
        </w:rPr>
        <w:t xml:space="preserve"> </w:t>
      </w:r>
      <w:r w:rsidRPr="00BC2899">
        <w:rPr>
          <w:rFonts w:ascii="Times New Roman" w:hAnsi="Times New Roman" w:cs="Times New Roman"/>
        </w:rPr>
        <w:t>procedures</w:t>
      </w:r>
      <w:r w:rsidRPr="00BC2899">
        <w:rPr>
          <w:rFonts w:ascii="Times New Roman" w:hAnsi="Times New Roman" w:cs="Times New Roman"/>
          <w:spacing w:val="-9"/>
        </w:rPr>
        <w:t xml:space="preserve"> </w:t>
      </w:r>
      <w:r w:rsidRPr="00BC2899">
        <w:rPr>
          <w:rFonts w:ascii="Times New Roman" w:hAnsi="Times New Roman" w:cs="Times New Roman"/>
        </w:rPr>
        <w:t>of</w:t>
      </w:r>
      <w:r w:rsidRPr="00BC2899">
        <w:rPr>
          <w:rFonts w:ascii="Times New Roman" w:hAnsi="Times New Roman" w:cs="Times New Roman"/>
          <w:spacing w:val="-2"/>
        </w:rPr>
        <w:t xml:space="preserve"> </w:t>
      </w:r>
      <w:r w:rsidR="005D614F" w:rsidRPr="00BC2899">
        <w:rPr>
          <w:rFonts w:ascii="Times New Roman" w:hAnsi="Times New Roman" w:cs="Times New Roman"/>
        </w:rPr>
        <w:t>MassHealth</w:t>
      </w:r>
      <w:r w:rsidRPr="00BC2899">
        <w:rPr>
          <w:rFonts w:ascii="Times New Roman" w:hAnsi="Times New Roman" w:cs="Times New Roman"/>
          <w:spacing w:val="-7"/>
        </w:rPr>
        <w:t xml:space="preserve"> </w:t>
      </w:r>
      <w:r w:rsidRPr="00BC2899">
        <w:rPr>
          <w:rFonts w:ascii="Times New Roman" w:hAnsi="Times New Roman" w:cs="Times New Roman"/>
        </w:rPr>
        <w:t>have</w:t>
      </w:r>
      <w:r w:rsidRPr="00BC2899">
        <w:rPr>
          <w:rFonts w:ascii="Times New Roman" w:hAnsi="Times New Roman" w:cs="Times New Roman"/>
          <w:spacing w:val="-5"/>
        </w:rPr>
        <w:t xml:space="preserve"> </w:t>
      </w:r>
      <w:r w:rsidRPr="00BC2899">
        <w:rPr>
          <w:rFonts w:ascii="Times New Roman" w:hAnsi="Times New Roman" w:cs="Times New Roman"/>
        </w:rPr>
        <w:t>been</w:t>
      </w:r>
      <w:r w:rsidRPr="00BC2899">
        <w:rPr>
          <w:rFonts w:ascii="Times New Roman" w:hAnsi="Times New Roman" w:cs="Times New Roman"/>
          <w:spacing w:val="-4"/>
        </w:rPr>
        <w:t xml:space="preserve"> </w:t>
      </w:r>
      <w:r w:rsidRPr="00BC2899">
        <w:rPr>
          <w:rFonts w:ascii="Times New Roman" w:hAnsi="Times New Roman" w:cs="Times New Roman"/>
        </w:rPr>
        <w:t>violated</w:t>
      </w:r>
      <w:r w:rsidRPr="00BC2899">
        <w:rPr>
          <w:rFonts w:ascii="Times New Roman" w:hAnsi="Times New Roman" w:cs="Times New Roman"/>
          <w:spacing w:val="-6"/>
        </w:rPr>
        <w:t xml:space="preserve"> </w:t>
      </w:r>
      <w:r w:rsidRPr="00BC2899">
        <w:rPr>
          <w:rFonts w:ascii="Times New Roman" w:hAnsi="Times New Roman" w:cs="Times New Roman"/>
        </w:rPr>
        <w:t xml:space="preserve">by </w:t>
      </w:r>
      <w:r w:rsidRPr="00BC2899">
        <w:rPr>
          <w:rFonts w:ascii="Times New Roman" w:hAnsi="Times New Roman" w:cs="Times New Roman"/>
          <w:spacing w:val="-1"/>
        </w:rPr>
        <w:t>t</w:t>
      </w:r>
      <w:r w:rsidRPr="00BC2899">
        <w:rPr>
          <w:rFonts w:ascii="Times New Roman" w:hAnsi="Times New Roman" w:cs="Times New Roman"/>
          <w:spacing w:val="1"/>
        </w:rPr>
        <w:t>h</w:t>
      </w:r>
      <w:r w:rsidRPr="00BC2899">
        <w:rPr>
          <w:rFonts w:ascii="Times New Roman" w:hAnsi="Times New Roman" w:cs="Times New Roman"/>
        </w:rPr>
        <w:t>e</w:t>
      </w:r>
      <w:r w:rsidRPr="00BC2899">
        <w:rPr>
          <w:rFonts w:ascii="Times New Roman" w:hAnsi="Times New Roman" w:cs="Times New Roman"/>
          <w:spacing w:val="-1"/>
        </w:rPr>
        <w:t xml:space="preserve"> </w:t>
      </w:r>
      <w:r w:rsidRPr="00BC2899">
        <w:rPr>
          <w:rFonts w:ascii="Times New Roman" w:hAnsi="Times New Roman" w:cs="Times New Roman"/>
        </w:rPr>
        <w:t>nurs</w:t>
      </w:r>
      <w:r w:rsidRPr="00BC2899">
        <w:rPr>
          <w:rFonts w:ascii="Times New Roman" w:hAnsi="Times New Roman" w:cs="Times New Roman"/>
          <w:spacing w:val="-1"/>
        </w:rPr>
        <w:t>i</w:t>
      </w:r>
      <w:r w:rsidRPr="00BC2899">
        <w:rPr>
          <w:rFonts w:ascii="Times New Roman" w:hAnsi="Times New Roman" w:cs="Times New Roman"/>
        </w:rPr>
        <w:t>ng</w:t>
      </w:r>
      <w:r w:rsidRPr="00BC2899">
        <w:rPr>
          <w:rFonts w:ascii="Times New Roman" w:hAnsi="Times New Roman" w:cs="Times New Roman"/>
          <w:spacing w:val="-3"/>
        </w:rPr>
        <w:t xml:space="preserve"> </w:t>
      </w:r>
      <w:r w:rsidRPr="00BC2899">
        <w:rPr>
          <w:rFonts w:ascii="Times New Roman" w:hAnsi="Times New Roman" w:cs="Times New Roman"/>
        </w:rPr>
        <w:t>facili</w:t>
      </w:r>
      <w:r w:rsidRPr="00BC2899">
        <w:rPr>
          <w:rFonts w:ascii="Times New Roman" w:hAnsi="Times New Roman" w:cs="Times New Roman"/>
          <w:spacing w:val="-1"/>
        </w:rPr>
        <w:t>t</w:t>
      </w:r>
      <w:r w:rsidRPr="00BC2899">
        <w:rPr>
          <w:rFonts w:ascii="Times New Roman" w:hAnsi="Times New Roman" w:cs="Times New Roman"/>
          <w:spacing w:val="2"/>
        </w:rPr>
        <w:t>y</w:t>
      </w:r>
      <w:r w:rsidRPr="00BC2899">
        <w:rPr>
          <w:rFonts w:ascii="Times New Roman" w:hAnsi="Times New Roman" w:cs="Times New Roman"/>
        </w:rPr>
        <w:t xml:space="preserve">, </w:t>
      </w:r>
      <w:r w:rsidR="005D614F" w:rsidRPr="00BC2899">
        <w:rPr>
          <w:rFonts w:ascii="Times New Roman" w:hAnsi="Times New Roman" w:cs="Times New Roman"/>
        </w:rPr>
        <w:t>MassHealth</w:t>
      </w:r>
      <w:r w:rsidRPr="00BC2899">
        <w:rPr>
          <w:rFonts w:ascii="Times New Roman" w:hAnsi="Times New Roman" w:cs="Times New Roman"/>
        </w:rPr>
        <w:t xml:space="preserve"> </w:t>
      </w:r>
      <w:r w:rsidRPr="00BC2899">
        <w:rPr>
          <w:rFonts w:ascii="Times New Roman" w:hAnsi="Times New Roman" w:cs="Times New Roman"/>
          <w:spacing w:val="-2"/>
        </w:rPr>
        <w:t>m</w:t>
      </w:r>
      <w:r w:rsidRPr="00BC2899">
        <w:rPr>
          <w:rFonts w:ascii="Times New Roman" w:hAnsi="Times New Roman" w:cs="Times New Roman"/>
        </w:rPr>
        <w:t>ay</w:t>
      </w:r>
      <w:r w:rsidRPr="00BC2899">
        <w:rPr>
          <w:rFonts w:ascii="Times New Roman" w:hAnsi="Times New Roman" w:cs="Times New Roman"/>
          <w:spacing w:val="2"/>
        </w:rPr>
        <w:t xml:space="preserve"> </w:t>
      </w:r>
      <w:r w:rsidR="005D614F" w:rsidRPr="00BC2899">
        <w:rPr>
          <w:rFonts w:ascii="Times New Roman" w:hAnsi="Times New Roman" w:cs="Times New Roman"/>
          <w:spacing w:val="2"/>
        </w:rPr>
        <w:t xml:space="preserve">implement an overpayment action and/or </w:t>
      </w:r>
      <w:r w:rsidRPr="00BC2899">
        <w:rPr>
          <w:rFonts w:ascii="Times New Roman" w:hAnsi="Times New Roman" w:cs="Times New Roman"/>
        </w:rPr>
        <w:t>i</w:t>
      </w:r>
      <w:r w:rsidRPr="00BC2899">
        <w:rPr>
          <w:rFonts w:ascii="Times New Roman" w:hAnsi="Times New Roman" w:cs="Times New Roman"/>
          <w:spacing w:val="-2"/>
        </w:rPr>
        <w:t>m</w:t>
      </w:r>
      <w:r w:rsidRPr="00BC2899">
        <w:rPr>
          <w:rFonts w:ascii="Times New Roman" w:hAnsi="Times New Roman" w:cs="Times New Roman"/>
        </w:rPr>
        <w:t>pose</w:t>
      </w:r>
      <w:r w:rsidRPr="00BC2899">
        <w:rPr>
          <w:rFonts w:ascii="Times New Roman" w:hAnsi="Times New Roman" w:cs="Times New Roman"/>
          <w:spacing w:val="-1"/>
        </w:rPr>
        <w:t xml:space="preserve"> </w:t>
      </w:r>
      <w:r w:rsidR="005D614F" w:rsidRPr="00BC2899">
        <w:rPr>
          <w:rFonts w:ascii="Times New Roman" w:hAnsi="Times New Roman" w:cs="Times New Roman"/>
        </w:rPr>
        <w:t>sanctions against</w:t>
      </w:r>
      <w:r w:rsidRPr="00BC2899">
        <w:rPr>
          <w:rFonts w:ascii="Times New Roman" w:hAnsi="Times New Roman" w:cs="Times New Roman"/>
          <w:spacing w:val="-2"/>
        </w:rPr>
        <w:t xml:space="preserve"> </w:t>
      </w:r>
      <w:r w:rsidRPr="00BC2899">
        <w:rPr>
          <w:rFonts w:ascii="Times New Roman" w:hAnsi="Times New Roman" w:cs="Times New Roman"/>
        </w:rPr>
        <w:t>the</w:t>
      </w:r>
      <w:r w:rsidRPr="00BC2899">
        <w:rPr>
          <w:rFonts w:ascii="Times New Roman" w:hAnsi="Times New Roman" w:cs="Times New Roman"/>
          <w:spacing w:val="-2"/>
        </w:rPr>
        <w:t xml:space="preserve"> </w:t>
      </w:r>
      <w:r w:rsidRPr="00BC2899">
        <w:rPr>
          <w:rFonts w:ascii="Times New Roman" w:hAnsi="Times New Roman" w:cs="Times New Roman"/>
        </w:rPr>
        <w:t>nursing</w:t>
      </w:r>
      <w:r w:rsidRPr="00BC2899">
        <w:rPr>
          <w:rFonts w:ascii="Times New Roman" w:hAnsi="Times New Roman" w:cs="Times New Roman"/>
          <w:spacing w:val="-6"/>
        </w:rPr>
        <w:t xml:space="preserve"> </w:t>
      </w:r>
      <w:r w:rsidRPr="00BC2899">
        <w:rPr>
          <w:rFonts w:ascii="Times New Roman" w:hAnsi="Times New Roman" w:cs="Times New Roman"/>
          <w:spacing w:val="-2"/>
        </w:rPr>
        <w:t xml:space="preserve">facility in accordance with </w:t>
      </w:r>
      <w:r w:rsidR="005D614F" w:rsidRPr="00BC2899">
        <w:rPr>
          <w:rFonts w:ascii="Times New Roman" w:hAnsi="Times New Roman" w:cs="Times New Roman"/>
          <w:spacing w:val="-2"/>
        </w:rPr>
        <w:t>MassHealth’s</w:t>
      </w:r>
      <w:r w:rsidRPr="00BC2899">
        <w:rPr>
          <w:rFonts w:ascii="Times New Roman" w:hAnsi="Times New Roman" w:cs="Times New Roman"/>
          <w:spacing w:val="-2"/>
        </w:rPr>
        <w:t xml:space="preserve"> administrative and billing regulations at 130 CMR 450.0</w:t>
      </w:r>
      <w:r w:rsidRPr="00BC2899">
        <w:rPr>
          <w:rFonts w:ascii="Times New Roman" w:hAnsi="Times New Roman" w:cs="Times New Roman"/>
        </w:rPr>
        <w:t>00</w:t>
      </w:r>
      <w:r w:rsidR="00277892" w:rsidRPr="00BC2899">
        <w:rPr>
          <w:rFonts w:ascii="Times New Roman" w:hAnsi="Times New Roman" w:cs="Times New Roman"/>
        </w:rPr>
        <w:t xml:space="preserve">: </w:t>
      </w:r>
      <w:r w:rsidR="00277892" w:rsidRPr="00BC2899">
        <w:rPr>
          <w:rFonts w:ascii="Times New Roman" w:hAnsi="Times New Roman" w:cs="Times New Roman"/>
          <w:i/>
          <w:iCs/>
        </w:rPr>
        <w:t>Administrative and Billing Regulations</w:t>
      </w:r>
      <w:r w:rsidRPr="00BC2899">
        <w:rPr>
          <w:rFonts w:ascii="Times New Roman" w:hAnsi="Times New Roman" w:cs="Times New Roman"/>
        </w:rPr>
        <w:t>.</w:t>
      </w:r>
    </w:p>
    <w:p w14:paraId="2BC2A321" w14:textId="68A9EFFE" w:rsidR="00EC0921" w:rsidRDefault="00EC0921">
      <w:pPr>
        <w:spacing w:after="0" w:line="240" w:lineRule="auto"/>
        <w:rPr>
          <w:rFonts w:ascii="Times New Roman" w:hAnsi="Times New Roman" w:cs="Times New Roman"/>
        </w:rPr>
      </w:pPr>
      <w:r>
        <w:rPr>
          <w:rFonts w:ascii="Times New Roman" w:hAnsi="Times New Roman" w:cs="Times New Roman"/>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A07BCB" w:rsidRPr="00BC2899" w14:paraId="3A5D6F33" w14:textId="77777777" w:rsidTr="00802714">
        <w:trPr>
          <w:trHeight w:hRule="exact" w:val="864"/>
        </w:trPr>
        <w:tc>
          <w:tcPr>
            <w:tcW w:w="4080" w:type="dxa"/>
            <w:tcBorders>
              <w:bottom w:val="nil"/>
            </w:tcBorders>
          </w:tcPr>
          <w:p w14:paraId="06908E13" w14:textId="77777777" w:rsidR="00A07BCB" w:rsidRPr="00BC2899" w:rsidRDefault="00A07BCB" w:rsidP="00802714">
            <w:pPr>
              <w:widowControl w:val="0"/>
              <w:tabs>
                <w:tab w:val="left" w:pos="936"/>
                <w:tab w:val="left" w:pos="1314"/>
                <w:tab w:val="left" w:pos="1692"/>
                <w:tab w:val="left" w:pos="2070"/>
              </w:tabs>
              <w:spacing w:before="120" w:after="0" w:line="240" w:lineRule="auto"/>
              <w:jc w:val="center"/>
              <w:rPr>
                <w:rFonts w:ascii="Arial" w:hAnsi="Arial" w:cs="Arial"/>
                <w:b/>
                <w:sz w:val="20"/>
                <w:szCs w:val="20"/>
              </w:rPr>
            </w:pPr>
            <w:r w:rsidRPr="00BC2899">
              <w:rPr>
                <w:rFonts w:ascii="Arial" w:hAnsi="Arial" w:cs="Arial"/>
                <w:b/>
                <w:sz w:val="20"/>
                <w:szCs w:val="20"/>
              </w:rPr>
              <w:lastRenderedPageBreak/>
              <w:t>Commonwealth of Massachusetts</w:t>
            </w:r>
          </w:p>
          <w:p w14:paraId="72A721C7" w14:textId="77777777" w:rsidR="00A07BCB" w:rsidRPr="00BC2899" w:rsidRDefault="00A07BCB" w:rsidP="00802714">
            <w:pPr>
              <w:widowControl w:val="0"/>
              <w:tabs>
                <w:tab w:val="left" w:pos="936"/>
                <w:tab w:val="left" w:pos="1314"/>
                <w:tab w:val="left" w:pos="1692"/>
                <w:tab w:val="left" w:pos="2070"/>
              </w:tabs>
              <w:spacing w:after="0" w:line="240" w:lineRule="auto"/>
              <w:jc w:val="center"/>
              <w:rPr>
                <w:rFonts w:ascii="Arial" w:hAnsi="Arial" w:cs="Arial"/>
                <w:b/>
                <w:sz w:val="20"/>
                <w:szCs w:val="20"/>
              </w:rPr>
            </w:pPr>
            <w:r w:rsidRPr="00BC2899">
              <w:rPr>
                <w:rFonts w:ascii="Arial" w:hAnsi="Arial" w:cs="Arial"/>
                <w:b/>
                <w:sz w:val="20"/>
                <w:szCs w:val="20"/>
              </w:rPr>
              <w:t>MassHealth</w:t>
            </w:r>
          </w:p>
          <w:p w14:paraId="10C7C39B" w14:textId="77777777" w:rsidR="00A07BCB" w:rsidRPr="00BC2899" w:rsidRDefault="00A07BCB" w:rsidP="00802714">
            <w:pPr>
              <w:widowControl w:val="0"/>
              <w:tabs>
                <w:tab w:val="left" w:pos="936"/>
                <w:tab w:val="left" w:pos="1314"/>
                <w:tab w:val="left" w:pos="1692"/>
                <w:tab w:val="left" w:pos="2070"/>
              </w:tabs>
              <w:spacing w:after="0" w:line="240" w:lineRule="auto"/>
              <w:jc w:val="center"/>
              <w:rPr>
                <w:rFonts w:ascii="Arial" w:hAnsi="Arial" w:cs="Arial"/>
                <w:b/>
                <w:sz w:val="20"/>
                <w:szCs w:val="20"/>
              </w:rPr>
            </w:pPr>
            <w:r w:rsidRPr="00BC2899">
              <w:rPr>
                <w:rFonts w:ascii="Arial" w:hAnsi="Arial" w:cs="Arial"/>
                <w:b/>
                <w:sz w:val="20"/>
                <w:szCs w:val="20"/>
              </w:rPr>
              <w:t>Provider Manual Series</w:t>
            </w:r>
          </w:p>
        </w:tc>
        <w:tc>
          <w:tcPr>
            <w:tcW w:w="3750" w:type="dxa"/>
          </w:tcPr>
          <w:p w14:paraId="5AA7B965" w14:textId="77777777" w:rsidR="00A07BCB" w:rsidRPr="00BC2899" w:rsidRDefault="00A07BCB" w:rsidP="00802714">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sidRPr="00BC2899">
              <w:rPr>
                <w:rFonts w:ascii="Arial" w:hAnsi="Arial" w:cs="Arial"/>
                <w:b/>
                <w:sz w:val="20"/>
                <w:szCs w:val="20"/>
              </w:rPr>
              <w:t>Subchapter Number and Title</w:t>
            </w:r>
          </w:p>
          <w:p w14:paraId="6F803859" w14:textId="77777777" w:rsidR="00A07BCB" w:rsidRPr="00BC2899" w:rsidRDefault="00A07BCB" w:rsidP="00802714">
            <w:pPr>
              <w:widowControl w:val="0"/>
              <w:tabs>
                <w:tab w:val="left" w:pos="936"/>
                <w:tab w:val="left" w:pos="1314"/>
                <w:tab w:val="left" w:pos="1692"/>
                <w:tab w:val="left" w:pos="2070"/>
              </w:tabs>
              <w:spacing w:after="0" w:line="240" w:lineRule="auto"/>
              <w:jc w:val="center"/>
              <w:rPr>
                <w:rFonts w:ascii="Arial" w:hAnsi="Arial" w:cs="Arial"/>
                <w:sz w:val="20"/>
                <w:szCs w:val="20"/>
              </w:rPr>
            </w:pPr>
            <w:r w:rsidRPr="00BC2899">
              <w:rPr>
                <w:rFonts w:ascii="Arial" w:hAnsi="Arial" w:cs="Arial"/>
                <w:sz w:val="20"/>
                <w:szCs w:val="20"/>
              </w:rPr>
              <w:t>1.  Program Regulations</w:t>
            </w:r>
          </w:p>
          <w:p w14:paraId="24FE9450" w14:textId="77777777" w:rsidR="00A07BCB" w:rsidRPr="00BC2899" w:rsidRDefault="00A07BCB" w:rsidP="00802714">
            <w:pPr>
              <w:widowControl w:val="0"/>
              <w:tabs>
                <w:tab w:val="left" w:pos="936"/>
                <w:tab w:val="left" w:pos="1314"/>
                <w:tab w:val="left" w:pos="1692"/>
                <w:tab w:val="left" w:pos="2070"/>
              </w:tabs>
              <w:spacing w:after="0" w:line="240" w:lineRule="auto"/>
              <w:jc w:val="center"/>
              <w:rPr>
                <w:rFonts w:ascii="Arial" w:hAnsi="Arial" w:cs="Arial"/>
                <w:sz w:val="20"/>
                <w:szCs w:val="20"/>
              </w:rPr>
            </w:pPr>
            <w:r w:rsidRPr="00BC2899">
              <w:rPr>
                <w:rFonts w:ascii="Arial" w:hAnsi="Arial" w:cs="Arial"/>
                <w:sz w:val="20"/>
                <w:szCs w:val="20"/>
              </w:rPr>
              <w:t xml:space="preserve">(130 </w:t>
            </w:r>
            <w:r w:rsidRPr="00BC2899">
              <w:rPr>
                <w:rFonts w:ascii="Arial" w:hAnsi="Arial" w:cs="Arial"/>
                <w:iCs/>
                <w:sz w:val="20"/>
                <w:szCs w:val="20"/>
              </w:rPr>
              <w:t>CMR</w:t>
            </w:r>
            <w:r w:rsidRPr="00BC2899">
              <w:rPr>
                <w:rFonts w:ascii="Arial" w:hAnsi="Arial" w:cs="Arial"/>
                <w:sz w:val="20"/>
                <w:szCs w:val="20"/>
              </w:rPr>
              <w:t xml:space="preserve"> 456.000)</w:t>
            </w:r>
          </w:p>
        </w:tc>
        <w:tc>
          <w:tcPr>
            <w:tcW w:w="1771" w:type="dxa"/>
          </w:tcPr>
          <w:p w14:paraId="558C7CC8" w14:textId="77777777" w:rsidR="00A07BCB" w:rsidRPr="00BC2899" w:rsidRDefault="00A07BCB" w:rsidP="00802714">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sidRPr="00BC2899">
              <w:rPr>
                <w:rFonts w:ascii="Arial" w:hAnsi="Arial" w:cs="Arial"/>
                <w:b/>
                <w:sz w:val="20"/>
                <w:szCs w:val="20"/>
              </w:rPr>
              <w:t>Page</w:t>
            </w:r>
          </w:p>
          <w:p w14:paraId="099BD595" w14:textId="77777777" w:rsidR="00A07BCB" w:rsidRPr="00BC2899" w:rsidRDefault="00A07BCB" w:rsidP="00802714">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sidRPr="00BC2899">
              <w:rPr>
                <w:rFonts w:ascii="Arial" w:hAnsi="Arial" w:cs="Arial"/>
                <w:sz w:val="20"/>
                <w:szCs w:val="20"/>
              </w:rPr>
              <w:t>4-13</w:t>
            </w:r>
          </w:p>
        </w:tc>
      </w:tr>
      <w:tr w:rsidR="00A07BCB" w:rsidRPr="00BC2899" w14:paraId="6F993CF9" w14:textId="77777777" w:rsidTr="00802714">
        <w:trPr>
          <w:trHeight w:hRule="exact" w:val="864"/>
        </w:trPr>
        <w:tc>
          <w:tcPr>
            <w:tcW w:w="4080" w:type="dxa"/>
            <w:tcBorders>
              <w:top w:val="nil"/>
            </w:tcBorders>
            <w:vAlign w:val="center"/>
          </w:tcPr>
          <w:p w14:paraId="2D7FC89A" w14:textId="77777777" w:rsidR="00A07BCB" w:rsidRPr="00BC2899" w:rsidRDefault="00A07BCB" w:rsidP="00802714">
            <w:pPr>
              <w:widowControl w:val="0"/>
              <w:tabs>
                <w:tab w:val="left" w:pos="936"/>
                <w:tab w:val="left" w:pos="1314"/>
                <w:tab w:val="left" w:pos="1692"/>
                <w:tab w:val="left" w:pos="2070"/>
              </w:tabs>
              <w:spacing w:after="0" w:line="240" w:lineRule="auto"/>
              <w:jc w:val="center"/>
              <w:rPr>
                <w:rFonts w:ascii="Arial" w:hAnsi="Arial" w:cs="Arial"/>
                <w:sz w:val="20"/>
                <w:szCs w:val="20"/>
              </w:rPr>
            </w:pPr>
            <w:r w:rsidRPr="00BC2899">
              <w:rPr>
                <w:rFonts w:ascii="Arial" w:hAnsi="Arial" w:cs="Arial"/>
                <w:sz w:val="20"/>
                <w:szCs w:val="20"/>
              </w:rPr>
              <w:t>Nursing Facility Manual</w:t>
            </w:r>
          </w:p>
        </w:tc>
        <w:tc>
          <w:tcPr>
            <w:tcW w:w="3750" w:type="dxa"/>
          </w:tcPr>
          <w:p w14:paraId="1A3F83F4" w14:textId="77777777" w:rsidR="00A07BCB" w:rsidRPr="00BC2899" w:rsidRDefault="00A07BCB" w:rsidP="00802714">
            <w:pPr>
              <w:widowControl w:val="0"/>
              <w:tabs>
                <w:tab w:val="left" w:pos="936"/>
                <w:tab w:val="left" w:pos="1314"/>
                <w:tab w:val="left" w:pos="1692"/>
                <w:tab w:val="left" w:pos="2070"/>
              </w:tabs>
              <w:spacing w:before="120" w:after="0" w:line="240" w:lineRule="auto"/>
              <w:jc w:val="center"/>
              <w:rPr>
                <w:rFonts w:ascii="Arial" w:hAnsi="Arial" w:cs="Arial"/>
                <w:b/>
                <w:sz w:val="20"/>
                <w:szCs w:val="20"/>
              </w:rPr>
            </w:pPr>
            <w:r w:rsidRPr="00BC2899">
              <w:rPr>
                <w:rFonts w:ascii="Arial" w:hAnsi="Arial" w:cs="Arial"/>
                <w:b/>
                <w:sz w:val="20"/>
                <w:szCs w:val="20"/>
              </w:rPr>
              <w:t>Transmittal Letter</w:t>
            </w:r>
          </w:p>
          <w:p w14:paraId="11B5F079" w14:textId="57A8FC6D" w:rsidR="00A07BCB" w:rsidRPr="00BC2899" w:rsidRDefault="00A07BCB" w:rsidP="00802714">
            <w:pPr>
              <w:widowControl w:val="0"/>
              <w:tabs>
                <w:tab w:val="left" w:pos="936"/>
                <w:tab w:val="left" w:pos="1314"/>
                <w:tab w:val="left" w:pos="1692"/>
                <w:tab w:val="left" w:pos="2070"/>
              </w:tabs>
              <w:spacing w:before="120" w:after="0" w:line="240" w:lineRule="auto"/>
              <w:jc w:val="center"/>
              <w:rPr>
                <w:rFonts w:ascii="Arial" w:hAnsi="Arial" w:cs="Arial"/>
                <w:b/>
                <w:sz w:val="20"/>
                <w:szCs w:val="20"/>
              </w:rPr>
            </w:pPr>
            <w:r w:rsidRPr="00BC2899">
              <w:rPr>
                <w:rFonts w:ascii="Arial" w:hAnsi="Arial" w:cs="Arial"/>
                <w:sz w:val="20"/>
                <w:szCs w:val="20"/>
              </w:rPr>
              <w:t>NF-</w:t>
            </w:r>
            <w:r w:rsidR="0094421F">
              <w:rPr>
                <w:rFonts w:ascii="Arial" w:hAnsi="Arial" w:cs="Arial"/>
                <w:sz w:val="20"/>
                <w:szCs w:val="20"/>
              </w:rPr>
              <w:t>6</w:t>
            </w:r>
            <w:r w:rsidR="0073121D">
              <w:rPr>
                <w:rFonts w:ascii="Arial" w:hAnsi="Arial" w:cs="Arial"/>
                <w:sz w:val="20"/>
                <w:szCs w:val="20"/>
              </w:rPr>
              <w:t>4</w:t>
            </w:r>
          </w:p>
        </w:tc>
        <w:tc>
          <w:tcPr>
            <w:tcW w:w="1771" w:type="dxa"/>
          </w:tcPr>
          <w:p w14:paraId="0BD71AB7" w14:textId="77777777" w:rsidR="00A07BCB" w:rsidRPr="00BC2899" w:rsidRDefault="00A07BCB" w:rsidP="00802714">
            <w:pPr>
              <w:widowControl w:val="0"/>
              <w:tabs>
                <w:tab w:val="left" w:pos="936"/>
                <w:tab w:val="left" w:pos="1314"/>
                <w:tab w:val="left" w:pos="1692"/>
                <w:tab w:val="left" w:pos="2070"/>
              </w:tabs>
              <w:spacing w:before="120" w:after="0" w:line="240" w:lineRule="auto"/>
              <w:jc w:val="center"/>
              <w:rPr>
                <w:rFonts w:ascii="Arial" w:hAnsi="Arial" w:cs="Arial"/>
                <w:b/>
                <w:sz w:val="20"/>
                <w:szCs w:val="20"/>
              </w:rPr>
            </w:pPr>
            <w:r w:rsidRPr="00BC2899">
              <w:rPr>
                <w:rFonts w:ascii="Arial" w:hAnsi="Arial" w:cs="Arial"/>
                <w:b/>
                <w:sz w:val="20"/>
                <w:szCs w:val="20"/>
              </w:rPr>
              <w:t>Date</w:t>
            </w:r>
          </w:p>
          <w:p w14:paraId="5628A044" w14:textId="6739FD84" w:rsidR="00A07BCB" w:rsidRPr="00BC2899" w:rsidRDefault="0073121D" w:rsidP="00802714">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Pr>
                <w:rFonts w:ascii="Arial" w:hAnsi="Arial" w:cs="Arial"/>
                <w:sz w:val="20"/>
                <w:szCs w:val="20"/>
              </w:rPr>
              <w:t>09/08/25</w:t>
            </w:r>
          </w:p>
        </w:tc>
      </w:tr>
    </w:tbl>
    <w:p w14:paraId="64C5085A" w14:textId="77777777" w:rsidR="0088304D" w:rsidRPr="00BC2899" w:rsidRDefault="0088304D" w:rsidP="00BC1AB8">
      <w:pPr>
        <w:widowControl w:val="0"/>
        <w:autoSpaceDE w:val="0"/>
        <w:autoSpaceDN w:val="0"/>
        <w:adjustRightInd w:val="0"/>
        <w:spacing w:after="0" w:line="240" w:lineRule="exact"/>
        <w:rPr>
          <w:rFonts w:ascii="Times New Roman" w:hAnsi="Times New Roman" w:cs="Times New Roman"/>
          <w:sz w:val="24"/>
          <w:szCs w:val="24"/>
        </w:rPr>
      </w:pPr>
    </w:p>
    <w:p w14:paraId="75DE541C" w14:textId="77777777" w:rsidR="0088304D" w:rsidRPr="00BC2899" w:rsidRDefault="0088304D" w:rsidP="00BC1AB8">
      <w:pPr>
        <w:widowControl w:val="0"/>
        <w:autoSpaceDE w:val="0"/>
        <w:autoSpaceDN w:val="0"/>
        <w:adjustRightInd w:val="0"/>
        <w:spacing w:after="0" w:line="240" w:lineRule="auto"/>
        <w:rPr>
          <w:rFonts w:ascii="Times New Roman" w:hAnsi="Times New Roman" w:cs="Times New Roman"/>
        </w:rPr>
      </w:pPr>
      <w:r w:rsidRPr="00BC2899">
        <w:rPr>
          <w:rFonts w:ascii="Times New Roman" w:hAnsi="Times New Roman" w:cs="Times New Roman"/>
          <w:u w:val="single"/>
        </w:rPr>
        <w:t>456</w:t>
      </w:r>
      <w:r w:rsidRPr="00BC2899">
        <w:rPr>
          <w:rFonts w:ascii="Times New Roman" w:hAnsi="Times New Roman" w:cs="Times New Roman"/>
          <w:spacing w:val="-1"/>
          <w:u w:val="single"/>
        </w:rPr>
        <w:t>.</w:t>
      </w:r>
      <w:r w:rsidRPr="00BC2899">
        <w:rPr>
          <w:rFonts w:ascii="Times New Roman" w:hAnsi="Times New Roman" w:cs="Times New Roman"/>
          <w:u w:val="single"/>
        </w:rPr>
        <w:t xml:space="preserve">421: </w:t>
      </w:r>
      <w:r w:rsidRPr="00BC2899">
        <w:rPr>
          <w:rFonts w:ascii="Times New Roman" w:hAnsi="Times New Roman" w:cs="Times New Roman"/>
          <w:spacing w:val="43"/>
          <w:u w:val="single"/>
        </w:rPr>
        <w:t xml:space="preserve"> </w:t>
      </w:r>
      <w:r w:rsidRPr="00BC2899">
        <w:rPr>
          <w:rFonts w:ascii="Times New Roman" w:hAnsi="Times New Roman" w:cs="Times New Roman"/>
          <w:u w:val="single"/>
        </w:rPr>
        <w:t>Reconsideration</w:t>
      </w:r>
      <w:r w:rsidRPr="00BC2899">
        <w:rPr>
          <w:rFonts w:ascii="Times New Roman" w:hAnsi="Times New Roman" w:cs="Times New Roman"/>
          <w:spacing w:val="-12"/>
          <w:u w:val="single"/>
        </w:rPr>
        <w:t xml:space="preserve"> </w:t>
      </w:r>
      <w:r w:rsidRPr="00BC2899">
        <w:rPr>
          <w:rFonts w:ascii="Times New Roman" w:hAnsi="Times New Roman" w:cs="Times New Roman"/>
          <w:u w:val="single"/>
        </w:rPr>
        <w:t xml:space="preserve">of </w:t>
      </w:r>
      <w:r w:rsidR="005D614F" w:rsidRPr="00BC2899">
        <w:rPr>
          <w:rFonts w:ascii="Times New Roman" w:hAnsi="Times New Roman" w:cs="Times New Roman"/>
          <w:u w:val="single"/>
        </w:rPr>
        <w:t>MassHealth</w:t>
      </w:r>
      <w:r w:rsidR="005F468F" w:rsidRPr="00BC2899">
        <w:rPr>
          <w:rFonts w:ascii="Times New Roman" w:hAnsi="Times New Roman" w:cs="Times New Roman"/>
          <w:u w:val="single"/>
        </w:rPr>
        <w:t>-a</w:t>
      </w:r>
      <w:r w:rsidRPr="00BC2899">
        <w:rPr>
          <w:rFonts w:ascii="Times New Roman" w:hAnsi="Times New Roman" w:cs="Times New Roman"/>
          <w:u w:val="single"/>
        </w:rPr>
        <w:t>ssign</w:t>
      </w:r>
      <w:r w:rsidRPr="00BC2899">
        <w:rPr>
          <w:rFonts w:ascii="Times New Roman" w:hAnsi="Times New Roman" w:cs="Times New Roman"/>
          <w:spacing w:val="-1"/>
          <w:u w:val="single"/>
        </w:rPr>
        <w:t>e</w:t>
      </w:r>
      <w:r w:rsidRPr="00BC2899">
        <w:rPr>
          <w:rFonts w:ascii="Times New Roman" w:hAnsi="Times New Roman" w:cs="Times New Roman"/>
          <w:u w:val="single"/>
        </w:rPr>
        <w:t>d</w:t>
      </w:r>
      <w:r w:rsidRPr="00BC2899">
        <w:rPr>
          <w:rFonts w:ascii="Times New Roman" w:hAnsi="Times New Roman" w:cs="Times New Roman"/>
          <w:spacing w:val="1"/>
          <w:u w:val="single"/>
        </w:rPr>
        <w:t xml:space="preserve"> </w:t>
      </w:r>
      <w:r w:rsidR="005D614F" w:rsidRPr="00BC2899">
        <w:rPr>
          <w:rFonts w:ascii="Times New Roman" w:hAnsi="Times New Roman" w:cs="Times New Roman"/>
          <w:u w:val="single"/>
        </w:rPr>
        <w:t>Case-mix Classification Rating</w:t>
      </w:r>
    </w:p>
    <w:p w14:paraId="6D4DBA31" w14:textId="77777777" w:rsidR="0088304D" w:rsidRPr="00BC2899" w:rsidRDefault="0088304D">
      <w:pPr>
        <w:widowControl w:val="0"/>
        <w:autoSpaceDE w:val="0"/>
        <w:autoSpaceDN w:val="0"/>
        <w:adjustRightInd w:val="0"/>
        <w:spacing w:before="14" w:after="0" w:line="240" w:lineRule="exact"/>
        <w:rPr>
          <w:rFonts w:ascii="Times New Roman" w:hAnsi="Times New Roman" w:cs="Times New Roman"/>
          <w:sz w:val="24"/>
          <w:szCs w:val="24"/>
        </w:rPr>
      </w:pPr>
    </w:p>
    <w:p w14:paraId="59ECEC1A" w14:textId="77777777" w:rsidR="0088304D" w:rsidRPr="00BC2899" w:rsidRDefault="0088304D" w:rsidP="00BC1AB8">
      <w:pPr>
        <w:widowControl w:val="0"/>
        <w:autoSpaceDE w:val="0"/>
        <w:autoSpaceDN w:val="0"/>
        <w:adjustRightInd w:val="0"/>
        <w:spacing w:after="0" w:line="240" w:lineRule="auto"/>
        <w:ind w:left="720"/>
        <w:rPr>
          <w:rFonts w:ascii="Times New Roman" w:hAnsi="Times New Roman" w:cs="Times New Roman"/>
        </w:rPr>
      </w:pPr>
      <w:r w:rsidRPr="00BC2899">
        <w:rPr>
          <w:rFonts w:ascii="Times New Roman" w:hAnsi="Times New Roman" w:cs="Times New Roman"/>
        </w:rPr>
        <w:t>(A)</w:t>
      </w:r>
      <w:r w:rsidR="00BC2899">
        <w:rPr>
          <w:rFonts w:ascii="Times New Roman" w:hAnsi="Times New Roman" w:cs="Times New Roman"/>
        </w:rPr>
        <w:t xml:space="preserve"> </w:t>
      </w:r>
      <w:r w:rsidR="00BC2899">
        <w:rPr>
          <w:rFonts w:ascii="Times New Roman" w:hAnsi="Times New Roman" w:cs="Times New Roman"/>
          <w:spacing w:val="42"/>
        </w:rPr>
        <w:t xml:space="preserve"> </w:t>
      </w:r>
      <w:r w:rsidRPr="00BC2899">
        <w:rPr>
          <w:rFonts w:ascii="Times New Roman" w:hAnsi="Times New Roman" w:cs="Times New Roman"/>
        </w:rPr>
        <w:t xml:space="preserve">A nursing facility may request reconsideration of </w:t>
      </w:r>
      <w:r w:rsidR="005D614F" w:rsidRPr="00BC2899">
        <w:rPr>
          <w:rFonts w:ascii="Times New Roman" w:hAnsi="Times New Roman" w:cs="Times New Roman"/>
        </w:rPr>
        <w:t>MassHealth’s</w:t>
      </w:r>
      <w:r w:rsidRPr="00BC2899">
        <w:rPr>
          <w:rFonts w:ascii="Times New Roman" w:hAnsi="Times New Roman" w:cs="Times New Roman"/>
        </w:rPr>
        <w:t xml:space="preserve"> audit findings and of the</w:t>
      </w:r>
      <w:r w:rsidR="005D614F" w:rsidRPr="00BC2899">
        <w:rPr>
          <w:rFonts w:ascii="Times New Roman" w:hAnsi="Times New Roman" w:cs="Times New Roman"/>
        </w:rPr>
        <w:t xml:space="preserve"> case-mix classification rating </w:t>
      </w:r>
      <w:r w:rsidRPr="00BC2899">
        <w:rPr>
          <w:rFonts w:ascii="Times New Roman" w:hAnsi="Times New Roman" w:cs="Times New Roman"/>
        </w:rPr>
        <w:t xml:space="preserve">assigned by </w:t>
      </w:r>
      <w:r w:rsidR="00A27EAA" w:rsidRPr="00BC2899">
        <w:rPr>
          <w:rFonts w:ascii="Times New Roman" w:hAnsi="Times New Roman" w:cs="Times New Roman"/>
        </w:rPr>
        <w:t>MassHealth</w:t>
      </w:r>
      <w:r w:rsidRPr="00BC2899">
        <w:rPr>
          <w:rFonts w:ascii="Times New Roman" w:hAnsi="Times New Roman" w:cs="Times New Roman"/>
        </w:rPr>
        <w:t xml:space="preserve">. All requests must state the facility's justification for the request for reconsideration and must contain documentation justifying the request for reconsideration. All documentation must be specific to the individual whose </w:t>
      </w:r>
      <w:r w:rsidR="00A27EAA" w:rsidRPr="00BC2899">
        <w:rPr>
          <w:rFonts w:ascii="Times New Roman" w:hAnsi="Times New Roman" w:cs="Times New Roman"/>
        </w:rPr>
        <w:t xml:space="preserve">case-mix classification rating </w:t>
      </w:r>
      <w:r w:rsidRPr="00BC2899">
        <w:rPr>
          <w:rFonts w:ascii="Times New Roman" w:hAnsi="Times New Roman" w:cs="Times New Roman"/>
        </w:rPr>
        <w:t xml:space="preserve">is under review. The request for reconsideration must be received by </w:t>
      </w:r>
      <w:r w:rsidR="00A27EAA" w:rsidRPr="00BC2899">
        <w:rPr>
          <w:rFonts w:ascii="Times New Roman" w:hAnsi="Times New Roman" w:cs="Times New Roman"/>
        </w:rPr>
        <w:t>MassHealth</w:t>
      </w:r>
      <w:r w:rsidRPr="00BC2899">
        <w:rPr>
          <w:rFonts w:ascii="Times New Roman" w:hAnsi="Times New Roman" w:cs="Times New Roman"/>
        </w:rPr>
        <w:t xml:space="preserve"> within 30 days from the date that the nursing facility receives the audit findings from </w:t>
      </w:r>
      <w:r w:rsidR="00A27EAA" w:rsidRPr="00BC2899">
        <w:rPr>
          <w:rFonts w:ascii="Times New Roman" w:hAnsi="Times New Roman" w:cs="Times New Roman"/>
        </w:rPr>
        <w:t>MassHealth</w:t>
      </w:r>
      <w:r w:rsidRPr="00BC2899">
        <w:rPr>
          <w:rFonts w:ascii="Times New Roman" w:hAnsi="Times New Roman" w:cs="Times New Roman"/>
        </w:rPr>
        <w:t>.</w:t>
      </w:r>
    </w:p>
    <w:p w14:paraId="712A767C" w14:textId="77777777" w:rsidR="00BC1AB8" w:rsidRPr="00BC2899" w:rsidRDefault="00BC1AB8" w:rsidP="00BC1AB8">
      <w:pPr>
        <w:widowControl w:val="0"/>
        <w:autoSpaceDE w:val="0"/>
        <w:autoSpaceDN w:val="0"/>
        <w:adjustRightInd w:val="0"/>
        <w:spacing w:after="0" w:line="240" w:lineRule="auto"/>
        <w:rPr>
          <w:rFonts w:ascii="Times New Roman" w:hAnsi="Times New Roman" w:cs="Times New Roman"/>
        </w:rPr>
      </w:pPr>
    </w:p>
    <w:p w14:paraId="05107979" w14:textId="77777777" w:rsidR="0088304D" w:rsidRPr="00BC2899" w:rsidRDefault="0088304D" w:rsidP="00FD626B">
      <w:pPr>
        <w:widowControl w:val="0"/>
        <w:autoSpaceDE w:val="0"/>
        <w:autoSpaceDN w:val="0"/>
        <w:adjustRightInd w:val="0"/>
        <w:spacing w:after="0" w:line="240" w:lineRule="auto"/>
        <w:ind w:left="720"/>
        <w:rPr>
          <w:rFonts w:ascii="Times New Roman" w:hAnsi="Times New Roman" w:cs="Times New Roman"/>
        </w:rPr>
      </w:pPr>
      <w:r w:rsidRPr="00BC2899">
        <w:rPr>
          <w:rFonts w:ascii="Times New Roman" w:hAnsi="Times New Roman" w:cs="Times New Roman"/>
        </w:rPr>
        <w:t>(B)</w:t>
      </w:r>
      <w:r w:rsidR="00BC2899">
        <w:rPr>
          <w:rFonts w:ascii="Times New Roman" w:hAnsi="Times New Roman" w:cs="Times New Roman"/>
        </w:rPr>
        <w:t xml:space="preserve"> </w:t>
      </w:r>
      <w:r w:rsidRPr="00BC2899">
        <w:rPr>
          <w:rFonts w:ascii="Times New Roman" w:hAnsi="Times New Roman" w:cs="Times New Roman"/>
          <w:spacing w:val="43"/>
        </w:rPr>
        <w:t xml:space="preserve"> </w:t>
      </w:r>
      <w:r w:rsidRPr="00BC2899">
        <w:rPr>
          <w:rFonts w:ascii="Times New Roman" w:hAnsi="Times New Roman" w:cs="Times New Roman"/>
        </w:rPr>
        <w:t>If the nursing facility does not submit a request for reconsideration, the audit findings issued pursuant to 130 CMR 456.420(</w:t>
      </w:r>
      <w:r w:rsidR="00242054" w:rsidRPr="00BC2899">
        <w:rPr>
          <w:rFonts w:ascii="Times New Roman" w:hAnsi="Times New Roman" w:cs="Times New Roman"/>
        </w:rPr>
        <w:t>C</w:t>
      </w:r>
      <w:r w:rsidRPr="00BC2899">
        <w:rPr>
          <w:rFonts w:ascii="Times New Roman" w:hAnsi="Times New Roman" w:cs="Times New Roman"/>
        </w:rPr>
        <w:t xml:space="preserve">) will constitute </w:t>
      </w:r>
      <w:r w:rsidR="00242054" w:rsidRPr="00BC2899">
        <w:rPr>
          <w:rFonts w:ascii="Times New Roman" w:hAnsi="Times New Roman" w:cs="Times New Roman"/>
        </w:rPr>
        <w:t>MassHealth’s</w:t>
      </w:r>
      <w:r w:rsidRPr="00BC2899">
        <w:rPr>
          <w:rFonts w:ascii="Times New Roman" w:hAnsi="Times New Roman" w:cs="Times New Roman"/>
        </w:rPr>
        <w:t xml:space="preserve"> final action. If the nursing facility requests reconsideration but does not comply with the requirements of</w:t>
      </w:r>
      <w:r w:rsidR="00BC1AB8" w:rsidRPr="00BC2899">
        <w:rPr>
          <w:rFonts w:ascii="Times New Roman" w:hAnsi="Times New Roman" w:cs="Times New Roman"/>
        </w:rPr>
        <w:t xml:space="preserve"> </w:t>
      </w:r>
      <w:r w:rsidRPr="00BC2899">
        <w:rPr>
          <w:rFonts w:ascii="Times New Roman" w:hAnsi="Times New Roman" w:cs="Times New Roman"/>
        </w:rPr>
        <w:t xml:space="preserve">130 CMR 456.421(A), then </w:t>
      </w:r>
      <w:r w:rsidR="00242054" w:rsidRPr="00BC2899">
        <w:rPr>
          <w:rFonts w:ascii="Times New Roman" w:hAnsi="Times New Roman" w:cs="Times New Roman"/>
        </w:rPr>
        <w:t>MassHealth</w:t>
      </w:r>
      <w:r w:rsidRPr="00BC2899">
        <w:rPr>
          <w:rFonts w:ascii="Times New Roman" w:hAnsi="Times New Roman" w:cs="Times New Roman"/>
        </w:rPr>
        <w:t xml:space="preserve"> will deny the request for reconsideration for failure to make a timely request. In either case, </w:t>
      </w:r>
      <w:r w:rsidR="00242054" w:rsidRPr="00BC2899">
        <w:rPr>
          <w:rFonts w:ascii="Times New Roman" w:hAnsi="Times New Roman" w:cs="Times New Roman"/>
        </w:rPr>
        <w:t>MassHealth’s</w:t>
      </w:r>
      <w:r w:rsidRPr="00BC2899">
        <w:rPr>
          <w:rFonts w:ascii="Times New Roman" w:hAnsi="Times New Roman" w:cs="Times New Roman"/>
        </w:rPr>
        <w:t xml:space="preserve"> audit findings will constitute </w:t>
      </w:r>
      <w:r w:rsidR="00242054" w:rsidRPr="00BC2899">
        <w:rPr>
          <w:rFonts w:ascii="Times New Roman" w:hAnsi="Times New Roman" w:cs="Times New Roman"/>
        </w:rPr>
        <w:t>MassHealth’s</w:t>
      </w:r>
      <w:r w:rsidRPr="00BC2899">
        <w:rPr>
          <w:rFonts w:ascii="Times New Roman" w:hAnsi="Times New Roman" w:cs="Times New Roman"/>
        </w:rPr>
        <w:t xml:space="preserve"> final agency action and the nursing facility will have no right to an adjudicatory hearing pursuant to 130 CMR 456.421(C) because of its failure to exhaust its administrative remedies.</w:t>
      </w:r>
    </w:p>
    <w:p w14:paraId="6410C556" w14:textId="77777777" w:rsidR="0088304D" w:rsidRPr="00BC2899" w:rsidRDefault="0088304D" w:rsidP="00FD626B">
      <w:pPr>
        <w:widowControl w:val="0"/>
        <w:autoSpaceDE w:val="0"/>
        <w:autoSpaceDN w:val="0"/>
        <w:adjustRightInd w:val="0"/>
        <w:spacing w:after="0" w:line="240" w:lineRule="auto"/>
        <w:ind w:left="720"/>
        <w:rPr>
          <w:rFonts w:ascii="Times New Roman" w:hAnsi="Times New Roman" w:cs="Times New Roman"/>
        </w:rPr>
      </w:pPr>
    </w:p>
    <w:p w14:paraId="726F5ECA" w14:textId="77777777" w:rsidR="0088304D" w:rsidRPr="00BC2899" w:rsidRDefault="0088304D" w:rsidP="00BC1AB8">
      <w:pPr>
        <w:widowControl w:val="0"/>
        <w:autoSpaceDE w:val="0"/>
        <w:autoSpaceDN w:val="0"/>
        <w:adjustRightInd w:val="0"/>
        <w:spacing w:after="0" w:line="240" w:lineRule="auto"/>
        <w:ind w:left="720" w:right="157"/>
        <w:rPr>
          <w:rFonts w:ascii="Times New Roman" w:hAnsi="Times New Roman" w:cs="Times New Roman"/>
        </w:rPr>
      </w:pPr>
      <w:r w:rsidRPr="00BC2899">
        <w:rPr>
          <w:rFonts w:ascii="Times New Roman" w:hAnsi="Times New Roman" w:cs="Times New Roman"/>
        </w:rPr>
        <w:t>(C)</w:t>
      </w:r>
      <w:r w:rsidR="00BC2899">
        <w:rPr>
          <w:rFonts w:ascii="Times New Roman" w:hAnsi="Times New Roman" w:cs="Times New Roman"/>
        </w:rPr>
        <w:t xml:space="preserve"> </w:t>
      </w:r>
      <w:r w:rsidRPr="00BC2899">
        <w:rPr>
          <w:rFonts w:ascii="Times New Roman" w:hAnsi="Times New Roman" w:cs="Times New Roman"/>
        </w:rPr>
        <w:t xml:space="preserve"> </w:t>
      </w:r>
      <w:r w:rsidR="00242054" w:rsidRPr="00BC2899">
        <w:rPr>
          <w:rFonts w:ascii="Times New Roman" w:hAnsi="Times New Roman" w:cs="Times New Roman"/>
        </w:rPr>
        <w:t>MassHealth</w:t>
      </w:r>
      <w:r w:rsidRPr="00BC2899">
        <w:rPr>
          <w:rFonts w:ascii="Times New Roman" w:hAnsi="Times New Roman" w:cs="Times New Roman"/>
        </w:rPr>
        <w:t xml:space="preserve"> will review a request for reconsideration, the accompanying documentation submitted in compliance with the requirements of 130 CMR 456.421(A), and any other documents </w:t>
      </w:r>
      <w:r w:rsidR="00242054" w:rsidRPr="00BC2899">
        <w:rPr>
          <w:rFonts w:ascii="Times New Roman" w:hAnsi="Times New Roman" w:cs="Times New Roman"/>
        </w:rPr>
        <w:t>MassHealth</w:t>
      </w:r>
      <w:r w:rsidRPr="00BC2899">
        <w:rPr>
          <w:rFonts w:ascii="Times New Roman" w:hAnsi="Times New Roman" w:cs="Times New Roman"/>
        </w:rPr>
        <w:t xml:space="preserve"> deems relevant and issue a final decision based on its review. The decision </w:t>
      </w:r>
      <w:r w:rsidR="00242054" w:rsidRPr="00BC2899">
        <w:rPr>
          <w:rFonts w:ascii="Times New Roman" w:hAnsi="Times New Roman" w:cs="Times New Roman"/>
        </w:rPr>
        <w:t xml:space="preserve">by MassHealth </w:t>
      </w:r>
      <w:r w:rsidRPr="00BC2899">
        <w:rPr>
          <w:rFonts w:ascii="Times New Roman" w:hAnsi="Times New Roman" w:cs="Times New Roman"/>
        </w:rPr>
        <w:t xml:space="preserve">will be a determination of whether the nursing facility has met all the criteria for the </w:t>
      </w:r>
      <w:r w:rsidR="00242054" w:rsidRPr="00BC2899">
        <w:rPr>
          <w:rFonts w:ascii="Times New Roman" w:hAnsi="Times New Roman" w:cs="Times New Roman"/>
        </w:rPr>
        <w:t xml:space="preserve">case-mix classification </w:t>
      </w:r>
      <w:r w:rsidRPr="00BC2899">
        <w:rPr>
          <w:rFonts w:ascii="Times New Roman" w:hAnsi="Times New Roman" w:cs="Times New Roman"/>
        </w:rPr>
        <w:t>item or items that are the subject of the reconsideration. The determination will be in writing, state the reasons for the determination, and</w:t>
      </w:r>
      <w:r w:rsidRPr="00BC2899">
        <w:rPr>
          <w:rFonts w:ascii="Times New Roman" w:hAnsi="Times New Roman" w:cs="Times New Roman"/>
          <w:spacing w:val="-3"/>
        </w:rPr>
        <w:t xml:space="preserve"> </w:t>
      </w:r>
      <w:r w:rsidRPr="00BC2899">
        <w:rPr>
          <w:rFonts w:ascii="Times New Roman" w:hAnsi="Times New Roman" w:cs="Times New Roman"/>
        </w:rPr>
        <w:t>info</w:t>
      </w:r>
      <w:r w:rsidRPr="00BC2899">
        <w:rPr>
          <w:rFonts w:ascii="Times New Roman" w:hAnsi="Times New Roman" w:cs="Times New Roman"/>
          <w:spacing w:val="1"/>
        </w:rPr>
        <w:t>r</w:t>
      </w:r>
      <w:r w:rsidRPr="00BC2899">
        <w:rPr>
          <w:rFonts w:ascii="Times New Roman" w:hAnsi="Times New Roman" w:cs="Times New Roman"/>
        </w:rPr>
        <w:t>m</w:t>
      </w:r>
      <w:r w:rsidRPr="00BC2899">
        <w:rPr>
          <w:rFonts w:ascii="Times New Roman" w:hAnsi="Times New Roman" w:cs="Times New Roman"/>
          <w:spacing w:val="-4"/>
        </w:rPr>
        <w:t xml:space="preserve"> </w:t>
      </w:r>
      <w:r w:rsidRPr="00BC2899">
        <w:rPr>
          <w:rFonts w:ascii="Times New Roman" w:hAnsi="Times New Roman" w:cs="Times New Roman"/>
        </w:rPr>
        <w:t>the</w:t>
      </w:r>
      <w:r w:rsidRPr="00BC2899">
        <w:rPr>
          <w:rFonts w:ascii="Times New Roman" w:hAnsi="Times New Roman" w:cs="Times New Roman"/>
          <w:spacing w:val="-2"/>
        </w:rPr>
        <w:t xml:space="preserve"> </w:t>
      </w:r>
      <w:r w:rsidRPr="00BC2899">
        <w:rPr>
          <w:rFonts w:ascii="Times New Roman" w:hAnsi="Times New Roman" w:cs="Times New Roman"/>
        </w:rPr>
        <w:t>nursing</w:t>
      </w:r>
      <w:r w:rsidRPr="00BC2899">
        <w:rPr>
          <w:rFonts w:ascii="Times New Roman" w:hAnsi="Times New Roman" w:cs="Times New Roman"/>
          <w:spacing w:val="-6"/>
        </w:rPr>
        <w:t xml:space="preserve"> </w:t>
      </w:r>
      <w:r w:rsidRPr="00BC2899">
        <w:rPr>
          <w:rFonts w:ascii="Times New Roman" w:hAnsi="Times New Roman" w:cs="Times New Roman"/>
        </w:rPr>
        <w:t>facility</w:t>
      </w:r>
      <w:r w:rsidRPr="00BC2899">
        <w:rPr>
          <w:rFonts w:ascii="Times New Roman" w:hAnsi="Times New Roman" w:cs="Times New Roman"/>
          <w:spacing w:val="2"/>
        </w:rPr>
        <w:t xml:space="preserve"> </w:t>
      </w:r>
      <w:r w:rsidRPr="00BC2899">
        <w:rPr>
          <w:rFonts w:ascii="Times New Roman" w:hAnsi="Times New Roman" w:cs="Times New Roman"/>
        </w:rPr>
        <w:t>of</w:t>
      </w:r>
      <w:r w:rsidRPr="00BC2899">
        <w:rPr>
          <w:rFonts w:ascii="Times New Roman" w:hAnsi="Times New Roman" w:cs="Times New Roman"/>
          <w:spacing w:val="-3"/>
        </w:rPr>
        <w:t xml:space="preserve"> </w:t>
      </w:r>
      <w:r w:rsidRPr="00BC2899">
        <w:rPr>
          <w:rFonts w:ascii="Times New Roman" w:hAnsi="Times New Roman" w:cs="Times New Roman"/>
        </w:rPr>
        <w:t>its right</w:t>
      </w:r>
      <w:r w:rsidRPr="00BC2899">
        <w:rPr>
          <w:rFonts w:ascii="Times New Roman" w:hAnsi="Times New Roman" w:cs="Times New Roman"/>
          <w:spacing w:val="-4"/>
        </w:rPr>
        <w:t xml:space="preserve"> </w:t>
      </w:r>
      <w:r w:rsidRPr="00BC2899">
        <w:rPr>
          <w:rFonts w:ascii="Times New Roman" w:hAnsi="Times New Roman" w:cs="Times New Roman"/>
        </w:rPr>
        <w:t>to</w:t>
      </w:r>
      <w:r w:rsidRPr="00BC2899">
        <w:rPr>
          <w:rFonts w:ascii="Times New Roman" w:hAnsi="Times New Roman" w:cs="Times New Roman"/>
          <w:spacing w:val="-2"/>
        </w:rPr>
        <w:t xml:space="preserve"> </w:t>
      </w:r>
      <w:r w:rsidRPr="00BC2899">
        <w:rPr>
          <w:rFonts w:ascii="Times New Roman" w:hAnsi="Times New Roman" w:cs="Times New Roman"/>
        </w:rPr>
        <w:t>file a Cla</w:t>
      </w:r>
      <w:r w:rsidRPr="00BC2899">
        <w:rPr>
          <w:rFonts w:ascii="Times New Roman" w:hAnsi="Times New Roman" w:cs="Times New Roman"/>
          <w:spacing w:val="2"/>
        </w:rPr>
        <w:t>i</w:t>
      </w:r>
      <w:r w:rsidRPr="00BC2899">
        <w:rPr>
          <w:rFonts w:ascii="Times New Roman" w:hAnsi="Times New Roman" w:cs="Times New Roman"/>
        </w:rPr>
        <w:t>m</w:t>
      </w:r>
      <w:r w:rsidRPr="00BC2899">
        <w:rPr>
          <w:rFonts w:ascii="Times New Roman" w:hAnsi="Times New Roman" w:cs="Times New Roman"/>
          <w:spacing w:val="-3"/>
        </w:rPr>
        <w:t xml:space="preserve"> </w:t>
      </w:r>
      <w:r w:rsidRPr="00BC2899">
        <w:rPr>
          <w:rFonts w:ascii="Times New Roman" w:hAnsi="Times New Roman" w:cs="Times New Roman"/>
        </w:rPr>
        <w:t>for</w:t>
      </w:r>
      <w:r w:rsidRPr="00BC2899">
        <w:rPr>
          <w:rFonts w:ascii="Times New Roman" w:hAnsi="Times New Roman" w:cs="Times New Roman"/>
          <w:spacing w:val="-2"/>
        </w:rPr>
        <w:t xml:space="preserve"> </w:t>
      </w:r>
      <w:r w:rsidRPr="00BC2899">
        <w:rPr>
          <w:rFonts w:ascii="Times New Roman" w:hAnsi="Times New Roman" w:cs="Times New Roman"/>
        </w:rPr>
        <w:t>A</w:t>
      </w:r>
      <w:r w:rsidRPr="00BC2899">
        <w:rPr>
          <w:rFonts w:ascii="Times New Roman" w:hAnsi="Times New Roman" w:cs="Times New Roman"/>
          <w:spacing w:val="2"/>
        </w:rPr>
        <w:t>d</w:t>
      </w:r>
      <w:r w:rsidRPr="00BC2899">
        <w:rPr>
          <w:rFonts w:ascii="Times New Roman" w:hAnsi="Times New Roman" w:cs="Times New Roman"/>
        </w:rPr>
        <w:t>judicatory</w:t>
      </w:r>
      <w:r w:rsidRPr="00BC2899">
        <w:rPr>
          <w:rFonts w:ascii="Times New Roman" w:hAnsi="Times New Roman" w:cs="Times New Roman"/>
          <w:spacing w:val="1"/>
        </w:rPr>
        <w:t xml:space="preserve"> </w:t>
      </w:r>
      <w:r w:rsidRPr="00BC2899">
        <w:rPr>
          <w:rFonts w:ascii="Times New Roman" w:hAnsi="Times New Roman" w:cs="Times New Roman"/>
        </w:rPr>
        <w:t>Hearing</w:t>
      </w:r>
      <w:r w:rsidRPr="00BC2899">
        <w:rPr>
          <w:rFonts w:ascii="Times New Roman" w:hAnsi="Times New Roman" w:cs="Times New Roman"/>
          <w:spacing w:val="-6"/>
        </w:rPr>
        <w:t xml:space="preserve"> </w:t>
      </w:r>
      <w:r w:rsidRPr="00BC2899">
        <w:rPr>
          <w:rFonts w:ascii="Times New Roman" w:hAnsi="Times New Roman" w:cs="Times New Roman"/>
        </w:rPr>
        <w:t>in</w:t>
      </w:r>
      <w:r w:rsidRPr="00BC2899">
        <w:rPr>
          <w:rFonts w:ascii="Times New Roman" w:hAnsi="Times New Roman" w:cs="Times New Roman"/>
          <w:spacing w:val="-2"/>
        </w:rPr>
        <w:t xml:space="preserve"> </w:t>
      </w:r>
      <w:r w:rsidRPr="00BC2899">
        <w:rPr>
          <w:rFonts w:ascii="Times New Roman" w:hAnsi="Times New Roman" w:cs="Times New Roman"/>
        </w:rPr>
        <w:t>accordance</w:t>
      </w:r>
      <w:r w:rsidRPr="00BC2899">
        <w:rPr>
          <w:rFonts w:ascii="Times New Roman" w:hAnsi="Times New Roman" w:cs="Times New Roman"/>
          <w:spacing w:val="-9"/>
        </w:rPr>
        <w:t xml:space="preserve"> </w:t>
      </w:r>
      <w:r w:rsidRPr="00BC2899">
        <w:rPr>
          <w:rFonts w:ascii="Times New Roman" w:hAnsi="Times New Roman" w:cs="Times New Roman"/>
        </w:rPr>
        <w:t>with</w:t>
      </w:r>
      <w:r w:rsidR="00242054" w:rsidRPr="00BC2899">
        <w:rPr>
          <w:rFonts w:ascii="Times New Roman" w:hAnsi="Times New Roman" w:cs="Times New Roman"/>
        </w:rPr>
        <w:t xml:space="preserve"> </w:t>
      </w:r>
      <w:r w:rsidRPr="00BC2899">
        <w:rPr>
          <w:rFonts w:ascii="Times New Roman" w:hAnsi="Times New Roman" w:cs="Times New Roman"/>
        </w:rPr>
        <w:t>130</w:t>
      </w:r>
      <w:r w:rsidRPr="00BC2899">
        <w:rPr>
          <w:rFonts w:ascii="Times New Roman" w:hAnsi="Times New Roman" w:cs="Times New Roman"/>
          <w:spacing w:val="-8"/>
        </w:rPr>
        <w:t xml:space="preserve"> </w:t>
      </w:r>
      <w:r w:rsidRPr="00BC2899">
        <w:rPr>
          <w:rFonts w:ascii="Times New Roman" w:hAnsi="Times New Roman" w:cs="Times New Roman"/>
        </w:rPr>
        <w:t>CMR</w:t>
      </w:r>
      <w:r w:rsidRPr="00BC2899">
        <w:rPr>
          <w:rFonts w:ascii="Times New Roman" w:hAnsi="Times New Roman" w:cs="Times New Roman"/>
          <w:spacing w:val="-4"/>
        </w:rPr>
        <w:t xml:space="preserve"> </w:t>
      </w:r>
      <w:r w:rsidRPr="00BC2899">
        <w:rPr>
          <w:rFonts w:ascii="Times New Roman" w:hAnsi="Times New Roman" w:cs="Times New Roman"/>
        </w:rPr>
        <w:t>450.241</w:t>
      </w:r>
      <w:r w:rsidR="005F468F" w:rsidRPr="00BC2899">
        <w:rPr>
          <w:rFonts w:ascii="Times New Roman" w:hAnsi="Times New Roman" w:cs="Times New Roman"/>
        </w:rPr>
        <w:t xml:space="preserve">: </w:t>
      </w:r>
      <w:r w:rsidR="005F468F" w:rsidRPr="00BC2899">
        <w:rPr>
          <w:rFonts w:ascii="Times New Roman" w:hAnsi="Times New Roman" w:cs="Times New Roman"/>
          <w:i/>
          <w:iCs/>
        </w:rPr>
        <w:t>Hearings: Claim for an Adjudicatory Hearing</w:t>
      </w:r>
      <w:r w:rsidRPr="00BC2899">
        <w:rPr>
          <w:rFonts w:ascii="Times New Roman" w:hAnsi="Times New Roman" w:cs="Times New Roman"/>
        </w:rPr>
        <w:t>.</w:t>
      </w:r>
      <w:r w:rsidRPr="00BC2899">
        <w:rPr>
          <w:rFonts w:ascii="Times New Roman" w:hAnsi="Times New Roman" w:cs="Times New Roman"/>
          <w:spacing w:val="43"/>
        </w:rPr>
        <w:t xml:space="preserve"> </w:t>
      </w:r>
      <w:r w:rsidRPr="00BC2899">
        <w:rPr>
          <w:rFonts w:ascii="Times New Roman" w:hAnsi="Times New Roman" w:cs="Times New Roman"/>
        </w:rPr>
        <w:t>The</w:t>
      </w:r>
      <w:r w:rsidRPr="00BC2899">
        <w:rPr>
          <w:rFonts w:ascii="Times New Roman" w:hAnsi="Times New Roman" w:cs="Times New Roman"/>
          <w:spacing w:val="-3"/>
        </w:rPr>
        <w:t xml:space="preserve"> </w:t>
      </w:r>
      <w:r w:rsidRPr="00BC2899">
        <w:rPr>
          <w:rFonts w:ascii="Times New Roman" w:hAnsi="Times New Roman" w:cs="Times New Roman"/>
          <w:spacing w:val="-1"/>
        </w:rPr>
        <w:t>B</w:t>
      </w:r>
      <w:r w:rsidRPr="00BC2899">
        <w:rPr>
          <w:rFonts w:ascii="Times New Roman" w:hAnsi="Times New Roman" w:cs="Times New Roman"/>
          <w:spacing w:val="1"/>
        </w:rPr>
        <w:t>o</w:t>
      </w:r>
      <w:r w:rsidRPr="00BC2899">
        <w:rPr>
          <w:rFonts w:ascii="Times New Roman" w:hAnsi="Times New Roman" w:cs="Times New Roman"/>
        </w:rPr>
        <w:t>ard</w:t>
      </w:r>
      <w:r w:rsidRPr="00BC2899">
        <w:rPr>
          <w:rFonts w:ascii="Times New Roman" w:hAnsi="Times New Roman" w:cs="Times New Roman"/>
          <w:spacing w:val="-1"/>
        </w:rPr>
        <w:t xml:space="preserve"> </w:t>
      </w:r>
      <w:r w:rsidRPr="00BC2899">
        <w:rPr>
          <w:rFonts w:ascii="Times New Roman" w:hAnsi="Times New Roman" w:cs="Times New Roman"/>
        </w:rPr>
        <w:t>of</w:t>
      </w:r>
      <w:r w:rsidRPr="00BC2899">
        <w:rPr>
          <w:rFonts w:ascii="Times New Roman" w:hAnsi="Times New Roman" w:cs="Times New Roman"/>
          <w:spacing w:val="-2"/>
        </w:rPr>
        <w:t xml:space="preserve"> </w:t>
      </w:r>
      <w:r w:rsidRPr="00BC2899">
        <w:rPr>
          <w:rFonts w:ascii="Times New Roman" w:hAnsi="Times New Roman" w:cs="Times New Roman"/>
        </w:rPr>
        <w:t>Hearings</w:t>
      </w:r>
      <w:r w:rsidRPr="00BC2899">
        <w:rPr>
          <w:rFonts w:ascii="Times New Roman" w:hAnsi="Times New Roman" w:cs="Times New Roman"/>
          <w:spacing w:val="-7"/>
        </w:rPr>
        <w:t xml:space="preserve"> </w:t>
      </w:r>
      <w:r w:rsidRPr="00BC2899">
        <w:rPr>
          <w:rFonts w:ascii="Times New Roman" w:hAnsi="Times New Roman" w:cs="Times New Roman"/>
        </w:rPr>
        <w:t>will</w:t>
      </w:r>
      <w:r w:rsidRPr="00BC2899">
        <w:rPr>
          <w:rFonts w:ascii="Times New Roman" w:hAnsi="Times New Roman" w:cs="Times New Roman"/>
          <w:spacing w:val="-3"/>
        </w:rPr>
        <w:t xml:space="preserve"> </w:t>
      </w:r>
      <w:r w:rsidRPr="00BC2899">
        <w:rPr>
          <w:rFonts w:ascii="Times New Roman" w:hAnsi="Times New Roman" w:cs="Times New Roman"/>
        </w:rPr>
        <w:t>decide</w:t>
      </w:r>
      <w:r w:rsidRPr="00BC2899">
        <w:rPr>
          <w:rFonts w:ascii="Times New Roman" w:hAnsi="Times New Roman" w:cs="Times New Roman"/>
          <w:spacing w:val="-5"/>
        </w:rPr>
        <w:t xml:space="preserve"> </w:t>
      </w:r>
      <w:r w:rsidRPr="00BC2899">
        <w:rPr>
          <w:rFonts w:ascii="Times New Roman" w:hAnsi="Times New Roman" w:cs="Times New Roman"/>
        </w:rPr>
        <w:t>the</w:t>
      </w:r>
      <w:r w:rsidRPr="00BC2899">
        <w:rPr>
          <w:rFonts w:ascii="Times New Roman" w:hAnsi="Times New Roman" w:cs="Times New Roman"/>
          <w:spacing w:val="-2"/>
        </w:rPr>
        <w:t xml:space="preserve"> </w:t>
      </w:r>
      <w:r w:rsidRPr="00BC2899">
        <w:rPr>
          <w:rFonts w:ascii="Times New Roman" w:hAnsi="Times New Roman" w:cs="Times New Roman"/>
        </w:rPr>
        <w:t>cla</w:t>
      </w:r>
      <w:r w:rsidRPr="00BC2899">
        <w:rPr>
          <w:rFonts w:ascii="Times New Roman" w:hAnsi="Times New Roman" w:cs="Times New Roman"/>
          <w:spacing w:val="2"/>
        </w:rPr>
        <w:t>i</w:t>
      </w:r>
      <w:r w:rsidRPr="00BC2899">
        <w:rPr>
          <w:rFonts w:ascii="Times New Roman" w:hAnsi="Times New Roman" w:cs="Times New Roman"/>
        </w:rPr>
        <w:t>m</w:t>
      </w:r>
      <w:r w:rsidRPr="00BC2899">
        <w:rPr>
          <w:rFonts w:ascii="Times New Roman" w:hAnsi="Times New Roman" w:cs="Times New Roman"/>
          <w:spacing w:val="-3"/>
        </w:rPr>
        <w:t xml:space="preserve"> </w:t>
      </w:r>
      <w:r w:rsidRPr="00BC2899">
        <w:rPr>
          <w:rFonts w:ascii="Times New Roman" w:hAnsi="Times New Roman" w:cs="Times New Roman"/>
          <w:spacing w:val="1"/>
        </w:rPr>
        <w:t>i</w:t>
      </w:r>
      <w:r w:rsidRPr="00BC2899">
        <w:rPr>
          <w:rFonts w:ascii="Times New Roman" w:hAnsi="Times New Roman" w:cs="Times New Roman"/>
        </w:rPr>
        <w:t>n accordance</w:t>
      </w:r>
      <w:r w:rsidRPr="00BC2899">
        <w:rPr>
          <w:rFonts w:ascii="Times New Roman" w:hAnsi="Times New Roman" w:cs="Times New Roman"/>
          <w:spacing w:val="-7"/>
        </w:rPr>
        <w:t xml:space="preserve"> </w:t>
      </w:r>
      <w:r w:rsidRPr="00BC2899">
        <w:rPr>
          <w:rFonts w:ascii="Times New Roman" w:hAnsi="Times New Roman" w:cs="Times New Roman"/>
        </w:rPr>
        <w:t>with</w:t>
      </w:r>
      <w:r w:rsidR="00242054" w:rsidRPr="00BC2899">
        <w:rPr>
          <w:rFonts w:ascii="Times New Roman" w:hAnsi="Times New Roman" w:cs="Times New Roman"/>
        </w:rPr>
        <w:t xml:space="preserve"> </w:t>
      </w:r>
      <w:r w:rsidRPr="00BC2899">
        <w:rPr>
          <w:rFonts w:ascii="Times New Roman" w:hAnsi="Times New Roman" w:cs="Times New Roman"/>
        </w:rPr>
        <w:t>130</w:t>
      </w:r>
      <w:r w:rsidRPr="00BC2899">
        <w:rPr>
          <w:rFonts w:ascii="Times New Roman" w:hAnsi="Times New Roman" w:cs="Times New Roman"/>
          <w:spacing w:val="-7"/>
        </w:rPr>
        <w:t xml:space="preserve"> </w:t>
      </w:r>
      <w:r w:rsidRPr="00BC2899">
        <w:rPr>
          <w:rFonts w:ascii="Times New Roman" w:hAnsi="Times New Roman" w:cs="Times New Roman"/>
        </w:rPr>
        <w:t>CMR</w:t>
      </w:r>
      <w:r w:rsidRPr="00BC2899">
        <w:rPr>
          <w:rFonts w:ascii="Times New Roman" w:hAnsi="Times New Roman" w:cs="Times New Roman"/>
          <w:spacing w:val="-3"/>
        </w:rPr>
        <w:t xml:space="preserve"> </w:t>
      </w:r>
      <w:r w:rsidRPr="00BC2899">
        <w:rPr>
          <w:rFonts w:ascii="Times New Roman" w:hAnsi="Times New Roman" w:cs="Times New Roman"/>
        </w:rPr>
        <w:t>4</w:t>
      </w:r>
      <w:r w:rsidRPr="00BC2899">
        <w:rPr>
          <w:rFonts w:ascii="Times New Roman" w:hAnsi="Times New Roman" w:cs="Times New Roman"/>
          <w:spacing w:val="-1"/>
        </w:rPr>
        <w:t>5</w:t>
      </w:r>
      <w:r w:rsidRPr="00BC2899">
        <w:rPr>
          <w:rFonts w:ascii="Times New Roman" w:hAnsi="Times New Roman" w:cs="Times New Roman"/>
        </w:rPr>
        <w:t>0.2</w:t>
      </w:r>
      <w:r w:rsidRPr="00BC2899">
        <w:rPr>
          <w:rFonts w:ascii="Times New Roman" w:hAnsi="Times New Roman" w:cs="Times New Roman"/>
          <w:spacing w:val="-1"/>
        </w:rPr>
        <w:t>4</w:t>
      </w:r>
      <w:r w:rsidRPr="00BC2899">
        <w:rPr>
          <w:rFonts w:ascii="Times New Roman" w:hAnsi="Times New Roman" w:cs="Times New Roman"/>
        </w:rPr>
        <w:t>8</w:t>
      </w:r>
      <w:r w:rsidR="005F468F" w:rsidRPr="00BC2899">
        <w:rPr>
          <w:rFonts w:ascii="Times New Roman" w:hAnsi="Times New Roman" w:cs="Times New Roman"/>
        </w:rPr>
        <w:t xml:space="preserve">: </w:t>
      </w:r>
      <w:r w:rsidR="005F468F" w:rsidRPr="00BC2899">
        <w:rPr>
          <w:rFonts w:ascii="Times New Roman" w:hAnsi="Times New Roman" w:cs="Times New Roman"/>
          <w:i/>
          <w:iCs/>
        </w:rPr>
        <w:t>Medicaid Director’s Decision</w:t>
      </w:r>
      <w:r w:rsidRPr="00BC2899">
        <w:rPr>
          <w:rFonts w:ascii="Times New Roman" w:hAnsi="Times New Roman" w:cs="Times New Roman"/>
        </w:rPr>
        <w:t>.</w:t>
      </w:r>
    </w:p>
    <w:p w14:paraId="35945076" w14:textId="77777777" w:rsidR="0088304D" w:rsidRPr="00BC2899" w:rsidRDefault="0088304D">
      <w:pPr>
        <w:widowControl w:val="0"/>
        <w:autoSpaceDE w:val="0"/>
        <w:autoSpaceDN w:val="0"/>
        <w:adjustRightInd w:val="0"/>
        <w:spacing w:before="12" w:after="0" w:line="240" w:lineRule="exact"/>
        <w:rPr>
          <w:rFonts w:ascii="Times New Roman" w:hAnsi="Times New Roman" w:cs="Times New Roman"/>
          <w:sz w:val="24"/>
          <w:szCs w:val="24"/>
        </w:rPr>
      </w:pPr>
    </w:p>
    <w:p w14:paraId="15DF9A0F" w14:textId="77777777" w:rsidR="0088304D" w:rsidRPr="00BC2899" w:rsidRDefault="0088304D" w:rsidP="00BC1AB8">
      <w:pPr>
        <w:widowControl w:val="0"/>
        <w:autoSpaceDE w:val="0"/>
        <w:autoSpaceDN w:val="0"/>
        <w:adjustRightInd w:val="0"/>
        <w:spacing w:after="0" w:line="248" w:lineRule="exact"/>
        <w:rPr>
          <w:rFonts w:ascii="Times New Roman" w:hAnsi="Times New Roman" w:cs="Times New Roman"/>
        </w:rPr>
      </w:pPr>
      <w:r w:rsidRPr="00BC2899">
        <w:rPr>
          <w:rFonts w:ascii="Times New Roman" w:hAnsi="Times New Roman" w:cs="Times New Roman"/>
          <w:position w:val="-1"/>
          <w:u w:val="single"/>
        </w:rPr>
        <w:t xml:space="preserve">456.422: </w:t>
      </w:r>
      <w:r w:rsidRPr="00BC2899">
        <w:rPr>
          <w:rFonts w:ascii="Times New Roman" w:hAnsi="Times New Roman" w:cs="Times New Roman"/>
          <w:spacing w:val="44"/>
          <w:position w:val="-1"/>
          <w:u w:val="single"/>
        </w:rPr>
        <w:t xml:space="preserve"> </w:t>
      </w:r>
      <w:r w:rsidRPr="00BC2899">
        <w:rPr>
          <w:rFonts w:ascii="Times New Roman" w:hAnsi="Times New Roman" w:cs="Times New Roman"/>
          <w:position w:val="-1"/>
          <w:u w:val="single"/>
        </w:rPr>
        <w:t>Hospice</w:t>
      </w:r>
      <w:r w:rsidRPr="00BC2899">
        <w:rPr>
          <w:rFonts w:ascii="Times New Roman" w:hAnsi="Times New Roman" w:cs="Times New Roman"/>
          <w:spacing w:val="-7"/>
          <w:position w:val="-1"/>
          <w:u w:val="single"/>
        </w:rPr>
        <w:t xml:space="preserve"> </w:t>
      </w:r>
      <w:r w:rsidRPr="00BC2899">
        <w:rPr>
          <w:rFonts w:ascii="Times New Roman" w:hAnsi="Times New Roman" w:cs="Times New Roman"/>
          <w:position w:val="-1"/>
          <w:u w:val="single"/>
        </w:rPr>
        <w:t>Ser</w:t>
      </w:r>
      <w:r w:rsidRPr="00BC2899">
        <w:rPr>
          <w:rFonts w:ascii="Times New Roman" w:hAnsi="Times New Roman" w:cs="Times New Roman"/>
          <w:spacing w:val="2"/>
          <w:position w:val="-1"/>
          <w:u w:val="single"/>
        </w:rPr>
        <w:t>v</w:t>
      </w:r>
      <w:r w:rsidRPr="00BC2899">
        <w:rPr>
          <w:rFonts w:ascii="Times New Roman" w:hAnsi="Times New Roman" w:cs="Times New Roman"/>
          <w:position w:val="-1"/>
          <w:u w:val="single"/>
        </w:rPr>
        <w:t>ices in Nursing Facilities</w:t>
      </w:r>
    </w:p>
    <w:p w14:paraId="3E25E719" w14:textId="77777777" w:rsidR="0088304D" w:rsidRPr="00BC2899" w:rsidRDefault="0088304D">
      <w:pPr>
        <w:widowControl w:val="0"/>
        <w:autoSpaceDE w:val="0"/>
        <w:autoSpaceDN w:val="0"/>
        <w:adjustRightInd w:val="0"/>
        <w:spacing w:before="7" w:after="0" w:line="220" w:lineRule="exact"/>
        <w:rPr>
          <w:rFonts w:ascii="Times New Roman" w:hAnsi="Times New Roman" w:cs="Times New Roman"/>
        </w:rPr>
      </w:pPr>
    </w:p>
    <w:p w14:paraId="6A346604" w14:textId="77777777" w:rsidR="00A07BCB" w:rsidRDefault="0088304D" w:rsidP="00BC1AB8">
      <w:pPr>
        <w:widowControl w:val="0"/>
        <w:autoSpaceDE w:val="0"/>
        <w:autoSpaceDN w:val="0"/>
        <w:adjustRightInd w:val="0"/>
        <w:spacing w:after="0" w:line="240" w:lineRule="auto"/>
        <w:ind w:left="720" w:right="144" w:firstLine="360"/>
        <w:rPr>
          <w:rFonts w:ascii="Times New Roman" w:hAnsi="Times New Roman" w:cs="Times New Roman"/>
        </w:rPr>
      </w:pPr>
      <w:r w:rsidRPr="00BC2899">
        <w:rPr>
          <w:rFonts w:ascii="Times New Roman" w:hAnsi="Times New Roman" w:cs="Times New Roman"/>
        </w:rPr>
        <w:t>A</w:t>
      </w:r>
      <w:r w:rsidRPr="00BC2899">
        <w:rPr>
          <w:rFonts w:ascii="Times New Roman" w:hAnsi="Times New Roman" w:cs="Times New Roman"/>
          <w:spacing w:val="-7"/>
        </w:rPr>
        <w:t xml:space="preserve"> </w:t>
      </w:r>
      <w:r w:rsidRPr="00BC2899">
        <w:rPr>
          <w:rFonts w:ascii="Times New Roman" w:hAnsi="Times New Roman" w:cs="Times New Roman"/>
        </w:rPr>
        <w:t>resident</w:t>
      </w:r>
      <w:r w:rsidRPr="00BC2899">
        <w:rPr>
          <w:rFonts w:ascii="Times New Roman" w:hAnsi="Times New Roman" w:cs="Times New Roman"/>
          <w:spacing w:val="-6"/>
        </w:rPr>
        <w:t xml:space="preserve"> </w:t>
      </w:r>
      <w:r w:rsidRPr="00BC2899">
        <w:rPr>
          <w:rFonts w:ascii="Times New Roman" w:hAnsi="Times New Roman" w:cs="Times New Roman"/>
        </w:rPr>
        <w:t>of</w:t>
      </w:r>
      <w:r w:rsidRPr="00BC2899">
        <w:rPr>
          <w:rFonts w:ascii="Times New Roman" w:hAnsi="Times New Roman" w:cs="Times New Roman"/>
          <w:spacing w:val="-2"/>
        </w:rPr>
        <w:t xml:space="preserve"> </w:t>
      </w:r>
      <w:r w:rsidRPr="00BC2899">
        <w:rPr>
          <w:rFonts w:ascii="Times New Roman" w:hAnsi="Times New Roman" w:cs="Times New Roman"/>
        </w:rPr>
        <w:t>a nursing</w:t>
      </w:r>
      <w:r w:rsidRPr="00BC2899">
        <w:rPr>
          <w:rFonts w:ascii="Times New Roman" w:hAnsi="Times New Roman" w:cs="Times New Roman"/>
          <w:spacing w:val="-6"/>
        </w:rPr>
        <w:t xml:space="preserve"> </w:t>
      </w:r>
      <w:r w:rsidRPr="00BC2899">
        <w:rPr>
          <w:rFonts w:ascii="Times New Roman" w:hAnsi="Times New Roman" w:cs="Times New Roman"/>
        </w:rPr>
        <w:t>facility</w:t>
      </w:r>
      <w:r w:rsidRPr="00BC2899">
        <w:rPr>
          <w:rFonts w:ascii="Times New Roman" w:hAnsi="Times New Roman" w:cs="Times New Roman"/>
          <w:spacing w:val="-4"/>
        </w:rPr>
        <w:t xml:space="preserve"> </w:t>
      </w:r>
      <w:r w:rsidRPr="00BC2899">
        <w:rPr>
          <w:rFonts w:ascii="Times New Roman" w:hAnsi="Times New Roman" w:cs="Times New Roman"/>
          <w:spacing w:val="-2"/>
        </w:rPr>
        <w:t>m</w:t>
      </w:r>
      <w:r w:rsidRPr="00BC2899">
        <w:rPr>
          <w:rFonts w:ascii="Times New Roman" w:hAnsi="Times New Roman" w:cs="Times New Roman"/>
        </w:rPr>
        <w:t>ay</w:t>
      </w:r>
      <w:r w:rsidRPr="00BC2899">
        <w:rPr>
          <w:rFonts w:ascii="Times New Roman" w:hAnsi="Times New Roman" w:cs="Times New Roman"/>
          <w:spacing w:val="-1"/>
        </w:rPr>
        <w:t xml:space="preserve"> </w:t>
      </w:r>
      <w:r w:rsidRPr="00BC2899">
        <w:rPr>
          <w:rFonts w:ascii="Times New Roman" w:hAnsi="Times New Roman" w:cs="Times New Roman"/>
        </w:rPr>
        <w:t>elect</w:t>
      </w:r>
      <w:r w:rsidRPr="00BC2899">
        <w:rPr>
          <w:rFonts w:ascii="Times New Roman" w:hAnsi="Times New Roman" w:cs="Times New Roman"/>
          <w:spacing w:val="2"/>
        </w:rPr>
        <w:t xml:space="preserve"> </w:t>
      </w:r>
      <w:r w:rsidRPr="00BC2899">
        <w:rPr>
          <w:rFonts w:ascii="Times New Roman" w:hAnsi="Times New Roman" w:cs="Times New Roman"/>
        </w:rPr>
        <w:t>hospice</w:t>
      </w:r>
      <w:r w:rsidRPr="00BC2899">
        <w:rPr>
          <w:rFonts w:ascii="Times New Roman" w:hAnsi="Times New Roman" w:cs="Times New Roman"/>
          <w:spacing w:val="-6"/>
        </w:rPr>
        <w:t xml:space="preserve"> </w:t>
      </w:r>
      <w:r w:rsidRPr="00BC2899">
        <w:rPr>
          <w:rFonts w:ascii="Times New Roman" w:hAnsi="Times New Roman" w:cs="Times New Roman"/>
        </w:rPr>
        <w:t>services</w:t>
      </w:r>
      <w:r w:rsidRPr="00BC2899">
        <w:rPr>
          <w:rFonts w:ascii="Times New Roman" w:hAnsi="Times New Roman" w:cs="Times New Roman"/>
          <w:spacing w:val="-6"/>
        </w:rPr>
        <w:t xml:space="preserve"> </w:t>
      </w:r>
      <w:r w:rsidRPr="00BC2899">
        <w:rPr>
          <w:rFonts w:ascii="Times New Roman" w:hAnsi="Times New Roman" w:cs="Times New Roman"/>
        </w:rPr>
        <w:t>and</w:t>
      </w:r>
      <w:r w:rsidRPr="00BC2899">
        <w:rPr>
          <w:rFonts w:ascii="Times New Roman" w:hAnsi="Times New Roman" w:cs="Times New Roman"/>
          <w:spacing w:val="-3"/>
        </w:rPr>
        <w:t xml:space="preserve"> </w:t>
      </w:r>
      <w:r w:rsidRPr="00BC2899">
        <w:rPr>
          <w:rFonts w:ascii="Times New Roman" w:hAnsi="Times New Roman" w:cs="Times New Roman"/>
        </w:rPr>
        <w:t>continue</w:t>
      </w:r>
      <w:r w:rsidRPr="00BC2899">
        <w:rPr>
          <w:rFonts w:ascii="Times New Roman" w:hAnsi="Times New Roman" w:cs="Times New Roman"/>
          <w:spacing w:val="-7"/>
        </w:rPr>
        <w:t xml:space="preserve"> </w:t>
      </w:r>
      <w:r w:rsidRPr="00BC2899">
        <w:rPr>
          <w:rFonts w:ascii="Times New Roman" w:hAnsi="Times New Roman" w:cs="Times New Roman"/>
        </w:rPr>
        <w:t>to</w:t>
      </w:r>
      <w:r w:rsidRPr="00BC2899">
        <w:rPr>
          <w:rFonts w:ascii="Times New Roman" w:hAnsi="Times New Roman" w:cs="Times New Roman"/>
          <w:spacing w:val="-2"/>
        </w:rPr>
        <w:t xml:space="preserve"> </w:t>
      </w:r>
      <w:r w:rsidRPr="00BC2899">
        <w:rPr>
          <w:rFonts w:ascii="Times New Roman" w:hAnsi="Times New Roman" w:cs="Times New Roman"/>
        </w:rPr>
        <w:t>reside</w:t>
      </w:r>
      <w:r w:rsidRPr="00BC2899">
        <w:rPr>
          <w:rFonts w:ascii="Times New Roman" w:hAnsi="Times New Roman" w:cs="Times New Roman"/>
          <w:spacing w:val="-5"/>
        </w:rPr>
        <w:t xml:space="preserve"> </w:t>
      </w:r>
      <w:r w:rsidRPr="00BC2899">
        <w:rPr>
          <w:rFonts w:ascii="Times New Roman" w:hAnsi="Times New Roman" w:cs="Times New Roman"/>
        </w:rPr>
        <w:t>in</w:t>
      </w:r>
      <w:r w:rsidRPr="00BC2899">
        <w:rPr>
          <w:rFonts w:ascii="Times New Roman" w:hAnsi="Times New Roman" w:cs="Times New Roman"/>
          <w:spacing w:val="-2"/>
        </w:rPr>
        <w:t xml:space="preserve"> </w:t>
      </w:r>
      <w:r w:rsidRPr="00BC2899">
        <w:rPr>
          <w:rFonts w:ascii="Times New Roman" w:hAnsi="Times New Roman" w:cs="Times New Roman"/>
        </w:rPr>
        <w:t>the</w:t>
      </w:r>
      <w:r w:rsidRPr="00BC2899">
        <w:rPr>
          <w:rFonts w:ascii="Times New Roman" w:hAnsi="Times New Roman" w:cs="Times New Roman"/>
          <w:spacing w:val="-2"/>
        </w:rPr>
        <w:t xml:space="preserve"> </w:t>
      </w:r>
      <w:r w:rsidRPr="00BC2899">
        <w:rPr>
          <w:rFonts w:ascii="Times New Roman" w:hAnsi="Times New Roman" w:cs="Times New Roman"/>
        </w:rPr>
        <w:t>facilit</w:t>
      </w:r>
      <w:r w:rsidRPr="00BC2899">
        <w:rPr>
          <w:rFonts w:ascii="Times New Roman" w:hAnsi="Times New Roman" w:cs="Times New Roman"/>
          <w:spacing w:val="2"/>
        </w:rPr>
        <w:t>y</w:t>
      </w:r>
      <w:r w:rsidRPr="00BC2899">
        <w:rPr>
          <w:rFonts w:ascii="Times New Roman" w:hAnsi="Times New Roman" w:cs="Times New Roman"/>
        </w:rPr>
        <w:t xml:space="preserve"> if</w:t>
      </w:r>
      <w:r w:rsidRPr="00BC2899">
        <w:rPr>
          <w:rFonts w:ascii="Times New Roman" w:hAnsi="Times New Roman" w:cs="Times New Roman"/>
          <w:spacing w:val="-1"/>
        </w:rPr>
        <w:t xml:space="preserve"> t</w:t>
      </w:r>
      <w:r w:rsidRPr="00BC2899">
        <w:rPr>
          <w:rFonts w:ascii="Times New Roman" w:hAnsi="Times New Roman" w:cs="Times New Roman"/>
          <w:spacing w:val="1"/>
        </w:rPr>
        <w:t>h</w:t>
      </w:r>
      <w:r w:rsidRPr="00BC2899">
        <w:rPr>
          <w:rFonts w:ascii="Times New Roman" w:hAnsi="Times New Roman" w:cs="Times New Roman"/>
        </w:rPr>
        <w:t>e facility</w:t>
      </w:r>
      <w:r w:rsidRPr="00BC2899">
        <w:rPr>
          <w:rFonts w:ascii="Times New Roman" w:hAnsi="Times New Roman" w:cs="Times New Roman"/>
          <w:spacing w:val="-4"/>
        </w:rPr>
        <w:t xml:space="preserve"> </w:t>
      </w:r>
      <w:r w:rsidRPr="00BC2899">
        <w:rPr>
          <w:rFonts w:ascii="Times New Roman" w:hAnsi="Times New Roman" w:cs="Times New Roman"/>
        </w:rPr>
        <w:t>is</w:t>
      </w:r>
      <w:r w:rsidRPr="00BC2899">
        <w:rPr>
          <w:rFonts w:ascii="Times New Roman" w:hAnsi="Times New Roman" w:cs="Times New Roman"/>
          <w:spacing w:val="-1"/>
        </w:rPr>
        <w:t xml:space="preserve"> </w:t>
      </w:r>
      <w:r w:rsidRPr="00BC2899">
        <w:rPr>
          <w:rFonts w:ascii="Times New Roman" w:hAnsi="Times New Roman" w:cs="Times New Roman"/>
        </w:rPr>
        <w:t>serviced</w:t>
      </w:r>
      <w:r w:rsidRPr="00BC2899">
        <w:rPr>
          <w:rFonts w:ascii="Times New Roman" w:hAnsi="Times New Roman" w:cs="Times New Roman"/>
          <w:spacing w:val="-7"/>
        </w:rPr>
        <w:t xml:space="preserve"> </w:t>
      </w:r>
      <w:r w:rsidRPr="00BC2899">
        <w:rPr>
          <w:rFonts w:ascii="Times New Roman" w:hAnsi="Times New Roman" w:cs="Times New Roman"/>
        </w:rPr>
        <w:t>by a hospice</w:t>
      </w:r>
      <w:r w:rsidRPr="00BC2899">
        <w:rPr>
          <w:rFonts w:ascii="Times New Roman" w:hAnsi="Times New Roman" w:cs="Times New Roman"/>
          <w:spacing w:val="-6"/>
        </w:rPr>
        <w:t xml:space="preserve"> </w:t>
      </w:r>
      <w:r w:rsidRPr="00BC2899">
        <w:rPr>
          <w:rFonts w:ascii="Times New Roman" w:hAnsi="Times New Roman" w:cs="Times New Roman"/>
        </w:rPr>
        <w:t>provider.</w:t>
      </w:r>
      <w:r w:rsidRPr="00BC2899">
        <w:rPr>
          <w:rFonts w:ascii="Times New Roman" w:hAnsi="Times New Roman" w:cs="Times New Roman"/>
          <w:spacing w:val="43"/>
        </w:rPr>
        <w:t xml:space="preserve"> </w:t>
      </w:r>
      <w:r w:rsidRPr="00BC2899">
        <w:rPr>
          <w:rFonts w:ascii="Times New Roman" w:hAnsi="Times New Roman" w:cs="Times New Roman"/>
        </w:rPr>
        <w:t>When</w:t>
      </w:r>
      <w:r w:rsidRPr="00BC2899">
        <w:rPr>
          <w:rFonts w:ascii="Times New Roman" w:hAnsi="Times New Roman" w:cs="Times New Roman"/>
          <w:spacing w:val="-5"/>
        </w:rPr>
        <w:t xml:space="preserve"> </w:t>
      </w:r>
      <w:r w:rsidRPr="00BC2899">
        <w:rPr>
          <w:rFonts w:ascii="Times New Roman" w:hAnsi="Times New Roman" w:cs="Times New Roman"/>
        </w:rPr>
        <w:t>a me</w:t>
      </w:r>
      <w:r w:rsidRPr="00BC2899">
        <w:rPr>
          <w:rFonts w:ascii="Times New Roman" w:hAnsi="Times New Roman" w:cs="Times New Roman"/>
          <w:spacing w:val="-2"/>
        </w:rPr>
        <w:t>m</w:t>
      </w:r>
      <w:r w:rsidRPr="00BC2899">
        <w:rPr>
          <w:rFonts w:ascii="Times New Roman" w:hAnsi="Times New Roman" w:cs="Times New Roman"/>
          <w:spacing w:val="1"/>
        </w:rPr>
        <w:t>b</w:t>
      </w:r>
      <w:r w:rsidRPr="00BC2899">
        <w:rPr>
          <w:rFonts w:ascii="Times New Roman" w:hAnsi="Times New Roman" w:cs="Times New Roman"/>
        </w:rPr>
        <w:t>er</w:t>
      </w:r>
      <w:r w:rsidRPr="00BC2899">
        <w:rPr>
          <w:rFonts w:ascii="Times New Roman" w:hAnsi="Times New Roman" w:cs="Times New Roman"/>
          <w:spacing w:val="-2"/>
        </w:rPr>
        <w:t xml:space="preserve"> </w:t>
      </w:r>
      <w:r w:rsidRPr="00BC2899">
        <w:rPr>
          <w:rFonts w:ascii="Times New Roman" w:hAnsi="Times New Roman" w:cs="Times New Roman"/>
        </w:rPr>
        <w:t>e</w:t>
      </w:r>
      <w:r w:rsidRPr="00BC2899">
        <w:rPr>
          <w:rFonts w:ascii="Times New Roman" w:hAnsi="Times New Roman" w:cs="Times New Roman"/>
          <w:spacing w:val="1"/>
        </w:rPr>
        <w:t>l</w:t>
      </w:r>
      <w:r w:rsidRPr="00BC2899">
        <w:rPr>
          <w:rFonts w:ascii="Times New Roman" w:hAnsi="Times New Roman" w:cs="Times New Roman"/>
        </w:rPr>
        <w:t>ects</w:t>
      </w:r>
      <w:r w:rsidRPr="00BC2899">
        <w:rPr>
          <w:rFonts w:ascii="Times New Roman" w:hAnsi="Times New Roman" w:cs="Times New Roman"/>
          <w:spacing w:val="-2"/>
        </w:rPr>
        <w:t xml:space="preserve"> </w:t>
      </w:r>
      <w:r w:rsidRPr="00BC2899">
        <w:rPr>
          <w:rFonts w:ascii="Times New Roman" w:hAnsi="Times New Roman" w:cs="Times New Roman"/>
        </w:rPr>
        <w:t>hospice</w:t>
      </w:r>
      <w:r w:rsidRPr="00BC2899">
        <w:rPr>
          <w:rFonts w:ascii="Times New Roman" w:hAnsi="Times New Roman" w:cs="Times New Roman"/>
          <w:spacing w:val="-6"/>
        </w:rPr>
        <w:t xml:space="preserve"> </w:t>
      </w:r>
      <w:r w:rsidRPr="00BC2899">
        <w:rPr>
          <w:rFonts w:ascii="Times New Roman" w:hAnsi="Times New Roman" w:cs="Times New Roman"/>
        </w:rPr>
        <w:t>in</w:t>
      </w:r>
      <w:r w:rsidRPr="00BC2899">
        <w:rPr>
          <w:rFonts w:ascii="Times New Roman" w:hAnsi="Times New Roman" w:cs="Times New Roman"/>
          <w:spacing w:val="-2"/>
        </w:rPr>
        <w:t xml:space="preserve"> </w:t>
      </w:r>
      <w:r w:rsidRPr="00BC2899">
        <w:rPr>
          <w:rFonts w:ascii="Times New Roman" w:hAnsi="Times New Roman" w:cs="Times New Roman"/>
        </w:rPr>
        <w:t>accordance</w:t>
      </w:r>
      <w:r w:rsidRPr="00BC2899">
        <w:rPr>
          <w:rFonts w:ascii="Times New Roman" w:hAnsi="Times New Roman" w:cs="Times New Roman"/>
          <w:spacing w:val="1"/>
        </w:rPr>
        <w:t xml:space="preserve"> </w:t>
      </w:r>
      <w:r w:rsidRPr="00BC2899">
        <w:rPr>
          <w:rFonts w:ascii="Times New Roman" w:hAnsi="Times New Roman" w:cs="Times New Roman"/>
        </w:rPr>
        <w:t>with</w:t>
      </w:r>
      <w:r w:rsidRPr="00BC2899">
        <w:rPr>
          <w:rFonts w:ascii="Times New Roman" w:hAnsi="Times New Roman" w:cs="Times New Roman"/>
          <w:spacing w:val="-4"/>
        </w:rPr>
        <w:t xml:space="preserve"> </w:t>
      </w:r>
      <w:r w:rsidRPr="00BC2899">
        <w:rPr>
          <w:rFonts w:ascii="Times New Roman" w:hAnsi="Times New Roman" w:cs="Times New Roman"/>
        </w:rPr>
        <w:t>130</w:t>
      </w:r>
      <w:r w:rsidRPr="00BC2899">
        <w:rPr>
          <w:rFonts w:ascii="Times New Roman" w:hAnsi="Times New Roman" w:cs="Times New Roman"/>
          <w:spacing w:val="-3"/>
        </w:rPr>
        <w:t xml:space="preserve"> </w:t>
      </w:r>
      <w:r w:rsidRPr="00BC2899">
        <w:rPr>
          <w:rFonts w:ascii="Times New Roman" w:hAnsi="Times New Roman" w:cs="Times New Roman"/>
        </w:rPr>
        <w:t>CMR 437.000</w:t>
      </w:r>
      <w:r w:rsidR="005F468F" w:rsidRPr="00BC2899">
        <w:rPr>
          <w:rFonts w:ascii="Times New Roman" w:hAnsi="Times New Roman" w:cs="Times New Roman"/>
        </w:rPr>
        <w:t xml:space="preserve">: </w:t>
      </w:r>
      <w:r w:rsidR="005F468F" w:rsidRPr="00BC2899">
        <w:rPr>
          <w:rFonts w:ascii="Times New Roman" w:hAnsi="Times New Roman" w:cs="Times New Roman"/>
          <w:i/>
          <w:iCs/>
        </w:rPr>
        <w:t>Hospice Services</w:t>
      </w:r>
      <w:r w:rsidRPr="00BC2899">
        <w:rPr>
          <w:rFonts w:ascii="Times New Roman" w:hAnsi="Times New Roman" w:cs="Times New Roman"/>
        </w:rPr>
        <w:t>,</w:t>
      </w:r>
      <w:r w:rsidRPr="00BC2899">
        <w:rPr>
          <w:rFonts w:ascii="Times New Roman" w:hAnsi="Times New Roman" w:cs="Times New Roman"/>
          <w:spacing w:val="-7"/>
        </w:rPr>
        <w:t xml:space="preserve"> </w:t>
      </w:r>
      <w:r w:rsidR="00242054" w:rsidRPr="00BC2899">
        <w:rPr>
          <w:rFonts w:ascii="Times New Roman" w:hAnsi="Times New Roman" w:cs="Times New Roman"/>
        </w:rPr>
        <w:t>MassHealth</w:t>
      </w:r>
      <w:r w:rsidRPr="00BC2899">
        <w:rPr>
          <w:rFonts w:ascii="Times New Roman" w:hAnsi="Times New Roman" w:cs="Times New Roman"/>
          <w:spacing w:val="-7"/>
        </w:rPr>
        <w:t xml:space="preserve"> </w:t>
      </w:r>
      <w:r w:rsidRPr="00BC2899">
        <w:rPr>
          <w:rFonts w:ascii="Times New Roman" w:hAnsi="Times New Roman" w:cs="Times New Roman"/>
        </w:rPr>
        <w:t>will</w:t>
      </w:r>
      <w:r w:rsidRPr="00BC2899">
        <w:rPr>
          <w:rFonts w:ascii="Times New Roman" w:hAnsi="Times New Roman" w:cs="Times New Roman"/>
          <w:spacing w:val="-2"/>
        </w:rPr>
        <w:t xml:space="preserve"> </w:t>
      </w:r>
      <w:r w:rsidRPr="00BC2899">
        <w:rPr>
          <w:rFonts w:ascii="Times New Roman" w:hAnsi="Times New Roman" w:cs="Times New Roman"/>
        </w:rPr>
        <w:t>not</w:t>
      </w:r>
      <w:r w:rsidRPr="00BC2899">
        <w:rPr>
          <w:rFonts w:ascii="Times New Roman" w:hAnsi="Times New Roman" w:cs="Times New Roman"/>
          <w:spacing w:val="-3"/>
        </w:rPr>
        <w:t xml:space="preserve"> </w:t>
      </w:r>
      <w:r w:rsidRPr="00BC2899">
        <w:rPr>
          <w:rFonts w:ascii="Times New Roman" w:hAnsi="Times New Roman" w:cs="Times New Roman"/>
        </w:rPr>
        <w:t>p</w:t>
      </w:r>
      <w:r w:rsidRPr="00BC2899">
        <w:rPr>
          <w:rFonts w:ascii="Times New Roman" w:hAnsi="Times New Roman" w:cs="Times New Roman"/>
          <w:spacing w:val="-1"/>
        </w:rPr>
        <w:t>a</w:t>
      </w:r>
      <w:r w:rsidRPr="00BC2899">
        <w:rPr>
          <w:rFonts w:ascii="Times New Roman" w:hAnsi="Times New Roman" w:cs="Times New Roman"/>
        </w:rPr>
        <w:t>y</w:t>
      </w:r>
      <w:r w:rsidRPr="00BC2899">
        <w:rPr>
          <w:rFonts w:ascii="Times New Roman" w:hAnsi="Times New Roman" w:cs="Times New Roman"/>
          <w:spacing w:val="1"/>
        </w:rPr>
        <w:t xml:space="preserve"> </w:t>
      </w:r>
      <w:r w:rsidRPr="00BC2899">
        <w:rPr>
          <w:rFonts w:ascii="Times New Roman" w:hAnsi="Times New Roman" w:cs="Times New Roman"/>
          <w:spacing w:val="-1"/>
        </w:rPr>
        <w:t>f</w:t>
      </w:r>
      <w:r w:rsidRPr="00BC2899">
        <w:rPr>
          <w:rFonts w:ascii="Times New Roman" w:hAnsi="Times New Roman" w:cs="Times New Roman"/>
          <w:spacing w:val="1"/>
        </w:rPr>
        <w:t>o</w:t>
      </w:r>
      <w:r w:rsidRPr="00BC2899">
        <w:rPr>
          <w:rFonts w:ascii="Times New Roman" w:hAnsi="Times New Roman" w:cs="Times New Roman"/>
        </w:rPr>
        <w:t>r</w:t>
      </w:r>
      <w:r w:rsidRPr="00BC2899">
        <w:rPr>
          <w:rFonts w:ascii="Times New Roman" w:hAnsi="Times New Roman" w:cs="Times New Roman"/>
          <w:spacing w:val="-1"/>
        </w:rPr>
        <w:t xml:space="preserve"> </w:t>
      </w:r>
      <w:r w:rsidRPr="00BC2899">
        <w:rPr>
          <w:rFonts w:ascii="Times New Roman" w:hAnsi="Times New Roman" w:cs="Times New Roman"/>
        </w:rPr>
        <w:t>nursing</w:t>
      </w:r>
      <w:r w:rsidR="005F468F" w:rsidRPr="00BC2899">
        <w:rPr>
          <w:rFonts w:ascii="Times New Roman" w:hAnsi="Times New Roman" w:cs="Times New Roman"/>
        </w:rPr>
        <w:t xml:space="preserve"> </w:t>
      </w:r>
      <w:r w:rsidRPr="00BC2899">
        <w:rPr>
          <w:rFonts w:ascii="Times New Roman" w:hAnsi="Times New Roman" w:cs="Times New Roman"/>
        </w:rPr>
        <w:t>facility</w:t>
      </w:r>
      <w:r w:rsidRPr="00BC2899">
        <w:rPr>
          <w:rFonts w:ascii="Times New Roman" w:hAnsi="Times New Roman" w:cs="Times New Roman"/>
          <w:spacing w:val="-11"/>
        </w:rPr>
        <w:t xml:space="preserve"> </w:t>
      </w:r>
      <w:r w:rsidRPr="00BC2899">
        <w:rPr>
          <w:rFonts w:ascii="Times New Roman" w:hAnsi="Times New Roman" w:cs="Times New Roman"/>
        </w:rPr>
        <w:t>services</w:t>
      </w:r>
      <w:r w:rsidRPr="00BC2899">
        <w:rPr>
          <w:rFonts w:ascii="Times New Roman" w:hAnsi="Times New Roman" w:cs="Times New Roman"/>
          <w:spacing w:val="-6"/>
        </w:rPr>
        <w:t xml:space="preserve"> </w:t>
      </w:r>
      <w:r w:rsidRPr="00BC2899">
        <w:rPr>
          <w:rFonts w:ascii="Times New Roman" w:hAnsi="Times New Roman" w:cs="Times New Roman"/>
        </w:rPr>
        <w:t>a</w:t>
      </w:r>
      <w:r w:rsidRPr="00BC2899">
        <w:rPr>
          <w:rFonts w:ascii="Times New Roman" w:hAnsi="Times New Roman" w:cs="Times New Roman"/>
          <w:spacing w:val="2"/>
        </w:rPr>
        <w:t>n</w:t>
      </w:r>
      <w:r w:rsidRPr="00BC2899">
        <w:rPr>
          <w:rFonts w:ascii="Times New Roman" w:hAnsi="Times New Roman" w:cs="Times New Roman"/>
        </w:rPr>
        <w:t>d</w:t>
      </w:r>
      <w:r w:rsidRPr="00BC2899">
        <w:rPr>
          <w:rFonts w:ascii="Times New Roman" w:hAnsi="Times New Roman" w:cs="Times New Roman"/>
          <w:spacing w:val="-1"/>
        </w:rPr>
        <w:t xml:space="preserve"> </w:t>
      </w:r>
      <w:r w:rsidRPr="00BC2899">
        <w:rPr>
          <w:rFonts w:ascii="Times New Roman" w:hAnsi="Times New Roman" w:cs="Times New Roman"/>
        </w:rPr>
        <w:t>will not</w:t>
      </w:r>
      <w:r w:rsidRPr="00BC2899">
        <w:rPr>
          <w:rFonts w:ascii="Times New Roman" w:hAnsi="Times New Roman" w:cs="Times New Roman"/>
          <w:spacing w:val="-3"/>
        </w:rPr>
        <w:t xml:space="preserve"> </w:t>
      </w:r>
      <w:r w:rsidRPr="00BC2899">
        <w:rPr>
          <w:rFonts w:ascii="Times New Roman" w:hAnsi="Times New Roman" w:cs="Times New Roman"/>
        </w:rPr>
        <w:t>p</w:t>
      </w:r>
      <w:r w:rsidRPr="00BC2899">
        <w:rPr>
          <w:rFonts w:ascii="Times New Roman" w:hAnsi="Times New Roman" w:cs="Times New Roman"/>
          <w:spacing w:val="-1"/>
        </w:rPr>
        <w:t>a</w:t>
      </w:r>
      <w:r w:rsidRPr="00BC2899">
        <w:rPr>
          <w:rFonts w:ascii="Times New Roman" w:hAnsi="Times New Roman" w:cs="Times New Roman"/>
        </w:rPr>
        <w:t>y</w:t>
      </w:r>
      <w:r w:rsidRPr="00BC2899">
        <w:rPr>
          <w:rFonts w:ascii="Times New Roman" w:hAnsi="Times New Roman" w:cs="Times New Roman"/>
          <w:spacing w:val="1"/>
        </w:rPr>
        <w:t xml:space="preserve"> </w:t>
      </w:r>
      <w:r w:rsidRPr="00BC2899">
        <w:rPr>
          <w:rFonts w:ascii="Times New Roman" w:hAnsi="Times New Roman" w:cs="Times New Roman"/>
          <w:spacing w:val="-1"/>
        </w:rPr>
        <w:t>t</w:t>
      </w:r>
      <w:r w:rsidRPr="00BC2899">
        <w:rPr>
          <w:rFonts w:ascii="Times New Roman" w:hAnsi="Times New Roman" w:cs="Times New Roman"/>
          <w:spacing w:val="1"/>
        </w:rPr>
        <w:t>h</w:t>
      </w:r>
      <w:r w:rsidRPr="00BC2899">
        <w:rPr>
          <w:rFonts w:ascii="Times New Roman" w:hAnsi="Times New Roman" w:cs="Times New Roman"/>
        </w:rPr>
        <w:t>e</w:t>
      </w:r>
      <w:r w:rsidRPr="00BC2899">
        <w:rPr>
          <w:rFonts w:ascii="Times New Roman" w:hAnsi="Times New Roman" w:cs="Times New Roman"/>
          <w:spacing w:val="-1"/>
        </w:rPr>
        <w:t xml:space="preserve"> </w:t>
      </w:r>
      <w:r w:rsidRPr="00BC2899">
        <w:rPr>
          <w:rFonts w:ascii="Times New Roman" w:hAnsi="Times New Roman" w:cs="Times New Roman"/>
        </w:rPr>
        <w:t>nursing</w:t>
      </w:r>
      <w:r w:rsidRPr="00BC2899">
        <w:rPr>
          <w:rFonts w:ascii="Times New Roman" w:hAnsi="Times New Roman" w:cs="Times New Roman"/>
          <w:spacing w:val="-6"/>
        </w:rPr>
        <w:t xml:space="preserve"> </w:t>
      </w:r>
      <w:r w:rsidRPr="00BC2899">
        <w:rPr>
          <w:rFonts w:ascii="Times New Roman" w:hAnsi="Times New Roman" w:cs="Times New Roman"/>
        </w:rPr>
        <w:t>f</w:t>
      </w:r>
      <w:r w:rsidRPr="00BC2899">
        <w:rPr>
          <w:rFonts w:ascii="Times New Roman" w:hAnsi="Times New Roman" w:cs="Times New Roman"/>
          <w:spacing w:val="-1"/>
        </w:rPr>
        <w:t>a</w:t>
      </w:r>
      <w:r w:rsidRPr="00BC2899">
        <w:rPr>
          <w:rFonts w:ascii="Times New Roman" w:hAnsi="Times New Roman" w:cs="Times New Roman"/>
        </w:rPr>
        <w:t>cility</w:t>
      </w:r>
      <w:r w:rsidRPr="00BC2899">
        <w:rPr>
          <w:rFonts w:ascii="Times New Roman" w:hAnsi="Times New Roman" w:cs="Times New Roman"/>
          <w:spacing w:val="1"/>
        </w:rPr>
        <w:t xml:space="preserve"> </w:t>
      </w:r>
      <w:r w:rsidRPr="00BC2899">
        <w:rPr>
          <w:rFonts w:ascii="Times New Roman" w:hAnsi="Times New Roman" w:cs="Times New Roman"/>
          <w:spacing w:val="-1"/>
        </w:rPr>
        <w:t>f</w:t>
      </w:r>
      <w:r w:rsidRPr="00BC2899">
        <w:rPr>
          <w:rFonts w:ascii="Times New Roman" w:hAnsi="Times New Roman" w:cs="Times New Roman"/>
          <w:spacing w:val="1"/>
        </w:rPr>
        <w:t>o</w:t>
      </w:r>
      <w:r w:rsidRPr="00BC2899">
        <w:rPr>
          <w:rFonts w:ascii="Times New Roman" w:hAnsi="Times New Roman" w:cs="Times New Roman"/>
        </w:rPr>
        <w:t xml:space="preserve">r </w:t>
      </w:r>
      <w:r w:rsidRPr="00BC2899">
        <w:rPr>
          <w:rFonts w:ascii="Times New Roman" w:hAnsi="Times New Roman" w:cs="Times New Roman"/>
          <w:spacing w:val="-2"/>
        </w:rPr>
        <w:t>m</w:t>
      </w:r>
      <w:r w:rsidRPr="00BC2899">
        <w:rPr>
          <w:rFonts w:ascii="Times New Roman" w:hAnsi="Times New Roman" w:cs="Times New Roman"/>
        </w:rPr>
        <w:t>e</w:t>
      </w:r>
      <w:r w:rsidRPr="00BC2899">
        <w:rPr>
          <w:rFonts w:ascii="Times New Roman" w:hAnsi="Times New Roman" w:cs="Times New Roman"/>
          <w:spacing w:val="2"/>
        </w:rPr>
        <w:t>d</w:t>
      </w:r>
      <w:r w:rsidRPr="00BC2899">
        <w:rPr>
          <w:rFonts w:ascii="Times New Roman" w:hAnsi="Times New Roman" w:cs="Times New Roman"/>
        </w:rPr>
        <w:t>ical</w:t>
      </w:r>
      <w:r w:rsidRPr="00BC2899">
        <w:rPr>
          <w:rFonts w:ascii="Times New Roman" w:hAnsi="Times New Roman" w:cs="Times New Roman"/>
          <w:spacing w:val="-3"/>
        </w:rPr>
        <w:t xml:space="preserve"> </w:t>
      </w:r>
      <w:r w:rsidRPr="00BC2899">
        <w:rPr>
          <w:rFonts w:ascii="Times New Roman" w:hAnsi="Times New Roman" w:cs="Times New Roman"/>
        </w:rPr>
        <w:t>leaves</w:t>
      </w:r>
      <w:r w:rsidRPr="00BC2899">
        <w:rPr>
          <w:rFonts w:ascii="Times New Roman" w:hAnsi="Times New Roman" w:cs="Times New Roman"/>
          <w:spacing w:val="-5"/>
        </w:rPr>
        <w:t xml:space="preserve"> </w:t>
      </w:r>
      <w:r w:rsidRPr="00BC2899">
        <w:rPr>
          <w:rFonts w:ascii="Times New Roman" w:hAnsi="Times New Roman" w:cs="Times New Roman"/>
        </w:rPr>
        <w:t>of</w:t>
      </w:r>
      <w:r w:rsidRPr="00BC2899">
        <w:rPr>
          <w:rFonts w:ascii="Times New Roman" w:hAnsi="Times New Roman" w:cs="Times New Roman"/>
          <w:spacing w:val="-1"/>
        </w:rPr>
        <w:t xml:space="preserve"> </w:t>
      </w:r>
      <w:r w:rsidRPr="00BC2899">
        <w:rPr>
          <w:rFonts w:ascii="Times New Roman" w:hAnsi="Times New Roman" w:cs="Times New Roman"/>
        </w:rPr>
        <w:t>absence</w:t>
      </w:r>
      <w:r w:rsidRPr="00BC2899">
        <w:rPr>
          <w:rFonts w:ascii="Times New Roman" w:hAnsi="Times New Roman" w:cs="Times New Roman"/>
          <w:spacing w:val="-6"/>
        </w:rPr>
        <w:t xml:space="preserve"> </w:t>
      </w:r>
      <w:r w:rsidRPr="00BC2899">
        <w:rPr>
          <w:rFonts w:ascii="Times New Roman" w:hAnsi="Times New Roman" w:cs="Times New Roman"/>
        </w:rPr>
        <w:t>whi</w:t>
      </w:r>
      <w:r w:rsidRPr="00BC2899">
        <w:rPr>
          <w:rFonts w:ascii="Times New Roman" w:hAnsi="Times New Roman" w:cs="Times New Roman"/>
          <w:spacing w:val="2"/>
        </w:rPr>
        <w:t>l</w:t>
      </w:r>
      <w:r w:rsidRPr="00BC2899">
        <w:rPr>
          <w:rFonts w:ascii="Times New Roman" w:hAnsi="Times New Roman" w:cs="Times New Roman"/>
        </w:rPr>
        <w:t>e</w:t>
      </w:r>
      <w:r w:rsidRPr="00BC2899">
        <w:rPr>
          <w:rFonts w:ascii="Times New Roman" w:hAnsi="Times New Roman" w:cs="Times New Roman"/>
          <w:spacing w:val="-3"/>
        </w:rPr>
        <w:t xml:space="preserve"> </w:t>
      </w:r>
      <w:r w:rsidRPr="00BC2899">
        <w:rPr>
          <w:rFonts w:ascii="Times New Roman" w:hAnsi="Times New Roman" w:cs="Times New Roman"/>
        </w:rPr>
        <w:t>the</w:t>
      </w:r>
      <w:r w:rsidRPr="00BC2899">
        <w:rPr>
          <w:rFonts w:ascii="Times New Roman" w:hAnsi="Times New Roman" w:cs="Times New Roman"/>
          <w:spacing w:val="-2"/>
        </w:rPr>
        <w:t xml:space="preserve"> </w:t>
      </w:r>
      <w:r w:rsidRPr="00BC2899">
        <w:rPr>
          <w:rFonts w:ascii="Times New Roman" w:hAnsi="Times New Roman" w:cs="Times New Roman"/>
        </w:rPr>
        <w:t>election</w:t>
      </w:r>
      <w:r w:rsidRPr="00BC2899">
        <w:rPr>
          <w:rFonts w:ascii="Times New Roman" w:hAnsi="Times New Roman" w:cs="Times New Roman"/>
          <w:spacing w:val="-5"/>
        </w:rPr>
        <w:t xml:space="preserve"> </w:t>
      </w:r>
      <w:r w:rsidRPr="00BC2899">
        <w:rPr>
          <w:rFonts w:ascii="Times New Roman" w:hAnsi="Times New Roman" w:cs="Times New Roman"/>
        </w:rPr>
        <w:t>is</w:t>
      </w:r>
      <w:r w:rsidRPr="00BC2899">
        <w:rPr>
          <w:rFonts w:ascii="Times New Roman" w:hAnsi="Times New Roman" w:cs="Times New Roman"/>
          <w:spacing w:val="-1"/>
        </w:rPr>
        <w:t xml:space="preserve"> </w:t>
      </w:r>
      <w:r w:rsidRPr="00BC2899">
        <w:rPr>
          <w:rFonts w:ascii="Times New Roman" w:hAnsi="Times New Roman" w:cs="Times New Roman"/>
        </w:rPr>
        <w:t>in</w:t>
      </w:r>
      <w:r w:rsidRPr="00BC2899">
        <w:rPr>
          <w:rFonts w:ascii="Times New Roman" w:hAnsi="Times New Roman" w:cs="Times New Roman"/>
          <w:spacing w:val="-2"/>
        </w:rPr>
        <w:t xml:space="preserve"> </w:t>
      </w:r>
      <w:r w:rsidRPr="00BC2899">
        <w:rPr>
          <w:rFonts w:ascii="Times New Roman" w:hAnsi="Times New Roman" w:cs="Times New Roman"/>
        </w:rPr>
        <w:t>effect.</w:t>
      </w:r>
      <w:r w:rsidRPr="00BC2899">
        <w:rPr>
          <w:rFonts w:ascii="Times New Roman" w:hAnsi="Times New Roman" w:cs="Times New Roman"/>
          <w:spacing w:val="46"/>
        </w:rPr>
        <w:t xml:space="preserve"> </w:t>
      </w:r>
      <w:r w:rsidR="00242054" w:rsidRPr="00BC2899">
        <w:rPr>
          <w:rFonts w:ascii="Times New Roman" w:hAnsi="Times New Roman" w:cs="Times New Roman"/>
        </w:rPr>
        <w:t>MassHealth</w:t>
      </w:r>
      <w:r w:rsidRPr="00BC2899">
        <w:rPr>
          <w:rFonts w:ascii="Times New Roman" w:hAnsi="Times New Roman" w:cs="Times New Roman"/>
        </w:rPr>
        <w:t xml:space="preserve"> will</w:t>
      </w:r>
      <w:r w:rsidRPr="00BC2899">
        <w:rPr>
          <w:rFonts w:ascii="Times New Roman" w:hAnsi="Times New Roman" w:cs="Times New Roman"/>
          <w:spacing w:val="-4"/>
        </w:rPr>
        <w:t xml:space="preserve"> </w:t>
      </w:r>
      <w:r w:rsidRPr="00BC2899">
        <w:rPr>
          <w:rFonts w:ascii="Times New Roman" w:hAnsi="Times New Roman" w:cs="Times New Roman"/>
        </w:rPr>
        <w:t>pay</w:t>
      </w:r>
      <w:r w:rsidRPr="00BC2899">
        <w:rPr>
          <w:rFonts w:ascii="Times New Roman" w:hAnsi="Times New Roman" w:cs="Times New Roman"/>
          <w:spacing w:val="-2"/>
        </w:rPr>
        <w:t xml:space="preserve"> </w:t>
      </w:r>
      <w:r w:rsidRPr="00BC2899">
        <w:rPr>
          <w:rFonts w:ascii="Times New Roman" w:hAnsi="Times New Roman" w:cs="Times New Roman"/>
        </w:rPr>
        <w:t>the</w:t>
      </w:r>
      <w:r w:rsidRPr="00BC2899">
        <w:rPr>
          <w:rFonts w:ascii="Times New Roman" w:hAnsi="Times New Roman" w:cs="Times New Roman"/>
          <w:spacing w:val="-2"/>
        </w:rPr>
        <w:t xml:space="preserve"> </w:t>
      </w:r>
      <w:r w:rsidRPr="00BC2899">
        <w:rPr>
          <w:rFonts w:ascii="Times New Roman" w:hAnsi="Times New Roman" w:cs="Times New Roman"/>
        </w:rPr>
        <w:t>hosp</w:t>
      </w:r>
      <w:r w:rsidRPr="00BC2899">
        <w:rPr>
          <w:rFonts w:ascii="Times New Roman" w:hAnsi="Times New Roman" w:cs="Times New Roman"/>
          <w:spacing w:val="-1"/>
        </w:rPr>
        <w:t>i</w:t>
      </w:r>
      <w:r w:rsidRPr="00BC2899">
        <w:rPr>
          <w:rFonts w:ascii="Times New Roman" w:hAnsi="Times New Roman" w:cs="Times New Roman"/>
        </w:rPr>
        <w:t>ce</w:t>
      </w:r>
      <w:r w:rsidRPr="00BC2899">
        <w:rPr>
          <w:rFonts w:ascii="Times New Roman" w:hAnsi="Times New Roman" w:cs="Times New Roman"/>
          <w:spacing w:val="-4"/>
        </w:rPr>
        <w:t xml:space="preserve"> </w:t>
      </w:r>
      <w:r w:rsidRPr="00BC2899">
        <w:rPr>
          <w:rFonts w:ascii="Times New Roman" w:hAnsi="Times New Roman" w:cs="Times New Roman"/>
        </w:rPr>
        <w:t>for</w:t>
      </w:r>
      <w:r w:rsidRPr="00BC2899">
        <w:rPr>
          <w:rFonts w:ascii="Times New Roman" w:hAnsi="Times New Roman" w:cs="Times New Roman"/>
          <w:spacing w:val="-2"/>
        </w:rPr>
        <w:t xml:space="preserve"> </w:t>
      </w:r>
      <w:r w:rsidRPr="00BC2899">
        <w:rPr>
          <w:rFonts w:ascii="Times New Roman" w:hAnsi="Times New Roman" w:cs="Times New Roman"/>
        </w:rPr>
        <w:t>room</w:t>
      </w:r>
      <w:r w:rsidRPr="00BC2899">
        <w:rPr>
          <w:rFonts w:ascii="Times New Roman" w:hAnsi="Times New Roman" w:cs="Times New Roman"/>
          <w:spacing w:val="-5"/>
        </w:rPr>
        <w:t xml:space="preserve"> </w:t>
      </w:r>
      <w:r w:rsidRPr="00BC2899">
        <w:rPr>
          <w:rFonts w:ascii="Times New Roman" w:hAnsi="Times New Roman" w:cs="Times New Roman"/>
        </w:rPr>
        <w:t>and board</w:t>
      </w:r>
      <w:r w:rsidRPr="00BC2899">
        <w:rPr>
          <w:rFonts w:ascii="Times New Roman" w:hAnsi="Times New Roman" w:cs="Times New Roman"/>
          <w:spacing w:val="-5"/>
        </w:rPr>
        <w:t xml:space="preserve"> </w:t>
      </w:r>
      <w:r w:rsidRPr="00BC2899">
        <w:rPr>
          <w:rFonts w:ascii="Times New Roman" w:hAnsi="Times New Roman" w:cs="Times New Roman"/>
        </w:rPr>
        <w:t>and</w:t>
      </w:r>
      <w:r w:rsidRPr="00BC2899">
        <w:rPr>
          <w:rFonts w:ascii="Times New Roman" w:hAnsi="Times New Roman" w:cs="Times New Roman"/>
          <w:spacing w:val="-4"/>
        </w:rPr>
        <w:t xml:space="preserve"> </w:t>
      </w:r>
      <w:r w:rsidRPr="00BC2899">
        <w:rPr>
          <w:rFonts w:ascii="Times New Roman" w:hAnsi="Times New Roman" w:cs="Times New Roman"/>
        </w:rPr>
        <w:t>medical</w:t>
      </w:r>
      <w:r w:rsidRPr="00BC2899">
        <w:rPr>
          <w:rFonts w:ascii="Times New Roman" w:hAnsi="Times New Roman" w:cs="Times New Roman"/>
          <w:spacing w:val="-5"/>
        </w:rPr>
        <w:t xml:space="preserve"> </w:t>
      </w:r>
      <w:r w:rsidRPr="00BC2899">
        <w:rPr>
          <w:rFonts w:ascii="Times New Roman" w:hAnsi="Times New Roman" w:cs="Times New Roman"/>
        </w:rPr>
        <w:t>leave</w:t>
      </w:r>
      <w:r w:rsidRPr="00BC2899">
        <w:rPr>
          <w:rFonts w:ascii="Times New Roman" w:hAnsi="Times New Roman" w:cs="Times New Roman"/>
          <w:spacing w:val="-3"/>
        </w:rPr>
        <w:t xml:space="preserve"> </w:t>
      </w:r>
      <w:r w:rsidRPr="00BC2899">
        <w:rPr>
          <w:rFonts w:ascii="Times New Roman" w:hAnsi="Times New Roman" w:cs="Times New Roman"/>
        </w:rPr>
        <w:t>of</w:t>
      </w:r>
      <w:r w:rsidRPr="00BC2899">
        <w:rPr>
          <w:rFonts w:ascii="Times New Roman" w:hAnsi="Times New Roman" w:cs="Times New Roman"/>
          <w:spacing w:val="-2"/>
        </w:rPr>
        <w:t xml:space="preserve"> </w:t>
      </w:r>
      <w:r w:rsidRPr="00BC2899">
        <w:rPr>
          <w:rFonts w:ascii="Times New Roman" w:hAnsi="Times New Roman" w:cs="Times New Roman"/>
        </w:rPr>
        <w:t>absence</w:t>
      </w:r>
      <w:r w:rsidRPr="00BC2899">
        <w:rPr>
          <w:rFonts w:ascii="Times New Roman" w:hAnsi="Times New Roman" w:cs="Times New Roman"/>
          <w:spacing w:val="-6"/>
        </w:rPr>
        <w:t xml:space="preserve"> </w:t>
      </w:r>
      <w:r w:rsidRPr="00BC2899">
        <w:rPr>
          <w:rFonts w:ascii="Times New Roman" w:hAnsi="Times New Roman" w:cs="Times New Roman"/>
        </w:rPr>
        <w:t>while</w:t>
      </w:r>
      <w:r w:rsidRPr="00BC2899">
        <w:rPr>
          <w:rFonts w:ascii="Times New Roman" w:hAnsi="Times New Roman" w:cs="Times New Roman"/>
          <w:spacing w:val="-4"/>
        </w:rPr>
        <w:t xml:space="preserve"> </w:t>
      </w:r>
      <w:r w:rsidRPr="00BC2899">
        <w:rPr>
          <w:rFonts w:ascii="Times New Roman" w:hAnsi="Times New Roman" w:cs="Times New Roman"/>
        </w:rPr>
        <w:t>the</w:t>
      </w:r>
      <w:r w:rsidRPr="00BC2899">
        <w:rPr>
          <w:rFonts w:ascii="Times New Roman" w:hAnsi="Times New Roman" w:cs="Times New Roman"/>
          <w:spacing w:val="-2"/>
        </w:rPr>
        <w:t xml:space="preserve"> </w:t>
      </w:r>
      <w:r w:rsidRPr="00BC2899">
        <w:rPr>
          <w:rFonts w:ascii="Times New Roman" w:hAnsi="Times New Roman" w:cs="Times New Roman"/>
        </w:rPr>
        <w:t>election</w:t>
      </w:r>
      <w:r w:rsidRPr="00BC2899">
        <w:rPr>
          <w:rFonts w:ascii="Times New Roman" w:hAnsi="Times New Roman" w:cs="Times New Roman"/>
          <w:spacing w:val="-6"/>
        </w:rPr>
        <w:t xml:space="preserve"> </w:t>
      </w:r>
      <w:r w:rsidRPr="00BC2899">
        <w:rPr>
          <w:rFonts w:ascii="Times New Roman" w:hAnsi="Times New Roman" w:cs="Times New Roman"/>
        </w:rPr>
        <w:t>is in</w:t>
      </w:r>
      <w:r w:rsidRPr="00BC2899">
        <w:rPr>
          <w:rFonts w:ascii="Times New Roman" w:hAnsi="Times New Roman" w:cs="Times New Roman"/>
          <w:spacing w:val="-2"/>
        </w:rPr>
        <w:t xml:space="preserve"> </w:t>
      </w:r>
      <w:r w:rsidRPr="00BC2899">
        <w:rPr>
          <w:rFonts w:ascii="Times New Roman" w:hAnsi="Times New Roman" w:cs="Times New Roman"/>
        </w:rPr>
        <w:t>effect</w:t>
      </w:r>
      <w:r w:rsidRPr="00BC2899">
        <w:rPr>
          <w:rFonts w:ascii="Times New Roman" w:hAnsi="Times New Roman" w:cs="Times New Roman"/>
          <w:spacing w:val="-5"/>
        </w:rPr>
        <w:t xml:space="preserve"> </w:t>
      </w:r>
      <w:r w:rsidRPr="00BC2899">
        <w:rPr>
          <w:rFonts w:ascii="Times New Roman" w:hAnsi="Times New Roman" w:cs="Times New Roman"/>
        </w:rPr>
        <w:t>a</w:t>
      </w:r>
      <w:r w:rsidRPr="00BC2899">
        <w:rPr>
          <w:rFonts w:ascii="Times New Roman" w:hAnsi="Times New Roman" w:cs="Times New Roman"/>
          <w:spacing w:val="2"/>
        </w:rPr>
        <w:t>n</w:t>
      </w:r>
      <w:r w:rsidRPr="00BC2899">
        <w:rPr>
          <w:rFonts w:ascii="Times New Roman" w:hAnsi="Times New Roman" w:cs="Times New Roman"/>
        </w:rPr>
        <w:t>d</w:t>
      </w:r>
      <w:r w:rsidRPr="00BC2899">
        <w:rPr>
          <w:rFonts w:ascii="Times New Roman" w:hAnsi="Times New Roman" w:cs="Times New Roman"/>
          <w:spacing w:val="-1"/>
        </w:rPr>
        <w:t xml:space="preserve"> </w:t>
      </w:r>
      <w:r w:rsidRPr="00BC2899">
        <w:rPr>
          <w:rFonts w:ascii="Times New Roman" w:hAnsi="Times New Roman" w:cs="Times New Roman"/>
        </w:rPr>
        <w:t>the</w:t>
      </w:r>
      <w:r w:rsidRPr="00BC2899">
        <w:rPr>
          <w:rFonts w:ascii="Times New Roman" w:hAnsi="Times New Roman" w:cs="Times New Roman"/>
          <w:spacing w:val="-2"/>
        </w:rPr>
        <w:t xml:space="preserve"> m</w:t>
      </w:r>
      <w:r w:rsidRPr="00BC2899">
        <w:rPr>
          <w:rFonts w:ascii="Times New Roman" w:hAnsi="Times New Roman" w:cs="Times New Roman"/>
          <w:spacing w:val="1"/>
        </w:rPr>
        <w:t>e</w:t>
      </w:r>
      <w:r w:rsidRPr="00BC2899">
        <w:rPr>
          <w:rFonts w:ascii="Times New Roman" w:hAnsi="Times New Roman" w:cs="Times New Roman"/>
        </w:rPr>
        <w:t>mber</w:t>
      </w:r>
      <w:r w:rsidRPr="00BC2899">
        <w:rPr>
          <w:rFonts w:ascii="Times New Roman" w:hAnsi="Times New Roman" w:cs="Times New Roman"/>
          <w:spacing w:val="-6"/>
        </w:rPr>
        <w:t xml:space="preserve"> </w:t>
      </w:r>
      <w:r w:rsidRPr="00BC2899">
        <w:rPr>
          <w:rFonts w:ascii="Times New Roman" w:hAnsi="Times New Roman" w:cs="Times New Roman"/>
        </w:rPr>
        <w:t>re</w:t>
      </w:r>
      <w:r w:rsidRPr="00BC2899">
        <w:rPr>
          <w:rFonts w:ascii="Times New Roman" w:hAnsi="Times New Roman" w:cs="Times New Roman"/>
          <w:spacing w:val="-2"/>
        </w:rPr>
        <w:t>m</w:t>
      </w:r>
      <w:r w:rsidRPr="00BC2899">
        <w:rPr>
          <w:rFonts w:ascii="Times New Roman" w:hAnsi="Times New Roman" w:cs="Times New Roman"/>
        </w:rPr>
        <w:t>ains</w:t>
      </w:r>
      <w:r w:rsidRPr="00BC2899">
        <w:rPr>
          <w:rFonts w:ascii="Times New Roman" w:hAnsi="Times New Roman" w:cs="Times New Roman"/>
          <w:spacing w:val="-4"/>
        </w:rPr>
        <w:t xml:space="preserve"> </w:t>
      </w:r>
      <w:r w:rsidRPr="00BC2899">
        <w:rPr>
          <w:rFonts w:ascii="Times New Roman" w:hAnsi="Times New Roman" w:cs="Times New Roman"/>
        </w:rPr>
        <w:t>in</w:t>
      </w:r>
      <w:r w:rsidRPr="00BC2899">
        <w:rPr>
          <w:rFonts w:ascii="Times New Roman" w:hAnsi="Times New Roman" w:cs="Times New Roman"/>
          <w:spacing w:val="-2"/>
        </w:rPr>
        <w:t xml:space="preserve"> </w:t>
      </w:r>
      <w:r w:rsidRPr="00BC2899">
        <w:rPr>
          <w:rFonts w:ascii="Times New Roman" w:hAnsi="Times New Roman" w:cs="Times New Roman"/>
        </w:rPr>
        <w:t>the</w:t>
      </w:r>
      <w:r w:rsidRPr="00BC2899">
        <w:rPr>
          <w:rFonts w:ascii="Times New Roman" w:hAnsi="Times New Roman" w:cs="Times New Roman"/>
          <w:spacing w:val="-2"/>
        </w:rPr>
        <w:t xml:space="preserve"> </w:t>
      </w:r>
      <w:r w:rsidRPr="00BC2899">
        <w:rPr>
          <w:rFonts w:ascii="Times New Roman" w:hAnsi="Times New Roman" w:cs="Times New Roman"/>
        </w:rPr>
        <w:t>nursing facili</w:t>
      </w:r>
      <w:r w:rsidRPr="00BC2899">
        <w:rPr>
          <w:rFonts w:ascii="Times New Roman" w:hAnsi="Times New Roman" w:cs="Times New Roman"/>
          <w:spacing w:val="-1"/>
        </w:rPr>
        <w:t>t</w:t>
      </w:r>
      <w:r w:rsidRPr="00BC2899">
        <w:rPr>
          <w:rFonts w:ascii="Times New Roman" w:hAnsi="Times New Roman" w:cs="Times New Roman"/>
          <w:spacing w:val="2"/>
        </w:rPr>
        <w:t>y</w:t>
      </w:r>
      <w:r w:rsidRPr="00BC2899">
        <w:rPr>
          <w:rFonts w:ascii="Times New Roman" w:hAnsi="Times New Roman" w:cs="Times New Roman"/>
        </w:rPr>
        <w:t>.</w:t>
      </w:r>
      <w:r w:rsidRPr="00BC2899">
        <w:rPr>
          <w:rFonts w:ascii="Times New Roman" w:hAnsi="Times New Roman" w:cs="Times New Roman"/>
          <w:spacing w:val="50"/>
        </w:rPr>
        <w:t xml:space="preserve"> </w:t>
      </w:r>
      <w:r w:rsidR="00242054" w:rsidRPr="00BC2899">
        <w:rPr>
          <w:rFonts w:ascii="Times New Roman" w:hAnsi="Times New Roman" w:cs="Times New Roman"/>
        </w:rPr>
        <w:t>MassHealth</w:t>
      </w:r>
      <w:r w:rsidRPr="00BC2899">
        <w:rPr>
          <w:rFonts w:ascii="Times New Roman" w:hAnsi="Times New Roman" w:cs="Times New Roman"/>
          <w:spacing w:val="-7"/>
        </w:rPr>
        <w:t xml:space="preserve"> </w:t>
      </w:r>
      <w:r w:rsidRPr="00BC2899">
        <w:rPr>
          <w:rFonts w:ascii="Times New Roman" w:hAnsi="Times New Roman" w:cs="Times New Roman"/>
          <w:spacing w:val="-2"/>
        </w:rPr>
        <w:t>m</w:t>
      </w:r>
      <w:r w:rsidRPr="00BC2899">
        <w:rPr>
          <w:rFonts w:ascii="Times New Roman" w:hAnsi="Times New Roman" w:cs="Times New Roman"/>
        </w:rPr>
        <w:t>ay</w:t>
      </w:r>
      <w:r w:rsidRPr="00BC2899">
        <w:rPr>
          <w:rFonts w:ascii="Times New Roman" w:hAnsi="Times New Roman" w:cs="Times New Roman"/>
          <w:spacing w:val="-1"/>
        </w:rPr>
        <w:t xml:space="preserve"> </w:t>
      </w:r>
      <w:r w:rsidRPr="00BC2899">
        <w:rPr>
          <w:rFonts w:ascii="Times New Roman" w:hAnsi="Times New Roman" w:cs="Times New Roman"/>
        </w:rPr>
        <w:t>recoup</w:t>
      </w:r>
      <w:r w:rsidRPr="00BC2899">
        <w:rPr>
          <w:rFonts w:ascii="Times New Roman" w:hAnsi="Times New Roman" w:cs="Times New Roman"/>
          <w:spacing w:val="-5"/>
        </w:rPr>
        <w:t xml:space="preserve"> </w:t>
      </w:r>
      <w:r w:rsidRPr="00BC2899">
        <w:rPr>
          <w:rFonts w:ascii="Times New Roman" w:hAnsi="Times New Roman" w:cs="Times New Roman"/>
        </w:rPr>
        <w:t>any</w:t>
      </w:r>
      <w:r w:rsidRPr="00BC2899">
        <w:rPr>
          <w:rFonts w:ascii="Times New Roman" w:hAnsi="Times New Roman" w:cs="Times New Roman"/>
          <w:spacing w:val="-3"/>
        </w:rPr>
        <w:t xml:space="preserve"> </w:t>
      </w:r>
      <w:r w:rsidRPr="00BC2899">
        <w:rPr>
          <w:rFonts w:ascii="Times New Roman" w:hAnsi="Times New Roman" w:cs="Times New Roman"/>
        </w:rPr>
        <w:t>pa</w:t>
      </w:r>
      <w:r w:rsidRPr="00BC2899">
        <w:rPr>
          <w:rFonts w:ascii="Times New Roman" w:hAnsi="Times New Roman" w:cs="Times New Roman"/>
          <w:spacing w:val="2"/>
        </w:rPr>
        <w:t>y</w:t>
      </w:r>
      <w:r w:rsidRPr="00BC2899">
        <w:rPr>
          <w:rFonts w:ascii="Times New Roman" w:hAnsi="Times New Roman" w:cs="Times New Roman"/>
          <w:spacing w:val="-2"/>
        </w:rPr>
        <w:t>m</w:t>
      </w:r>
      <w:r w:rsidRPr="00BC2899">
        <w:rPr>
          <w:rFonts w:ascii="Times New Roman" w:hAnsi="Times New Roman" w:cs="Times New Roman"/>
        </w:rPr>
        <w:t>ent</w:t>
      </w:r>
      <w:r w:rsidRPr="00BC2899">
        <w:rPr>
          <w:rFonts w:ascii="Times New Roman" w:hAnsi="Times New Roman" w:cs="Times New Roman"/>
          <w:spacing w:val="2"/>
        </w:rPr>
        <w:t xml:space="preserve"> </w:t>
      </w:r>
      <w:r w:rsidRPr="00BC2899">
        <w:rPr>
          <w:rFonts w:ascii="Times New Roman" w:hAnsi="Times New Roman" w:cs="Times New Roman"/>
          <w:spacing w:val="-2"/>
        </w:rPr>
        <w:t>m</w:t>
      </w:r>
      <w:r w:rsidRPr="00BC2899">
        <w:rPr>
          <w:rFonts w:ascii="Times New Roman" w:hAnsi="Times New Roman" w:cs="Times New Roman"/>
        </w:rPr>
        <w:t>a</w:t>
      </w:r>
      <w:r w:rsidRPr="00BC2899">
        <w:rPr>
          <w:rFonts w:ascii="Times New Roman" w:hAnsi="Times New Roman" w:cs="Times New Roman"/>
          <w:spacing w:val="2"/>
        </w:rPr>
        <w:t>d</w:t>
      </w:r>
      <w:r w:rsidRPr="00BC2899">
        <w:rPr>
          <w:rFonts w:ascii="Times New Roman" w:hAnsi="Times New Roman" w:cs="Times New Roman"/>
        </w:rPr>
        <w:t>e</w:t>
      </w:r>
      <w:r w:rsidRPr="00BC2899">
        <w:rPr>
          <w:rFonts w:ascii="Times New Roman" w:hAnsi="Times New Roman" w:cs="Times New Roman"/>
          <w:spacing w:val="-3"/>
        </w:rPr>
        <w:t xml:space="preserve"> </w:t>
      </w:r>
      <w:r w:rsidRPr="00BC2899">
        <w:rPr>
          <w:rFonts w:ascii="Times New Roman" w:hAnsi="Times New Roman" w:cs="Times New Roman"/>
        </w:rPr>
        <w:t>by</w:t>
      </w:r>
      <w:r w:rsidRPr="00BC2899">
        <w:rPr>
          <w:rFonts w:ascii="Times New Roman" w:hAnsi="Times New Roman" w:cs="Times New Roman"/>
          <w:spacing w:val="-2"/>
        </w:rPr>
        <w:t xml:space="preserve"> </w:t>
      </w:r>
      <w:r w:rsidR="00242054" w:rsidRPr="00BC2899">
        <w:rPr>
          <w:rFonts w:ascii="Times New Roman" w:hAnsi="Times New Roman" w:cs="Times New Roman"/>
        </w:rPr>
        <w:t>MassHealth</w:t>
      </w:r>
      <w:r w:rsidRPr="00BC2899">
        <w:rPr>
          <w:rFonts w:ascii="Times New Roman" w:hAnsi="Times New Roman" w:cs="Times New Roman"/>
          <w:spacing w:val="-4"/>
        </w:rPr>
        <w:t xml:space="preserve"> </w:t>
      </w:r>
      <w:r w:rsidRPr="00BC2899">
        <w:rPr>
          <w:rFonts w:ascii="Times New Roman" w:hAnsi="Times New Roman" w:cs="Times New Roman"/>
        </w:rPr>
        <w:t>to</w:t>
      </w:r>
      <w:r w:rsidRPr="00BC2899">
        <w:rPr>
          <w:rFonts w:ascii="Times New Roman" w:hAnsi="Times New Roman" w:cs="Times New Roman"/>
          <w:spacing w:val="-3"/>
        </w:rPr>
        <w:t xml:space="preserve"> </w:t>
      </w:r>
      <w:r w:rsidRPr="00BC2899">
        <w:rPr>
          <w:rFonts w:ascii="Times New Roman" w:hAnsi="Times New Roman" w:cs="Times New Roman"/>
        </w:rPr>
        <w:t>the</w:t>
      </w:r>
      <w:r w:rsidRPr="00BC2899">
        <w:rPr>
          <w:rFonts w:ascii="Times New Roman" w:hAnsi="Times New Roman" w:cs="Times New Roman"/>
          <w:spacing w:val="-2"/>
        </w:rPr>
        <w:t xml:space="preserve"> </w:t>
      </w:r>
      <w:r w:rsidRPr="00BC2899">
        <w:rPr>
          <w:rFonts w:ascii="Times New Roman" w:hAnsi="Times New Roman" w:cs="Times New Roman"/>
        </w:rPr>
        <w:t>facility</w:t>
      </w:r>
      <w:r w:rsidRPr="00BC2899">
        <w:rPr>
          <w:rFonts w:ascii="Times New Roman" w:hAnsi="Times New Roman" w:cs="Times New Roman"/>
          <w:spacing w:val="-4"/>
        </w:rPr>
        <w:t xml:space="preserve"> </w:t>
      </w:r>
      <w:r w:rsidRPr="00BC2899">
        <w:rPr>
          <w:rFonts w:ascii="Times New Roman" w:hAnsi="Times New Roman" w:cs="Times New Roman"/>
        </w:rPr>
        <w:t>f</w:t>
      </w:r>
      <w:r w:rsidRPr="00BC2899">
        <w:rPr>
          <w:rFonts w:ascii="Times New Roman" w:hAnsi="Times New Roman" w:cs="Times New Roman"/>
          <w:spacing w:val="1"/>
        </w:rPr>
        <w:t>o</w:t>
      </w:r>
      <w:r w:rsidRPr="00BC2899">
        <w:rPr>
          <w:rFonts w:ascii="Times New Roman" w:hAnsi="Times New Roman" w:cs="Times New Roman"/>
        </w:rPr>
        <w:t>r</w:t>
      </w:r>
      <w:r w:rsidRPr="00BC2899">
        <w:rPr>
          <w:rFonts w:ascii="Times New Roman" w:hAnsi="Times New Roman" w:cs="Times New Roman"/>
          <w:spacing w:val="-1"/>
        </w:rPr>
        <w:t xml:space="preserve"> </w:t>
      </w:r>
      <w:r w:rsidRPr="00BC2899">
        <w:rPr>
          <w:rFonts w:ascii="Times New Roman" w:hAnsi="Times New Roman" w:cs="Times New Roman"/>
        </w:rPr>
        <w:t>services</w:t>
      </w:r>
      <w:r w:rsidRPr="00BC2899">
        <w:rPr>
          <w:rFonts w:ascii="Times New Roman" w:hAnsi="Times New Roman" w:cs="Times New Roman"/>
          <w:spacing w:val="-6"/>
        </w:rPr>
        <w:t xml:space="preserve"> </w:t>
      </w:r>
      <w:r w:rsidRPr="00BC2899">
        <w:rPr>
          <w:rFonts w:ascii="Times New Roman" w:hAnsi="Times New Roman" w:cs="Times New Roman"/>
        </w:rPr>
        <w:t>to</w:t>
      </w:r>
      <w:r w:rsidRPr="00BC2899">
        <w:rPr>
          <w:rFonts w:ascii="Times New Roman" w:hAnsi="Times New Roman" w:cs="Times New Roman"/>
          <w:spacing w:val="-2"/>
        </w:rPr>
        <w:t xml:space="preserve"> </w:t>
      </w:r>
      <w:r w:rsidRPr="00BC2899">
        <w:rPr>
          <w:rFonts w:ascii="Times New Roman" w:hAnsi="Times New Roman" w:cs="Times New Roman"/>
        </w:rPr>
        <w:t>the member</w:t>
      </w:r>
      <w:r w:rsidRPr="00BC2899">
        <w:rPr>
          <w:rFonts w:ascii="Times New Roman" w:hAnsi="Times New Roman" w:cs="Times New Roman"/>
          <w:spacing w:val="-7"/>
        </w:rPr>
        <w:t xml:space="preserve"> </w:t>
      </w:r>
      <w:r w:rsidRPr="00BC2899">
        <w:rPr>
          <w:rFonts w:ascii="Times New Roman" w:hAnsi="Times New Roman" w:cs="Times New Roman"/>
        </w:rPr>
        <w:t>while</w:t>
      </w:r>
      <w:r w:rsidRPr="00BC2899">
        <w:rPr>
          <w:rFonts w:ascii="Times New Roman" w:hAnsi="Times New Roman" w:cs="Times New Roman"/>
          <w:spacing w:val="-4"/>
        </w:rPr>
        <w:t xml:space="preserve"> </w:t>
      </w:r>
      <w:r w:rsidRPr="00BC2899">
        <w:rPr>
          <w:rFonts w:ascii="Times New Roman" w:hAnsi="Times New Roman" w:cs="Times New Roman"/>
        </w:rPr>
        <w:t>a hospice</w:t>
      </w:r>
      <w:r w:rsidRPr="00BC2899">
        <w:rPr>
          <w:rFonts w:ascii="Times New Roman" w:hAnsi="Times New Roman" w:cs="Times New Roman"/>
          <w:spacing w:val="-6"/>
        </w:rPr>
        <w:t xml:space="preserve"> </w:t>
      </w:r>
      <w:r w:rsidRPr="00BC2899">
        <w:rPr>
          <w:rFonts w:ascii="Times New Roman" w:hAnsi="Times New Roman" w:cs="Times New Roman"/>
        </w:rPr>
        <w:t>electi</w:t>
      </w:r>
      <w:r w:rsidRPr="00BC2899">
        <w:rPr>
          <w:rFonts w:ascii="Times New Roman" w:hAnsi="Times New Roman" w:cs="Times New Roman"/>
          <w:spacing w:val="2"/>
        </w:rPr>
        <w:t>o</w:t>
      </w:r>
      <w:r w:rsidRPr="00BC2899">
        <w:rPr>
          <w:rFonts w:ascii="Times New Roman" w:hAnsi="Times New Roman" w:cs="Times New Roman"/>
        </w:rPr>
        <w:t>n</w:t>
      </w:r>
      <w:r w:rsidRPr="00BC2899">
        <w:rPr>
          <w:rFonts w:ascii="Times New Roman" w:hAnsi="Times New Roman" w:cs="Times New Roman"/>
          <w:spacing w:val="-1"/>
        </w:rPr>
        <w:t xml:space="preserve"> </w:t>
      </w:r>
      <w:r w:rsidRPr="00BC2899">
        <w:rPr>
          <w:rFonts w:ascii="Times New Roman" w:hAnsi="Times New Roman" w:cs="Times New Roman"/>
        </w:rPr>
        <w:t>is in</w:t>
      </w:r>
      <w:r w:rsidRPr="00BC2899">
        <w:rPr>
          <w:rFonts w:ascii="Times New Roman" w:hAnsi="Times New Roman" w:cs="Times New Roman"/>
          <w:spacing w:val="-2"/>
        </w:rPr>
        <w:t xml:space="preserve"> </w:t>
      </w:r>
      <w:r w:rsidRPr="00BC2899">
        <w:rPr>
          <w:rFonts w:ascii="Times New Roman" w:hAnsi="Times New Roman" w:cs="Times New Roman"/>
        </w:rPr>
        <w:t>effect.</w:t>
      </w:r>
    </w:p>
    <w:p w14:paraId="1FBA6FA8" w14:textId="514D3E21" w:rsidR="00EC0921" w:rsidRDefault="00EC0921">
      <w:pPr>
        <w:spacing w:after="0" w:line="240" w:lineRule="auto"/>
        <w:rPr>
          <w:rFonts w:ascii="Times New Roman" w:hAnsi="Times New Roman" w:cs="Times New Roman"/>
        </w:rPr>
      </w:pPr>
      <w:r>
        <w:rPr>
          <w:rFonts w:ascii="Times New Roman" w:hAnsi="Times New Roman" w:cs="Times New Roman"/>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A07BCB" w:rsidRPr="00BC2899" w14:paraId="1B043C39" w14:textId="77777777" w:rsidTr="00802714">
        <w:trPr>
          <w:trHeight w:hRule="exact" w:val="864"/>
        </w:trPr>
        <w:tc>
          <w:tcPr>
            <w:tcW w:w="4080" w:type="dxa"/>
            <w:tcBorders>
              <w:bottom w:val="nil"/>
            </w:tcBorders>
          </w:tcPr>
          <w:p w14:paraId="076542CA" w14:textId="77777777" w:rsidR="00A07BCB" w:rsidRPr="00BC2899" w:rsidRDefault="00A07BCB" w:rsidP="00802714">
            <w:pPr>
              <w:widowControl w:val="0"/>
              <w:tabs>
                <w:tab w:val="left" w:pos="936"/>
                <w:tab w:val="left" w:pos="1314"/>
                <w:tab w:val="left" w:pos="1692"/>
                <w:tab w:val="left" w:pos="2070"/>
              </w:tabs>
              <w:spacing w:before="120" w:after="0" w:line="240" w:lineRule="auto"/>
              <w:jc w:val="center"/>
              <w:rPr>
                <w:rFonts w:ascii="Arial" w:hAnsi="Arial" w:cs="Arial"/>
                <w:b/>
                <w:sz w:val="20"/>
                <w:szCs w:val="20"/>
              </w:rPr>
            </w:pPr>
            <w:r w:rsidRPr="00BC2899">
              <w:rPr>
                <w:rFonts w:ascii="Arial" w:hAnsi="Arial" w:cs="Arial"/>
                <w:b/>
                <w:sz w:val="20"/>
                <w:szCs w:val="20"/>
              </w:rPr>
              <w:lastRenderedPageBreak/>
              <w:t>Commonwealth of Massachusetts</w:t>
            </w:r>
          </w:p>
          <w:p w14:paraId="52BFF21C" w14:textId="77777777" w:rsidR="00A07BCB" w:rsidRPr="00BC2899" w:rsidRDefault="00A07BCB" w:rsidP="00802714">
            <w:pPr>
              <w:widowControl w:val="0"/>
              <w:tabs>
                <w:tab w:val="left" w:pos="936"/>
                <w:tab w:val="left" w:pos="1314"/>
                <w:tab w:val="left" w:pos="1692"/>
                <w:tab w:val="left" w:pos="2070"/>
              </w:tabs>
              <w:spacing w:after="0" w:line="240" w:lineRule="auto"/>
              <w:jc w:val="center"/>
              <w:rPr>
                <w:rFonts w:ascii="Arial" w:hAnsi="Arial" w:cs="Arial"/>
                <w:b/>
                <w:sz w:val="20"/>
                <w:szCs w:val="20"/>
              </w:rPr>
            </w:pPr>
            <w:r w:rsidRPr="00BC2899">
              <w:rPr>
                <w:rFonts w:ascii="Arial" w:hAnsi="Arial" w:cs="Arial"/>
                <w:b/>
                <w:sz w:val="20"/>
                <w:szCs w:val="20"/>
              </w:rPr>
              <w:t>MassHealth</w:t>
            </w:r>
          </w:p>
          <w:p w14:paraId="28B7F4E4" w14:textId="77777777" w:rsidR="00A07BCB" w:rsidRPr="00BC2899" w:rsidRDefault="00A07BCB" w:rsidP="00802714">
            <w:pPr>
              <w:widowControl w:val="0"/>
              <w:tabs>
                <w:tab w:val="left" w:pos="936"/>
                <w:tab w:val="left" w:pos="1314"/>
                <w:tab w:val="left" w:pos="1692"/>
                <w:tab w:val="left" w:pos="2070"/>
              </w:tabs>
              <w:spacing w:after="0" w:line="240" w:lineRule="auto"/>
              <w:jc w:val="center"/>
              <w:rPr>
                <w:rFonts w:ascii="Arial" w:hAnsi="Arial" w:cs="Arial"/>
                <w:b/>
                <w:sz w:val="20"/>
                <w:szCs w:val="20"/>
              </w:rPr>
            </w:pPr>
            <w:r w:rsidRPr="00BC2899">
              <w:rPr>
                <w:rFonts w:ascii="Arial" w:hAnsi="Arial" w:cs="Arial"/>
                <w:b/>
                <w:sz w:val="20"/>
                <w:szCs w:val="20"/>
              </w:rPr>
              <w:t>Provider Manual Series</w:t>
            </w:r>
          </w:p>
        </w:tc>
        <w:tc>
          <w:tcPr>
            <w:tcW w:w="3750" w:type="dxa"/>
          </w:tcPr>
          <w:p w14:paraId="343A84B4" w14:textId="77777777" w:rsidR="00A07BCB" w:rsidRPr="00BC2899" w:rsidRDefault="00A07BCB" w:rsidP="00802714">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sidRPr="00BC2899">
              <w:rPr>
                <w:rFonts w:ascii="Arial" w:hAnsi="Arial" w:cs="Arial"/>
                <w:b/>
                <w:sz w:val="20"/>
                <w:szCs w:val="20"/>
              </w:rPr>
              <w:t>Subchapter Number and Title</w:t>
            </w:r>
          </w:p>
          <w:p w14:paraId="4401B7DF" w14:textId="77777777" w:rsidR="00A07BCB" w:rsidRPr="00BC2899" w:rsidRDefault="00A07BCB" w:rsidP="00802714">
            <w:pPr>
              <w:widowControl w:val="0"/>
              <w:tabs>
                <w:tab w:val="left" w:pos="936"/>
                <w:tab w:val="left" w:pos="1314"/>
                <w:tab w:val="left" w:pos="1692"/>
                <w:tab w:val="left" w:pos="2070"/>
              </w:tabs>
              <w:spacing w:after="0" w:line="240" w:lineRule="auto"/>
              <w:jc w:val="center"/>
              <w:rPr>
                <w:rFonts w:ascii="Arial" w:hAnsi="Arial" w:cs="Arial"/>
                <w:sz w:val="20"/>
                <w:szCs w:val="20"/>
              </w:rPr>
            </w:pPr>
            <w:r w:rsidRPr="00BC2899">
              <w:rPr>
                <w:rFonts w:ascii="Arial" w:hAnsi="Arial" w:cs="Arial"/>
                <w:sz w:val="20"/>
                <w:szCs w:val="20"/>
              </w:rPr>
              <w:t>1.  Program Regulations</w:t>
            </w:r>
          </w:p>
          <w:p w14:paraId="10F7AE9F" w14:textId="77777777" w:rsidR="00A07BCB" w:rsidRPr="00BC2899" w:rsidRDefault="00A07BCB" w:rsidP="00802714">
            <w:pPr>
              <w:widowControl w:val="0"/>
              <w:tabs>
                <w:tab w:val="left" w:pos="936"/>
                <w:tab w:val="left" w:pos="1314"/>
                <w:tab w:val="left" w:pos="1692"/>
                <w:tab w:val="left" w:pos="2070"/>
              </w:tabs>
              <w:spacing w:after="0" w:line="240" w:lineRule="auto"/>
              <w:jc w:val="center"/>
              <w:rPr>
                <w:rFonts w:ascii="Arial" w:hAnsi="Arial" w:cs="Arial"/>
                <w:sz w:val="20"/>
                <w:szCs w:val="20"/>
              </w:rPr>
            </w:pPr>
            <w:r w:rsidRPr="00BC2899">
              <w:rPr>
                <w:rFonts w:ascii="Arial" w:hAnsi="Arial" w:cs="Arial"/>
                <w:sz w:val="20"/>
                <w:szCs w:val="20"/>
              </w:rPr>
              <w:t xml:space="preserve">(130 </w:t>
            </w:r>
            <w:r w:rsidRPr="00BC2899">
              <w:rPr>
                <w:rFonts w:ascii="Arial" w:hAnsi="Arial" w:cs="Arial"/>
                <w:iCs/>
                <w:sz w:val="20"/>
                <w:szCs w:val="20"/>
              </w:rPr>
              <w:t>CMR</w:t>
            </w:r>
            <w:r w:rsidRPr="00BC2899">
              <w:rPr>
                <w:rFonts w:ascii="Arial" w:hAnsi="Arial" w:cs="Arial"/>
                <w:sz w:val="20"/>
                <w:szCs w:val="20"/>
              </w:rPr>
              <w:t xml:space="preserve"> 456.000)</w:t>
            </w:r>
          </w:p>
        </w:tc>
        <w:tc>
          <w:tcPr>
            <w:tcW w:w="1771" w:type="dxa"/>
          </w:tcPr>
          <w:p w14:paraId="08F2BD9E" w14:textId="77777777" w:rsidR="00A07BCB" w:rsidRPr="00BC2899" w:rsidRDefault="00A07BCB" w:rsidP="00802714">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sidRPr="00BC2899">
              <w:rPr>
                <w:rFonts w:ascii="Arial" w:hAnsi="Arial" w:cs="Arial"/>
                <w:b/>
                <w:sz w:val="20"/>
                <w:szCs w:val="20"/>
              </w:rPr>
              <w:t>Page</w:t>
            </w:r>
          </w:p>
          <w:p w14:paraId="6360FE2F" w14:textId="77777777" w:rsidR="00A07BCB" w:rsidRPr="00BC2899" w:rsidRDefault="00A07BCB" w:rsidP="00802714">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sidRPr="00BC2899">
              <w:rPr>
                <w:rFonts w:ascii="Arial" w:hAnsi="Arial" w:cs="Arial"/>
                <w:sz w:val="20"/>
                <w:szCs w:val="20"/>
              </w:rPr>
              <w:t>4-14</w:t>
            </w:r>
          </w:p>
        </w:tc>
      </w:tr>
      <w:tr w:rsidR="00A07BCB" w:rsidRPr="00BC2899" w14:paraId="056A7C86" w14:textId="77777777" w:rsidTr="00802714">
        <w:trPr>
          <w:trHeight w:hRule="exact" w:val="864"/>
        </w:trPr>
        <w:tc>
          <w:tcPr>
            <w:tcW w:w="4080" w:type="dxa"/>
            <w:tcBorders>
              <w:top w:val="nil"/>
            </w:tcBorders>
            <w:vAlign w:val="center"/>
          </w:tcPr>
          <w:p w14:paraId="0C8726CF" w14:textId="77777777" w:rsidR="00A07BCB" w:rsidRPr="00BC2899" w:rsidRDefault="00A07BCB" w:rsidP="00802714">
            <w:pPr>
              <w:widowControl w:val="0"/>
              <w:tabs>
                <w:tab w:val="left" w:pos="936"/>
                <w:tab w:val="left" w:pos="1314"/>
                <w:tab w:val="left" w:pos="1692"/>
                <w:tab w:val="left" w:pos="2070"/>
              </w:tabs>
              <w:spacing w:after="0" w:line="240" w:lineRule="auto"/>
              <w:jc w:val="center"/>
              <w:rPr>
                <w:rFonts w:ascii="Arial" w:hAnsi="Arial" w:cs="Arial"/>
                <w:sz w:val="20"/>
                <w:szCs w:val="20"/>
              </w:rPr>
            </w:pPr>
            <w:r w:rsidRPr="00BC2899">
              <w:rPr>
                <w:rFonts w:ascii="Arial" w:hAnsi="Arial" w:cs="Arial"/>
                <w:sz w:val="20"/>
                <w:szCs w:val="20"/>
              </w:rPr>
              <w:t>Nursing Facility Manual</w:t>
            </w:r>
          </w:p>
        </w:tc>
        <w:tc>
          <w:tcPr>
            <w:tcW w:w="3750" w:type="dxa"/>
          </w:tcPr>
          <w:p w14:paraId="37E88D58" w14:textId="77777777" w:rsidR="00A07BCB" w:rsidRPr="00BC2899" w:rsidRDefault="00A07BCB" w:rsidP="00802714">
            <w:pPr>
              <w:widowControl w:val="0"/>
              <w:tabs>
                <w:tab w:val="left" w:pos="936"/>
                <w:tab w:val="left" w:pos="1314"/>
                <w:tab w:val="left" w:pos="1692"/>
                <w:tab w:val="left" w:pos="2070"/>
              </w:tabs>
              <w:spacing w:before="120" w:after="0" w:line="240" w:lineRule="auto"/>
              <w:jc w:val="center"/>
              <w:rPr>
                <w:rFonts w:ascii="Arial" w:hAnsi="Arial" w:cs="Arial"/>
                <w:b/>
                <w:sz w:val="20"/>
                <w:szCs w:val="20"/>
              </w:rPr>
            </w:pPr>
            <w:r w:rsidRPr="00BC2899">
              <w:rPr>
                <w:rFonts w:ascii="Arial" w:hAnsi="Arial" w:cs="Arial"/>
                <w:b/>
                <w:sz w:val="20"/>
                <w:szCs w:val="20"/>
              </w:rPr>
              <w:t>Transmittal Letter</w:t>
            </w:r>
          </w:p>
          <w:p w14:paraId="6F834102" w14:textId="70869986" w:rsidR="00A07BCB" w:rsidRPr="00BC2899" w:rsidRDefault="00A07BCB" w:rsidP="00802714">
            <w:pPr>
              <w:widowControl w:val="0"/>
              <w:tabs>
                <w:tab w:val="left" w:pos="936"/>
                <w:tab w:val="left" w:pos="1314"/>
                <w:tab w:val="left" w:pos="1692"/>
                <w:tab w:val="left" w:pos="2070"/>
              </w:tabs>
              <w:spacing w:before="120" w:after="0" w:line="240" w:lineRule="auto"/>
              <w:jc w:val="center"/>
              <w:rPr>
                <w:rFonts w:ascii="Arial" w:hAnsi="Arial" w:cs="Arial"/>
                <w:b/>
                <w:sz w:val="20"/>
                <w:szCs w:val="20"/>
              </w:rPr>
            </w:pPr>
            <w:r w:rsidRPr="00BC2899">
              <w:rPr>
                <w:rFonts w:ascii="Arial" w:hAnsi="Arial" w:cs="Arial"/>
                <w:sz w:val="20"/>
                <w:szCs w:val="20"/>
              </w:rPr>
              <w:t>NF-</w:t>
            </w:r>
            <w:r w:rsidR="0094421F">
              <w:rPr>
                <w:rFonts w:ascii="Arial" w:hAnsi="Arial" w:cs="Arial"/>
                <w:sz w:val="20"/>
                <w:szCs w:val="20"/>
              </w:rPr>
              <w:t>6</w:t>
            </w:r>
            <w:r w:rsidR="0073121D">
              <w:rPr>
                <w:rFonts w:ascii="Arial" w:hAnsi="Arial" w:cs="Arial"/>
                <w:sz w:val="20"/>
                <w:szCs w:val="20"/>
              </w:rPr>
              <w:t>4</w:t>
            </w:r>
          </w:p>
        </w:tc>
        <w:tc>
          <w:tcPr>
            <w:tcW w:w="1771" w:type="dxa"/>
          </w:tcPr>
          <w:p w14:paraId="1961D3FA" w14:textId="77777777" w:rsidR="00A07BCB" w:rsidRPr="00BC2899" w:rsidRDefault="00A07BCB" w:rsidP="00802714">
            <w:pPr>
              <w:widowControl w:val="0"/>
              <w:tabs>
                <w:tab w:val="left" w:pos="936"/>
                <w:tab w:val="left" w:pos="1314"/>
                <w:tab w:val="left" w:pos="1692"/>
                <w:tab w:val="left" w:pos="2070"/>
              </w:tabs>
              <w:spacing w:before="120" w:after="0" w:line="240" w:lineRule="auto"/>
              <w:jc w:val="center"/>
              <w:rPr>
                <w:rFonts w:ascii="Arial" w:hAnsi="Arial" w:cs="Arial"/>
                <w:b/>
                <w:sz w:val="20"/>
                <w:szCs w:val="20"/>
              </w:rPr>
            </w:pPr>
            <w:r w:rsidRPr="00BC2899">
              <w:rPr>
                <w:rFonts w:ascii="Arial" w:hAnsi="Arial" w:cs="Arial"/>
                <w:b/>
                <w:sz w:val="20"/>
                <w:szCs w:val="20"/>
              </w:rPr>
              <w:t>Date</w:t>
            </w:r>
          </w:p>
          <w:p w14:paraId="590DE72D" w14:textId="3C025520" w:rsidR="00A07BCB" w:rsidRPr="00BC2899" w:rsidRDefault="0073121D" w:rsidP="00802714">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Pr>
                <w:rFonts w:ascii="Arial" w:hAnsi="Arial" w:cs="Arial"/>
                <w:sz w:val="20"/>
                <w:szCs w:val="20"/>
              </w:rPr>
              <w:t>09/08/25</w:t>
            </w:r>
          </w:p>
        </w:tc>
      </w:tr>
    </w:tbl>
    <w:p w14:paraId="6137C59E" w14:textId="77777777" w:rsidR="0088304D" w:rsidRPr="00BC2899" w:rsidRDefault="0088304D">
      <w:pPr>
        <w:widowControl w:val="0"/>
        <w:autoSpaceDE w:val="0"/>
        <w:autoSpaceDN w:val="0"/>
        <w:adjustRightInd w:val="0"/>
        <w:spacing w:before="12" w:after="0" w:line="240" w:lineRule="exact"/>
        <w:rPr>
          <w:rFonts w:ascii="Times New Roman" w:hAnsi="Times New Roman" w:cs="Times New Roman"/>
          <w:sz w:val="24"/>
          <w:szCs w:val="24"/>
        </w:rPr>
      </w:pPr>
    </w:p>
    <w:p w14:paraId="33A52D4B" w14:textId="77777777" w:rsidR="0088304D" w:rsidRPr="00BC2899" w:rsidRDefault="0088304D" w:rsidP="00BC1AB8">
      <w:pPr>
        <w:widowControl w:val="0"/>
        <w:autoSpaceDE w:val="0"/>
        <w:autoSpaceDN w:val="0"/>
        <w:adjustRightInd w:val="0"/>
        <w:spacing w:after="0" w:line="240" w:lineRule="auto"/>
        <w:rPr>
          <w:rFonts w:ascii="Times New Roman" w:hAnsi="Times New Roman" w:cs="Times New Roman"/>
        </w:rPr>
      </w:pPr>
      <w:r w:rsidRPr="00BC2899">
        <w:rPr>
          <w:rFonts w:ascii="Times New Roman" w:hAnsi="Times New Roman" w:cs="Times New Roman"/>
          <w:u w:val="single"/>
        </w:rPr>
        <w:t>456</w:t>
      </w:r>
      <w:r w:rsidRPr="00BC2899">
        <w:rPr>
          <w:rFonts w:ascii="Times New Roman" w:hAnsi="Times New Roman" w:cs="Times New Roman"/>
          <w:spacing w:val="-1"/>
          <w:u w:val="single"/>
        </w:rPr>
        <w:t>.</w:t>
      </w:r>
      <w:r w:rsidRPr="00BC2899">
        <w:rPr>
          <w:rFonts w:ascii="Times New Roman" w:hAnsi="Times New Roman" w:cs="Times New Roman"/>
          <w:u w:val="single"/>
        </w:rPr>
        <w:t xml:space="preserve">423: </w:t>
      </w:r>
      <w:r w:rsidRPr="00BC2899">
        <w:rPr>
          <w:rFonts w:ascii="Times New Roman" w:hAnsi="Times New Roman" w:cs="Times New Roman"/>
          <w:spacing w:val="43"/>
          <w:u w:val="single"/>
        </w:rPr>
        <w:t xml:space="preserve"> </w:t>
      </w:r>
      <w:r w:rsidRPr="00BC2899">
        <w:rPr>
          <w:rFonts w:ascii="Times New Roman" w:hAnsi="Times New Roman" w:cs="Times New Roman"/>
          <w:u w:val="single"/>
        </w:rPr>
        <w:t>Patient-</w:t>
      </w:r>
      <w:r w:rsidR="005F468F" w:rsidRPr="00BC2899">
        <w:rPr>
          <w:rFonts w:ascii="Times New Roman" w:hAnsi="Times New Roman" w:cs="Times New Roman"/>
          <w:u w:val="single"/>
        </w:rPr>
        <w:t>p</w:t>
      </w:r>
      <w:r w:rsidRPr="00BC2899">
        <w:rPr>
          <w:rFonts w:ascii="Times New Roman" w:hAnsi="Times New Roman" w:cs="Times New Roman"/>
          <w:u w:val="single"/>
        </w:rPr>
        <w:t>aid</w:t>
      </w:r>
      <w:r w:rsidRPr="00BC2899">
        <w:rPr>
          <w:rFonts w:ascii="Times New Roman" w:hAnsi="Times New Roman" w:cs="Times New Roman"/>
          <w:spacing w:val="-9"/>
          <w:u w:val="single"/>
        </w:rPr>
        <w:t xml:space="preserve"> </w:t>
      </w:r>
      <w:r w:rsidRPr="00BC2899">
        <w:rPr>
          <w:rFonts w:ascii="Times New Roman" w:hAnsi="Times New Roman" w:cs="Times New Roman"/>
          <w:u w:val="single"/>
        </w:rPr>
        <w:t>A</w:t>
      </w:r>
      <w:r w:rsidRPr="00BC2899">
        <w:rPr>
          <w:rFonts w:ascii="Times New Roman" w:hAnsi="Times New Roman" w:cs="Times New Roman"/>
          <w:spacing w:val="-2"/>
          <w:u w:val="single"/>
        </w:rPr>
        <w:t>m</w:t>
      </w:r>
      <w:r w:rsidRPr="00BC2899">
        <w:rPr>
          <w:rFonts w:ascii="Times New Roman" w:hAnsi="Times New Roman" w:cs="Times New Roman"/>
          <w:u w:val="single"/>
        </w:rPr>
        <w:t>ount</w:t>
      </w:r>
    </w:p>
    <w:p w14:paraId="62C7697D" w14:textId="77777777" w:rsidR="0088304D" w:rsidRPr="00BC2899" w:rsidRDefault="0088304D">
      <w:pPr>
        <w:widowControl w:val="0"/>
        <w:autoSpaceDE w:val="0"/>
        <w:autoSpaceDN w:val="0"/>
        <w:adjustRightInd w:val="0"/>
        <w:spacing w:before="14" w:after="0" w:line="240" w:lineRule="exact"/>
        <w:rPr>
          <w:rFonts w:ascii="Times New Roman" w:hAnsi="Times New Roman" w:cs="Times New Roman"/>
          <w:sz w:val="24"/>
          <w:szCs w:val="24"/>
        </w:rPr>
      </w:pPr>
    </w:p>
    <w:p w14:paraId="1726D90C" w14:textId="77777777" w:rsidR="00242054" w:rsidRPr="00BC2899" w:rsidRDefault="00242054" w:rsidP="00BC1AB8">
      <w:pPr>
        <w:widowControl w:val="0"/>
        <w:autoSpaceDE w:val="0"/>
        <w:autoSpaceDN w:val="0"/>
        <w:adjustRightInd w:val="0"/>
        <w:spacing w:after="0" w:line="239" w:lineRule="auto"/>
        <w:ind w:left="720" w:right="171"/>
        <w:rPr>
          <w:rFonts w:ascii="Times New Roman" w:hAnsi="Times New Roman" w:cs="Times New Roman"/>
        </w:rPr>
      </w:pPr>
      <w:r w:rsidRPr="00BC2899">
        <w:rPr>
          <w:rFonts w:ascii="Times New Roman" w:hAnsi="Times New Roman" w:cs="Times New Roman"/>
        </w:rPr>
        <w:t>(A)  If the MassHealth agency determines that a member is financially eligible for nursing</w:t>
      </w:r>
      <w:r w:rsidR="005F468F" w:rsidRPr="00BC2899">
        <w:rPr>
          <w:rFonts w:ascii="Times New Roman" w:hAnsi="Times New Roman" w:cs="Times New Roman"/>
        </w:rPr>
        <w:t xml:space="preserve"> </w:t>
      </w:r>
      <w:r w:rsidRPr="00BC2899">
        <w:rPr>
          <w:rFonts w:ascii="Times New Roman" w:hAnsi="Times New Roman" w:cs="Times New Roman"/>
        </w:rPr>
        <w:t>facility services, the MassHealth agency will issue a notice that contains the effective date of coverage and the patient-paid amount.</w:t>
      </w:r>
    </w:p>
    <w:p w14:paraId="486165C5" w14:textId="77777777" w:rsidR="00242054" w:rsidRPr="00BC2899" w:rsidRDefault="00242054" w:rsidP="000D273A">
      <w:pPr>
        <w:widowControl w:val="0"/>
        <w:autoSpaceDE w:val="0"/>
        <w:autoSpaceDN w:val="0"/>
        <w:adjustRightInd w:val="0"/>
        <w:spacing w:after="0" w:line="239" w:lineRule="auto"/>
        <w:ind w:right="171"/>
        <w:rPr>
          <w:rFonts w:ascii="Times New Roman" w:hAnsi="Times New Roman" w:cs="Times New Roman"/>
        </w:rPr>
      </w:pPr>
    </w:p>
    <w:p w14:paraId="5B8A0A2F" w14:textId="77777777" w:rsidR="0088304D" w:rsidRPr="00BC2899" w:rsidRDefault="00242054" w:rsidP="00BC1AB8">
      <w:pPr>
        <w:widowControl w:val="0"/>
        <w:autoSpaceDE w:val="0"/>
        <w:autoSpaceDN w:val="0"/>
        <w:adjustRightInd w:val="0"/>
        <w:spacing w:after="0" w:line="239" w:lineRule="auto"/>
        <w:ind w:left="720" w:right="171"/>
        <w:rPr>
          <w:rFonts w:ascii="Times New Roman" w:hAnsi="Times New Roman" w:cs="Times New Roman"/>
        </w:rPr>
      </w:pPr>
      <w:r w:rsidRPr="00BC2899">
        <w:rPr>
          <w:rFonts w:ascii="Times New Roman" w:hAnsi="Times New Roman" w:cs="Times New Roman"/>
        </w:rPr>
        <w:t xml:space="preserve">(B)  </w:t>
      </w:r>
      <w:r w:rsidR="0088304D" w:rsidRPr="00BC2899">
        <w:rPr>
          <w:rFonts w:ascii="Times New Roman" w:hAnsi="Times New Roman" w:cs="Times New Roman"/>
        </w:rPr>
        <w:t>The</w:t>
      </w:r>
      <w:r w:rsidR="0088304D" w:rsidRPr="00BC2899">
        <w:rPr>
          <w:rFonts w:ascii="Times New Roman" w:hAnsi="Times New Roman" w:cs="Times New Roman"/>
          <w:spacing w:val="-8"/>
        </w:rPr>
        <w:t xml:space="preserve"> </w:t>
      </w:r>
      <w:r w:rsidR="0088304D" w:rsidRPr="00BC2899">
        <w:rPr>
          <w:rFonts w:ascii="Times New Roman" w:hAnsi="Times New Roman" w:cs="Times New Roman"/>
        </w:rPr>
        <w:t>patient-paid</w:t>
      </w:r>
      <w:r w:rsidR="0088304D" w:rsidRPr="00BC2899">
        <w:rPr>
          <w:rFonts w:ascii="Times New Roman" w:hAnsi="Times New Roman" w:cs="Times New Roman"/>
          <w:spacing w:val="-9"/>
        </w:rPr>
        <w:t xml:space="preserve"> </w:t>
      </w:r>
      <w:r w:rsidR="0088304D" w:rsidRPr="00BC2899">
        <w:rPr>
          <w:rFonts w:ascii="Times New Roman" w:hAnsi="Times New Roman" w:cs="Times New Roman"/>
        </w:rPr>
        <w:t>a</w:t>
      </w:r>
      <w:r w:rsidR="0088304D" w:rsidRPr="00BC2899">
        <w:rPr>
          <w:rFonts w:ascii="Times New Roman" w:hAnsi="Times New Roman" w:cs="Times New Roman"/>
          <w:spacing w:val="-2"/>
        </w:rPr>
        <w:t>m</w:t>
      </w:r>
      <w:r w:rsidR="0088304D" w:rsidRPr="00BC2899">
        <w:rPr>
          <w:rFonts w:ascii="Times New Roman" w:hAnsi="Times New Roman" w:cs="Times New Roman"/>
        </w:rPr>
        <w:t>ount</w:t>
      </w:r>
      <w:r w:rsidR="0088304D" w:rsidRPr="00BC2899">
        <w:rPr>
          <w:rFonts w:ascii="Times New Roman" w:hAnsi="Times New Roman" w:cs="Times New Roman"/>
          <w:spacing w:val="-1"/>
        </w:rPr>
        <w:t xml:space="preserve"> </w:t>
      </w:r>
      <w:r w:rsidR="0088304D" w:rsidRPr="00BC2899">
        <w:rPr>
          <w:rFonts w:ascii="Times New Roman" w:hAnsi="Times New Roman" w:cs="Times New Roman"/>
        </w:rPr>
        <w:t>is</w:t>
      </w:r>
      <w:r w:rsidR="0088304D" w:rsidRPr="00BC2899">
        <w:rPr>
          <w:rFonts w:ascii="Times New Roman" w:hAnsi="Times New Roman" w:cs="Times New Roman"/>
          <w:spacing w:val="-1"/>
        </w:rPr>
        <w:t xml:space="preserve"> </w:t>
      </w:r>
      <w:r w:rsidR="0088304D" w:rsidRPr="00BC2899">
        <w:rPr>
          <w:rFonts w:ascii="Times New Roman" w:hAnsi="Times New Roman" w:cs="Times New Roman"/>
        </w:rPr>
        <w:t>applied</w:t>
      </w:r>
      <w:r w:rsidR="0088304D" w:rsidRPr="00BC2899">
        <w:rPr>
          <w:rFonts w:ascii="Times New Roman" w:hAnsi="Times New Roman" w:cs="Times New Roman"/>
          <w:spacing w:val="-6"/>
        </w:rPr>
        <w:t xml:space="preserve"> </w:t>
      </w:r>
      <w:r w:rsidR="0088304D" w:rsidRPr="00BC2899">
        <w:rPr>
          <w:rFonts w:ascii="Times New Roman" w:hAnsi="Times New Roman" w:cs="Times New Roman"/>
        </w:rPr>
        <w:t>to</w:t>
      </w:r>
      <w:r w:rsidR="0088304D" w:rsidRPr="00BC2899">
        <w:rPr>
          <w:rFonts w:ascii="Times New Roman" w:hAnsi="Times New Roman" w:cs="Times New Roman"/>
          <w:spacing w:val="-2"/>
        </w:rPr>
        <w:t xml:space="preserve"> </w:t>
      </w:r>
      <w:r w:rsidR="0088304D" w:rsidRPr="00BC2899">
        <w:rPr>
          <w:rFonts w:ascii="Times New Roman" w:hAnsi="Times New Roman" w:cs="Times New Roman"/>
          <w:spacing w:val="-1"/>
        </w:rPr>
        <w:t>th</w:t>
      </w:r>
      <w:r w:rsidR="0088304D" w:rsidRPr="00BC2899">
        <w:rPr>
          <w:rFonts w:ascii="Times New Roman" w:hAnsi="Times New Roman" w:cs="Times New Roman"/>
        </w:rPr>
        <w:t>e</w:t>
      </w:r>
      <w:r w:rsidR="0088304D" w:rsidRPr="00BC2899">
        <w:rPr>
          <w:rFonts w:ascii="Times New Roman" w:hAnsi="Times New Roman" w:cs="Times New Roman"/>
          <w:spacing w:val="-1"/>
        </w:rPr>
        <w:t xml:space="preserve"> </w:t>
      </w:r>
      <w:r w:rsidR="0088304D" w:rsidRPr="00BC2899">
        <w:rPr>
          <w:rFonts w:ascii="Times New Roman" w:hAnsi="Times New Roman" w:cs="Times New Roman"/>
        </w:rPr>
        <w:t>nursing</w:t>
      </w:r>
      <w:r w:rsidR="0088304D" w:rsidRPr="00BC2899">
        <w:rPr>
          <w:rFonts w:ascii="Times New Roman" w:hAnsi="Times New Roman" w:cs="Times New Roman"/>
          <w:spacing w:val="-6"/>
        </w:rPr>
        <w:t xml:space="preserve"> </w:t>
      </w:r>
      <w:r w:rsidR="0088304D" w:rsidRPr="00BC2899">
        <w:rPr>
          <w:rFonts w:ascii="Times New Roman" w:hAnsi="Times New Roman" w:cs="Times New Roman"/>
        </w:rPr>
        <w:t>facili</w:t>
      </w:r>
      <w:r w:rsidR="0088304D" w:rsidRPr="00BC2899">
        <w:rPr>
          <w:rFonts w:ascii="Times New Roman" w:hAnsi="Times New Roman" w:cs="Times New Roman"/>
          <w:spacing w:val="-1"/>
        </w:rPr>
        <w:t>t</w:t>
      </w:r>
      <w:r w:rsidR="0088304D" w:rsidRPr="00BC2899">
        <w:rPr>
          <w:rFonts w:ascii="Times New Roman" w:hAnsi="Times New Roman" w:cs="Times New Roman"/>
          <w:spacing w:val="2"/>
        </w:rPr>
        <w:t>y</w:t>
      </w:r>
      <w:r w:rsidR="0088304D" w:rsidRPr="00BC2899">
        <w:rPr>
          <w:rFonts w:ascii="Times New Roman" w:hAnsi="Times New Roman" w:cs="Times New Roman"/>
          <w:spacing w:val="1"/>
        </w:rPr>
        <w:t>’</w:t>
      </w:r>
      <w:r w:rsidR="0088304D" w:rsidRPr="00BC2899">
        <w:rPr>
          <w:rFonts w:ascii="Times New Roman" w:hAnsi="Times New Roman" w:cs="Times New Roman"/>
        </w:rPr>
        <w:t>s</w:t>
      </w:r>
      <w:r w:rsidR="0088304D" w:rsidRPr="00BC2899">
        <w:rPr>
          <w:rFonts w:ascii="Times New Roman" w:hAnsi="Times New Roman" w:cs="Times New Roman"/>
          <w:spacing w:val="-2"/>
        </w:rPr>
        <w:t xml:space="preserve"> </w:t>
      </w:r>
      <w:r w:rsidR="0088304D" w:rsidRPr="00BC2899">
        <w:rPr>
          <w:rFonts w:ascii="Times New Roman" w:hAnsi="Times New Roman" w:cs="Times New Roman"/>
          <w:i/>
          <w:iCs/>
        </w:rPr>
        <w:t>per</w:t>
      </w:r>
      <w:r w:rsidR="0088304D" w:rsidRPr="00BC2899">
        <w:rPr>
          <w:rFonts w:ascii="Times New Roman" w:hAnsi="Times New Roman" w:cs="Times New Roman"/>
          <w:i/>
          <w:iCs/>
          <w:spacing w:val="-3"/>
        </w:rPr>
        <w:t xml:space="preserve"> </w:t>
      </w:r>
      <w:r w:rsidR="0088304D" w:rsidRPr="00BC2899">
        <w:rPr>
          <w:rFonts w:ascii="Times New Roman" w:hAnsi="Times New Roman" w:cs="Times New Roman"/>
          <w:i/>
          <w:iCs/>
        </w:rPr>
        <w:t>diem</w:t>
      </w:r>
      <w:r w:rsidR="0088304D" w:rsidRPr="00BC2899">
        <w:rPr>
          <w:rFonts w:ascii="Times New Roman" w:hAnsi="Times New Roman" w:cs="Times New Roman"/>
          <w:spacing w:val="-5"/>
        </w:rPr>
        <w:t xml:space="preserve"> </w:t>
      </w:r>
      <w:r w:rsidRPr="00BC2899">
        <w:rPr>
          <w:rFonts w:ascii="Times New Roman" w:hAnsi="Times New Roman" w:cs="Times New Roman"/>
          <w:spacing w:val="-5"/>
        </w:rPr>
        <w:t xml:space="preserve">rate </w:t>
      </w:r>
      <w:r w:rsidR="0088304D" w:rsidRPr="00BC2899">
        <w:rPr>
          <w:rFonts w:ascii="Times New Roman" w:hAnsi="Times New Roman" w:cs="Times New Roman"/>
        </w:rPr>
        <w:t>for</w:t>
      </w:r>
      <w:r w:rsidR="0088304D" w:rsidRPr="00BC2899">
        <w:rPr>
          <w:rFonts w:ascii="Times New Roman" w:hAnsi="Times New Roman" w:cs="Times New Roman"/>
          <w:spacing w:val="-2"/>
        </w:rPr>
        <w:t xml:space="preserve"> </w:t>
      </w:r>
      <w:r w:rsidR="0088304D" w:rsidRPr="00BC2899">
        <w:rPr>
          <w:rFonts w:ascii="Times New Roman" w:hAnsi="Times New Roman" w:cs="Times New Roman"/>
        </w:rPr>
        <w:t>the me</w:t>
      </w:r>
      <w:r w:rsidR="0088304D" w:rsidRPr="00BC2899">
        <w:rPr>
          <w:rFonts w:ascii="Times New Roman" w:hAnsi="Times New Roman" w:cs="Times New Roman"/>
          <w:spacing w:val="-1"/>
        </w:rPr>
        <w:t>m</w:t>
      </w:r>
      <w:r w:rsidR="0088304D" w:rsidRPr="00BC2899">
        <w:rPr>
          <w:rFonts w:ascii="Times New Roman" w:hAnsi="Times New Roman" w:cs="Times New Roman"/>
          <w:spacing w:val="2"/>
        </w:rPr>
        <w:t>b</w:t>
      </w:r>
      <w:r w:rsidR="0088304D" w:rsidRPr="00BC2899">
        <w:rPr>
          <w:rFonts w:ascii="Times New Roman" w:hAnsi="Times New Roman" w:cs="Times New Roman"/>
        </w:rPr>
        <w:t>er.</w:t>
      </w:r>
      <w:r w:rsidR="0088304D" w:rsidRPr="00BC2899">
        <w:rPr>
          <w:rFonts w:ascii="Times New Roman" w:hAnsi="Times New Roman" w:cs="Times New Roman"/>
          <w:spacing w:val="49"/>
        </w:rPr>
        <w:t xml:space="preserve"> </w:t>
      </w:r>
      <w:r w:rsidR="0088304D" w:rsidRPr="00BC2899">
        <w:rPr>
          <w:rFonts w:ascii="Times New Roman" w:hAnsi="Times New Roman" w:cs="Times New Roman"/>
        </w:rPr>
        <w:t>If</w:t>
      </w:r>
      <w:r w:rsidR="0088304D" w:rsidRPr="00BC2899">
        <w:rPr>
          <w:rFonts w:ascii="Times New Roman" w:hAnsi="Times New Roman" w:cs="Times New Roman"/>
          <w:spacing w:val="-1"/>
        </w:rPr>
        <w:t xml:space="preserve"> </w:t>
      </w:r>
      <w:r w:rsidR="0088304D" w:rsidRPr="00BC2899">
        <w:rPr>
          <w:rFonts w:ascii="Times New Roman" w:hAnsi="Times New Roman" w:cs="Times New Roman"/>
        </w:rPr>
        <w:t>the</w:t>
      </w:r>
      <w:r w:rsidR="0088304D" w:rsidRPr="00BC2899">
        <w:rPr>
          <w:rFonts w:ascii="Times New Roman" w:hAnsi="Times New Roman" w:cs="Times New Roman"/>
          <w:spacing w:val="-2"/>
        </w:rPr>
        <w:t xml:space="preserve"> </w:t>
      </w:r>
      <w:r w:rsidR="0088304D" w:rsidRPr="00BC2899">
        <w:rPr>
          <w:rFonts w:ascii="Times New Roman" w:hAnsi="Times New Roman" w:cs="Times New Roman"/>
        </w:rPr>
        <w:t>me</w:t>
      </w:r>
      <w:r w:rsidR="0088304D" w:rsidRPr="00BC2899">
        <w:rPr>
          <w:rFonts w:ascii="Times New Roman" w:hAnsi="Times New Roman" w:cs="Times New Roman"/>
          <w:spacing w:val="-2"/>
        </w:rPr>
        <w:t>m</w:t>
      </w:r>
      <w:r w:rsidR="0088304D" w:rsidRPr="00BC2899">
        <w:rPr>
          <w:rFonts w:ascii="Times New Roman" w:hAnsi="Times New Roman" w:cs="Times New Roman"/>
          <w:spacing w:val="2"/>
        </w:rPr>
        <w:t>b</w:t>
      </w:r>
      <w:r w:rsidR="0088304D" w:rsidRPr="00BC2899">
        <w:rPr>
          <w:rFonts w:ascii="Times New Roman" w:hAnsi="Times New Roman" w:cs="Times New Roman"/>
        </w:rPr>
        <w:t>er is discharged</w:t>
      </w:r>
      <w:r w:rsidR="0088304D" w:rsidRPr="00BC2899">
        <w:rPr>
          <w:rFonts w:ascii="Times New Roman" w:hAnsi="Times New Roman" w:cs="Times New Roman"/>
          <w:spacing w:val="-9"/>
        </w:rPr>
        <w:t xml:space="preserve"> </w:t>
      </w:r>
      <w:r w:rsidR="0088304D" w:rsidRPr="00BC2899">
        <w:rPr>
          <w:rFonts w:ascii="Times New Roman" w:hAnsi="Times New Roman" w:cs="Times New Roman"/>
        </w:rPr>
        <w:t>from</w:t>
      </w:r>
      <w:r w:rsidR="0088304D" w:rsidRPr="00BC2899">
        <w:rPr>
          <w:rFonts w:ascii="Times New Roman" w:hAnsi="Times New Roman" w:cs="Times New Roman"/>
          <w:spacing w:val="-5"/>
        </w:rPr>
        <w:t xml:space="preserve"> </w:t>
      </w:r>
      <w:r w:rsidR="0088304D" w:rsidRPr="00BC2899">
        <w:rPr>
          <w:rFonts w:ascii="Times New Roman" w:hAnsi="Times New Roman" w:cs="Times New Roman"/>
        </w:rPr>
        <w:t>the</w:t>
      </w:r>
      <w:r w:rsidR="0088304D" w:rsidRPr="00BC2899">
        <w:rPr>
          <w:rFonts w:ascii="Times New Roman" w:hAnsi="Times New Roman" w:cs="Times New Roman"/>
          <w:spacing w:val="-2"/>
        </w:rPr>
        <w:t xml:space="preserve"> </w:t>
      </w:r>
      <w:r w:rsidR="0088304D" w:rsidRPr="00BC2899">
        <w:rPr>
          <w:rFonts w:ascii="Times New Roman" w:hAnsi="Times New Roman" w:cs="Times New Roman"/>
        </w:rPr>
        <w:t>facility</w:t>
      </w:r>
      <w:r w:rsidR="0088304D" w:rsidRPr="00BC2899">
        <w:rPr>
          <w:rFonts w:ascii="Times New Roman" w:hAnsi="Times New Roman" w:cs="Times New Roman"/>
          <w:spacing w:val="-5"/>
        </w:rPr>
        <w:t xml:space="preserve"> </w:t>
      </w:r>
      <w:r w:rsidR="0088304D" w:rsidRPr="00BC2899">
        <w:rPr>
          <w:rFonts w:ascii="Times New Roman" w:hAnsi="Times New Roman" w:cs="Times New Roman"/>
        </w:rPr>
        <w:t>or</w:t>
      </w:r>
      <w:r w:rsidR="0088304D" w:rsidRPr="00BC2899">
        <w:rPr>
          <w:rFonts w:ascii="Times New Roman" w:hAnsi="Times New Roman" w:cs="Times New Roman"/>
          <w:spacing w:val="-2"/>
        </w:rPr>
        <w:t xml:space="preserve"> </w:t>
      </w:r>
      <w:r w:rsidR="0088304D" w:rsidRPr="00BC2899">
        <w:rPr>
          <w:rFonts w:ascii="Times New Roman" w:hAnsi="Times New Roman" w:cs="Times New Roman"/>
        </w:rPr>
        <w:t>transferred</w:t>
      </w:r>
      <w:r w:rsidR="0088304D" w:rsidRPr="00BC2899">
        <w:rPr>
          <w:rFonts w:ascii="Times New Roman" w:hAnsi="Times New Roman" w:cs="Times New Roman"/>
          <w:spacing w:val="-9"/>
        </w:rPr>
        <w:t xml:space="preserve"> </w:t>
      </w:r>
      <w:r w:rsidR="0088304D" w:rsidRPr="00BC2899">
        <w:rPr>
          <w:rFonts w:ascii="Times New Roman" w:hAnsi="Times New Roman" w:cs="Times New Roman"/>
        </w:rPr>
        <w:t>to</w:t>
      </w:r>
      <w:r w:rsidR="0088304D" w:rsidRPr="00BC2899">
        <w:rPr>
          <w:rFonts w:ascii="Times New Roman" w:hAnsi="Times New Roman" w:cs="Times New Roman"/>
          <w:spacing w:val="-2"/>
        </w:rPr>
        <w:t xml:space="preserve"> </w:t>
      </w:r>
      <w:r w:rsidR="0088304D" w:rsidRPr="00BC2899">
        <w:rPr>
          <w:rFonts w:ascii="Times New Roman" w:hAnsi="Times New Roman" w:cs="Times New Roman"/>
        </w:rPr>
        <w:t>another</w:t>
      </w:r>
      <w:r w:rsidR="0088304D" w:rsidRPr="00BC2899">
        <w:rPr>
          <w:rFonts w:ascii="Times New Roman" w:hAnsi="Times New Roman" w:cs="Times New Roman"/>
          <w:spacing w:val="-7"/>
        </w:rPr>
        <w:t xml:space="preserve"> </w:t>
      </w:r>
      <w:r w:rsidR="0088304D" w:rsidRPr="00BC2899">
        <w:rPr>
          <w:rFonts w:ascii="Times New Roman" w:hAnsi="Times New Roman" w:cs="Times New Roman"/>
        </w:rPr>
        <w:t>nursing</w:t>
      </w:r>
      <w:r w:rsidR="0088304D" w:rsidRPr="00BC2899">
        <w:rPr>
          <w:rFonts w:ascii="Times New Roman" w:hAnsi="Times New Roman" w:cs="Times New Roman"/>
          <w:spacing w:val="-6"/>
        </w:rPr>
        <w:t xml:space="preserve"> </w:t>
      </w:r>
      <w:r w:rsidR="0088304D" w:rsidRPr="00BC2899">
        <w:rPr>
          <w:rFonts w:ascii="Times New Roman" w:hAnsi="Times New Roman" w:cs="Times New Roman"/>
        </w:rPr>
        <w:t>facilit</w:t>
      </w:r>
      <w:r w:rsidR="0088304D" w:rsidRPr="00BC2899">
        <w:rPr>
          <w:rFonts w:ascii="Times New Roman" w:hAnsi="Times New Roman" w:cs="Times New Roman"/>
          <w:spacing w:val="2"/>
        </w:rPr>
        <w:t>y</w:t>
      </w:r>
      <w:r w:rsidR="0088304D" w:rsidRPr="00BC2899">
        <w:rPr>
          <w:rFonts w:ascii="Times New Roman" w:hAnsi="Times New Roman" w:cs="Times New Roman"/>
        </w:rPr>
        <w:t>,</w:t>
      </w:r>
      <w:r w:rsidR="0088304D" w:rsidRPr="00BC2899">
        <w:rPr>
          <w:rFonts w:ascii="Times New Roman" w:hAnsi="Times New Roman" w:cs="Times New Roman"/>
          <w:spacing w:val="-6"/>
        </w:rPr>
        <w:t xml:space="preserve"> </w:t>
      </w:r>
      <w:r w:rsidR="0088304D" w:rsidRPr="00BC2899">
        <w:rPr>
          <w:rFonts w:ascii="Times New Roman" w:hAnsi="Times New Roman" w:cs="Times New Roman"/>
        </w:rPr>
        <w:t>the</w:t>
      </w:r>
      <w:r w:rsidR="0088304D" w:rsidRPr="00BC2899">
        <w:rPr>
          <w:rFonts w:ascii="Times New Roman" w:hAnsi="Times New Roman" w:cs="Times New Roman"/>
          <w:spacing w:val="-2"/>
        </w:rPr>
        <w:t xml:space="preserve"> </w:t>
      </w:r>
      <w:r w:rsidR="0088304D" w:rsidRPr="00BC2899">
        <w:rPr>
          <w:rFonts w:ascii="Times New Roman" w:hAnsi="Times New Roman" w:cs="Times New Roman"/>
        </w:rPr>
        <w:t>patient-paid</w:t>
      </w:r>
      <w:r w:rsidR="0088304D" w:rsidRPr="00BC2899">
        <w:rPr>
          <w:rFonts w:ascii="Times New Roman" w:hAnsi="Times New Roman" w:cs="Times New Roman"/>
          <w:spacing w:val="-10"/>
        </w:rPr>
        <w:t xml:space="preserve"> </w:t>
      </w:r>
      <w:r w:rsidR="0088304D" w:rsidRPr="00BC2899">
        <w:rPr>
          <w:rFonts w:ascii="Times New Roman" w:hAnsi="Times New Roman" w:cs="Times New Roman"/>
        </w:rPr>
        <w:t>a</w:t>
      </w:r>
      <w:r w:rsidR="0088304D" w:rsidRPr="00BC2899">
        <w:rPr>
          <w:rFonts w:ascii="Times New Roman" w:hAnsi="Times New Roman" w:cs="Times New Roman"/>
          <w:spacing w:val="-2"/>
        </w:rPr>
        <w:t>m</w:t>
      </w:r>
      <w:r w:rsidR="0088304D" w:rsidRPr="00BC2899">
        <w:rPr>
          <w:rFonts w:ascii="Times New Roman" w:hAnsi="Times New Roman" w:cs="Times New Roman"/>
        </w:rPr>
        <w:t>ount is</w:t>
      </w:r>
      <w:r w:rsidR="0088304D" w:rsidRPr="00BC2899">
        <w:rPr>
          <w:rFonts w:ascii="Times New Roman" w:hAnsi="Times New Roman" w:cs="Times New Roman"/>
          <w:spacing w:val="-1"/>
        </w:rPr>
        <w:t xml:space="preserve"> </w:t>
      </w:r>
      <w:r w:rsidR="0088304D" w:rsidRPr="00BC2899">
        <w:rPr>
          <w:rFonts w:ascii="Times New Roman" w:hAnsi="Times New Roman" w:cs="Times New Roman"/>
        </w:rPr>
        <w:t>applied</w:t>
      </w:r>
      <w:r w:rsidR="0088304D" w:rsidRPr="00BC2899">
        <w:rPr>
          <w:rFonts w:ascii="Times New Roman" w:hAnsi="Times New Roman" w:cs="Times New Roman"/>
          <w:spacing w:val="-5"/>
        </w:rPr>
        <w:t xml:space="preserve"> </w:t>
      </w:r>
      <w:r w:rsidR="0088304D" w:rsidRPr="00BC2899">
        <w:rPr>
          <w:rFonts w:ascii="Times New Roman" w:hAnsi="Times New Roman" w:cs="Times New Roman"/>
        </w:rPr>
        <w:t>up</w:t>
      </w:r>
      <w:r w:rsidR="0088304D" w:rsidRPr="00BC2899">
        <w:rPr>
          <w:rFonts w:ascii="Times New Roman" w:hAnsi="Times New Roman" w:cs="Times New Roman"/>
          <w:spacing w:val="-1"/>
        </w:rPr>
        <w:t xml:space="preserve"> </w:t>
      </w:r>
      <w:r w:rsidR="0088304D" w:rsidRPr="00BC2899">
        <w:rPr>
          <w:rFonts w:ascii="Times New Roman" w:hAnsi="Times New Roman" w:cs="Times New Roman"/>
        </w:rPr>
        <w:t>to</w:t>
      </w:r>
      <w:r w:rsidR="0088304D" w:rsidRPr="00BC2899">
        <w:rPr>
          <w:rFonts w:ascii="Times New Roman" w:hAnsi="Times New Roman" w:cs="Times New Roman"/>
          <w:spacing w:val="-2"/>
        </w:rPr>
        <w:t xml:space="preserve"> </w:t>
      </w:r>
      <w:r w:rsidR="0088304D" w:rsidRPr="00BC2899">
        <w:rPr>
          <w:rFonts w:ascii="Times New Roman" w:hAnsi="Times New Roman" w:cs="Times New Roman"/>
        </w:rPr>
        <w:t>the</w:t>
      </w:r>
      <w:r w:rsidR="0088304D" w:rsidRPr="00BC2899">
        <w:rPr>
          <w:rFonts w:ascii="Times New Roman" w:hAnsi="Times New Roman" w:cs="Times New Roman"/>
          <w:spacing w:val="-2"/>
        </w:rPr>
        <w:t xml:space="preserve"> </w:t>
      </w:r>
      <w:r w:rsidR="0088304D" w:rsidRPr="00BC2899">
        <w:rPr>
          <w:rFonts w:ascii="Times New Roman" w:hAnsi="Times New Roman" w:cs="Times New Roman"/>
        </w:rPr>
        <w:t>last full</w:t>
      </w:r>
      <w:r w:rsidR="0088304D" w:rsidRPr="00BC2899">
        <w:rPr>
          <w:rFonts w:ascii="Times New Roman" w:hAnsi="Times New Roman" w:cs="Times New Roman"/>
          <w:spacing w:val="-3"/>
        </w:rPr>
        <w:t xml:space="preserve"> </w:t>
      </w:r>
      <w:r w:rsidR="0088304D" w:rsidRPr="00BC2899">
        <w:rPr>
          <w:rFonts w:ascii="Times New Roman" w:hAnsi="Times New Roman" w:cs="Times New Roman"/>
        </w:rPr>
        <w:t>day</w:t>
      </w:r>
      <w:r w:rsidR="0088304D" w:rsidRPr="00BC2899">
        <w:rPr>
          <w:rFonts w:ascii="Times New Roman" w:hAnsi="Times New Roman" w:cs="Times New Roman"/>
          <w:spacing w:val="-3"/>
        </w:rPr>
        <w:t xml:space="preserve"> </w:t>
      </w:r>
      <w:r w:rsidR="0088304D" w:rsidRPr="00BC2899">
        <w:rPr>
          <w:rFonts w:ascii="Times New Roman" w:hAnsi="Times New Roman" w:cs="Times New Roman"/>
        </w:rPr>
        <w:t>of</w:t>
      </w:r>
      <w:r w:rsidR="0088304D" w:rsidRPr="00BC2899">
        <w:rPr>
          <w:rFonts w:ascii="Times New Roman" w:hAnsi="Times New Roman" w:cs="Times New Roman"/>
          <w:spacing w:val="-2"/>
        </w:rPr>
        <w:t xml:space="preserve"> </w:t>
      </w:r>
      <w:r w:rsidR="0088304D" w:rsidRPr="00BC2899">
        <w:rPr>
          <w:rFonts w:ascii="Times New Roman" w:hAnsi="Times New Roman" w:cs="Times New Roman"/>
        </w:rPr>
        <w:t>the</w:t>
      </w:r>
      <w:r w:rsidR="0088304D" w:rsidRPr="00BC2899">
        <w:rPr>
          <w:rFonts w:ascii="Times New Roman" w:hAnsi="Times New Roman" w:cs="Times New Roman"/>
          <w:spacing w:val="-2"/>
        </w:rPr>
        <w:t xml:space="preserve"> m</w:t>
      </w:r>
      <w:r w:rsidR="0088304D" w:rsidRPr="00BC2899">
        <w:rPr>
          <w:rFonts w:ascii="Times New Roman" w:hAnsi="Times New Roman" w:cs="Times New Roman"/>
        </w:rPr>
        <w:t>e</w:t>
      </w:r>
      <w:r w:rsidR="0088304D" w:rsidRPr="00BC2899">
        <w:rPr>
          <w:rFonts w:ascii="Times New Roman" w:hAnsi="Times New Roman" w:cs="Times New Roman"/>
          <w:spacing w:val="-2"/>
        </w:rPr>
        <w:t>m</w:t>
      </w:r>
      <w:r w:rsidR="0088304D" w:rsidRPr="00BC2899">
        <w:rPr>
          <w:rFonts w:ascii="Times New Roman" w:hAnsi="Times New Roman" w:cs="Times New Roman"/>
          <w:spacing w:val="2"/>
        </w:rPr>
        <w:t>b</w:t>
      </w:r>
      <w:r w:rsidR="0088304D" w:rsidRPr="00BC2899">
        <w:rPr>
          <w:rFonts w:ascii="Times New Roman" w:hAnsi="Times New Roman" w:cs="Times New Roman"/>
        </w:rPr>
        <w:t>er’s</w:t>
      </w:r>
      <w:r w:rsidR="0088304D" w:rsidRPr="00BC2899">
        <w:rPr>
          <w:rFonts w:ascii="Times New Roman" w:hAnsi="Times New Roman" w:cs="Times New Roman"/>
          <w:spacing w:val="-3"/>
        </w:rPr>
        <w:t xml:space="preserve"> </w:t>
      </w:r>
      <w:r w:rsidR="0088304D" w:rsidRPr="00BC2899">
        <w:rPr>
          <w:rFonts w:ascii="Times New Roman" w:hAnsi="Times New Roman" w:cs="Times New Roman"/>
        </w:rPr>
        <w:t>stay</w:t>
      </w:r>
      <w:r w:rsidR="0088304D" w:rsidRPr="00BC2899">
        <w:rPr>
          <w:rFonts w:ascii="Times New Roman" w:hAnsi="Times New Roman" w:cs="Times New Roman"/>
          <w:spacing w:val="-1"/>
        </w:rPr>
        <w:t xml:space="preserve"> </w:t>
      </w:r>
      <w:r w:rsidR="0088304D" w:rsidRPr="00BC2899">
        <w:rPr>
          <w:rFonts w:ascii="Times New Roman" w:hAnsi="Times New Roman" w:cs="Times New Roman"/>
        </w:rPr>
        <w:t>and</w:t>
      </w:r>
      <w:r w:rsidR="0088304D" w:rsidRPr="00BC2899">
        <w:rPr>
          <w:rFonts w:ascii="Times New Roman" w:hAnsi="Times New Roman" w:cs="Times New Roman"/>
          <w:spacing w:val="-3"/>
        </w:rPr>
        <w:t xml:space="preserve"> </w:t>
      </w:r>
      <w:r w:rsidR="0088304D" w:rsidRPr="00BC2899">
        <w:rPr>
          <w:rFonts w:ascii="Times New Roman" w:hAnsi="Times New Roman" w:cs="Times New Roman"/>
          <w:spacing w:val="-1"/>
        </w:rPr>
        <w:t>t</w:t>
      </w:r>
      <w:r w:rsidR="0088304D" w:rsidRPr="00BC2899">
        <w:rPr>
          <w:rFonts w:ascii="Times New Roman" w:hAnsi="Times New Roman" w:cs="Times New Roman"/>
          <w:spacing w:val="1"/>
        </w:rPr>
        <w:t>h</w:t>
      </w:r>
      <w:r w:rsidR="0088304D" w:rsidRPr="00BC2899">
        <w:rPr>
          <w:rFonts w:ascii="Times New Roman" w:hAnsi="Times New Roman" w:cs="Times New Roman"/>
        </w:rPr>
        <w:t>e</w:t>
      </w:r>
      <w:r w:rsidR="0088304D" w:rsidRPr="00BC2899">
        <w:rPr>
          <w:rFonts w:ascii="Times New Roman" w:hAnsi="Times New Roman" w:cs="Times New Roman"/>
          <w:spacing w:val="-1"/>
        </w:rPr>
        <w:t xml:space="preserve"> </w:t>
      </w:r>
      <w:r w:rsidR="0088304D" w:rsidRPr="00BC2899">
        <w:rPr>
          <w:rFonts w:ascii="Times New Roman" w:hAnsi="Times New Roman" w:cs="Times New Roman"/>
        </w:rPr>
        <w:t>nursing</w:t>
      </w:r>
      <w:r w:rsidR="0088304D" w:rsidRPr="00BC2899">
        <w:rPr>
          <w:rFonts w:ascii="Times New Roman" w:hAnsi="Times New Roman" w:cs="Times New Roman"/>
          <w:spacing w:val="-6"/>
        </w:rPr>
        <w:t xml:space="preserve"> </w:t>
      </w:r>
      <w:r w:rsidR="0088304D" w:rsidRPr="00BC2899">
        <w:rPr>
          <w:rFonts w:ascii="Times New Roman" w:hAnsi="Times New Roman" w:cs="Times New Roman"/>
        </w:rPr>
        <w:t>f</w:t>
      </w:r>
      <w:r w:rsidR="0088304D" w:rsidRPr="00BC2899">
        <w:rPr>
          <w:rFonts w:ascii="Times New Roman" w:hAnsi="Times New Roman" w:cs="Times New Roman"/>
          <w:spacing w:val="-1"/>
        </w:rPr>
        <w:t>a</w:t>
      </w:r>
      <w:r w:rsidR="0088304D" w:rsidRPr="00BC2899">
        <w:rPr>
          <w:rFonts w:ascii="Times New Roman" w:hAnsi="Times New Roman" w:cs="Times New Roman"/>
        </w:rPr>
        <w:t>cility</w:t>
      </w:r>
      <w:r w:rsidR="0088304D" w:rsidRPr="00BC2899">
        <w:rPr>
          <w:rFonts w:ascii="Times New Roman" w:hAnsi="Times New Roman" w:cs="Times New Roman"/>
          <w:spacing w:val="1"/>
        </w:rPr>
        <w:t xml:space="preserve"> </w:t>
      </w:r>
      <w:r w:rsidR="0088304D" w:rsidRPr="00BC2899">
        <w:rPr>
          <w:rFonts w:ascii="Times New Roman" w:hAnsi="Times New Roman" w:cs="Times New Roman"/>
          <w:spacing w:val="-2"/>
        </w:rPr>
        <w:t>m</w:t>
      </w:r>
      <w:r w:rsidR="0088304D" w:rsidRPr="00BC2899">
        <w:rPr>
          <w:rFonts w:ascii="Times New Roman" w:hAnsi="Times New Roman" w:cs="Times New Roman"/>
          <w:spacing w:val="1"/>
        </w:rPr>
        <w:t>u</w:t>
      </w:r>
      <w:r w:rsidR="0088304D" w:rsidRPr="00BC2899">
        <w:rPr>
          <w:rFonts w:ascii="Times New Roman" w:hAnsi="Times New Roman" w:cs="Times New Roman"/>
        </w:rPr>
        <w:t>st</w:t>
      </w:r>
      <w:r w:rsidR="0088304D" w:rsidRPr="00BC2899">
        <w:rPr>
          <w:rFonts w:ascii="Times New Roman" w:hAnsi="Times New Roman" w:cs="Times New Roman"/>
          <w:spacing w:val="-2"/>
        </w:rPr>
        <w:t xml:space="preserve"> </w:t>
      </w:r>
      <w:r w:rsidR="0088304D" w:rsidRPr="00BC2899">
        <w:rPr>
          <w:rFonts w:ascii="Times New Roman" w:hAnsi="Times New Roman" w:cs="Times New Roman"/>
        </w:rPr>
        <w:t>do</w:t>
      </w:r>
      <w:r w:rsidR="0088304D" w:rsidRPr="00BC2899">
        <w:rPr>
          <w:rFonts w:ascii="Times New Roman" w:hAnsi="Times New Roman" w:cs="Times New Roman"/>
          <w:spacing w:val="-2"/>
        </w:rPr>
        <w:t xml:space="preserve"> </w:t>
      </w:r>
      <w:r w:rsidR="0088304D" w:rsidRPr="00BC2899">
        <w:rPr>
          <w:rFonts w:ascii="Times New Roman" w:hAnsi="Times New Roman" w:cs="Times New Roman"/>
        </w:rPr>
        <w:t>the</w:t>
      </w:r>
      <w:r w:rsidR="0088304D" w:rsidRPr="00BC2899">
        <w:rPr>
          <w:rFonts w:ascii="Times New Roman" w:hAnsi="Times New Roman" w:cs="Times New Roman"/>
          <w:spacing w:val="-2"/>
        </w:rPr>
        <w:t xml:space="preserve"> </w:t>
      </w:r>
      <w:r w:rsidR="0088304D" w:rsidRPr="00BC2899">
        <w:rPr>
          <w:rFonts w:ascii="Times New Roman" w:hAnsi="Times New Roman" w:cs="Times New Roman"/>
        </w:rPr>
        <w:t>following.</w:t>
      </w:r>
    </w:p>
    <w:p w14:paraId="59B5A230" w14:textId="77777777" w:rsidR="0088304D" w:rsidRPr="00BC2899" w:rsidRDefault="0088304D" w:rsidP="00BC1AB8">
      <w:pPr>
        <w:widowControl w:val="0"/>
        <w:autoSpaceDE w:val="0"/>
        <w:autoSpaceDN w:val="0"/>
        <w:adjustRightInd w:val="0"/>
        <w:spacing w:after="0" w:line="240" w:lineRule="auto"/>
        <w:ind w:left="1080" w:right="98"/>
        <w:rPr>
          <w:rFonts w:ascii="Times New Roman" w:hAnsi="Times New Roman" w:cs="Times New Roman"/>
        </w:rPr>
      </w:pPr>
      <w:r w:rsidRPr="00BC2899">
        <w:rPr>
          <w:rFonts w:ascii="Times New Roman" w:hAnsi="Times New Roman" w:cs="Times New Roman"/>
        </w:rPr>
        <w:t>(</w:t>
      </w:r>
      <w:r w:rsidR="00242054" w:rsidRPr="00BC2899">
        <w:rPr>
          <w:rFonts w:ascii="Times New Roman" w:hAnsi="Times New Roman" w:cs="Times New Roman"/>
        </w:rPr>
        <w:t>1</w:t>
      </w:r>
      <w:r w:rsidRPr="00BC2899">
        <w:rPr>
          <w:rFonts w:ascii="Times New Roman" w:hAnsi="Times New Roman" w:cs="Times New Roman"/>
        </w:rPr>
        <w:t>)</w:t>
      </w:r>
      <w:r w:rsidR="00BC2899">
        <w:rPr>
          <w:rFonts w:ascii="Times New Roman" w:hAnsi="Times New Roman" w:cs="Times New Roman"/>
        </w:rPr>
        <w:t xml:space="preserve"> </w:t>
      </w:r>
      <w:r w:rsidRPr="00BC2899">
        <w:rPr>
          <w:rFonts w:ascii="Times New Roman" w:hAnsi="Times New Roman" w:cs="Times New Roman"/>
          <w:spacing w:val="42"/>
        </w:rPr>
        <w:t xml:space="preserve"> </w:t>
      </w:r>
      <w:r w:rsidRPr="00BC2899">
        <w:rPr>
          <w:rFonts w:ascii="Times New Roman" w:hAnsi="Times New Roman" w:cs="Times New Roman"/>
        </w:rPr>
        <w:t xml:space="preserve">If the member is transferred from one facility to another, the first facility must notify the second facility of the disposition of the patient-paid amount. If the first facility receives a patient- paid amount in excess of the </w:t>
      </w:r>
      <w:r w:rsidRPr="00BC2899">
        <w:rPr>
          <w:rFonts w:ascii="Times New Roman" w:hAnsi="Times New Roman" w:cs="Times New Roman"/>
          <w:i/>
          <w:iCs/>
        </w:rPr>
        <w:t>per diem</w:t>
      </w:r>
      <w:r w:rsidRPr="00BC2899">
        <w:rPr>
          <w:rFonts w:ascii="Times New Roman" w:hAnsi="Times New Roman" w:cs="Times New Roman"/>
        </w:rPr>
        <w:t xml:space="preserve"> rate for the number of days the member was in the facility, then the first facility must issue a check to the second facility for the amount of the balance. The first facility must submit a claim for the member’s stay up to, but not including, the day of transfer, even if the claim will not result in any payment by </w:t>
      </w:r>
      <w:r w:rsidR="00242054" w:rsidRPr="00BC2899">
        <w:rPr>
          <w:rFonts w:ascii="Times New Roman" w:hAnsi="Times New Roman" w:cs="Times New Roman"/>
        </w:rPr>
        <w:t>MassHealth</w:t>
      </w:r>
      <w:r w:rsidRPr="00BC2899">
        <w:rPr>
          <w:rFonts w:ascii="Times New Roman" w:hAnsi="Times New Roman" w:cs="Times New Roman"/>
        </w:rPr>
        <w:t xml:space="preserve"> to the facility.</w:t>
      </w:r>
      <w:r w:rsidR="0020768C" w:rsidRPr="00BC2899">
        <w:rPr>
          <w:rFonts w:ascii="Times New Roman" w:hAnsi="Times New Roman" w:cs="Times New Roman"/>
        </w:rPr>
        <w:t xml:space="preserve"> </w:t>
      </w:r>
      <w:r w:rsidRPr="00BC2899">
        <w:rPr>
          <w:rFonts w:ascii="Times New Roman" w:hAnsi="Times New Roman" w:cs="Times New Roman"/>
        </w:rPr>
        <w:t>Submission of this claim is necessary to ensure that the second facility is correctly paid.</w:t>
      </w:r>
    </w:p>
    <w:p w14:paraId="281BE19B" w14:textId="77777777" w:rsidR="0088304D" w:rsidRPr="00BC2899" w:rsidRDefault="0088304D" w:rsidP="00BC1AB8">
      <w:pPr>
        <w:widowControl w:val="0"/>
        <w:autoSpaceDE w:val="0"/>
        <w:autoSpaceDN w:val="0"/>
        <w:adjustRightInd w:val="0"/>
        <w:spacing w:after="0" w:line="240" w:lineRule="auto"/>
        <w:ind w:left="1080" w:right="115"/>
        <w:rPr>
          <w:rFonts w:ascii="Times New Roman" w:hAnsi="Times New Roman" w:cs="Times New Roman"/>
        </w:rPr>
      </w:pPr>
      <w:r w:rsidRPr="00BC2899">
        <w:rPr>
          <w:rFonts w:ascii="Times New Roman" w:hAnsi="Times New Roman" w:cs="Times New Roman"/>
        </w:rPr>
        <w:t>(</w:t>
      </w:r>
      <w:r w:rsidR="00242054" w:rsidRPr="00BC2899">
        <w:rPr>
          <w:rFonts w:ascii="Times New Roman" w:hAnsi="Times New Roman" w:cs="Times New Roman"/>
        </w:rPr>
        <w:t>2</w:t>
      </w:r>
      <w:r w:rsidRPr="00BC2899">
        <w:rPr>
          <w:rFonts w:ascii="Times New Roman" w:hAnsi="Times New Roman" w:cs="Times New Roman"/>
        </w:rPr>
        <w:t>)</w:t>
      </w:r>
      <w:r w:rsidR="00BC2899">
        <w:rPr>
          <w:rFonts w:ascii="Times New Roman" w:hAnsi="Times New Roman" w:cs="Times New Roman"/>
        </w:rPr>
        <w:t xml:space="preserve"> </w:t>
      </w:r>
      <w:r w:rsidRPr="00BC2899">
        <w:rPr>
          <w:rFonts w:ascii="Times New Roman" w:hAnsi="Times New Roman" w:cs="Times New Roman"/>
        </w:rPr>
        <w:t xml:space="preserve"> If the member is discharged to the community and the facility received a patient-paid amount in excess of the </w:t>
      </w:r>
      <w:r w:rsidRPr="00BC2899">
        <w:rPr>
          <w:rFonts w:ascii="Times New Roman" w:hAnsi="Times New Roman" w:cs="Times New Roman"/>
          <w:i/>
          <w:iCs/>
        </w:rPr>
        <w:t>per diem</w:t>
      </w:r>
      <w:r w:rsidRPr="00BC2899">
        <w:rPr>
          <w:rFonts w:ascii="Times New Roman" w:hAnsi="Times New Roman" w:cs="Times New Roman"/>
        </w:rPr>
        <w:t xml:space="preserve"> rate for the number of days the member was in the facility, then the facility must return the balance of the patient-paid amount to the member.</w:t>
      </w:r>
    </w:p>
    <w:p w14:paraId="437FB7FA" w14:textId="70106976" w:rsidR="0088304D" w:rsidRPr="00BC2899" w:rsidRDefault="0088304D" w:rsidP="00B311F4">
      <w:pPr>
        <w:widowControl w:val="0"/>
        <w:autoSpaceDE w:val="0"/>
        <w:autoSpaceDN w:val="0"/>
        <w:adjustRightInd w:val="0"/>
        <w:spacing w:before="31" w:after="0" w:line="240" w:lineRule="auto"/>
        <w:ind w:left="1080"/>
        <w:rPr>
          <w:rFonts w:ascii="Times New Roman" w:hAnsi="Times New Roman" w:cs="Times New Roman"/>
        </w:rPr>
      </w:pPr>
      <w:r w:rsidRPr="00BC2899">
        <w:rPr>
          <w:rFonts w:ascii="Times New Roman" w:hAnsi="Times New Roman" w:cs="Times New Roman"/>
        </w:rPr>
        <w:t>(</w:t>
      </w:r>
      <w:r w:rsidR="00242054" w:rsidRPr="00BC2899">
        <w:rPr>
          <w:rFonts w:ascii="Times New Roman" w:hAnsi="Times New Roman" w:cs="Times New Roman"/>
        </w:rPr>
        <w:t>3</w:t>
      </w:r>
      <w:r w:rsidRPr="00BC2899">
        <w:rPr>
          <w:rFonts w:ascii="Times New Roman" w:hAnsi="Times New Roman" w:cs="Times New Roman"/>
        </w:rPr>
        <w:t>)</w:t>
      </w:r>
      <w:r w:rsidR="00BC2899">
        <w:rPr>
          <w:rFonts w:ascii="Times New Roman" w:hAnsi="Times New Roman" w:cs="Times New Roman"/>
        </w:rPr>
        <w:t xml:space="preserve"> </w:t>
      </w:r>
      <w:r w:rsidRPr="00BC2899">
        <w:rPr>
          <w:rFonts w:ascii="Times New Roman" w:hAnsi="Times New Roman" w:cs="Times New Roman"/>
        </w:rPr>
        <w:t xml:space="preserve"> If the patient dies and the facility has received a patient-paid amount in excess of the </w:t>
      </w:r>
      <w:r w:rsidRPr="00BC2899">
        <w:rPr>
          <w:rFonts w:ascii="Times New Roman" w:hAnsi="Times New Roman" w:cs="Times New Roman"/>
          <w:i/>
          <w:iCs/>
        </w:rPr>
        <w:t>per</w:t>
      </w:r>
      <w:r w:rsidR="00B311F4">
        <w:rPr>
          <w:rFonts w:ascii="Times New Roman" w:hAnsi="Times New Roman" w:cs="Times New Roman"/>
          <w:i/>
          <w:iCs/>
        </w:rPr>
        <w:t xml:space="preserve"> </w:t>
      </w:r>
      <w:r w:rsidRPr="00BC2899">
        <w:rPr>
          <w:rFonts w:ascii="Times New Roman" w:hAnsi="Times New Roman" w:cs="Times New Roman"/>
          <w:i/>
          <w:iCs/>
        </w:rPr>
        <w:t>diem</w:t>
      </w:r>
      <w:r w:rsidRPr="00BC2899">
        <w:rPr>
          <w:rFonts w:ascii="Times New Roman" w:hAnsi="Times New Roman" w:cs="Times New Roman"/>
        </w:rPr>
        <w:t xml:space="preserve"> rate for the number of days the member was in the facility, then the facility must deposit the balance into the member’s personal needs account or return the balance to the party who paid the patient-paid amount.  </w:t>
      </w:r>
      <w:r w:rsidRPr="00BC2899">
        <w:rPr>
          <w:rFonts w:ascii="Times New Roman" w:hAnsi="Times New Roman" w:cs="Times New Roman"/>
          <w:i/>
          <w:iCs/>
        </w:rPr>
        <w:t>See</w:t>
      </w:r>
      <w:r w:rsidRPr="00BC2899">
        <w:rPr>
          <w:rFonts w:ascii="Times New Roman" w:hAnsi="Times New Roman" w:cs="Times New Roman"/>
        </w:rPr>
        <w:t xml:space="preserve"> 130 CMR 456.614 for the disposition of the personal needs </w:t>
      </w:r>
      <w:r w:rsidR="00242054" w:rsidRPr="00BC2899">
        <w:rPr>
          <w:rFonts w:ascii="Times New Roman" w:hAnsi="Times New Roman" w:cs="Times New Roman"/>
        </w:rPr>
        <w:t xml:space="preserve">allowance </w:t>
      </w:r>
      <w:r w:rsidRPr="00BC2899">
        <w:rPr>
          <w:rFonts w:ascii="Times New Roman" w:hAnsi="Times New Roman" w:cs="Times New Roman"/>
        </w:rPr>
        <w:t>account when a member dies.</w:t>
      </w:r>
    </w:p>
    <w:p w14:paraId="15C1D40E" w14:textId="77777777" w:rsidR="0088304D" w:rsidRPr="00BC2899" w:rsidRDefault="0088304D">
      <w:pPr>
        <w:widowControl w:val="0"/>
        <w:autoSpaceDE w:val="0"/>
        <w:autoSpaceDN w:val="0"/>
        <w:adjustRightInd w:val="0"/>
        <w:spacing w:before="13" w:after="0" w:line="240" w:lineRule="exact"/>
        <w:rPr>
          <w:rFonts w:ascii="Times New Roman" w:hAnsi="Times New Roman" w:cs="Times New Roman"/>
        </w:rPr>
      </w:pPr>
    </w:p>
    <w:p w14:paraId="47F0D595" w14:textId="77777777" w:rsidR="0088304D" w:rsidRPr="00BC2899" w:rsidRDefault="0088304D" w:rsidP="00BC1AB8">
      <w:pPr>
        <w:widowControl w:val="0"/>
        <w:autoSpaceDE w:val="0"/>
        <w:autoSpaceDN w:val="0"/>
        <w:adjustRightInd w:val="0"/>
        <w:spacing w:after="0" w:line="248" w:lineRule="exact"/>
        <w:rPr>
          <w:rFonts w:ascii="Times New Roman" w:hAnsi="Times New Roman" w:cs="Times New Roman"/>
        </w:rPr>
      </w:pPr>
      <w:r w:rsidRPr="00BC2899">
        <w:rPr>
          <w:rFonts w:ascii="Times New Roman" w:hAnsi="Times New Roman" w:cs="Times New Roman"/>
          <w:position w:val="-1"/>
          <w:u w:val="single"/>
        </w:rPr>
        <w:t>456</w:t>
      </w:r>
      <w:r w:rsidRPr="00BC2899">
        <w:rPr>
          <w:rFonts w:ascii="Times New Roman" w:hAnsi="Times New Roman" w:cs="Times New Roman"/>
          <w:spacing w:val="-1"/>
          <w:position w:val="-1"/>
          <w:u w:val="single"/>
        </w:rPr>
        <w:t>.</w:t>
      </w:r>
      <w:r w:rsidRPr="00BC2899">
        <w:rPr>
          <w:rFonts w:ascii="Times New Roman" w:hAnsi="Times New Roman" w:cs="Times New Roman"/>
          <w:position w:val="-1"/>
          <w:u w:val="single"/>
        </w:rPr>
        <w:t xml:space="preserve">424: </w:t>
      </w:r>
      <w:r w:rsidRPr="00BC2899">
        <w:rPr>
          <w:rFonts w:ascii="Times New Roman" w:hAnsi="Times New Roman" w:cs="Times New Roman"/>
          <w:spacing w:val="43"/>
          <w:position w:val="-1"/>
          <w:u w:val="single"/>
        </w:rPr>
        <w:t xml:space="preserve"> </w:t>
      </w:r>
      <w:r w:rsidRPr="00BC2899">
        <w:rPr>
          <w:rFonts w:ascii="Times New Roman" w:hAnsi="Times New Roman" w:cs="Times New Roman"/>
          <w:position w:val="-1"/>
          <w:u w:val="single"/>
        </w:rPr>
        <w:t>Li</w:t>
      </w:r>
      <w:r w:rsidRPr="00BC2899">
        <w:rPr>
          <w:rFonts w:ascii="Times New Roman" w:hAnsi="Times New Roman" w:cs="Times New Roman"/>
          <w:spacing w:val="-2"/>
          <w:position w:val="-1"/>
          <w:u w:val="single"/>
        </w:rPr>
        <w:t>m</w:t>
      </w:r>
      <w:r w:rsidRPr="00BC2899">
        <w:rPr>
          <w:rFonts w:ascii="Times New Roman" w:hAnsi="Times New Roman" w:cs="Times New Roman"/>
          <w:position w:val="-1"/>
          <w:u w:val="single"/>
        </w:rPr>
        <w:t>itations</w:t>
      </w:r>
      <w:r w:rsidRPr="00BC2899">
        <w:rPr>
          <w:rFonts w:ascii="Times New Roman" w:hAnsi="Times New Roman" w:cs="Times New Roman"/>
          <w:spacing w:val="-2"/>
          <w:position w:val="-1"/>
          <w:u w:val="single"/>
        </w:rPr>
        <w:t xml:space="preserve"> </w:t>
      </w:r>
      <w:r w:rsidRPr="00BC2899">
        <w:rPr>
          <w:rFonts w:ascii="Times New Roman" w:hAnsi="Times New Roman" w:cs="Times New Roman"/>
          <w:position w:val="-1"/>
          <w:u w:val="single"/>
        </w:rPr>
        <w:t>on Charges to</w:t>
      </w:r>
      <w:r w:rsidRPr="00BC2899">
        <w:rPr>
          <w:rFonts w:ascii="Times New Roman" w:hAnsi="Times New Roman" w:cs="Times New Roman"/>
          <w:spacing w:val="-1"/>
          <w:position w:val="-1"/>
          <w:u w:val="single"/>
        </w:rPr>
        <w:t xml:space="preserve"> </w:t>
      </w:r>
      <w:r w:rsidRPr="00BC2899">
        <w:rPr>
          <w:rFonts w:ascii="Times New Roman" w:hAnsi="Times New Roman" w:cs="Times New Roman"/>
          <w:position w:val="-1"/>
          <w:u w:val="single"/>
        </w:rPr>
        <w:t>Me</w:t>
      </w:r>
      <w:r w:rsidRPr="00BC2899">
        <w:rPr>
          <w:rFonts w:ascii="Times New Roman" w:hAnsi="Times New Roman" w:cs="Times New Roman"/>
          <w:spacing w:val="-2"/>
          <w:position w:val="-1"/>
          <w:u w:val="single"/>
        </w:rPr>
        <w:t>m</w:t>
      </w:r>
      <w:r w:rsidRPr="00BC2899">
        <w:rPr>
          <w:rFonts w:ascii="Times New Roman" w:hAnsi="Times New Roman" w:cs="Times New Roman"/>
          <w:spacing w:val="1"/>
          <w:position w:val="-1"/>
          <w:u w:val="single"/>
        </w:rPr>
        <w:t>b</w:t>
      </w:r>
      <w:r w:rsidRPr="00BC2899">
        <w:rPr>
          <w:rFonts w:ascii="Times New Roman" w:hAnsi="Times New Roman" w:cs="Times New Roman"/>
          <w:position w:val="-1"/>
          <w:u w:val="single"/>
        </w:rPr>
        <w:t>ers</w:t>
      </w:r>
    </w:p>
    <w:p w14:paraId="7D3E8D51" w14:textId="77777777" w:rsidR="0088304D" w:rsidRPr="00BC2899" w:rsidRDefault="0088304D">
      <w:pPr>
        <w:widowControl w:val="0"/>
        <w:autoSpaceDE w:val="0"/>
        <w:autoSpaceDN w:val="0"/>
        <w:adjustRightInd w:val="0"/>
        <w:spacing w:before="7" w:after="0" w:line="220" w:lineRule="exact"/>
        <w:rPr>
          <w:rFonts w:ascii="Times New Roman" w:hAnsi="Times New Roman" w:cs="Times New Roman"/>
        </w:rPr>
      </w:pPr>
    </w:p>
    <w:p w14:paraId="63C0549C" w14:textId="77777777" w:rsidR="0088304D" w:rsidRPr="00BC2899" w:rsidRDefault="0088304D" w:rsidP="00BC1AB8">
      <w:pPr>
        <w:widowControl w:val="0"/>
        <w:autoSpaceDE w:val="0"/>
        <w:autoSpaceDN w:val="0"/>
        <w:adjustRightInd w:val="0"/>
        <w:spacing w:after="0" w:line="239" w:lineRule="auto"/>
        <w:ind w:left="720" w:right="185"/>
        <w:rPr>
          <w:rFonts w:ascii="Times New Roman" w:hAnsi="Times New Roman" w:cs="Times New Roman"/>
        </w:rPr>
      </w:pPr>
      <w:r w:rsidRPr="00BC2899">
        <w:rPr>
          <w:rFonts w:ascii="Times New Roman" w:hAnsi="Times New Roman" w:cs="Times New Roman"/>
        </w:rPr>
        <w:t>(A)</w:t>
      </w:r>
      <w:r w:rsidR="00BC2899">
        <w:rPr>
          <w:rFonts w:ascii="Times New Roman" w:hAnsi="Times New Roman" w:cs="Times New Roman"/>
        </w:rPr>
        <w:t xml:space="preserve"> </w:t>
      </w:r>
      <w:r w:rsidRPr="00B45D33">
        <w:rPr>
          <w:rFonts w:ascii="Times New Roman" w:hAnsi="Times New Roman" w:cs="Times New Roman"/>
        </w:rPr>
        <w:t xml:space="preserve"> </w:t>
      </w:r>
      <w:r w:rsidRPr="00BC2899">
        <w:rPr>
          <w:rFonts w:ascii="Times New Roman" w:hAnsi="Times New Roman" w:cs="Times New Roman"/>
        </w:rPr>
        <w:t>A nursing facility may only charge members for items requested by the member. Before charging the member, the facility must inform the member of the cost of the requested item.  The facility must not charge a member for any item or service covered by MassHealth or Medicare.</w:t>
      </w:r>
    </w:p>
    <w:p w14:paraId="647ACBFF" w14:textId="77777777" w:rsidR="0088304D" w:rsidRPr="00BC2899" w:rsidRDefault="0088304D" w:rsidP="00BC1AB8">
      <w:pPr>
        <w:widowControl w:val="0"/>
        <w:autoSpaceDE w:val="0"/>
        <w:autoSpaceDN w:val="0"/>
        <w:adjustRightInd w:val="0"/>
        <w:spacing w:before="14" w:after="0" w:line="240" w:lineRule="exact"/>
        <w:ind w:left="720"/>
        <w:rPr>
          <w:rFonts w:ascii="Times New Roman" w:hAnsi="Times New Roman" w:cs="Times New Roman"/>
          <w:sz w:val="24"/>
          <w:szCs w:val="24"/>
        </w:rPr>
      </w:pPr>
    </w:p>
    <w:p w14:paraId="55F0E1FB" w14:textId="77777777" w:rsidR="0088304D" w:rsidRPr="00BC2899" w:rsidRDefault="0088304D" w:rsidP="00BC1AB8">
      <w:pPr>
        <w:widowControl w:val="0"/>
        <w:autoSpaceDE w:val="0"/>
        <w:autoSpaceDN w:val="0"/>
        <w:adjustRightInd w:val="0"/>
        <w:spacing w:after="0" w:line="240" w:lineRule="auto"/>
        <w:ind w:left="720" w:right="226"/>
        <w:rPr>
          <w:rFonts w:ascii="Times New Roman" w:hAnsi="Times New Roman" w:cs="Times New Roman"/>
        </w:rPr>
      </w:pPr>
      <w:r w:rsidRPr="00BC2899">
        <w:rPr>
          <w:rFonts w:ascii="Times New Roman" w:hAnsi="Times New Roman" w:cs="Times New Roman"/>
        </w:rPr>
        <w:t>(B)</w:t>
      </w:r>
      <w:r w:rsidR="00BC2899">
        <w:rPr>
          <w:rFonts w:ascii="Times New Roman" w:hAnsi="Times New Roman" w:cs="Times New Roman"/>
        </w:rPr>
        <w:t xml:space="preserve"> </w:t>
      </w:r>
      <w:r w:rsidRPr="00B45D33">
        <w:rPr>
          <w:rFonts w:ascii="Times New Roman" w:hAnsi="Times New Roman" w:cs="Times New Roman"/>
        </w:rPr>
        <w:t xml:space="preserve"> </w:t>
      </w:r>
      <w:r w:rsidRPr="00BC2899">
        <w:rPr>
          <w:rFonts w:ascii="Times New Roman" w:hAnsi="Times New Roman" w:cs="Times New Roman"/>
        </w:rPr>
        <w:t>Ite</w:t>
      </w:r>
      <w:r w:rsidRPr="00BC2899">
        <w:rPr>
          <w:rFonts w:ascii="Times New Roman" w:hAnsi="Times New Roman" w:cs="Times New Roman"/>
          <w:spacing w:val="-1"/>
        </w:rPr>
        <w:t>m</w:t>
      </w:r>
      <w:r w:rsidRPr="00BC2899">
        <w:rPr>
          <w:rFonts w:ascii="Times New Roman" w:hAnsi="Times New Roman" w:cs="Times New Roman"/>
        </w:rPr>
        <w:t>s</w:t>
      </w:r>
      <w:r w:rsidRPr="00BC2899">
        <w:rPr>
          <w:rFonts w:ascii="Times New Roman" w:hAnsi="Times New Roman" w:cs="Times New Roman"/>
          <w:spacing w:val="-2"/>
        </w:rPr>
        <w:t xml:space="preserve"> </w:t>
      </w:r>
      <w:r w:rsidRPr="00BC2899">
        <w:rPr>
          <w:rFonts w:ascii="Times New Roman" w:hAnsi="Times New Roman" w:cs="Times New Roman"/>
        </w:rPr>
        <w:t>for</w:t>
      </w:r>
      <w:r w:rsidRPr="00BC2899">
        <w:rPr>
          <w:rFonts w:ascii="Times New Roman" w:hAnsi="Times New Roman" w:cs="Times New Roman"/>
          <w:spacing w:val="-2"/>
        </w:rPr>
        <w:t xml:space="preserve"> </w:t>
      </w:r>
      <w:r w:rsidRPr="00BC2899">
        <w:rPr>
          <w:rFonts w:ascii="Times New Roman" w:hAnsi="Times New Roman" w:cs="Times New Roman"/>
        </w:rPr>
        <w:t>which</w:t>
      </w:r>
      <w:r w:rsidRPr="00BC2899">
        <w:rPr>
          <w:rFonts w:ascii="Times New Roman" w:hAnsi="Times New Roman" w:cs="Times New Roman"/>
          <w:spacing w:val="-5"/>
        </w:rPr>
        <w:t xml:space="preserve"> </w:t>
      </w:r>
      <w:r w:rsidRPr="00BC2899">
        <w:rPr>
          <w:rFonts w:ascii="Times New Roman" w:hAnsi="Times New Roman" w:cs="Times New Roman"/>
        </w:rPr>
        <w:t>the</w:t>
      </w:r>
      <w:r w:rsidRPr="00BC2899">
        <w:rPr>
          <w:rFonts w:ascii="Times New Roman" w:hAnsi="Times New Roman" w:cs="Times New Roman"/>
          <w:spacing w:val="-2"/>
        </w:rPr>
        <w:t xml:space="preserve"> </w:t>
      </w:r>
      <w:r w:rsidRPr="00BC2899">
        <w:rPr>
          <w:rFonts w:ascii="Times New Roman" w:hAnsi="Times New Roman" w:cs="Times New Roman"/>
        </w:rPr>
        <w:t>nursing</w:t>
      </w:r>
      <w:r w:rsidRPr="00BC2899">
        <w:rPr>
          <w:rFonts w:ascii="Times New Roman" w:hAnsi="Times New Roman" w:cs="Times New Roman"/>
          <w:spacing w:val="-6"/>
        </w:rPr>
        <w:t xml:space="preserve"> </w:t>
      </w:r>
      <w:r w:rsidRPr="00BC2899">
        <w:rPr>
          <w:rFonts w:ascii="Times New Roman" w:hAnsi="Times New Roman" w:cs="Times New Roman"/>
        </w:rPr>
        <w:t>facility</w:t>
      </w:r>
      <w:r w:rsidRPr="00BC2899">
        <w:rPr>
          <w:rFonts w:ascii="Times New Roman" w:hAnsi="Times New Roman" w:cs="Times New Roman"/>
          <w:spacing w:val="-5"/>
        </w:rPr>
        <w:t xml:space="preserve"> </w:t>
      </w:r>
      <w:r w:rsidRPr="00BC2899">
        <w:rPr>
          <w:rFonts w:ascii="Times New Roman" w:hAnsi="Times New Roman" w:cs="Times New Roman"/>
          <w:spacing w:val="-2"/>
        </w:rPr>
        <w:t>m</w:t>
      </w:r>
      <w:r w:rsidRPr="00BC2899">
        <w:rPr>
          <w:rFonts w:ascii="Times New Roman" w:hAnsi="Times New Roman" w:cs="Times New Roman"/>
          <w:spacing w:val="2"/>
        </w:rPr>
        <w:t>u</w:t>
      </w:r>
      <w:r w:rsidRPr="00BC2899">
        <w:rPr>
          <w:rFonts w:ascii="Times New Roman" w:hAnsi="Times New Roman" w:cs="Times New Roman"/>
        </w:rPr>
        <w:t>st</w:t>
      </w:r>
      <w:r w:rsidRPr="00BC2899">
        <w:rPr>
          <w:rFonts w:ascii="Times New Roman" w:hAnsi="Times New Roman" w:cs="Times New Roman"/>
          <w:spacing w:val="-2"/>
        </w:rPr>
        <w:t xml:space="preserve"> </w:t>
      </w:r>
      <w:r w:rsidRPr="00BC2899">
        <w:rPr>
          <w:rFonts w:ascii="Times New Roman" w:hAnsi="Times New Roman" w:cs="Times New Roman"/>
        </w:rPr>
        <w:t>not</w:t>
      </w:r>
      <w:r w:rsidRPr="00BC2899">
        <w:rPr>
          <w:rFonts w:ascii="Times New Roman" w:hAnsi="Times New Roman" w:cs="Times New Roman"/>
          <w:spacing w:val="-4"/>
        </w:rPr>
        <w:t xml:space="preserve"> </w:t>
      </w:r>
      <w:r w:rsidRPr="00BC2899">
        <w:rPr>
          <w:rFonts w:ascii="Times New Roman" w:hAnsi="Times New Roman" w:cs="Times New Roman"/>
        </w:rPr>
        <w:t>charge</w:t>
      </w:r>
      <w:r w:rsidRPr="00BC2899">
        <w:rPr>
          <w:rFonts w:ascii="Times New Roman" w:hAnsi="Times New Roman" w:cs="Times New Roman"/>
          <w:spacing w:val="-5"/>
        </w:rPr>
        <w:t xml:space="preserve"> </w:t>
      </w:r>
      <w:r w:rsidRPr="00BC2899">
        <w:rPr>
          <w:rFonts w:ascii="Times New Roman" w:hAnsi="Times New Roman" w:cs="Times New Roman"/>
        </w:rPr>
        <w:t>the</w:t>
      </w:r>
      <w:r w:rsidRPr="00BC2899">
        <w:rPr>
          <w:rFonts w:ascii="Times New Roman" w:hAnsi="Times New Roman" w:cs="Times New Roman"/>
          <w:spacing w:val="-2"/>
        </w:rPr>
        <w:t xml:space="preserve"> </w:t>
      </w:r>
      <w:r w:rsidRPr="00BC2899">
        <w:rPr>
          <w:rFonts w:ascii="Times New Roman" w:hAnsi="Times New Roman" w:cs="Times New Roman"/>
        </w:rPr>
        <w:t>me</w:t>
      </w:r>
      <w:r w:rsidRPr="00BC2899">
        <w:rPr>
          <w:rFonts w:ascii="Times New Roman" w:hAnsi="Times New Roman" w:cs="Times New Roman"/>
          <w:spacing w:val="-1"/>
        </w:rPr>
        <w:t>m</w:t>
      </w:r>
      <w:r w:rsidRPr="00BC2899">
        <w:rPr>
          <w:rFonts w:ascii="Times New Roman" w:hAnsi="Times New Roman" w:cs="Times New Roman"/>
          <w:spacing w:val="2"/>
        </w:rPr>
        <w:t>b</w:t>
      </w:r>
      <w:r w:rsidRPr="00BC2899">
        <w:rPr>
          <w:rFonts w:ascii="Times New Roman" w:hAnsi="Times New Roman" w:cs="Times New Roman"/>
        </w:rPr>
        <w:t>er</w:t>
      </w:r>
      <w:r w:rsidRPr="00BC2899">
        <w:rPr>
          <w:rFonts w:ascii="Times New Roman" w:hAnsi="Times New Roman" w:cs="Times New Roman"/>
          <w:spacing w:val="-2"/>
        </w:rPr>
        <w:t xml:space="preserve"> </w:t>
      </w:r>
      <w:r w:rsidRPr="00BC2899">
        <w:rPr>
          <w:rFonts w:ascii="Times New Roman" w:hAnsi="Times New Roman" w:cs="Times New Roman"/>
        </w:rPr>
        <w:t>include,</w:t>
      </w:r>
      <w:r w:rsidRPr="00BC2899">
        <w:rPr>
          <w:rFonts w:ascii="Times New Roman" w:hAnsi="Times New Roman" w:cs="Times New Roman"/>
          <w:spacing w:val="-6"/>
        </w:rPr>
        <w:t xml:space="preserve"> </w:t>
      </w:r>
      <w:r w:rsidRPr="00BC2899">
        <w:rPr>
          <w:rFonts w:ascii="Times New Roman" w:hAnsi="Times New Roman" w:cs="Times New Roman"/>
        </w:rPr>
        <w:t>but</w:t>
      </w:r>
      <w:r w:rsidRPr="00BC2899">
        <w:rPr>
          <w:rFonts w:ascii="Times New Roman" w:hAnsi="Times New Roman" w:cs="Times New Roman"/>
          <w:spacing w:val="-3"/>
        </w:rPr>
        <w:t xml:space="preserve"> </w:t>
      </w:r>
      <w:r w:rsidRPr="00BC2899">
        <w:rPr>
          <w:rFonts w:ascii="Times New Roman" w:hAnsi="Times New Roman" w:cs="Times New Roman"/>
        </w:rPr>
        <w:t>are</w:t>
      </w:r>
      <w:r w:rsidRPr="00BC2899">
        <w:rPr>
          <w:rFonts w:ascii="Times New Roman" w:hAnsi="Times New Roman" w:cs="Times New Roman"/>
          <w:spacing w:val="-2"/>
        </w:rPr>
        <w:t xml:space="preserve"> </w:t>
      </w:r>
      <w:r w:rsidRPr="00BC2899">
        <w:rPr>
          <w:rFonts w:ascii="Times New Roman" w:hAnsi="Times New Roman" w:cs="Times New Roman"/>
        </w:rPr>
        <w:t>not</w:t>
      </w:r>
      <w:r w:rsidRPr="00BC2899">
        <w:rPr>
          <w:rFonts w:ascii="Times New Roman" w:hAnsi="Times New Roman" w:cs="Times New Roman"/>
          <w:spacing w:val="-3"/>
        </w:rPr>
        <w:t xml:space="preserve"> </w:t>
      </w:r>
      <w:r w:rsidRPr="00BC2899">
        <w:rPr>
          <w:rFonts w:ascii="Times New Roman" w:hAnsi="Times New Roman" w:cs="Times New Roman"/>
        </w:rPr>
        <w:t>li</w:t>
      </w:r>
      <w:r w:rsidRPr="00BC2899">
        <w:rPr>
          <w:rFonts w:ascii="Times New Roman" w:hAnsi="Times New Roman" w:cs="Times New Roman"/>
          <w:spacing w:val="-1"/>
        </w:rPr>
        <w:t>m</w:t>
      </w:r>
      <w:r w:rsidRPr="00BC2899">
        <w:rPr>
          <w:rFonts w:ascii="Times New Roman" w:hAnsi="Times New Roman" w:cs="Times New Roman"/>
        </w:rPr>
        <w:t>i</w:t>
      </w:r>
      <w:r w:rsidRPr="00BC2899">
        <w:rPr>
          <w:rFonts w:ascii="Times New Roman" w:hAnsi="Times New Roman" w:cs="Times New Roman"/>
          <w:spacing w:val="2"/>
        </w:rPr>
        <w:t>t</w:t>
      </w:r>
      <w:r w:rsidRPr="00BC2899">
        <w:rPr>
          <w:rFonts w:ascii="Times New Roman" w:hAnsi="Times New Roman" w:cs="Times New Roman"/>
        </w:rPr>
        <w:t>ed</w:t>
      </w:r>
      <w:r w:rsidRPr="00BC2899">
        <w:rPr>
          <w:rFonts w:ascii="Times New Roman" w:hAnsi="Times New Roman" w:cs="Times New Roman"/>
          <w:spacing w:val="-2"/>
        </w:rPr>
        <w:t xml:space="preserve"> </w:t>
      </w:r>
      <w:r w:rsidRPr="00BC2899">
        <w:rPr>
          <w:rFonts w:ascii="Times New Roman" w:hAnsi="Times New Roman" w:cs="Times New Roman"/>
        </w:rPr>
        <w:t>to, the fol</w:t>
      </w:r>
      <w:r w:rsidRPr="00BC2899">
        <w:rPr>
          <w:rFonts w:ascii="Times New Roman" w:hAnsi="Times New Roman" w:cs="Times New Roman"/>
          <w:spacing w:val="-1"/>
        </w:rPr>
        <w:t>l</w:t>
      </w:r>
      <w:r w:rsidRPr="00BC2899">
        <w:rPr>
          <w:rFonts w:ascii="Times New Roman" w:hAnsi="Times New Roman" w:cs="Times New Roman"/>
        </w:rPr>
        <w:t>owing:</w:t>
      </w:r>
    </w:p>
    <w:p w14:paraId="151A4D0D" w14:textId="65118E45" w:rsidR="00FA7E9E" w:rsidRPr="00BC2899" w:rsidRDefault="0088304D" w:rsidP="00BC1AB8">
      <w:pPr>
        <w:widowControl w:val="0"/>
        <w:autoSpaceDE w:val="0"/>
        <w:autoSpaceDN w:val="0"/>
        <w:adjustRightInd w:val="0"/>
        <w:spacing w:before="1" w:after="0" w:line="254" w:lineRule="exact"/>
        <w:ind w:left="1080" w:right="2513"/>
        <w:rPr>
          <w:rFonts w:ascii="Times New Roman" w:hAnsi="Times New Roman" w:cs="Times New Roman"/>
          <w:spacing w:val="-5"/>
        </w:rPr>
      </w:pPr>
      <w:r w:rsidRPr="00BC2899">
        <w:rPr>
          <w:rFonts w:ascii="Times New Roman" w:hAnsi="Times New Roman" w:cs="Times New Roman"/>
        </w:rPr>
        <w:t>(1)</w:t>
      </w:r>
      <w:r w:rsidR="00BC2899">
        <w:rPr>
          <w:rFonts w:ascii="Times New Roman" w:hAnsi="Times New Roman" w:cs="Times New Roman"/>
        </w:rPr>
        <w:t xml:space="preserve"> </w:t>
      </w:r>
      <w:r w:rsidRPr="00B45D33">
        <w:rPr>
          <w:rFonts w:ascii="Times New Roman" w:hAnsi="Times New Roman" w:cs="Times New Roman"/>
        </w:rPr>
        <w:t xml:space="preserve"> </w:t>
      </w:r>
      <w:r w:rsidRPr="00BC2899">
        <w:rPr>
          <w:rFonts w:ascii="Times New Roman" w:hAnsi="Times New Roman" w:cs="Times New Roman"/>
        </w:rPr>
        <w:t>group</w:t>
      </w:r>
      <w:r w:rsidRPr="00BC2899">
        <w:rPr>
          <w:rFonts w:ascii="Times New Roman" w:hAnsi="Times New Roman" w:cs="Times New Roman"/>
          <w:spacing w:val="-5"/>
        </w:rPr>
        <w:t xml:space="preserve"> </w:t>
      </w:r>
      <w:r w:rsidRPr="00BC2899">
        <w:rPr>
          <w:rFonts w:ascii="Times New Roman" w:hAnsi="Times New Roman" w:cs="Times New Roman"/>
        </w:rPr>
        <w:t>activities</w:t>
      </w:r>
      <w:r w:rsidRPr="00BC2899">
        <w:rPr>
          <w:rFonts w:ascii="Times New Roman" w:hAnsi="Times New Roman" w:cs="Times New Roman"/>
          <w:spacing w:val="1"/>
        </w:rPr>
        <w:t xml:space="preserve"> </w:t>
      </w:r>
      <w:r w:rsidRPr="00BC2899">
        <w:rPr>
          <w:rFonts w:ascii="Times New Roman" w:hAnsi="Times New Roman" w:cs="Times New Roman"/>
        </w:rPr>
        <w:t>or</w:t>
      </w:r>
      <w:r w:rsidRPr="00BC2899">
        <w:rPr>
          <w:rFonts w:ascii="Times New Roman" w:hAnsi="Times New Roman" w:cs="Times New Roman"/>
          <w:spacing w:val="-2"/>
        </w:rPr>
        <w:t xml:space="preserve"> </w:t>
      </w:r>
      <w:r w:rsidRPr="00BC2899">
        <w:rPr>
          <w:rFonts w:ascii="Times New Roman" w:hAnsi="Times New Roman" w:cs="Times New Roman"/>
        </w:rPr>
        <w:t>entertai</w:t>
      </w:r>
      <w:r w:rsidRPr="00BC2899">
        <w:rPr>
          <w:rFonts w:ascii="Times New Roman" w:hAnsi="Times New Roman" w:cs="Times New Roman"/>
          <w:spacing w:val="2"/>
        </w:rPr>
        <w:t>n</w:t>
      </w:r>
      <w:r w:rsidRPr="00BC2899">
        <w:rPr>
          <w:rFonts w:ascii="Times New Roman" w:hAnsi="Times New Roman" w:cs="Times New Roman"/>
          <w:spacing w:val="-2"/>
        </w:rPr>
        <w:t>m</w:t>
      </w:r>
      <w:r w:rsidRPr="00BC2899">
        <w:rPr>
          <w:rFonts w:ascii="Times New Roman" w:hAnsi="Times New Roman" w:cs="Times New Roman"/>
        </w:rPr>
        <w:t>ent</w:t>
      </w:r>
      <w:r w:rsidRPr="00BC2899">
        <w:rPr>
          <w:rFonts w:ascii="Times New Roman" w:hAnsi="Times New Roman" w:cs="Times New Roman"/>
          <w:spacing w:val="-6"/>
        </w:rPr>
        <w:t xml:space="preserve"> </w:t>
      </w:r>
      <w:r w:rsidRPr="00BC2899">
        <w:rPr>
          <w:rFonts w:ascii="Times New Roman" w:hAnsi="Times New Roman" w:cs="Times New Roman"/>
        </w:rPr>
        <w:t>that</w:t>
      </w:r>
      <w:r w:rsidRPr="00BC2899">
        <w:rPr>
          <w:rFonts w:ascii="Times New Roman" w:hAnsi="Times New Roman" w:cs="Times New Roman"/>
          <w:spacing w:val="-3"/>
        </w:rPr>
        <w:t xml:space="preserve"> </w:t>
      </w:r>
      <w:r w:rsidRPr="00BC2899">
        <w:rPr>
          <w:rFonts w:ascii="Times New Roman" w:hAnsi="Times New Roman" w:cs="Times New Roman"/>
        </w:rPr>
        <w:t>occur</w:t>
      </w:r>
      <w:r w:rsidRPr="00BC2899">
        <w:rPr>
          <w:rFonts w:ascii="Times New Roman" w:hAnsi="Times New Roman" w:cs="Times New Roman"/>
          <w:spacing w:val="-4"/>
        </w:rPr>
        <w:t xml:space="preserve"> </w:t>
      </w:r>
      <w:r w:rsidRPr="00BC2899">
        <w:rPr>
          <w:rFonts w:ascii="Times New Roman" w:hAnsi="Times New Roman" w:cs="Times New Roman"/>
        </w:rPr>
        <w:t>within</w:t>
      </w:r>
      <w:r w:rsidRPr="00BC2899">
        <w:rPr>
          <w:rFonts w:ascii="Times New Roman" w:hAnsi="Times New Roman" w:cs="Times New Roman"/>
          <w:spacing w:val="-6"/>
        </w:rPr>
        <w:t xml:space="preserve"> </w:t>
      </w:r>
      <w:r w:rsidRPr="00BC2899">
        <w:rPr>
          <w:rFonts w:ascii="Times New Roman" w:hAnsi="Times New Roman" w:cs="Times New Roman"/>
        </w:rPr>
        <w:t>the</w:t>
      </w:r>
      <w:r w:rsidRPr="00BC2899">
        <w:rPr>
          <w:rFonts w:ascii="Times New Roman" w:hAnsi="Times New Roman" w:cs="Times New Roman"/>
          <w:spacing w:val="-2"/>
        </w:rPr>
        <w:t xml:space="preserve"> </w:t>
      </w:r>
      <w:r w:rsidRPr="00BC2899">
        <w:rPr>
          <w:rFonts w:ascii="Times New Roman" w:hAnsi="Times New Roman" w:cs="Times New Roman"/>
        </w:rPr>
        <w:t>facilit</w:t>
      </w:r>
      <w:r w:rsidRPr="00BC2899">
        <w:rPr>
          <w:rFonts w:ascii="Times New Roman" w:hAnsi="Times New Roman" w:cs="Times New Roman"/>
          <w:spacing w:val="2"/>
        </w:rPr>
        <w:t>y</w:t>
      </w:r>
      <w:r w:rsidRPr="00BC2899">
        <w:rPr>
          <w:rFonts w:ascii="Times New Roman" w:hAnsi="Times New Roman" w:cs="Times New Roman"/>
        </w:rPr>
        <w:t>;</w:t>
      </w:r>
    </w:p>
    <w:p w14:paraId="2D0AB0A8" w14:textId="77777777" w:rsidR="0088304D" w:rsidRPr="00BC2899" w:rsidRDefault="0088304D" w:rsidP="00BC1AB8">
      <w:pPr>
        <w:widowControl w:val="0"/>
        <w:autoSpaceDE w:val="0"/>
        <w:autoSpaceDN w:val="0"/>
        <w:adjustRightInd w:val="0"/>
        <w:spacing w:before="1" w:after="0" w:line="254" w:lineRule="exact"/>
        <w:ind w:left="1080" w:right="2513"/>
        <w:rPr>
          <w:rFonts w:ascii="Times New Roman" w:hAnsi="Times New Roman" w:cs="Times New Roman"/>
        </w:rPr>
      </w:pPr>
      <w:r w:rsidRPr="00BC2899">
        <w:rPr>
          <w:rFonts w:ascii="Times New Roman" w:hAnsi="Times New Roman" w:cs="Times New Roman"/>
        </w:rPr>
        <w:t>(2)  parties</w:t>
      </w:r>
      <w:r w:rsidRPr="00BC2899">
        <w:rPr>
          <w:rFonts w:ascii="Times New Roman" w:hAnsi="Times New Roman" w:cs="Times New Roman"/>
          <w:spacing w:val="-5"/>
        </w:rPr>
        <w:t xml:space="preserve"> </w:t>
      </w:r>
      <w:r w:rsidRPr="00BC2899">
        <w:rPr>
          <w:rFonts w:ascii="Times New Roman" w:hAnsi="Times New Roman" w:cs="Times New Roman"/>
        </w:rPr>
        <w:t>organized</w:t>
      </w:r>
      <w:r w:rsidRPr="00BC2899">
        <w:rPr>
          <w:rFonts w:ascii="Times New Roman" w:hAnsi="Times New Roman" w:cs="Times New Roman"/>
          <w:spacing w:val="-8"/>
        </w:rPr>
        <w:t xml:space="preserve"> </w:t>
      </w:r>
      <w:r w:rsidRPr="00BC2899">
        <w:rPr>
          <w:rFonts w:ascii="Times New Roman" w:hAnsi="Times New Roman" w:cs="Times New Roman"/>
        </w:rPr>
        <w:t>by the</w:t>
      </w:r>
      <w:r w:rsidRPr="00BC2899">
        <w:rPr>
          <w:rFonts w:ascii="Times New Roman" w:hAnsi="Times New Roman" w:cs="Times New Roman"/>
          <w:spacing w:val="-2"/>
        </w:rPr>
        <w:t xml:space="preserve"> </w:t>
      </w:r>
      <w:r w:rsidRPr="00BC2899">
        <w:rPr>
          <w:rFonts w:ascii="Times New Roman" w:hAnsi="Times New Roman" w:cs="Times New Roman"/>
        </w:rPr>
        <w:t>facilit</w:t>
      </w:r>
      <w:r w:rsidRPr="00BC2899">
        <w:rPr>
          <w:rFonts w:ascii="Times New Roman" w:hAnsi="Times New Roman" w:cs="Times New Roman"/>
          <w:spacing w:val="2"/>
        </w:rPr>
        <w:t>y</w:t>
      </w:r>
      <w:r w:rsidRPr="00BC2899">
        <w:rPr>
          <w:rFonts w:ascii="Times New Roman" w:hAnsi="Times New Roman" w:cs="Times New Roman"/>
        </w:rPr>
        <w:t>;</w:t>
      </w:r>
    </w:p>
    <w:p w14:paraId="0E27FB12" w14:textId="6D8BE4F3" w:rsidR="00FA7E9E" w:rsidRPr="00BC2899" w:rsidRDefault="0088304D" w:rsidP="00BC1AB8">
      <w:pPr>
        <w:widowControl w:val="0"/>
        <w:autoSpaceDE w:val="0"/>
        <w:autoSpaceDN w:val="0"/>
        <w:adjustRightInd w:val="0"/>
        <w:spacing w:after="0" w:line="254" w:lineRule="exact"/>
        <w:ind w:left="1080" w:right="2215"/>
        <w:rPr>
          <w:rFonts w:ascii="Times New Roman" w:hAnsi="Times New Roman" w:cs="Times New Roman"/>
          <w:spacing w:val="-7"/>
        </w:rPr>
      </w:pPr>
      <w:r w:rsidRPr="00BC2899">
        <w:rPr>
          <w:rFonts w:ascii="Times New Roman" w:hAnsi="Times New Roman" w:cs="Times New Roman"/>
        </w:rPr>
        <w:t>(3)</w:t>
      </w:r>
      <w:r w:rsidR="00BC2899">
        <w:rPr>
          <w:rFonts w:ascii="Times New Roman" w:hAnsi="Times New Roman" w:cs="Times New Roman"/>
        </w:rPr>
        <w:t xml:space="preserve"> </w:t>
      </w:r>
      <w:r w:rsidRPr="00B45D33">
        <w:rPr>
          <w:rFonts w:ascii="Times New Roman" w:hAnsi="Times New Roman" w:cs="Times New Roman"/>
        </w:rPr>
        <w:t xml:space="preserve"> </w:t>
      </w:r>
      <w:r w:rsidRPr="00BC2899">
        <w:rPr>
          <w:rFonts w:ascii="Times New Roman" w:hAnsi="Times New Roman" w:cs="Times New Roman"/>
          <w:spacing w:val="-2"/>
        </w:rPr>
        <w:t>m</w:t>
      </w:r>
      <w:r w:rsidRPr="00BC2899">
        <w:rPr>
          <w:rFonts w:ascii="Times New Roman" w:hAnsi="Times New Roman" w:cs="Times New Roman"/>
        </w:rPr>
        <w:t>edical</w:t>
      </w:r>
      <w:r w:rsidRPr="00BC2899">
        <w:rPr>
          <w:rFonts w:ascii="Times New Roman" w:hAnsi="Times New Roman" w:cs="Times New Roman"/>
          <w:spacing w:val="2"/>
        </w:rPr>
        <w:t>l</w:t>
      </w:r>
      <w:r w:rsidRPr="00BC2899">
        <w:rPr>
          <w:rFonts w:ascii="Times New Roman" w:hAnsi="Times New Roman" w:cs="Times New Roman"/>
        </w:rPr>
        <w:t>y</w:t>
      </w:r>
      <w:r w:rsidRPr="00BC2899">
        <w:rPr>
          <w:rFonts w:ascii="Times New Roman" w:hAnsi="Times New Roman" w:cs="Times New Roman"/>
          <w:spacing w:val="-3"/>
        </w:rPr>
        <w:t xml:space="preserve"> </w:t>
      </w:r>
      <w:r w:rsidRPr="00BC2899">
        <w:rPr>
          <w:rFonts w:ascii="Times New Roman" w:hAnsi="Times New Roman" w:cs="Times New Roman"/>
        </w:rPr>
        <w:t>necessary</w:t>
      </w:r>
      <w:r w:rsidRPr="00BC2899">
        <w:rPr>
          <w:rFonts w:ascii="Times New Roman" w:hAnsi="Times New Roman" w:cs="Times New Roman"/>
          <w:spacing w:val="-6"/>
        </w:rPr>
        <w:t xml:space="preserve"> </w:t>
      </w:r>
      <w:r w:rsidRPr="00BC2899">
        <w:rPr>
          <w:rFonts w:ascii="Times New Roman" w:hAnsi="Times New Roman" w:cs="Times New Roman"/>
        </w:rPr>
        <w:t>drugs,</w:t>
      </w:r>
      <w:r w:rsidRPr="00BC2899">
        <w:rPr>
          <w:rFonts w:ascii="Times New Roman" w:hAnsi="Times New Roman" w:cs="Times New Roman"/>
          <w:spacing w:val="-5"/>
        </w:rPr>
        <w:t xml:space="preserve"> </w:t>
      </w:r>
      <w:r w:rsidRPr="00BC2899">
        <w:rPr>
          <w:rFonts w:ascii="Times New Roman" w:hAnsi="Times New Roman" w:cs="Times New Roman"/>
          <w:spacing w:val="-2"/>
        </w:rPr>
        <w:t>m</w:t>
      </w:r>
      <w:r w:rsidRPr="00BC2899">
        <w:rPr>
          <w:rFonts w:ascii="Times New Roman" w:hAnsi="Times New Roman" w:cs="Times New Roman"/>
        </w:rPr>
        <w:t>edical</w:t>
      </w:r>
      <w:r w:rsidRPr="00BC2899">
        <w:rPr>
          <w:rFonts w:ascii="Times New Roman" w:hAnsi="Times New Roman" w:cs="Times New Roman"/>
          <w:spacing w:val="-3"/>
        </w:rPr>
        <w:t xml:space="preserve"> </w:t>
      </w:r>
      <w:r w:rsidRPr="00BC2899">
        <w:rPr>
          <w:rFonts w:ascii="Times New Roman" w:hAnsi="Times New Roman" w:cs="Times New Roman"/>
        </w:rPr>
        <w:t>supplies,</w:t>
      </w:r>
      <w:r w:rsidRPr="00BC2899">
        <w:rPr>
          <w:rFonts w:ascii="Times New Roman" w:hAnsi="Times New Roman" w:cs="Times New Roman"/>
          <w:spacing w:val="-7"/>
        </w:rPr>
        <w:t xml:space="preserve"> </w:t>
      </w:r>
      <w:r w:rsidRPr="00BC2899">
        <w:rPr>
          <w:rFonts w:ascii="Times New Roman" w:hAnsi="Times New Roman" w:cs="Times New Roman"/>
        </w:rPr>
        <w:t>or</w:t>
      </w:r>
      <w:r w:rsidRPr="00BC2899">
        <w:rPr>
          <w:rFonts w:ascii="Times New Roman" w:hAnsi="Times New Roman" w:cs="Times New Roman"/>
          <w:spacing w:val="-3"/>
        </w:rPr>
        <w:t xml:space="preserve"> </w:t>
      </w:r>
      <w:r w:rsidRPr="00BC2899">
        <w:rPr>
          <w:rFonts w:ascii="Times New Roman" w:hAnsi="Times New Roman" w:cs="Times New Roman"/>
        </w:rPr>
        <w:t>medical</w:t>
      </w:r>
      <w:r w:rsidRPr="00BC2899">
        <w:rPr>
          <w:rFonts w:ascii="Times New Roman" w:hAnsi="Times New Roman" w:cs="Times New Roman"/>
          <w:spacing w:val="-5"/>
        </w:rPr>
        <w:t xml:space="preserve"> </w:t>
      </w:r>
      <w:r w:rsidRPr="00BC2899">
        <w:rPr>
          <w:rFonts w:ascii="Times New Roman" w:hAnsi="Times New Roman" w:cs="Times New Roman"/>
        </w:rPr>
        <w:t>services;</w:t>
      </w:r>
    </w:p>
    <w:p w14:paraId="2ED79371" w14:textId="77777777" w:rsidR="0088304D" w:rsidRPr="00BC2899" w:rsidRDefault="0088304D" w:rsidP="00BC1AB8">
      <w:pPr>
        <w:widowControl w:val="0"/>
        <w:autoSpaceDE w:val="0"/>
        <w:autoSpaceDN w:val="0"/>
        <w:adjustRightInd w:val="0"/>
        <w:spacing w:after="0" w:line="254" w:lineRule="exact"/>
        <w:ind w:left="1080" w:right="2215"/>
        <w:rPr>
          <w:rFonts w:ascii="Times New Roman" w:hAnsi="Times New Roman" w:cs="Times New Roman"/>
        </w:rPr>
      </w:pPr>
      <w:r w:rsidRPr="00BC2899">
        <w:rPr>
          <w:rFonts w:ascii="Times New Roman" w:hAnsi="Times New Roman" w:cs="Times New Roman"/>
        </w:rPr>
        <w:t xml:space="preserve">(4) </w:t>
      </w:r>
      <w:r w:rsidRPr="00BC2899">
        <w:rPr>
          <w:rFonts w:ascii="Times New Roman" w:hAnsi="Times New Roman" w:cs="Times New Roman"/>
          <w:spacing w:val="1"/>
        </w:rPr>
        <w:t xml:space="preserve"> </w:t>
      </w:r>
      <w:r w:rsidRPr="00BC2899">
        <w:rPr>
          <w:rFonts w:ascii="Times New Roman" w:hAnsi="Times New Roman" w:cs="Times New Roman"/>
        </w:rPr>
        <w:t>funeral</w:t>
      </w:r>
      <w:r w:rsidRPr="00BC2899">
        <w:rPr>
          <w:rFonts w:ascii="Times New Roman" w:hAnsi="Times New Roman" w:cs="Times New Roman"/>
          <w:spacing w:val="-6"/>
        </w:rPr>
        <w:t xml:space="preserve"> </w:t>
      </w:r>
      <w:r w:rsidRPr="00BC2899">
        <w:rPr>
          <w:rFonts w:ascii="Times New Roman" w:hAnsi="Times New Roman" w:cs="Times New Roman"/>
        </w:rPr>
        <w:t>expenses;</w:t>
      </w:r>
    </w:p>
    <w:p w14:paraId="1F402ED8" w14:textId="77777777" w:rsidR="0088304D" w:rsidRPr="00BC2899" w:rsidRDefault="0088304D" w:rsidP="00BC1AB8">
      <w:pPr>
        <w:widowControl w:val="0"/>
        <w:autoSpaceDE w:val="0"/>
        <w:autoSpaceDN w:val="0"/>
        <w:adjustRightInd w:val="0"/>
        <w:spacing w:after="0" w:line="250" w:lineRule="exact"/>
        <w:ind w:left="1080"/>
        <w:rPr>
          <w:rFonts w:ascii="Times New Roman" w:hAnsi="Times New Roman" w:cs="Times New Roman"/>
        </w:rPr>
      </w:pPr>
      <w:r w:rsidRPr="00BC2899">
        <w:rPr>
          <w:rFonts w:ascii="Times New Roman" w:hAnsi="Times New Roman" w:cs="Times New Roman"/>
        </w:rPr>
        <w:t>(5)</w:t>
      </w:r>
      <w:r w:rsidR="00BC2899">
        <w:rPr>
          <w:rFonts w:ascii="Times New Roman" w:hAnsi="Times New Roman" w:cs="Times New Roman"/>
        </w:rPr>
        <w:t xml:space="preserve"> </w:t>
      </w:r>
      <w:r w:rsidRPr="00B45D33">
        <w:rPr>
          <w:rFonts w:ascii="Times New Roman" w:hAnsi="Times New Roman" w:cs="Times New Roman"/>
        </w:rPr>
        <w:t xml:space="preserve"> </w:t>
      </w:r>
      <w:r w:rsidRPr="00BC2899">
        <w:rPr>
          <w:rFonts w:ascii="Times New Roman" w:hAnsi="Times New Roman" w:cs="Times New Roman"/>
        </w:rPr>
        <w:t>room</w:t>
      </w:r>
      <w:r w:rsidRPr="00BC2899">
        <w:rPr>
          <w:rFonts w:ascii="Times New Roman" w:hAnsi="Times New Roman" w:cs="Times New Roman"/>
          <w:spacing w:val="-5"/>
        </w:rPr>
        <w:t xml:space="preserve"> </w:t>
      </w:r>
      <w:r w:rsidRPr="00BC2899">
        <w:rPr>
          <w:rFonts w:ascii="Times New Roman" w:hAnsi="Times New Roman" w:cs="Times New Roman"/>
        </w:rPr>
        <w:t>and</w:t>
      </w:r>
      <w:r w:rsidRPr="00BC2899">
        <w:rPr>
          <w:rFonts w:ascii="Times New Roman" w:hAnsi="Times New Roman" w:cs="Times New Roman"/>
          <w:spacing w:val="-3"/>
        </w:rPr>
        <w:t xml:space="preserve"> </w:t>
      </w:r>
      <w:r w:rsidRPr="00BC2899">
        <w:rPr>
          <w:rFonts w:ascii="Times New Roman" w:hAnsi="Times New Roman" w:cs="Times New Roman"/>
        </w:rPr>
        <w:t>board</w:t>
      </w:r>
      <w:r w:rsidRPr="00BC2899">
        <w:rPr>
          <w:rFonts w:ascii="Times New Roman" w:hAnsi="Times New Roman" w:cs="Times New Roman"/>
          <w:spacing w:val="-5"/>
        </w:rPr>
        <w:t xml:space="preserve"> </w:t>
      </w:r>
      <w:r w:rsidRPr="00BC2899">
        <w:rPr>
          <w:rFonts w:ascii="Times New Roman" w:hAnsi="Times New Roman" w:cs="Times New Roman"/>
        </w:rPr>
        <w:t>to</w:t>
      </w:r>
      <w:r w:rsidRPr="00BC2899">
        <w:rPr>
          <w:rFonts w:ascii="Times New Roman" w:hAnsi="Times New Roman" w:cs="Times New Roman"/>
          <w:spacing w:val="-2"/>
        </w:rPr>
        <w:t xml:space="preserve"> </w:t>
      </w:r>
      <w:r w:rsidRPr="00BC2899">
        <w:rPr>
          <w:rFonts w:ascii="Times New Roman" w:hAnsi="Times New Roman" w:cs="Times New Roman"/>
        </w:rPr>
        <w:t>the</w:t>
      </w:r>
      <w:r w:rsidRPr="00BC2899">
        <w:rPr>
          <w:rFonts w:ascii="Times New Roman" w:hAnsi="Times New Roman" w:cs="Times New Roman"/>
          <w:spacing w:val="-3"/>
        </w:rPr>
        <w:t xml:space="preserve"> </w:t>
      </w:r>
      <w:r w:rsidRPr="00BC2899">
        <w:rPr>
          <w:rFonts w:ascii="Times New Roman" w:hAnsi="Times New Roman" w:cs="Times New Roman"/>
        </w:rPr>
        <w:t>facilit</w:t>
      </w:r>
      <w:r w:rsidRPr="00BC2899">
        <w:rPr>
          <w:rFonts w:ascii="Times New Roman" w:hAnsi="Times New Roman" w:cs="Times New Roman"/>
          <w:spacing w:val="2"/>
        </w:rPr>
        <w:t>y</w:t>
      </w:r>
      <w:r w:rsidRPr="00BC2899">
        <w:rPr>
          <w:rFonts w:ascii="Times New Roman" w:hAnsi="Times New Roman" w:cs="Times New Roman"/>
        </w:rPr>
        <w:t>;</w:t>
      </w:r>
    </w:p>
    <w:p w14:paraId="7C51D14F" w14:textId="77777777" w:rsidR="0088304D" w:rsidRPr="00BC2899" w:rsidRDefault="0088304D" w:rsidP="00BC1AB8">
      <w:pPr>
        <w:widowControl w:val="0"/>
        <w:autoSpaceDE w:val="0"/>
        <w:autoSpaceDN w:val="0"/>
        <w:adjustRightInd w:val="0"/>
        <w:spacing w:after="0" w:line="240" w:lineRule="auto"/>
        <w:ind w:left="1080"/>
        <w:rPr>
          <w:rFonts w:ascii="Times New Roman" w:hAnsi="Times New Roman" w:cs="Times New Roman"/>
        </w:rPr>
      </w:pPr>
      <w:r w:rsidRPr="00BC2899">
        <w:rPr>
          <w:rFonts w:ascii="Times New Roman" w:hAnsi="Times New Roman" w:cs="Times New Roman"/>
        </w:rPr>
        <w:t>(6)</w:t>
      </w:r>
      <w:r w:rsidR="00BC2899">
        <w:rPr>
          <w:rFonts w:ascii="Times New Roman" w:hAnsi="Times New Roman" w:cs="Times New Roman"/>
        </w:rPr>
        <w:t xml:space="preserve"> </w:t>
      </w:r>
      <w:r w:rsidRPr="00B45D33">
        <w:rPr>
          <w:rFonts w:ascii="Times New Roman" w:hAnsi="Times New Roman" w:cs="Times New Roman"/>
        </w:rPr>
        <w:t xml:space="preserve"> </w:t>
      </w:r>
      <w:r w:rsidRPr="00BC2899">
        <w:rPr>
          <w:rFonts w:ascii="Times New Roman" w:hAnsi="Times New Roman" w:cs="Times New Roman"/>
        </w:rPr>
        <w:t>wheelch</w:t>
      </w:r>
      <w:r w:rsidRPr="00BC2899">
        <w:rPr>
          <w:rFonts w:ascii="Times New Roman" w:hAnsi="Times New Roman" w:cs="Times New Roman"/>
          <w:spacing w:val="1"/>
        </w:rPr>
        <w:t>a</w:t>
      </w:r>
      <w:r w:rsidRPr="00BC2899">
        <w:rPr>
          <w:rFonts w:ascii="Times New Roman" w:hAnsi="Times New Roman" w:cs="Times New Roman"/>
        </w:rPr>
        <w:t>ir</w:t>
      </w:r>
      <w:r w:rsidRPr="00BC2899">
        <w:rPr>
          <w:rFonts w:ascii="Times New Roman" w:hAnsi="Times New Roman" w:cs="Times New Roman"/>
          <w:spacing w:val="-7"/>
        </w:rPr>
        <w:t xml:space="preserve"> </w:t>
      </w:r>
      <w:r w:rsidRPr="00BC2899">
        <w:rPr>
          <w:rFonts w:ascii="Times New Roman" w:hAnsi="Times New Roman" w:cs="Times New Roman"/>
        </w:rPr>
        <w:t>purchase,</w:t>
      </w:r>
      <w:r w:rsidRPr="00BC2899">
        <w:rPr>
          <w:rFonts w:ascii="Times New Roman" w:hAnsi="Times New Roman" w:cs="Times New Roman"/>
          <w:spacing w:val="-8"/>
        </w:rPr>
        <w:t xml:space="preserve"> </w:t>
      </w:r>
      <w:r w:rsidRPr="00BC2899">
        <w:rPr>
          <w:rFonts w:ascii="Times New Roman" w:hAnsi="Times New Roman" w:cs="Times New Roman"/>
        </w:rPr>
        <w:t>rental,</w:t>
      </w:r>
      <w:r w:rsidRPr="00BC2899">
        <w:rPr>
          <w:rFonts w:ascii="Times New Roman" w:hAnsi="Times New Roman" w:cs="Times New Roman"/>
          <w:spacing w:val="-5"/>
        </w:rPr>
        <w:t xml:space="preserve"> </w:t>
      </w:r>
      <w:r w:rsidRPr="00BC2899">
        <w:rPr>
          <w:rFonts w:ascii="Times New Roman" w:hAnsi="Times New Roman" w:cs="Times New Roman"/>
        </w:rPr>
        <w:t>or</w:t>
      </w:r>
      <w:r w:rsidRPr="00BC2899">
        <w:rPr>
          <w:rFonts w:ascii="Times New Roman" w:hAnsi="Times New Roman" w:cs="Times New Roman"/>
          <w:spacing w:val="-2"/>
        </w:rPr>
        <w:t xml:space="preserve"> </w:t>
      </w:r>
      <w:r w:rsidRPr="00BC2899">
        <w:rPr>
          <w:rFonts w:ascii="Times New Roman" w:hAnsi="Times New Roman" w:cs="Times New Roman"/>
        </w:rPr>
        <w:t>repair;</w:t>
      </w:r>
    </w:p>
    <w:p w14:paraId="69D7B06B" w14:textId="77777777" w:rsidR="0088304D" w:rsidRPr="00BC2899" w:rsidRDefault="0088304D" w:rsidP="00BC1AB8">
      <w:pPr>
        <w:widowControl w:val="0"/>
        <w:autoSpaceDE w:val="0"/>
        <w:autoSpaceDN w:val="0"/>
        <w:adjustRightInd w:val="0"/>
        <w:spacing w:after="0" w:line="252" w:lineRule="exact"/>
        <w:ind w:left="1080"/>
        <w:rPr>
          <w:rFonts w:ascii="Times New Roman" w:hAnsi="Times New Roman" w:cs="Times New Roman"/>
        </w:rPr>
      </w:pPr>
      <w:r w:rsidRPr="00BC2899">
        <w:rPr>
          <w:rFonts w:ascii="Times New Roman" w:hAnsi="Times New Roman" w:cs="Times New Roman"/>
        </w:rPr>
        <w:t>(7)</w:t>
      </w:r>
      <w:r w:rsidR="00BC2899">
        <w:rPr>
          <w:rFonts w:ascii="Times New Roman" w:hAnsi="Times New Roman" w:cs="Times New Roman"/>
        </w:rPr>
        <w:t xml:space="preserve"> </w:t>
      </w:r>
      <w:r w:rsidRPr="00B45D33">
        <w:rPr>
          <w:rFonts w:ascii="Times New Roman" w:hAnsi="Times New Roman" w:cs="Times New Roman"/>
        </w:rPr>
        <w:t xml:space="preserve"> </w:t>
      </w:r>
      <w:r w:rsidRPr="00BC2899">
        <w:rPr>
          <w:rFonts w:ascii="Times New Roman" w:hAnsi="Times New Roman" w:cs="Times New Roman"/>
        </w:rPr>
        <w:t>transportation</w:t>
      </w:r>
      <w:r w:rsidRPr="00BC2899">
        <w:rPr>
          <w:rFonts w:ascii="Times New Roman" w:hAnsi="Times New Roman" w:cs="Times New Roman"/>
          <w:spacing w:val="-11"/>
        </w:rPr>
        <w:t xml:space="preserve"> </w:t>
      </w:r>
      <w:r w:rsidRPr="00BC2899">
        <w:rPr>
          <w:rFonts w:ascii="Times New Roman" w:hAnsi="Times New Roman" w:cs="Times New Roman"/>
        </w:rPr>
        <w:t>to</w:t>
      </w:r>
      <w:r w:rsidRPr="00BC2899">
        <w:rPr>
          <w:rFonts w:ascii="Times New Roman" w:hAnsi="Times New Roman" w:cs="Times New Roman"/>
          <w:spacing w:val="-3"/>
        </w:rPr>
        <w:t xml:space="preserve"> </w:t>
      </w:r>
      <w:r w:rsidRPr="00BC2899">
        <w:rPr>
          <w:rFonts w:ascii="Times New Roman" w:hAnsi="Times New Roman" w:cs="Times New Roman"/>
        </w:rPr>
        <w:t>obtain</w:t>
      </w:r>
      <w:r w:rsidRPr="00BC2899">
        <w:rPr>
          <w:rFonts w:ascii="Times New Roman" w:hAnsi="Times New Roman" w:cs="Times New Roman"/>
          <w:spacing w:val="-5"/>
        </w:rPr>
        <w:t xml:space="preserve"> </w:t>
      </w:r>
      <w:r w:rsidRPr="00BC2899">
        <w:rPr>
          <w:rFonts w:ascii="Times New Roman" w:hAnsi="Times New Roman" w:cs="Times New Roman"/>
        </w:rPr>
        <w:t>necessary</w:t>
      </w:r>
      <w:r w:rsidRPr="00BC2899">
        <w:rPr>
          <w:rFonts w:ascii="Times New Roman" w:hAnsi="Times New Roman" w:cs="Times New Roman"/>
          <w:spacing w:val="-6"/>
        </w:rPr>
        <w:t xml:space="preserve"> </w:t>
      </w:r>
      <w:r w:rsidRPr="00BC2899">
        <w:rPr>
          <w:rFonts w:ascii="Times New Roman" w:hAnsi="Times New Roman" w:cs="Times New Roman"/>
        </w:rPr>
        <w:t>medical</w:t>
      </w:r>
      <w:r w:rsidRPr="00BC2899">
        <w:rPr>
          <w:rFonts w:ascii="Times New Roman" w:hAnsi="Times New Roman" w:cs="Times New Roman"/>
          <w:spacing w:val="-6"/>
        </w:rPr>
        <w:t xml:space="preserve"> </w:t>
      </w:r>
      <w:r w:rsidRPr="00BC2899">
        <w:rPr>
          <w:rFonts w:ascii="Times New Roman" w:hAnsi="Times New Roman" w:cs="Times New Roman"/>
        </w:rPr>
        <w:t>tr</w:t>
      </w:r>
      <w:r w:rsidRPr="00BC2899">
        <w:rPr>
          <w:rFonts w:ascii="Times New Roman" w:hAnsi="Times New Roman" w:cs="Times New Roman"/>
          <w:spacing w:val="1"/>
        </w:rPr>
        <w:t>e</w:t>
      </w:r>
      <w:r w:rsidRPr="00BC2899">
        <w:rPr>
          <w:rFonts w:ascii="Times New Roman" w:hAnsi="Times New Roman" w:cs="Times New Roman"/>
        </w:rPr>
        <w:t>a</w:t>
      </w:r>
      <w:r w:rsidRPr="00BC2899">
        <w:rPr>
          <w:rFonts w:ascii="Times New Roman" w:hAnsi="Times New Roman" w:cs="Times New Roman"/>
          <w:spacing w:val="1"/>
        </w:rPr>
        <w:t>t</w:t>
      </w:r>
      <w:r w:rsidRPr="00BC2899">
        <w:rPr>
          <w:rFonts w:ascii="Times New Roman" w:hAnsi="Times New Roman" w:cs="Times New Roman"/>
        </w:rPr>
        <w:t>ment;</w:t>
      </w:r>
      <w:r w:rsidRPr="00BC2899">
        <w:rPr>
          <w:rFonts w:ascii="Times New Roman" w:hAnsi="Times New Roman" w:cs="Times New Roman"/>
          <w:spacing w:val="-6"/>
        </w:rPr>
        <w:t xml:space="preserve"> </w:t>
      </w:r>
      <w:r w:rsidRPr="00BC2899">
        <w:rPr>
          <w:rFonts w:ascii="Times New Roman" w:hAnsi="Times New Roman" w:cs="Times New Roman"/>
        </w:rPr>
        <w:t>and</w:t>
      </w:r>
    </w:p>
    <w:p w14:paraId="389798F3" w14:textId="74B439F8" w:rsidR="00B650CC" w:rsidRPr="00B80776" w:rsidRDefault="0088304D" w:rsidP="00B80776">
      <w:pPr>
        <w:widowControl w:val="0"/>
        <w:autoSpaceDE w:val="0"/>
        <w:autoSpaceDN w:val="0"/>
        <w:adjustRightInd w:val="0"/>
        <w:spacing w:after="0" w:line="240" w:lineRule="auto"/>
        <w:ind w:left="1080"/>
        <w:rPr>
          <w:rFonts w:ascii="Times New Roman" w:hAnsi="Times New Roman" w:cs="Times New Roman"/>
        </w:rPr>
      </w:pPr>
      <w:r w:rsidRPr="00BC2899">
        <w:rPr>
          <w:rFonts w:ascii="Times New Roman" w:hAnsi="Times New Roman" w:cs="Times New Roman"/>
        </w:rPr>
        <w:t>(8)</w:t>
      </w:r>
      <w:r w:rsidR="00BC2899">
        <w:rPr>
          <w:rFonts w:ascii="Times New Roman" w:hAnsi="Times New Roman" w:cs="Times New Roman"/>
        </w:rPr>
        <w:t xml:space="preserve"> </w:t>
      </w:r>
      <w:r w:rsidRPr="00B45D33">
        <w:rPr>
          <w:rFonts w:ascii="Times New Roman" w:hAnsi="Times New Roman" w:cs="Times New Roman"/>
        </w:rPr>
        <w:t xml:space="preserve"> </w:t>
      </w:r>
      <w:r w:rsidRPr="00BC2899">
        <w:rPr>
          <w:rFonts w:ascii="Times New Roman" w:hAnsi="Times New Roman" w:cs="Times New Roman"/>
        </w:rPr>
        <w:t>service</w:t>
      </w:r>
      <w:r w:rsidRPr="00BC2899">
        <w:rPr>
          <w:rFonts w:ascii="Times New Roman" w:hAnsi="Times New Roman" w:cs="Times New Roman"/>
          <w:spacing w:val="-6"/>
        </w:rPr>
        <w:t xml:space="preserve"> </w:t>
      </w:r>
      <w:r w:rsidRPr="00BC2899">
        <w:rPr>
          <w:rFonts w:ascii="Times New Roman" w:hAnsi="Times New Roman" w:cs="Times New Roman"/>
        </w:rPr>
        <w:t>charges</w:t>
      </w:r>
      <w:r w:rsidRPr="00BC2899">
        <w:rPr>
          <w:rFonts w:ascii="Times New Roman" w:hAnsi="Times New Roman" w:cs="Times New Roman"/>
          <w:spacing w:val="-6"/>
        </w:rPr>
        <w:t xml:space="preserve"> </w:t>
      </w:r>
      <w:r w:rsidRPr="00BC2899">
        <w:rPr>
          <w:rFonts w:ascii="Times New Roman" w:hAnsi="Times New Roman" w:cs="Times New Roman"/>
        </w:rPr>
        <w:t>for</w:t>
      </w:r>
      <w:r w:rsidRPr="00BC2899">
        <w:rPr>
          <w:rFonts w:ascii="Times New Roman" w:hAnsi="Times New Roman" w:cs="Times New Roman"/>
          <w:spacing w:val="-2"/>
        </w:rPr>
        <w:t xml:space="preserve"> </w:t>
      </w:r>
      <w:r w:rsidRPr="00BC2899">
        <w:rPr>
          <w:rFonts w:ascii="Times New Roman" w:hAnsi="Times New Roman" w:cs="Times New Roman"/>
        </w:rPr>
        <w:t>maintaining</w:t>
      </w:r>
      <w:r w:rsidRPr="00BC2899">
        <w:rPr>
          <w:rFonts w:ascii="Times New Roman" w:hAnsi="Times New Roman" w:cs="Times New Roman"/>
          <w:spacing w:val="-9"/>
        </w:rPr>
        <w:t xml:space="preserve"> </w:t>
      </w:r>
      <w:r w:rsidRPr="00BC2899">
        <w:rPr>
          <w:rFonts w:ascii="Times New Roman" w:hAnsi="Times New Roman" w:cs="Times New Roman"/>
          <w:spacing w:val="-1"/>
        </w:rPr>
        <w:t>t</w:t>
      </w:r>
      <w:r w:rsidRPr="00BC2899">
        <w:rPr>
          <w:rFonts w:ascii="Times New Roman" w:hAnsi="Times New Roman" w:cs="Times New Roman"/>
          <w:spacing w:val="1"/>
        </w:rPr>
        <w:t>h</w:t>
      </w:r>
      <w:r w:rsidRPr="00BC2899">
        <w:rPr>
          <w:rFonts w:ascii="Times New Roman" w:hAnsi="Times New Roman" w:cs="Times New Roman"/>
        </w:rPr>
        <w:t>e</w:t>
      </w:r>
      <w:r w:rsidRPr="00BC2899">
        <w:rPr>
          <w:rFonts w:ascii="Times New Roman" w:hAnsi="Times New Roman" w:cs="Times New Roman"/>
          <w:spacing w:val="-2"/>
        </w:rPr>
        <w:t xml:space="preserve"> </w:t>
      </w:r>
      <w:r w:rsidRPr="00BC2899">
        <w:rPr>
          <w:rFonts w:ascii="Times New Roman" w:hAnsi="Times New Roman" w:cs="Times New Roman"/>
        </w:rPr>
        <w:t>m</w:t>
      </w:r>
      <w:r w:rsidRPr="00BC2899">
        <w:rPr>
          <w:rFonts w:ascii="Times New Roman" w:hAnsi="Times New Roman" w:cs="Times New Roman"/>
          <w:spacing w:val="2"/>
        </w:rPr>
        <w:t>e</w:t>
      </w:r>
      <w:r w:rsidRPr="00BC2899">
        <w:rPr>
          <w:rFonts w:ascii="Times New Roman" w:hAnsi="Times New Roman" w:cs="Times New Roman"/>
          <w:spacing w:val="-2"/>
        </w:rPr>
        <w:t>m</w:t>
      </w:r>
      <w:r w:rsidRPr="00BC2899">
        <w:rPr>
          <w:rFonts w:ascii="Times New Roman" w:hAnsi="Times New Roman" w:cs="Times New Roman"/>
          <w:spacing w:val="2"/>
        </w:rPr>
        <w:t>b</w:t>
      </w:r>
      <w:r w:rsidRPr="00BC2899">
        <w:rPr>
          <w:rFonts w:ascii="Times New Roman" w:hAnsi="Times New Roman" w:cs="Times New Roman"/>
        </w:rPr>
        <w:t>er’s</w:t>
      </w:r>
      <w:r w:rsidRPr="00BC2899">
        <w:rPr>
          <w:rFonts w:ascii="Times New Roman" w:hAnsi="Times New Roman" w:cs="Times New Roman"/>
          <w:spacing w:val="-2"/>
        </w:rPr>
        <w:t xml:space="preserve"> </w:t>
      </w:r>
      <w:r w:rsidRPr="00BC2899">
        <w:rPr>
          <w:rFonts w:ascii="Times New Roman" w:hAnsi="Times New Roman" w:cs="Times New Roman"/>
        </w:rPr>
        <w:t>personal</w:t>
      </w:r>
      <w:r w:rsidRPr="00BC2899">
        <w:rPr>
          <w:rFonts w:ascii="Times New Roman" w:hAnsi="Times New Roman" w:cs="Times New Roman"/>
          <w:spacing w:val="-7"/>
        </w:rPr>
        <w:t xml:space="preserve"> </w:t>
      </w:r>
      <w:r w:rsidRPr="00BC2899">
        <w:rPr>
          <w:rFonts w:ascii="Times New Roman" w:hAnsi="Times New Roman" w:cs="Times New Roman"/>
        </w:rPr>
        <w:t>needs</w:t>
      </w:r>
      <w:r w:rsidRPr="00BC2899">
        <w:rPr>
          <w:rFonts w:ascii="Times New Roman" w:hAnsi="Times New Roman" w:cs="Times New Roman"/>
          <w:spacing w:val="-5"/>
        </w:rPr>
        <w:t xml:space="preserve"> </w:t>
      </w:r>
      <w:r w:rsidRPr="00BC2899">
        <w:rPr>
          <w:rFonts w:ascii="Times New Roman" w:hAnsi="Times New Roman" w:cs="Times New Roman"/>
        </w:rPr>
        <w:t>allowance</w:t>
      </w:r>
      <w:r w:rsidRPr="00BC2899">
        <w:rPr>
          <w:rFonts w:ascii="Times New Roman" w:hAnsi="Times New Roman" w:cs="Times New Roman"/>
          <w:spacing w:val="-8"/>
        </w:rPr>
        <w:t xml:space="preserve"> </w:t>
      </w:r>
      <w:r w:rsidRPr="00BC2899">
        <w:rPr>
          <w:rFonts w:ascii="Times New Roman" w:hAnsi="Times New Roman" w:cs="Times New Roman"/>
        </w:rPr>
        <w:t>(PNA)</w:t>
      </w:r>
      <w:r w:rsidRPr="00BC2899">
        <w:rPr>
          <w:rFonts w:ascii="Times New Roman" w:hAnsi="Times New Roman" w:cs="Times New Roman"/>
          <w:spacing w:val="-5"/>
        </w:rPr>
        <w:t xml:space="preserve"> </w:t>
      </w:r>
      <w:r w:rsidRPr="00BC2899">
        <w:rPr>
          <w:rFonts w:ascii="Times New Roman" w:hAnsi="Times New Roman" w:cs="Times New Roman"/>
        </w:rPr>
        <w:t>account.</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A07BCB" w:rsidRPr="00BC2899" w14:paraId="6D0BEB87" w14:textId="77777777" w:rsidTr="00802714">
        <w:trPr>
          <w:trHeight w:hRule="exact" w:val="864"/>
        </w:trPr>
        <w:tc>
          <w:tcPr>
            <w:tcW w:w="4080" w:type="dxa"/>
            <w:tcBorders>
              <w:bottom w:val="nil"/>
            </w:tcBorders>
          </w:tcPr>
          <w:p w14:paraId="589A7C48" w14:textId="77777777" w:rsidR="00A07BCB" w:rsidRPr="00BC2899" w:rsidRDefault="00A07BCB" w:rsidP="00A07BCB">
            <w:pPr>
              <w:widowControl w:val="0"/>
              <w:tabs>
                <w:tab w:val="left" w:pos="936"/>
                <w:tab w:val="left" w:pos="1314"/>
                <w:tab w:val="left" w:pos="1692"/>
                <w:tab w:val="left" w:pos="2070"/>
              </w:tabs>
              <w:spacing w:before="120" w:after="0" w:line="240" w:lineRule="auto"/>
              <w:jc w:val="center"/>
              <w:rPr>
                <w:rFonts w:ascii="Arial" w:hAnsi="Arial" w:cs="Arial"/>
                <w:b/>
                <w:sz w:val="20"/>
                <w:szCs w:val="20"/>
              </w:rPr>
            </w:pPr>
            <w:r w:rsidRPr="00BC2899">
              <w:rPr>
                <w:rFonts w:ascii="Arial" w:hAnsi="Arial" w:cs="Arial"/>
                <w:b/>
                <w:sz w:val="20"/>
                <w:szCs w:val="20"/>
              </w:rPr>
              <w:lastRenderedPageBreak/>
              <w:t>Commonwealth of Massachusetts</w:t>
            </w:r>
          </w:p>
          <w:p w14:paraId="399EC38D" w14:textId="77777777" w:rsidR="00A07BCB" w:rsidRPr="00BC2899" w:rsidRDefault="00A07BCB" w:rsidP="00A07BCB">
            <w:pPr>
              <w:widowControl w:val="0"/>
              <w:tabs>
                <w:tab w:val="left" w:pos="936"/>
                <w:tab w:val="left" w:pos="1314"/>
                <w:tab w:val="left" w:pos="1692"/>
                <w:tab w:val="left" w:pos="2070"/>
              </w:tabs>
              <w:spacing w:after="0" w:line="240" w:lineRule="auto"/>
              <w:jc w:val="center"/>
              <w:rPr>
                <w:rFonts w:ascii="Arial" w:hAnsi="Arial" w:cs="Arial"/>
                <w:b/>
                <w:sz w:val="20"/>
                <w:szCs w:val="20"/>
              </w:rPr>
            </w:pPr>
            <w:r w:rsidRPr="00BC2899">
              <w:rPr>
                <w:rFonts w:ascii="Arial" w:hAnsi="Arial" w:cs="Arial"/>
                <w:b/>
                <w:sz w:val="20"/>
                <w:szCs w:val="20"/>
              </w:rPr>
              <w:t>MassHealth</w:t>
            </w:r>
          </w:p>
          <w:p w14:paraId="1AC0D98F" w14:textId="77777777" w:rsidR="00A07BCB" w:rsidRPr="00BC2899" w:rsidRDefault="00A07BCB" w:rsidP="00A07BCB">
            <w:pPr>
              <w:widowControl w:val="0"/>
              <w:tabs>
                <w:tab w:val="left" w:pos="936"/>
                <w:tab w:val="left" w:pos="1314"/>
                <w:tab w:val="left" w:pos="1692"/>
                <w:tab w:val="left" w:pos="2070"/>
              </w:tabs>
              <w:spacing w:after="0" w:line="240" w:lineRule="auto"/>
              <w:jc w:val="center"/>
              <w:rPr>
                <w:rFonts w:ascii="Arial" w:hAnsi="Arial" w:cs="Arial"/>
                <w:b/>
                <w:sz w:val="20"/>
                <w:szCs w:val="20"/>
              </w:rPr>
            </w:pPr>
            <w:r w:rsidRPr="00BC2899">
              <w:rPr>
                <w:rFonts w:ascii="Arial" w:hAnsi="Arial" w:cs="Arial"/>
                <w:b/>
                <w:sz w:val="20"/>
                <w:szCs w:val="20"/>
              </w:rPr>
              <w:t>Provider Manual Series</w:t>
            </w:r>
          </w:p>
        </w:tc>
        <w:tc>
          <w:tcPr>
            <w:tcW w:w="3750" w:type="dxa"/>
          </w:tcPr>
          <w:p w14:paraId="7366F48D" w14:textId="77777777" w:rsidR="00A07BCB" w:rsidRPr="00BC2899" w:rsidRDefault="00A07BCB" w:rsidP="00A07BCB">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sidRPr="00BC2899">
              <w:rPr>
                <w:rFonts w:ascii="Arial" w:hAnsi="Arial" w:cs="Arial"/>
                <w:b/>
                <w:sz w:val="20"/>
                <w:szCs w:val="20"/>
              </w:rPr>
              <w:t>Subchapter Number and Title</w:t>
            </w:r>
          </w:p>
          <w:p w14:paraId="4FC0A881" w14:textId="77777777" w:rsidR="00A07BCB" w:rsidRPr="00BC2899" w:rsidRDefault="00A07BCB" w:rsidP="00A07BCB">
            <w:pPr>
              <w:widowControl w:val="0"/>
              <w:tabs>
                <w:tab w:val="left" w:pos="936"/>
                <w:tab w:val="left" w:pos="1314"/>
                <w:tab w:val="left" w:pos="1692"/>
                <w:tab w:val="left" w:pos="2070"/>
              </w:tabs>
              <w:spacing w:after="0" w:line="240" w:lineRule="auto"/>
              <w:jc w:val="center"/>
              <w:rPr>
                <w:rFonts w:ascii="Arial" w:hAnsi="Arial" w:cs="Arial"/>
                <w:sz w:val="20"/>
                <w:szCs w:val="20"/>
              </w:rPr>
            </w:pPr>
            <w:r w:rsidRPr="00BC2899">
              <w:rPr>
                <w:rFonts w:ascii="Arial" w:hAnsi="Arial" w:cs="Arial"/>
                <w:sz w:val="20"/>
                <w:szCs w:val="20"/>
              </w:rPr>
              <w:t>1.  Program Regulations</w:t>
            </w:r>
          </w:p>
          <w:p w14:paraId="2D0D2A44" w14:textId="77777777" w:rsidR="00A07BCB" w:rsidRPr="00BC2899" w:rsidRDefault="00A07BCB" w:rsidP="00A07BCB">
            <w:pPr>
              <w:widowControl w:val="0"/>
              <w:tabs>
                <w:tab w:val="left" w:pos="936"/>
                <w:tab w:val="left" w:pos="1314"/>
                <w:tab w:val="left" w:pos="1692"/>
                <w:tab w:val="left" w:pos="2070"/>
              </w:tabs>
              <w:spacing w:after="0" w:line="240" w:lineRule="auto"/>
              <w:jc w:val="center"/>
              <w:rPr>
                <w:rFonts w:ascii="Arial" w:hAnsi="Arial" w:cs="Arial"/>
                <w:sz w:val="20"/>
                <w:szCs w:val="20"/>
              </w:rPr>
            </w:pPr>
            <w:r w:rsidRPr="00BC2899">
              <w:rPr>
                <w:rFonts w:ascii="Arial" w:hAnsi="Arial" w:cs="Arial"/>
                <w:sz w:val="20"/>
                <w:szCs w:val="20"/>
              </w:rPr>
              <w:t xml:space="preserve">(130 </w:t>
            </w:r>
            <w:r w:rsidRPr="00BC2899">
              <w:rPr>
                <w:rFonts w:ascii="Arial" w:hAnsi="Arial" w:cs="Arial"/>
                <w:iCs/>
                <w:sz w:val="20"/>
                <w:szCs w:val="20"/>
              </w:rPr>
              <w:t>CMR</w:t>
            </w:r>
            <w:r w:rsidRPr="00BC2899">
              <w:rPr>
                <w:rFonts w:ascii="Arial" w:hAnsi="Arial" w:cs="Arial"/>
                <w:sz w:val="20"/>
                <w:szCs w:val="20"/>
              </w:rPr>
              <w:t xml:space="preserve"> 456.000)</w:t>
            </w:r>
          </w:p>
        </w:tc>
        <w:tc>
          <w:tcPr>
            <w:tcW w:w="1771" w:type="dxa"/>
          </w:tcPr>
          <w:p w14:paraId="6D1B3E87" w14:textId="77777777" w:rsidR="00A07BCB" w:rsidRPr="00BC2899" w:rsidRDefault="00A07BCB" w:rsidP="00A07BCB">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sidRPr="00BC2899">
              <w:rPr>
                <w:rFonts w:ascii="Arial" w:hAnsi="Arial" w:cs="Arial"/>
                <w:b/>
                <w:sz w:val="20"/>
                <w:szCs w:val="20"/>
              </w:rPr>
              <w:t>Page</w:t>
            </w:r>
          </w:p>
          <w:p w14:paraId="493ABA5A" w14:textId="77777777" w:rsidR="00A07BCB" w:rsidRPr="00BC2899" w:rsidRDefault="00A07BCB" w:rsidP="00A07BCB">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sidRPr="00BC2899">
              <w:rPr>
                <w:rFonts w:ascii="Arial" w:hAnsi="Arial" w:cs="Arial"/>
                <w:sz w:val="20"/>
                <w:szCs w:val="20"/>
              </w:rPr>
              <w:t>4-15</w:t>
            </w:r>
          </w:p>
        </w:tc>
      </w:tr>
      <w:tr w:rsidR="00A07BCB" w:rsidRPr="00BC2899" w14:paraId="45E512BE" w14:textId="77777777" w:rsidTr="00802714">
        <w:trPr>
          <w:trHeight w:hRule="exact" w:val="864"/>
        </w:trPr>
        <w:tc>
          <w:tcPr>
            <w:tcW w:w="4080" w:type="dxa"/>
            <w:tcBorders>
              <w:top w:val="nil"/>
            </w:tcBorders>
            <w:vAlign w:val="center"/>
          </w:tcPr>
          <w:p w14:paraId="7D579C44" w14:textId="77777777" w:rsidR="00A07BCB" w:rsidRPr="00BC2899" w:rsidRDefault="00A07BCB" w:rsidP="00A07BCB">
            <w:pPr>
              <w:widowControl w:val="0"/>
              <w:tabs>
                <w:tab w:val="left" w:pos="936"/>
                <w:tab w:val="left" w:pos="1314"/>
                <w:tab w:val="left" w:pos="1692"/>
                <w:tab w:val="left" w:pos="2070"/>
              </w:tabs>
              <w:spacing w:after="0" w:line="240" w:lineRule="auto"/>
              <w:jc w:val="center"/>
              <w:rPr>
                <w:rFonts w:ascii="Arial" w:hAnsi="Arial" w:cs="Arial"/>
                <w:sz w:val="20"/>
                <w:szCs w:val="20"/>
              </w:rPr>
            </w:pPr>
            <w:r w:rsidRPr="00BC2899">
              <w:rPr>
                <w:rFonts w:ascii="Arial" w:hAnsi="Arial" w:cs="Arial"/>
                <w:sz w:val="20"/>
                <w:szCs w:val="20"/>
              </w:rPr>
              <w:t>Nursing Facility Manual</w:t>
            </w:r>
          </w:p>
        </w:tc>
        <w:tc>
          <w:tcPr>
            <w:tcW w:w="3750" w:type="dxa"/>
          </w:tcPr>
          <w:p w14:paraId="2512D138" w14:textId="77777777" w:rsidR="00A07BCB" w:rsidRPr="00BC2899" w:rsidRDefault="00A07BCB" w:rsidP="00A07BCB">
            <w:pPr>
              <w:widowControl w:val="0"/>
              <w:tabs>
                <w:tab w:val="left" w:pos="936"/>
                <w:tab w:val="left" w:pos="1314"/>
                <w:tab w:val="left" w:pos="1692"/>
                <w:tab w:val="left" w:pos="2070"/>
              </w:tabs>
              <w:spacing w:before="120" w:after="0" w:line="240" w:lineRule="auto"/>
              <w:jc w:val="center"/>
              <w:rPr>
                <w:rFonts w:ascii="Arial" w:hAnsi="Arial" w:cs="Arial"/>
                <w:b/>
                <w:sz w:val="20"/>
                <w:szCs w:val="20"/>
              </w:rPr>
            </w:pPr>
            <w:r w:rsidRPr="00BC2899">
              <w:rPr>
                <w:rFonts w:ascii="Arial" w:hAnsi="Arial" w:cs="Arial"/>
                <w:b/>
                <w:sz w:val="20"/>
                <w:szCs w:val="20"/>
              </w:rPr>
              <w:t>Transmittal Letter</w:t>
            </w:r>
          </w:p>
          <w:p w14:paraId="5DF11634" w14:textId="5130CE2D" w:rsidR="00A07BCB" w:rsidRPr="00BC2899" w:rsidRDefault="00A07BCB" w:rsidP="00A07BCB">
            <w:pPr>
              <w:widowControl w:val="0"/>
              <w:tabs>
                <w:tab w:val="left" w:pos="936"/>
                <w:tab w:val="left" w:pos="1314"/>
                <w:tab w:val="left" w:pos="1692"/>
                <w:tab w:val="left" w:pos="2070"/>
              </w:tabs>
              <w:spacing w:before="120" w:after="0" w:line="240" w:lineRule="auto"/>
              <w:jc w:val="center"/>
              <w:rPr>
                <w:rFonts w:ascii="Arial" w:hAnsi="Arial" w:cs="Arial"/>
                <w:b/>
                <w:sz w:val="20"/>
                <w:szCs w:val="20"/>
              </w:rPr>
            </w:pPr>
            <w:r w:rsidRPr="00BC2899">
              <w:rPr>
                <w:rFonts w:ascii="Arial" w:hAnsi="Arial" w:cs="Arial"/>
                <w:sz w:val="20"/>
                <w:szCs w:val="20"/>
              </w:rPr>
              <w:t>NF-</w:t>
            </w:r>
            <w:r w:rsidR="0094421F">
              <w:rPr>
                <w:rFonts w:ascii="Arial" w:hAnsi="Arial" w:cs="Arial"/>
                <w:sz w:val="20"/>
                <w:szCs w:val="20"/>
              </w:rPr>
              <w:t>6</w:t>
            </w:r>
            <w:r w:rsidR="0073121D">
              <w:rPr>
                <w:rFonts w:ascii="Arial" w:hAnsi="Arial" w:cs="Arial"/>
                <w:sz w:val="20"/>
                <w:szCs w:val="20"/>
              </w:rPr>
              <w:t>4</w:t>
            </w:r>
          </w:p>
        </w:tc>
        <w:tc>
          <w:tcPr>
            <w:tcW w:w="1771" w:type="dxa"/>
          </w:tcPr>
          <w:p w14:paraId="04ED9FF6" w14:textId="77777777" w:rsidR="00A07BCB" w:rsidRPr="00BC2899" w:rsidRDefault="00A07BCB" w:rsidP="00A07BCB">
            <w:pPr>
              <w:widowControl w:val="0"/>
              <w:tabs>
                <w:tab w:val="left" w:pos="936"/>
                <w:tab w:val="left" w:pos="1314"/>
                <w:tab w:val="left" w:pos="1692"/>
                <w:tab w:val="left" w:pos="2070"/>
              </w:tabs>
              <w:spacing w:before="120" w:after="0" w:line="240" w:lineRule="auto"/>
              <w:jc w:val="center"/>
              <w:rPr>
                <w:rFonts w:ascii="Arial" w:hAnsi="Arial" w:cs="Arial"/>
                <w:b/>
                <w:sz w:val="20"/>
                <w:szCs w:val="20"/>
              </w:rPr>
            </w:pPr>
            <w:r w:rsidRPr="00BC2899">
              <w:rPr>
                <w:rFonts w:ascii="Arial" w:hAnsi="Arial" w:cs="Arial"/>
                <w:b/>
                <w:sz w:val="20"/>
                <w:szCs w:val="20"/>
              </w:rPr>
              <w:t>Date</w:t>
            </w:r>
          </w:p>
          <w:p w14:paraId="2B1E5664" w14:textId="557A1E78" w:rsidR="00A07BCB" w:rsidRPr="00BC2899" w:rsidRDefault="0073121D" w:rsidP="00A07BCB">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Pr>
                <w:rFonts w:ascii="Arial" w:hAnsi="Arial" w:cs="Arial"/>
                <w:sz w:val="20"/>
                <w:szCs w:val="20"/>
              </w:rPr>
              <w:t>09/08/25</w:t>
            </w:r>
          </w:p>
        </w:tc>
      </w:tr>
    </w:tbl>
    <w:p w14:paraId="000CE9C1" w14:textId="77777777" w:rsidR="0088304D" w:rsidRPr="00BC2899" w:rsidRDefault="0088304D">
      <w:pPr>
        <w:widowControl w:val="0"/>
        <w:autoSpaceDE w:val="0"/>
        <w:autoSpaceDN w:val="0"/>
        <w:adjustRightInd w:val="0"/>
        <w:spacing w:before="13" w:after="0" w:line="240" w:lineRule="exact"/>
        <w:rPr>
          <w:rFonts w:ascii="Times New Roman" w:hAnsi="Times New Roman" w:cs="Times New Roman"/>
          <w:sz w:val="24"/>
          <w:szCs w:val="24"/>
        </w:rPr>
      </w:pPr>
    </w:p>
    <w:p w14:paraId="0A7045B7" w14:textId="77777777" w:rsidR="0088304D" w:rsidRPr="00BC2899" w:rsidRDefault="0088304D" w:rsidP="00BC1AB8">
      <w:pPr>
        <w:widowControl w:val="0"/>
        <w:autoSpaceDE w:val="0"/>
        <w:autoSpaceDN w:val="0"/>
        <w:adjustRightInd w:val="0"/>
        <w:spacing w:after="0" w:line="240" w:lineRule="auto"/>
        <w:rPr>
          <w:rFonts w:ascii="Times New Roman" w:hAnsi="Times New Roman" w:cs="Times New Roman"/>
        </w:rPr>
      </w:pPr>
      <w:r w:rsidRPr="00BC2899">
        <w:rPr>
          <w:rFonts w:ascii="Times New Roman" w:hAnsi="Times New Roman" w:cs="Times New Roman"/>
          <w:u w:val="single"/>
        </w:rPr>
        <w:t>456</w:t>
      </w:r>
      <w:r w:rsidRPr="00BC2899">
        <w:rPr>
          <w:rFonts w:ascii="Times New Roman" w:hAnsi="Times New Roman" w:cs="Times New Roman"/>
          <w:spacing w:val="-1"/>
          <w:u w:val="single"/>
        </w:rPr>
        <w:t>.</w:t>
      </w:r>
      <w:r w:rsidRPr="00BC2899">
        <w:rPr>
          <w:rFonts w:ascii="Times New Roman" w:hAnsi="Times New Roman" w:cs="Times New Roman"/>
          <w:u w:val="single"/>
        </w:rPr>
        <w:t xml:space="preserve">425: </w:t>
      </w:r>
      <w:r w:rsidRPr="00BC2899">
        <w:rPr>
          <w:rFonts w:ascii="Times New Roman" w:hAnsi="Times New Roman" w:cs="Times New Roman"/>
          <w:spacing w:val="43"/>
          <w:u w:val="single"/>
        </w:rPr>
        <w:t xml:space="preserve"> </w:t>
      </w:r>
      <w:r w:rsidRPr="00BC2899">
        <w:rPr>
          <w:rFonts w:ascii="Times New Roman" w:hAnsi="Times New Roman" w:cs="Times New Roman"/>
          <w:u w:val="single"/>
        </w:rPr>
        <w:t>Medical</w:t>
      </w:r>
      <w:r w:rsidRPr="00BC2899">
        <w:rPr>
          <w:rFonts w:ascii="Times New Roman" w:hAnsi="Times New Roman" w:cs="Times New Roman"/>
          <w:spacing w:val="-7"/>
          <w:u w:val="single"/>
        </w:rPr>
        <w:t xml:space="preserve"> </w:t>
      </w:r>
      <w:r w:rsidRPr="00BC2899">
        <w:rPr>
          <w:rFonts w:ascii="Times New Roman" w:hAnsi="Times New Roman" w:cs="Times New Roman"/>
          <w:u w:val="single"/>
        </w:rPr>
        <w:t>Lea</w:t>
      </w:r>
      <w:r w:rsidRPr="00BC2899">
        <w:rPr>
          <w:rFonts w:ascii="Times New Roman" w:hAnsi="Times New Roman" w:cs="Times New Roman"/>
          <w:spacing w:val="2"/>
          <w:u w:val="single"/>
        </w:rPr>
        <w:t>v</w:t>
      </w:r>
      <w:r w:rsidRPr="00BC2899">
        <w:rPr>
          <w:rFonts w:ascii="Times New Roman" w:hAnsi="Times New Roman" w:cs="Times New Roman"/>
          <w:u w:val="single"/>
        </w:rPr>
        <w:t>e of Absence</w:t>
      </w:r>
      <w:r w:rsidR="00242054" w:rsidRPr="00BC2899">
        <w:rPr>
          <w:rFonts w:ascii="Times New Roman" w:hAnsi="Times New Roman" w:cs="Times New Roman"/>
          <w:u w:val="single"/>
        </w:rPr>
        <w:t xml:space="preserve"> (MLOA)</w:t>
      </w:r>
      <w:r w:rsidRPr="00BC2899">
        <w:rPr>
          <w:rFonts w:ascii="Times New Roman" w:hAnsi="Times New Roman" w:cs="Times New Roman"/>
          <w:u w:val="single"/>
        </w:rPr>
        <w:t xml:space="preserve">: </w:t>
      </w:r>
      <w:r w:rsidRPr="00BC2899">
        <w:rPr>
          <w:rFonts w:ascii="Times New Roman" w:hAnsi="Times New Roman" w:cs="Times New Roman"/>
          <w:spacing w:val="1"/>
          <w:u w:val="single"/>
        </w:rPr>
        <w:t xml:space="preserve"> </w:t>
      </w:r>
      <w:r w:rsidRPr="00BC2899">
        <w:rPr>
          <w:rFonts w:ascii="Times New Roman" w:hAnsi="Times New Roman" w:cs="Times New Roman"/>
          <w:u w:val="single"/>
        </w:rPr>
        <w:t>Intro</w:t>
      </w:r>
      <w:r w:rsidRPr="00BC2899">
        <w:rPr>
          <w:rFonts w:ascii="Times New Roman" w:hAnsi="Times New Roman" w:cs="Times New Roman"/>
          <w:spacing w:val="-1"/>
          <w:u w:val="single"/>
        </w:rPr>
        <w:t>d</w:t>
      </w:r>
      <w:r w:rsidRPr="00BC2899">
        <w:rPr>
          <w:rFonts w:ascii="Times New Roman" w:hAnsi="Times New Roman" w:cs="Times New Roman"/>
          <w:u w:val="single"/>
        </w:rPr>
        <w:t>uction</w:t>
      </w:r>
    </w:p>
    <w:p w14:paraId="102F4498" w14:textId="77777777" w:rsidR="0088304D" w:rsidRPr="00BC2899" w:rsidRDefault="0088304D">
      <w:pPr>
        <w:widowControl w:val="0"/>
        <w:autoSpaceDE w:val="0"/>
        <w:autoSpaceDN w:val="0"/>
        <w:adjustRightInd w:val="0"/>
        <w:spacing w:before="12" w:after="0" w:line="240" w:lineRule="exact"/>
        <w:rPr>
          <w:rFonts w:ascii="Times New Roman" w:hAnsi="Times New Roman" w:cs="Times New Roman"/>
          <w:sz w:val="24"/>
          <w:szCs w:val="24"/>
        </w:rPr>
      </w:pPr>
    </w:p>
    <w:p w14:paraId="00672474" w14:textId="77777777" w:rsidR="0088304D" w:rsidRPr="00BC2899" w:rsidRDefault="0088304D" w:rsidP="00BC1AB8">
      <w:pPr>
        <w:widowControl w:val="0"/>
        <w:autoSpaceDE w:val="0"/>
        <w:autoSpaceDN w:val="0"/>
        <w:adjustRightInd w:val="0"/>
        <w:spacing w:after="0" w:line="240" w:lineRule="auto"/>
        <w:ind w:left="720" w:right="709"/>
        <w:rPr>
          <w:rFonts w:ascii="Times New Roman" w:hAnsi="Times New Roman" w:cs="Times New Roman"/>
        </w:rPr>
      </w:pPr>
      <w:r w:rsidRPr="00BC2899">
        <w:rPr>
          <w:rFonts w:ascii="Times New Roman" w:hAnsi="Times New Roman" w:cs="Times New Roman"/>
        </w:rPr>
        <w:t xml:space="preserve">(A) </w:t>
      </w:r>
      <w:r w:rsidR="00BC1AB8" w:rsidRPr="00BC2899">
        <w:rPr>
          <w:rFonts w:ascii="Times New Roman" w:hAnsi="Times New Roman" w:cs="Times New Roman"/>
        </w:rPr>
        <w:t xml:space="preserve"> </w:t>
      </w:r>
      <w:r w:rsidRPr="00BC2899">
        <w:rPr>
          <w:rFonts w:ascii="Times New Roman" w:hAnsi="Times New Roman" w:cs="Times New Roman"/>
        </w:rPr>
        <w:t>MassHealth</w:t>
      </w:r>
      <w:r w:rsidRPr="00BC2899">
        <w:rPr>
          <w:rFonts w:ascii="Times New Roman" w:hAnsi="Times New Roman" w:cs="Times New Roman"/>
          <w:spacing w:val="-10"/>
        </w:rPr>
        <w:t xml:space="preserve"> </w:t>
      </w:r>
      <w:r w:rsidRPr="00BC2899">
        <w:rPr>
          <w:rFonts w:ascii="Times New Roman" w:hAnsi="Times New Roman" w:cs="Times New Roman"/>
        </w:rPr>
        <w:t>p</w:t>
      </w:r>
      <w:r w:rsidRPr="00BC2899">
        <w:rPr>
          <w:rFonts w:ascii="Times New Roman" w:hAnsi="Times New Roman" w:cs="Times New Roman"/>
          <w:spacing w:val="-1"/>
        </w:rPr>
        <w:t>a</w:t>
      </w:r>
      <w:r w:rsidRPr="00BC2899">
        <w:rPr>
          <w:rFonts w:ascii="Times New Roman" w:hAnsi="Times New Roman" w:cs="Times New Roman"/>
          <w:spacing w:val="2"/>
        </w:rPr>
        <w:t>y</w:t>
      </w:r>
      <w:r w:rsidRPr="00BC2899">
        <w:rPr>
          <w:rFonts w:ascii="Times New Roman" w:hAnsi="Times New Roman" w:cs="Times New Roman"/>
        </w:rPr>
        <w:t>s</w:t>
      </w:r>
      <w:r w:rsidRPr="00BC2899">
        <w:rPr>
          <w:rFonts w:ascii="Times New Roman" w:hAnsi="Times New Roman" w:cs="Times New Roman"/>
          <w:spacing w:val="-1"/>
        </w:rPr>
        <w:t xml:space="preserve"> </w:t>
      </w:r>
      <w:r w:rsidRPr="00BC2899">
        <w:rPr>
          <w:rFonts w:ascii="Times New Roman" w:hAnsi="Times New Roman" w:cs="Times New Roman"/>
        </w:rPr>
        <w:t>a nursing</w:t>
      </w:r>
      <w:r w:rsidRPr="00BC2899">
        <w:rPr>
          <w:rFonts w:ascii="Times New Roman" w:hAnsi="Times New Roman" w:cs="Times New Roman"/>
          <w:spacing w:val="-6"/>
        </w:rPr>
        <w:t xml:space="preserve"> </w:t>
      </w:r>
      <w:r w:rsidRPr="00BC2899">
        <w:rPr>
          <w:rFonts w:ascii="Times New Roman" w:hAnsi="Times New Roman" w:cs="Times New Roman"/>
        </w:rPr>
        <w:t>facility</w:t>
      </w:r>
      <w:r w:rsidRPr="00BC2899">
        <w:rPr>
          <w:rFonts w:ascii="Times New Roman" w:hAnsi="Times New Roman" w:cs="Times New Roman"/>
          <w:spacing w:val="-5"/>
        </w:rPr>
        <w:t xml:space="preserve"> </w:t>
      </w:r>
      <w:r w:rsidRPr="00BC2899">
        <w:rPr>
          <w:rFonts w:ascii="Times New Roman" w:hAnsi="Times New Roman" w:cs="Times New Roman"/>
        </w:rPr>
        <w:t>to</w:t>
      </w:r>
      <w:r w:rsidRPr="00BC2899">
        <w:rPr>
          <w:rFonts w:ascii="Times New Roman" w:hAnsi="Times New Roman" w:cs="Times New Roman"/>
          <w:spacing w:val="-2"/>
        </w:rPr>
        <w:t xml:space="preserve"> </w:t>
      </w:r>
      <w:r w:rsidRPr="00BC2899">
        <w:rPr>
          <w:rFonts w:ascii="Times New Roman" w:hAnsi="Times New Roman" w:cs="Times New Roman"/>
        </w:rPr>
        <w:t>reserve</w:t>
      </w:r>
      <w:r w:rsidRPr="00BC2899">
        <w:rPr>
          <w:rFonts w:ascii="Times New Roman" w:hAnsi="Times New Roman" w:cs="Times New Roman"/>
          <w:spacing w:val="-6"/>
        </w:rPr>
        <w:t xml:space="preserve"> </w:t>
      </w:r>
      <w:r w:rsidRPr="00BC2899">
        <w:rPr>
          <w:rFonts w:ascii="Times New Roman" w:hAnsi="Times New Roman" w:cs="Times New Roman"/>
        </w:rPr>
        <w:t>a bed</w:t>
      </w:r>
      <w:r w:rsidRPr="00BC2899">
        <w:rPr>
          <w:rFonts w:ascii="Times New Roman" w:hAnsi="Times New Roman" w:cs="Times New Roman"/>
          <w:spacing w:val="-3"/>
        </w:rPr>
        <w:t xml:space="preserve"> </w:t>
      </w:r>
      <w:r w:rsidRPr="00BC2899">
        <w:rPr>
          <w:rFonts w:ascii="Times New Roman" w:hAnsi="Times New Roman" w:cs="Times New Roman"/>
        </w:rPr>
        <w:t>for</w:t>
      </w:r>
      <w:r w:rsidRPr="00BC2899">
        <w:rPr>
          <w:rFonts w:ascii="Times New Roman" w:hAnsi="Times New Roman" w:cs="Times New Roman"/>
          <w:spacing w:val="-2"/>
        </w:rPr>
        <w:t xml:space="preserve"> </w:t>
      </w:r>
      <w:r w:rsidRPr="00BC2899">
        <w:rPr>
          <w:rFonts w:ascii="Times New Roman" w:hAnsi="Times New Roman" w:cs="Times New Roman"/>
        </w:rPr>
        <w:t>up</w:t>
      </w:r>
      <w:r w:rsidRPr="00BC2899">
        <w:rPr>
          <w:rFonts w:ascii="Times New Roman" w:hAnsi="Times New Roman" w:cs="Times New Roman"/>
          <w:spacing w:val="-2"/>
        </w:rPr>
        <w:t xml:space="preserve"> </w:t>
      </w:r>
      <w:r w:rsidRPr="00BC2899">
        <w:rPr>
          <w:rFonts w:ascii="Times New Roman" w:hAnsi="Times New Roman" w:cs="Times New Roman"/>
        </w:rPr>
        <w:t>to</w:t>
      </w:r>
      <w:r w:rsidRPr="00BC2899">
        <w:rPr>
          <w:rFonts w:ascii="Times New Roman" w:hAnsi="Times New Roman" w:cs="Times New Roman"/>
          <w:spacing w:val="-2"/>
        </w:rPr>
        <w:t xml:space="preserve"> </w:t>
      </w:r>
      <w:r w:rsidR="00242054" w:rsidRPr="00BC2899">
        <w:rPr>
          <w:rFonts w:ascii="Times New Roman" w:hAnsi="Times New Roman" w:cs="Times New Roman"/>
        </w:rPr>
        <w:t>20</w:t>
      </w:r>
      <w:r w:rsidR="00242054" w:rsidRPr="00BC2899">
        <w:rPr>
          <w:rFonts w:ascii="Times New Roman" w:hAnsi="Times New Roman" w:cs="Times New Roman"/>
          <w:spacing w:val="-2"/>
        </w:rPr>
        <w:t xml:space="preserve"> </w:t>
      </w:r>
      <w:r w:rsidRPr="00BC2899">
        <w:rPr>
          <w:rFonts w:ascii="Times New Roman" w:hAnsi="Times New Roman" w:cs="Times New Roman"/>
        </w:rPr>
        <w:t>consecutive</w:t>
      </w:r>
      <w:r w:rsidRPr="00BC2899">
        <w:rPr>
          <w:rFonts w:ascii="Times New Roman" w:hAnsi="Times New Roman" w:cs="Times New Roman"/>
          <w:spacing w:val="-9"/>
        </w:rPr>
        <w:t xml:space="preserve"> </w:t>
      </w:r>
      <w:r w:rsidRPr="00BC2899">
        <w:rPr>
          <w:rFonts w:ascii="Times New Roman" w:hAnsi="Times New Roman" w:cs="Times New Roman"/>
        </w:rPr>
        <w:t>da</w:t>
      </w:r>
      <w:r w:rsidRPr="00BC2899">
        <w:rPr>
          <w:rFonts w:ascii="Times New Roman" w:hAnsi="Times New Roman" w:cs="Times New Roman"/>
          <w:spacing w:val="2"/>
        </w:rPr>
        <w:t>y</w:t>
      </w:r>
      <w:r w:rsidRPr="00BC2899">
        <w:rPr>
          <w:rFonts w:ascii="Times New Roman" w:hAnsi="Times New Roman" w:cs="Times New Roman"/>
        </w:rPr>
        <w:t>s</w:t>
      </w:r>
      <w:r w:rsidRPr="00BC2899">
        <w:rPr>
          <w:rFonts w:ascii="Times New Roman" w:hAnsi="Times New Roman" w:cs="Times New Roman"/>
          <w:spacing w:val="-2"/>
        </w:rPr>
        <w:t xml:space="preserve"> </w:t>
      </w:r>
      <w:r w:rsidRPr="00BC2899">
        <w:rPr>
          <w:rFonts w:ascii="Times New Roman" w:hAnsi="Times New Roman" w:cs="Times New Roman"/>
        </w:rPr>
        <w:t>for</w:t>
      </w:r>
      <w:r w:rsidRPr="00BC2899">
        <w:rPr>
          <w:rFonts w:ascii="Times New Roman" w:hAnsi="Times New Roman" w:cs="Times New Roman"/>
          <w:spacing w:val="-2"/>
        </w:rPr>
        <w:t xml:space="preserve"> </w:t>
      </w:r>
      <w:r w:rsidRPr="00BC2899">
        <w:rPr>
          <w:rFonts w:ascii="Times New Roman" w:hAnsi="Times New Roman" w:cs="Times New Roman"/>
        </w:rPr>
        <w:t>a me</w:t>
      </w:r>
      <w:r w:rsidRPr="00BC2899">
        <w:rPr>
          <w:rFonts w:ascii="Times New Roman" w:hAnsi="Times New Roman" w:cs="Times New Roman"/>
          <w:spacing w:val="-1"/>
        </w:rPr>
        <w:t>m</w:t>
      </w:r>
      <w:r w:rsidRPr="00BC2899">
        <w:rPr>
          <w:rFonts w:ascii="Times New Roman" w:hAnsi="Times New Roman" w:cs="Times New Roman"/>
          <w:spacing w:val="2"/>
        </w:rPr>
        <w:t>b</w:t>
      </w:r>
      <w:r w:rsidRPr="00BC2899">
        <w:rPr>
          <w:rFonts w:ascii="Times New Roman" w:hAnsi="Times New Roman" w:cs="Times New Roman"/>
        </w:rPr>
        <w:t>er who</w:t>
      </w:r>
      <w:r w:rsidRPr="00BC2899">
        <w:rPr>
          <w:rFonts w:ascii="Times New Roman" w:hAnsi="Times New Roman" w:cs="Times New Roman"/>
          <w:spacing w:val="-3"/>
        </w:rPr>
        <w:t xml:space="preserve"> </w:t>
      </w:r>
      <w:r w:rsidRPr="00BC2899">
        <w:rPr>
          <w:rFonts w:ascii="Times New Roman" w:hAnsi="Times New Roman" w:cs="Times New Roman"/>
        </w:rPr>
        <w:t>is</w:t>
      </w:r>
      <w:r w:rsidRPr="00BC2899">
        <w:rPr>
          <w:rFonts w:ascii="Times New Roman" w:hAnsi="Times New Roman" w:cs="Times New Roman"/>
          <w:spacing w:val="-1"/>
        </w:rPr>
        <w:t xml:space="preserve"> </w:t>
      </w:r>
      <w:r w:rsidRPr="00BC2899">
        <w:rPr>
          <w:rFonts w:ascii="Times New Roman" w:hAnsi="Times New Roman" w:cs="Times New Roman"/>
        </w:rPr>
        <w:t>on</w:t>
      </w:r>
      <w:r w:rsidRPr="00BC2899">
        <w:rPr>
          <w:rFonts w:ascii="Times New Roman" w:hAnsi="Times New Roman" w:cs="Times New Roman"/>
          <w:spacing w:val="-2"/>
        </w:rPr>
        <w:t xml:space="preserve"> </w:t>
      </w:r>
      <w:r w:rsidRPr="00BC2899">
        <w:rPr>
          <w:rFonts w:ascii="Times New Roman" w:hAnsi="Times New Roman" w:cs="Times New Roman"/>
        </w:rPr>
        <w:t xml:space="preserve">a </w:t>
      </w:r>
      <w:r w:rsidRPr="00BC2899">
        <w:rPr>
          <w:rFonts w:ascii="Times New Roman" w:hAnsi="Times New Roman" w:cs="Times New Roman"/>
          <w:spacing w:val="-2"/>
        </w:rPr>
        <w:t>m</w:t>
      </w:r>
      <w:r w:rsidRPr="00BC2899">
        <w:rPr>
          <w:rFonts w:ascii="Times New Roman" w:hAnsi="Times New Roman" w:cs="Times New Roman"/>
        </w:rPr>
        <w:t>edical</w:t>
      </w:r>
      <w:r w:rsidRPr="00BC2899">
        <w:rPr>
          <w:rFonts w:ascii="Times New Roman" w:hAnsi="Times New Roman" w:cs="Times New Roman"/>
          <w:spacing w:val="-5"/>
        </w:rPr>
        <w:t xml:space="preserve"> </w:t>
      </w:r>
      <w:r w:rsidRPr="00BC2899">
        <w:rPr>
          <w:rFonts w:ascii="Times New Roman" w:hAnsi="Times New Roman" w:cs="Times New Roman"/>
        </w:rPr>
        <w:t>leave</w:t>
      </w:r>
      <w:r w:rsidRPr="00BC2899">
        <w:rPr>
          <w:rFonts w:ascii="Times New Roman" w:hAnsi="Times New Roman" w:cs="Times New Roman"/>
          <w:spacing w:val="-4"/>
        </w:rPr>
        <w:t xml:space="preserve"> </w:t>
      </w:r>
      <w:r w:rsidRPr="00BC2899">
        <w:rPr>
          <w:rFonts w:ascii="Times New Roman" w:hAnsi="Times New Roman" w:cs="Times New Roman"/>
        </w:rPr>
        <w:t>of</w:t>
      </w:r>
      <w:r w:rsidRPr="00BC2899">
        <w:rPr>
          <w:rFonts w:ascii="Times New Roman" w:hAnsi="Times New Roman" w:cs="Times New Roman"/>
          <w:spacing w:val="-2"/>
        </w:rPr>
        <w:t xml:space="preserve"> </w:t>
      </w:r>
      <w:r w:rsidRPr="00BC2899">
        <w:rPr>
          <w:rFonts w:ascii="Times New Roman" w:hAnsi="Times New Roman" w:cs="Times New Roman"/>
        </w:rPr>
        <w:t>absence</w:t>
      </w:r>
      <w:r w:rsidRPr="00BC2899">
        <w:rPr>
          <w:rFonts w:ascii="Times New Roman" w:hAnsi="Times New Roman" w:cs="Times New Roman"/>
          <w:spacing w:val="-6"/>
        </w:rPr>
        <w:t xml:space="preserve"> </w:t>
      </w:r>
      <w:r w:rsidRPr="00BC2899">
        <w:rPr>
          <w:rFonts w:ascii="Times New Roman" w:hAnsi="Times New Roman" w:cs="Times New Roman"/>
        </w:rPr>
        <w:t>fr</w:t>
      </w:r>
      <w:r w:rsidRPr="00BC2899">
        <w:rPr>
          <w:rFonts w:ascii="Times New Roman" w:hAnsi="Times New Roman" w:cs="Times New Roman"/>
          <w:spacing w:val="2"/>
        </w:rPr>
        <w:t>o</w:t>
      </w:r>
      <w:r w:rsidRPr="00BC2899">
        <w:rPr>
          <w:rFonts w:ascii="Times New Roman" w:hAnsi="Times New Roman" w:cs="Times New Roman"/>
        </w:rPr>
        <w:t>m</w:t>
      </w:r>
      <w:r w:rsidRPr="00BC2899">
        <w:rPr>
          <w:rFonts w:ascii="Times New Roman" w:hAnsi="Times New Roman" w:cs="Times New Roman"/>
          <w:spacing w:val="-2"/>
        </w:rPr>
        <w:t xml:space="preserve"> </w:t>
      </w:r>
      <w:r w:rsidRPr="00BC2899">
        <w:rPr>
          <w:rFonts w:ascii="Times New Roman" w:hAnsi="Times New Roman" w:cs="Times New Roman"/>
        </w:rPr>
        <w:t>t</w:t>
      </w:r>
      <w:r w:rsidRPr="00BC2899">
        <w:rPr>
          <w:rFonts w:ascii="Times New Roman" w:hAnsi="Times New Roman" w:cs="Times New Roman"/>
          <w:spacing w:val="2"/>
        </w:rPr>
        <w:t>h</w:t>
      </w:r>
      <w:r w:rsidRPr="00BC2899">
        <w:rPr>
          <w:rFonts w:ascii="Times New Roman" w:hAnsi="Times New Roman" w:cs="Times New Roman"/>
        </w:rPr>
        <w:t>e</w:t>
      </w:r>
      <w:r w:rsidRPr="00BC2899">
        <w:rPr>
          <w:rFonts w:ascii="Times New Roman" w:hAnsi="Times New Roman" w:cs="Times New Roman"/>
          <w:spacing w:val="-1"/>
        </w:rPr>
        <w:t xml:space="preserve"> </w:t>
      </w:r>
      <w:r w:rsidRPr="00BC2899">
        <w:rPr>
          <w:rFonts w:ascii="Times New Roman" w:hAnsi="Times New Roman" w:cs="Times New Roman"/>
        </w:rPr>
        <w:t>nursing</w:t>
      </w:r>
      <w:r w:rsidRPr="00BC2899">
        <w:rPr>
          <w:rFonts w:ascii="Times New Roman" w:hAnsi="Times New Roman" w:cs="Times New Roman"/>
          <w:spacing w:val="-6"/>
        </w:rPr>
        <w:t xml:space="preserve"> </w:t>
      </w:r>
      <w:r w:rsidRPr="00BC2899">
        <w:rPr>
          <w:rFonts w:ascii="Times New Roman" w:hAnsi="Times New Roman" w:cs="Times New Roman"/>
        </w:rPr>
        <w:t>facili</w:t>
      </w:r>
      <w:r w:rsidRPr="00BC2899">
        <w:rPr>
          <w:rFonts w:ascii="Times New Roman" w:hAnsi="Times New Roman" w:cs="Times New Roman"/>
          <w:spacing w:val="-1"/>
        </w:rPr>
        <w:t>t</w:t>
      </w:r>
      <w:r w:rsidRPr="00BC2899">
        <w:rPr>
          <w:rFonts w:ascii="Times New Roman" w:hAnsi="Times New Roman" w:cs="Times New Roman"/>
          <w:spacing w:val="2"/>
        </w:rPr>
        <w:t>y</w:t>
      </w:r>
      <w:r w:rsidRPr="00BC2899">
        <w:rPr>
          <w:rFonts w:ascii="Times New Roman" w:hAnsi="Times New Roman" w:cs="Times New Roman"/>
        </w:rPr>
        <w:t>, if</w:t>
      </w:r>
      <w:r w:rsidRPr="00BC2899">
        <w:rPr>
          <w:rFonts w:ascii="Times New Roman" w:hAnsi="Times New Roman" w:cs="Times New Roman"/>
          <w:spacing w:val="-1"/>
        </w:rPr>
        <w:t xml:space="preserve"> </w:t>
      </w:r>
      <w:r w:rsidR="00242054" w:rsidRPr="00BC2899">
        <w:rPr>
          <w:rFonts w:ascii="Times New Roman" w:hAnsi="Times New Roman" w:cs="Times New Roman"/>
          <w:spacing w:val="-1"/>
        </w:rPr>
        <w:t xml:space="preserve">all </w:t>
      </w:r>
      <w:r w:rsidRPr="00BC2899">
        <w:rPr>
          <w:rFonts w:ascii="Times New Roman" w:hAnsi="Times New Roman" w:cs="Times New Roman"/>
        </w:rPr>
        <w:t>the</w:t>
      </w:r>
      <w:r w:rsidRPr="00BC2899">
        <w:rPr>
          <w:rFonts w:ascii="Times New Roman" w:hAnsi="Times New Roman" w:cs="Times New Roman"/>
          <w:spacing w:val="-2"/>
        </w:rPr>
        <w:t xml:space="preserve"> </w:t>
      </w:r>
      <w:r w:rsidRPr="00BC2899">
        <w:rPr>
          <w:rFonts w:ascii="Times New Roman" w:hAnsi="Times New Roman" w:cs="Times New Roman"/>
        </w:rPr>
        <w:t>conditions</w:t>
      </w:r>
      <w:r w:rsidRPr="00BC2899">
        <w:rPr>
          <w:rFonts w:ascii="Times New Roman" w:hAnsi="Times New Roman" w:cs="Times New Roman"/>
          <w:spacing w:val="-8"/>
        </w:rPr>
        <w:t xml:space="preserve"> </w:t>
      </w:r>
      <w:r w:rsidRPr="00BC2899">
        <w:rPr>
          <w:rFonts w:ascii="Times New Roman" w:hAnsi="Times New Roman" w:cs="Times New Roman"/>
        </w:rPr>
        <w:t>of</w:t>
      </w:r>
      <w:r w:rsidR="00242054" w:rsidRPr="00BC2899">
        <w:rPr>
          <w:rFonts w:ascii="Times New Roman" w:hAnsi="Times New Roman" w:cs="Times New Roman"/>
        </w:rPr>
        <w:t xml:space="preserve"> </w:t>
      </w:r>
      <w:r w:rsidRPr="00BC2899">
        <w:rPr>
          <w:rFonts w:ascii="Times New Roman" w:hAnsi="Times New Roman" w:cs="Times New Roman"/>
        </w:rPr>
        <w:t>130</w:t>
      </w:r>
      <w:r w:rsidRPr="00BC2899">
        <w:rPr>
          <w:rFonts w:ascii="Times New Roman" w:hAnsi="Times New Roman" w:cs="Times New Roman"/>
          <w:spacing w:val="-7"/>
        </w:rPr>
        <w:t xml:space="preserve"> </w:t>
      </w:r>
      <w:r w:rsidRPr="00BC2899">
        <w:rPr>
          <w:rFonts w:ascii="Times New Roman" w:hAnsi="Times New Roman" w:cs="Times New Roman"/>
        </w:rPr>
        <w:t>CMR</w:t>
      </w:r>
      <w:r w:rsidRPr="00BC2899">
        <w:rPr>
          <w:rFonts w:ascii="Times New Roman" w:hAnsi="Times New Roman" w:cs="Times New Roman"/>
          <w:spacing w:val="-4"/>
        </w:rPr>
        <w:t xml:space="preserve"> </w:t>
      </w:r>
      <w:r w:rsidRPr="00BC2899">
        <w:rPr>
          <w:rFonts w:ascii="Times New Roman" w:hAnsi="Times New Roman" w:cs="Times New Roman"/>
        </w:rPr>
        <w:t>4</w:t>
      </w:r>
      <w:r w:rsidRPr="00BC2899">
        <w:rPr>
          <w:rFonts w:ascii="Times New Roman" w:hAnsi="Times New Roman" w:cs="Times New Roman"/>
          <w:spacing w:val="-1"/>
        </w:rPr>
        <w:t>5</w:t>
      </w:r>
      <w:r w:rsidRPr="00BC2899">
        <w:rPr>
          <w:rFonts w:ascii="Times New Roman" w:hAnsi="Times New Roman" w:cs="Times New Roman"/>
        </w:rPr>
        <w:t>6.4</w:t>
      </w:r>
      <w:r w:rsidRPr="00BC2899">
        <w:rPr>
          <w:rFonts w:ascii="Times New Roman" w:hAnsi="Times New Roman" w:cs="Times New Roman"/>
          <w:spacing w:val="-1"/>
        </w:rPr>
        <w:t>2</w:t>
      </w:r>
      <w:r w:rsidRPr="00BC2899">
        <w:rPr>
          <w:rFonts w:ascii="Times New Roman" w:hAnsi="Times New Roman" w:cs="Times New Roman"/>
        </w:rPr>
        <w:t>6 and</w:t>
      </w:r>
      <w:r w:rsidRPr="00BC2899">
        <w:rPr>
          <w:rFonts w:ascii="Times New Roman" w:hAnsi="Times New Roman" w:cs="Times New Roman"/>
          <w:spacing w:val="-2"/>
        </w:rPr>
        <w:t xml:space="preserve"> </w:t>
      </w:r>
      <w:r w:rsidRPr="00BC2899">
        <w:rPr>
          <w:rFonts w:ascii="Times New Roman" w:hAnsi="Times New Roman" w:cs="Times New Roman"/>
          <w:spacing w:val="-1"/>
        </w:rPr>
        <w:t>45</w:t>
      </w:r>
      <w:r w:rsidRPr="00BC2899">
        <w:rPr>
          <w:rFonts w:ascii="Times New Roman" w:hAnsi="Times New Roman" w:cs="Times New Roman"/>
          <w:spacing w:val="1"/>
        </w:rPr>
        <w:t>6</w:t>
      </w:r>
      <w:r w:rsidRPr="00BC2899">
        <w:rPr>
          <w:rFonts w:ascii="Times New Roman" w:hAnsi="Times New Roman" w:cs="Times New Roman"/>
        </w:rPr>
        <w:t>.4</w:t>
      </w:r>
      <w:r w:rsidRPr="00BC2899">
        <w:rPr>
          <w:rFonts w:ascii="Times New Roman" w:hAnsi="Times New Roman" w:cs="Times New Roman"/>
          <w:spacing w:val="-1"/>
        </w:rPr>
        <w:t>2</w:t>
      </w:r>
      <w:r w:rsidRPr="00BC2899">
        <w:rPr>
          <w:rFonts w:ascii="Times New Roman" w:hAnsi="Times New Roman" w:cs="Times New Roman"/>
        </w:rPr>
        <w:t xml:space="preserve">7 are </w:t>
      </w:r>
      <w:r w:rsidRPr="00BC2899">
        <w:rPr>
          <w:rFonts w:ascii="Times New Roman" w:hAnsi="Times New Roman" w:cs="Times New Roman"/>
          <w:spacing w:val="-2"/>
        </w:rPr>
        <w:t>m</w:t>
      </w:r>
      <w:r w:rsidRPr="00BC2899">
        <w:rPr>
          <w:rFonts w:ascii="Times New Roman" w:hAnsi="Times New Roman" w:cs="Times New Roman"/>
        </w:rPr>
        <w:t>et.</w:t>
      </w:r>
    </w:p>
    <w:p w14:paraId="0FEE1E06" w14:textId="77777777" w:rsidR="0088304D" w:rsidRPr="00BC2899" w:rsidRDefault="0088304D" w:rsidP="00BC1AB8">
      <w:pPr>
        <w:widowControl w:val="0"/>
        <w:autoSpaceDE w:val="0"/>
        <w:autoSpaceDN w:val="0"/>
        <w:adjustRightInd w:val="0"/>
        <w:spacing w:before="13" w:after="0" w:line="240" w:lineRule="exact"/>
        <w:ind w:left="720"/>
        <w:rPr>
          <w:rFonts w:ascii="Times New Roman" w:hAnsi="Times New Roman" w:cs="Times New Roman"/>
          <w:sz w:val="24"/>
          <w:szCs w:val="24"/>
        </w:rPr>
      </w:pPr>
    </w:p>
    <w:p w14:paraId="3D029016" w14:textId="77777777" w:rsidR="00242054" w:rsidRPr="00BC2899" w:rsidRDefault="0088304D" w:rsidP="00BC1AB8">
      <w:pPr>
        <w:widowControl w:val="0"/>
        <w:autoSpaceDE w:val="0"/>
        <w:autoSpaceDN w:val="0"/>
        <w:adjustRightInd w:val="0"/>
        <w:spacing w:after="0" w:line="240" w:lineRule="auto"/>
        <w:ind w:left="720" w:right="273"/>
        <w:rPr>
          <w:rFonts w:ascii="Times New Roman" w:hAnsi="Times New Roman" w:cs="Times New Roman"/>
          <w:spacing w:val="-3"/>
        </w:rPr>
      </w:pPr>
      <w:r w:rsidRPr="00BC2899">
        <w:rPr>
          <w:rFonts w:ascii="Times New Roman" w:hAnsi="Times New Roman" w:cs="Times New Roman"/>
        </w:rPr>
        <w:t xml:space="preserve">(B) </w:t>
      </w:r>
      <w:r w:rsidR="00BC1AB8" w:rsidRPr="00BC2899">
        <w:rPr>
          <w:rFonts w:ascii="Times New Roman" w:hAnsi="Times New Roman" w:cs="Times New Roman"/>
        </w:rPr>
        <w:t xml:space="preserve"> </w:t>
      </w:r>
      <w:r w:rsidRPr="00BC2899">
        <w:rPr>
          <w:rFonts w:ascii="Times New Roman" w:hAnsi="Times New Roman" w:cs="Times New Roman"/>
        </w:rPr>
        <w:t>In</w:t>
      </w:r>
      <w:r w:rsidRPr="00BC2899">
        <w:rPr>
          <w:rFonts w:ascii="Times New Roman" w:hAnsi="Times New Roman" w:cs="Times New Roman"/>
          <w:spacing w:val="-2"/>
        </w:rPr>
        <w:t xml:space="preserve"> </w:t>
      </w:r>
      <w:r w:rsidRPr="00BC2899">
        <w:rPr>
          <w:rFonts w:ascii="Times New Roman" w:hAnsi="Times New Roman" w:cs="Times New Roman"/>
        </w:rPr>
        <w:t>accordance</w:t>
      </w:r>
      <w:r w:rsidRPr="00BC2899">
        <w:rPr>
          <w:rFonts w:ascii="Times New Roman" w:hAnsi="Times New Roman" w:cs="Times New Roman"/>
          <w:spacing w:val="-9"/>
        </w:rPr>
        <w:t xml:space="preserve"> </w:t>
      </w:r>
      <w:r w:rsidRPr="00BC2899">
        <w:rPr>
          <w:rFonts w:ascii="Times New Roman" w:hAnsi="Times New Roman" w:cs="Times New Roman"/>
        </w:rPr>
        <w:t>with</w:t>
      </w:r>
      <w:r w:rsidRPr="00BC2899">
        <w:rPr>
          <w:rFonts w:ascii="Times New Roman" w:hAnsi="Times New Roman" w:cs="Times New Roman"/>
          <w:spacing w:val="-4"/>
        </w:rPr>
        <w:t xml:space="preserve"> </w:t>
      </w:r>
      <w:r w:rsidRPr="00BC2899">
        <w:rPr>
          <w:rFonts w:ascii="Times New Roman" w:hAnsi="Times New Roman" w:cs="Times New Roman"/>
        </w:rPr>
        <w:t>federal</w:t>
      </w:r>
      <w:r w:rsidRPr="00BC2899">
        <w:rPr>
          <w:rFonts w:ascii="Times New Roman" w:hAnsi="Times New Roman" w:cs="Times New Roman"/>
          <w:spacing w:val="-6"/>
        </w:rPr>
        <w:t xml:space="preserve"> </w:t>
      </w:r>
      <w:r w:rsidRPr="00BC2899">
        <w:rPr>
          <w:rFonts w:ascii="Times New Roman" w:hAnsi="Times New Roman" w:cs="Times New Roman"/>
        </w:rPr>
        <w:t>law,</w:t>
      </w:r>
      <w:r w:rsidRPr="00BC2899">
        <w:rPr>
          <w:rFonts w:ascii="Times New Roman" w:hAnsi="Times New Roman" w:cs="Times New Roman"/>
          <w:spacing w:val="-3"/>
        </w:rPr>
        <w:t xml:space="preserve"> </w:t>
      </w:r>
      <w:r w:rsidRPr="00BC2899">
        <w:rPr>
          <w:rFonts w:ascii="Times New Roman" w:hAnsi="Times New Roman" w:cs="Times New Roman"/>
        </w:rPr>
        <w:t>nursing</w:t>
      </w:r>
      <w:r w:rsidRPr="00BC2899">
        <w:rPr>
          <w:rFonts w:ascii="Times New Roman" w:hAnsi="Times New Roman" w:cs="Times New Roman"/>
          <w:spacing w:val="-6"/>
        </w:rPr>
        <w:t xml:space="preserve"> </w:t>
      </w:r>
      <w:r w:rsidRPr="00BC2899">
        <w:rPr>
          <w:rFonts w:ascii="Times New Roman" w:hAnsi="Times New Roman" w:cs="Times New Roman"/>
          <w:spacing w:val="-1"/>
        </w:rPr>
        <w:t>f</w:t>
      </w:r>
      <w:r w:rsidRPr="00BC2899">
        <w:rPr>
          <w:rFonts w:ascii="Times New Roman" w:hAnsi="Times New Roman" w:cs="Times New Roman"/>
        </w:rPr>
        <w:t>acilit</w:t>
      </w:r>
      <w:r w:rsidR="00242054" w:rsidRPr="00BC2899">
        <w:rPr>
          <w:rFonts w:ascii="Times New Roman" w:hAnsi="Times New Roman" w:cs="Times New Roman"/>
        </w:rPr>
        <w:t>ies</w:t>
      </w:r>
      <w:r w:rsidRPr="00BC2899">
        <w:rPr>
          <w:rFonts w:ascii="Times New Roman" w:hAnsi="Times New Roman" w:cs="Times New Roman"/>
        </w:rPr>
        <w:t xml:space="preserve"> </w:t>
      </w:r>
      <w:r w:rsidRPr="00BC2899">
        <w:rPr>
          <w:rFonts w:ascii="Times New Roman" w:hAnsi="Times New Roman" w:cs="Times New Roman"/>
          <w:spacing w:val="-2"/>
        </w:rPr>
        <w:t>m</w:t>
      </w:r>
      <w:r w:rsidRPr="00BC2899">
        <w:rPr>
          <w:rFonts w:ascii="Times New Roman" w:hAnsi="Times New Roman" w:cs="Times New Roman"/>
          <w:spacing w:val="2"/>
        </w:rPr>
        <w:t>u</w:t>
      </w:r>
      <w:r w:rsidRPr="00BC2899">
        <w:rPr>
          <w:rFonts w:ascii="Times New Roman" w:hAnsi="Times New Roman" w:cs="Times New Roman"/>
        </w:rPr>
        <w:t>st</w:t>
      </w:r>
      <w:r w:rsidRPr="00BC2899">
        <w:rPr>
          <w:rFonts w:ascii="Times New Roman" w:hAnsi="Times New Roman" w:cs="Times New Roman"/>
          <w:spacing w:val="-2"/>
        </w:rPr>
        <w:t xml:space="preserve"> </w:t>
      </w:r>
      <w:r w:rsidRPr="00BC2899">
        <w:rPr>
          <w:rFonts w:ascii="Times New Roman" w:hAnsi="Times New Roman" w:cs="Times New Roman"/>
        </w:rPr>
        <w:t>establish</w:t>
      </w:r>
      <w:r w:rsidRPr="00BC2899">
        <w:rPr>
          <w:rFonts w:ascii="Times New Roman" w:hAnsi="Times New Roman" w:cs="Times New Roman"/>
          <w:spacing w:val="-7"/>
        </w:rPr>
        <w:t xml:space="preserve"> </w:t>
      </w:r>
      <w:r w:rsidRPr="00BC2899">
        <w:rPr>
          <w:rFonts w:ascii="Times New Roman" w:hAnsi="Times New Roman" w:cs="Times New Roman"/>
        </w:rPr>
        <w:t>and</w:t>
      </w:r>
      <w:r w:rsidRPr="00BC2899">
        <w:rPr>
          <w:rFonts w:ascii="Times New Roman" w:hAnsi="Times New Roman" w:cs="Times New Roman"/>
          <w:spacing w:val="-3"/>
        </w:rPr>
        <w:t xml:space="preserve"> </w:t>
      </w:r>
      <w:r w:rsidRPr="00BC2899">
        <w:rPr>
          <w:rFonts w:ascii="Times New Roman" w:hAnsi="Times New Roman" w:cs="Times New Roman"/>
        </w:rPr>
        <w:t>follow</w:t>
      </w:r>
      <w:r w:rsidRPr="00BC2899">
        <w:rPr>
          <w:rFonts w:ascii="Times New Roman" w:hAnsi="Times New Roman" w:cs="Times New Roman"/>
          <w:spacing w:val="-6"/>
        </w:rPr>
        <w:t xml:space="preserve"> </w:t>
      </w:r>
      <w:r w:rsidRPr="00BC2899">
        <w:rPr>
          <w:rFonts w:ascii="Times New Roman" w:hAnsi="Times New Roman" w:cs="Times New Roman"/>
        </w:rPr>
        <w:t>a written</w:t>
      </w:r>
      <w:r w:rsidRPr="00BC2899">
        <w:rPr>
          <w:rFonts w:ascii="Times New Roman" w:hAnsi="Times New Roman" w:cs="Times New Roman"/>
          <w:spacing w:val="-6"/>
        </w:rPr>
        <w:t xml:space="preserve"> </w:t>
      </w:r>
      <w:r w:rsidRPr="00BC2899">
        <w:rPr>
          <w:rFonts w:ascii="Times New Roman" w:hAnsi="Times New Roman" w:cs="Times New Roman"/>
        </w:rPr>
        <w:t>policy</w:t>
      </w:r>
      <w:r w:rsidRPr="00BC2899">
        <w:rPr>
          <w:rFonts w:ascii="Times New Roman" w:hAnsi="Times New Roman" w:cs="Times New Roman"/>
          <w:spacing w:val="-5"/>
        </w:rPr>
        <w:t xml:space="preserve"> </w:t>
      </w:r>
      <w:r w:rsidRPr="00BC2899">
        <w:rPr>
          <w:rFonts w:ascii="Times New Roman" w:hAnsi="Times New Roman" w:cs="Times New Roman"/>
        </w:rPr>
        <w:t xml:space="preserve">regarding </w:t>
      </w:r>
      <w:r w:rsidR="00242054" w:rsidRPr="00BC2899">
        <w:rPr>
          <w:rFonts w:ascii="Times New Roman" w:hAnsi="Times New Roman" w:cs="Times New Roman"/>
        </w:rPr>
        <w:t>their</w:t>
      </w:r>
      <w:r w:rsidR="00242054" w:rsidRPr="00BC2899">
        <w:rPr>
          <w:rFonts w:ascii="Times New Roman" w:hAnsi="Times New Roman" w:cs="Times New Roman"/>
          <w:spacing w:val="-1"/>
        </w:rPr>
        <w:t xml:space="preserve"> </w:t>
      </w:r>
      <w:r w:rsidRPr="00BC2899">
        <w:rPr>
          <w:rFonts w:ascii="Times New Roman" w:hAnsi="Times New Roman" w:cs="Times New Roman"/>
        </w:rPr>
        <w:t>bed-hold</w:t>
      </w:r>
      <w:r w:rsidRPr="00BC2899">
        <w:rPr>
          <w:rFonts w:ascii="Times New Roman" w:hAnsi="Times New Roman" w:cs="Times New Roman"/>
          <w:spacing w:val="-7"/>
        </w:rPr>
        <w:t xml:space="preserve"> </w:t>
      </w:r>
      <w:r w:rsidRPr="00BC2899">
        <w:rPr>
          <w:rFonts w:ascii="Times New Roman" w:hAnsi="Times New Roman" w:cs="Times New Roman"/>
        </w:rPr>
        <w:t>period</w:t>
      </w:r>
      <w:r w:rsidR="00242054" w:rsidRPr="00BC2899">
        <w:rPr>
          <w:rFonts w:ascii="Times New Roman" w:hAnsi="Times New Roman" w:cs="Times New Roman"/>
        </w:rPr>
        <w:t>s</w:t>
      </w:r>
      <w:r w:rsidRPr="00BC2899">
        <w:rPr>
          <w:rFonts w:ascii="Times New Roman" w:hAnsi="Times New Roman" w:cs="Times New Roman"/>
        </w:rPr>
        <w:t>,</w:t>
      </w:r>
      <w:r w:rsidRPr="00BC2899">
        <w:rPr>
          <w:rFonts w:ascii="Times New Roman" w:hAnsi="Times New Roman" w:cs="Times New Roman"/>
          <w:spacing w:val="-6"/>
        </w:rPr>
        <w:t xml:space="preserve"> </w:t>
      </w:r>
      <w:r w:rsidRPr="00BC2899">
        <w:rPr>
          <w:rFonts w:ascii="Times New Roman" w:hAnsi="Times New Roman" w:cs="Times New Roman"/>
        </w:rPr>
        <w:t>which</w:t>
      </w:r>
      <w:r w:rsidRPr="00BC2899">
        <w:rPr>
          <w:rFonts w:ascii="Times New Roman" w:hAnsi="Times New Roman" w:cs="Times New Roman"/>
          <w:spacing w:val="-5"/>
        </w:rPr>
        <w:t xml:space="preserve"> </w:t>
      </w:r>
      <w:r w:rsidRPr="00BC2899">
        <w:rPr>
          <w:rFonts w:ascii="Times New Roman" w:hAnsi="Times New Roman" w:cs="Times New Roman"/>
          <w:spacing w:val="-2"/>
        </w:rPr>
        <w:t>m</w:t>
      </w:r>
      <w:r w:rsidRPr="00BC2899">
        <w:rPr>
          <w:rFonts w:ascii="Times New Roman" w:hAnsi="Times New Roman" w:cs="Times New Roman"/>
          <w:spacing w:val="1"/>
        </w:rPr>
        <w:t>u</w:t>
      </w:r>
      <w:r w:rsidRPr="00BC2899">
        <w:rPr>
          <w:rFonts w:ascii="Times New Roman" w:hAnsi="Times New Roman" w:cs="Times New Roman"/>
        </w:rPr>
        <w:t>st</w:t>
      </w:r>
      <w:r w:rsidRPr="00BC2899">
        <w:rPr>
          <w:rFonts w:ascii="Times New Roman" w:hAnsi="Times New Roman" w:cs="Times New Roman"/>
          <w:spacing w:val="-2"/>
        </w:rPr>
        <w:t xml:space="preserve"> </w:t>
      </w:r>
      <w:r w:rsidRPr="00BC2899">
        <w:rPr>
          <w:rFonts w:ascii="Times New Roman" w:hAnsi="Times New Roman" w:cs="Times New Roman"/>
        </w:rPr>
        <w:t>be</w:t>
      </w:r>
      <w:r w:rsidRPr="00BC2899">
        <w:rPr>
          <w:rFonts w:ascii="Times New Roman" w:hAnsi="Times New Roman" w:cs="Times New Roman"/>
          <w:spacing w:val="-2"/>
        </w:rPr>
        <w:t xml:space="preserve"> </w:t>
      </w:r>
      <w:r w:rsidRPr="00BC2899">
        <w:rPr>
          <w:rFonts w:ascii="Times New Roman" w:hAnsi="Times New Roman" w:cs="Times New Roman"/>
        </w:rPr>
        <w:t>consist</w:t>
      </w:r>
      <w:r w:rsidRPr="00BC2899">
        <w:rPr>
          <w:rFonts w:ascii="Times New Roman" w:hAnsi="Times New Roman" w:cs="Times New Roman"/>
          <w:spacing w:val="1"/>
        </w:rPr>
        <w:t>e</w:t>
      </w:r>
      <w:r w:rsidRPr="00BC2899">
        <w:rPr>
          <w:rFonts w:ascii="Times New Roman" w:hAnsi="Times New Roman" w:cs="Times New Roman"/>
        </w:rPr>
        <w:t>nt</w:t>
      </w:r>
      <w:r w:rsidRPr="00BC2899">
        <w:rPr>
          <w:rFonts w:ascii="Times New Roman" w:hAnsi="Times New Roman" w:cs="Times New Roman"/>
          <w:spacing w:val="-5"/>
        </w:rPr>
        <w:t xml:space="preserve"> </w:t>
      </w:r>
      <w:r w:rsidRPr="00BC2899">
        <w:rPr>
          <w:rFonts w:ascii="Times New Roman" w:hAnsi="Times New Roman" w:cs="Times New Roman"/>
        </w:rPr>
        <w:t>with</w:t>
      </w:r>
      <w:r w:rsidRPr="00BC2899">
        <w:rPr>
          <w:rFonts w:ascii="Times New Roman" w:hAnsi="Times New Roman" w:cs="Times New Roman"/>
          <w:spacing w:val="-4"/>
        </w:rPr>
        <w:t xml:space="preserve"> </w:t>
      </w:r>
      <w:r w:rsidRPr="00BC2899">
        <w:rPr>
          <w:rFonts w:ascii="Times New Roman" w:hAnsi="Times New Roman" w:cs="Times New Roman"/>
        </w:rPr>
        <w:t>the</w:t>
      </w:r>
      <w:r w:rsidRPr="00BC2899">
        <w:rPr>
          <w:rFonts w:ascii="Times New Roman" w:hAnsi="Times New Roman" w:cs="Times New Roman"/>
          <w:spacing w:val="-2"/>
        </w:rPr>
        <w:t xml:space="preserve"> </w:t>
      </w:r>
      <w:r w:rsidRPr="00BC2899">
        <w:rPr>
          <w:rFonts w:ascii="Times New Roman" w:hAnsi="Times New Roman" w:cs="Times New Roman"/>
        </w:rPr>
        <w:t>Mass</w:t>
      </w:r>
      <w:r w:rsidRPr="00BC2899">
        <w:rPr>
          <w:rFonts w:ascii="Times New Roman" w:hAnsi="Times New Roman" w:cs="Times New Roman"/>
          <w:spacing w:val="1"/>
        </w:rPr>
        <w:t>H</w:t>
      </w:r>
      <w:r w:rsidRPr="00BC2899">
        <w:rPr>
          <w:rFonts w:ascii="Times New Roman" w:hAnsi="Times New Roman" w:cs="Times New Roman"/>
        </w:rPr>
        <w:t>ealth</w:t>
      </w:r>
      <w:r w:rsidRPr="00BC2899">
        <w:rPr>
          <w:rFonts w:ascii="Times New Roman" w:hAnsi="Times New Roman" w:cs="Times New Roman"/>
          <w:spacing w:val="-4"/>
        </w:rPr>
        <w:t xml:space="preserve"> </w:t>
      </w:r>
      <w:r w:rsidRPr="00BC2899">
        <w:rPr>
          <w:rFonts w:ascii="Times New Roman" w:hAnsi="Times New Roman" w:cs="Times New Roman"/>
        </w:rPr>
        <w:t>bed-hold</w:t>
      </w:r>
      <w:r w:rsidRPr="00BC2899">
        <w:rPr>
          <w:rFonts w:ascii="Times New Roman" w:hAnsi="Times New Roman" w:cs="Times New Roman"/>
          <w:spacing w:val="-8"/>
        </w:rPr>
        <w:t xml:space="preserve"> </w:t>
      </w:r>
      <w:r w:rsidRPr="00BC2899">
        <w:rPr>
          <w:rFonts w:ascii="Times New Roman" w:hAnsi="Times New Roman" w:cs="Times New Roman"/>
        </w:rPr>
        <w:t>poli</w:t>
      </w:r>
      <w:r w:rsidRPr="00BC2899">
        <w:rPr>
          <w:rFonts w:ascii="Times New Roman" w:hAnsi="Times New Roman" w:cs="Times New Roman"/>
          <w:spacing w:val="-1"/>
        </w:rPr>
        <w:t>c</w:t>
      </w:r>
      <w:r w:rsidRPr="00BC2899">
        <w:rPr>
          <w:rFonts w:ascii="Times New Roman" w:hAnsi="Times New Roman" w:cs="Times New Roman"/>
          <w:spacing w:val="2"/>
        </w:rPr>
        <w:t>y</w:t>
      </w:r>
      <w:r w:rsidRPr="00BC2899">
        <w:rPr>
          <w:rFonts w:ascii="Times New Roman" w:hAnsi="Times New Roman" w:cs="Times New Roman"/>
        </w:rPr>
        <w:t>.</w:t>
      </w:r>
    </w:p>
    <w:p w14:paraId="265E6BB8" w14:textId="77777777" w:rsidR="00242054" w:rsidRPr="00BC2899" w:rsidRDefault="00242054" w:rsidP="00BC1AB8">
      <w:pPr>
        <w:widowControl w:val="0"/>
        <w:autoSpaceDE w:val="0"/>
        <w:autoSpaceDN w:val="0"/>
        <w:adjustRightInd w:val="0"/>
        <w:spacing w:after="0" w:line="240" w:lineRule="auto"/>
        <w:ind w:left="720" w:right="273"/>
        <w:rPr>
          <w:rFonts w:ascii="Times New Roman" w:hAnsi="Times New Roman" w:cs="Times New Roman"/>
          <w:spacing w:val="-3"/>
        </w:rPr>
      </w:pPr>
    </w:p>
    <w:p w14:paraId="0F572F83" w14:textId="77777777" w:rsidR="00242054" w:rsidRPr="00BC2899" w:rsidRDefault="00242054" w:rsidP="00BC1AB8">
      <w:pPr>
        <w:widowControl w:val="0"/>
        <w:autoSpaceDE w:val="0"/>
        <w:autoSpaceDN w:val="0"/>
        <w:adjustRightInd w:val="0"/>
        <w:spacing w:after="0" w:line="240" w:lineRule="auto"/>
        <w:ind w:left="720" w:right="273"/>
        <w:rPr>
          <w:rFonts w:ascii="Times New Roman" w:hAnsi="Times New Roman" w:cs="Times New Roman"/>
        </w:rPr>
      </w:pPr>
      <w:r w:rsidRPr="00BC2899">
        <w:rPr>
          <w:rFonts w:ascii="Times New Roman" w:hAnsi="Times New Roman" w:cs="Times New Roman"/>
          <w:spacing w:val="-3"/>
        </w:rPr>
        <w:t xml:space="preserve">(C)  </w:t>
      </w:r>
      <w:r w:rsidR="0088304D" w:rsidRPr="00BC2899">
        <w:rPr>
          <w:rFonts w:ascii="Times New Roman" w:hAnsi="Times New Roman" w:cs="Times New Roman"/>
        </w:rPr>
        <w:t xml:space="preserve">Following a medical leave of absence of </w:t>
      </w:r>
      <w:r w:rsidRPr="00BC2899">
        <w:rPr>
          <w:rFonts w:ascii="Times New Roman" w:hAnsi="Times New Roman" w:cs="Times New Roman"/>
        </w:rPr>
        <w:t xml:space="preserve">20 </w:t>
      </w:r>
      <w:r w:rsidR="0088304D" w:rsidRPr="00BC2899">
        <w:rPr>
          <w:rFonts w:ascii="Times New Roman" w:hAnsi="Times New Roman" w:cs="Times New Roman"/>
        </w:rPr>
        <w:t xml:space="preserve">days or fewer, the nursing facility must allow the member to return to the </w:t>
      </w:r>
      <w:r w:rsidRPr="00BC2899">
        <w:rPr>
          <w:rFonts w:ascii="Times New Roman" w:hAnsi="Times New Roman" w:cs="Times New Roman"/>
        </w:rPr>
        <w:t xml:space="preserve">nursing </w:t>
      </w:r>
      <w:r w:rsidR="0088304D" w:rsidRPr="00BC2899">
        <w:rPr>
          <w:rFonts w:ascii="Times New Roman" w:hAnsi="Times New Roman" w:cs="Times New Roman"/>
        </w:rPr>
        <w:t>facility and resume residence unless the member no longer requires the services provided by the nursing facility.</w:t>
      </w:r>
    </w:p>
    <w:p w14:paraId="1EC67AE0" w14:textId="77777777" w:rsidR="00242054" w:rsidRPr="00BC2899" w:rsidRDefault="00242054" w:rsidP="00BC1AB8">
      <w:pPr>
        <w:widowControl w:val="0"/>
        <w:autoSpaceDE w:val="0"/>
        <w:autoSpaceDN w:val="0"/>
        <w:adjustRightInd w:val="0"/>
        <w:spacing w:after="0" w:line="240" w:lineRule="auto"/>
        <w:ind w:left="720" w:right="273"/>
        <w:rPr>
          <w:rFonts w:ascii="Times New Roman" w:hAnsi="Times New Roman" w:cs="Times New Roman"/>
        </w:rPr>
      </w:pPr>
    </w:p>
    <w:p w14:paraId="3F64A563" w14:textId="77777777" w:rsidR="0088304D" w:rsidRPr="00BC2899" w:rsidRDefault="00242054" w:rsidP="00BC1AB8">
      <w:pPr>
        <w:widowControl w:val="0"/>
        <w:autoSpaceDE w:val="0"/>
        <w:autoSpaceDN w:val="0"/>
        <w:adjustRightInd w:val="0"/>
        <w:spacing w:after="0" w:line="240" w:lineRule="auto"/>
        <w:ind w:left="720" w:right="273"/>
        <w:rPr>
          <w:rFonts w:ascii="Times New Roman" w:hAnsi="Times New Roman" w:cs="Times New Roman"/>
        </w:rPr>
      </w:pPr>
      <w:r w:rsidRPr="00BC2899">
        <w:rPr>
          <w:rFonts w:ascii="Times New Roman" w:hAnsi="Times New Roman" w:cs="Times New Roman"/>
        </w:rPr>
        <w:t xml:space="preserve">(D)  </w:t>
      </w:r>
      <w:r w:rsidR="0088304D" w:rsidRPr="00BC2899">
        <w:rPr>
          <w:rFonts w:ascii="Times New Roman" w:hAnsi="Times New Roman" w:cs="Times New Roman"/>
        </w:rPr>
        <w:t xml:space="preserve">When a member’s hospitalization exceeds </w:t>
      </w:r>
      <w:r w:rsidRPr="00BC2899">
        <w:rPr>
          <w:rFonts w:ascii="Times New Roman" w:hAnsi="Times New Roman" w:cs="Times New Roman"/>
        </w:rPr>
        <w:t xml:space="preserve">20 </w:t>
      </w:r>
      <w:r w:rsidR="0088304D" w:rsidRPr="00BC2899">
        <w:rPr>
          <w:rFonts w:ascii="Times New Roman" w:hAnsi="Times New Roman" w:cs="Times New Roman"/>
        </w:rPr>
        <w:t>days or does not meet the requirements of 130 CMR 456.426, the nursing facility must immediately readmit the member to the facility, to the next available bed in a semiprivate room, unless the member no longer requires the services provided by the nursing facility.</w:t>
      </w:r>
    </w:p>
    <w:p w14:paraId="1329A1C8" w14:textId="77777777" w:rsidR="0088304D" w:rsidRPr="00BC2899" w:rsidRDefault="0088304D">
      <w:pPr>
        <w:widowControl w:val="0"/>
        <w:autoSpaceDE w:val="0"/>
        <w:autoSpaceDN w:val="0"/>
        <w:adjustRightInd w:val="0"/>
        <w:spacing w:before="13" w:after="0" w:line="240" w:lineRule="exact"/>
        <w:rPr>
          <w:rFonts w:ascii="Times New Roman" w:hAnsi="Times New Roman" w:cs="Times New Roman"/>
          <w:sz w:val="24"/>
          <w:szCs w:val="24"/>
        </w:rPr>
      </w:pPr>
    </w:p>
    <w:p w14:paraId="3F302ED4" w14:textId="77777777" w:rsidR="0088304D" w:rsidRPr="00BC2899" w:rsidRDefault="0088304D" w:rsidP="000D6B69">
      <w:pPr>
        <w:widowControl w:val="0"/>
        <w:autoSpaceDE w:val="0"/>
        <w:autoSpaceDN w:val="0"/>
        <w:adjustRightInd w:val="0"/>
        <w:spacing w:after="0" w:line="248" w:lineRule="exact"/>
        <w:rPr>
          <w:rFonts w:ascii="Times New Roman" w:hAnsi="Times New Roman" w:cs="Times New Roman"/>
        </w:rPr>
      </w:pPr>
      <w:r w:rsidRPr="00BC2899">
        <w:rPr>
          <w:rFonts w:ascii="Times New Roman" w:hAnsi="Times New Roman" w:cs="Times New Roman"/>
          <w:position w:val="-1"/>
          <w:u w:val="single"/>
        </w:rPr>
        <w:t>456</w:t>
      </w:r>
      <w:r w:rsidRPr="00BC2899">
        <w:rPr>
          <w:rFonts w:ascii="Times New Roman" w:hAnsi="Times New Roman" w:cs="Times New Roman"/>
          <w:spacing w:val="-1"/>
          <w:position w:val="-1"/>
          <w:u w:val="single"/>
        </w:rPr>
        <w:t>.</w:t>
      </w:r>
      <w:r w:rsidRPr="00BC2899">
        <w:rPr>
          <w:rFonts w:ascii="Times New Roman" w:hAnsi="Times New Roman" w:cs="Times New Roman"/>
          <w:position w:val="-1"/>
          <w:u w:val="single"/>
        </w:rPr>
        <w:t xml:space="preserve">426: </w:t>
      </w:r>
      <w:r w:rsidRPr="00BC2899">
        <w:rPr>
          <w:rFonts w:ascii="Times New Roman" w:hAnsi="Times New Roman" w:cs="Times New Roman"/>
          <w:spacing w:val="43"/>
          <w:position w:val="-1"/>
          <w:u w:val="single"/>
        </w:rPr>
        <w:t xml:space="preserve"> </w:t>
      </w:r>
      <w:r w:rsidRPr="00BC2899">
        <w:rPr>
          <w:rFonts w:ascii="Times New Roman" w:hAnsi="Times New Roman" w:cs="Times New Roman"/>
          <w:position w:val="-1"/>
          <w:u w:val="single"/>
        </w:rPr>
        <w:t>Medical</w:t>
      </w:r>
      <w:r w:rsidRPr="00BC2899">
        <w:rPr>
          <w:rFonts w:ascii="Times New Roman" w:hAnsi="Times New Roman" w:cs="Times New Roman"/>
          <w:spacing w:val="-7"/>
          <w:position w:val="-1"/>
          <w:u w:val="single"/>
        </w:rPr>
        <w:t xml:space="preserve"> </w:t>
      </w:r>
      <w:r w:rsidRPr="00BC2899">
        <w:rPr>
          <w:rFonts w:ascii="Times New Roman" w:hAnsi="Times New Roman" w:cs="Times New Roman"/>
          <w:position w:val="-1"/>
          <w:u w:val="single"/>
        </w:rPr>
        <w:t>Lea</w:t>
      </w:r>
      <w:r w:rsidRPr="00BC2899">
        <w:rPr>
          <w:rFonts w:ascii="Times New Roman" w:hAnsi="Times New Roman" w:cs="Times New Roman"/>
          <w:spacing w:val="2"/>
          <w:position w:val="-1"/>
          <w:u w:val="single"/>
        </w:rPr>
        <w:t>v</w:t>
      </w:r>
      <w:r w:rsidRPr="00BC2899">
        <w:rPr>
          <w:rFonts w:ascii="Times New Roman" w:hAnsi="Times New Roman" w:cs="Times New Roman"/>
          <w:position w:val="-1"/>
          <w:u w:val="single"/>
        </w:rPr>
        <w:t xml:space="preserve">e of Absence: </w:t>
      </w:r>
      <w:r w:rsidRPr="00BC2899">
        <w:rPr>
          <w:rFonts w:ascii="Times New Roman" w:hAnsi="Times New Roman" w:cs="Times New Roman"/>
          <w:spacing w:val="1"/>
          <w:position w:val="-1"/>
          <w:u w:val="single"/>
        </w:rPr>
        <w:t xml:space="preserve"> </w:t>
      </w:r>
      <w:r w:rsidRPr="00BC2899">
        <w:rPr>
          <w:rFonts w:ascii="Times New Roman" w:hAnsi="Times New Roman" w:cs="Times New Roman"/>
          <w:position w:val="-1"/>
          <w:u w:val="single"/>
        </w:rPr>
        <w:t>Condit</w:t>
      </w:r>
      <w:r w:rsidRPr="00BC2899">
        <w:rPr>
          <w:rFonts w:ascii="Times New Roman" w:hAnsi="Times New Roman" w:cs="Times New Roman"/>
          <w:spacing w:val="-1"/>
          <w:position w:val="-1"/>
          <w:u w:val="single"/>
        </w:rPr>
        <w:t>i</w:t>
      </w:r>
      <w:r w:rsidRPr="00BC2899">
        <w:rPr>
          <w:rFonts w:ascii="Times New Roman" w:hAnsi="Times New Roman" w:cs="Times New Roman"/>
          <w:position w:val="-1"/>
          <w:u w:val="single"/>
        </w:rPr>
        <w:t>ons</w:t>
      </w:r>
      <w:r w:rsidRPr="00BC2899">
        <w:rPr>
          <w:rFonts w:ascii="Times New Roman" w:hAnsi="Times New Roman" w:cs="Times New Roman"/>
          <w:spacing w:val="-6"/>
          <w:position w:val="-1"/>
          <w:u w:val="single"/>
        </w:rPr>
        <w:t xml:space="preserve"> </w:t>
      </w:r>
      <w:r w:rsidRPr="00BC2899">
        <w:rPr>
          <w:rFonts w:ascii="Times New Roman" w:hAnsi="Times New Roman" w:cs="Times New Roman"/>
          <w:position w:val="-1"/>
          <w:u w:val="single"/>
        </w:rPr>
        <w:t>of Pa</w:t>
      </w:r>
      <w:r w:rsidRPr="00BC2899">
        <w:rPr>
          <w:rFonts w:ascii="Times New Roman" w:hAnsi="Times New Roman" w:cs="Times New Roman"/>
          <w:spacing w:val="2"/>
          <w:position w:val="-1"/>
          <w:u w:val="single"/>
        </w:rPr>
        <w:t>y</w:t>
      </w:r>
      <w:r w:rsidRPr="00BC2899">
        <w:rPr>
          <w:rFonts w:ascii="Times New Roman" w:hAnsi="Times New Roman" w:cs="Times New Roman"/>
          <w:spacing w:val="-2"/>
          <w:position w:val="-1"/>
          <w:u w:val="single"/>
        </w:rPr>
        <w:t>m</w:t>
      </w:r>
      <w:r w:rsidRPr="00BC2899">
        <w:rPr>
          <w:rFonts w:ascii="Times New Roman" w:hAnsi="Times New Roman" w:cs="Times New Roman"/>
          <w:position w:val="-1"/>
          <w:u w:val="single"/>
        </w:rPr>
        <w:t>ent</w:t>
      </w:r>
    </w:p>
    <w:p w14:paraId="36814532" w14:textId="77777777" w:rsidR="0088304D" w:rsidRPr="00BC2899" w:rsidRDefault="0088304D">
      <w:pPr>
        <w:widowControl w:val="0"/>
        <w:autoSpaceDE w:val="0"/>
        <w:autoSpaceDN w:val="0"/>
        <w:adjustRightInd w:val="0"/>
        <w:spacing w:before="7" w:after="0" w:line="220" w:lineRule="exact"/>
        <w:rPr>
          <w:rFonts w:ascii="Times New Roman" w:hAnsi="Times New Roman" w:cs="Times New Roman"/>
        </w:rPr>
      </w:pPr>
    </w:p>
    <w:p w14:paraId="2BEE68AD" w14:textId="7215850C" w:rsidR="0088304D" w:rsidRPr="00BC2899" w:rsidRDefault="0088304D" w:rsidP="00B311F4">
      <w:pPr>
        <w:widowControl w:val="0"/>
        <w:autoSpaceDE w:val="0"/>
        <w:autoSpaceDN w:val="0"/>
        <w:adjustRightInd w:val="0"/>
        <w:spacing w:after="0" w:line="239" w:lineRule="auto"/>
        <w:ind w:left="1099" w:right="138" w:hanging="379"/>
        <w:rPr>
          <w:rFonts w:ascii="Times New Roman" w:hAnsi="Times New Roman" w:cs="Times New Roman"/>
        </w:rPr>
      </w:pPr>
      <w:r w:rsidRPr="00BC2899">
        <w:rPr>
          <w:rFonts w:ascii="Times New Roman" w:hAnsi="Times New Roman" w:cs="Times New Roman"/>
        </w:rPr>
        <w:t>(A)</w:t>
      </w:r>
      <w:r w:rsidR="00BC1AB8" w:rsidRPr="00BC2899">
        <w:rPr>
          <w:rFonts w:ascii="Times New Roman" w:hAnsi="Times New Roman" w:cs="Times New Roman"/>
          <w:position w:val="-1"/>
        </w:rPr>
        <w:t xml:space="preserve">  </w:t>
      </w:r>
      <w:r w:rsidRPr="00BC2899">
        <w:rPr>
          <w:rFonts w:ascii="Times New Roman" w:hAnsi="Times New Roman" w:cs="Times New Roman"/>
        </w:rPr>
        <w:t>When</w:t>
      </w:r>
      <w:r w:rsidRPr="00BC2899">
        <w:rPr>
          <w:rFonts w:ascii="Times New Roman" w:hAnsi="Times New Roman" w:cs="Times New Roman"/>
          <w:spacing w:val="-5"/>
        </w:rPr>
        <w:t xml:space="preserve"> </w:t>
      </w:r>
      <w:r w:rsidRPr="00BC2899">
        <w:rPr>
          <w:rFonts w:ascii="Times New Roman" w:hAnsi="Times New Roman" w:cs="Times New Roman"/>
        </w:rPr>
        <w:t>a me</w:t>
      </w:r>
      <w:r w:rsidRPr="00BC2899">
        <w:rPr>
          <w:rFonts w:ascii="Times New Roman" w:hAnsi="Times New Roman" w:cs="Times New Roman"/>
          <w:spacing w:val="-2"/>
        </w:rPr>
        <w:t>m</w:t>
      </w:r>
      <w:r w:rsidRPr="00BC2899">
        <w:rPr>
          <w:rFonts w:ascii="Times New Roman" w:hAnsi="Times New Roman" w:cs="Times New Roman"/>
          <w:spacing w:val="2"/>
        </w:rPr>
        <w:t>b</w:t>
      </w:r>
      <w:r w:rsidRPr="00BC2899">
        <w:rPr>
          <w:rFonts w:ascii="Times New Roman" w:hAnsi="Times New Roman" w:cs="Times New Roman"/>
        </w:rPr>
        <w:t>er</w:t>
      </w:r>
      <w:r w:rsidRPr="00BC2899">
        <w:rPr>
          <w:rFonts w:ascii="Times New Roman" w:hAnsi="Times New Roman" w:cs="Times New Roman"/>
          <w:spacing w:val="-2"/>
        </w:rPr>
        <w:t xml:space="preserve"> </w:t>
      </w:r>
      <w:r w:rsidRPr="00BC2899">
        <w:rPr>
          <w:rFonts w:ascii="Times New Roman" w:hAnsi="Times New Roman" w:cs="Times New Roman"/>
        </w:rPr>
        <w:t>is</w:t>
      </w:r>
      <w:r w:rsidRPr="00BC2899">
        <w:rPr>
          <w:rFonts w:ascii="Times New Roman" w:hAnsi="Times New Roman" w:cs="Times New Roman"/>
          <w:spacing w:val="-1"/>
        </w:rPr>
        <w:t xml:space="preserve"> </w:t>
      </w:r>
      <w:r w:rsidRPr="00BC2899">
        <w:rPr>
          <w:rFonts w:ascii="Times New Roman" w:hAnsi="Times New Roman" w:cs="Times New Roman"/>
        </w:rPr>
        <w:t>transferred</w:t>
      </w:r>
      <w:r w:rsidRPr="00BC2899">
        <w:rPr>
          <w:rFonts w:ascii="Times New Roman" w:hAnsi="Times New Roman" w:cs="Times New Roman"/>
          <w:spacing w:val="-9"/>
        </w:rPr>
        <w:t xml:space="preserve"> </w:t>
      </w:r>
      <w:r w:rsidRPr="00BC2899">
        <w:rPr>
          <w:rFonts w:ascii="Times New Roman" w:hAnsi="Times New Roman" w:cs="Times New Roman"/>
        </w:rPr>
        <w:t>fr</w:t>
      </w:r>
      <w:r w:rsidRPr="00BC2899">
        <w:rPr>
          <w:rFonts w:ascii="Times New Roman" w:hAnsi="Times New Roman" w:cs="Times New Roman"/>
          <w:spacing w:val="2"/>
        </w:rPr>
        <w:t>o</w:t>
      </w:r>
      <w:r w:rsidRPr="00BC2899">
        <w:rPr>
          <w:rFonts w:ascii="Times New Roman" w:hAnsi="Times New Roman" w:cs="Times New Roman"/>
        </w:rPr>
        <w:t>m</w:t>
      </w:r>
      <w:r w:rsidRPr="00BC2899">
        <w:rPr>
          <w:rFonts w:ascii="Times New Roman" w:hAnsi="Times New Roman" w:cs="Times New Roman"/>
          <w:spacing w:val="-1"/>
        </w:rPr>
        <w:t xml:space="preserve"> </w:t>
      </w:r>
      <w:r w:rsidRPr="00BC2899">
        <w:rPr>
          <w:rFonts w:ascii="Times New Roman" w:hAnsi="Times New Roman" w:cs="Times New Roman"/>
        </w:rPr>
        <w:t>a nursing</w:t>
      </w:r>
      <w:r w:rsidRPr="00BC2899">
        <w:rPr>
          <w:rFonts w:ascii="Times New Roman" w:hAnsi="Times New Roman" w:cs="Times New Roman"/>
          <w:spacing w:val="-6"/>
        </w:rPr>
        <w:t xml:space="preserve"> </w:t>
      </w:r>
      <w:r w:rsidRPr="00BC2899">
        <w:rPr>
          <w:rFonts w:ascii="Times New Roman" w:hAnsi="Times New Roman" w:cs="Times New Roman"/>
        </w:rPr>
        <w:t>facili</w:t>
      </w:r>
      <w:r w:rsidRPr="00BC2899">
        <w:rPr>
          <w:rFonts w:ascii="Times New Roman" w:hAnsi="Times New Roman" w:cs="Times New Roman"/>
          <w:spacing w:val="-1"/>
        </w:rPr>
        <w:t>t</w:t>
      </w:r>
      <w:r w:rsidRPr="00BC2899">
        <w:rPr>
          <w:rFonts w:ascii="Times New Roman" w:hAnsi="Times New Roman" w:cs="Times New Roman"/>
        </w:rPr>
        <w:t>y</w:t>
      </w:r>
      <w:r w:rsidRPr="00BC2899">
        <w:rPr>
          <w:rFonts w:ascii="Times New Roman" w:hAnsi="Times New Roman" w:cs="Times New Roman"/>
          <w:spacing w:val="1"/>
        </w:rPr>
        <w:t xml:space="preserve"> </w:t>
      </w:r>
      <w:r w:rsidRPr="00BC2899">
        <w:rPr>
          <w:rFonts w:ascii="Times New Roman" w:hAnsi="Times New Roman" w:cs="Times New Roman"/>
        </w:rPr>
        <w:t>to</w:t>
      </w:r>
      <w:r w:rsidRPr="00BC2899">
        <w:rPr>
          <w:rFonts w:ascii="Times New Roman" w:hAnsi="Times New Roman" w:cs="Times New Roman"/>
          <w:spacing w:val="-2"/>
        </w:rPr>
        <w:t xml:space="preserve"> </w:t>
      </w:r>
      <w:r w:rsidRPr="00BC2899">
        <w:rPr>
          <w:rFonts w:ascii="Times New Roman" w:hAnsi="Times New Roman" w:cs="Times New Roman"/>
        </w:rPr>
        <w:t>a hospital,</w:t>
      </w:r>
      <w:r w:rsidRPr="00BC2899">
        <w:rPr>
          <w:rFonts w:ascii="Times New Roman" w:hAnsi="Times New Roman" w:cs="Times New Roman"/>
          <w:spacing w:val="-7"/>
        </w:rPr>
        <w:t xml:space="preserve"> </w:t>
      </w:r>
      <w:r w:rsidRPr="00BC2899">
        <w:rPr>
          <w:rFonts w:ascii="Times New Roman" w:hAnsi="Times New Roman" w:cs="Times New Roman"/>
        </w:rPr>
        <w:t>the</w:t>
      </w:r>
      <w:r w:rsidRPr="00BC2899">
        <w:rPr>
          <w:rFonts w:ascii="Times New Roman" w:hAnsi="Times New Roman" w:cs="Times New Roman"/>
          <w:spacing w:val="-2"/>
        </w:rPr>
        <w:t xml:space="preserve"> </w:t>
      </w:r>
      <w:r w:rsidRPr="00BC2899">
        <w:rPr>
          <w:rFonts w:ascii="Times New Roman" w:hAnsi="Times New Roman" w:cs="Times New Roman"/>
        </w:rPr>
        <w:t>nurs</w:t>
      </w:r>
      <w:r w:rsidRPr="00BC2899">
        <w:rPr>
          <w:rFonts w:ascii="Times New Roman" w:hAnsi="Times New Roman" w:cs="Times New Roman"/>
          <w:spacing w:val="-1"/>
        </w:rPr>
        <w:t>i</w:t>
      </w:r>
      <w:r w:rsidRPr="00BC2899">
        <w:rPr>
          <w:rFonts w:ascii="Times New Roman" w:hAnsi="Times New Roman" w:cs="Times New Roman"/>
        </w:rPr>
        <w:t>ng</w:t>
      </w:r>
      <w:r w:rsidRPr="00BC2899">
        <w:rPr>
          <w:rFonts w:ascii="Times New Roman" w:hAnsi="Times New Roman" w:cs="Times New Roman"/>
          <w:spacing w:val="-3"/>
        </w:rPr>
        <w:t xml:space="preserve"> </w:t>
      </w:r>
      <w:r w:rsidRPr="00BC2899">
        <w:rPr>
          <w:rFonts w:ascii="Times New Roman" w:hAnsi="Times New Roman" w:cs="Times New Roman"/>
        </w:rPr>
        <w:t>facili</w:t>
      </w:r>
      <w:r w:rsidRPr="00BC2899">
        <w:rPr>
          <w:rFonts w:ascii="Times New Roman" w:hAnsi="Times New Roman" w:cs="Times New Roman"/>
          <w:spacing w:val="-1"/>
        </w:rPr>
        <w:t>t</w:t>
      </w:r>
      <w:r w:rsidRPr="00BC2899">
        <w:rPr>
          <w:rFonts w:ascii="Times New Roman" w:hAnsi="Times New Roman" w:cs="Times New Roman"/>
        </w:rPr>
        <w:t>y</w:t>
      </w:r>
      <w:r w:rsidRPr="00BC2899">
        <w:rPr>
          <w:rFonts w:ascii="Times New Roman" w:hAnsi="Times New Roman" w:cs="Times New Roman"/>
          <w:spacing w:val="1"/>
        </w:rPr>
        <w:t xml:space="preserve"> </w:t>
      </w:r>
      <w:r w:rsidRPr="00BC2899">
        <w:rPr>
          <w:rFonts w:ascii="Times New Roman" w:hAnsi="Times New Roman" w:cs="Times New Roman"/>
        </w:rPr>
        <w:t>must</w:t>
      </w:r>
      <w:r w:rsidR="00B311F4">
        <w:rPr>
          <w:rFonts w:ascii="Times New Roman" w:hAnsi="Times New Roman" w:cs="Times New Roman"/>
        </w:rPr>
        <w:t xml:space="preserve"> </w:t>
      </w:r>
      <w:r w:rsidRPr="00BC2899">
        <w:rPr>
          <w:rFonts w:ascii="Times New Roman" w:hAnsi="Times New Roman" w:cs="Times New Roman"/>
        </w:rPr>
        <w:t>(1)  provide</w:t>
      </w:r>
      <w:r w:rsidRPr="00BC2899">
        <w:rPr>
          <w:rFonts w:ascii="Times New Roman" w:hAnsi="Times New Roman" w:cs="Times New Roman"/>
          <w:spacing w:val="-6"/>
        </w:rPr>
        <w:t xml:space="preserve"> </w:t>
      </w:r>
      <w:r w:rsidRPr="00BC2899">
        <w:rPr>
          <w:rFonts w:ascii="Times New Roman" w:hAnsi="Times New Roman" w:cs="Times New Roman"/>
        </w:rPr>
        <w:t>the</w:t>
      </w:r>
      <w:r w:rsidRPr="00BC2899">
        <w:rPr>
          <w:rFonts w:ascii="Times New Roman" w:hAnsi="Times New Roman" w:cs="Times New Roman"/>
          <w:spacing w:val="-2"/>
        </w:rPr>
        <w:t xml:space="preserve"> </w:t>
      </w:r>
      <w:r w:rsidRPr="00BC2899">
        <w:rPr>
          <w:rFonts w:ascii="Times New Roman" w:hAnsi="Times New Roman" w:cs="Times New Roman"/>
        </w:rPr>
        <w:t>m</w:t>
      </w:r>
      <w:r w:rsidRPr="00BC2899">
        <w:rPr>
          <w:rFonts w:ascii="Times New Roman" w:hAnsi="Times New Roman" w:cs="Times New Roman"/>
          <w:spacing w:val="1"/>
        </w:rPr>
        <w:t>e</w:t>
      </w:r>
      <w:r w:rsidRPr="00BC2899">
        <w:rPr>
          <w:rFonts w:ascii="Times New Roman" w:hAnsi="Times New Roman" w:cs="Times New Roman"/>
          <w:spacing w:val="-2"/>
        </w:rPr>
        <w:t>m</w:t>
      </w:r>
      <w:r w:rsidRPr="00BC2899">
        <w:rPr>
          <w:rFonts w:ascii="Times New Roman" w:hAnsi="Times New Roman" w:cs="Times New Roman"/>
          <w:spacing w:val="1"/>
        </w:rPr>
        <w:t>be</w:t>
      </w:r>
      <w:r w:rsidRPr="00BC2899">
        <w:rPr>
          <w:rFonts w:ascii="Times New Roman" w:hAnsi="Times New Roman" w:cs="Times New Roman"/>
        </w:rPr>
        <w:t>r</w:t>
      </w:r>
      <w:r w:rsidRPr="00BC2899">
        <w:rPr>
          <w:rFonts w:ascii="Times New Roman" w:hAnsi="Times New Roman" w:cs="Times New Roman"/>
          <w:spacing w:val="-2"/>
        </w:rPr>
        <w:t xml:space="preserve"> </w:t>
      </w:r>
      <w:r w:rsidRPr="00BC2899">
        <w:rPr>
          <w:rFonts w:ascii="Times New Roman" w:hAnsi="Times New Roman" w:cs="Times New Roman"/>
          <w:spacing w:val="1"/>
        </w:rPr>
        <w:t>a</w:t>
      </w:r>
      <w:r w:rsidRPr="00BC2899">
        <w:rPr>
          <w:rFonts w:ascii="Times New Roman" w:hAnsi="Times New Roman" w:cs="Times New Roman"/>
        </w:rPr>
        <w:t>nd</w:t>
      </w:r>
      <w:r w:rsidRPr="00BC2899">
        <w:rPr>
          <w:rFonts w:ascii="Times New Roman" w:hAnsi="Times New Roman" w:cs="Times New Roman"/>
          <w:spacing w:val="-2"/>
        </w:rPr>
        <w:t xml:space="preserve"> </w:t>
      </w:r>
      <w:r w:rsidR="00242054" w:rsidRPr="00BC2899">
        <w:rPr>
          <w:rFonts w:ascii="Times New Roman" w:hAnsi="Times New Roman" w:cs="Times New Roman"/>
        </w:rPr>
        <w:t>the</w:t>
      </w:r>
      <w:r w:rsidRPr="00BC2899">
        <w:rPr>
          <w:rFonts w:ascii="Times New Roman" w:hAnsi="Times New Roman" w:cs="Times New Roman"/>
          <w:spacing w:val="1"/>
        </w:rPr>
        <w:t xml:space="preserve"> </w:t>
      </w:r>
      <w:r w:rsidRPr="00BC2899">
        <w:rPr>
          <w:rFonts w:ascii="Times New Roman" w:hAnsi="Times New Roman" w:cs="Times New Roman"/>
        </w:rPr>
        <w:t>m</w:t>
      </w:r>
      <w:r w:rsidRPr="00BC2899">
        <w:rPr>
          <w:rFonts w:ascii="Times New Roman" w:hAnsi="Times New Roman" w:cs="Times New Roman"/>
          <w:spacing w:val="1"/>
        </w:rPr>
        <w:t>e</w:t>
      </w:r>
      <w:r w:rsidRPr="00BC2899">
        <w:rPr>
          <w:rFonts w:ascii="Times New Roman" w:hAnsi="Times New Roman" w:cs="Times New Roman"/>
          <w:spacing w:val="-2"/>
        </w:rPr>
        <w:t>m</w:t>
      </w:r>
      <w:r w:rsidRPr="00BC2899">
        <w:rPr>
          <w:rFonts w:ascii="Times New Roman" w:hAnsi="Times New Roman" w:cs="Times New Roman"/>
          <w:spacing w:val="2"/>
        </w:rPr>
        <w:t>b</w:t>
      </w:r>
      <w:r w:rsidRPr="00BC2899">
        <w:rPr>
          <w:rFonts w:ascii="Times New Roman" w:hAnsi="Times New Roman" w:cs="Times New Roman"/>
        </w:rPr>
        <w:t>er</w:t>
      </w:r>
      <w:r w:rsidR="00242054" w:rsidRPr="00BC2899">
        <w:rPr>
          <w:rFonts w:ascii="Times New Roman" w:hAnsi="Times New Roman" w:cs="Times New Roman"/>
        </w:rPr>
        <w:t>’s authorized</w:t>
      </w:r>
      <w:r w:rsidRPr="00BC2899">
        <w:rPr>
          <w:rFonts w:ascii="Times New Roman" w:hAnsi="Times New Roman" w:cs="Times New Roman"/>
          <w:spacing w:val="-2"/>
        </w:rPr>
        <w:t xml:space="preserve"> </w:t>
      </w:r>
      <w:r w:rsidRPr="00BC2899">
        <w:rPr>
          <w:rFonts w:ascii="Times New Roman" w:hAnsi="Times New Roman" w:cs="Times New Roman"/>
        </w:rPr>
        <w:t>or</w:t>
      </w:r>
      <w:r w:rsidRPr="00BC2899">
        <w:rPr>
          <w:rFonts w:ascii="Times New Roman" w:hAnsi="Times New Roman" w:cs="Times New Roman"/>
          <w:spacing w:val="-2"/>
        </w:rPr>
        <w:t xml:space="preserve"> </w:t>
      </w:r>
      <w:r w:rsidRPr="00BC2899">
        <w:rPr>
          <w:rFonts w:ascii="Times New Roman" w:hAnsi="Times New Roman" w:cs="Times New Roman"/>
        </w:rPr>
        <w:t>legal</w:t>
      </w:r>
      <w:r w:rsidRPr="00BC2899">
        <w:rPr>
          <w:rFonts w:ascii="Times New Roman" w:hAnsi="Times New Roman" w:cs="Times New Roman"/>
          <w:spacing w:val="-4"/>
        </w:rPr>
        <w:t xml:space="preserve"> </w:t>
      </w:r>
      <w:r w:rsidRPr="00BC2899">
        <w:rPr>
          <w:rFonts w:ascii="Times New Roman" w:hAnsi="Times New Roman" w:cs="Times New Roman"/>
        </w:rPr>
        <w:t>representati</w:t>
      </w:r>
      <w:r w:rsidRPr="00BC2899">
        <w:rPr>
          <w:rFonts w:ascii="Times New Roman" w:hAnsi="Times New Roman" w:cs="Times New Roman"/>
          <w:spacing w:val="2"/>
        </w:rPr>
        <w:t>v</w:t>
      </w:r>
      <w:r w:rsidRPr="00BC2899">
        <w:rPr>
          <w:rFonts w:ascii="Times New Roman" w:hAnsi="Times New Roman" w:cs="Times New Roman"/>
        </w:rPr>
        <w:t>e</w:t>
      </w:r>
      <w:r w:rsidRPr="00BC2899">
        <w:rPr>
          <w:rFonts w:ascii="Times New Roman" w:hAnsi="Times New Roman" w:cs="Times New Roman"/>
          <w:spacing w:val="-9"/>
        </w:rPr>
        <w:t xml:space="preserve"> </w:t>
      </w:r>
      <w:r w:rsidRPr="00BC2899">
        <w:rPr>
          <w:rFonts w:ascii="Times New Roman" w:hAnsi="Times New Roman" w:cs="Times New Roman"/>
        </w:rPr>
        <w:t>with</w:t>
      </w:r>
      <w:r w:rsidRPr="00BC2899">
        <w:rPr>
          <w:rFonts w:ascii="Times New Roman" w:hAnsi="Times New Roman" w:cs="Times New Roman"/>
          <w:spacing w:val="-4"/>
        </w:rPr>
        <w:t xml:space="preserve"> </w:t>
      </w:r>
      <w:r w:rsidRPr="00BC2899">
        <w:rPr>
          <w:rFonts w:ascii="Times New Roman" w:hAnsi="Times New Roman" w:cs="Times New Roman"/>
        </w:rPr>
        <w:t>notice</w:t>
      </w:r>
      <w:r w:rsidRPr="00BC2899">
        <w:rPr>
          <w:rFonts w:ascii="Times New Roman" w:hAnsi="Times New Roman" w:cs="Times New Roman"/>
          <w:spacing w:val="-5"/>
        </w:rPr>
        <w:t xml:space="preserve"> </w:t>
      </w:r>
      <w:r w:rsidRPr="00BC2899">
        <w:rPr>
          <w:rFonts w:ascii="Times New Roman" w:hAnsi="Times New Roman" w:cs="Times New Roman"/>
        </w:rPr>
        <w:t>of the facility’s</w:t>
      </w:r>
      <w:r w:rsidRPr="00BC2899">
        <w:rPr>
          <w:rFonts w:ascii="Times New Roman" w:hAnsi="Times New Roman" w:cs="Times New Roman"/>
          <w:spacing w:val="-6"/>
        </w:rPr>
        <w:t xml:space="preserve"> </w:t>
      </w:r>
      <w:r w:rsidRPr="00BC2899">
        <w:rPr>
          <w:rFonts w:ascii="Times New Roman" w:hAnsi="Times New Roman" w:cs="Times New Roman"/>
        </w:rPr>
        <w:t>bed-hold</w:t>
      </w:r>
      <w:r w:rsidRPr="00BC2899">
        <w:rPr>
          <w:rFonts w:ascii="Times New Roman" w:hAnsi="Times New Roman" w:cs="Times New Roman"/>
          <w:spacing w:val="-8"/>
        </w:rPr>
        <w:t xml:space="preserve"> </w:t>
      </w:r>
      <w:r w:rsidRPr="00BC2899">
        <w:rPr>
          <w:rFonts w:ascii="Times New Roman" w:hAnsi="Times New Roman" w:cs="Times New Roman"/>
        </w:rPr>
        <w:t>policy,</w:t>
      </w:r>
      <w:r w:rsidRPr="00BC2899">
        <w:rPr>
          <w:rFonts w:ascii="Times New Roman" w:hAnsi="Times New Roman" w:cs="Times New Roman"/>
          <w:spacing w:val="-5"/>
        </w:rPr>
        <w:t xml:space="preserve"> </w:t>
      </w:r>
      <w:r w:rsidRPr="00BC2899">
        <w:rPr>
          <w:rFonts w:ascii="Times New Roman" w:hAnsi="Times New Roman" w:cs="Times New Roman"/>
        </w:rPr>
        <w:t>includ</w:t>
      </w:r>
      <w:r w:rsidRPr="00BC2899">
        <w:rPr>
          <w:rFonts w:ascii="Times New Roman" w:hAnsi="Times New Roman" w:cs="Times New Roman"/>
          <w:spacing w:val="-1"/>
        </w:rPr>
        <w:t>i</w:t>
      </w:r>
      <w:r w:rsidRPr="00BC2899">
        <w:rPr>
          <w:rFonts w:ascii="Times New Roman" w:hAnsi="Times New Roman" w:cs="Times New Roman"/>
        </w:rPr>
        <w:t>ng</w:t>
      </w:r>
      <w:r w:rsidRPr="00BC2899">
        <w:rPr>
          <w:rFonts w:ascii="Times New Roman" w:hAnsi="Times New Roman" w:cs="Times New Roman"/>
          <w:spacing w:val="-5"/>
        </w:rPr>
        <w:t xml:space="preserve"> </w:t>
      </w:r>
      <w:r w:rsidRPr="00BC2899">
        <w:rPr>
          <w:rFonts w:ascii="Times New Roman" w:hAnsi="Times New Roman" w:cs="Times New Roman"/>
        </w:rPr>
        <w:t>the</w:t>
      </w:r>
      <w:r w:rsidRPr="00BC2899">
        <w:rPr>
          <w:rFonts w:ascii="Times New Roman" w:hAnsi="Times New Roman" w:cs="Times New Roman"/>
          <w:spacing w:val="-1"/>
        </w:rPr>
        <w:t xml:space="preserve"> </w:t>
      </w:r>
      <w:r w:rsidRPr="00BC2899">
        <w:rPr>
          <w:rFonts w:ascii="Times New Roman" w:hAnsi="Times New Roman" w:cs="Times New Roman"/>
          <w:spacing w:val="-2"/>
        </w:rPr>
        <w:t>m</w:t>
      </w:r>
      <w:r w:rsidRPr="00BC2899">
        <w:rPr>
          <w:rFonts w:ascii="Times New Roman" w:hAnsi="Times New Roman" w:cs="Times New Roman"/>
          <w:spacing w:val="1"/>
        </w:rPr>
        <w:t>e</w:t>
      </w:r>
      <w:r w:rsidRPr="00BC2899">
        <w:rPr>
          <w:rFonts w:ascii="Times New Roman" w:hAnsi="Times New Roman" w:cs="Times New Roman"/>
          <w:spacing w:val="-2"/>
        </w:rPr>
        <w:t>m</w:t>
      </w:r>
      <w:r w:rsidRPr="00BC2899">
        <w:rPr>
          <w:rFonts w:ascii="Times New Roman" w:hAnsi="Times New Roman" w:cs="Times New Roman"/>
          <w:spacing w:val="2"/>
        </w:rPr>
        <w:t>b</w:t>
      </w:r>
      <w:r w:rsidRPr="00BC2899">
        <w:rPr>
          <w:rFonts w:ascii="Times New Roman" w:hAnsi="Times New Roman" w:cs="Times New Roman"/>
        </w:rPr>
        <w:t>er’s</w:t>
      </w:r>
      <w:r w:rsidRPr="00BC2899">
        <w:rPr>
          <w:rFonts w:ascii="Times New Roman" w:hAnsi="Times New Roman" w:cs="Times New Roman"/>
          <w:spacing w:val="-3"/>
        </w:rPr>
        <w:t xml:space="preserve"> </w:t>
      </w:r>
      <w:r w:rsidRPr="00BC2899">
        <w:rPr>
          <w:rFonts w:ascii="Times New Roman" w:hAnsi="Times New Roman" w:cs="Times New Roman"/>
        </w:rPr>
        <w:t>right</w:t>
      </w:r>
      <w:r w:rsidRPr="00BC2899">
        <w:rPr>
          <w:rFonts w:ascii="Times New Roman" w:hAnsi="Times New Roman" w:cs="Times New Roman"/>
          <w:spacing w:val="-4"/>
        </w:rPr>
        <w:t xml:space="preserve"> </w:t>
      </w:r>
      <w:r w:rsidRPr="00BC2899">
        <w:rPr>
          <w:rFonts w:ascii="Times New Roman" w:hAnsi="Times New Roman" w:cs="Times New Roman"/>
          <w:spacing w:val="-1"/>
        </w:rPr>
        <w:t>t</w:t>
      </w:r>
      <w:r w:rsidRPr="00BC2899">
        <w:rPr>
          <w:rFonts w:ascii="Times New Roman" w:hAnsi="Times New Roman" w:cs="Times New Roman"/>
        </w:rPr>
        <w:t xml:space="preserve">o </w:t>
      </w:r>
      <w:r w:rsidRPr="00BC2899">
        <w:rPr>
          <w:rFonts w:ascii="Times New Roman" w:hAnsi="Times New Roman" w:cs="Times New Roman"/>
          <w:spacing w:val="-1"/>
        </w:rPr>
        <w:t>r</w:t>
      </w:r>
      <w:r w:rsidRPr="00BC2899">
        <w:rPr>
          <w:rFonts w:ascii="Times New Roman" w:hAnsi="Times New Roman" w:cs="Times New Roman"/>
        </w:rPr>
        <w:t>eturn</w:t>
      </w:r>
      <w:r w:rsidRPr="00BC2899">
        <w:rPr>
          <w:rFonts w:ascii="Times New Roman" w:hAnsi="Times New Roman" w:cs="Times New Roman"/>
          <w:spacing w:val="-4"/>
        </w:rPr>
        <w:t xml:space="preserve"> </w:t>
      </w:r>
      <w:r w:rsidRPr="00BC2899">
        <w:rPr>
          <w:rFonts w:ascii="Times New Roman" w:hAnsi="Times New Roman" w:cs="Times New Roman"/>
        </w:rPr>
        <w:t>and</w:t>
      </w:r>
      <w:r w:rsidRPr="00BC2899">
        <w:rPr>
          <w:rFonts w:ascii="Times New Roman" w:hAnsi="Times New Roman" w:cs="Times New Roman"/>
          <w:spacing w:val="-3"/>
        </w:rPr>
        <w:t xml:space="preserve"> </w:t>
      </w:r>
      <w:r w:rsidRPr="00BC2899">
        <w:rPr>
          <w:rFonts w:ascii="Times New Roman" w:hAnsi="Times New Roman" w:cs="Times New Roman"/>
        </w:rPr>
        <w:t>resume</w:t>
      </w:r>
      <w:r w:rsidRPr="00BC2899">
        <w:rPr>
          <w:rFonts w:ascii="Times New Roman" w:hAnsi="Times New Roman" w:cs="Times New Roman"/>
          <w:spacing w:val="-6"/>
        </w:rPr>
        <w:t xml:space="preserve"> </w:t>
      </w:r>
      <w:r w:rsidRPr="00BC2899">
        <w:rPr>
          <w:rFonts w:ascii="Times New Roman" w:hAnsi="Times New Roman" w:cs="Times New Roman"/>
        </w:rPr>
        <w:t>residence</w:t>
      </w:r>
      <w:r w:rsidRPr="00BC2899">
        <w:rPr>
          <w:rFonts w:ascii="Times New Roman" w:hAnsi="Times New Roman" w:cs="Times New Roman"/>
          <w:spacing w:val="-8"/>
        </w:rPr>
        <w:t xml:space="preserve"> </w:t>
      </w:r>
      <w:r w:rsidRPr="00BC2899">
        <w:rPr>
          <w:rFonts w:ascii="Times New Roman" w:hAnsi="Times New Roman" w:cs="Times New Roman"/>
        </w:rPr>
        <w:t>in the</w:t>
      </w:r>
      <w:r w:rsidRPr="00BC2899">
        <w:rPr>
          <w:rFonts w:ascii="Times New Roman" w:hAnsi="Times New Roman" w:cs="Times New Roman"/>
          <w:spacing w:val="-2"/>
        </w:rPr>
        <w:t xml:space="preserve"> </w:t>
      </w:r>
      <w:r w:rsidRPr="00BC2899">
        <w:rPr>
          <w:rFonts w:ascii="Times New Roman" w:hAnsi="Times New Roman" w:cs="Times New Roman"/>
        </w:rPr>
        <w:t>facili</w:t>
      </w:r>
      <w:r w:rsidRPr="00BC2899">
        <w:rPr>
          <w:rFonts w:ascii="Times New Roman" w:hAnsi="Times New Roman" w:cs="Times New Roman"/>
          <w:spacing w:val="-1"/>
        </w:rPr>
        <w:t>t</w:t>
      </w:r>
      <w:r w:rsidRPr="00BC2899">
        <w:rPr>
          <w:rFonts w:ascii="Times New Roman" w:hAnsi="Times New Roman" w:cs="Times New Roman"/>
        </w:rPr>
        <w:t>y;</w:t>
      </w:r>
    </w:p>
    <w:p w14:paraId="7432817F" w14:textId="77777777" w:rsidR="0088304D" w:rsidRPr="00BC2899" w:rsidRDefault="0088304D" w:rsidP="008B6E78">
      <w:pPr>
        <w:widowControl w:val="0"/>
        <w:autoSpaceDE w:val="0"/>
        <w:autoSpaceDN w:val="0"/>
        <w:adjustRightInd w:val="0"/>
        <w:spacing w:after="0" w:line="240" w:lineRule="auto"/>
        <w:ind w:left="1080"/>
        <w:rPr>
          <w:rFonts w:ascii="Times New Roman" w:hAnsi="Times New Roman" w:cs="Times New Roman"/>
        </w:rPr>
      </w:pPr>
      <w:r w:rsidRPr="00BC2899">
        <w:rPr>
          <w:rFonts w:ascii="Times New Roman" w:hAnsi="Times New Roman" w:cs="Times New Roman"/>
        </w:rPr>
        <w:t xml:space="preserve">(2) </w:t>
      </w:r>
      <w:r w:rsidR="00BC1AB8" w:rsidRPr="00BC2899">
        <w:rPr>
          <w:rFonts w:ascii="Times New Roman" w:hAnsi="Times New Roman" w:cs="Times New Roman"/>
        </w:rPr>
        <w:t xml:space="preserve"> </w:t>
      </w:r>
      <w:r w:rsidRPr="00BC2899">
        <w:rPr>
          <w:rFonts w:ascii="Times New Roman" w:hAnsi="Times New Roman" w:cs="Times New Roman"/>
        </w:rPr>
        <w:t>provide</w:t>
      </w:r>
      <w:r w:rsidRPr="00BC2899">
        <w:rPr>
          <w:rFonts w:ascii="Times New Roman" w:hAnsi="Times New Roman" w:cs="Times New Roman"/>
          <w:spacing w:val="-6"/>
        </w:rPr>
        <w:t xml:space="preserve"> </w:t>
      </w:r>
      <w:r w:rsidRPr="00BC2899">
        <w:rPr>
          <w:rFonts w:ascii="Times New Roman" w:hAnsi="Times New Roman" w:cs="Times New Roman"/>
        </w:rPr>
        <w:t>the</w:t>
      </w:r>
      <w:r w:rsidRPr="00BC2899">
        <w:rPr>
          <w:rFonts w:ascii="Times New Roman" w:hAnsi="Times New Roman" w:cs="Times New Roman"/>
          <w:spacing w:val="-2"/>
        </w:rPr>
        <w:t xml:space="preserve"> </w:t>
      </w:r>
      <w:r w:rsidRPr="00BC2899">
        <w:rPr>
          <w:rFonts w:ascii="Times New Roman" w:hAnsi="Times New Roman" w:cs="Times New Roman"/>
        </w:rPr>
        <w:t>m</w:t>
      </w:r>
      <w:r w:rsidRPr="00BC2899">
        <w:rPr>
          <w:rFonts w:ascii="Times New Roman" w:hAnsi="Times New Roman" w:cs="Times New Roman"/>
          <w:spacing w:val="1"/>
        </w:rPr>
        <w:t>e</w:t>
      </w:r>
      <w:r w:rsidRPr="00BC2899">
        <w:rPr>
          <w:rFonts w:ascii="Times New Roman" w:hAnsi="Times New Roman" w:cs="Times New Roman"/>
          <w:spacing w:val="-2"/>
        </w:rPr>
        <w:t>m</w:t>
      </w:r>
      <w:r w:rsidRPr="00BC2899">
        <w:rPr>
          <w:rFonts w:ascii="Times New Roman" w:hAnsi="Times New Roman" w:cs="Times New Roman"/>
          <w:spacing w:val="1"/>
        </w:rPr>
        <w:t>be</w:t>
      </w:r>
      <w:r w:rsidRPr="00BC2899">
        <w:rPr>
          <w:rFonts w:ascii="Times New Roman" w:hAnsi="Times New Roman" w:cs="Times New Roman"/>
        </w:rPr>
        <w:t>r</w:t>
      </w:r>
      <w:r w:rsidRPr="00BC2899">
        <w:rPr>
          <w:rFonts w:ascii="Times New Roman" w:hAnsi="Times New Roman" w:cs="Times New Roman"/>
          <w:spacing w:val="-2"/>
        </w:rPr>
        <w:t xml:space="preserve"> </w:t>
      </w:r>
      <w:r w:rsidRPr="00BC2899">
        <w:rPr>
          <w:rFonts w:ascii="Times New Roman" w:hAnsi="Times New Roman" w:cs="Times New Roman"/>
          <w:spacing w:val="1"/>
        </w:rPr>
        <w:t>a</w:t>
      </w:r>
      <w:r w:rsidRPr="00BC2899">
        <w:rPr>
          <w:rFonts w:ascii="Times New Roman" w:hAnsi="Times New Roman" w:cs="Times New Roman"/>
        </w:rPr>
        <w:t>nd</w:t>
      </w:r>
      <w:r w:rsidRPr="00BC2899">
        <w:rPr>
          <w:rFonts w:ascii="Times New Roman" w:hAnsi="Times New Roman" w:cs="Times New Roman"/>
          <w:spacing w:val="-2"/>
        </w:rPr>
        <w:t xml:space="preserve"> </w:t>
      </w:r>
      <w:r w:rsidR="00242054" w:rsidRPr="00BC2899">
        <w:rPr>
          <w:rFonts w:ascii="Times New Roman" w:hAnsi="Times New Roman" w:cs="Times New Roman"/>
        </w:rPr>
        <w:t>the</w:t>
      </w:r>
      <w:r w:rsidRPr="00BC2899">
        <w:rPr>
          <w:rFonts w:ascii="Times New Roman" w:hAnsi="Times New Roman" w:cs="Times New Roman"/>
          <w:spacing w:val="1"/>
        </w:rPr>
        <w:t xml:space="preserve"> </w:t>
      </w:r>
      <w:r w:rsidRPr="00BC2899">
        <w:rPr>
          <w:rFonts w:ascii="Times New Roman" w:hAnsi="Times New Roman" w:cs="Times New Roman"/>
        </w:rPr>
        <w:t>m</w:t>
      </w:r>
      <w:r w:rsidRPr="00BC2899">
        <w:rPr>
          <w:rFonts w:ascii="Times New Roman" w:hAnsi="Times New Roman" w:cs="Times New Roman"/>
          <w:spacing w:val="1"/>
        </w:rPr>
        <w:t>e</w:t>
      </w:r>
      <w:r w:rsidRPr="00BC2899">
        <w:rPr>
          <w:rFonts w:ascii="Times New Roman" w:hAnsi="Times New Roman" w:cs="Times New Roman"/>
          <w:spacing w:val="-2"/>
        </w:rPr>
        <w:t>m</w:t>
      </w:r>
      <w:r w:rsidRPr="00BC2899">
        <w:rPr>
          <w:rFonts w:ascii="Times New Roman" w:hAnsi="Times New Roman" w:cs="Times New Roman"/>
          <w:spacing w:val="2"/>
        </w:rPr>
        <w:t>b</w:t>
      </w:r>
      <w:r w:rsidRPr="00BC2899">
        <w:rPr>
          <w:rFonts w:ascii="Times New Roman" w:hAnsi="Times New Roman" w:cs="Times New Roman"/>
        </w:rPr>
        <w:t>er</w:t>
      </w:r>
      <w:r w:rsidR="00242054" w:rsidRPr="00BC2899">
        <w:rPr>
          <w:rFonts w:ascii="Times New Roman" w:hAnsi="Times New Roman" w:cs="Times New Roman"/>
        </w:rPr>
        <w:t>’s</w:t>
      </w:r>
      <w:r w:rsidRPr="00BC2899">
        <w:rPr>
          <w:rFonts w:ascii="Times New Roman" w:hAnsi="Times New Roman" w:cs="Times New Roman"/>
          <w:spacing w:val="-2"/>
        </w:rPr>
        <w:t xml:space="preserve"> </w:t>
      </w:r>
      <w:r w:rsidR="00242054" w:rsidRPr="00BC2899">
        <w:rPr>
          <w:rFonts w:ascii="Times New Roman" w:hAnsi="Times New Roman" w:cs="Times New Roman"/>
          <w:spacing w:val="-2"/>
        </w:rPr>
        <w:t xml:space="preserve">authorized </w:t>
      </w:r>
      <w:r w:rsidRPr="00BC2899">
        <w:rPr>
          <w:rFonts w:ascii="Times New Roman" w:hAnsi="Times New Roman" w:cs="Times New Roman"/>
        </w:rPr>
        <w:t>or</w:t>
      </w:r>
      <w:r w:rsidRPr="00BC2899">
        <w:rPr>
          <w:rFonts w:ascii="Times New Roman" w:hAnsi="Times New Roman" w:cs="Times New Roman"/>
          <w:spacing w:val="-2"/>
        </w:rPr>
        <w:t xml:space="preserve"> </w:t>
      </w:r>
      <w:r w:rsidRPr="00BC2899">
        <w:rPr>
          <w:rFonts w:ascii="Times New Roman" w:hAnsi="Times New Roman" w:cs="Times New Roman"/>
        </w:rPr>
        <w:t>legal</w:t>
      </w:r>
      <w:r w:rsidRPr="00BC2899">
        <w:rPr>
          <w:rFonts w:ascii="Times New Roman" w:hAnsi="Times New Roman" w:cs="Times New Roman"/>
          <w:spacing w:val="-4"/>
        </w:rPr>
        <w:t xml:space="preserve"> </w:t>
      </w:r>
      <w:r w:rsidRPr="00BC2899">
        <w:rPr>
          <w:rFonts w:ascii="Times New Roman" w:hAnsi="Times New Roman" w:cs="Times New Roman"/>
        </w:rPr>
        <w:t>representati</w:t>
      </w:r>
      <w:r w:rsidRPr="00BC2899">
        <w:rPr>
          <w:rFonts w:ascii="Times New Roman" w:hAnsi="Times New Roman" w:cs="Times New Roman"/>
          <w:spacing w:val="2"/>
        </w:rPr>
        <w:t>v</w:t>
      </w:r>
      <w:r w:rsidRPr="00BC2899">
        <w:rPr>
          <w:rFonts w:ascii="Times New Roman" w:hAnsi="Times New Roman" w:cs="Times New Roman"/>
        </w:rPr>
        <w:t>e</w:t>
      </w:r>
      <w:r w:rsidRPr="00BC2899">
        <w:rPr>
          <w:rFonts w:ascii="Times New Roman" w:hAnsi="Times New Roman" w:cs="Times New Roman"/>
          <w:spacing w:val="-9"/>
        </w:rPr>
        <w:t xml:space="preserve"> </w:t>
      </w:r>
      <w:r w:rsidRPr="00BC2899">
        <w:rPr>
          <w:rFonts w:ascii="Times New Roman" w:hAnsi="Times New Roman" w:cs="Times New Roman"/>
        </w:rPr>
        <w:t>with</w:t>
      </w:r>
      <w:r w:rsidRPr="00BC2899">
        <w:rPr>
          <w:rFonts w:ascii="Times New Roman" w:hAnsi="Times New Roman" w:cs="Times New Roman"/>
          <w:spacing w:val="-4"/>
        </w:rPr>
        <w:t xml:space="preserve"> </w:t>
      </w:r>
      <w:r w:rsidRPr="00BC2899">
        <w:rPr>
          <w:rFonts w:ascii="Times New Roman" w:hAnsi="Times New Roman" w:cs="Times New Roman"/>
        </w:rPr>
        <w:t>notice</w:t>
      </w:r>
      <w:r w:rsidRPr="00BC2899">
        <w:rPr>
          <w:rFonts w:ascii="Times New Roman" w:hAnsi="Times New Roman" w:cs="Times New Roman"/>
          <w:spacing w:val="-5"/>
        </w:rPr>
        <w:t xml:space="preserve"> </w:t>
      </w:r>
      <w:r w:rsidRPr="00BC2899">
        <w:rPr>
          <w:rFonts w:ascii="Times New Roman" w:hAnsi="Times New Roman" w:cs="Times New Roman"/>
        </w:rPr>
        <w:t>of the transfer</w:t>
      </w:r>
      <w:r w:rsidRPr="00BC2899">
        <w:rPr>
          <w:rFonts w:ascii="Times New Roman" w:hAnsi="Times New Roman" w:cs="Times New Roman"/>
          <w:spacing w:val="-6"/>
        </w:rPr>
        <w:t xml:space="preserve"> </w:t>
      </w:r>
      <w:r w:rsidRPr="00BC2899">
        <w:rPr>
          <w:rFonts w:ascii="Times New Roman" w:hAnsi="Times New Roman" w:cs="Times New Roman"/>
        </w:rPr>
        <w:t>that</w:t>
      </w:r>
      <w:r w:rsidRPr="00BC2899">
        <w:rPr>
          <w:rFonts w:ascii="Times New Roman" w:hAnsi="Times New Roman" w:cs="Times New Roman"/>
          <w:spacing w:val="-2"/>
        </w:rPr>
        <w:t xml:space="preserve"> </w:t>
      </w:r>
      <w:r w:rsidRPr="00BC2899">
        <w:rPr>
          <w:rFonts w:ascii="Times New Roman" w:hAnsi="Times New Roman" w:cs="Times New Roman"/>
        </w:rPr>
        <w:t>co</w:t>
      </w:r>
      <w:r w:rsidRPr="00BC2899">
        <w:rPr>
          <w:rFonts w:ascii="Times New Roman" w:hAnsi="Times New Roman" w:cs="Times New Roman"/>
          <w:spacing w:val="-1"/>
        </w:rPr>
        <w:t>m</w:t>
      </w:r>
      <w:r w:rsidRPr="00BC2899">
        <w:rPr>
          <w:rFonts w:ascii="Times New Roman" w:hAnsi="Times New Roman" w:cs="Times New Roman"/>
          <w:spacing w:val="1"/>
        </w:rPr>
        <w:t>p</w:t>
      </w:r>
      <w:r w:rsidRPr="00BC2899">
        <w:rPr>
          <w:rFonts w:ascii="Times New Roman" w:hAnsi="Times New Roman" w:cs="Times New Roman"/>
        </w:rPr>
        <w:t>lies</w:t>
      </w:r>
      <w:r w:rsidRPr="00BC2899">
        <w:rPr>
          <w:rFonts w:ascii="Times New Roman" w:hAnsi="Times New Roman" w:cs="Times New Roman"/>
          <w:spacing w:val="-2"/>
        </w:rPr>
        <w:t xml:space="preserve"> </w:t>
      </w:r>
      <w:r w:rsidRPr="00BC2899">
        <w:rPr>
          <w:rFonts w:ascii="Times New Roman" w:hAnsi="Times New Roman" w:cs="Times New Roman"/>
        </w:rPr>
        <w:t>with</w:t>
      </w:r>
      <w:r w:rsidRPr="00BC2899">
        <w:rPr>
          <w:rFonts w:ascii="Times New Roman" w:hAnsi="Times New Roman" w:cs="Times New Roman"/>
          <w:spacing w:val="-4"/>
        </w:rPr>
        <w:t xml:space="preserve"> </w:t>
      </w:r>
      <w:r w:rsidRPr="00BC2899">
        <w:rPr>
          <w:rFonts w:ascii="Times New Roman" w:hAnsi="Times New Roman" w:cs="Times New Roman"/>
        </w:rPr>
        <w:t>the</w:t>
      </w:r>
      <w:r w:rsidRPr="00BC2899">
        <w:rPr>
          <w:rFonts w:ascii="Times New Roman" w:hAnsi="Times New Roman" w:cs="Times New Roman"/>
          <w:spacing w:val="-2"/>
        </w:rPr>
        <w:t xml:space="preserve"> </w:t>
      </w:r>
      <w:r w:rsidRPr="00BC2899">
        <w:rPr>
          <w:rFonts w:ascii="Times New Roman" w:hAnsi="Times New Roman" w:cs="Times New Roman"/>
        </w:rPr>
        <w:t>require</w:t>
      </w:r>
      <w:r w:rsidRPr="00BC2899">
        <w:rPr>
          <w:rFonts w:ascii="Times New Roman" w:hAnsi="Times New Roman" w:cs="Times New Roman"/>
          <w:spacing w:val="-1"/>
        </w:rPr>
        <w:t>m</w:t>
      </w:r>
      <w:r w:rsidRPr="00BC2899">
        <w:rPr>
          <w:rFonts w:ascii="Times New Roman" w:hAnsi="Times New Roman" w:cs="Times New Roman"/>
        </w:rPr>
        <w:t>ents</w:t>
      </w:r>
      <w:r w:rsidRPr="00BC2899">
        <w:rPr>
          <w:rFonts w:ascii="Times New Roman" w:hAnsi="Times New Roman" w:cs="Times New Roman"/>
          <w:spacing w:val="-8"/>
        </w:rPr>
        <w:t xml:space="preserve"> </w:t>
      </w:r>
      <w:r w:rsidRPr="00BC2899">
        <w:rPr>
          <w:rFonts w:ascii="Times New Roman" w:hAnsi="Times New Roman" w:cs="Times New Roman"/>
        </w:rPr>
        <w:t>set forth</w:t>
      </w:r>
      <w:r w:rsidRPr="00BC2899">
        <w:rPr>
          <w:rFonts w:ascii="Times New Roman" w:hAnsi="Times New Roman" w:cs="Times New Roman"/>
          <w:spacing w:val="-4"/>
        </w:rPr>
        <w:t xml:space="preserve"> </w:t>
      </w:r>
      <w:r w:rsidRPr="00BC2899">
        <w:rPr>
          <w:rFonts w:ascii="Times New Roman" w:hAnsi="Times New Roman" w:cs="Times New Roman"/>
        </w:rPr>
        <w:t>in</w:t>
      </w:r>
      <w:r w:rsidRPr="00BC2899">
        <w:rPr>
          <w:rFonts w:ascii="Times New Roman" w:hAnsi="Times New Roman" w:cs="Times New Roman"/>
          <w:spacing w:val="-3"/>
        </w:rPr>
        <w:t xml:space="preserve"> </w:t>
      </w:r>
      <w:r w:rsidRPr="00BC2899">
        <w:rPr>
          <w:rFonts w:ascii="Times New Roman" w:hAnsi="Times New Roman" w:cs="Times New Roman"/>
        </w:rPr>
        <w:t>130</w:t>
      </w:r>
      <w:r w:rsidRPr="00BC2899">
        <w:rPr>
          <w:rFonts w:ascii="Times New Roman" w:hAnsi="Times New Roman" w:cs="Times New Roman"/>
          <w:spacing w:val="-5"/>
        </w:rPr>
        <w:t xml:space="preserve"> </w:t>
      </w:r>
      <w:r w:rsidRPr="00BC2899">
        <w:rPr>
          <w:rFonts w:ascii="Times New Roman" w:hAnsi="Times New Roman" w:cs="Times New Roman"/>
        </w:rPr>
        <w:t>CMR</w:t>
      </w:r>
      <w:r w:rsidRPr="00BC2899">
        <w:rPr>
          <w:rFonts w:ascii="Times New Roman" w:hAnsi="Times New Roman" w:cs="Times New Roman"/>
          <w:spacing w:val="-4"/>
        </w:rPr>
        <w:t xml:space="preserve"> </w:t>
      </w:r>
      <w:r w:rsidRPr="00BC2899">
        <w:rPr>
          <w:rFonts w:ascii="Times New Roman" w:hAnsi="Times New Roman" w:cs="Times New Roman"/>
        </w:rPr>
        <w:t>456.7</w:t>
      </w:r>
      <w:r w:rsidRPr="00BC2899">
        <w:rPr>
          <w:rFonts w:ascii="Times New Roman" w:hAnsi="Times New Roman" w:cs="Times New Roman"/>
          <w:spacing w:val="-1"/>
        </w:rPr>
        <w:t>0</w:t>
      </w:r>
      <w:r w:rsidRPr="00BC2899">
        <w:rPr>
          <w:rFonts w:ascii="Times New Roman" w:hAnsi="Times New Roman" w:cs="Times New Roman"/>
        </w:rPr>
        <w:t>1</w:t>
      </w:r>
      <w:r w:rsidRPr="00BC2899">
        <w:rPr>
          <w:rFonts w:ascii="Times New Roman" w:hAnsi="Times New Roman" w:cs="Times New Roman"/>
          <w:spacing w:val="-4"/>
        </w:rPr>
        <w:t xml:space="preserve"> </w:t>
      </w:r>
      <w:r w:rsidRPr="00BC2899">
        <w:rPr>
          <w:rFonts w:ascii="Times New Roman" w:hAnsi="Times New Roman" w:cs="Times New Roman"/>
        </w:rPr>
        <w:t>and</w:t>
      </w:r>
      <w:r w:rsidR="00242054" w:rsidRPr="00BC2899">
        <w:rPr>
          <w:rFonts w:ascii="Times New Roman" w:hAnsi="Times New Roman" w:cs="Times New Roman"/>
        </w:rPr>
        <w:t xml:space="preserve"> </w:t>
      </w:r>
      <w:r w:rsidRPr="00BC2899">
        <w:rPr>
          <w:rFonts w:ascii="Times New Roman" w:hAnsi="Times New Roman" w:cs="Times New Roman"/>
        </w:rPr>
        <w:t>456</w:t>
      </w:r>
      <w:r w:rsidRPr="00BC2899">
        <w:rPr>
          <w:rFonts w:ascii="Times New Roman" w:hAnsi="Times New Roman" w:cs="Times New Roman"/>
          <w:spacing w:val="-1"/>
        </w:rPr>
        <w:t>.</w:t>
      </w:r>
      <w:r w:rsidRPr="00BC2899">
        <w:rPr>
          <w:rFonts w:ascii="Times New Roman" w:hAnsi="Times New Roman" w:cs="Times New Roman"/>
        </w:rPr>
        <w:t>702;</w:t>
      </w:r>
    </w:p>
    <w:p w14:paraId="509EDE5F" w14:textId="77777777" w:rsidR="0088304D" w:rsidRPr="00BC2899" w:rsidRDefault="0088304D" w:rsidP="008B6E78">
      <w:pPr>
        <w:widowControl w:val="0"/>
        <w:autoSpaceDE w:val="0"/>
        <w:autoSpaceDN w:val="0"/>
        <w:adjustRightInd w:val="0"/>
        <w:spacing w:after="0" w:line="240" w:lineRule="auto"/>
        <w:ind w:left="1080"/>
        <w:rPr>
          <w:rFonts w:ascii="Times New Roman" w:hAnsi="Times New Roman" w:cs="Times New Roman"/>
        </w:rPr>
      </w:pPr>
      <w:r w:rsidRPr="00BC2899">
        <w:rPr>
          <w:rFonts w:ascii="Times New Roman" w:hAnsi="Times New Roman" w:cs="Times New Roman"/>
        </w:rPr>
        <w:t xml:space="preserve">(3) </w:t>
      </w:r>
      <w:r w:rsidR="00BC1AB8" w:rsidRPr="00BC2899">
        <w:rPr>
          <w:rFonts w:ascii="Times New Roman" w:hAnsi="Times New Roman" w:cs="Times New Roman"/>
        </w:rPr>
        <w:t xml:space="preserve"> </w:t>
      </w:r>
      <w:r w:rsidRPr="00BC2899">
        <w:rPr>
          <w:rFonts w:ascii="Times New Roman" w:hAnsi="Times New Roman" w:cs="Times New Roman"/>
        </w:rPr>
        <w:t>docu</w:t>
      </w:r>
      <w:r w:rsidRPr="00BC2899">
        <w:rPr>
          <w:rFonts w:ascii="Times New Roman" w:hAnsi="Times New Roman" w:cs="Times New Roman"/>
          <w:spacing w:val="-2"/>
        </w:rPr>
        <w:t>m</w:t>
      </w:r>
      <w:r w:rsidRPr="00BC2899">
        <w:rPr>
          <w:rFonts w:ascii="Times New Roman" w:hAnsi="Times New Roman" w:cs="Times New Roman"/>
        </w:rPr>
        <w:t>ent</w:t>
      </w:r>
      <w:r w:rsidRPr="00BC2899">
        <w:rPr>
          <w:rFonts w:ascii="Times New Roman" w:hAnsi="Times New Roman" w:cs="Times New Roman"/>
          <w:spacing w:val="-4"/>
        </w:rPr>
        <w:t xml:space="preserve"> </w:t>
      </w:r>
      <w:r w:rsidRPr="00BC2899">
        <w:rPr>
          <w:rFonts w:ascii="Times New Roman" w:hAnsi="Times New Roman" w:cs="Times New Roman"/>
        </w:rPr>
        <w:t>the</w:t>
      </w:r>
      <w:r w:rsidRPr="00BC2899">
        <w:rPr>
          <w:rFonts w:ascii="Times New Roman" w:hAnsi="Times New Roman" w:cs="Times New Roman"/>
          <w:spacing w:val="-2"/>
        </w:rPr>
        <w:t xml:space="preserve"> </w:t>
      </w:r>
      <w:r w:rsidRPr="00BC2899">
        <w:rPr>
          <w:rFonts w:ascii="Times New Roman" w:hAnsi="Times New Roman" w:cs="Times New Roman"/>
        </w:rPr>
        <w:t>date</w:t>
      </w:r>
      <w:r w:rsidRPr="00BC2899">
        <w:rPr>
          <w:rFonts w:ascii="Times New Roman" w:hAnsi="Times New Roman" w:cs="Times New Roman"/>
          <w:spacing w:val="-3"/>
        </w:rPr>
        <w:t xml:space="preserve"> </w:t>
      </w:r>
      <w:r w:rsidRPr="00BC2899">
        <w:rPr>
          <w:rFonts w:ascii="Times New Roman" w:hAnsi="Times New Roman" w:cs="Times New Roman"/>
        </w:rPr>
        <w:t>and</w:t>
      </w:r>
      <w:r w:rsidRPr="00BC2899">
        <w:rPr>
          <w:rFonts w:ascii="Times New Roman" w:hAnsi="Times New Roman" w:cs="Times New Roman"/>
          <w:spacing w:val="-3"/>
        </w:rPr>
        <w:t xml:space="preserve"> </w:t>
      </w:r>
      <w:r w:rsidRPr="00BC2899">
        <w:rPr>
          <w:rFonts w:ascii="Times New Roman" w:hAnsi="Times New Roman" w:cs="Times New Roman"/>
        </w:rPr>
        <w:t>time of</w:t>
      </w:r>
      <w:r w:rsidRPr="00BC2899">
        <w:rPr>
          <w:rFonts w:ascii="Times New Roman" w:hAnsi="Times New Roman" w:cs="Times New Roman"/>
          <w:spacing w:val="-2"/>
        </w:rPr>
        <w:t xml:space="preserve"> </w:t>
      </w:r>
      <w:r w:rsidRPr="00BC2899">
        <w:rPr>
          <w:rFonts w:ascii="Times New Roman" w:hAnsi="Times New Roman" w:cs="Times New Roman"/>
        </w:rPr>
        <w:t>the</w:t>
      </w:r>
      <w:r w:rsidRPr="00BC2899">
        <w:rPr>
          <w:rFonts w:ascii="Times New Roman" w:hAnsi="Times New Roman" w:cs="Times New Roman"/>
          <w:spacing w:val="-2"/>
        </w:rPr>
        <w:t xml:space="preserve"> </w:t>
      </w:r>
      <w:r w:rsidRPr="00BC2899">
        <w:rPr>
          <w:rFonts w:ascii="Times New Roman" w:hAnsi="Times New Roman" w:cs="Times New Roman"/>
        </w:rPr>
        <w:t>transfer</w:t>
      </w:r>
      <w:r w:rsidRPr="00BC2899">
        <w:rPr>
          <w:rFonts w:ascii="Times New Roman" w:hAnsi="Times New Roman" w:cs="Times New Roman"/>
          <w:spacing w:val="-6"/>
        </w:rPr>
        <w:t xml:space="preserve"> </w:t>
      </w:r>
      <w:r w:rsidRPr="00BC2899">
        <w:rPr>
          <w:rFonts w:ascii="Times New Roman" w:hAnsi="Times New Roman" w:cs="Times New Roman"/>
        </w:rPr>
        <w:t>in</w:t>
      </w:r>
      <w:r w:rsidRPr="00BC2899">
        <w:rPr>
          <w:rFonts w:ascii="Times New Roman" w:hAnsi="Times New Roman" w:cs="Times New Roman"/>
          <w:spacing w:val="-2"/>
        </w:rPr>
        <w:t xml:space="preserve"> </w:t>
      </w:r>
      <w:r w:rsidRPr="00BC2899">
        <w:rPr>
          <w:rFonts w:ascii="Times New Roman" w:hAnsi="Times New Roman" w:cs="Times New Roman"/>
        </w:rPr>
        <w:t>the</w:t>
      </w:r>
      <w:r w:rsidRPr="00BC2899">
        <w:rPr>
          <w:rFonts w:ascii="Times New Roman" w:hAnsi="Times New Roman" w:cs="Times New Roman"/>
          <w:spacing w:val="-2"/>
        </w:rPr>
        <w:t xml:space="preserve"> </w:t>
      </w:r>
      <w:r w:rsidRPr="00BC2899">
        <w:rPr>
          <w:rFonts w:ascii="Times New Roman" w:hAnsi="Times New Roman" w:cs="Times New Roman"/>
        </w:rPr>
        <w:t>m</w:t>
      </w:r>
      <w:r w:rsidRPr="00BC2899">
        <w:rPr>
          <w:rFonts w:ascii="Times New Roman" w:hAnsi="Times New Roman" w:cs="Times New Roman"/>
          <w:spacing w:val="1"/>
        </w:rPr>
        <w:t>e</w:t>
      </w:r>
      <w:r w:rsidRPr="00BC2899">
        <w:rPr>
          <w:rFonts w:ascii="Times New Roman" w:hAnsi="Times New Roman" w:cs="Times New Roman"/>
          <w:spacing w:val="-2"/>
        </w:rPr>
        <w:t>m</w:t>
      </w:r>
      <w:r w:rsidRPr="00BC2899">
        <w:rPr>
          <w:rFonts w:ascii="Times New Roman" w:hAnsi="Times New Roman" w:cs="Times New Roman"/>
          <w:spacing w:val="2"/>
        </w:rPr>
        <w:t>b</w:t>
      </w:r>
      <w:r w:rsidRPr="00BC2899">
        <w:rPr>
          <w:rFonts w:ascii="Times New Roman" w:hAnsi="Times New Roman" w:cs="Times New Roman"/>
        </w:rPr>
        <w:t>er</w:t>
      </w:r>
      <w:r w:rsidRPr="00BC2899">
        <w:rPr>
          <w:rFonts w:ascii="Times New Roman" w:hAnsi="Times New Roman" w:cs="Times New Roman"/>
          <w:spacing w:val="1"/>
        </w:rPr>
        <w:t>’</w:t>
      </w:r>
      <w:r w:rsidRPr="00BC2899">
        <w:rPr>
          <w:rFonts w:ascii="Times New Roman" w:hAnsi="Times New Roman" w:cs="Times New Roman"/>
        </w:rPr>
        <w:t>s</w:t>
      </w:r>
      <w:r w:rsidRPr="00BC2899">
        <w:rPr>
          <w:rFonts w:ascii="Times New Roman" w:hAnsi="Times New Roman" w:cs="Times New Roman"/>
          <w:spacing w:val="-2"/>
        </w:rPr>
        <w:t xml:space="preserve"> </w:t>
      </w:r>
      <w:r w:rsidRPr="00BC2899">
        <w:rPr>
          <w:rFonts w:ascii="Times New Roman" w:hAnsi="Times New Roman" w:cs="Times New Roman"/>
        </w:rPr>
        <w:t>re</w:t>
      </w:r>
      <w:r w:rsidRPr="00BC2899">
        <w:rPr>
          <w:rFonts w:ascii="Times New Roman" w:hAnsi="Times New Roman" w:cs="Times New Roman"/>
          <w:spacing w:val="1"/>
        </w:rPr>
        <w:t>co</w:t>
      </w:r>
      <w:r w:rsidRPr="00BC2899">
        <w:rPr>
          <w:rFonts w:ascii="Times New Roman" w:hAnsi="Times New Roman" w:cs="Times New Roman"/>
        </w:rPr>
        <w:t>rd;</w:t>
      </w:r>
    </w:p>
    <w:p w14:paraId="79C5B874" w14:textId="77777777" w:rsidR="0088304D" w:rsidRPr="00BC2899" w:rsidRDefault="0088304D" w:rsidP="008B6E78">
      <w:pPr>
        <w:widowControl w:val="0"/>
        <w:autoSpaceDE w:val="0"/>
        <w:autoSpaceDN w:val="0"/>
        <w:adjustRightInd w:val="0"/>
        <w:spacing w:after="0" w:line="240" w:lineRule="auto"/>
        <w:ind w:left="1109" w:hanging="29"/>
        <w:rPr>
          <w:rFonts w:ascii="Times New Roman" w:hAnsi="Times New Roman" w:cs="Times New Roman"/>
        </w:rPr>
      </w:pPr>
      <w:r w:rsidRPr="00BC2899">
        <w:rPr>
          <w:rFonts w:ascii="Times New Roman" w:hAnsi="Times New Roman" w:cs="Times New Roman"/>
        </w:rPr>
        <w:t>(4</w:t>
      </w:r>
      <w:proofErr w:type="gramStart"/>
      <w:r w:rsidRPr="00BC2899">
        <w:rPr>
          <w:rFonts w:ascii="Times New Roman" w:hAnsi="Times New Roman" w:cs="Times New Roman"/>
        </w:rPr>
        <w:t xml:space="preserve">) </w:t>
      </w:r>
      <w:r w:rsidR="00BC1AB8" w:rsidRPr="00BC2899">
        <w:rPr>
          <w:rFonts w:ascii="Times New Roman" w:hAnsi="Times New Roman" w:cs="Times New Roman"/>
        </w:rPr>
        <w:t xml:space="preserve"> </w:t>
      </w:r>
      <w:r w:rsidRPr="00BC2899">
        <w:rPr>
          <w:rFonts w:ascii="Times New Roman" w:hAnsi="Times New Roman" w:cs="Times New Roman"/>
        </w:rPr>
        <w:t>auto</w:t>
      </w:r>
      <w:r w:rsidRPr="00BC2899">
        <w:rPr>
          <w:rFonts w:ascii="Times New Roman" w:hAnsi="Times New Roman" w:cs="Times New Roman"/>
          <w:spacing w:val="-2"/>
        </w:rPr>
        <w:t>m</w:t>
      </w:r>
      <w:r w:rsidRPr="00BC2899">
        <w:rPr>
          <w:rFonts w:ascii="Times New Roman" w:hAnsi="Times New Roman" w:cs="Times New Roman"/>
        </w:rPr>
        <w:t>at</w:t>
      </w:r>
      <w:r w:rsidRPr="00BC2899">
        <w:rPr>
          <w:rFonts w:ascii="Times New Roman" w:hAnsi="Times New Roman" w:cs="Times New Roman"/>
          <w:spacing w:val="2"/>
        </w:rPr>
        <w:t>i</w:t>
      </w:r>
      <w:r w:rsidRPr="00BC2899">
        <w:rPr>
          <w:rFonts w:ascii="Times New Roman" w:hAnsi="Times New Roman" w:cs="Times New Roman"/>
        </w:rPr>
        <w:t>cally</w:t>
      </w:r>
      <w:proofErr w:type="gramEnd"/>
      <w:r w:rsidRPr="00BC2899">
        <w:rPr>
          <w:rFonts w:ascii="Times New Roman" w:hAnsi="Times New Roman" w:cs="Times New Roman"/>
          <w:spacing w:val="-5"/>
        </w:rPr>
        <w:t xml:space="preserve"> </w:t>
      </w:r>
      <w:r w:rsidRPr="00BC2899">
        <w:rPr>
          <w:rFonts w:ascii="Times New Roman" w:hAnsi="Times New Roman" w:cs="Times New Roman"/>
        </w:rPr>
        <w:t>reserve</w:t>
      </w:r>
      <w:r w:rsidRPr="00BC2899">
        <w:rPr>
          <w:rFonts w:ascii="Times New Roman" w:hAnsi="Times New Roman" w:cs="Times New Roman"/>
          <w:spacing w:val="-6"/>
        </w:rPr>
        <w:t xml:space="preserve"> </w:t>
      </w:r>
      <w:r w:rsidR="001D026F" w:rsidRPr="00BC2899">
        <w:rPr>
          <w:rFonts w:ascii="Times New Roman" w:hAnsi="Times New Roman" w:cs="Times New Roman"/>
        </w:rPr>
        <w:t xml:space="preserve">the same </w:t>
      </w:r>
      <w:r w:rsidRPr="00BC2899">
        <w:rPr>
          <w:rFonts w:ascii="Times New Roman" w:hAnsi="Times New Roman" w:cs="Times New Roman"/>
        </w:rPr>
        <w:t>bed</w:t>
      </w:r>
      <w:r w:rsidRPr="00BC2899">
        <w:rPr>
          <w:rFonts w:ascii="Times New Roman" w:hAnsi="Times New Roman" w:cs="Times New Roman"/>
          <w:spacing w:val="-3"/>
        </w:rPr>
        <w:t xml:space="preserve"> </w:t>
      </w:r>
      <w:r w:rsidR="00C87872" w:rsidRPr="00BC2899">
        <w:rPr>
          <w:rFonts w:ascii="Times New Roman" w:hAnsi="Times New Roman" w:cs="Times New Roman"/>
          <w:spacing w:val="-3"/>
        </w:rPr>
        <w:t xml:space="preserve">and room occupied by the member at the time the absence began </w:t>
      </w:r>
      <w:r w:rsidRPr="00BC2899">
        <w:rPr>
          <w:rFonts w:ascii="Times New Roman" w:hAnsi="Times New Roman" w:cs="Times New Roman"/>
        </w:rPr>
        <w:t>for</w:t>
      </w:r>
      <w:r w:rsidRPr="00BC2899">
        <w:rPr>
          <w:rFonts w:ascii="Times New Roman" w:hAnsi="Times New Roman" w:cs="Times New Roman"/>
          <w:spacing w:val="-2"/>
        </w:rPr>
        <w:t xml:space="preserve"> </w:t>
      </w:r>
      <w:r w:rsidRPr="00BC2899">
        <w:rPr>
          <w:rFonts w:ascii="Times New Roman" w:hAnsi="Times New Roman" w:cs="Times New Roman"/>
        </w:rPr>
        <w:t>the</w:t>
      </w:r>
      <w:r w:rsidRPr="00BC2899">
        <w:rPr>
          <w:rFonts w:ascii="Times New Roman" w:hAnsi="Times New Roman" w:cs="Times New Roman"/>
          <w:spacing w:val="-4"/>
        </w:rPr>
        <w:t xml:space="preserve"> </w:t>
      </w:r>
      <w:r w:rsidRPr="00BC2899">
        <w:rPr>
          <w:rFonts w:ascii="Times New Roman" w:hAnsi="Times New Roman" w:cs="Times New Roman"/>
        </w:rPr>
        <w:t>me</w:t>
      </w:r>
      <w:r w:rsidRPr="00BC2899">
        <w:rPr>
          <w:rFonts w:ascii="Times New Roman" w:hAnsi="Times New Roman" w:cs="Times New Roman"/>
          <w:spacing w:val="-2"/>
        </w:rPr>
        <w:t>m</w:t>
      </w:r>
      <w:r w:rsidRPr="00BC2899">
        <w:rPr>
          <w:rFonts w:ascii="Times New Roman" w:hAnsi="Times New Roman" w:cs="Times New Roman"/>
          <w:spacing w:val="2"/>
        </w:rPr>
        <w:t>b</w:t>
      </w:r>
      <w:r w:rsidRPr="00BC2899">
        <w:rPr>
          <w:rFonts w:ascii="Times New Roman" w:hAnsi="Times New Roman" w:cs="Times New Roman"/>
        </w:rPr>
        <w:t>er</w:t>
      </w:r>
      <w:r w:rsidRPr="00BC2899">
        <w:rPr>
          <w:rFonts w:ascii="Times New Roman" w:hAnsi="Times New Roman" w:cs="Times New Roman"/>
          <w:spacing w:val="-2"/>
        </w:rPr>
        <w:t xml:space="preserve"> </w:t>
      </w:r>
      <w:r w:rsidRPr="00BC2899">
        <w:rPr>
          <w:rFonts w:ascii="Times New Roman" w:hAnsi="Times New Roman" w:cs="Times New Roman"/>
        </w:rPr>
        <w:t>until</w:t>
      </w:r>
      <w:r w:rsidRPr="00BC2899">
        <w:rPr>
          <w:rFonts w:ascii="Times New Roman" w:hAnsi="Times New Roman" w:cs="Times New Roman"/>
          <w:spacing w:val="-4"/>
        </w:rPr>
        <w:t xml:space="preserve"> </w:t>
      </w:r>
      <w:r w:rsidRPr="00BC2899">
        <w:rPr>
          <w:rFonts w:ascii="Times New Roman" w:hAnsi="Times New Roman" w:cs="Times New Roman"/>
        </w:rPr>
        <w:t>the</w:t>
      </w:r>
      <w:r w:rsidRPr="00BC2899">
        <w:rPr>
          <w:rFonts w:ascii="Times New Roman" w:hAnsi="Times New Roman" w:cs="Times New Roman"/>
          <w:spacing w:val="-2"/>
        </w:rPr>
        <w:t xml:space="preserve"> </w:t>
      </w:r>
      <w:proofErr w:type="gramStart"/>
      <w:r w:rsidRPr="00BC2899">
        <w:rPr>
          <w:rFonts w:ascii="Times New Roman" w:hAnsi="Times New Roman" w:cs="Times New Roman"/>
        </w:rPr>
        <w:t>close</w:t>
      </w:r>
      <w:proofErr w:type="gramEnd"/>
      <w:r w:rsidRPr="00BC2899">
        <w:rPr>
          <w:rFonts w:ascii="Times New Roman" w:hAnsi="Times New Roman" w:cs="Times New Roman"/>
          <w:spacing w:val="-4"/>
        </w:rPr>
        <w:t xml:space="preserve"> </w:t>
      </w:r>
      <w:r w:rsidRPr="00BC2899">
        <w:rPr>
          <w:rFonts w:ascii="Times New Roman" w:hAnsi="Times New Roman" w:cs="Times New Roman"/>
        </w:rPr>
        <w:t>of</w:t>
      </w:r>
      <w:r w:rsidRPr="00BC2899">
        <w:rPr>
          <w:rFonts w:ascii="Times New Roman" w:hAnsi="Times New Roman" w:cs="Times New Roman"/>
          <w:spacing w:val="-2"/>
        </w:rPr>
        <w:t xml:space="preserve"> </w:t>
      </w:r>
      <w:r w:rsidRPr="00BC2899">
        <w:rPr>
          <w:rFonts w:ascii="Times New Roman" w:hAnsi="Times New Roman" w:cs="Times New Roman"/>
        </w:rPr>
        <w:t>business</w:t>
      </w:r>
      <w:r w:rsidRPr="00BC2899">
        <w:rPr>
          <w:rFonts w:ascii="Times New Roman" w:hAnsi="Times New Roman" w:cs="Times New Roman"/>
          <w:spacing w:val="-7"/>
        </w:rPr>
        <w:t xml:space="preserve"> </w:t>
      </w:r>
      <w:r w:rsidRPr="00BC2899">
        <w:rPr>
          <w:rFonts w:ascii="Times New Roman" w:hAnsi="Times New Roman" w:cs="Times New Roman"/>
        </w:rPr>
        <w:t>on</w:t>
      </w:r>
      <w:r w:rsidRPr="00BC2899">
        <w:rPr>
          <w:rFonts w:ascii="Times New Roman" w:hAnsi="Times New Roman" w:cs="Times New Roman"/>
          <w:spacing w:val="-2"/>
        </w:rPr>
        <w:t xml:space="preserve"> </w:t>
      </w:r>
      <w:r w:rsidRPr="00BC2899">
        <w:rPr>
          <w:rFonts w:ascii="Times New Roman" w:hAnsi="Times New Roman" w:cs="Times New Roman"/>
          <w:spacing w:val="-1"/>
        </w:rPr>
        <w:t>t</w:t>
      </w:r>
      <w:r w:rsidRPr="00BC2899">
        <w:rPr>
          <w:rFonts w:ascii="Times New Roman" w:hAnsi="Times New Roman" w:cs="Times New Roman"/>
          <w:spacing w:val="1"/>
        </w:rPr>
        <w:t>h</w:t>
      </w:r>
      <w:r w:rsidRPr="00BC2899">
        <w:rPr>
          <w:rFonts w:ascii="Times New Roman" w:hAnsi="Times New Roman" w:cs="Times New Roman"/>
        </w:rPr>
        <w:t>e</w:t>
      </w:r>
      <w:r w:rsidRPr="00BC2899">
        <w:rPr>
          <w:rFonts w:ascii="Times New Roman" w:hAnsi="Times New Roman" w:cs="Times New Roman"/>
          <w:spacing w:val="-1"/>
        </w:rPr>
        <w:t xml:space="preserve"> </w:t>
      </w:r>
      <w:r w:rsidRPr="00BC2899">
        <w:rPr>
          <w:rFonts w:ascii="Times New Roman" w:hAnsi="Times New Roman" w:cs="Times New Roman"/>
        </w:rPr>
        <w:t>second</w:t>
      </w:r>
      <w:r w:rsidRPr="00BC2899">
        <w:rPr>
          <w:rFonts w:ascii="Times New Roman" w:hAnsi="Times New Roman" w:cs="Times New Roman"/>
          <w:spacing w:val="-6"/>
        </w:rPr>
        <w:t xml:space="preserve"> </w:t>
      </w:r>
      <w:r w:rsidRPr="00BC2899">
        <w:rPr>
          <w:rFonts w:ascii="Times New Roman" w:hAnsi="Times New Roman" w:cs="Times New Roman"/>
        </w:rPr>
        <w:t>working d</w:t>
      </w:r>
      <w:r w:rsidRPr="00BC2899">
        <w:rPr>
          <w:rFonts w:ascii="Times New Roman" w:hAnsi="Times New Roman" w:cs="Times New Roman"/>
          <w:spacing w:val="-1"/>
        </w:rPr>
        <w:t>a</w:t>
      </w:r>
      <w:r w:rsidRPr="00BC2899">
        <w:rPr>
          <w:rFonts w:ascii="Times New Roman" w:hAnsi="Times New Roman" w:cs="Times New Roman"/>
        </w:rPr>
        <w:t>y</w:t>
      </w:r>
      <w:r w:rsidRPr="00BC2899">
        <w:rPr>
          <w:rFonts w:ascii="Times New Roman" w:hAnsi="Times New Roman" w:cs="Times New Roman"/>
          <w:spacing w:val="-2"/>
        </w:rPr>
        <w:t xml:space="preserve"> </w:t>
      </w:r>
      <w:r w:rsidRPr="00BC2899">
        <w:rPr>
          <w:rFonts w:ascii="Times New Roman" w:hAnsi="Times New Roman" w:cs="Times New Roman"/>
        </w:rPr>
        <w:t>of</w:t>
      </w:r>
      <w:r w:rsidRPr="00BC2899">
        <w:rPr>
          <w:rFonts w:ascii="Times New Roman" w:hAnsi="Times New Roman" w:cs="Times New Roman"/>
          <w:spacing w:val="-2"/>
        </w:rPr>
        <w:t xml:space="preserve"> </w:t>
      </w:r>
      <w:r w:rsidRPr="00BC2899">
        <w:rPr>
          <w:rFonts w:ascii="Times New Roman" w:hAnsi="Times New Roman" w:cs="Times New Roman"/>
        </w:rPr>
        <w:t>the</w:t>
      </w:r>
      <w:r w:rsidRPr="00BC2899">
        <w:rPr>
          <w:rFonts w:ascii="Times New Roman" w:hAnsi="Times New Roman" w:cs="Times New Roman"/>
          <w:spacing w:val="-1"/>
        </w:rPr>
        <w:t xml:space="preserve"> </w:t>
      </w:r>
      <w:r w:rsidRPr="00BC2899">
        <w:rPr>
          <w:rFonts w:ascii="Times New Roman" w:hAnsi="Times New Roman" w:cs="Times New Roman"/>
          <w:spacing w:val="-2"/>
        </w:rPr>
        <w:t>m</w:t>
      </w:r>
      <w:r w:rsidRPr="00BC2899">
        <w:rPr>
          <w:rFonts w:ascii="Times New Roman" w:hAnsi="Times New Roman" w:cs="Times New Roman"/>
          <w:spacing w:val="1"/>
        </w:rPr>
        <w:t>e</w:t>
      </w:r>
      <w:r w:rsidRPr="00BC2899">
        <w:rPr>
          <w:rFonts w:ascii="Times New Roman" w:hAnsi="Times New Roman" w:cs="Times New Roman"/>
        </w:rPr>
        <w:t>mber’s</w:t>
      </w:r>
      <w:r w:rsidRPr="00BC2899">
        <w:rPr>
          <w:rFonts w:ascii="Times New Roman" w:hAnsi="Times New Roman" w:cs="Times New Roman"/>
          <w:spacing w:val="-7"/>
        </w:rPr>
        <w:t xml:space="preserve"> </w:t>
      </w:r>
      <w:r w:rsidRPr="00BC2899">
        <w:rPr>
          <w:rFonts w:ascii="Times New Roman" w:hAnsi="Times New Roman" w:cs="Times New Roman"/>
        </w:rPr>
        <w:t>hosp</w:t>
      </w:r>
      <w:r w:rsidRPr="00BC2899">
        <w:rPr>
          <w:rFonts w:ascii="Times New Roman" w:hAnsi="Times New Roman" w:cs="Times New Roman"/>
          <w:spacing w:val="-1"/>
        </w:rPr>
        <w:t>i</w:t>
      </w:r>
      <w:r w:rsidRPr="00BC2899">
        <w:rPr>
          <w:rFonts w:ascii="Times New Roman" w:hAnsi="Times New Roman" w:cs="Times New Roman"/>
        </w:rPr>
        <w:t>tal</w:t>
      </w:r>
      <w:r w:rsidRPr="00BC2899">
        <w:rPr>
          <w:rFonts w:ascii="Times New Roman" w:hAnsi="Times New Roman" w:cs="Times New Roman"/>
          <w:spacing w:val="-3"/>
        </w:rPr>
        <w:t xml:space="preserve"> </w:t>
      </w:r>
      <w:proofErr w:type="gramStart"/>
      <w:r w:rsidRPr="00BC2899">
        <w:rPr>
          <w:rFonts w:ascii="Times New Roman" w:hAnsi="Times New Roman" w:cs="Times New Roman"/>
        </w:rPr>
        <w:t>sta</w:t>
      </w:r>
      <w:r w:rsidRPr="00BC2899">
        <w:rPr>
          <w:rFonts w:ascii="Times New Roman" w:hAnsi="Times New Roman" w:cs="Times New Roman"/>
          <w:spacing w:val="2"/>
        </w:rPr>
        <w:t>y</w:t>
      </w:r>
      <w:r w:rsidRPr="00BC2899">
        <w:rPr>
          <w:rFonts w:ascii="Times New Roman" w:hAnsi="Times New Roman" w:cs="Times New Roman"/>
        </w:rPr>
        <w:t>;</w:t>
      </w:r>
      <w:proofErr w:type="gramEnd"/>
    </w:p>
    <w:p w14:paraId="31422118" w14:textId="77777777" w:rsidR="0088304D" w:rsidRPr="00BC2899" w:rsidRDefault="0088304D" w:rsidP="008B6E78">
      <w:pPr>
        <w:widowControl w:val="0"/>
        <w:autoSpaceDE w:val="0"/>
        <w:autoSpaceDN w:val="0"/>
        <w:adjustRightInd w:val="0"/>
        <w:spacing w:after="0" w:line="240" w:lineRule="auto"/>
        <w:ind w:left="1109" w:hanging="29"/>
        <w:rPr>
          <w:rFonts w:ascii="Times New Roman" w:hAnsi="Times New Roman" w:cs="Times New Roman"/>
        </w:rPr>
      </w:pPr>
      <w:r w:rsidRPr="00BC2899">
        <w:rPr>
          <w:rFonts w:ascii="Times New Roman" w:hAnsi="Times New Roman" w:cs="Times New Roman"/>
        </w:rPr>
        <w:t xml:space="preserve">(5) </w:t>
      </w:r>
      <w:r w:rsidR="00BC1AB8" w:rsidRPr="00BC2899">
        <w:rPr>
          <w:rFonts w:ascii="Times New Roman" w:hAnsi="Times New Roman" w:cs="Times New Roman"/>
        </w:rPr>
        <w:t xml:space="preserve"> </w:t>
      </w:r>
      <w:r w:rsidRPr="00BC2899">
        <w:rPr>
          <w:rFonts w:ascii="Times New Roman" w:hAnsi="Times New Roman" w:cs="Times New Roman"/>
        </w:rPr>
        <w:t>contact</w:t>
      </w:r>
      <w:r w:rsidRPr="008B6E78">
        <w:rPr>
          <w:rFonts w:ascii="Times New Roman" w:hAnsi="Times New Roman" w:cs="Times New Roman"/>
        </w:rPr>
        <w:t xml:space="preserve"> th</w:t>
      </w:r>
      <w:r w:rsidRPr="00BC2899">
        <w:rPr>
          <w:rFonts w:ascii="Times New Roman" w:hAnsi="Times New Roman" w:cs="Times New Roman"/>
        </w:rPr>
        <w:t>e</w:t>
      </w:r>
      <w:r w:rsidRPr="008B6E78">
        <w:rPr>
          <w:rFonts w:ascii="Times New Roman" w:hAnsi="Times New Roman" w:cs="Times New Roman"/>
        </w:rPr>
        <w:t xml:space="preserve"> </w:t>
      </w:r>
      <w:r w:rsidRPr="00BC2899">
        <w:rPr>
          <w:rFonts w:ascii="Times New Roman" w:hAnsi="Times New Roman" w:cs="Times New Roman"/>
        </w:rPr>
        <w:t>ad</w:t>
      </w:r>
      <w:r w:rsidRPr="008B6E78">
        <w:rPr>
          <w:rFonts w:ascii="Times New Roman" w:hAnsi="Times New Roman" w:cs="Times New Roman"/>
        </w:rPr>
        <w:t>m</w:t>
      </w:r>
      <w:r w:rsidRPr="00BC2899">
        <w:rPr>
          <w:rFonts w:ascii="Times New Roman" w:hAnsi="Times New Roman" w:cs="Times New Roman"/>
        </w:rPr>
        <w:t>itting</w:t>
      </w:r>
      <w:r w:rsidRPr="008B6E78">
        <w:rPr>
          <w:rFonts w:ascii="Times New Roman" w:hAnsi="Times New Roman" w:cs="Times New Roman"/>
        </w:rPr>
        <w:t xml:space="preserve"> </w:t>
      </w:r>
      <w:r w:rsidRPr="00BC2899">
        <w:rPr>
          <w:rFonts w:ascii="Times New Roman" w:hAnsi="Times New Roman" w:cs="Times New Roman"/>
        </w:rPr>
        <w:t>hospital</w:t>
      </w:r>
      <w:r w:rsidRPr="008B6E78">
        <w:rPr>
          <w:rFonts w:ascii="Times New Roman" w:hAnsi="Times New Roman" w:cs="Times New Roman"/>
        </w:rPr>
        <w:t xml:space="preserve"> </w:t>
      </w:r>
      <w:r w:rsidRPr="00BC2899">
        <w:rPr>
          <w:rFonts w:ascii="Times New Roman" w:hAnsi="Times New Roman" w:cs="Times New Roman"/>
        </w:rPr>
        <w:t>and</w:t>
      </w:r>
      <w:r w:rsidRPr="008B6E78">
        <w:rPr>
          <w:rFonts w:ascii="Times New Roman" w:hAnsi="Times New Roman" w:cs="Times New Roman"/>
        </w:rPr>
        <w:t xml:space="preserve"> </w:t>
      </w:r>
      <w:r w:rsidRPr="00BC2899">
        <w:rPr>
          <w:rFonts w:ascii="Times New Roman" w:hAnsi="Times New Roman" w:cs="Times New Roman"/>
        </w:rPr>
        <w:t>obtain</w:t>
      </w:r>
      <w:r w:rsidRPr="008B6E78">
        <w:rPr>
          <w:rFonts w:ascii="Times New Roman" w:hAnsi="Times New Roman" w:cs="Times New Roman"/>
        </w:rPr>
        <w:t xml:space="preserve"> </w:t>
      </w:r>
      <w:r w:rsidRPr="00BC2899">
        <w:rPr>
          <w:rFonts w:ascii="Times New Roman" w:hAnsi="Times New Roman" w:cs="Times New Roman"/>
        </w:rPr>
        <w:t>the</w:t>
      </w:r>
      <w:r w:rsidRPr="008B6E78">
        <w:rPr>
          <w:rFonts w:ascii="Times New Roman" w:hAnsi="Times New Roman" w:cs="Times New Roman"/>
        </w:rPr>
        <w:t xml:space="preserve"> </w:t>
      </w:r>
      <w:r w:rsidRPr="00BC2899">
        <w:rPr>
          <w:rFonts w:ascii="Times New Roman" w:hAnsi="Times New Roman" w:cs="Times New Roman"/>
        </w:rPr>
        <w:t>est</w:t>
      </w:r>
      <w:r w:rsidRPr="008B6E78">
        <w:rPr>
          <w:rFonts w:ascii="Times New Roman" w:hAnsi="Times New Roman" w:cs="Times New Roman"/>
        </w:rPr>
        <w:t>im</w:t>
      </w:r>
      <w:r w:rsidRPr="00BC2899">
        <w:rPr>
          <w:rFonts w:ascii="Times New Roman" w:hAnsi="Times New Roman" w:cs="Times New Roman"/>
        </w:rPr>
        <w:t>ated</w:t>
      </w:r>
      <w:r w:rsidRPr="008B6E78">
        <w:rPr>
          <w:rFonts w:ascii="Times New Roman" w:hAnsi="Times New Roman" w:cs="Times New Roman"/>
        </w:rPr>
        <w:t xml:space="preserve"> </w:t>
      </w:r>
      <w:r w:rsidRPr="00BC2899">
        <w:rPr>
          <w:rFonts w:ascii="Times New Roman" w:hAnsi="Times New Roman" w:cs="Times New Roman"/>
        </w:rPr>
        <w:t>length</w:t>
      </w:r>
      <w:r w:rsidRPr="008B6E78">
        <w:rPr>
          <w:rFonts w:ascii="Times New Roman" w:hAnsi="Times New Roman" w:cs="Times New Roman"/>
        </w:rPr>
        <w:t xml:space="preserve"> </w:t>
      </w:r>
      <w:r w:rsidRPr="00BC2899">
        <w:rPr>
          <w:rFonts w:ascii="Times New Roman" w:hAnsi="Times New Roman" w:cs="Times New Roman"/>
        </w:rPr>
        <w:t>of</w:t>
      </w:r>
      <w:r w:rsidRPr="008B6E78">
        <w:rPr>
          <w:rFonts w:ascii="Times New Roman" w:hAnsi="Times New Roman" w:cs="Times New Roman"/>
        </w:rPr>
        <w:t xml:space="preserve"> </w:t>
      </w:r>
      <w:r w:rsidRPr="00BC2899">
        <w:rPr>
          <w:rFonts w:ascii="Times New Roman" w:hAnsi="Times New Roman" w:cs="Times New Roman"/>
        </w:rPr>
        <w:t>stay</w:t>
      </w:r>
      <w:r w:rsidRPr="008B6E78">
        <w:rPr>
          <w:rFonts w:ascii="Times New Roman" w:hAnsi="Times New Roman" w:cs="Times New Roman"/>
        </w:rPr>
        <w:t xml:space="preserve"> </w:t>
      </w:r>
      <w:r w:rsidRPr="00BC2899">
        <w:rPr>
          <w:rFonts w:ascii="Times New Roman" w:hAnsi="Times New Roman" w:cs="Times New Roman"/>
        </w:rPr>
        <w:t xml:space="preserve">by </w:t>
      </w:r>
      <w:r w:rsidRPr="008B6E78">
        <w:rPr>
          <w:rFonts w:ascii="Times New Roman" w:hAnsi="Times New Roman" w:cs="Times New Roman"/>
        </w:rPr>
        <w:t>th</w:t>
      </w:r>
      <w:r w:rsidRPr="00BC2899">
        <w:rPr>
          <w:rFonts w:ascii="Times New Roman" w:hAnsi="Times New Roman" w:cs="Times New Roman"/>
        </w:rPr>
        <w:t>e</w:t>
      </w:r>
      <w:r w:rsidRPr="008B6E78">
        <w:rPr>
          <w:rFonts w:ascii="Times New Roman" w:hAnsi="Times New Roman" w:cs="Times New Roman"/>
        </w:rPr>
        <w:t xml:space="preserve"> </w:t>
      </w:r>
      <w:r w:rsidRPr="00BC2899">
        <w:rPr>
          <w:rFonts w:ascii="Times New Roman" w:hAnsi="Times New Roman" w:cs="Times New Roman"/>
        </w:rPr>
        <w:t>close</w:t>
      </w:r>
      <w:r w:rsidRPr="008B6E78">
        <w:rPr>
          <w:rFonts w:ascii="Times New Roman" w:hAnsi="Times New Roman" w:cs="Times New Roman"/>
        </w:rPr>
        <w:t xml:space="preserve"> </w:t>
      </w:r>
      <w:r w:rsidRPr="00BC2899">
        <w:rPr>
          <w:rFonts w:ascii="Times New Roman" w:hAnsi="Times New Roman" w:cs="Times New Roman"/>
        </w:rPr>
        <w:t>of</w:t>
      </w:r>
      <w:r w:rsidRPr="008B6E78">
        <w:rPr>
          <w:rFonts w:ascii="Times New Roman" w:hAnsi="Times New Roman" w:cs="Times New Roman"/>
        </w:rPr>
        <w:t xml:space="preserve"> </w:t>
      </w:r>
      <w:r w:rsidRPr="00BC2899">
        <w:rPr>
          <w:rFonts w:ascii="Times New Roman" w:hAnsi="Times New Roman" w:cs="Times New Roman"/>
        </w:rPr>
        <w:t>business on</w:t>
      </w:r>
      <w:r w:rsidRPr="008B6E78">
        <w:rPr>
          <w:rFonts w:ascii="Times New Roman" w:hAnsi="Times New Roman" w:cs="Times New Roman"/>
        </w:rPr>
        <w:t xml:space="preserve"> th</w:t>
      </w:r>
      <w:r w:rsidRPr="00BC2899">
        <w:rPr>
          <w:rFonts w:ascii="Times New Roman" w:hAnsi="Times New Roman" w:cs="Times New Roman"/>
        </w:rPr>
        <w:t>e</w:t>
      </w:r>
      <w:r w:rsidRPr="008B6E78">
        <w:rPr>
          <w:rFonts w:ascii="Times New Roman" w:hAnsi="Times New Roman" w:cs="Times New Roman"/>
        </w:rPr>
        <w:t xml:space="preserve"> </w:t>
      </w:r>
      <w:r w:rsidRPr="00BC2899">
        <w:rPr>
          <w:rFonts w:ascii="Times New Roman" w:hAnsi="Times New Roman" w:cs="Times New Roman"/>
        </w:rPr>
        <w:t>second</w:t>
      </w:r>
      <w:r w:rsidRPr="008B6E78">
        <w:rPr>
          <w:rFonts w:ascii="Times New Roman" w:hAnsi="Times New Roman" w:cs="Times New Roman"/>
        </w:rPr>
        <w:t xml:space="preserve"> </w:t>
      </w:r>
      <w:r w:rsidRPr="00BC2899">
        <w:rPr>
          <w:rFonts w:ascii="Times New Roman" w:hAnsi="Times New Roman" w:cs="Times New Roman"/>
        </w:rPr>
        <w:t>working</w:t>
      </w:r>
      <w:r w:rsidRPr="008B6E78">
        <w:rPr>
          <w:rFonts w:ascii="Times New Roman" w:hAnsi="Times New Roman" w:cs="Times New Roman"/>
        </w:rPr>
        <w:t xml:space="preserve"> </w:t>
      </w:r>
      <w:r w:rsidRPr="00BC2899">
        <w:rPr>
          <w:rFonts w:ascii="Times New Roman" w:hAnsi="Times New Roman" w:cs="Times New Roman"/>
        </w:rPr>
        <w:t>d</w:t>
      </w:r>
      <w:r w:rsidRPr="008B6E78">
        <w:rPr>
          <w:rFonts w:ascii="Times New Roman" w:hAnsi="Times New Roman" w:cs="Times New Roman"/>
        </w:rPr>
        <w:t>a</w:t>
      </w:r>
      <w:r w:rsidRPr="00BC2899">
        <w:rPr>
          <w:rFonts w:ascii="Times New Roman" w:hAnsi="Times New Roman" w:cs="Times New Roman"/>
        </w:rPr>
        <w:t>y</w:t>
      </w:r>
      <w:r w:rsidRPr="008B6E78">
        <w:rPr>
          <w:rFonts w:ascii="Times New Roman" w:hAnsi="Times New Roman" w:cs="Times New Roman"/>
        </w:rPr>
        <w:t xml:space="preserve"> </w:t>
      </w:r>
      <w:r w:rsidRPr="00BC2899">
        <w:rPr>
          <w:rFonts w:ascii="Times New Roman" w:hAnsi="Times New Roman" w:cs="Times New Roman"/>
        </w:rPr>
        <w:t>of</w:t>
      </w:r>
      <w:r w:rsidRPr="008B6E78">
        <w:rPr>
          <w:rFonts w:ascii="Times New Roman" w:hAnsi="Times New Roman" w:cs="Times New Roman"/>
        </w:rPr>
        <w:t xml:space="preserve"> th</w:t>
      </w:r>
      <w:r w:rsidRPr="00BC2899">
        <w:rPr>
          <w:rFonts w:ascii="Times New Roman" w:hAnsi="Times New Roman" w:cs="Times New Roman"/>
        </w:rPr>
        <w:t>e</w:t>
      </w:r>
      <w:r w:rsidRPr="008B6E78">
        <w:rPr>
          <w:rFonts w:ascii="Times New Roman" w:hAnsi="Times New Roman" w:cs="Times New Roman"/>
        </w:rPr>
        <w:t xml:space="preserve"> </w:t>
      </w:r>
      <w:r w:rsidRPr="00BC2899">
        <w:rPr>
          <w:rFonts w:ascii="Times New Roman" w:hAnsi="Times New Roman" w:cs="Times New Roman"/>
        </w:rPr>
        <w:t>me</w:t>
      </w:r>
      <w:r w:rsidRPr="008B6E78">
        <w:rPr>
          <w:rFonts w:ascii="Times New Roman" w:hAnsi="Times New Roman" w:cs="Times New Roman"/>
        </w:rPr>
        <w:t>mb</w:t>
      </w:r>
      <w:r w:rsidRPr="00BC2899">
        <w:rPr>
          <w:rFonts w:ascii="Times New Roman" w:hAnsi="Times New Roman" w:cs="Times New Roman"/>
        </w:rPr>
        <w:t>er</w:t>
      </w:r>
      <w:r w:rsidRPr="008B6E78">
        <w:rPr>
          <w:rFonts w:ascii="Times New Roman" w:hAnsi="Times New Roman" w:cs="Times New Roman"/>
        </w:rPr>
        <w:t>’</w:t>
      </w:r>
      <w:r w:rsidRPr="00BC2899">
        <w:rPr>
          <w:rFonts w:ascii="Times New Roman" w:hAnsi="Times New Roman" w:cs="Times New Roman"/>
        </w:rPr>
        <w:t>s</w:t>
      </w:r>
      <w:r w:rsidRPr="008B6E78">
        <w:rPr>
          <w:rFonts w:ascii="Times New Roman" w:hAnsi="Times New Roman" w:cs="Times New Roman"/>
        </w:rPr>
        <w:t xml:space="preserve"> </w:t>
      </w:r>
      <w:r w:rsidRPr="00BC2899">
        <w:rPr>
          <w:rFonts w:ascii="Times New Roman" w:hAnsi="Times New Roman" w:cs="Times New Roman"/>
        </w:rPr>
        <w:t>hospital</w:t>
      </w:r>
      <w:r w:rsidRPr="008B6E78">
        <w:rPr>
          <w:rFonts w:ascii="Times New Roman" w:hAnsi="Times New Roman" w:cs="Times New Roman"/>
        </w:rPr>
        <w:t xml:space="preserve"> </w:t>
      </w:r>
      <w:r w:rsidRPr="00BC2899">
        <w:rPr>
          <w:rFonts w:ascii="Times New Roman" w:hAnsi="Times New Roman" w:cs="Times New Roman"/>
        </w:rPr>
        <w:t>stay</w:t>
      </w:r>
      <w:r w:rsidRPr="008B6E78">
        <w:rPr>
          <w:rFonts w:ascii="Times New Roman" w:hAnsi="Times New Roman" w:cs="Times New Roman"/>
        </w:rPr>
        <w:t xml:space="preserve"> </w:t>
      </w:r>
      <w:r w:rsidRPr="00BC2899">
        <w:rPr>
          <w:rFonts w:ascii="Times New Roman" w:hAnsi="Times New Roman" w:cs="Times New Roman"/>
        </w:rPr>
        <w:t>and</w:t>
      </w:r>
      <w:r w:rsidRPr="008B6E78">
        <w:rPr>
          <w:rFonts w:ascii="Times New Roman" w:hAnsi="Times New Roman" w:cs="Times New Roman"/>
        </w:rPr>
        <w:t xml:space="preserve"> </w:t>
      </w:r>
      <w:r w:rsidRPr="00BC2899">
        <w:rPr>
          <w:rFonts w:ascii="Times New Roman" w:hAnsi="Times New Roman" w:cs="Times New Roman"/>
        </w:rPr>
        <w:t>docu</w:t>
      </w:r>
      <w:r w:rsidRPr="008B6E78">
        <w:rPr>
          <w:rFonts w:ascii="Times New Roman" w:hAnsi="Times New Roman" w:cs="Times New Roman"/>
        </w:rPr>
        <w:t>m</w:t>
      </w:r>
      <w:r w:rsidRPr="00BC2899">
        <w:rPr>
          <w:rFonts w:ascii="Times New Roman" w:hAnsi="Times New Roman" w:cs="Times New Roman"/>
        </w:rPr>
        <w:t>e</w:t>
      </w:r>
      <w:r w:rsidRPr="008B6E78">
        <w:rPr>
          <w:rFonts w:ascii="Times New Roman" w:hAnsi="Times New Roman" w:cs="Times New Roman"/>
        </w:rPr>
        <w:t>n</w:t>
      </w:r>
      <w:r w:rsidRPr="00BC2899">
        <w:rPr>
          <w:rFonts w:ascii="Times New Roman" w:hAnsi="Times New Roman" w:cs="Times New Roman"/>
        </w:rPr>
        <w:t>t</w:t>
      </w:r>
      <w:r w:rsidRPr="008B6E78">
        <w:rPr>
          <w:rFonts w:ascii="Times New Roman" w:hAnsi="Times New Roman" w:cs="Times New Roman"/>
        </w:rPr>
        <w:t xml:space="preserve"> </w:t>
      </w:r>
      <w:r w:rsidRPr="00BC2899">
        <w:rPr>
          <w:rFonts w:ascii="Times New Roman" w:hAnsi="Times New Roman" w:cs="Times New Roman"/>
        </w:rPr>
        <w:t>the</w:t>
      </w:r>
      <w:r w:rsidRPr="008B6E78">
        <w:rPr>
          <w:rFonts w:ascii="Times New Roman" w:hAnsi="Times New Roman" w:cs="Times New Roman"/>
        </w:rPr>
        <w:t xml:space="preserve"> </w:t>
      </w:r>
      <w:r w:rsidRPr="00BC2899">
        <w:rPr>
          <w:rFonts w:ascii="Times New Roman" w:hAnsi="Times New Roman" w:cs="Times New Roman"/>
        </w:rPr>
        <w:t>est</w:t>
      </w:r>
      <w:r w:rsidRPr="008B6E78">
        <w:rPr>
          <w:rFonts w:ascii="Times New Roman" w:hAnsi="Times New Roman" w:cs="Times New Roman"/>
        </w:rPr>
        <w:t>i</w:t>
      </w:r>
      <w:r w:rsidRPr="00BC2899">
        <w:rPr>
          <w:rFonts w:ascii="Times New Roman" w:hAnsi="Times New Roman" w:cs="Times New Roman"/>
        </w:rPr>
        <w:t>mated</w:t>
      </w:r>
      <w:r w:rsidRPr="008B6E78">
        <w:rPr>
          <w:rFonts w:ascii="Times New Roman" w:hAnsi="Times New Roman" w:cs="Times New Roman"/>
        </w:rPr>
        <w:t xml:space="preserve"> </w:t>
      </w:r>
      <w:r w:rsidRPr="00BC2899">
        <w:rPr>
          <w:rFonts w:ascii="Times New Roman" w:hAnsi="Times New Roman" w:cs="Times New Roman"/>
        </w:rPr>
        <w:t>length</w:t>
      </w:r>
      <w:r w:rsidRPr="008B6E78">
        <w:rPr>
          <w:rFonts w:ascii="Times New Roman" w:hAnsi="Times New Roman" w:cs="Times New Roman"/>
        </w:rPr>
        <w:t xml:space="preserve"> </w:t>
      </w:r>
      <w:r w:rsidRPr="00BC2899">
        <w:rPr>
          <w:rFonts w:ascii="Times New Roman" w:hAnsi="Times New Roman" w:cs="Times New Roman"/>
        </w:rPr>
        <w:t>of st</w:t>
      </w:r>
      <w:r w:rsidRPr="008B6E78">
        <w:rPr>
          <w:rFonts w:ascii="Times New Roman" w:hAnsi="Times New Roman" w:cs="Times New Roman"/>
        </w:rPr>
        <w:t>a</w:t>
      </w:r>
      <w:r w:rsidRPr="00BC2899">
        <w:rPr>
          <w:rFonts w:ascii="Times New Roman" w:hAnsi="Times New Roman" w:cs="Times New Roman"/>
        </w:rPr>
        <w:t>y</w:t>
      </w:r>
      <w:r w:rsidRPr="008B6E78">
        <w:rPr>
          <w:rFonts w:ascii="Times New Roman" w:hAnsi="Times New Roman" w:cs="Times New Roman"/>
        </w:rPr>
        <w:t xml:space="preserve"> </w:t>
      </w:r>
      <w:r w:rsidRPr="00BC2899">
        <w:rPr>
          <w:rFonts w:ascii="Times New Roman" w:hAnsi="Times New Roman" w:cs="Times New Roman"/>
        </w:rPr>
        <w:t>in</w:t>
      </w:r>
      <w:r w:rsidRPr="008B6E78">
        <w:rPr>
          <w:rFonts w:ascii="Times New Roman" w:hAnsi="Times New Roman" w:cs="Times New Roman"/>
        </w:rPr>
        <w:t xml:space="preserve"> </w:t>
      </w:r>
      <w:r w:rsidRPr="00BC2899">
        <w:rPr>
          <w:rFonts w:ascii="Times New Roman" w:hAnsi="Times New Roman" w:cs="Times New Roman"/>
        </w:rPr>
        <w:t>the</w:t>
      </w:r>
      <w:r w:rsidRPr="008B6E78">
        <w:rPr>
          <w:rFonts w:ascii="Times New Roman" w:hAnsi="Times New Roman" w:cs="Times New Roman"/>
        </w:rPr>
        <w:t xml:space="preserve"> </w:t>
      </w:r>
      <w:r w:rsidRPr="00BC2899">
        <w:rPr>
          <w:rFonts w:ascii="Times New Roman" w:hAnsi="Times New Roman" w:cs="Times New Roman"/>
        </w:rPr>
        <w:t>m</w:t>
      </w:r>
      <w:r w:rsidRPr="008B6E78">
        <w:rPr>
          <w:rFonts w:ascii="Times New Roman" w:hAnsi="Times New Roman" w:cs="Times New Roman"/>
        </w:rPr>
        <w:t>emb</w:t>
      </w:r>
      <w:r w:rsidRPr="00BC2899">
        <w:rPr>
          <w:rFonts w:ascii="Times New Roman" w:hAnsi="Times New Roman" w:cs="Times New Roman"/>
        </w:rPr>
        <w:t>er</w:t>
      </w:r>
      <w:r w:rsidRPr="008B6E78">
        <w:rPr>
          <w:rFonts w:ascii="Times New Roman" w:hAnsi="Times New Roman" w:cs="Times New Roman"/>
        </w:rPr>
        <w:t>’</w:t>
      </w:r>
      <w:r w:rsidRPr="00BC2899">
        <w:rPr>
          <w:rFonts w:ascii="Times New Roman" w:hAnsi="Times New Roman" w:cs="Times New Roman"/>
        </w:rPr>
        <w:t>s</w:t>
      </w:r>
      <w:r w:rsidRPr="008B6E78">
        <w:rPr>
          <w:rFonts w:ascii="Times New Roman" w:hAnsi="Times New Roman" w:cs="Times New Roman"/>
        </w:rPr>
        <w:t xml:space="preserve"> </w:t>
      </w:r>
      <w:r w:rsidRPr="00BC2899">
        <w:rPr>
          <w:rFonts w:ascii="Times New Roman" w:hAnsi="Times New Roman" w:cs="Times New Roman"/>
        </w:rPr>
        <w:t>medical</w:t>
      </w:r>
      <w:r w:rsidRPr="008B6E78">
        <w:rPr>
          <w:rFonts w:ascii="Times New Roman" w:hAnsi="Times New Roman" w:cs="Times New Roman"/>
        </w:rPr>
        <w:t xml:space="preserve"> </w:t>
      </w:r>
      <w:r w:rsidRPr="00BC2899">
        <w:rPr>
          <w:rFonts w:ascii="Times New Roman" w:hAnsi="Times New Roman" w:cs="Times New Roman"/>
        </w:rPr>
        <w:t>r</w:t>
      </w:r>
      <w:r w:rsidRPr="008B6E78">
        <w:rPr>
          <w:rFonts w:ascii="Times New Roman" w:hAnsi="Times New Roman" w:cs="Times New Roman"/>
        </w:rPr>
        <w:t>e</w:t>
      </w:r>
      <w:r w:rsidRPr="00BC2899">
        <w:rPr>
          <w:rFonts w:ascii="Times New Roman" w:hAnsi="Times New Roman" w:cs="Times New Roman"/>
        </w:rPr>
        <w:t>cord;</w:t>
      </w:r>
    </w:p>
    <w:p w14:paraId="50FC5F5F" w14:textId="77777777" w:rsidR="0088304D" w:rsidRPr="00BC2899" w:rsidRDefault="0088304D" w:rsidP="008B6E78">
      <w:pPr>
        <w:widowControl w:val="0"/>
        <w:autoSpaceDE w:val="0"/>
        <w:autoSpaceDN w:val="0"/>
        <w:adjustRightInd w:val="0"/>
        <w:spacing w:after="0" w:line="240" w:lineRule="auto"/>
        <w:ind w:left="1109" w:hanging="29"/>
        <w:rPr>
          <w:rFonts w:ascii="Times New Roman" w:hAnsi="Times New Roman" w:cs="Times New Roman"/>
        </w:rPr>
      </w:pPr>
      <w:r w:rsidRPr="00BC2899">
        <w:rPr>
          <w:rFonts w:ascii="Times New Roman" w:hAnsi="Times New Roman" w:cs="Times New Roman"/>
        </w:rPr>
        <w:t xml:space="preserve">(6) </w:t>
      </w:r>
      <w:r w:rsidR="00BC1AB8" w:rsidRPr="00BC2899">
        <w:rPr>
          <w:rFonts w:ascii="Times New Roman" w:hAnsi="Times New Roman" w:cs="Times New Roman"/>
        </w:rPr>
        <w:t xml:space="preserve"> </w:t>
      </w:r>
      <w:r w:rsidRPr="00BC2899">
        <w:rPr>
          <w:rFonts w:ascii="Times New Roman" w:hAnsi="Times New Roman" w:cs="Times New Roman"/>
        </w:rPr>
        <w:t xml:space="preserve">if the estimated length of stay is </w:t>
      </w:r>
      <w:r w:rsidR="00C87872" w:rsidRPr="00BC2899">
        <w:rPr>
          <w:rFonts w:ascii="Times New Roman" w:hAnsi="Times New Roman" w:cs="Times New Roman"/>
        </w:rPr>
        <w:t xml:space="preserve">20 </w:t>
      </w:r>
      <w:r w:rsidRPr="00BC2899">
        <w:rPr>
          <w:rFonts w:ascii="Times New Roman" w:hAnsi="Times New Roman" w:cs="Times New Roman"/>
        </w:rPr>
        <w:t xml:space="preserve">consecutive days or fewer, reserve </w:t>
      </w:r>
      <w:r w:rsidR="00C87872" w:rsidRPr="00BC2899">
        <w:rPr>
          <w:rFonts w:ascii="Times New Roman" w:hAnsi="Times New Roman" w:cs="Times New Roman"/>
        </w:rPr>
        <w:t xml:space="preserve">the same </w:t>
      </w:r>
      <w:r w:rsidRPr="00BC2899">
        <w:rPr>
          <w:rFonts w:ascii="Times New Roman" w:hAnsi="Times New Roman" w:cs="Times New Roman"/>
        </w:rPr>
        <w:t xml:space="preserve">bed </w:t>
      </w:r>
      <w:r w:rsidR="00C87872" w:rsidRPr="00BC2899">
        <w:rPr>
          <w:rFonts w:ascii="Times New Roman" w:hAnsi="Times New Roman" w:cs="Times New Roman"/>
        </w:rPr>
        <w:t xml:space="preserve">and room occupied by the member at the time the absence began </w:t>
      </w:r>
      <w:r w:rsidRPr="00BC2899">
        <w:rPr>
          <w:rFonts w:ascii="Times New Roman" w:hAnsi="Times New Roman" w:cs="Times New Roman"/>
        </w:rPr>
        <w:t xml:space="preserve">for the balance of the actual length of stay not to exceed </w:t>
      </w:r>
      <w:r w:rsidR="00C87872" w:rsidRPr="00BC2899">
        <w:rPr>
          <w:rFonts w:ascii="Times New Roman" w:hAnsi="Times New Roman" w:cs="Times New Roman"/>
        </w:rPr>
        <w:t xml:space="preserve">20 </w:t>
      </w:r>
      <w:r w:rsidRPr="00BC2899">
        <w:rPr>
          <w:rFonts w:ascii="Times New Roman" w:hAnsi="Times New Roman" w:cs="Times New Roman"/>
        </w:rPr>
        <w:t>consecutive days from the date of admission to the hospital;</w:t>
      </w:r>
    </w:p>
    <w:p w14:paraId="7CE3AE8D" w14:textId="77777777" w:rsidR="00C87872" w:rsidRPr="008B6E78" w:rsidRDefault="0088304D" w:rsidP="008B6E78">
      <w:pPr>
        <w:widowControl w:val="0"/>
        <w:autoSpaceDE w:val="0"/>
        <w:autoSpaceDN w:val="0"/>
        <w:adjustRightInd w:val="0"/>
        <w:spacing w:after="0" w:line="240" w:lineRule="auto"/>
        <w:ind w:left="1109" w:hanging="29"/>
        <w:rPr>
          <w:rFonts w:ascii="Times New Roman" w:hAnsi="Times New Roman" w:cs="Times New Roman"/>
        </w:rPr>
      </w:pPr>
      <w:r w:rsidRPr="00BC2899">
        <w:rPr>
          <w:rFonts w:ascii="Times New Roman" w:hAnsi="Times New Roman" w:cs="Times New Roman"/>
        </w:rPr>
        <w:t xml:space="preserve">(7) </w:t>
      </w:r>
      <w:r w:rsidR="00BC1AB8" w:rsidRPr="00BC2899">
        <w:rPr>
          <w:rFonts w:ascii="Times New Roman" w:hAnsi="Times New Roman" w:cs="Times New Roman"/>
        </w:rPr>
        <w:t xml:space="preserve"> </w:t>
      </w:r>
      <w:r w:rsidR="00C87872" w:rsidRPr="00BC2899">
        <w:rPr>
          <w:rFonts w:ascii="Times New Roman" w:hAnsi="Times New Roman" w:cs="Times New Roman"/>
        </w:rPr>
        <w:t>ensure that for each day that a bed is reserved the bed is not occupied</w:t>
      </w:r>
      <w:r w:rsidR="00FA7E9E" w:rsidRPr="00BC2899">
        <w:rPr>
          <w:rFonts w:ascii="Times New Roman" w:hAnsi="Times New Roman" w:cs="Times New Roman"/>
        </w:rPr>
        <w:t>;</w:t>
      </w:r>
      <w:r w:rsidR="00C87872" w:rsidRPr="00BC2899">
        <w:rPr>
          <w:rFonts w:ascii="Times New Roman" w:hAnsi="Times New Roman" w:cs="Times New Roman"/>
        </w:rPr>
        <w:t xml:space="preserve"> and</w:t>
      </w:r>
    </w:p>
    <w:p w14:paraId="626EA4BB" w14:textId="528D92E2" w:rsidR="00A07BCB" w:rsidRDefault="00C87872" w:rsidP="008B6E78">
      <w:pPr>
        <w:widowControl w:val="0"/>
        <w:autoSpaceDE w:val="0"/>
        <w:autoSpaceDN w:val="0"/>
        <w:adjustRightInd w:val="0"/>
        <w:spacing w:after="0" w:line="240" w:lineRule="auto"/>
        <w:ind w:left="1109" w:hanging="29"/>
        <w:rPr>
          <w:rFonts w:ascii="Times New Roman" w:hAnsi="Times New Roman" w:cs="Times New Roman"/>
        </w:rPr>
      </w:pPr>
      <w:r w:rsidRPr="00BC2899">
        <w:rPr>
          <w:rFonts w:ascii="Times New Roman" w:hAnsi="Times New Roman" w:cs="Times New Roman"/>
        </w:rPr>
        <w:t xml:space="preserve">(8)  </w:t>
      </w:r>
      <w:r w:rsidR="0088304D" w:rsidRPr="00BC2899">
        <w:rPr>
          <w:rFonts w:ascii="Times New Roman" w:hAnsi="Times New Roman" w:cs="Times New Roman"/>
        </w:rPr>
        <w:t>if</w:t>
      </w:r>
      <w:r w:rsidR="0088304D" w:rsidRPr="008B6E78">
        <w:rPr>
          <w:rFonts w:ascii="Times New Roman" w:hAnsi="Times New Roman" w:cs="Times New Roman"/>
        </w:rPr>
        <w:t xml:space="preserve"> </w:t>
      </w:r>
      <w:r w:rsidR="0088304D" w:rsidRPr="00BC2899">
        <w:rPr>
          <w:rFonts w:ascii="Times New Roman" w:hAnsi="Times New Roman" w:cs="Times New Roman"/>
        </w:rPr>
        <w:t>the</w:t>
      </w:r>
      <w:r w:rsidR="0088304D" w:rsidRPr="008B6E78">
        <w:rPr>
          <w:rFonts w:ascii="Times New Roman" w:hAnsi="Times New Roman" w:cs="Times New Roman"/>
        </w:rPr>
        <w:t xml:space="preserve"> </w:t>
      </w:r>
      <w:r w:rsidR="0088304D" w:rsidRPr="00BC2899">
        <w:rPr>
          <w:rFonts w:ascii="Times New Roman" w:hAnsi="Times New Roman" w:cs="Times New Roman"/>
        </w:rPr>
        <w:t>hospital</w:t>
      </w:r>
      <w:r w:rsidR="0088304D" w:rsidRPr="008B6E78">
        <w:rPr>
          <w:rFonts w:ascii="Times New Roman" w:hAnsi="Times New Roman" w:cs="Times New Roman"/>
        </w:rPr>
        <w:t xml:space="preserve"> </w:t>
      </w:r>
      <w:r w:rsidR="0088304D" w:rsidRPr="00BC2899">
        <w:rPr>
          <w:rFonts w:ascii="Times New Roman" w:hAnsi="Times New Roman" w:cs="Times New Roman"/>
        </w:rPr>
        <w:t>advises</w:t>
      </w:r>
      <w:r w:rsidR="0088304D" w:rsidRPr="008B6E78">
        <w:rPr>
          <w:rFonts w:ascii="Times New Roman" w:hAnsi="Times New Roman" w:cs="Times New Roman"/>
        </w:rPr>
        <w:t xml:space="preserve"> </w:t>
      </w:r>
      <w:r w:rsidR="0088304D" w:rsidRPr="00BC2899">
        <w:rPr>
          <w:rFonts w:ascii="Times New Roman" w:hAnsi="Times New Roman" w:cs="Times New Roman"/>
        </w:rPr>
        <w:t>the</w:t>
      </w:r>
      <w:r w:rsidR="0088304D" w:rsidRPr="008B6E78">
        <w:rPr>
          <w:rFonts w:ascii="Times New Roman" w:hAnsi="Times New Roman" w:cs="Times New Roman"/>
        </w:rPr>
        <w:t xml:space="preserve"> </w:t>
      </w:r>
      <w:r w:rsidR="0088304D" w:rsidRPr="00BC2899">
        <w:rPr>
          <w:rFonts w:ascii="Times New Roman" w:hAnsi="Times New Roman" w:cs="Times New Roman"/>
        </w:rPr>
        <w:t>nursing</w:t>
      </w:r>
      <w:r w:rsidR="0088304D" w:rsidRPr="008B6E78">
        <w:rPr>
          <w:rFonts w:ascii="Times New Roman" w:hAnsi="Times New Roman" w:cs="Times New Roman"/>
        </w:rPr>
        <w:t xml:space="preserve"> </w:t>
      </w:r>
      <w:r w:rsidR="0088304D" w:rsidRPr="00BC2899">
        <w:rPr>
          <w:rFonts w:ascii="Times New Roman" w:hAnsi="Times New Roman" w:cs="Times New Roman"/>
        </w:rPr>
        <w:t>fa</w:t>
      </w:r>
      <w:r w:rsidR="0088304D" w:rsidRPr="008B6E78">
        <w:rPr>
          <w:rFonts w:ascii="Times New Roman" w:hAnsi="Times New Roman" w:cs="Times New Roman"/>
        </w:rPr>
        <w:t>c</w:t>
      </w:r>
      <w:r w:rsidR="0088304D" w:rsidRPr="00BC2899">
        <w:rPr>
          <w:rFonts w:ascii="Times New Roman" w:hAnsi="Times New Roman" w:cs="Times New Roman"/>
        </w:rPr>
        <w:t>ility that</w:t>
      </w:r>
      <w:r w:rsidR="0088304D" w:rsidRPr="008B6E78">
        <w:rPr>
          <w:rFonts w:ascii="Times New Roman" w:hAnsi="Times New Roman" w:cs="Times New Roman"/>
        </w:rPr>
        <w:t xml:space="preserve"> </w:t>
      </w:r>
      <w:r w:rsidR="0088304D" w:rsidRPr="00BC2899">
        <w:rPr>
          <w:rFonts w:ascii="Times New Roman" w:hAnsi="Times New Roman" w:cs="Times New Roman"/>
        </w:rPr>
        <w:t>the</w:t>
      </w:r>
      <w:r w:rsidR="0088304D" w:rsidRPr="008B6E78">
        <w:rPr>
          <w:rFonts w:ascii="Times New Roman" w:hAnsi="Times New Roman" w:cs="Times New Roman"/>
        </w:rPr>
        <w:t xml:space="preserve"> </w:t>
      </w:r>
      <w:r w:rsidR="0088304D" w:rsidRPr="00BC2899">
        <w:rPr>
          <w:rFonts w:ascii="Times New Roman" w:hAnsi="Times New Roman" w:cs="Times New Roman"/>
        </w:rPr>
        <w:t>est</w:t>
      </w:r>
      <w:r w:rsidR="0088304D" w:rsidRPr="008B6E78">
        <w:rPr>
          <w:rFonts w:ascii="Times New Roman" w:hAnsi="Times New Roman" w:cs="Times New Roman"/>
        </w:rPr>
        <w:t>i</w:t>
      </w:r>
      <w:r w:rsidR="0088304D" w:rsidRPr="00BC2899">
        <w:rPr>
          <w:rFonts w:ascii="Times New Roman" w:hAnsi="Times New Roman" w:cs="Times New Roman"/>
        </w:rPr>
        <w:t>mated</w:t>
      </w:r>
      <w:r w:rsidR="0088304D" w:rsidRPr="008B6E78">
        <w:rPr>
          <w:rFonts w:ascii="Times New Roman" w:hAnsi="Times New Roman" w:cs="Times New Roman"/>
        </w:rPr>
        <w:t xml:space="preserve"> </w:t>
      </w:r>
      <w:r w:rsidR="0088304D" w:rsidRPr="00BC2899">
        <w:rPr>
          <w:rFonts w:ascii="Times New Roman" w:hAnsi="Times New Roman" w:cs="Times New Roman"/>
        </w:rPr>
        <w:t>length</w:t>
      </w:r>
      <w:r w:rsidR="0088304D" w:rsidRPr="008B6E78">
        <w:rPr>
          <w:rFonts w:ascii="Times New Roman" w:hAnsi="Times New Roman" w:cs="Times New Roman"/>
        </w:rPr>
        <w:t xml:space="preserve"> </w:t>
      </w:r>
      <w:r w:rsidR="0088304D" w:rsidRPr="00BC2899">
        <w:rPr>
          <w:rFonts w:ascii="Times New Roman" w:hAnsi="Times New Roman" w:cs="Times New Roman"/>
        </w:rPr>
        <w:t>of</w:t>
      </w:r>
      <w:r w:rsidR="0088304D" w:rsidRPr="008B6E78">
        <w:rPr>
          <w:rFonts w:ascii="Times New Roman" w:hAnsi="Times New Roman" w:cs="Times New Roman"/>
        </w:rPr>
        <w:t xml:space="preserve"> </w:t>
      </w:r>
      <w:r w:rsidR="0088304D" w:rsidRPr="00BC2899">
        <w:rPr>
          <w:rFonts w:ascii="Times New Roman" w:hAnsi="Times New Roman" w:cs="Times New Roman"/>
        </w:rPr>
        <w:t>stay</w:t>
      </w:r>
      <w:r w:rsidR="0088304D" w:rsidRPr="008B6E78">
        <w:rPr>
          <w:rFonts w:ascii="Times New Roman" w:hAnsi="Times New Roman" w:cs="Times New Roman"/>
        </w:rPr>
        <w:t xml:space="preserve"> </w:t>
      </w:r>
      <w:r w:rsidR="0088304D" w:rsidRPr="00BC2899">
        <w:rPr>
          <w:rFonts w:ascii="Times New Roman" w:hAnsi="Times New Roman" w:cs="Times New Roman"/>
        </w:rPr>
        <w:t>exceeds</w:t>
      </w:r>
      <w:r w:rsidR="0088304D" w:rsidRPr="008B6E78">
        <w:rPr>
          <w:rFonts w:ascii="Times New Roman" w:hAnsi="Times New Roman" w:cs="Times New Roman"/>
        </w:rPr>
        <w:t xml:space="preserve"> </w:t>
      </w:r>
      <w:r w:rsidRPr="00BC2899">
        <w:rPr>
          <w:rFonts w:ascii="Times New Roman" w:hAnsi="Times New Roman" w:cs="Times New Roman"/>
        </w:rPr>
        <w:t>20</w:t>
      </w:r>
      <w:r w:rsidR="00B311F4">
        <w:rPr>
          <w:rFonts w:ascii="Times New Roman" w:hAnsi="Times New Roman" w:cs="Times New Roman"/>
        </w:rPr>
        <w:t xml:space="preserve"> </w:t>
      </w:r>
      <w:r w:rsidR="0088304D" w:rsidRPr="00BC2899">
        <w:rPr>
          <w:rFonts w:ascii="Times New Roman" w:hAnsi="Times New Roman" w:cs="Times New Roman"/>
        </w:rPr>
        <w:t>consecutive</w:t>
      </w:r>
      <w:r w:rsidR="0088304D" w:rsidRPr="008B6E78">
        <w:rPr>
          <w:rFonts w:ascii="Times New Roman" w:hAnsi="Times New Roman" w:cs="Times New Roman"/>
        </w:rPr>
        <w:t xml:space="preserve"> </w:t>
      </w:r>
      <w:r w:rsidR="0088304D" w:rsidRPr="00BC2899">
        <w:rPr>
          <w:rFonts w:ascii="Times New Roman" w:hAnsi="Times New Roman" w:cs="Times New Roman"/>
        </w:rPr>
        <w:t>da</w:t>
      </w:r>
      <w:r w:rsidR="0088304D" w:rsidRPr="008B6E78">
        <w:rPr>
          <w:rFonts w:ascii="Times New Roman" w:hAnsi="Times New Roman" w:cs="Times New Roman"/>
        </w:rPr>
        <w:t>y</w:t>
      </w:r>
      <w:r w:rsidR="0088304D" w:rsidRPr="00BC2899">
        <w:rPr>
          <w:rFonts w:ascii="Times New Roman" w:hAnsi="Times New Roman" w:cs="Times New Roman"/>
        </w:rPr>
        <w:t>s,</w:t>
      </w:r>
      <w:r w:rsidR="0088304D" w:rsidRPr="008B6E78">
        <w:rPr>
          <w:rFonts w:ascii="Times New Roman" w:hAnsi="Times New Roman" w:cs="Times New Roman"/>
        </w:rPr>
        <w:t xml:space="preserve"> </w:t>
      </w:r>
      <w:r w:rsidRPr="008B6E78">
        <w:rPr>
          <w:rFonts w:ascii="Times New Roman" w:hAnsi="Times New Roman" w:cs="Times New Roman"/>
        </w:rPr>
        <w:t>the nursing facility can</w:t>
      </w:r>
      <w:r w:rsidR="0088304D" w:rsidRPr="00BC2899">
        <w:rPr>
          <w:rFonts w:ascii="Times New Roman" w:hAnsi="Times New Roman" w:cs="Times New Roman"/>
        </w:rPr>
        <w:t>not</w:t>
      </w:r>
      <w:r w:rsidR="0088304D" w:rsidRPr="008B6E78">
        <w:rPr>
          <w:rFonts w:ascii="Times New Roman" w:hAnsi="Times New Roman" w:cs="Times New Roman"/>
        </w:rPr>
        <w:t xml:space="preserve"> </w:t>
      </w:r>
      <w:r w:rsidR="0088304D" w:rsidRPr="00BC2899">
        <w:rPr>
          <w:rFonts w:ascii="Times New Roman" w:hAnsi="Times New Roman" w:cs="Times New Roman"/>
        </w:rPr>
        <w:t>bill</w:t>
      </w:r>
      <w:r w:rsidR="0088304D" w:rsidRPr="008B6E78">
        <w:rPr>
          <w:rFonts w:ascii="Times New Roman" w:hAnsi="Times New Roman" w:cs="Times New Roman"/>
        </w:rPr>
        <w:t xml:space="preserve"> </w:t>
      </w:r>
      <w:r w:rsidR="0088304D" w:rsidRPr="00BC2899">
        <w:rPr>
          <w:rFonts w:ascii="Times New Roman" w:hAnsi="Times New Roman" w:cs="Times New Roman"/>
        </w:rPr>
        <w:t>Mass</w:t>
      </w:r>
      <w:r w:rsidR="0088304D" w:rsidRPr="008B6E78">
        <w:rPr>
          <w:rFonts w:ascii="Times New Roman" w:hAnsi="Times New Roman" w:cs="Times New Roman"/>
        </w:rPr>
        <w:t>H</w:t>
      </w:r>
      <w:r w:rsidR="0088304D" w:rsidRPr="00BC2899">
        <w:rPr>
          <w:rFonts w:ascii="Times New Roman" w:hAnsi="Times New Roman" w:cs="Times New Roman"/>
        </w:rPr>
        <w:t>ealth</w:t>
      </w:r>
      <w:r w:rsidR="0088304D" w:rsidRPr="008B6E78">
        <w:rPr>
          <w:rFonts w:ascii="Times New Roman" w:hAnsi="Times New Roman" w:cs="Times New Roman"/>
        </w:rPr>
        <w:t xml:space="preserve"> f</w:t>
      </w:r>
      <w:r w:rsidR="0088304D" w:rsidRPr="00BC2899">
        <w:rPr>
          <w:rFonts w:ascii="Times New Roman" w:hAnsi="Times New Roman" w:cs="Times New Roman"/>
        </w:rPr>
        <w:t>or</w:t>
      </w:r>
      <w:r w:rsidR="0088304D" w:rsidRPr="008B6E78">
        <w:rPr>
          <w:rFonts w:ascii="Times New Roman" w:hAnsi="Times New Roman" w:cs="Times New Roman"/>
        </w:rPr>
        <w:t xml:space="preserve"> </w:t>
      </w:r>
      <w:r w:rsidR="0088304D" w:rsidRPr="00BC2899">
        <w:rPr>
          <w:rFonts w:ascii="Times New Roman" w:hAnsi="Times New Roman" w:cs="Times New Roman"/>
        </w:rPr>
        <w:t>a medical</w:t>
      </w:r>
      <w:r w:rsidR="0088304D" w:rsidRPr="008B6E78">
        <w:rPr>
          <w:rFonts w:ascii="Times New Roman" w:hAnsi="Times New Roman" w:cs="Times New Roman"/>
        </w:rPr>
        <w:t xml:space="preserve"> l</w:t>
      </w:r>
      <w:r w:rsidR="0088304D" w:rsidRPr="00BC2899">
        <w:rPr>
          <w:rFonts w:ascii="Times New Roman" w:hAnsi="Times New Roman" w:cs="Times New Roman"/>
        </w:rPr>
        <w:t>eave</w:t>
      </w:r>
      <w:r w:rsidR="0088304D" w:rsidRPr="008B6E78">
        <w:rPr>
          <w:rFonts w:ascii="Times New Roman" w:hAnsi="Times New Roman" w:cs="Times New Roman"/>
        </w:rPr>
        <w:t xml:space="preserve"> </w:t>
      </w:r>
      <w:r w:rsidR="0088304D" w:rsidRPr="00BC2899">
        <w:rPr>
          <w:rFonts w:ascii="Times New Roman" w:hAnsi="Times New Roman" w:cs="Times New Roman"/>
        </w:rPr>
        <w:t>of</w:t>
      </w:r>
      <w:r w:rsidR="0088304D" w:rsidRPr="008B6E78">
        <w:rPr>
          <w:rFonts w:ascii="Times New Roman" w:hAnsi="Times New Roman" w:cs="Times New Roman"/>
        </w:rPr>
        <w:t xml:space="preserve"> </w:t>
      </w:r>
      <w:r w:rsidR="0088304D" w:rsidRPr="00BC2899">
        <w:rPr>
          <w:rFonts w:ascii="Times New Roman" w:hAnsi="Times New Roman" w:cs="Times New Roman"/>
        </w:rPr>
        <w:t>abse</w:t>
      </w:r>
      <w:r w:rsidR="0088304D" w:rsidRPr="008B6E78">
        <w:rPr>
          <w:rFonts w:ascii="Times New Roman" w:hAnsi="Times New Roman" w:cs="Times New Roman"/>
        </w:rPr>
        <w:t>n</w:t>
      </w:r>
      <w:r w:rsidR="0088304D" w:rsidRPr="00BC2899">
        <w:rPr>
          <w:rFonts w:ascii="Times New Roman" w:hAnsi="Times New Roman" w:cs="Times New Roman"/>
        </w:rPr>
        <w:t>ce</w:t>
      </w:r>
      <w:r w:rsidR="0088304D" w:rsidRPr="008B6E78">
        <w:rPr>
          <w:rFonts w:ascii="Times New Roman" w:hAnsi="Times New Roman" w:cs="Times New Roman"/>
        </w:rPr>
        <w:t xml:space="preserve"> </w:t>
      </w:r>
      <w:r w:rsidR="0088304D" w:rsidRPr="00BC2899">
        <w:rPr>
          <w:rFonts w:ascii="Times New Roman" w:hAnsi="Times New Roman" w:cs="Times New Roman"/>
        </w:rPr>
        <w:t>fr</w:t>
      </w:r>
      <w:r w:rsidR="0088304D" w:rsidRPr="008B6E78">
        <w:rPr>
          <w:rFonts w:ascii="Times New Roman" w:hAnsi="Times New Roman" w:cs="Times New Roman"/>
        </w:rPr>
        <w:t>o</w:t>
      </w:r>
      <w:r w:rsidR="0088304D" w:rsidRPr="00BC2899">
        <w:rPr>
          <w:rFonts w:ascii="Times New Roman" w:hAnsi="Times New Roman" w:cs="Times New Roman"/>
        </w:rPr>
        <w:t>m</w:t>
      </w:r>
      <w:r w:rsidR="0088304D" w:rsidRPr="008B6E78">
        <w:rPr>
          <w:rFonts w:ascii="Times New Roman" w:hAnsi="Times New Roman" w:cs="Times New Roman"/>
        </w:rPr>
        <w:t xml:space="preserve"> </w:t>
      </w:r>
      <w:r w:rsidR="0088304D" w:rsidRPr="00BC2899">
        <w:rPr>
          <w:rFonts w:ascii="Times New Roman" w:hAnsi="Times New Roman" w:cs="Times New Roman"/>
        </w:rPr>
        <w:t>the</w:t>
      </w:r>
      <w:r w:rsidR="0088304D" w:rsidRPr="008B6E78">
        <w:rPr>
          <w:rFonts w:ascii="Times New Roman" w:hAnsi="Times New Roman" w:cs="Times New Roman"/>
        </w:rPr>
        <w:t xml:space="preserve"> </w:t>
      </w:r>
      <w:r w:rsidR="0088304D" w:rsidRPr="00BC2899">
        <w:rPr>
          <w:rFonts w:ascii="Times New Roman" w:hAnsi="Times New Roman" w:cs="Times New Roman"/>
        </w:rPr>
        <w:t>date</w:t>
      </w:r>
      <w:r w:rsidR="0088304D" w:rsidRPr="008B6E78">
        <w:rPr>
          <w:rFonts w:ascii="Times New Roman" w:hAnsi="Times New Roman" w:cs="Times New Roman"/>
        </w:rPr>
        <w:t xml:space="preserve"> </w:t>
      </w:r>
      <w:r w:rsidR="0088304D" w:rsidRPr="00BC2899">
        <w:rPr>
          <w:rFonts w:ascii="Times New Roman" w:hAnsi="Times New Roman" w:cs="Times New Roman"/>
        </w:rPr>
        <w:t>of</w:t>
      </w:r>
      <w:r w:rsidR="0088304D" w:rsidRPr="008B6E78">
        <w:rPr>
          <w:rFonts w:ascii="Times New Roman" w:hAnsi="Times New Roman" w:cs="Times New Roman"/>
        </w:rPr>
        <w:t xml:space="preserve"> </w:t>
      </w:r>
      <w:r w:rsidR="0088304D" w:rsidRPr="00BC2899">
        <w:rPr>
          <w:rFonts w:ascii="Times New Roman" w:hAnsi="Times New Roman" w:cs="Times New Roman"/>
        </w:rPr>
        <w:t>such notification</w:t>
      </w:r>
      <w:r w:rsidR="0088304D" w:rsidRPr="008B6E78">
        <w:rPr>
          <w:rFonts w:ascii="Times New Roman" w:hAnsi="Times New Roman" w:cs="Times New Roman"/>
        </w:rPr>
        <w:t xml:space="preserve"> </w:t>
      </w:r>
      <w:r w:rsidR="0088304D" w:rsidRPr="00BC2899">
        <w:rPr>
          <w:rFonts w:ascii="Times New Roman" w:hAnsi="Times New Roman" w:cs="Times New Roman"/>
        </w:rPr>
        <w:t>by</w:t>
      </w:r>
      <w:r w:rsidR="0088304D" w:rsidRPr="008B6E78">
        <w:rPr>
          <w:rFonts w:ascii="Times New Roman" w:hAnsi="Times New Roman" w:cs="Times New Roman"/>
        </w:rPr>
        <w:t xml:space="preserve"> </w:t>
      </w:r>
      <w:r w:rsidR="0088304D" w:rsidRPr="00BC2899">
        <w:rPr>
          <w:rFonts w:ascii="Times New Roman" w:hAnsi="Times New Roman" w:cs="Times New Roman"/>
        </w:rPr>
        <w:t>the</w:t>
      </w:r>
      <w:r w:rsidR="0088304D" w:rsidRPr="008B6E78">
        <w:rPr>
          <w:rFonts w:ascii="Times New Roman" w:hAnsi="Times New Roman" w:cs="Times New Roman"/>
        </w:rPr>
        <w:t xml:space="preserve"> </w:t>
      </w:r>
      <w:r w:rsidR="0088304D" w:rsidRPr="00BC2899">
        <w:rPr>
          <w:rFonts w:ascii="Times New Roman" w:hAnsi="Times New Roman" w:cs="Times New Roman"/>
        </w:rPr>
        <w:t>hosp</w:t>
      </w:r>
      <w:r w:rsidR="0088304D" w:rsidRPr="008B6E78">
        <w:rPr>
          <w:rFonts w:ascii="Times New Roman" w:hAnsi="Times New Roman" w:cs="Times New Roman"/>
        </w:rPr>
        <w:t>i</w:t>
      </w:r>
      <w:r w:rsidR="0088304D" w:rsidRPr="00BC2899">
        <w:rPr>
          <w:rFonts w:ascii="Times New Roman" w:hAnsi="Times New Roman" w:cs="Times New Roman"/>
        </w:rPr>
        <w:t>tal</w:t>
      </w:r>
      <w:r w:rsidRPr="00BC2899">
        <w:rPr>
          <w:rFonts w:ascii="Times New Roman" w:hAnsi="Times New Roman" w:cs="Times New Roman"/>
        </w:rPr>
        <w:t>.</w:t>
      </w:r>
    </w:p>
    <w:p w14:paraId="61C19DCF" w14:textId="3578896F" w:rsidR="00EC0921" w:rsidRDefault="00EC0921">
      <w:pPr>
        <w:spacing w:after="0" w:line="240" w:lineRule="auto"/>
        <w:rPr>
          <w:rFonts w:ascii="Times New Roman" w:hAnsi="Times New Roman" w:cs="Times New Roman"/>
        </w:rPr>
      </w:pPr>
      <w:r>
        <w:rPr>
          <w:rFonts w:ascii="Times New Roman" w:hAnsi="Times New Roman" w:cs="Times New Roman"/>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A07BCB" w:rsidRPr="00BC2899" w14:paraId="0FF25442" w14:textId="77777777" w:rsidTr="00802714">
        <w:trPr>
          <w:trHeight w:hRule="exact" w:val="864"/>
        </w:trPr>
        <w:tc>
          <w:tcPr>
            <w:tcW w:w="4080" w:type="dxa"/>
            <w:tcBorders>
              <w:bottom w:val="nil"/>
            </w:tcBorders>
          </w:tcPr>
          <w:p w14:paraId="58FB139C" w14:textId="77777777" w:rsidR="00A07BCB" w:rsidRPr="00BC2899" w:rsidRDefault="00A07BCB" w:rsidP="00A07BCB">
            <w:pPr>
              <w:widowControl w:val="0"/>
              <w:tabs>
                <w:tab w:val="left" w:pos="936"/>
                <w:tab w:val="left" w:pos="1314"/>
                <w:tab w:val="left" w:pos="1692"/>
                <w:tab w:val="left" w:pos="2070"/>
              </w:tabs>
              <w:spacing w:before="120" w:after="0" w:line="240" w:lineRule="auto"/>
              <w:jc w:val="center"/>
              <w:rPr>
                <w:rFonts w:ascii="Arial" w:hAnsi="Arial" w:cs="Arial"/>
                <w:b/>
                <w:sz w:val="20"/>
                <w:szCs w:val="20"/>
              </w:rPr>
            </w:pPr>
            <w:r w:rsidRPr="00BC2899">
              <w:rPr>
                <w:rFonts w:ascii="Arial" w:hAnsi="Arial" w:cs="Arial"/>
                <w:b/>
                <w:sz w:val="20"/>
                <w:szCs w:val="20"/>
              </w:rPr>
              <w:lastRenderedPageBreak/>
              <w:t>Commonwealth of Massachusetts</w:t>
            </w:r>
          </w:p>
          <w:p w14:paraId="332C367E" w14:textId="77777777" w:rsidR="00A07BCB" w:rsidRPr="00BC2899" w:rsidRDefault="00A07BCB" w:rsidP="00A07BCB">
            <w:pPr>
              <w:widowControl w:val="0"/>
              <w:tabs>
                <w:tab w:val="left" w:pos="936"/>
                <w:tab w:val="left" w:pos="1314"/>
                <w:tab w:val="left" w:pos="1692"/>
                <w:tab w:val="left" w:pos="2070"/>
              </w:tabs>
              <w:spacing w:after="0" w:line="240" w:lineRule="auto"/>
              <w:jc w:val="center"/>
              <w:rPr>
                <w:rFonts w:ascii="Arial" w:hAnsi="Arial" w:cs="Arial"/>
                <w:b/>
                <w:sz w:val="20"/>
                <w:szCs w:val="20"/>
              </w:rPr>
            </w:pPr>
            <w:r w:rsidRPr="00BC2899">
              <w:rPr>
                <w:rFonts w:ascii="Arial" w:hAnsi="Arial" w:cs="Arial"/>
                <w:b/>
                <w:sz w:val="20"/>
                <w:szCs w:val="20"/>
              </w:rPr>
              <w:t>MassHealth</w:t>
            </w:r>
          </w:p>
          <w:p w14:paraId="42335784" w14:textId="77777777" w:rsidR="00A07BCB" w:rsidRPr="00BC2899" w:rsidRDefault="00A07BCB" w:rsidP="00A07BCB">
            <w:pPr>
              <w:widowControl w:val="0"/>
              <w:tabs>
                <w:tab w:val="left" w:pos="936"/>
                <w:tab w:val="left" w:pos="1314"/>
                <w:tab w:val="left" w:pos="1692"/>
                <w:tab w:val="left" w:pos="2070"/>
              </w:tabs>
              <w:spacing w:after="0" w:line="240" w:lineRule="auto"/>
              <w:jc w:val="center"/>
              <w:rPr>
                <w:rFonts w:ascii="Arial" w:hAnsi="Arial" w:cs="Arial"/>
                <w:b/>
                <w:sz w:val="20"/>
                <w:szCs w:val="20"/>
              </w:rPr>
            </w:pPr>
            <w:r w:rsidRPr="00BC2899">
              <w:rPr>
                <w:rFonts w:ascii="Arial" w:hAnsi="Arial" w:cs="Arial"/>
                <w:b/>
                <w:sz w:val="20"/>
                <w:szCs w:val="20"/>
              </w:rPr>
              <w:t>Provider Manual Series</w:t>
            </w:r>
          </w:p>
        </w:tc>
        <w:tc>
          <w:tcPr>
            <w:tcW w:w="3750" w:type="dxa"/>
          </w:tcPr>
          <w:p w14:paraId="46B13154" w14:textId="77777777" w:rsidR="00A07BCB" w:rsidRPr="00BC2899" w:rsidRDefault="00A07BCB" w:rsidP="00A07BCB">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sidRPr="00BC2899">
              <w:rPr>
                <w:rFonts w:ascii="Arial" w:hAnsi="Arial" w:cs="Arial"/>
                <w:b/>
                <w:sz w:val="20"/>
                <w:szCs w:val="20"/>
              </w:rPr>
              <w:t>Subchapter Number and Title</w:t>
            </w:r>
          </w:p>
          <w:p w14:paraId="16BE3D35" w14:textId="77777777" w:rsidR="00A07BCB" w:rsidRPr="00BC2899" w:rsidRDefault="00A07BCB" w:rsidP="00A07BCB">
            <w:pPr>
              <w:widowControl w:val="0"/>
              <w:tabs>
                <w:tab w:val="left" w:pos="936"/>
                <w:tab w:val="left" w:pos="1314"/>
                <w:tab w:val="left" w:pos="1692"/>
                <w:tab w:val="left" w:pos="2070"/>
              </w:tabs>
              <w:spacing w:after="0" w:line="240" w:lineRule="auto"/>
              <w:jc w:val="center"/>
              <w:rPr>
                <w:rFonts w:ascii="Arial" w:hAnsi="Arial" w:cs="Arial"/>
                <w:sz w:val="20"/>
                <w:szCs w:val="20"/>
              </w:rPr>
            </w:pPr>
            <w:r w:rsidRPr="00BC2899">
              <w:rPr>
                <w:rFonts w:ascii="Arial" w:hAnsi="Arial" w:cs="Arial"/>
                <w:sz w:val="20"/>
                <w:szCs w:val="20"/>
              </w:rPr>
              <w:t>1.  Program Regulations</w:t>
            </w:r>
          </w:p>
          <w:p w14:paraId="1B3EDDFE" w14:textId="77777777" w:rsidR="00A07BCB" w:rsidRPr="00BC2899" w:rsidRDefault="00A07BCB" w:rsidP="00A07BCB">
            <w:pPr>
              <w:widowControl w:val="0"/>
              <w:tabs>
                <w:tab w:val="left" w:pos="936"/>
                <w:tab w:val="left" w:pos="1314"/>
                <w:tab w:val="left" w:pos="1692"/>
                <w:tab w:val="left" w:pos="2070"/>
              </w:tabs>
              <w:spacing w:after="0" w:line="240" w:lineRule="auto"/>
              <w:jc w:val="center"/>
              <w:rPr>
                <w:rFonts w:ascii="Arial" w:hAnsi="Arial" w:cs="Arial"/>
                <w:sz w:val="20"/>
                <w:szCs w:val="20"/>
              </w:rPr>
            </w:pPr>
            <w:r w:rsidRPr="00BC2899">
              <w:rPr>
                <w:rFonts w:ascii="Arial" w:hAnsi="Arial" w:cs="Arial"/>
                <w:sz w:val="20"/>
                <w:szCs w:val="20"/>
              </w:rPr>
              <w:t xml:space="preserve">(130 </w:t>
            </w:r>
            <w:r w:rsidRPr="00BC2899">
              <w:rPr>
                <w:rFonts w:ascii="Arial" w:hAnsi="Arial" w:cs="Arial"/>
                <w:iCs/>
                <w:sz w:val="20"/>
                <w:szCs w:val="20"/>
              </w:rPr>
              <w:t>CMR</w:t>
            </w:r>
            <w:r w:rsidRPr="00BC2899">
              <w:rPr>
                <w:rFonts w:ascii="Arial" w:hAnsi="Arial" w:cs="Arial"/>
                <w:sz w:val="20"/>
                <w:szCs w:val="20"/>
              </w:rPr>
              <w:t xml:space="preserve"> 456.000)</w:t>
            </w:r>
          </w:p>
        </w:tc>
        <w:tc>
          <w:tcPr>
            <w:tcW w:w="1771" w:type="dxa"/>
          </w:tcPr>
          <w:p w14:paraId="55D7148A" w14:textId="77777777" w:rsidR="00A07BCB" w:rsidRPr="00BC2899" w:rsidRDefault="00A07BCB" w:rsidP="00A07BCB">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sidRPr="00BC2899">
              <w:rPr>
                <w:rFonts w:ascii="Arial" w:hAnsi="Arial" w:cs="Arial"/>
                <w:b/>
                <w:sz w:val="20"/>
                <w:szCs w:val="20"/>
              </w:rPr>
              <w:t>Page</w:t>
            </w:r>
          </w:p>
          <w:p w14:paraId="373BE5F9" w14:textId="77777777" w:rsidR="00A07BCB" w:rsidRPr="00BC2899" w:rsidRDefault="00A07BCB" w:rsidP="00A07BCB">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sidRPr="00BC2899">
              <w:rPr>
                <w:rFonts w:ascii="Arial" w:hAnsi="Arial" w:cs="Arial"/>
                <w:sz w:val="20"/>
                <w:szCs w:val="20"/>
              </w:rPr>
              <w:t>4-16</w:t>
            </w:r>
          </w:p>
        </w:tc>
      </w:tr>
      <w:tr w:rsidR="00A07BCB" w:rsidRPr="00BC2899" w14:paraId="71892425" w14:textId="77777777" w:rsidTr="00802714">
        <w:trPr>
          <w:trHeight w:hRule="exact" w:val="864"/>
        </w:trPr>
        <w:tc>
          <w:tcPr>
            <w:tcW w:w="4080" w:type="dxa"/>
            <w:tcBorders>
              <w:top w:val="nil"/>
            </w:tcBorders>
            <w:vAlign w:val="center"/>
          </w:tcPr>
          <w:p w14:paraId="5E971070" w14:textId="77777777" w:rsidR="00A07BCB" w:rsidRPr="00BC2899" w:rsidRDefault="00A07BCB" w:rsidP="00A07BCB">
            <w:pPr>
              <w:widowControl w:val="0"/>
              <w:tabs>
                <w:tab w:val="left" w:pos="936"/>
                <w:tab w:val="left" w:pos="1314"/>
                <w:tab w:val="left" w:pos="1692"/>
                <w:tab w:val="left" w:pos="2070"/>
              </w:tabs>
              <w:spacing w:after="0" w:line="240" w:lineRule="auto"/>
              <w:jc w:val="center"/>
              <w:rPr>
                <w:rFonts w:ascii="Arial" w:hAnsi="Arial" w:cs="Arial"/>
                <w:sz w:val="20"/>
                <w:szCs w:val="20"/>
              </w:rPr>
            </w:pPr>
            <w:r w:rsidRPr="00BC2899">
              <w:rPr>
                <w:rFonts w:ascii="Arial" w:hAnsi="Arial" w:cs="Arial"/>
                <w:sz w:val="20"/>
                <w:szCs w:val="20"/>
              </w:rPr>
              <w:t>Nursing Facility Manual</w:t>
            </w:r>
          </w:p>
        </w:tc>
        <w:tc>
          <w:tcPr>
            <w:tcW w:w="3750" w:type="dxa"/>
          </w:tcPr>
          <w:p w14:paraId="645E75D2" w14:textId="77777777" w:rsidR="00A07BCB" w:rsidRPr="00BC2899" w:rsidRDefault="00A07BCB" w:rsidP="00A07BCB">
            <w:pPr>
              <w:widowControl w:val="0"/>
              <w:tabs>
                <w:tab w:val="left" w:pos="936"/>
                <w:tab w:val="left" w:pos="1314"/>
                <w:tab w:val="left" w:pos="1692"/>
                <w:tab w:val="left" w:pos="2070"/>
              </w:tabs>
              <w:spacing w:before="120" w:after="0" w:line="240" w:lineRule="auto"/>
              <w:jc w:val="center"/>
              <w:rPr>
                <w:rFonts w:ascii="Arial" w:hAnsi="Arial" w:cs="Arial"/>
                <w:b/>
                <w:sz w:val="20"/>
                <w:szCs w:val="20"/>
              </w:rPr>
            </w:pPr>
            <w:r w:rsidRPr="00BC2899">
              <w:rPr>
                <w:rFonts w:ascii="Arial" w:hAnsi="Arial" w:cs="Arial"/>
                <w:b/>
                <w:sz w:val="20"/>
                <w:szCs w:val="20"/>
              </w:rPr>
              <w:t>Transmittal Letter</w:t>
            </w:r>
          </w:p>
          <w:p w14:paraId="16DAF107" w14:textId="2F276C4F" w:rsidR="00A07BCB" w:rsidRPr="00BC2899" w:rsidRDefault="00A07BCB" w:rsidP="00A07BCB">
            <w:pPr>
              <w:widowControl w:val="0"/>
              <w:tabs>
                <w:tab w:val="left" w:pos="936"/>
                <w:tab w:val="left" w:pos="1314"/>
                <w:tab w:val="left" w:pos="1692"/>
                <w:tab w:val="left" w:pos="2070"/>
              </w:tabs>
              <w:spacing w:before="120" w:after="0" w:line="240" w:lineRule="auto"/>
              <w:jc w:val="center"/>
              <w:rPr>
                <w:rFonts w:ascii="Arial" w:hAnsi="Arial" w:cs="Arial"/>
                <w:b/>
                <w:sz w:val="20"/>
                <w:szCs w:val="20"/>
              </w:rPr>
            </w:pPr>
            <w:r w:rsidRPr="00BC2899">
              <w:rPr>
                <w:rFonts w:ascii="Arial" w:hAnsi="Arial" w:cs="Arial"/>
                <w:sz w:val="20"/>
                <w:szCs w:val="20"/>
              </w:rPr>
              <w:t>NF-</w:t>
            </w:r>
            <w:r w:rsidR="0094421F">
              <w:rPr>
                <w:rFonts w:ascii="Arial" w:hAnsi="Arial" w:cs="Arial"/>
                <w:sz w:val="20"/>
                <w:szCs w:val="20"/>
              </w:rPr>
              <w:t>6</w:t>
            </w:r>
            <w:r w:rsidR="0073121D">
              <w:rPr>
                <w:rFonts w:ascii="Arial" w:hAnsi="Arial" w:cs="Arial"/>
                <w:sz w:val="20"/>
                <w:szCs w:val="20"/>
              </w:rPr>
              <w:t>4</w:t>
            </w:r>
          </w:p>
        </w:tc>
        <w:tc>
          <w:tcPr>
            <w:tcW w:w="1771" w:type="dxa"/>
          </w:tcPr>
          <w:p w14:paraId="685D570F" w14:textId="77777777" w:rsidR="00A07BCB" w:rsidRPr="00BC2899" w:rsidRDefault="00A07BCB" w:rsidP="00A07BCB">
            <w:pPr>
              <w:widowControl w:val="0"/>
              <w:tabs>
                <w:tab w:val="left" w:pos="936"/>
                <w:tab w:val="left" w:pos="1314"/>
                <w:tab w:val="left" w:pos="1692"/>
                <w:tab w:val="left" w:pos="2070"/>
              </w:tabs>
              <w:spacing w:before="120" w:after="0" w:line="240" w:lineRule="auto"/>
              <w:jc w:val="center"/>
              <w:rPr>
                <w:rFonts w:ascii="Arial" w:hAnsi="Arial" w:cs="Arial"/>
                <w:b/>
                <w:sz w:val="20"/>
                <w:szCs w:val="20"/>
              </w:rPr>
            </w:pPr>
            <w:r w:rsidRPr="00BC2899">
              <w:rPr>
                <w:rFonts w:ascii="Arial" w:hAnsi="Arial" w:cs="Arial"/>
                <w:b/>
                <w:sz w:val="20"/>
                <w:szCs w:val="20"/>
              </w:rPr>
              <w:t>Date</w:t>
            </w:r>
          </w:p>
          <w:p w14:paraId="5FE1B928" w14:textId="50510E2B" w:rsidR="00A07BCB" w:rsidRPr="00BC2899" w:rsidRDefault="0073121D" w:rsidP="00A07BCB">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Pr>
                <w:rFonts w:ascii="Arial" w:hAnsi="Arial" w:cs="Arial"/>
                <w:sz w:val="20"/>
                <w:szCs w:val="20"/>
              </w:rPr>
              <w:t>09/08/25</w:t>
            </w:r>
          </w:p>
        </w:tc>
      </w:tr>
    </w:tbl>
    <w:p w14:paraId="353C9FDF" w14:textId="77777777" w:rsidR="0088304D" w:rsidRPr="00BC2899" w:rsidRDefault="0088304D">
      <w:pPr>
        <w:widowControl w:val="0"/>
        <w:autoSpaceDE w:val="0"/>
        <w:autoSpaceDN w:val="0"/>
        <w:adjustRightInd w:val="0"/>
        <w:spacing w:after="0" w:line="200" w:lineRule="exact"/>
        <w:rPr>
          <w:rFonts w:ascii="Times New Roman" w:hAnsi="Times New Roman" w:cs="Times New Roman"/>
          <w:sz w:val="20"/>
          <w:szCs w:val="20"/>
        </w:rPr>
      </w:pPr>
    </w:p>
    <w:p w14:paraId="71CDEE5F" w14:textId="77777777" w:rsidR="0088304D" w:rsidRPr="00BC2899" w:rsidRDefault="0088304D" w:rsidP="00FD626B">
      <w:pPr>
        <w:widowControl w:val="0"/>
        <w:autoSpaceDE w:val="0"/>
        <w:autoSpaceDN w:val="0"/>
        <w:adjustRightInd w:val="0"/>
        <w:spacing w:after="0" w:line="252" w:lineRule="exact"/>
        <w:ind w:left="720" w:right="699"/>
        <w:rPr>
          <w:rFonts w:ascii="Times New Roman" w:hAnsi="Times New Roman" w:cs="Times New Roman"/>
        </w:rPr>
      </w:pPr>
      <w:r w:rsidRPr="00BC2899">
        <w:rPr>
          <w:rFonts w:ascii="Times New Roman" w:hAnsi="Times New Roman" w:cs="Times New Roman"/>
        </w:rPr>
        <w:t xml:space="preserve">(B) </w:t>
      </w:r>
      <w:r w:rsidR="008B7F1B" w:rsidRPr="00BC2899">
        <w:rPr>
          <w:rFonts w:ascii="Times New Roman" w:hAnsi="Times New Roman" w:cs="Times New Roman"/>
        </w:rPr>
        <w:t xml:space="preserve"> </w:t>
      </w:r>
      <w:r w:rsidRPr="00BC2899">
        <w:rPr>
          <w:rFonts w:ascii="Times New Roman" w:hAnsi="Times New Roman" w:cs="Times New Roman"/>
        </w:rPr>
        <w:t>Notwithstanding</w:t>
      </w:r>
      <w:r w:rsidRPr="00BC2899">
        <w:rPr>
          <w:rFonts w:ascii="Times New Roman" w:hAnsi="Times New Roman" w:cs="Times New Roman"/>
          <w:spacing w:val="-13"/>
        </w:rPr>
        <w:t xml:space="preserve"> </w:t>
      </w:r>
      <w:r w:rsidRPr="00BC2899">
        <w:rPr>
          <w:rFonts w:ascii="Times New Roman" w:hAnsi="Times New Roman" w:cs="Times New Roman"/>
        </w:rPr>
        <w:t>130</w:t>
      </w:r>
      <w:r w:rsidRPr="00BC2899">
        <w:rPr>
          <w:rFonts w:ascii="Times New Roman" w:hAnsi="Times New Roman" w:cs="Times New Roman"/>
          <w:spacing w:val="-3"/>
        </w:rPr>
        <w:t xml:space="preserve"> </w:t>
      </w:r>
      <w:r w:rsidRPr="00BC2899">
        <w:rPr>
          <w:rFonts w:ascii="Times New Roman" w:hAnsi="Times New Roman" w:cs="Times New Roman"/>
        </w:rPr>
        <w:t>CMR</w:t>
      </w:r>
      <w:r w:rsidRPr="00BC2899">
        <w:rPr>
          <w:rFonts w:ascii="Times New Roman" w:hAnsi="Times New Roman" w:cs="Times New Roman"/>
          <w:spacing w:val="-5"/>
        </w:rPr>
        <w:t xml:space="preserve"> </w:t>
      </w:r>
      <w:r w:rsidRPr="00BC2899">
        <w:rPr>
          <w:rFonts w:ascii="Times New Roman" w:hAnsi="Times New Roman" w:cs="Times New Roman"/>
        </w:rPr>
        <w:t>456.426(A),</w:t>
      </w:r>
      <w:r w:rsidRPr="00BC2899">
        <w:rPr>
          <w:rFonts w:ascii="Times New Roman" w:hAnsi="Times New Roman" w:cs="Times New Roman"/>
          <w:spacing w:val="-11"/>
        </w:rPr>
        <w:t xml:space="preserve"> </w:t>
      </w:r>
      <w:r w:rsidRPr="00BC2899">
        <w:rPr>
          <w:rFonts w:ascii="Times New Roman" w:hAnsi="Times New Roman" w:cs="Times New Roman"/>
        </w:rPr>
        <w:t>MassHe</w:t>
      </w:r>
      <w:r w:rsidRPr="00BC2899">
        <w:rPr>
          <w:rFonts w:ascii="Times New Roman" w:hAnsi="Times New Roman" w:cs="Times New Roman"/>
          <w:spacing w:val="-1"/>
        </w:rPr>
        <w:t>a</w:t>
      </w:r>
      <w:r w:rsidRPr="00BC2899">
        <w:rPr>
          <w:rFonts w:ascii="Times New Roman" w:hAnsi="Times New Roman" w:cs="Times New Roman"/>
        </w:rPr>
        <w:t>lth</w:t>
      </w:r>
      <w:r w:rsidRPr="00BC2899">
        <w:rPr>
          <w:rFonts w:ascii="Times New Roman" w:hAnsi="Times New Roman" w:cs="Times New Roman"/>
          <w:spacing w:val="-7"/>
        </w:rPr>
        <w:t xml:space="preserve"> </w:t>
      </w:r>
      <w:r w:rsidRPr="00BC2899">
        <w:rPr>
          <w:rFonts w:ascii="Times New Roman" w:hAnsi="Times New Roman" w:cs="Times New Roman"/>
        </w:rPr>
        <w:t>does</w:t>
      </w:r>
      <w:r w:rsidRPr="00BC2899">
        <w:rPr>
          <w:rFonts w:ascii="Times New Roman" w:hAnsi="Times New Roman" w:cs="Times New Roman"/>
          <w:spacing w:val="-4"/>
        </w:rPr>
        <w:t xml:space="preserve"> </w:t>
      </w:r>
      <w:r w:rsidRPr="00BC2899">
        <w:rPr>
          <w:rFonts w:ascii="Times New Roman" w:hAnsi="Times New Roman" w:cs="Times New Roman"/>
        </w:rPr>
        <w:t>not</w:t>
      </w:r>
      <w:r w:rsidRPr="00BC2899">
        <w:rPr>
          <w:rFonts w:ascii="Times New Roman" w:hAnsi="Times New Roman" w:cs="Times New Roman"/>
          <w:spacing w:val="-3"/>
        </w:rPr>
        <w:t xml:space="preserve"> </w:t>
      </w:r>
      <w:r w:rsidRPr="00BC2899">
        <w:rPr>
          <w:rFonts w:ascii="Times New Roman" w:hAnsi="Times New Roman" w:cs="Times New Roman"/>
        </w:rPr>
        <w:t>p</w:t>
      </w:r>
      <w:r w:rsidRPr="00BC2899">
        <w:rPr>
          <w:rFonts w:ascii="Times New Roman" w:hAnsi="Times New Roman" w:cs="Times New Roman"/>
          <w:spacing w:val="-2"/>
        </w:rPr>
        <w:t>a</w:t>
      </w:r>
      <w:r w:rsidRPr="00BC2899">
        <w:rPr>
          <w:rFonts w:ascii="Times New Roman" w:hAnsi="Times New Roman" w:cs="Times New Roman"/>
        </w:rPr>
        <w:t>y</w:t>
      </w:r>
      <w:r w:rsidRPr="00BC2899">
        <w:rPr>
          <w:rFonts w:ascii="Times New Roman" w:hAnsi="Times New Roman" w:cs="Times New Roman"/>
          <w:spacing w:val="1"/>
        </w:rPr>
        <w:t xml:space="preserve"> </w:t>
      </w:r>
      <w:r w:rsidRPr="00BC2899">
        <w:rPr>
          <w:rFonts w:ascii="Times New Roman" w:hAnsi="Times New Roman" w:cs="Times New Roman"/>
        </w:rPr>
        <w:t>a</w:t>
      </w:r>
      <w:r w:rsidRPr="00BC2899">
        <w:rPr>
          <w:rFonts w:ascii="Times New Roman" w:hAnsi="Times New Roman" w:cs="Times New Roman"/>
          <w:spacing w:val="-1"/>
        </w:rPr>
        <w:t xml:space="preserve"> </w:t>
      </w:r>
      <w:r w:rsidRPr="00BC2899">
        <w:rPr>
          <w:rFonts w:ascii="Times New Roman" w:hAnsi="Times New Roman" w:cs="Times New Roman"/>
        </w:rPr>
        <w:t>nursing</w:t>
      </w:r>
      <w:r w:rsidRPr="00BC2899">
        <w:rPr>
          <w:rFonts w:ascii="Times New Roman" w:hAnsi="Times New Roman" w:cs="Times New Roman"/>
          <w:spacing w:val="-6"/>
        </w:rPr>
        <w:t xml:space="preserve"> </w:t>
      </w:r>
      <w:r w:rsidRPr="00BC2899">
        <w:rPr>
          <w:rFonts w:ascii="Times New Roman" w:hAnsi="Times New Roman" w:cs="Times New Roman"/>
        </w:rPr>
        <w:t>facili</w:t>
      </w:r>
      <w:r w:rsidRPr="00BC2899">
        <w:rPr>
          <w:rFonts w:ascii="Times New Roman" w:hAnsi="Times New Roman" w:cs="Times New Roman"/>
          <w:spacing w:val="-1"/>
        </w:rPr>
        <w:t>t</w:t>
      </w:r>
      <w:r w:rsidRPr="00BC2899">
        <w:rPr>
          <w:rFonts w:ascii="Times New Roman" w:hAnsi="Times New Roman" w:cs="Times New Roman"/>
        </w:rPr>
        <w:t>y</w:t>
      </w:r>
      <w:r w:rsidRPr="00BC2899">
        <w:rPr>
          <w:rFonts w:ascii="Times New Roman" w:hAnsi="Times New Roman" w:cs="Times New Roman"/>
          <w:spacing w:val="-1"/>
        </w:rPr>
        <w:t xml:space="preserve"> </w:t>
      </w:r>
      <w:r w:rsidRPr="00BC2899">
        <w:rPr>
          <w:rFonts w:ascii="Times New Roman" w:hAnsi="Times New Roman" w:cs="Times New Roman"/>
        </w:rPr>
        <w:t>for</w:t>
      </w:r>
      <w:r w:rsidRPr="00BC2899">
        <w:rPr>
          <w:rFonts w:ascii="Times New Roman" w:hAnsi="Times New Roman" w:cs="Times New Roman"/>
          <w:spacing w:val="-2"/>
        </w:rPr>
        <w:t xml:space="preserve"> </w:t>
      </w:r>
      <w:r w:rsidRPr="00BC2899">
        <w:rPr>
          <w:rFonts w:ascii="Times New Roman" w:hAnsi="Times New Roman" w:cs="Times New Roman"/>
        </w:rPr>
        <w:t>reserving a bed</w:t>
      </w:r>
      <w:r w:rsidRPr="00BC2899">
        <w:rPr>
          <w:rFonts w:ascii="Times New Roman" w:hAnsi="Times New Roman" w:cs="Times New Roman"/>
          <w:spacing w:val="-3"/>
        </w:rPr>
        <w:t xml:space="preserve"> </w:t>
      </w:r>
      <w:r w:rsidRPr="00BC2899">
        <w:rPr>
          <w:rFonts w:ascii="Times New Roman" w:hAnsi="Times New Roman" w:cs="Times New Roman"/>
        </w:rPr>
        <w:t>for</w:t>
      </w:r>
      <w:r w:rsidRPr="00BC2899">
        <w:rPr>
          <w:rFonts w:ascii="Times New Roman" w:hAnsi="Times New Roman" w:cs="Times New Roman"/>
          <w:spacing w:val="-2"/>
        </w:rPr>
        <w:t xml:space="preserve"> </w:t>
      </w:r>
      <w:r w:rsidRPr="00BC2899">
        <w:rPr>
          <w:rFonts w:ascii="Times New Roman" w:hAnsi="Times New Roman" w:cs="Times New Roman"/>
        </w:rPr>
        <w:t>a m</w:t>
      </w:r>
      <w:r w:rsidRPr="00BC2899">
        <w:rPr>
          <w:rFonts w:ascii="Times New Roman" w:hAnsi="Times New Roman" w:cs="Times New Roman"/>
          <w:spacing w:val="1"/>
        </w:rPr>
        <w:t>e</w:t>
      </w:r>
      <w:r w:rsidRPr="00BC2899">
        <w:rPr>
          <w:rFonts w:ascii="Times New Roman" w:hAnsi="Times New Roman" w:cs="Times New Roman"/>
        </w:rPr>
        <w:t>mber</w:t>
      </w:r>
    </w:p>
    <w:p w14:paraId="043EB3D8" w14:textId="77777777" w:rsidR="0088304D" w:rsidRPr="00BC2899" w:rsidRDefault="0088304D" w:rsidP="008B6E78">
      <w:pPr>
        <w:widowControl w:val="0"/>
        <w:autoSpaceDE w:val="0"/>
        <w:autoSpaceDN w:val="0"/>
        <w:adjustRightInd w:val="0"/>
        <w:spacing w:after="0" w:line="254" w:lineRule="exact"/>
        <w:ind w:left="1080"/>
        <w:rPr>
          <w:rFonts w:ascii="Times New Roman" w:hAnsi="Times New Roman" w:cs="Times New Roman"/>
        </w:rPr>
      </w:pPr>
      <w:r w:rsidRPr="00BC2899">
        <w:rPr>
          <w:rFonts w:ascii="Times New Roman" w:hAnsi="Times New Roman" w:cs="Times New Roman"/>
        </w:rPr>
        <w:t xml:space="preserve">(1) </w:t>
      </w:r>
      <w:r w:rsidR="008B7F1B" w:rsidRPr="00BC2899">
        <w:rPr>
          <w:rFonts w:ascii="Times New Roman" w:hAnsi="Times New Roman" w:cs="Times New Roman"/>
        </w:rPr>
        <w:t xml:space="preserve"> </w:t>
      </w:r>
      <w:r w:rsidRPr="00BC2899">
        <w:rPr>
          <w:rFonts w:ascii="Times New Roman" w:hAnsi="Times New Roman" w:cs="Times New Roman"/>
        </w:rPr>
        <w:t>after</w:t>
      </w:r>
      <w:r w:rsidRPr="00BC2899">
        <w:rPr>
          <w:rFonts w:ascii="Times New Roman" w:hAnsi="Times New Roman" w:cs="Times New Roman"/>
          <w:spacing w:val="-4"/>
        </w:rPr>
        <w:t xml:space="preserve"> </w:t>
      </w:r>
      <w:r w:rsidRPr="00BC2899">
        <w:rPr>
          <w:rFonts w:ascii="Times New Roman" w:hAnsi="Times New Roman" w:cs="Times New Roman"/>
        </w:rPr>
        <w:t>the</w:t>
      </w:r>
      <w:r w:rsidRPr="00BC2899">
        <w:rPr>
          <w:rFonts w:ascii="Times New Roman" w:hAnsi="Times New Roman" w:cs="Times New Roman"/>
          <w:spacing w:val="-2"/>
        </w:rPr>
        <w:t xml:space="preserve"> </w:t>
      </w:r>
      <w:r w:rsidRPr="00BC2899">
        <w:rPr>
          <w:rFonts w:ascii="Times New Roman" w:hAnsi="Times New Roman" w:cs="Times New Roman"/>
        </w:rPr>
        <w:t>second</w:t>
      </w:r>
      <w:r w:rsidRPr="00BC2899">
        <w:rPr>
          <w:rFonts w:ascii="Times New Roman" w:hAnsi="Times New Roman" w:cs="Times New Roman"/>
          <w:spacing w:val="-6"/>
        </w:rPr>
        <w:t xml:space="preserve"> </w:t>
      </w:r>
      <w:r w:rsidRPr="00BC2899">
        <w:rPr>
          <w:rFonts w:ascii="Times New Roman" w:hAnsi="Times New Roman" w:cs="Times New Roman"/>
        </w:rPr>
        <w:t>working</w:t>
      </w:r>
      <w:r w:rsidRPr="00BC2899">
        <w:rPr>
          <w:rFonts w:ascii="Times New Roman" w:hAnsi="Times New Roman" w:cs="Times New Roman"/>
          <w:spacing w:val="-7"/>
        </w:rPr>
        <w:t xml:space="preserve"> </w:t>
      </w:r>
      <w:r w:rsidRPr="00BC2899">
        <w:rPr>
          <w:rFonts w:ascii="Times New Roman" w:hAnsi="Times New Roman" w:cs="Times New Roman"/>
        </w:rPr>
        <w:t>d</w:t>
      </w:r>
      <w:r w:rsidRPr="00BC2899">
        <w:rPr>
          <w:rFonts w:ascii="Times New Roman" w:hAnsi="Times New Roman" w:cs="Times New Roman"/>
          <w:spacing w:val="-1"/>
        </w:rPr>
        <w:t>a</w:t>
      </w:r>
      <w:r w:rsidRPr="00BC2899">
        <w:rPr>
          <w:rFonts w:ascii="Times New Roman" w:hAnsi="Times New Roman" w:cs="Times New Roman"/>
        </w:rPr>
        <w:t>y of</w:t>
      </w:r>
      <w:r w:rsidRPr="00BC2899">
        <w:rPr>
          <w:rFonts w:ascii="Times New Roman" w:hAnsi="Times New Roman" w:cs="Times New Roman"/>
          <w:spacing w:val="-2"/>
        </w:rPr>
        <w:t xml:space="preserve"> </w:t>
      </w:r>
      <w:r w:rsidRPr="00BC2899">
        <w:rPr>
          <w:rFonts w:ascii="Times New Roman" w:hAnsi="Times New Roman" w:cs="Times New Roman"/>
        </w:rPr>
        <w:t>the</w:t>
      </w:r>
      <w:r w:rsidRPr="00BC2899">
        <w:rPr>
          <w:rFonts w:ascii="Times New Roman" w:hAnsi="Times New Roman" w:cs="Times New Roman"/>
          <w:spacing w:val="-3"/>
        </w:rPr>
        <w:t xml:space="preserve"> </w:t>
      </w:r>
      <w:r w:rsidRPr="00BC2899">
        <w:rPr>
          <w:rFonts w:ascii="Times New Roman" w:hAnsi="Times New Roman" w:cs="Times New Roman"/>
        </w:rPr>
        <w:t>me</w:t>
      </w:r>
      <w:r w:rsidRPr="00BC2899">
        <w:rPr>
          <w:rFonts w:ascii="Times New Roman" w:hAnsi="Times New Roman" w:cs="Times New Roman"/>
          <w:spacing w:val="-1"/>
        </w:rPr>
        <w:t>m</w:t>
      </w:r>
      <w:r w:rsidRPr="00BC2899">
        <w:rPr>
          <w:rFonts w:ascii="Times New Roman" w:hAnsi="Times New Roman" w:cs="Times New Roman"/>
          <w:spacing w:val="2"/>
        </w:rPr>
        <w:t>b</w:t>
      </w:r>
      <w:r w:rsidRPr="00BC2899">
        <w:rPr>
          <w:rFonts w:ascii="Times New Roman" w:hAnsi="Times New Roman" w:cs="Times New Roman"/>
        </w:rPr>
        <w:t>er’s</w:t>
      </w:r>
      <w:r w:rsidRPr="00BC2899">
        <w:rPr>
          <w:rFonts w:ascii="Times New Roman" w:hAnsi="Times New Roman" w:cs="Times New Roman"/>
          <w:spacing w:val="-3"/>
        </w:rPr>
        <w:t xml:space="preserve"> </w:t>
      </w:r>
      <w:r w:rsidRPr="00BC2899">
        <w:rPr>
          <w:rFonts w:ascii="Times New Roman" w:hAnsi="Times New Roman" w:cs="Times New Roman"/>
        </w:rPr>
        <w:t>stay</w:t>
      </w:r>
      <w:r w:rsidRPr="00BC2899">
        <w:rPr>
          <w:rFonts w:ascii="Times New Roman" w:hAnsi="Times New Roman" w:cs="Times New Roman"/>
          <w:spacing w:val="-3"/>
        </w:rPr>
        <w:t xml:space="preserve"> </w:t>
      </w:r>
      <w:r w:rsidRPr="00BC2899">
        <w:rPr>
          <w:rFonts w:ascii="Times New Roman" w:hAnsi="Times New Roman" w:cs="Times New Roman"/>
        </w:rPr>
        <w:t>if</w:t>
      </w:r>
      <w:r w:rsidRPr="00BC2899">
        <w:rPr>
          <w:rFonts w:ascii="Times New Roman" w:hAnsi="Times New Roman" w:cs="Times New Roman"/>
          <w:spacing w:val="-1"/>
        </w:rPr>
        <w:t xml:space="preserve"> </w:t>
      </w:r>
      <w:r w:rsidRPr="00BC2899">
        <w:rPr>
          <w:rFonts w:ascii="Times New Roman" w:hAnsi="Times New Roman" w:cs="Times New Roman"/>
        </w:rPr>
        <w:t>the</w:t>
      </w:r>
      <w:r w:rsidRPr="00BC2899">
        <w:rPr>
          <w:rFonts w:ascii="Times New Roman" w:hAnsi="Times New Roman" w:cs="Times New Roman"/>
          <w:spacing w:val="-2"/>
        </w:rPr>
        <w:t xml:space="preserve"> </w:t>
      </w:r>
      <w:r w:rsidRPr="00BC2899">
        <w:rPr>
          <w:rFonts w:ascii="Times New Roman" w:hAnsi="Times New Roman" w:cs="Times New Roman"/>
        </w:rPr>
        <w:t>nursing</w:t>
      </w:r>
      <w:r w:rsidRPr="00BC2899">
        <w:rPr>
          <w:rFonts w:ascii="Times New Roman" w:hAnsi="Times New Roman" w:cs="Times New Roman"/>
          <w:spacing w:val="-6"/>
        </w:rPr>
        <w:t xml:space="preserve"> </w:t>
      </w:r>
      <w:r w:rsidRPr="00BC2899">
        <w:rPr>
          <w:rFonts w:ascii="Times New Roman" w:hAnsi="Times New Roman" w:cs="Times New Roman"/>
        </w:rPr>
        <w:t>facility</w:t>
      </w:r>
      <w:r w:rsidRPr="00BC2899">
        <w:rPr>
          <w:rFonts w:ascii="Times New Roman" w:hAnsi="Times New Roman" w:cs="Times New Roman"/>
          <w:spacing w:val="-5"/>
        </w:rPr>
        <w:t xml:space="preserve"> </w:t>
      </w:r>
      <w:r w:rsidRPr="00BC2899">
        <w:rPr>
          <w:rFonts w:ascii="Times New Roman" w:hAnsi="Times New Roman" w:cs="Times New Roman"/>
        </w:rPr>
        <w:t>has</w:t>
      </w:r>
      <w:r w:rsidRPr="00BC2899">
        <w:rPr>
          <w:rFonts w:ascii="Times New Roman" w:hAnsi="Times New Roman" w:cs="Times New Roman"/>
          <w:spacing w:val="-3"/>
        </w:rPr>
        <w:t xml:space="preserve"> </w:t>
      </w:r>
      <w:r w:rsidRPr="00BC2899">
        <w:rPr>
          <w:rFonts w:ascii="Times New Roman" w:hAnsi="Times New Roman" w:cs="Times New Roman"/>
        </w:rPr>
        <w:t>failed</w:t>
      </w:r>
      <w:r w:rsidRPr="00BC2899">
        <w:rPr>
          <w:rFonts w:ascii="Times New Roman" w:hAnsi="Times New Roman" w:cs="Times New Roman"/>
          <w:spacing w:val="-5"/>
        </w:rPr>
        <w:t xml:space="preserve"> </w:t>
      </w:r>
      <w:r w:rsidRPr="00BC2899">
        <w:rPr>
          <w:rFonts w:ascii="Times New Roman" w:hAnsi="Times New Roman" w:cs="Times New Roman"/>
        </w:rPr>
        <w:t>to</w:t>
      </w:r>
      <w:r w:rsidRPr="00BC2899">
        <w:rPr>
          <w:rFonts w:ascii="Times New Roman" w:hAnsi="Times New Roman" w:cs="Times New Roman"/>
          <w:spacing w:val="-2"/>
        </w:rPr>
        <w:t xml:space="preserve"> </w:t>
      </w:r>
      <w:r w:rsidRPr="00BC2899">
        <w:rPr>
          <w:rFonts w:ascii="Times New Roman" w:hAnsi="Times New Roman" w:cs="Times New Roman"/>
        </w:rPr>
        <w:t>obtain the</w:t>
      </w:r>
      <w:r w:rsidRPr="00BC2899">
        <w:rPr>
          <w:rFonts w:ascii="Times New Roman" w:hAnsi="Times New Roman" w:cs="Times New Roman"/>
          <w:spacing w:val="-2"/>
        </w:rPr>
        <w:t xml:space="preserve"> </w:t>
      </w:r>
      <w:r w:rsidRPr="00BC2899">
        <w:rPr>
          <w:rFonts w:ascii="Times New Roman" w:hAnsi="Times New Roman" w:cs="Times New Roman"/>
        </w:rPr>
        <w:t>esti</w:t>
      </w:r>
      <w:r w:rsidRPr="00BC2899">
        <w:rPr>
          <w:rFonts w:ascii="Times New Roman" w:hAnsi="Times New Roman" w:cs="Times New Roman"/>
          <w:spacing w:val="-1"/>
        </w:rPr>
        <w:t>m</w:t>
      </w:r>
      <w:r w:rsidRPr="00BC2899">
        <w:rPr>
          <w:rFonts w:ascii="Times New Roman" w:hAnsi="Times New Roman" w:cs="Times New Roman"/>
        </w:rPr>
        <w:t>ate</w:t>
      </w:r>
      <w:r w:rsidRPr="00BC2899">
        <w:rPr>
          <w:rFonts w:ascii="Times New Roman" w:hAnsi="Times New Roman" w:cs="Times New Roman"/>
          <w:spacing w:val="-3"/>
        </w:rPr>
        <w:t xml:space="preserve"> </w:t>
      </w:r>
      <w:r w:rsidRPr="00BC2899">
        <w:rPr>
          <w:rFonts w:ascii="Times New Roman" w:hAnsi="Times New Roman" w:cs="Times New Roman"/>
        </w:rPr>
        <w:t>of</w:t>
      </w:r>
      <w:r w:rsidRPr="00BC2899">
        <w:rPr>
          <w:rFonts w:ascii="Times New Roman" w:hAnsi="Times New Roman" w:cs="Times New Roman"/>
          <w:spacing w:val="-2"/>
        </w:rPr>
        <w:t xml:space="preserve"> </w:t>
      </w:r>
      <w:r w:rsidRPr="00BC2899">
        <w:rPr>
          <w:rFonts w:ascii="Times New Roman" w:hAnsi="Times New Roman" w:cs="Times New Roman"/>
        </w:rPr>
        <w:t>the</w:t>
      </w:r>
      <w:r w:rsidRPr="00BC2899">
        <w:rPr>
          <w:rFonts w:ascii="Times New Roman" w:hAnsi="Times New Roman" w:cs="Times New Roman"/>
          <w:spacing w:val="-2"/>
        </w:rPr>
        <w:t xml:space="preserve"> </w:t>
      </w:r>
      <w:r w:rsidRPr="00BC2899">
        <w:rPr>
          <w:rFonts w:ascii="Times New Roman" w:hAnsi="Times New Roman" w:cs="Times New Roman"/>
        </w:rPr>
        <w:t>length</w:t>
      </w:r>
      <w:r w:rsidRPr="00BC2899">
        <w:rPr>
          <w:rFonts w:ascii="Times New Roman" w:hAnsi="Times New Roman" w:cs="Times New Roman"/>
          <w:spacing w:val="-5"/>
        </w:rPr>
        <w:t xml:space="preserve"> </w:t>
      </w:r>
      <w:r w:rsidRPr="00BC2899">
        <w:rPr>
          <w:rFonts w:ascii="Times New Roman" w:hAnsi="Times New Roman" w:cs="Times New Roman"/>
        </w:rPr>
        <w:t>of</w:t>
      </w:r>
      <w:r w:rsidRPr="00BC2899">
        <w:rPr>
          <w:rFonts w:ascii="Times New Roman" w:hAnsi="Times New Roman" w:cs="Times New Roman"/>
          <w:spacing w:val="-2"/>
        </w:rPr>
        <w:t xml:space="preserve"> </w:t>
      </w:r>
      <w:r w:rsidRPr="00BC2899">
        <w:rPr>
          <w:rFonts w:ascii="Times New Roman" w:hAnsi="Times New Roman" w:cs="Times New Roman"/>
        </w:rPr>
        <w:t>st</w:t>
      </w:r>
      <w:r w:rsidRPr="00BC2899">
        <w:rPr>
          <w:rFonts w:ascii="Times New Roman" w:hAnsi="Times New Roman" w:cs="Times New Roman"/>
          <w:spacing w:val="-2"/>
        </w:rPr>
        <w:t>a</w:t>
      </w:r>
      <w:r w:rsidRPr="00BC2899">
        <w:rPr>
          <w:rFonts w:ascii="Times New Roman" w:hAnsi="Times New Roman" w:cs="Times New Roman"/>
        </w:rPr>
        <w:t>y from</w:t>
      </w:r>
      <w:r w:rsidRPr="00BC2899">
        <w:rPr>
          <w:rFonts w:ascii="Times New Roman" w:hAnsi="Times New Roman" w:cs="Times New Roman"/>
          <w:spacing w:val="-5"/>
        </w:rPr>
        <w:t xml:space="preserve"> </w:t>
      </w:r>
      <w:r w:rsidRPr="00BC2899">
        <w:rPr>
          <w:rFonts w:ascii="Times New Roman" w:hAnsi="Times New Roman" w:cs="Times New Roman"/>
        </w:rPr>
        <w:t>the</w:t>
      </w:r>
      <w:r w:rsidRPr="00BC2899">
        <w:rPr>
          <w:rFonts w:ascii="Times New Roman" w:hAnsi="Times New Roman" w:cs="Times New Roman"/>
          <w:spacing w:val="-2"/>
        </w:rPr>
        <w:t xml:space="preserve"> </w:t>
      </w:r>
      <w:r w:rsidRPr="00BC2899">
        <w:rPr>
          <w:rFonts w:ascii="Times New Roman" w:hAnsi="Times New Roman" w:cs="Times New Roman"/>
        </w:rPr>
        <w:t>hospital;</w:t>
      </w:r>
    </w:p>
    <w:p w14:paraId="7486065C" w14:textId="2ADB3018" w:rsidR="0088304D" w:rsidRPr="00BC2899" w:rsidRDefault="0088304D" w:rsidP="008B6E78">
      <w:pPr>
        <w:widowControl w:val="0"/>
        <w:autoSpaceDE w:val="0"/>
        <w:autoSpaceDN w:val="0"/>
        <w:adjustRightInd w:val="0"/>
        <w:spacing w:after="0" w:line="254" w:lineRule="exact"/>
        <w:ind w:left="1080"/>
        <w:rPr>
          <w:rFonts w:ascii="Times New Roman" w:hAnsi="Times New Roman" w:cs="Times New Roman"/>
        </w:rPr>
      </w:pPr>
      <w:r w:rsidRPr="00BC2899">
        <w:rPr>
          <w:rFonts w:ascii="Times New Roman" w:hAnsi="Times New Roman" w:cs="Times New Roman"/>
        </w:rPr>
        <w:t xml:space="preserve">(2) </w:t>
      </w:r>
      <w:r w:rsidR="008B7F1B" w:rsidRPr="00BC2899">
        <w:rPr>
          <w:rFonts w:ascii="Times New Roman" w:hAnsi="Times New Roman" w:cs="Times New Roman"/>
        </w:rPr>
        <w:t xml:space="preserve"> </w:t>
      </w:r>
      <w:r w:rsidRPr="00BC2899">
        <w:rPr>
          <w:rFonts w:ascii="Times New Roman" w:hAnsi="Times New Roman" w:cs="Times New Roman"/>
        </w:rPr>
        <w:t>if</w:t>
      </w:r>
      <w:r w:rsidRPr="00BC2899">
        <w:rPr>
          <w:rFonts w:ascii="Times New Roman" w:hAnsi="Times New Roman" w:cs="Times New Roman"/>
          <w:spacing w:val="-1"/>
        </w:rPr>
        <w:t xml:space="preserve"> </w:t>
      </w:r>
      <w:r w:rsidRPr="00BC2899">
        <w:rPr>
          <w:rFonts w:ascii="Times New Roman" w:hAnsi="Times New Roman" w:cs="Times New Roman"/>
        </w:rPr>
        <w:t>the</w:t>
      </w:r>
      <w:r w:rsidRPr="00BC2899">
        <w:rPr>
          <w:rFonts w:ascii="Times New Roman" w:hAnsi="Times New Roman" w:cs="Times New Roman"/>
          <w:spacing w:val="-2"/>
        </w:rPr>
        <w:t xml:space="preserve"> m</w:t>
      </w:r>
      <w:r w:rsidRPr="00BC2899">
        <w:rPr>
          <w:rFonts w:ascii="Times New Roman" w:hAnsi="Times New Roman" w:cs="Times New Roman"/>
          <w:spacing w:val="1"/>
        </w:rPr>
        <w:t>e</w:t>
      </w:r>
      <w:r w:rsidRPr="00BC2899">
        <w:rPr>
          <w:rFonts w:ascii="Times New Roman" w:hAnsi="Times New Roman" w:cs="Times New Roman"/>
          <w:spacing w:val="-2"/>
        </w:rPr>
        <w:t>m</w:t>
      </w:r>
      <w:r w:rsidRPr="00BC2899">
        <w:rPr>
          <w:rFonts w:ascii="Times New Roman" w:hAnsi="Times New Roman" w:cs="Times New Roman"/>
          <w:spacing w:val="2"/>
        </w:rPr>
        <w:t>b</w:t>
      </w:r>
      <w:r w:rsidRPr="00BC2899">
        <w:rPr>
          <w:rFonts w:ascii="Times New Roman" w:hAnsi="Times New Roman" w:cs="Times New Roman"/>
        </w:rPr>
        <w:t>er</w:t>
      </w:r>
      <w:r w:rsidRPr="00BC2899">
        <w:rPr>
          <w:rFonts w:ascii="Times New Roman" w:hAnsi="Times New Roman" w:cs="Times New Roman"/>
          <w:spacing w:val="-3"/>
        </w:rPr>
        <w:t xml:space="preserve"> </w:t>
      </w:r>
      <w:r w:rsidRPr="00BC2899">
        <w:rPr>
          <w:rFonts w:ascii="Times New Roman" w:hAnsi="Times New Roman" w:cs="Times New Roman"/>
        </w:rPr>
        <w:t>has</w:t>
      </w:r>
      <w:r w:rsidRPr="00BC2899">
        <w:rPr>
          <w:rFonts w:ascii="Times New Roman" w:hAnsi="Times New Roman" w:cs="Times New Roman"/>
          <w:spacing w:val="-3"/>
        </w:rPr>
        <w:t xml:space="preserve"> </w:t>
      </w:r>
      <w:r w:rsidRPr="00BC2899">
        <w:rPr>
          <w:rFonts w:ascii="Times New Roman" w:hAnsi="Times New Roman" w:cs="Times New Roman"/>
        </w:rPr>
        <w:t>notified</w:t>
      </w:r>
      <w:r w:rsidRPr="00BC2899">
        <w:rPr>
          <w:rFonts w:ascii="Times New Roman" w:hAnsi="Times New Roman" w:cs="Times New Roman"/>
          <w:spacing w:val="-6"/>
        </w:rPr>
        <w:t xml:space="preserve"> </w:t>
      </w:r>
      <w:r w:rsidRPr="00BC2899">
        <w:rPr>
          <w:rFonts w:ascii="Times New Roman" w:hAnsi="Times New Roman" w:cs="Times New Roman"/>
        </w:rPr>
        <w:t>the</w:t>
      </w:r>
      <w:r w:rsidRPr="00BC2899">
        <w:rPr>
          <w:rFonts w:ascii="Times New Roman" w:hAnsi="Times New Roman" w:cs="Times New Roman"/>
          <w:spacing w:val="-2"/>
        </w:rPr>
        <w:t xml:space="preserve"> </w:t>
      </w:r>
      <w:r w:rsidRPr="00BC2899">
        <w:rPr>
          <w:rFonts w:ascii="Times New Roman" w:hAnsi="Times New Roman" w:cs="Times New Roman"/>
        </w:rPr>
        <w:t>nurs</w:t>
      </w:r>
      <w:r w:rsidRPr="00BC2899">
        <w:rPr>
          <w:rFonts w:ascii="Times New Roman" w:hAnsi="Times New Roman" w:cs="Times New Roman"/>
          <w:spacing w:val="-1"/>
        </w:rPr>
        <w:t>i</w:t>
      </w:r>
      <w:r w:rsidRPr="00BC2899">
        <w:rPr>
          <w:rFonts w:ascii="Times New Roman" w:hAnsi="Times New Roman" w:cs="Times New Roman"/>
        </w:rPr>
        <w:t>ng</w:t>
      </w:r>
      <w:r w:rsidRPr="00BC2899">
        <w:rPr>
          <w:rFonts w:ascii="Times New Roman" w:hAnsi="Times New Roman" w:cs="Times New Roman"/>
          <w:spacing w:val="-3"/>
        </w:rPr>
        <w:t xml:space="preserve"> </w:t>
      </w:r>
      <w:r w:rsidRPr="00BC2899">
        <w:rPr>
          <w:rFonts w:ascii="Times New Roman" w:hAnsi="Times New Roman" w:cs="Times New Roman"/>
        </w:rPr>
        <w:t>facili</w:t>
      </w:r>
      <w:r w:rsidRPr="00BC2899">
        <w:rPr>
          <w:rFonts w:ascii="Times New Roman" w:hAnsi="Times New Roman" w:cs="Times New Roman"/>
          <w:spacing w:val="-1"/>
        </w:rPr>
        <w:t>t</w:t>
      </w:r>
      <w:r w:rsidRPr="00BC2899">
        <w:rPr>
          <w:rFonts w:ascii="Times New Roman" w:hAnsi="Times New Roman" w:cs="Times New Roman"/>
        </w:rPr>
        <w:t>y</w:t>
      </w:r>
      <w:r w:rsidRPr="00BC2899">
        <w:rPr>
          <w:rFonts w:ascii="Times New Roman" w:hAnsi="Times New Roman" w:cs="Times New Roman"/>
          <w:spacing w:val="1"/>
        </w:rPr>
        <w:t xml:space="preserve"> </w:t>
      </w:r>
      <w:r w:rsidRPr="00BC2899">
        <w:rPr>
          <w:rFonts w:ascii="Times New Roman" w:hAnsi="Times New Roman" w:cs="Times New Roman"/>
        </w:rPr>
        <w:t>in</w:t>
      </w:r>
      <w:r w:rsidRPr="00BC2899">
        <w:rPr>
          <w:rFonts w:ascii="Times New Roman" w:hAnsi="Times New Roman" w:cs="Times New Roman"/>
          <w:spacing w:val="-3"/>
        </w:rPr>
        <w:t xml:space="preserve"> </w:t>
      </w:r>
      <w:r w:rsidRPr="00BC2899">
        <w:rPr>
          <w:rFonts w:ascii="Times New Roman" w:hAnsi="Times New Roman" w:cs="Times New Roman"/>
        </w:rPr>
        <w:t>writing</w:t>
      </w:r>
      <w:r w:rsidRPr="00BC2899">
        <w:rPr>
          <w:rFonts w:ascii="Times New Roman" w:hAnsi="Times New Roman" w:cs="Times New Roman"/>
          <w:spacing w:val="-6"/>
        </w:rPr>
        <w:t xml:space="preserve"> </w:t>
      </w:r>
      <w:r w:rsidRPr="00BC2899">
        <w:rPr>
          <w:rFonts w:ascii="Times New Roman" w:hAnsi="Times New Roman" w:cs="Times New Roman"/>
        </w:rPr>
        <w:t>that</w:t>
      </w:r>
      <w:r w:rsidRPr="00BC2899">
        <w:rPr>
          <w:rFonts w:ascii="Times New Roman" w:hAnsi="Times New Roman" w:cs="Times New Roman"/>
          <w:spacing w:val="-3"/>
        </w:rPr>
        <w:t xml:space="preserve"> </w:t>
      </w:r>
      <w:r w:rsidR="00C87872" w:rsidRPr="00BC2899">
        <w:rPr>
          <w:rFonts w:ascii="Times New Roman" w:hAnsi="Times New Roman" w:cs="Times New Roman"/>
        </w:rPr>
        <w:t>the member</w:t>
      </w:r>
      <w:r w:rsidRPr="00BC2899">
        <w:rPr>
          <w:rFonts w:ascii="Times New Roman" w:hAnsi="Times New Roman" w:cs="Times New Roman"/>
          <w:spacing w:val="-3"/>
        </w:rPr>
        <w:t xml:space="preserve"> </w:t>
      </w:r>
      <w:r w:rsidRPr="00BC2899">
        <w:rPr>
          <w:rFonts w:ascii="Times New Roman" w:hAnsi="Times New Roman" w:cs="Times New Roman"/>
        </w:rPr>
        <w:t>does</w:t>
      </w:r>
      <w:r w:rsidRPr="00BC2899">
        <w:rPr>
          <w:rFonts w:ascii="Times New Roman" w:hAnsi="Times New Roman" w:cs="Times New Roman"/>
          <w:spacing w:val="-4"/>
        </w:rPr>
        <w:t xml:space="preserve"> </w:t>
      </w:r>
      <w:r w:rsidRPr="00BC2899">
        <w:rPr>
          <w:rFonts w:ascii="Times New Roman" w:hAnsi="Times New Roman" w:cs="Times New Roman"/>
        </w:rPr>
        <w:t>not</w:t>
      </w:r>
      <w:r w:rsidRPr="00BC2899">
        <w:rPr>
          <w:rFonts w:ascii="Times New Roman" w:hAnsi="Times New Roman" w:cs="Times New Roman"/>
          <w:spacing w:val="-3"/>
        </w:rPr>
        <w:t xml:space="preserve"> </w:t>
      </w:r>
      <w:r w:rsidRPr="00BC2899">
        <w:rPr>
          <w:rFonts w:ascii="Times New Roman" w:hAnsi="Times New Roman" w:cs="Times New Roman"/>
        </w:rPr>
        <w:t>wish</w:t>
      </w:r>
      <w:r w:rsidRPr="00BC2899">
        <w:rPr>
          <w:rFonts w:ascii="Times New Roman" w:hAnsi="Times New Roman" w:cs="Times New Roman"/>
          <w:spacing w:val="-4"/>
        </w:rPr>
        <w:t xml:space="preserve"> </w:t>
      </w:r>
      <w:r w:rsidRPr="00BC2899">
        <w:rPr>
          <w:rFonts w:ascii="Times New Roman" w:hAnsi="Times New Roman" w:cs="Times New Roman"/>
        </w:rPr>
        <w:t>to</w:t>
      </w:r>
      <w:r w:rsidRPr="00BC2899">
        <w:rPr>
          <w:rFonts w:ascii="Times New Roman" w:hAnsi="Times New Roman" w:cs="Times New Roman"/>
          <w:spacing w:val="-2"/>
        </w:rPr>
        <w:t xml:space="preserve"> </w:t>
      </w:r>
      <w:r w:rsidRPr="00BC2899">
        <w:rPr>
          <w:rFonts w:ascii="Times New Roman" w:hAnsi="Times New Roman" w:cs="Times New Roman"/>
        </w:rPr>
        <w:t>return to the</w:t>
      </w:r>
      <w:r w:rsidRPr="00BC2899">
        <w:rPr>
          <w:rFonts w:ascii="Times New Roman" w:hAnsi="Times New Roman" w:cs="Times New Roman"/>
          <w:spacing w:val="-2"/>
        </w:rPr>
        <w:t xml:space="preserve"> </w:t>
      </w:r>
      <w:r w:rsidRPr="00BC2899">
        <w:rPr>
          <w:rFonts w:ascii="Times New Roman" w:hAnsi="Times New Roman" w:cs="Times New Roman"/>
          <w:spacing w:val="-1"/>
        </w:rPr>
        <w:t>f</w:t>
      </w:r>
      <w:r w:rsidRPr="00BC2899">
        <w:rPr>
          <w:rFonts w:ascii="Times New Roman" w:hAnsi="Times New Roman" w:cs="Times New Roman"/>
        </w:rPr>
        <w:t>acilit</w:t>
      </w:r>
      <w:r w:rsidRPr="00BC2899">
        <w:rPr>
          <w:rFonts w:ascii="Times New Roman" w:hAnsi="Times New Roman" w:cs="Times New Roman"/>
          <w:spacing w:val="2"/>
        </w:rPr>
        <w:t>y</w:t>
      </w:r>
      <w:r w:rsidRPr="00BC2899">
        <w:rPr>
          <w:rFonts w:ascii="Times New Roman" w:hAnsi="Times New Roman" w:cs="Times New Roman"/>
        </w:rPr>
        <w:t>;</w:t>
      </w:r>
    </w:p>
    <w:p w14:paraId="54AEEDA8" w14:textId="77777777" w:rsidR="0088304D" w:rsidRPr="00BC2899" w:rsidRDefault="0088304D" w:rsidP="008B6E78">
      <w:pPr>
        <w:widowControl w:val="0"/>
        <w:autoSpaceDE w:val="0"/>
        <w:autoSpaceDN w:val="0"/>
        <w:adjustRightInd w:val="0"/>
        <w:spacing w:after="0" w:line="252" w:lineRule="exact"/>
        <w:ind w:left="1080"/>
        <w:rPr>
          <w:rFonts w:ascii="Times New Roman" w:hAnsi="Times New Roman" w:cs="Times New Roman"/>
        </w:rPr>
      </w:pPr>
      <w:r w:rsidRPr="00BC2899">
        <w:rPr>
          <w:rFonts w:ascii="Times New Roman" w:hAnsi="Times New Roman" w:cs="Times New Roman"/>
        </w:rPr>
        <w:t xml:space="preserve">(3) </w:t>
      </w:r>
      <w:r w:rsidR="008B7F1B" w:rsidRPr="00BC2899">
        <w:rPr>
          <w:rFonts w:ascii="Times New Roman" w:hAnsi="Times New Roman" w:cs="Times New Roman"/>
        </w:rPr>
        <w:t xml:space="preserve"> </w:t>
      </w:r>
      <w:r w:rsidRPr="00BC2899">
        <w:rPr>
          <w:rFonts w:ascii="Times New Roman" w:hAnsi="Times New Roman" w:cs="Times New Roman"/>
        </w:rPr>
        <w:t>for</w:t>
      </w:r>
      <w:r w:rsidRPr="00BC2899">
        <w:rPr>
          <w:rFonts w:ascii="Times New Roman" w:hAnsi="Times New Roman" w:cs="Times New Roman"/>
          <w:spacing w:val="-2"/>
        </w:rPr>
        <w:t xml:space="preserve"> </w:t>
      </w:r>
      <w:r w:rsidRPr="00BC2899">
        <w:rPr>
          <w:rFonts w:ascii="Times New Roman" w:hAnsi="Times New Roman" w:cs="Times New Roman"/>
        </w:rPr>
        <w:t>any</w:t>
      </w:r>
      <w:r w:rsidRPr="00BC2899">
        <w:rPr>
          <w:rFonts w:ascii="Times New Roman" w:hAnsi="Times New Roman" w:cs="Times New Roman"/>
          <w:spacing w:val="-1"/>
        </w:rPr>
        <w:t xml:space="preserve"> c</w:t>
      </w:r>
      <w:r w:rsidRPr="00BC2899">
        <w:rPr>
          <w:rFonts w:ascii="Times New Roman" w:hAnsi="Times New Roman" w:cs="Times New Roman"/>
        </w:rPr>
        <w:t>onsecutive</w:t>
      </w:r>
      <w:r w:rsidRPr="00BC2899">
        <w:rPr>
          <w:rFonts w:ascii="Times New Roman" w:hAnsi="Times New Roman" w:cs="Times New Roman"/>
          <w:spacing w:val="-9"/>
        </w:rPr>
        <w:t xml:space="preserve"> </w:t>
      </w:r>
      <w:r w:rsidRPr="00BC2899">
        <w:rPr>
          <w:rFonts w:ascii="Times New Roman" w:hAnsi="Times New Roman" w:cs="Times New Roman"/>
        </w:rPr>
        <w:t>medical</w:t>
      </w:r>
      <w:r w:rsidRPr="00BC2899">
        <w:rPr>
          <w:rFonts w:ascii="Times New Roman" w:hAnsi="Times New Roman" w:cs="Times New Roman"/>
          <w:spacing w:val="-6"/>
        </w:rPr>
        <w:t xml:space="preserve"> </w:t>
      </w:r>
      <w:r w:rsidRPr="00BC2899">
        <w:rPr>
          <w:rFonts w:ascii="Times New Roman" w:hAnsi="Times New Roman" w:cs="Times New Roman"/>
        </w:rPr>
        <w:t>leave</w:t>
      </w:r>
      <w:r w:rsidRPr="00BC2899">
        <w:rPr>
          <w:rFonts w:ascii="Times New Roman" w:hAnsi="Times New Roman" w:cs="Times New Roman"/>
          <w:spacing w:val="-4"/>
        </w:rPr>
        <w:t xml:space="preserve"> </w:t>
      </w:r>
      <w:r w:rsidRPr="00BC2899">
        <w:rPr>
          <w:rFonts w:ascii="Times New Roman" w:hAnsi="Times New Roman" w:cs="Times New Roman"/>
          <w:spacing w:val="2"/>
        </w:rPr>
        <w:t>o</w:t>
      </w:r>
      <w:r w:rsidRPr="00BC2899">
        <w:rPr>
          <w:rFonts w:ascii="Times New Roman" w:hAnsi="Times New Roman" w:cs="Times New Roman"/>
        </w:rPr>
        <w:t>f</w:t>
      </w:r>
      <w:r w:rsidRPr="00BC2899">
        <w:rPr>
          <w:rFonts w:ascii="Times New Roman" w:hAnsi="Times New Roman" w:cs="Times New Roman"/>
          <w:spacing w:val="-1"/>
        </w:rPr>
        <w:t xml:space="preserve"> </w:t>
      </w:r>
      <w:r w:rsidRPr="00BC2899">
        <w:rPr>
          <w:rFonts w:ascii="Times New Roman" w:hAnsi="Times New Roman" w:cs="Times New Roman"/>
        </w:rPr>
        <w:t>absence</w:t>
      </w:r>
      <w:r w:rsidRPr="00BC2899">
        <w:rPr>
          <w:rFonts w:ascii="Times New Roman" w:hAnsi="Times New Roman" w:cs="Times New Roman"/>
          <w:spacing w:val="-5"/>
        </w:rPr>
        <w:t xml:space="preserve"> </w:t>
      </w:r>
      <w:r w:rsidRPr="00BC2899">
        <w:rPr>
          <w:rFonts w:ascii="Times New Roman" w:hAnsi="Times New Roman" w:cs="Times New Roman"/>
        </w:rPr>
        <w:t>day</w:t>
      </w:r>
      <w:r w:rsidRPr="00BC2899">
        <w:rPr>
          <w:rFonts w:ascii="Times New Roman" w:hAnsi="Times New Roman" w:cs="Times New Roman"/>
          <w:spacing w:val="-1"/>
        </w:rPr>
        <w:t xml:space="preserve"> </w:t>
      </w:r>
      <w:r w:rsidRPr="00BC2899">
        <w:rPr>
          <w:rFonts w:ascii="Times New Roman" w:hAnsi="Times New Roman" w:cs="Times New Roman"/>
        </w:rPr>
        <w:t>in</w:t>
      </w:r>
      <w:r w:rsidRPr="00BC2899">
        <w:rPr>
          <w:rFonts w:ascii="Times New Roman" w:hAnsi="Times New Roman" w:cs="Times New Roman"/>
          <w:spacing w:val="-2"/>
        </w:rPr>
        <w:t xml:space="preserve"> </w:t>
      </w:r>
      <w:r w:rsidRPr="00BC2899">
        <w:rPr>
          <w:rFonts w:ascii="Times New Roman" w:hAnsi="Times New Roman" w:cs="Times New Roman"/>
        </w:rPr>
        <w:t>excess</w:t>
      </w:r>
      <w:r w:rsidRPr="00BC2899">
        <w:rPr>
          <w:rFonts w:ascii="Times New Roman" w:hAnsi="Times New Roman" w:cs="Times New Roman"/>
          <w:spacing w:val="-5"/>
        </w:rPr>
        <w:t xml:space="preserve"> </w:t>
      </w:r>
      <w:r w:rsidRPr="00BC2899">
        <w:rPr>
          <w:rFonts w:ascii="Times New Roman" w:hAnsi="Times New Roman" w:cs="Times New Roman"/>
        </w:rPr>
        <w:t>of</w:t>
      </w:r>
      <w:r w:rsidRPr="00BC2899">
        <w:rPr>
          <w:rFonts w:ascii="Times New Roman" w:hAnsi="Times New Roman" w:cs="Times New Roman"/>
          <w:spacing w:val="-2"/>
        </w:rPr>
        <w:t xml:space="preserve"> </w:t>
      </w:r>
      <w:r w:rsidRPr="00BC2899">
        <w:rPr>
          <w:rFonts w:ascii="Times New Roman" w:hAnsi="Times New Roman" w:cs="Times New Roman"/>
        </w:rPr>
        <w:t>the</w:t>
      </w:r>
      <w:r w:rsidRPr="00BC2899">
        <w:rPr>
          <w:rFonts w:ascii="Times New Roman" w:hAnsi="Times New Roman" w:cs="Times New Roman"/>
          <w:spacing w:val="-2"/>
        </w:rPr>
        <w:t xml:space="preserve"> </w:t>
      </w:r>
      <w:r w:rsidR="00C87872" w:rsidRPr="00BC2899">
        <w:rPr>
          <w:rFonts w:ascii="Times New Roman" w:hAnsi="Times New Roman" w:cs="Times New Roman"/>
        </w:rPr>
        <w:t>20</w:t>
      </w:r>
      <w:r w:rsidR="00C87872" w:rsidRPr="00BC2899">
        <w:rPr>
          <w:rFonts w:ascii="Times New Roman" w:hAnsi="Times New Roman" w:cs="Times New Roman"/>
          <w:spacing w:val="-2"/>
        </w:rPr>
        <w:t xml:space="preserve"> </w:t>
      </w:r>
      <w:r w:rsidRPr="00BC2899">
        <w:rPr>
          <w:rFonts w:ascii="Times New Roman" w:hAnsi="Times New Roman" w:cs="Times New Roman"/>
        </w:rPr>
        <w:t>d</w:t>
      </w:r>
      <w:r w:rsidRPr="00BC2899">
        <w:rPr>
          <w:rFonts w:ascii="Times New Roman" w:hAnsi="Times New Roman" w:cs="Times New Roman"/>
          <w:spacing w:val="-1"/>
        </w:rPr>
        <w:t>a</w:t>
      </w:r>
      <w:r w:rsidRPr="00BC2899">
        <w:rPr>
          <w:rFonts w:ascii="Times New Roman" w:hAnsi="Times New Roman" w:cs="Times New Roman"/>
          <w:spacing w:val="2"/>
        </w:rPr>
        <w:t>y</w:t>
      </w:r>
      <w:r w:rsidRPr="00BC2899">
        <w:rPr>
          <w:rFonts w:ascii="Times New Roman" w:hAnsi="Times New Roman" w:cs="Times New Roman"/>
        </w:rPr>
        <w:t>s</w:t>
      </w:r>
      <w:r w:rsidRPr="00BC2899">
        <w:rPr>
          <w:rFonts w:ascii="Times New Roman" w:hAnsi="Times New Roman" w:cs="Times New Roman"/>
          <w:spacing w:val="-1"/>
        </w:rPr>
        <w:t xml:space="preserve"> </w:t>
      </w:r>
      <w:r w:rsidRPr="00BC2899">
        <w:rPr>
          <w:rFonts w:ascii="Times New Roman" w:hAnsi="Times New Roman" w:cs="Times New Roman"/>
        </w:rPr>
        <w:t>from</w:t>
      </w:r>
      <w:r w:rsidRPr="00BC2899">
        <w:rPr>
          <w:rFonts w:ascii="Times New Roman" w:hAnsi="Times New Roman" w:cs="Times New Roman"/>
          <w:spacing w:val="-5"/>
        </w:rPr>
        <w:t xml:space="preserve"> </w:t>
      </w:r>
      <w:r w:rsidRPr="00BC2899">
        <w:rPr>
          <w:rFonts w:ascii="Times New Roman" w:hAnsi="Times New Roman" w:cs="Times New Roman"/>
        </w:rPr>
        <w:t>the</w:t>
      </w:r>
      <w:r w:rsidRPr="00BC2899">
        <w:rPr>
          <w:rFonts w:ascii="Times New Roman" w:hAnsi="Times New Roman" w:cs="Times New Roman"/>
          <w:spacing w:val="-2"/>
        </w:rPr>
        <w:t xml:space="preserve"> </w:t>
      </w:r>
      <w:r w:rsidRPr="00BC2899">
        <w:rPr>
          <w:rFonts w:ascii="Times New Roman" w:hAnsi="Times New Roman" w:cs="Times New Roman"/>
        </w:rPr>
        <w:t>date</w:t>
      </w:r>
      <w:r w:rsidRPr="00BC2899">
        <w:rPr>
          <w:rFonts w:ascii="Times New Roman" w:hAnsi="Times New Roman" w:cs="Times New Roman"/>
          <w:spacing w:val="-3"/>
        </w:rPr>
        <w:t xml:space="preserve"> </w:t>
      </w:r>
      <w:r w:rsidRPr="00BC2899">
        <w:rPr>
          <w:rFonts w:ascii="Times New Roman" w:hAnsi="Times New Roman" w:cs="Times New Roman"/>
        </w:rPr>
        <w:t>of transfer</w:t>
      </w:r>
      <w:r w:rsidRPr="00BC2899">
        <w:rPr>
          <w:rFonts w:ascii="Times New Roman" w:hAnsi="Times New Roman" w:cs="Times New Roman"/>
          <w:spacing w:val="-6"/>
        </w:rPr>
        <w:t xml:space="preserve"> </w:t>
      </w:r>
      <w:r w:rsidRPr="00BC2899">
        <w:rPr>
          <w:rFonts w:ascii="Times New Roman" w:hAnsi="Times New Roman" w:cs="Times New Roman"/>
        </w:rPr>
        <w:t>from</w:t>
      </w:r>
      <w:r w:rsidRPr="00BC2899">
        <w:rPr>
          <w:rFonts w:ascii="Times New Roman" w:hAnsi="Times New Roman" w:cs="Times New Roman"/>
          <w:spacing w:val="-5"/>
        </w:rPr>
        <w:t xml:space="preserve"> </w:t>
      </w:r>
      <w:r w:rsidRPr="00BC2899">
        <w:rPr>
          <w:rFonts w:ascii="Times New Roman" w:hAnsi="Times New Roman" w:cs="Times New Roman"/>
        </w:rPr>
        <w:t>the</w:t>
      </w:r>
      <w:r w:rsidRPr="00BC2899">
        <w:rPr>
          <w:rFonts w:ascii="Times New Roman" w:hAnsi="Times New Roman" w:cs="Times New Roman"/>
          <w:spacing w:val="-2"/>
        </w:rPr>
        <w:t xml:space="preserve"> </w:t>
      </w:r>
      <w:r w:rsidRPr="00BC2899">
        <w:rPr>
          <w:rFonts w:ascii="Times New Roman" w:hAnsi="Times New Roman" w:cs="Times New Roman"/>
        </w:rPr>
        <w:t>nursing</w:t>
      </w:r>
      <w:r w:rsidRPr="00BC2899">
        <w:rPr>
          <w:rFonts w:ascii="Times New Roman" w:hAnsi="Times New Roman" w:cs="Times New Roman"/>
          <w:spacing w:val="-6"/>
        </w:rPr>
        <w:t xml:space="preserve"> </w:t>
      </w:r>
      <w:r w:rsidRPr="00BC2899">
        <w:rPr>
          <w:rFonts w:ascii="Times New Roman" w:hAnsi="Times New Roman" w:cs="Times New Roman"/>
        </w:rPr>
        <w:t>facilit</w:t>
      </w:r>
      <w:r w:rsidRPr="00BC2899">
        <w:rPr>
          <w:rFonts w:ascii="Times New Roman" w:hAnsi="Times New Roman" w:cs="Times New Roman"/>
          <w:spacing w:val="2"/>
        </w:rPr>
        <w:t>y</w:t>
      </w:r>
      <w:r w:rsidR="00C87872" w:rsidRPr="00BC2899">
        <w:rPr>
          <w:rFonts w:ascii="Times New Roman" w:hAnsi="Times New Roman" w:cs="Times New Roman"/>
          <w:spacing w:val="2"/>
        </w:rPr>
        <w:t>;</w:t>
      </w:r>
    </w:p>
    <w:p w14:paraId="55E03825" w14:textId="77777777" w:rsidR="00C87872" w:rsidRPr="00BC2899" w:rsidRDefault="00C87872" w:rsidP="008B6E78">
      <w:pPr>
        <w:widowControl w:val="0"/>
        <w:autoSpaceDE w:val="0"/>
        <w:autoSpaceDN w:val="0"/>
        <w:adjustRightInd w:val="0"/>
        <w:spacing w:after="0" w:line="252" w:lineRule="exact"/>
        <w:ind w:left="1080"/>
        <w:rPr>
          <w:rFonts w:ascii="Times New Roman" w:hAnsi="Times New Roman" w:cs="Times New Roman"/>
        </w:rPr>
      </w:pPr>
      <w:r w:rsidRPr="00BC2899">
        <w:rPr>
          <w:rFonts w:ascii="Times New Roman" w:hAnsi="Times New Roman" w:cs="Times New Roman"/>
        </w:rPr>
        <w:t xml:space="preserve">(4) </w:t>
      </w:r>
      <w:r w:rsidR="008B7F1B" w:rsidRPr="00BC2899">
        <w:rPr>
          <w:rFonts w:ascii="Times New Roman" w:hAnsi="Times New Roman" w:cs="Times New Roman"/>
        </w:rPr>
        <w:t xml:space="preserve"> </w:t>
      </w:r>
      <w:r w:rsidRPr="00BC2899">
        <w:rPr>
          <w:rFonts w:ascii="Times New Roman" w:hAnsi="Times New Roman" w:cs="Times New Roman"/>
        </w:rPr>
        <w:t>the day on which a member is transferred back to a nursing facility or is discharged from the hospital to a non-institutional setting; and</w:t>
      </w:r>
    </w:p>
    <w:p w14:paraId="15D6D5C9" w14:textId="77777777" w:rsidR="00C87872" w:rsidRPr="00BC2899" w:rsidRDefault="00C87872" w:rsidP="008B6E78">
      <w:pPr>
        <w:widowControl w:val="0"/>
        <w:autoSpaceDE w:val="0"/>
        <w:autoSpaceDN w:val="0"/>
        <w:adjustRightInd w:val="0"/>
        <w:spacing w:after="0" w:line="252" w:lineRule="exact"/>
        <w:ind w:left="1080"/>
        <w:rPr>
          <w:rFonts w:ascii="Times New Roman" w:hAnsi="Times New Roman" w:cs="Times New Roman"/>
        </w:rPr>
      </w:pPr>
      <w:r w:rsidRPr="00BC2899">
        <w:rPr>
          <w:rFonts w:ascii="Times New Roman" w:hAnsi="Times New Roman" w:cs="Times New Roman"/>
        </w:rPr>
        <w:t xml:space="preserve">(5) </w:t>
      </w:r>
      <w:r w:rsidR="008B7F1B" w:rsidRPr="00BC2899">
        <w:rPr>
          <w:rFonts w:ascii="Times New Roman" w:hAnsi="Times New Roman" w:cs="Times New Roman"/>
        </w:rPr>
        <w:t xml:space="preserve"> </w:t>
      </w:r>
      <w:r w:rsidRPr="00BC2899">
        <w:rPr>
          <w:rFonts w:ascii="Times New Roman" w:hAnsi="Times New Roman" w:cs="Times New Roman"/>
        </w:rPr>
        <w:t>for any MLOA in cases where the member is transferred from a nursing facility to a hospital and transferred back to the nursing facility on the same calendar day.</w:t>
      </w:r>
    </w:p>
    <w:p w14:paraId="6DD43A89" w14:textId="77777777" w:rsidR="0088304D" w:rsidRPr="00BC2899" w:rsidRDefault="0088304D">
      <w:pPr>
        <w:widowControl w:val="0"/>
        <w:autoSpaceDE w:val="0"/>
        <w:autoSpaceDN w:val="0"/>
        <w:adjustRightInd w:val="0"/>
        <w:spacing w:before="13" w:after="0" w:line="260" w:lineRule="exact"/>
        <w:rPr>
          <w:rFonts w:ascii="Times New Roman" w:hAnsi="Times New Roman" w:cs="Times New Roman"/>
          <w:sz w:val="26"/>
          <w:szCs w:val="26"/>
        </w:rPr>
      </w:pPr>
    </w:p>
    <w:p w14:paraId="01D694A8" w14:textId="77777777" w:rsidR="0088304D" w:rsidRPr="00BC2899" w:rsidRDefault="0088304D" w:rsidP="008B7F1B">
      <w:pPr>
        <w:widowControl w:val="0"/>
        <w:autoSpaceDE w:val="0"/>
        <w:autoSpaceDN w:val="0"/>
        <w:adjustRightInd w:val="0"/>
        <w:spacing w:after="0" w:line="240" w:lineRule="auto"/>
        <w:ind w:left="720" w:right="86"/>
        <w:rPr>
          <w:rFonts w:ascii="Times New Roman" w:hAnsi="Times New Roman" w:cs="Times New Roman"/>
        </w:rPr>
      </w:pPr>
      <w:r w:rsidRPr="00BC2899">
        <w:rPr>
          <w:rFonts w:ascii="Times New Roman" w:hAnsi="Times New Roman" w:cs="Times New Roman"/>
        </w:rPr>
        <w:t xml:space="preserve">(C) </w:t>
      </w:r>
      <w:r w:rsidR="008B7F1B" w:rsidRPr="00BC2899">
        <w:rPr>
          <w:rFonts w:ascii="Times New Roman" w:hAnsi="Times New Roman" w:cs="Times New Roman"/>
        </w:rPr>
        <w:t xml:space="preserve"> </w:t>
      </w:r>
      <w:r w:rsidRPr="00BC2899">
        <w:rPr>
          <w:rFonts w:ascii="Times New Roman" w:hAnsi="Times New Roman" w:cs="Times New Roman"/>
        </w:rPr>
        <w:t xml:space="preserve">When a member is transferred from one inpatient hospital to another inpatient hospital during the medical leave of absence, the nursing facility must continue to reserve for the member </w:t>
      </w:r>
      <w:r w:rsidR="00C87872" w:rsidRPr="00BC2899">
        <w:rPr>
          <w:rFonts w:ascii="Times New Roman" w:hAnsi="Times New Roman" w:cs="Times New Roman"/>
        </w:rPr>
        <w:t xml:space="preserve">the same bed and room occupied by the member at the time the absence began </w:t>
      </w:r>
      <w:r w:rsidRPr="00BC2899">
        <w:rPr>
          <w:rFonts w:ascii="Times New Roman" w:hAnsi="Times New Roman" w:cs="Times New Roman"/>
        </w:rPr>
        <w:t xml:space="preserve">for up to the </w:t>
      </w:r>
      <w:r w:rsidR="00C87872" w:rsidRPr="00BC2899">
        <w:rPr>
          <w:rFonts w:ascii="Times New Roman" w:hAnsi="Times New Roman" w:cs="Times New Roman"/>
        </w:rPr>
        <w:t xml:space="preserve">20th </w:t>
      </w:r>
      <w:r w:rsidRPr="00BC2899">
        <w:rPr>
          <w:rFonts w:ascii="Times New Roman" w:hAnsi="Times New Roman" w:cs="Times New Roman"/>
        </w:rPr>
        <w:t xml:space="preserve">day of the member's absence from the nursing facility as long as the member continues to require a medical leave of absence and the conditions in 130 CMR 456.426(A) are met. A transfer from one hospital to another continues the </w:t>
      </w:r>
      <w:r w:rsidR="00C87872" w:rsidRPr="00BC2899">
        <w:rPr>
          <w:rFonts w:ascii="Times New Roman" w:hAnsi="Times New Roman" w:cs="Times New Roman"/>
        </w:rPr>
        <w:t>20</w:t>
      </w:r>
      <w:r w:rsidRPr="00BC2899">
        <w:rPr>
          <w:rFonts w:ascii="Times New Roman" w:hAnsi="Times New Roman" w:cs="Times New Roman"/>
        </w:rPr>
        <w:t>-day period initiated on</w:t>
      </w:r>
      <w:r w:rsidR="008B7F1B" w:rsidRPr="00BC2899">
        <w:rPr>
          <w:rFonts w:ascii="Times New Roman" w:hAnsi="Times New Roman" w:cs="Times New Roman"/>
        </w:rPr>
        <w:t xml:space="preserve"> </w:t>
      </w:r>
      <w:r w:rsidRPr="00BC2899">
        <w:rPr>
          <w:rFonts w:ascii="Times New Roman" w:hAnsi="Times New Roman" w:cs="Times New Roman"/>
        </w:rPr>
        <w:t xml:space="preserve">the first day the member originally was transferred from the nursing facility for the original medical leave of absence and does not initiate another </w:t>
      </w:r>
      <w:r w:rsidR="00C87872" w:rsidRPr="00BC2899">
        <w:rPr>
          <w:rFonts w:ascii="Times New Roman" w:hAnsi="Times New Roman" w:cs="Times New Roman"/>
        </w:rPr>
        <w:t>20</w:t>
      </w:r>
      <w:r w:rsidRPr="00BC2899">
        <w:rPr>
          <w:rFonts w:ascii="Times New Roman" w:hAnsi="Times New Roman" w:cs="Times New Roman"/>
        </w:rPr>
        <w:t>-day period.</w:t>
      </w:r>
    </w:p>
    <w:p w14:paraId="2011A050" w14:textId="77777777" w:rsidR="0088304D" w:rsidRPr="00BC2899" w:rsidRDefault="0088304D">
      <w:pPr>
        <w:widowControl w:val="0"/>
        <w:autoSpaceDE w:val="0"/>
        <w:autoSpaceDN w:val="0"/>
        <w:adjustRightInd w:val="0"/>
        <w:spacing w:before="13" w:after="0" w:line="240" w:lineRule="exact"/>
        <w:rPr>
          <w:rFonts w:ascii="Times New Roman" w:hAnsi="Times New Roman" w:cs="Times New Roman"/>
          <w:sz w:val="24"/>
          <w:szCs w:val="24"/>
        </w:rPr>
      </w:pPr>
    </w:p>
    <w:p w14:paraId="5F3FE824" w14:textId="77777777" w:rsidR="0088304D" w:rsidRPr="00BC2899" w:rsidRDefault="0088304D" w:rsidP="008B7F1B">
      <w:pPr>
        <w:widowControl w:val="0"/>
        <w:autoSpaceDE w:val="0"/>
        <w:autoSpaceDN w:val="0"/>
        <w:adjustRightInd w:val="0"/>
        <w:spacing w:after="0" w:line="248" w:lineRule="exact"/>
        <w:rPr>
          <w:rFonts w:ascii="Times New Roman" w:hAnsi="Times New Roman" w:cs="Times New Roman"/>
        </w:rPr>
      </w:pPr>
      <w:r w:rsidRPr="00BC2899">
        <w:rPr>
          <w:rFonts w:ascii="Times New Roman" w:hAnsi="Times New Roman" w:cs="Times New Roman"/>
          <w:position w:val="-1"/>
          <w:u w:val="single"/>
        </w:rPr>
        <w:t>456</w:t>
      </w:r>
      <w:r w:rsidRPr="00BC2899">
        <w:rPr>
          <w:rFonts w:ascii="Times New Roman" w:hAnsi="Times New Roman" w:cs="Times New Roman"/>
          <w:spacing w:val="-1"/>
          <w:position w:val="-1"/>
          <w:u w:val="single"/>
        </w:rPr>
        <w:t>.</w:t>
      </w:r>
      <w:r w:rsidRPr="00BC2899">
        <w:rPr>
          <w:rFonts w:ascii="Times New Roman" w:hAnsi="Times New Roman" w:cs="Times New Roman"/>
          <w:position w:val="-1"/>
          <w:u w:val="single"/>
        </w:rPr>
        <w:t>427</w:t>
      </w:r>
      <w:r w:rsidRPr="00B77B5E">
        <w:rPr>
          <w:rFonts w:ascii="Times New Roman" w:hAnsi="Times New Roman" w:cs="Times New Roman"/>
          <w:position w:val="-1"/>
          <w:u w:val="single"/>
        </w:rPr>
        <w:t xml:space="preserve">:  </w:t>
      </w:r>
      <w:r w:rsidRPr="00BC2899">
        <w:rPr>
          <w:rFonts w:ascii="Times New Roman" w:hAnsi="Times New Roman" w:cs="Times New Roman"/>
          <w:position w:val="-1"/>
          <w:u w:val="single"/>
        </w:rPr>
        <w:t>Medical</w:t>
      </w:r>
      <w:r w:rsidRPr="00BC2899">
        <w:rPr>
          <w:rFonts w:ascii="Times New Roman" w:hAnsi="Times New Roman" w:cs="Times New Roman"/>
          <w:spacing w:val="-7"/>
          <w:position w:val="-1"/>
          <w:u w:val="single"/>
        </w:rPr>
        <w:t xml:space="preserve"> </w:t>
      </w:r>
      <w:r w:rsidRPr="00BC2899">
        <w:rPr>
          <w:rFonts w:ascii="Times New Roman" w:hAnsi="Times New Roman" w:cs="Times New Roman"/>
          <w:position w:val="-1"/>
          <w:u w:val="single"/>
        </w:rPr>
        <w:t>Lea</w:t>
      </w:r>
      <w:r w:rsidRPr="00BC2899">
        <w:rPr>
          <w:rFonts w:ascii="Times New Roman" w:hAnsi="Times New Roman" w:cs="Times New Roman"/>
          <w:spacing w:val="2"/>
          <w:position w:val="-1"/>
          <w:u w:val="single"/>
        </w:rPr>
        <w:t>v</w:t>
      </w:r>
      <w:r w:rsidRPr="00BC2899">
        <w:rPr>
          <w:rFonts w:ascii="Times New Roman" w:hAnsi="Times New Roman" w:cs="Times New Roman"/>
          <w:position w:val="-1"/>
          <w:u w:val="single"/>
        </w:rPr>
        <w:t xml:space="preserve">e of Absence: </w:t>
      </w:r>
      <w:r w:rsidRPr="00BC2899">
        <w:rPr>
          <w:rFonts w:ascii="Times New Roman" w:hAnsi="Times New Roman" w:cs="Times New Roman"/>
          <w:spacing w:val="1"/>
          <w:position w:val="-1"/>
          <w:u w:val="single"/>
        </w:rPr>
        <w:t xml:space="preserve"> </w:t>
      </w:r>
      <w:r w:rsidRPr="00BC2899">
        <w:rPr>
          <w:rFonts w:ascii="Times New Roman" w:hAnsi="Times New Roman" w:cs="Times New Roman"/>
          <w:position w:val="-1"/>
          <w:u w:val="single"/>
        </w:rPr>
        <w:t>Pa</w:t>
      </w:r>
      <w:r w:rsidRPr="00BC2899">
        <w:rPr>
          <w:rFonts w:ascii="Times New Roman" w:hAnsi="Times New Roman" w:cs="Times New Roman"/>
          <w:spacing w:val="2"/>
          <w:position w:val="-1"/>
          <w:u w:val="single"/>
        </w:rPr>
        <w:t>y</w:t>
      </w:r>
      <w:r w:rsidRPr="00BC2899">
        <w:rPr>
          <w:rFonts w:ascii="Times New Roman" w:hAnsi="Times New Roman" w:cs="Times New Roman"/>
          <w:spacing w:val="-2"/>
          <w:position w:val="-1"/>
          <w:u w:val="single"/>
        </w:rPr>
        <w:t>m</w:t>
      </w:r>
      <w:r w:rsidRPr="00BC2899">
        <w:rPr>
          <w:rFonts w:ascii="Times New Roman" w:hAnsi="Times New Roman" w:cs="Times New Roman"/>
          <w:position w:val="-1"/>
          <w:u w:val="single"/>
        </w:rPr>
        <w:t>ent</w:t>
      </w:r>
    </w:p>
    <w:p w14:paraId="31B99E12" w14:textId="77777777" w:rsidR="0088304D" w:rsidRPr="00BC2899" w:rsidRDefault="0088304D">
      <w:pPr>
        <w:widowControl w:val="0"/>
        <w:autoSpaceDE w:val="0"/>
        <w:autoSpaceDN w:val="0"/>
        <w:adjustRightInd w:val="0"/>
        <w:spacing w:before="6" w:after="0" w:line="220" w:lineRule="exact"/>
        <w:rPr>
          <w:rFonts w:ascii="Times New Roman" w:hAnsi="Times New Roman" w:cs="Times New Roman"/>
        </w:rPr>
      </w:pPr>
    </w:p>
    <w:p w14:paraId="38F1EF15" w14:textId="77777777" w:rsidR="0088304D" w:rsidRPr="00BC2899" w:rsidRDefault="0088304D" w:rsidP="008B7F1B">
      <w:pPr>
        <w:widowControl w:val="0"/>
        <w:autoSpaceDE w:val="0"/>
        <w:autoSpaceDN w:val="0"/>
        <w:adjustRightInd w:val="0"/>
        <w:spacing w:after="0" w:line="240" w:lineRule="auto"/>
        <w:ind w:left="720" w:right="86"/>
        <w:rPr>
          <w:rFonts w:ascii="Times New Roman" w:hAnsi="Times New Roman" w:cs="Times New Roman"/>
        </w:rPr>
      </w:pPr>
      <w:r w:rsidRPr="00BC2899">
        <w:rPr>
          <w:rFonts w:ascii="Times New Roman" w:hAnsi="Times New Roman" w:cs="Times New Roman"/>
        </w:rPr>
        <w:t>(A)</w:t>
      </w:r>
      <w:r w:rsidR="008B7F1B" w:rsidRPr="00BC2899">
        <w:rPr>
          <w:rFonts w:ascii="Times New Roman" w:hAnsi="Times New Roman" w:cs="Times New Roman"/>
        </w:rPr>
        <w:t xml:space="preserve"> </w:t>
      </w:r>
      <w:r w:rsidRPr="00C52CCC">
        <w:rPr>
          <w:rFonts w:ascii="Times New Roman" w:hAnsi="Times New Roman" w:cs="Times New Roman"/>
        </w:rPr>
        <w:t xml:space="preserve"> </w:t>
      </w:r>
      <w:r w:rsidR="00C87872" w:rsidRPr="00BC2899">
        <w:rPr>
          <w:rFonts w:ascii="Times New Roman" w:hAnsi="Times New Roman" w:cs="Times New Roman"/>
        </w:rPr>
        <w:t>For billing and payment purposes, t</w:t>
      </w:r>
      <w:r w:rsidRPr="00BC2899">
        <w:rPr>
          <w:rFonts w:ascii="Times New Roman" w:hAnsi="Times New Roman" w:cs="Times New Roman"/>
        </w:rPr>
        <w:t xml:space="preserve">he day on which a member is transferred from a nursing facility to a hospital for an inpatient </w:t>
      </w:r>
      <w:r w:rsidR="00035540" w:rsidRPr="00BC2899">
        <w:rPr>
          <w:rFonts w:ascii="Times New Roman" w:hAnsi="Times New Roman" w:cs="Times New Roman"/>
        </w:rPr>
        <w:t xml:space="preserve">or observation </w:t>
      </w:r>
      <w:r w:rsidRPr="00BC2899">
        <w:rPr>
          <w:rFonts w:ascii="Times New Roman" w:hAnsi="Times New Roman" w:cs="Times New Roman"/>
        </w:rPr>
        <w:t>stay is the first day of the medical leave of absence from the nursing facility. The day</w:t>
      </w:r>
      <w:r w:rsidR="00035540" w:rsidRPr="00BC2899">
        <w:rPr>
          <w:rFonts w:ascii="Times New Roman" w:hAnsi="Times New Roman" w:cs="Times New Roman"/>
        </w:rPr>
        <w:t xml:space="preserve"> </w:t>
      </w:r>
      <w:r w:rsidRPr="00BC2899">
        <w:rPr>
          <w:rFonts w:ascii="Times New Roman" w:hAnsi="Times New Roman" w:cs="Times New Roman"/>
        </w:rPr>
        <w:t>on which a member is transferred back to a nursing facility or is discharged from the hospital to a noninstitutional setting is not a medical leave of absence day.</w:t>
      </w:r>
    </w:p>
    <w:p w14:paraId="346DCA9A" w14:textId="77777777" w:rsidR="0088304D" w:rsidRPr="00BC2899" w:rsidRDefault="0088304D">
      <w:pPr>
        <w:widowControl w:val="0"/>
        <w:autoSpaceDE w:val="0"/>
        <w:autoSpaceDN w:val="0"/>
        <w:adjustRightInd w:val="0"/>
        <w:spacing w:before="12" w:after="0" w:line="240" w:lineRule="exact"/>
        <w:rPr>
          <w:rFonts w:ascii="Times New Roman" w:hAnsi="Times New Roman" w:cs="Times New Roman"/>
          <w:sz w:val="24"/>
          <w:szCs w:val="24"/>
        </w:rPr>
      </w:pPr>
    </w:p>
    <w:p w14:paraId="730244D8" w14:textId="77777777" w:rsidR="0088304D" w:rsidRPr="00BC2899" w:rsidRDefault="0088304D" w:rsidP="008B7F1B">
      <w:pPr>
        <w:widowControl w:val="0"/>
        <w:autoSpaceDE w:val="0"/>
        <w:autoSpaceDN w:val="0"/>
        <w:adjustRightInd w:val="0"/>
        <w:spacing w:after="0" w:line="240" w:lineRule="auto"/>
        <w:ind w:left="720" w:right="239"/>
        <w:rPr>
          <w:rFonts w:ascii="Times New Roman" w:hAnsi="Times New Roman" w:cs="Times New Roman"/>
        </w:rPr>
      </w:pPr>
      <w:r w:rsidRPr="00BC2899">
        <w:rPr>
          <w:rFonts w:ascii="Times New Roman" w:hAnsi="Times New Roman" w:cs="Times New Roman"/>
        </w:rPr>
        <w:t>(B)</w:t>
      </w:r>
      <w:r w:rsidR="008B7F1B" w:rsidRPr="00BC2899">
        <w:rPr>
          <w:rFonts w:ascii="Times New Roman" w:hAnsi="Times New Roman" w:cs="Times New Roman"/>
        </w:rPr>
        <w:t xml:space="preserve"> </w:t>
      </w:r>
      <w:r w:rsidRPr="00C52CCC">
        <w:rPr>
          <w:rFonts w:ascii="Times New Roman" w:hAnsi="Times New Roman" w:cs="Times New Roman"/>
        </w:rPr>
        <w:t xml:space="preserve"> </w:t>
      </w:r>
      <w:r w:rsidRPr="00BC2899">
        <w:rPr>
          <w:rFonts w:ascii="Times New Roman" w:hAnsi="Times New Roman" w:cs="Times New Roman"/>
        </w:rPr>
        <w:t xml:space="preserve">MassHealth </w:t>
      </w:r>
      <w:r w:rsidR="00035540" w:rsidRPr="00BC2899">
        <w:rPr>
          <w:rFonts w:ascii="Times New Roman" w:hAnsi="Times New Roman" w:cs="Times New Roman"/>
        </w:rPr>
        <w:t xml:space="preserve">will only </w:t>
      </w:r>
      <w:r w:rsidRPr="00BC2899">
        <w:rPr>
          <w:rFonts w:ascii="Times New Roman" w:hAnsi="Times New Roman" w:cs="Times New Roman"/>
        </w:rPr>
        <w:t xml:space="preserve">pay a nursing facility for medical leave of absence days at the </w:t>
      </w:r>
      <w:r w:rsidR="00035540" w:rsidRPr="00BC2899">
        <w:rPr>
          <w:rFonts w:ascii="Times New Roman" w:hAnsi="Times New Roman" w:cs="Times New Roman"/>
        </w:rPr>
        <w:t>leave of absence rate specified by 101 CMR 206.06</w:t>
      </w:r>
      <w:r w:rsidR="003A4B50" w:rsidRPr="00BC2899">
        <w:rPr>
          <w:rFonts w:ascii="Times New Roman" w:hAnsi="Times New Roman" w:cs="Times New Roman"/>
        </w:rPr>
        <w:t xml:space="preserve">: </w:t>
      </w:r>
      <w:r w:rsidR="003A4B50" w:rsidRPr="00BC2899">
        <w:rPr>
          <w:rFonts w:ascii="Times New Roman" w:hAnsi="Times New Roman" w:cs="Times New Roman"/>
          <w:i/>
          <w:iCs/>
        </w:rPr>
        <w:t>Adjustments to Standard Nursing Facility Rates</w:t>
      </w:r>
      <w:r w:rsidR="003A4B50" w:rsidRPr="00BC2899">
        <w:rPr>
          <w:rFonts w:ascii="Times New Roman" w:hAnsi="Times New Roman" w:cs="Times New Roman"/>
        </w:rPr>
        <w:t xml:space="preserve"> </w:t>
      </w:r>
      <w:r w:rsidR="00035540" w:rsidRPr="00BC2899">
        <w:rPr>
          <w:rFonts w:ascii="Times New Roman" w:hAnsi="Times New Roman" w:cs="Times New Roman"/>
          <w:i/>
          <w:iCs/>
        </w:rPr>
        <w:t>et seq</w:t>
      </w:r>
      <w:r w:rsidRPr="00BC2899">
        <w:rPr>
          <w:rFonts w:ascii="Times New Roman" w:hAnsi="Times New Roman" w:cs="Times New Roman"/>
        </w:rPr>
        <w:t>.</w:t>
      </w:r>
    </w:p>
    <w:p w14:paraId="3917F693" w14:textId="77777777" w:rsidR="0088304D" w:rsidRPr="00BC2899" w:rsidRDefault="0088304D">
      <w:pPr>
        <w:widowControl w:val="0"/>
        <w:autoSpaceDE w:val="0"/>
        <w:autoSpaceDN w:val="0"/>
        <w:adjustRightInd w:val="0"/>
        <w:spacing w:before="11" w:after="0" w:line="200" w:lineRule="exact"/>
        <w:rPr>
          <w:rFonts w:ascii="Times New Roman" w:hAnsi="Times New Roman" w:cs="Times New Roman"/>
          <w:sz w:val="20"/>
          <w:szCs w:val="20"/>
        </w:rPr>
      </w:pPr>
    </w:p>
    <w:p w14:paraId="675B32A7" w14:textId="77777777" w:rsidR="0088304D" w:rsidRPr="00BC2899" w:rsidRDefault="0088304D" w:rsidP="008B7F1B">
      <w:pPr>
        <w:widowControl w:val="0"/>
        <w:autoSpaceDE w:val="0"/>
        <w:autoSpaceDN w:val="0"/>
        <w:adjustRightInd w:val="0"/>
        <w:spacing w:after="0" w:line="248" w:lineRule="exact"/>
        <w:rPr>
          <w:rFonts w:ascii="Times New Roman" w:hAnsi="Times New Roman" w:cs="Times New Roman"/>
        </w:rPr>
      </w:pPr>
      <w:r w:rsidRPr="00BC2899">
        <w:rPr>
          <w:rFonts w:ascii="Times New Roman" w:hAnsi="Times New Roman" w:cs="Times New Roman"/>
          <w:position w:val="-1"/>
          <w:u w:val="single"/>
        </w:rPr>
        <w:t>456</w:t>
      </w:r>
      <w:r w:rsidRPr="00BC2899">
        <w:rPr>
          <w:rFonts w:ascii="Times New Roman" w:hAnsi="Times New Roman" w:cs="Times New Roman"/>
          <w:spacing w:val="-1"/>
          <w:position w:val="-1"/>
          <w:u w:val="single"/>
        </w:rPr>
        <w:t>.</w:t>
      </w:r>
      <w:r w:rsidRPr="00BC2899">
        <w:rPr>
          <w:rFonts w:ascii="Times New Roman" w:hAnsi="Times New Roman" w:cs="Times New Roman"/>
          <w:position w:val="-1"/>
          <w:u w:val="single"/>
        </w:rPr>
        <w:t>428:</w:t>
      </w:r>
      <w:r w:rsidRPr="00B77B5E">
        <w:rPr>
          <w:rFonts w:ascii="Times New Roman" w:hAnsi="Times New Roman" w:cs="Times New Roman"/>
          <w:position w:val="-1"/>
          <w:u w:val="single"/>
        </w:rPr>
        <w:t xml:space="preserve">  </w:t>
      </w:r>
      <w:r w:rsidRPr="00BC2899">
        <w:rPr>
          <w:rFonts w:ascii="Times New Roman" w:hAnsi="Times New Roman" w:cs="Times New Roman"/>
          <w:position w:val="-1"/>
          <w:u w:val="single"/>
        </w:rPr>
        <w:t>Medical</w:t>
      </w:r>
      <w:r w:rsidRPr="00BC2899">
        <w:rPr>
          <w:rFonts w:ascii="Times New Roman" w:hAnsi="Times New Roman" w:cs="Times New Roman"/>
          <w:spacing w:val="-7"/>
          <w:position w:val="-1"/>
          <w:u w:val="single"/>
        </w:rPr>
        <w:t xml:space="preserve"> </w:t>
      </w:r>
      <w:r w:rsidRPr="00BC2899">
        <w:rPr>
          <w:rFonts w:ascii="Times New Roman" w:hAnsi="Times New Roman" w:cs="Times New Roman"/>
          <w:position w:val="-1"/>
          <w:u w:val="single"/>
        </w:rPr>
        <w:t>Lea</w:t>
      </w:r>
      <w:r w:rsidRPr="00BC2899">
        <w:rPr>
          <w:rFonts w:ascii="Times New Roman" w:hAnsi="Times New Roman" w:cs="Times New Roman"/>
          <w:spacing w:val="2"/>
          <w:position w:val="-1"/>
          <w:u w:val="single"/>
        </w:rPr>
        <w:t>v</w:t>
      </w:r>
      <w:r w:rsidRPr="00BC2899">
        <w:rPr>
          <w:rFonts w:ascii="Times New Roman" w:hAnsi="Times New Roman" w:cs="Times New Roman"/>
          <w:position w:val="-1"/>
          <w:u w:val="single"/>
        </w:rPr>
        <w:t xml:space="preserve">e of Absence: </w:t>
      </w:r>
      <w:r w:rsidRPr="00BC2899">
        <w:rPr>
          <w:rFonts w:ascii="Times New Roman" w:hAnsi="Times New Roman" w:cs="Times New Roman"/>
          <w:spacing w:val="1"/>
          <w:position w:val="-1"/>
          <w:u w:val="single"/>
        </w:rPr>
        <w:t xml:space="preserve"> </w:t>
      </w:r>
      <w:r w:rsidRPr="00BC2899">
        <w:rPr>
          <w:rFonts w:ascii="Times New Roman" w:hAnsi="Times New Roman" w:cs="Times New Roman"/>
          <w:position w:val="-1"/>
          <w:u w:val="single"/>
        </w:rPr>
        <w:t>Rea</w:t>
      </w:r>
      <w:r w:rsidRPr="00BC2899">
        <w:rPr>
          <w:rFonts w:ascii="Times New Roman" w:hAnsi="Times New Roman" w:cs="Times New Roman"/>
          <w:spacing w:val="2"/>
          <w:position w:val="-1"/>
          <w:u w:val="single"/>
        </w:rPr>
        <w:t>d</w:t>
      </w:r>
      <w:r w:rsidRPr="00BC2899">
        <w:rPr>
          <w:rFonts w:ascii="Times New Roman" w:hAnsi="Times New Roman" w:cs="Times New Roman"/>
          <w:spacing w:val="-2"/>
          <w:position w:val="-1"/>
          <w:u w:val="single"/>
        </w:rPr>
        <w:t>m</w:t>
      </w:r>
      <w:r w:rsidRPr="00BC2899">
        <w:rPr>
          <w:rFonts w:ascii="Times New Roman" w:hAnsi="Times New Roman" w:cs="Times New Roman"/>
          <w:position w:val="-1"/>
          <w:u w:val="single"/>
        </w:rPr>
        <w:t>ission</w:t>
      </w:r>
    </w:p>
    <w:p w14:paraId="30B314EC" w14:textId="77777777" w:rsidR="0088304D" w:rsidRPr="00BC2899" w:rsidRDefault="0088304D">
      <w:pPr>
        <w:widowControl w:val="0"/>
        <w:autoSpaceDE w:val="0"/>
        <w:autoSpaceDN w:val="0"/>
        <w:adjustRightInd w:val="0"/>
        <w:spacing w:before="7" w:after="0" w:line="220" w:lineRule="exact"/>
        <w:rPr>
          <w:rFonts w:ascii="Times New Roman" w:hAnsi="Times New Roman" w:cs="Times New Roman"/>
        </w:rPr>
      </w:pPr>
    </w:p>
    <w:p w14:paraId="0AD0546A" w14:textId="77777777" w:rsidR="00A07BCB" w:rsidRDefault="0088304D" w:rsidP="008B7F1B">
      <w:pPr>
        <w:widowControl w:val="0"/>
        <w:autoSpaceDE w:val="0"/>
        <w:autoSpaceDN w:val="0"/>
        <w:adjustRightInd w:val="0"/>
        <w:spacing w:after="0" w:line="240" w:lineRule="auto"/>
        <w:ind w:left="720" w:right="202" w:firstLine="360"/>
        <w:rPr>
          <w:rFonts w:ascii="Times New Roman" w:hAnsi="Times New Roman" w:cs="Times New Roman"/>
        </w:rPr>
      </w:pPr>
      <w:r w:rsidRPr="00BC2899">
        <w:rPr>
          <w:rFonts w:ascii="Times New Roman" w:hAnsi="Times New Roman" w:cs="Times New Roman"/>
        </w:rPr>
        <w:t>Me</w:t>
      </w:r>
      <w:r w:rsidRPr="00BC2899">
        <w:rPr>
          <w:rFonts w:ascii="Times New Roman" w:hAnsi="Times New Roman" w:cs="Times New Roman"/>
          <w:spacing w:val="-2"/>
        </w:rPr>
        <w:t>m</w:t>
      </w:r>
      <w:r w:rsidRPr="00BC2899">
        <w:rPr>
          <w:rFonts w:ascii="Times New Roman" w:hAnsi="Times New Roman" w:cs="Times New Roman"/>
          <w:spacing w:val="1"/>
        </w:rPr>
        <w:t>b</w:t>
      </w:r>
      <w:r w:rsidRPr="00BC2899">
        <w:rPr>
          <w:rFonts w:ascii="Times New Roman" w:hAnsi="Times New Roman" w:cs="Times New Roman"/>
        </w:rPr>
        <w:t>ers</w:t>
      </w:r>
      <w:r w:rsidRPr="00BC2899">
        <w:rPr>
          <w:rFonts w:ascii="Times New Roman" w:hAnsi="Times New Roman" w:cs="Times New Roman"/>
          <w:spacing w:val="1"/>
        </w:rPr>
        <w:t xml:space="preserve"> </w:t>
      </w:r>
      <w:r w:rsidRPr="00BC2899">
        <w:rPr>
          <w:rFonts w:ascii="Times New Roman" w:hAnsi="Times New Roman" w:cs="Times New Roman"/>
        </w:rPr>
        <w:t>who</w:t>
      </w:r>
      <w:r w:rsidRPr="00BC2899">
        <w:rPr>
          <w:rFonts w:ascii="Times New Roman" w:hAnsi="Times New Roman" w:cs="Times New Roman"/>
          <w:spacing w:val="-3"/>
        </w:rPr>
        <w:t xml:space="preserve"> </w:t>
      </w:r>
      <w:r w:rsidRPr="00BC2899">
        <w:rPr>
          <w:rFonts w:ascii="Times New Roman" w:hAnsi="Times New Roman" w:cs="Times New Roman"/>
        </w:rPr>
        <w:t>have</w:t>
      </w:r>
      <w:r w:rsidRPr="00BC2899">
        <w:rPr>
          <w:rFonts w:ascii="Times New Roman" w:hAnsi="Times New Roman" w:cs="Times New Roman"/>
          <w:spacing w:val="-4"/>
        </w:rPr>
        <w:t xml:space="preserve"> </w:t>
      </w:r>
      <w:r w:rsidRPr="00BC2899">
        <w:rPr>
          <w:rFonts w:ascii="Times New Roman" w:hAnsi="Times New Roman" w:cs="Times New Roman"/>
        </w:rPr>
        <w:t>been authorized</w:t>
      </w:r>
      <w:r w:rsidRPr="00BC2899">
        <w:rPr>
          <w:rFonts w:ascii="Times New Roman" w:hAnsi="Times New Roman" w:cs="Times New Roman"/>
          <w:spacing w:val="-7"/>
        </w:rPr>
        <w:t xml:space="preserve"> </w:t>
      </w:r>
      <w:r w:rsidRPr="00BC2899">
        <w:rPr>
          <w:rFonts w:ascii="Times New Roman" w:hAnsi="Times New Roman" w:cs="Times New Roman"/>
        </w:rPr>
        <w:t>for</w:t>
      </w:r>
      <w:r w:rsidRPr="00BC2899">
        <w:rPr>
          <w:rFonts w:ascii="Times New Roman" w:hAnsi="Times New Roman" w:cs="Times New Roman"/>
          <w:spacing w:val="-3"/>
        </w:rPr>
        <w:t xml:space="preserve"> </w:t>
      </w:r>
      <w:r w:rsidRPr="00BC2899">
        <w:rPr>
          <w:rFonts w:ascii="Times New Roman" w:hAnsi="Times New Roman" w:cs="Times New Roman"/>
        </w:rPr>
        <w:t>pa</w:t>
      </w:r>
      <w:r w:rsidRPr="00BC2899">
        <w:rPr>
          <w:rFonts w:ascii="Times New Roman" w:hAnsi="Times New Roman" w:cs="Times New Roman"/>
          <w:spacing w:val="2"/>
        </w:rPr>
        <w:t>y</w:t>
      </w:r>
      <w:r w:rsidRPr="00BC2899">
        <w:rPr>
          <w:rFonts w:ascii="Times New Roman" w:hAnsi="Times New Roman" w:cs="Times New Roman"/>
          <w:spacing w:val="-2"/>
        </w:rPr>
        <w:t>m</w:t>
      </w:r>
      <w:r w:rsidRPr="00BC2899">
        <w:rPr>
          <w:rFonts w:ascii="Times New Roman" w:hAnsi="Times New Roman" w:cs="Times New Roman"/>
        </w:rPr>
        <w:t>ent</w:t>
      </w:r>
      <w:r w:rsidRPr="00BC2899">
        <w:rPr>
          <w:rFonts w:ascii="Times New Roman" w:hAnsi="Times New Roman" w:cs="Times New Roman"/>
          <w:spacing w:val="-2"/>
        </w:rPr>
        <w:t xml:space="preserve"> </w:t>
      </w:r>
      <w:r w:rsidRPr="00BC2899">
        <w:rPr>
          <w:rFonts w:ascii="Times New Roman" w:hAnsi="Times New Roman" w:cs="Times New Roman"/>
        </w:rPr>
        <w:t>of</w:t>
      </w:r>
      <w:r w:rsidRPr="00BC2899">
        <w:rPr>
          <w:rFonts w:ascii="Times New Roman" w:hAnsi="Times New Roman" w:cs="Times New Roman"/>
          <w:spacing w:val="-2"/>
        </w:rPr>
        <w:t xml:space="preserve"> </w:t>
      </w:r>
      <w:r w:rsidRPr="00BC2899">
        <w:rPr>
          <w:rFonts w:ascii="Times New Roman" w:hAnsi="Times New Roman" w:cs="Times New Roman"/>
        </w:rPr>
        <w:t>nursing</w:t>
      </w:r>
      <w:r w:rsidR="00F16BF6" w:rsidRPr="00BC2899">
        <w:rPr>
          <w:rFonts w:ascii="Times New Roman" w:hAnsi="Times New Roman" w:cs="Times New Roman"/>
        </w:rPr>
        <w:t xml:space="preserve"> </w:t>
      </w:r>
      <w:r w:rsidRPr="00BC2899">
        <w:rPr>
          <w:rFonts w:ascii="Times New Roman" w:hAnsi="Times New Roman" w:cs="Times New Roman"/>
        </w:rPr>
        <w:t>facility</w:t>
      </w:r>
      <w:r w:rsidRPr="00BC2899">
        <w:rPr>
          <w:rFonts w:ascii="Times New Roman" w:hAnsi="Times New Roman" w:cs="Times New Roman"/>
          <w:spacing w:val="-11"/>
        </w:rPr>
        <w:t xml:space="preserve"> </w:t>
      </w:r>
      <w:r w:rsidRPr="00BC2899">
        <w:rPr>
          <w:rFonts w:ascii="Times New Roman" w:hAnsi="Times New Roman" w:cs="Times New Roman"/>
        </w:rPr>
        <w:t>services</w:t>
      </w:r>
      <w:r w:rsidRPr="00BC2899">
        <w:rPr>
          <w:rFonts w:ascii="Times New Roman" w:hAnsi="Times New Roman" w:cs="Times New Roman"/>
          <w:spacing w:val="-6"/>
        </w:rPr>
        <w:t xml:space="preserve"> </w:t>
      </w:r>
      <w:r w:rsidRPr="00BC2899">
        <w:rPr>
          <w:rFonts w:ascii="Times New Roman" w:hAnsi="Times New Roman" w:cs="Times New Roman"/>
        </w:rPr>
        <w:t>w</w:t>
      </w:r>
      <w:r w:rsidRPr="00BC2899">
        <w:rPr>
          <w:rFonts w:ascii="Times New Roman" w:hAnsi="Times New Roman" w:cs="Times New Roman"/>
          <w:spacing w:val="2"/>
        </w:rPr>
        <w:t>h</w:t>
      </w:r>
      <w:r w:rsidRPr="00BC2899">
        <w:rPr>
          <w:rFonts w:ascii="Times New Roman" w:hAnsi="Times New Roman" w:cs="Times New Roman"/>
        </w:rPr>
        <w:t>o</w:t>
      </w:r>
      <w:r w:rsidRPr="00BC2899">
        <w:rPr>
          <w:rFonts w:ascii="Times New Roman" w:hAnsi="Times New Roman" w:cs="Times New Roman"/>
          <w:spacing w:val="-1"/>
        </w:rPr>
        <w:t xml:space="preserve"> </w:t>
      </w:r>
      <w:r w:rsidRPr="00BC2899">
        <w:rPr>
          <w:rFonts w:ascii="Times New Roman" w:hAnsi="Times New Roman" w:cs="Times New Roman"/>
        </w:rPr>
        <w:t>are</w:t>
      </w:r>
      <w:r w:rsidRPr="00BC2899">
        <w:rPr>
          <w:rFonts w:ascii="Times New Roman" w:hAnsi="Times New Roman" w:cs="Times New Roman"/>
          <w:spacing w:val="-2"/>
        </w:rPr>
        <w:t xml:space="preserve"> </w:t>
      </w:r>
      <w:r w:rsidRPr="00BC2899">
        <w:rPr>
          <w:rFonts w:ascii="Times New Roman" w:hAnsi="Times New Roman" w:cs="Times New Roman"/>
        </w:rPr>
        <w:t>a</w:t>
      </w:r>
      <w:r w:rsidRPr="00BC2899">
        <w:rPr>
          <w:rFonts w:ascii="Times New Roman" w:hAnsi="Times New Roman" w:cs="Times New Roman"/>
          <w:spacing w:val="2"/>
        </w:rPr>
        <w:t>d</w:t>
      </w:r>
      <w:r w:rsidRPr="00BC2899">
        <w:rPr>
          <w:rFonts w:ascii="Times New Roman" w:hAnsi="Times New Roman" w:cs="Times New Roman"/>
          <w:spacing w:val="-2"/>
        </w:rPr>
        <w:t>m</w:t>
      </w:r>
      <w:r w:rsidRPr="00BC2899">
        <w:rPr>
          <w:rFonts w:ascii="Times New Roman" w:hAnsi="Times New Roman" w:cs="Times New Roman"/>
        </w:rPr>
        <w:t>itted</w:t>
      </w:r>
      <w:r w:rsidRPr="00BC2899">
        <w:rPr>
          <w:rFonts w:ascii="Times New Roman" w:hAnsi="Times New Roman" w:cs="Times New Roman"/>
          <w:spacing w:val="-1"/>
        </w:rPr>
        <w:t xml:space="preserve"> </w:t>
      </w:r>
      <w:r w:rsidRPr="00BC2899">
        <w:rPr>
          <w:rFonts w:ascii="Times New Roman" w:hAnsi="Times New Roman" w:cs="Times New Roman"/>
        </w:rPr>
        <w:t>to</w:t>
      </w:r>
      <w:r w:rsidRPr="00BC2899">
        <w:rPr>
          <w:rFonts w:ascii="Times New Roman" w:hAnsi="Times New Roman" w:cs="Times New Roman"/>
          <w:spacing w:val="-2"/>
        </w:rPr>
        <w:t xml:space="preserve"> </w:t>
      </w:r>
      <w:r w:rsidRPr="00BC2899">
        <w:rPr>
          <w:rFonts w:ascii="Times New Roman" w:hAnsi="Times New Roman" w:cs="Times New Roman"/>
        </w:rPr>
        <w:t>a hospital</w:t>
      </w:r>
      <w:r w:rsidRPr="00BC2899">
        <w:rPr>
          <w:rFonts w:ascii="Times New Roman" w:hAnsi="Times New Roman" w:cs="Times New Roman"/>
          <w:spacing w:val="-6"/>
        </w:rPr>
        <w:t xml:space="preserve"> </w:t>
      </w:r>
      <w:r w:rsidRPr="00BC2899">
        <w:rPr>
          <w:rFonts w:ascii="Times New Roman" w:hAnsi="Times New Roman" w:cs="Times New Roman"/>
        </w:rPr>
        <w:t>from</w:t>
      </w:r>
      <w:r w:rsidRPr="00BC2899">
        <w:rPr>
          <w:rFonts w:ascii="Times New Roman" w:hAnsi="Times New Roman" w:cs="Times New Roman"/>
          <w:spacing w:val="-4"/>
        </w:rPr>
        <w:t xml:space="preserve"> </w:t>
      </w:r>
      <w:r w:rsidRPr="00BC2899">
        <w:rPr>
          <w:rFonts w:ascii="Times New Roman" w:hAnsi="Times New Roman" w:cs="Times New Roman"/>
        </w:rPr>
        <w:t>a nursing</w:t>
      </w:r>
      <w:r w:rsidRPr="00BC2899">
        <w:rPr>
          <w:rFonts w:ascii="Times New Roman" w:hAnsi="Times New Roman" w:cs="Times New Roman"/>
          <w:spacing w:val="-6"/>
        </w:rPr>
        <w:t xml:space="preserve"> </w:t>
      </w:r>
      <w:r w:rsidRPr="00BC2899">
        <w:rPr>
          <w:rFonts w:ascii="Times New Roman" w:hAnsi="Times New Roman" w:cs="Times New Roman"/>
          <w:spacing w:val="-1"/>
        </w:rPr>
        <w:t>f</w:t>
      </w:r>
      <w:r w:rsidRPr="00BC2899">
        <w:rPr>
          <w:rFonts w:ascii="Times New Roman" w:hAnsi="Times New Roman" w:cs="Times New Roman"/>
        </w:rPr>
        <w:t>acility</w:t>
      </w:r>
      <w:r w:rsidRPr="00BC2899">
        <w:rPr>
          <w:rFonts w:ascii="Times New Roman" w:hAnsi="Times New Roman" w:cs="Times New Roman"/>
          <w:spacing w:val="2"/>
        </w:rPr>
        <w:t xml:space="preserve"> </w:t>
      </w:r>
      <w:r w:rsidRPr="00BC2899">
        <w:rPr>
          <w:rFonts w:ascii="Times New Roman" w:hAnsi="Times New Roman" w:cs="Times New Roman"/>
          <w:spacing w:val="-2"/>
        </w:rPr>
        <w:t>m</w:t>
      </w:r>
      <w:r w:rsidRPr="00BC2899">
        <w:rPr>
          <w:rFonts w:ascii="Times New Roman" w:hAnsi="Times New Roman" w:cs="Times New Roman"/>
        </w:rPr>
        <w:t>ay</w:t>
      </w:r>
      <w:r w:rsidRPr="00BC2899">
        <w:rPr>
          <w:rFonts w:ascii="Times New Roman" w:hAnsi="Times New Roman" w:cs="Times New Roman"/>
          <w:spacing w:val="-1"/>
        </w:rPr>
        <w:t xml:space="preserve"> </w:t>
      </w:r>
      <w:r w:rsidRPr="00BC2899">
        <w:rPr>
          <w:rFonts w:ascii="Times New Roman" w:hAnsi="Times New Roman" w:cs="Times New Roman"/>
        </w:rPr>
        <w:t>be</w:t>
      </w:r>
      <w:r w:rsidRPr="00BC2899">
        <w:rPr>
          <w:rFonts w:ascii="Times New Roman" w:hAnsi="Times New Roman" w:cs="Times New Roman"/>
          <w:spacing w:val="-2"/>
        </w:rPr>
        <w:t xml:space="preserve"> </w:t>
      </w:r>
      <w:r w:rsidRPr="00BC2899">
        <w:rPr>
          <w:rFonts w:ascii="Times New Roman" w:hAnsi="Times New Roman" w:cs="Times New Roman"/>
        </w:rPr>
        <w:t>rea</w:t>
      </w:r>
      <w:r w:rsidRPr="00BC2899">
        <w:rPr>
          <w:rFonts w:ascii="Times New Roman" w:hAnsi="Times New Roman" w:cs="Times New Roman"/>
          <w:spacing w:val="2"/>
        </w:rPr>
        <w:t>d</w:t>
      </w:r>
      <w:r w:rsidRPr="00BC2899">
        <w:rPr>
          <w:rFonts w:ascii="Times New Roman" w:hAnsi="Times New Roman" w:cs="Times New Roman"/>
          <w:spacing w:val="-2"/>
        </w:rPr>
        <w:t>m</w:t>
      </w:r>
      <w:r w:rsidRPr="00BC2899">
        <w:rPr>
          <w:rFonts w:ascii="Times New Roman" w:hAnsi="Times New Roman" w:cs="Times New Roman"/>
        </w:rPr>
        <w:t>itted</w:t>
      </w:r>
      <w:r w:rsidRPr="00BC2899">
        <w:rPr>
          <w:rFonts w:ascii="Times New Roman" w:hAnsi="Times New Roman" w:cs="Times New Roman"/>
          <w:spacing w:val="-2"/>
        </w:rPr>
        <w:t xml:space="preserve"> </w:t>
      </w:r>
      <w:r w:rsidRPr="00BC2899">
        <w:rPr>
          <w:rFonts w:ascii="Times New Roman" w:hAnsi="Times New Roman" w:cs="Times New Roman"/>
          <w:spacing w:val="1"/>
        </w:rPr>
        <w:t>t</w:t>
      </w:r>
      <w:r w:rsidRPr="00BC2899">
        <w:rPr>
          <w:rFonts w:ascii="Times New Roman" w:hAnsi="Times New Roman" w:cs="Times New Roman"/>
        </w:rPr>
        <w:t>o the</w:t>
      </w:r>
      <w:r w:rsidRPr="00BC2899">
        <w:rPr>
          <w:rFonts w:ascii="Times New Roman" w:hAnsi="Times New Roman" w:cs="Times New Roman"/>
          <w:spacing w:val="-2"/>
        </w:rPr>
        <w:t xml:space="preserve"> </w:t>
      </w:r>
      <w:r w:rsidRPr="00BC2899">
        <w:rPr>
          <w:rFonts w:ascii="Times New Roman" w:hAnsi="Times New Roman" w:cs="Times New Roman"/>
        </w:rPr>
        <w:t>sa</w:t>
      </w:r>
      <w:r w:rsidRPr="00BC2899">
        <w:rPr>
          <w:rFonts w:ascii="Times New Roman" w:hAnsi="Times New Roman" w:cs="Times New Roman"/>
          <w:spacing w:val="-2"/>
        </w:rPr>
        <w:t>m</w:t>
      </w:r>
      <w:r w:rsidRPr="00BC2899">
        <w:rPr>
          <w:rFonts w:ascii="Times New Roman" w:hAnsi="Times New Roman" w:cs="Times New Roman"/>
        </w:rPr>
        <w:t>e</w:t>
      </w:r>
      <w:r w:rsidRPr="00BC2899">
        <w:rPr>
          <w:rFonts w:ascii="Times New Roman" w:hAnsi="Times New Roman" w:cs="Times New Roman"/>
          <w:spacing w:val="-2"/>
        </w:rPr>
        <w:t xml:space="preserve"> </w:t>
      </w:r>
      <w:r w:rsidRPr="00BC2899">
        <w:rPr>
          <w:rFonts w:ascii="Times New Roman" w:hAnsi="Times New Roman" w:cs="Times New Roman"/>
        </w:rPr>
        <w:t>facility</w:t>
      </w:r>
      <w:r w:rsidRPr="00BC2899">
        <w:rPr>
          <w:rFonts w:ascii="Times New Roman" w:hAnsi="Times New Roman" w:cs="Times New Roman"/>
          <w:spacing w:val="-4"/>
        </w:rPr>
        <w:t xml:space="preserve"> </w:t>
      </w:r>
      <w:r w:rsidRPr="00BC2899">
        <w:rPr>
          <w:rFonts w:ascii="Times New Roman" w:hAnsi="Times New Roman" w:cs="Times New Roman"/>
        </w:rPr>
        <w:t>without</w:t>
      </w:r>
      <w:r w:rsidRPr="00BC2899">
        <w:rPr>
          <w:rFonts w:ascii="Times New Roman" w:hAnsi="Times New Roman" w:cs="Times New Roman"/>
          <w:spacing w:val="-7"/>
        </w:rPr>
        <w:t xml:space="preserve"> </w:t>
      </w:r>
      <w:r w:rsidRPr="00BC2899">
        <w:rPr>
          <w:rFonts w:ascii="Times New Roman" w:hAnsi="Times New Roman" w:cs="Times New Roman"/>
        </w:rPr>
        <w:t>a new</w:t>
      </w:r>
      <w:r w:rsidRPr="00BC2899">
        <w:rPr>
          <w:rFonts w:ascii="Times New Roman" w:hAnsi="Times New Roman" w:cs="Times New Roman"/>
          <w:spacing w:val="-3"/>
        </w:rPr>
        <w:t xml:space="preserve"> </w:t>
      </w:r>
      <w:r w:rsidRPr="00BC2899">
        <w:rPr>
          <w:rFonts w:ascii="Times New Roman" w:hAnsi="Times New Roman" w:cs="Times New Roman"/>
        </w:rPr>
        <w:t>authorization</w:t>
      </w:r>
      <w:r w:rsidRPr="00BC2899">
        <w:rPr>
          <w:rFonts w:ascii="Times New Roman" w:hAnsi="Times New Roman" w:cs="Times New Roman"/>
          <w:spacing w:val="-1"/>
        </w:rPr>
        <w:t xml:space="preserve"> </w:t>
      </w:r>
      <w:r w:rsidRPr="00BC2899">
        <w:rPr>
          <w:rFonts w:ascii="Times New Roman" w:hAnsi="Times New Roman" w:cs="Times New Roman"/>
        </w:rPr>
        <w:t>except</w:t>
      </w:r>
      <w:r w:rsidRPr="00BC2899">
        <w:rPr>
          <w:rFonts w:ascii="Times New Roman" w:hAnsi="Times New Roman" w:cs="Times New Roman"/>
          <w:spacing w:val="-5"/>
        </w:rPr>
        <w:t xml:space="preserve"> </w:t>
      </w:r>
      <w:r w:rsidRPr="00BC2899">
        <w:rPr>
          <w:rFonts w:ascii="Times New Roman" w:hAnsi="Times New Roman" w:cs="Times New Roman"/>
        </w:rPr>
        <w:t>when</w:t>
      </w:r>
      <w:r w:rsidRPr="00BC2899">
        <w:rPr>
          <w:rFonts w:ascii="Times New Roman" w:hAnsi="Times New Roman" w:cs="Times New Roman"/>
          <w:spacing w:val="-4"/>
        </w:rPr>
        <w:t xml:space="preserve"> </w:t>
      </w:r>
      <w:r w:rsidRPr="00BC2899">
        <w:rPr>
          <w:rFonts w:ascii="Times New Roman" w:hAnsi="Times New Roman" w:cs="Times New Roman"/>
        </w:rPr>
        <w:t>a hospitalization</w:t>
      </w:r>
      <w:r w:rsidRPr="00BC2899">
        <w:rPr>
          <w:rFonts w:ascii="Times New Roman" w:hAnsi="Times New Roman" w:cs="Times New Roman"/>
          <w:spacing w:val="-11"/>
        </w:rPr>
        <w:t xml:space="preserve"> </w:t>
      </w:r>
      <w:r w:rsidRPr="00BC2899">
        <w:rPr>
          <w:rFonts w:ascii="Times New Roman" w:hAnsi="Times New Roman" w:cs="Times New Roman"/>
        </w:rPr>
        <w:t>exceeds six</w:t>
      </w:r>
      <w:r w:rsidRPr="00BC2899">
        <w:rPr>
          <w:rFonts w:ascii="Times New Roman" w:hAnsi="Times New Roman" w:cs="Times New Roman"/>
          <w:spacing w:val="-2"/>
        </w:rPr>
        <w:t xml:space="preserve"> m</w:t>
      </w:r>
      <w:r w:rsidRPr="00BC2899">
        <w:rPr>
          <w:rFonts w:ascii="Times New Roman" w:hAnsi="Times New Roman" w:cs="Times New Roman"/>
        </w:rPr>
        <w:t>onths.</w:t>
      </w:r>
      <w:r w:rsidRPr="00BC2899">
        <w:rPr>
          <w:rFonts w:ascii="Times New Roman" w:hAnsi="Times New Roman" w:cs="Times New Roman"/>
          <w:spacing w:val="48"/>
        </w:rPr>
        <w:t xml:space="preserve"> </w:t>
      </w:r>
      <w:r w:rsidRPr="00BC2899">
        <w:rPr>
          <w:rFonts w:ascii="Times New Roman" w:hAnsi="Times New Roman" w:cs="Times New Roman"/>
        </w:rPr>
        <w:t>When</w:t>
      </w:r>
      <w:r w:rsidRPr="00BC2899">
        <w:rPr>
          <w:rFonts w:ascii="Times New Roman" w:hAnsi="Times New Roman" w:cs="Times New Roman"/>
          <w:spacing w:val="-5"/>
        </w:rPr>
        <w:t xml:space="preserve"> </w:t>
      </w:r>
      <w:proofErr w:type="gramStart"/>
      <w:r w:rsidRPr="00BC2899">
        <w:rPr>
          <w:rFonts w:ascii="Times New Roman" w:hAnsi="Times New Roman" w:cs="Times New Roman"/>
        </w:rPr>
        <w:t>a hospitalization</w:t>
      </w:r>
      <w:proofErr w:type="gramEnd"/>
      <w:r w:rsidRPr="00BC2899">
        <w:rPr>
          <w:rFonts w:ascii="Times New Roman" w:hAnsi="Times New Roman" w:cs="Times New Roman"/>
          <w:spacing w:val="-11"/>
        </w:rPr>
        <w:t xml:space="preserve"> </w:t>
      </w:r>
      <w:r w:rsidRPr="00BC2899">
        <w:rPr>
          <w:rFonts w:ascii="Times New Roman" w:hAnsi="Times New Roman" w:cs="Times New Roman"/>
        </w:rPr>
        <w:t>exce</w:t>
      </w:r>
      <w:r w:rsidRPr="00BC2899">
        <w:rPr>
          <w:rFonts w:ascii="Times New Roman" w:hAnsi="Times New Roman" w:cs="Times New Roman"/>
          <w:spacing w:val="1"/>
        </w:rPr>
        <w:t>e</w:t>
      </w:r>
      <w:r w:rsidRPr="00BC2899">
        <w:rPr>
          <w:rFonts w:ascii="Times New Roman" w:hAnsi="Times New Roman" w:cs="Times New Roman"/>
        </w:rPr>
        <w:t>ds</w:t>
      </w:r>
      <w:r w:rsidRPr="00BC2899">
        <w:rPr>
          <w:rFonts w:ascii="Times New Roman" w:hAnsi="Times New Roman" w:cs="Times New Roman"/>
          <w:spacing w:val="-4"/>
        </w:rPr>
        <w:t xml:space="preserve"> </w:t>
      </w:r>
      <w:r w:rsidRPr="00BC2899">
        <w:rPr>
          <w:rFonts w:ascii="Times New Roman" w:hAnsi="Times New Roman" w:cs="Times New Roman"/>
        </w:rPr>
        <w:t xml:space="preserve">six </w:t>
      </w:r>
      <w:r w:rsidRPr="00BC2899">
        <w:rPr>
          <w:rFonts w:ascii="Times New Roman" w:hAnsi="Times New Roman" w:cs="Times New Roman"/>
          <w:spacing w:val="-2"/>
        </w:rPr>
        <w:t>m</w:t>
      </w:r>
      <w:r w:rsidRPr="00BC2899">
        <w:rPr>
          <w:rFonts w:ascii="Times New Roman" w:hAnsi="Times New Roman" w:cs="Times New Roman"/>
        </w:rPr>
        <w:t>onths,</w:t>
      </w:r>
      <w:r w:rsidRPr="00BC2899">
        <w:rPr>
          <w:rFonts w:ascii="Times New Roman" w:hAnsi="Times New Roman" w:cs="Times New Roman"/>
          <w:spacing w:val="-2"/>
        </w:rPr>
        <w:t xml:space="preserve"> </w:t>
      </w:r>
      <w:r w:rsidRPr="00BC2899">
        <w:rPr>
          <w:rFonts w:ascii="Times New Roman" w:hAnsi="Times New Roman" w:cs="Times New Roman"/>
        </w:rPr>
        <w:t>the</w:t>
      </w:r>
      <w:r w:rsidRPr="00BC2899">
        <w:rPr>
          <w:rFonts w:ascii="Times New Roman" w:hAnsi="Times New Roman" w:cs="Times New Roman"/>
          <w:spacing w:val="-2"/>
        </w:rPr>
        <w:t xml:space="preserve"> </w:t>
      </w:r>
      <w:r w:rsidRPr="00BC2899">
        <w:rPr>
          <w:rFonts w:ascii="Times New Roman" w:hAnsi="Times New Roman" w:cs="Times New Roman"/>
        </w:rPr>
        <w:t>nursing</w:t>
      </w:r>
      <w:r w:rsidRPr="00BC2899">
        <w:rPr>
          <w:rFonts w:ascii="Times New Roman" w:hAnsi="Times New Roman" w:cs="Times New Roman"/>
          <w:spacing w:val="-6"/>
        </w:rPr>
        <w:t xml:space="preserve"> </w:t>
      </w:r>
      <w:r w:rsidRPr="00BC2899">
        <w:rPr>
          <w:rFonts w:ascii="Times New Roman" w:hAnsi="Times New Roman" w:cs="Times New Roman"/>
        </w:rPr>
        <w:t>f</w:t>
      </w:r>
      <w:r w:rsidRPr="00BC2899">
        <w:rPr>
          <w:rFonts w:ascii="Times New Roman" w:hAnsi="Times New Roman" w:cs="Times New Roman"/>
          <w:spacing w:val="-2"/>
        </w:rPr>
        <w:t>a</w:t>
      </w:r>
      <w:r w:rsidRPr="00BC2899">
        <w:rPr>
          <w:rFonts w:ascii="Times New Roman" w:hAnsi="Times New Roman" w:cs="Times New Roman"/>
        </w:rPr>
        <w:t>cility</w:t>
      </w:r>
      <w:r w:rsidRPr="00BC2899">
        <w:rPr>
          <w:rFonts w:ascii="Times New Roman" w:hAnsi="Times New Roman" w:cs="Times New Roman"/>
          <w:spacing w:val="1"/>
        </w:rPr>
        <w:t xml:space="preserve"> </w:t>
      </w:r>
      <w:r w:rsidRPr="00BC2899">
        <w:rPr>
          <w:rFonts w:ascii="Times New Roman" w:hAnsi="Times New Roman" w:cs="Times New Roman"/>
          <w:spacing w:val="-2"/>
        </w:rPr>
        <w:t>m</w:t>
      </w:r>
      <w:r w:rsidRPr="00BC2899">
        <w:rPr>
          <w:rFonts w:ascii="Times New Roman" w:hAnsi="Times New Roman" w:cs="Times New Roman"/>
          <w:spacing w:val="1"/>
        </w:rPr>
        <w:t>u</w:t>
      </w:r>
      <w:r w:rsidRPr="00BC2899">
        <w:rPr>
          <w:rFonts w:ascii="Times New Roman" w:hAnsi="Times New Roman" w:cs="Times New Roman"/>
        </w:rPr>
        <w:t>st</w:t>
      </w:r>
      <w:r w:rsidRPr="00BC2899">
        <w:rPr>
          <w:rFonts w:ascii="Times New Roman" w:hAnsi="Times New Roman" w:cs="Times New Roman"/>
          <w:spacing w:val="-2"/>
        </w:rPr>
        <w:t xml:space="preserve"> </w:t>
      </w:r>
      <w:r w:rsidRPr="00BC2899">
        <w:rPr>
          <w:rFonts w:ascii="Times New Roman" w:hAnsi="Times New Roman" w:cs="Times New Roman"/>
        </w:rPr>
        <w:t>request</w:t>
      </w:r>
      <w:r w:rsidRPr="00BC2899">
        <w:rPr>
          <w:rFonts w:ascii="Times New Roman" w:hAnsi="Times New Roman" w:cs="Times New Roman"/>
          <w:spacing w:val="-6"/>
        </w:rPr>
        <w:t xml:space="preserve"> </w:t>
      </w:r>
      <w:r w:rsidRPr="00BC2899">
        <w:rPr>
          <w:rFonts w:ascii="Times New Roman" w:hAnsi="Times New Roman" w:cs="Times New Roman"/>
        </w:rPr>
        <w:t>a new authorization</w:t>
      </w:r>
      <w:r w:rsidRPr="00BC2899">
        <w:rPr>
          <w:rFonts w:ascii="Times New Roman" w:hAnsi="Times New Roman" w:cs="Times New Roman"/>
          <w:spacing w:val="-10"/>
        </w:rPr>
        <w:t xml:space="preserve"> </w:t>
      </w:r>
      <w:r w:rsidRPr="00BC2899">
        <w:rPr>
          <w:rFonts w:ascii="Times New Roman" w:hAnsi="Times New Roman" w:cs="Times New Roman"/>
        </w:rPr>
        <w:t>for</w:t>
      </w:r>
      <w:r w:rsidRPr="00BC2899">
        <w:rPr>
          <w:rFonts w:ascii="Times New Roman" w:hAnsi="Times New Roman" w:cs="Times New Roman"/>
          <w:spacing w:val="-2"/>
        </w:rPr>
        <w:t xml:space="preserve"> </w:t>
      </w:r>
      <w:r w:rsidRPr="00BC2899">
        <w:rPr>
          <w:rFonts w:ascii="Times New Roman" w:hAnsi="Times New Roman" w:cs="Times New Roman"/>
        </w:rPr>
        <w:t>nursing</w:t>
      </w:r>
      <w:r w:rsidR="00F16BF6" w:rsidRPr="00BC2899">
        <w:rPr>
          <w:rFonts w:ascii="Times New Roman" w:hAnsi="Times New Roman" w:cs="Times New Roman"/>
        </w:rPr>
        <w:t xml:space="preserve"> </w:t>
      </w:r>
      <w:r w:rsidRPr="00BC2899">
        <w:rPr>
          <w:rFonts w:ascii="Times New Roman" w:hAnsi="Times New Roman" w:cs="Times New Roman"/>
        </w:rPr>
        <w:t>f</w:t>
      </w:r>
      <w:r w:rsidRPr="00BC2899">
        <w:rPr>
          <w:rFonts w:ascii="Times New Roman" w:hAnsi="Times New Roman" w:cs="Times New Roman"/>
          <w:spacing w:val="-2"/>
        </w:rPr>
        <w:t>a</w:t>
      </w:r>
      <w:r w:rsidRPr="00BC2899">
        <w:rPr>
          <w:rFonts w:ascii="Times New Roman" w:hAnsi="Times New Roman" w:cs="Times New Roman"/>
        </w:rPr>
        <w:t>cility</w:t>
      </w:r>
      <w:r w:rsidRPr="00BC2899">
        <w:rPr>
          <w:rFonts w:ascii="Times New Roman" w:hAnsi="Times New Roman" w:cs="Times New Roman"/>
          <w:spacing w:val="-5"/>
        </w:rPr>
        <w:t xml:space="preserve"> </w:t>
      </w:r>
      <w:r w:rsidRPr="00BC2899">
        <w:rPr>
          <w:rFonts w:ascii="Times New Roman" w:hAnsi="Times New Roman" w:cs="Times New Roman"/>
        </w:rPr>
        <w:t>services</w:t>
      </w:r>
      <w:r w:rsidRPr="00BC2899">
        <w:rPr>
          <w:rFonts w:ascii="Times New Roman" w:hAnsi="Times New Roman" w:cs="Times New Roman"/>
          <w:spacing w:val="-6"/>
        </w:rPr>
        <w:t xml:space="preserve"> </w:t>
      </w:r>
      <w:r w:rsidRPr="00BC2899">
        <w:rPr>
          <w:rFonts w:ascii="Times New Roman" w:hAnsi="Times New Roman" w:cs="Times New Roman"/>
        </w:rPr>
        <w:t>before rea</w:t>
      </w:r>
      <w:r w:rsidRPr="00BC2899">
        <w:rPr>
          <w:rFonts w:ascii="Times New Roman" w:hAnsi="Times New Roman" w:cs="Times New Roman"/>
          <w:spacing w:val="2"/>
        </w:rPr>
        <w:t>d</w:t>
      </w:r>
      <w:r w:rsidRPr="00BC2899">
        <w:rPr>
          <w:rFonts w:ascii="Times New Roman" w:hAnsi="Times New Roman" w:cs="Times New Roman"/>
          <w:spacing w:val="-2"/>
        </w:rPr>
        <w:t>m</w:t>
      </w:r>
      <w:r w:rsidRPr="00BC2899">
        <w:rPr>
          <w:rFonts w:ascii="Times New Roman" w:hAnsi="Times New Roman" w:cs="Times New Roman"/>
          <w:spacing w:val="1"/>
        </w:rPr>
        <w:t>i</w:t>
      </w:r>
      <w:r w:rsidRPr="00BC2899">
        <w:rPr>
          <w:rFonts w:ascii="Times New Roman" w:hAnsi="Times New Roman" w:cs="Times New Roman"/>
        </w:rPr>
        <w:t>tting</w:t>
      </w:r>
      <w:r w:rsidRPr="00BC2899">
        <w:rPr>
          <w:rFonts w:ascii="Times New Roman" w:hAnsi="Times New Roman" w:cs="Times New Roman"/>
          <w:spacing w:val="-6"/>
        </w:rPr>
        <w:t xml:space="preserve"> </w:t>
      </w:r>
      <w:r w:rsidRPr="00BC2899">
        <w:rPr>
          <w:rFonts w:ascii="Times New Roman" w:hAnsi="Times New Roman" w:cs="Times New Roman"/>
        </w:rPr>
        <w:t>the</w:t>
      </w:r>
      <w:r w:rsidRPr="00BC2899">
        <w:rPr>
          <w:rFonts w:ascii="Times New Roman" w:hAnsi="Times New Roman" w:cs="Times New Roman"/>
          <w:spacing w:val="-2"/>
        </w:rPr>
        <w:t xml:space="preserve"> m</w:t>
      </w:r>
      <w:r w:rsidRPr="00BC2899">
        <w:rPr>
          <w:rFonts w:ascii="Times New Roman" w:hAnsi="Times New Roman" w:cs="Times New Roman"/>
          <w:spacing w:val="1"/>
        </w:rPr>
        <w:t>e</w:t>
      </w:r>
      <w:r w:rsidRPr="00BC2899">
        <w:rPr>
          <w:rFonts w:ascii="Times New Roman" w:hAnsi="Times New Roman" w:cs="Times New Roman"/>
        </w:rPr>
        <w:t>mber</w:t>
      </w:r>
      <w:r w:rsidR="00F16BF6" w:rsidRPr="00BC2899">
        <w:t xml:space="preserve"> </w:t>
      </w:r>
      <w:r w:rsidR="00035540" w:rsidRPr="00BC2899">
        <w:rPr>
          <w:rFonts w:ascii="Times New Roman" w:hAnsi="Times New Roman" w:cs="Times New Roman"/>
        </w:rPr>
        <w:t>pursuant to 130 CMR 456.407</w:t>
      </w:r>
      <w:r w:rsidRPr="00BC2899">
        <w:rPr>
          <w:rFonts w:ascii="Times New Roman" w:hAnsi="Times New Roman" w:cs="Times New Roman"/>
        </w:rPr>
        <w:t>.</w:t>
      </w:r>
    </w:p>
    <w:p w14:paraId="2CE66C16" w14:textId="06050DE8" w:rsidR="00EC0921" w:rsidRDefault="00EC0921">
      <w:pPr>
        <w:spacing w:after="0" w:line="240" w:lineRule="auto"/>
        <w:rPr>
          <w:rFonts w:ascii="Times New Roman" w:hAnsi="Times New Roman" w:cs="Times New Roman"/>
        </w:rPr>
      </w:pPr>
      <w:r>
        <w:rPr>
          <w:rFonts w:ascii="Times New Roman" w:hAnsi="Times New Roman" w:cs="Times New Roman"/>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A07BCB" w:rsidRPr="00BC2899" w14:paraId="0FBF904B" w14:textId="77777777" w:rsidTr="00802714">
        <w:trPr>
          <w:trHeight w:hRule="exact" w:val="864"/>
        </w:trPr>
        <w:tc>
          <w:tcPr>
            <w:tcW w:w="4080" w:type="dxa"/>
            <w:tcBorders>
              <w:bottom w:val="nil"/>
            </w:tcBorders>
          </w:tcPr>
          <w:p w14:paraId="026345C0" w14:textId="77777777" w:rsidR="00A07BCB" w:rsidRPr="00BC2899" w:rsidRDefault="00A07BCB" w:rsidP="00A07BCB">
            <w:pPr>
              <w:widowControl w:val="0"/>
              <w:tabs>
                <w:tab w:val="left" w:pos="936"/>
                <w:tab w:val="left" w:pos="1314"/>
                <w:tab w:val="left" w:pos="1692"/>
                <w:tab w:val="left" w:pos="2070"/>
              </w:tabs>
              <w:spacing w:before="120" w:after="0" w:line="240" w:lineRule="auto"/>
              <w:jc w:val="center"/>
              <w:rPr>
                <w:rFonts w:ascii="Arial" w:hAnsi="Arial" w:cs="Arial"/>
                <w:b/>
                <w:sz w:val="20"/>
                <w:szCs w:val="20"/>
              </w:rPr>
            </w:pPr>
            <w:r w:rsidRPr="00BC2899">
              <w:rPr>
                <w:rFonts w:ascii="Arial" w:hAnsi="Arial" w:cs="Arial"/>
                <w:b/>
                <w:sz w:val="20"/>
                <w:szCs w:val="20"/>
              </w:rPr>
              <w:lastRenderedPageBreak/>
              <w:t>Commonwealth of Massachusetts</w:t>
            </w:r>
          </w:p>
          <w:p w14:paraId="35778C53" w14:textId="77777777" w:rsidR="00A07BCB" w:rsidRPr="00BC2899" w:rsidRDefault="00A07BCB" w:rsidP="00A07BCB">
            <w:pPr>
              <w:widowControl w:val="0"/>
              <w:tabs>
                <w:tab w:val="left" w:pos="936"/>
                <w:tab w:val="left" w:pos="1314"/>
                <w:tab w:val="left" w:pos="1692"/>
                <w:tab w:val="left" w:pos="2070"/>
              </w:tabs>
              <w:spacing w:after="0" w:line="240" w:lineRule="auto"/>
              <w:jc w:val="center"/>
              <w:rPr>
                <w:rFonts w:ascii="Arial" w:hAnsi="Arial" w:cs="Arial"/>
                <w:b/>
                <w:sz w:val="20"/>
                <w:szCs w:val="20"/>
              </w:rPr>
            </w:pPr>
            <w:r w:rsidRPr="00BC2899">
              <w:rPr>
                <w:rFonts w:ascii="Arial" w:hAnsi="Arial" w:cs="Arial"/>
                <w:b/>
                <w:sz w:val="20"/>
                <w:szCs w:val="20"/>
              </w:rPr>
              <w:t>MassHealth</w:t>
            </w:r>
          </w:p>
          <w:p w14:paraId="464F2120" w14:textId="77777777" w:rsidR="00A07BCB" w:rsidRPr="00BC2899" w:rsidRDefault="00A07BCB" w:rsidP="00A07BCB">
            <w:pPr>
              <w:widowControl w:val="0"/>
              <w:tabs>
                <w:tab w:val="left" w:pos="936"/>
                <w:tab w:val="left" w:pos="1314"/>
                <w:tab w:val="left" w:pos="1692"/>
                <w:tab w:val="left" w:pos="2070"/>
              </w:tabs>
              <w:spacing w:after="0" w:line="240" w:lineRule="auto"/>
              <w:jc w:val="center"/>
              <w:rPr>
                <w:rFonts w:ascii="Arial" w:hAnsi="Arial" w:cs="Arial"/>
                <w:b/>
                <w:sz w:val="20"/>
                <w:szCs w:val="20"/>
              </w:rPr>
            </w:pPr>
            <w:r w:rsidRPr="00BC2899">
              <w:rPr>
                <w:rFonts w:ascii="Arial" w:hAnsi="Arial" w:cs="Arial"/>
                <w:b/>
                <w:sz w:val="20"/>
                <w:szCs w:val="20"/>
              </w:rPr>
              <w:t>Provider Manual Series</w:t>
            </w:r>
          </w:p>
        </w:tc>
        <w:tc>
          <w:tcPr>
            <w:tcW w:w="3750" w:type="dxa"/>
          </w:tcPr>
          <w:p w14:paraId="64B6925A" w14:textId="77777777" w:rsidR="00A07BCB" w:rsidRPr="00BC2899" w:rsidRDefault="00A07BCB" w:rsidP="00A07BCB">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sidRPr="00BC2899">
              <w:rPr>
                <w:rFonts w:ascii="Arial" w:hAnsi="Arial" w:cs="Arial"/>
                <w:b/>
                <w:sz w:val="20"/>
                <w:szCs w:val="20"/>
              </w:rPr>
              <w:t>Subchapter Number and Title</w:t>
            </w:r>
          </w:p>
          <w:p w14:paraId="4B197CB5" w14:textId="77777777" w:rsidR="00A07BCB" w:rsidRPr="00BC2899" w:rsidRDefault="00A07BCB" w:rsidP="00A07BCB">
            <w:pPr>
              <w:widowControl w:val="0"/>
              <w:tabs>
                <w:tab w:val="left" w:pos="936"/>
                <w:tab w:val="left" w:pos="1314"/>
                <w:tab w:val="left" w:pos="1692"/>
                <w:tab w:val="left" w:pos="2070"/>
              </w:tabs>
              <w:spacing w:after="0" w:line="240" w:lineRule="auto"/>
              <w:jc w:val="center"/>
              <w:rPr>
                <w:rFonts w:ascii="Arial" w:hAnsi="Arial" w:cs="Arial"/>
                <w:sz w:val="20"/>
                <w:szCs w:val="20"/>
              </w:rPr>
            </w:pPr>
            <w:r w:rsidRPr="00BC2899">
              <w:rPr>
                <w:rFonts w:ascii="Arial" w:hAnsi="Arial" w:cs="Arial"/>
                <w:sz w:val="20"/>
                <w:szCs w:val="20"/>
              </w:rPr>
              <w:t>1.  Program Regulations</w:t>
            </w:r>
          </w:p>
          <w:p w14:paraId="2BD208D1" w14:textId="77777777" w:rsidR="00A07BCB" w:rsidRPr="00BC2899" w:rsidRDefault="00A07BCB" w:rsidP="00A07BCB">
            <w:pPr>
              <w:widowControl w:val="0"/>
              <w:tabs>
                <w:tab w:val="left" w:pos="936"/>
                <w:tab w:val="left" w:pos="1314"/>
                <w:tab w:val="left" w:pos="1692"/>
                <w:tab w:val="left" w:pos="2070"/>
              </w:tabs>
              <w:spacing w:after="0" w:line="240" w:lineRule="auto"/>
              <w:jc w:val="center"/>
              <w:rPr>
                <w:rFonts w:ascii="Arial" w:hAnsi="Arial" w:cs="Arial"/>
                <w:sz w:val="20"/>
                <w:szCs w:val="20"/>
              </w:rPr>
            </w:pPr>
            <w:r w:rsidRPr="00BC2899">
              <w:rPr>
                <w:rFonts w:ascii="Arial" w:hAnsi="Arial" w:cs="Arial"/>
                <w:sz w:val="20"/>
                <w:szCs w:val="20"/>
              </w:rPr>
              <w:t xml:space="preserve">(130 </w:t>
            </w:r>
            <w:r w:rsidRPr="00BC2899">
              <w:rPr>
                <w:rFonts w:ascii="Arial" w:hAnsi="Arial" w:cs="Arial"/>
                <w:iCs/>
                <w:sz w:val="20"/>
                <w:szCs w:val="20"/>
              </w:rPr>
              <w:t>CMR</w:t>
            </w:r>
            <w:r w:rsidRPr="00BC2899">
              <w:rPr>
                <w:rFonts w:ascii="Arial" w:hAnsi="Arial" w:cs="Arial"/>
                <w:sz w:val="20"/>
                <w:szCs w:val="20"/>
              </w:rPr>
              <w:t xml:space="preserve"> 456.000)</w:t>
            </w:r>
          </w:p>
        </w:tc>
        <w:tc>
          <w:tcPr>
            <w:tcW w:w="1771" w:type="dxa"/>
          </w:tcPr>
          <w:p w14:paraId="33A90455" w14:textId="77777777" w:rsidR="00A07BCB" w:rsidRPr="00BC2899" w:rsidRDefault="00A07BCB" w:rsidP="00A07BCB">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sidRPr="00BC2899">
              <w:rPr>
                <w:rFonts w:ascii="Arial" w:hAnsi="Arial" w:cs="Arial"/>
                <w:b/>
                <w:sz w:val="20"/>
                <w:szCs w:val="20"/>
              </w:rPr>
              <w:t>Page</w:t>
            </w:r>
          </w:p>
          <w:p w14:paraId="7617F283" w14:textId="77777777" w:rsidR="00A07BCB" w:rsidRPr="00BC2899" w:rsidRDefault="00A07BCB" w:rsidP="00A07BCB">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sidRPr="00BC2899">
              <w:rPr>
                <w:rFonts w:ascii="Arial" w:hAnsi="Arial" w:cs="Arial"/>
                <w:sz w:val="20"/>
                <w:szCs w:val="20"/>
              </w:rPr>
              <w:t>4-17</w:t>
            </w:r>
          </w:p>
        </w:tc>
      </w:tr>
      <w:tr w:rsidR="00A07BCB" w:rsidRPr="00BC2899" w14:paraId="5CD6EB3E" w14:textId="77777777" w:rsidTr="00802714">
        <w:trPr>
          <w:trHeight w:hRule="exact" w:val="864"/>
        </w:trPr>
        <w:tc>
          <w:tcPr>
            <w:tcW w:w="4080" w:type="dxa"/>
            <w:tcBorders>
              <w:top w:val="nil"/>
            </w:tcBorders>
            <w:vAlign w:val="center"/>
          </w:tcPr>
          <w:p w14:paraId="430F34BC" w14:textId="77777777" w:rsidR="00A07BCB" w:rsidRPr="00BC2899" w:rsidRDefault="00A07BCB" w:rsidP="00A07BCB">
            <w:pPr>
              <w:widowControl w:val="0"/>
              <w:tabs>
                <w:tab w:val="left" w:pos="936"/>
                <w:tab w:val="left" w:pos="1314"/>
                <w:tab w:val="left" w:pos="1692"/>
                <w:tab w:val="left" w:pos="2070"/>
              </w:tabs>
              <w:spacing w:after="0" w:line="240" w:lineRule="auto"/>
              <w:jc w:val="center"/>
              <w:rPr>
                <w:rFonts w:ascii="Arial" w:hAnsi="Arial" w:cs="Arial"/>
                <w:sz w:val="20"/>
                <w:szCs w:val="20"/>
              </w:rPr>
            </w:pPr>
            <w:r w:rsidRPr="00BC2899">
              <w:rPr>
                <w:rFonts w:ascii="Arial" w:hAnsi="Arial" w:cs="Arial"/>
                <w:sz w:val="20"/>
                <w:szCs w:val="20"/>
              </w:rPr>
              <w:t>Nursing Facility Manual</w:t>
            </w:r>
          </w:p>
        </w:tc>
        <w:tc>
          <w:tcPr>
            <w:tcW w:w="3750" w:type="dxa"/>
          </w:tcPr>
          <w:p w14:paraId="3966DF92" w14:textId="77777777" w:rsidR="00A07BCB" w:rsidRPr="00BC2899" w:rsidRDefault="00A07BCB" w:rsidP="00A07BCB">
            <w:pPr>
              <w:widowControl w:val="0"/>
              <w:tabs>
                <w:tab w:val="left" w:pos="936"/>
                <w:tab w:val="left" w:pos="1314"/>
                <w:tab w:val="left" w:pos="1692"/>
                <w:tab w:val="left" w:pos="2070"/>
              </w:tabs>
              <w:spacing w:before="120" w:after="0" w:line="240" w:lineRule="auto"/>
              <w:jc w:val="center"/>
              <w:rPr>
                <w:rFonts w:ascii="Arial" w:hAnsi="Arial" w:cs="Arial"/>
                <w:b/>
                <w:sz w:val="20"/>
                <w:szCs w:val="20"/>
              </w:rPr>
            </w:pPr>
            <w:r w:rsidRPr="00BC2899">
              <w:rPr>
                <w:rFonts w:ascii="Arial" w:hAnsi="Arial" w:cs="Arial"/>
                <w:b/>
                <w:sz w:val="20"/>
                <w:szCs w:val="20"/>
              </w:rPr>
              <w:t>Transmittal Letter</w:t>
            </w:r>
          </w:p>
          <w:p w14:paraId="3A9BC49F" w14:textId="28A12D81" w:rsidR="00A07BCB" w:rsidRPr="00BC2899" w:rsidRDefault="00A07BCB" w:rsidP="00A07BCB">
            <w:pPr>
              <w:widowControl w:val="0"/>
              <w:tabs>
                <w:tab w:val="left" w:pos="936"/>
                <w:tab w:val="left" w:pos="1314"/>
                <w:tab w:val="left" w:pos="1692"/>
                <w:tab w:val="left" w:pos="2070"/>
              </w:tabs>
              <w:spacing w:before="120" w:after="0" w:line="240" w:lineRule="auto"/>
              <w:jc w:val="center"/>
              <w:rPr>
                <w:rFonts w:ascii="Arial" w:hAnsi="Arial" w:cs="Arial"/>
                <w:b/>
                <w:sz w:val="20"/>
                <w:szCs w:val="20"/>
              </w:rPr>
            </w:pPr>
            <w:r w:rsidRPr="00BC2899">
              <w:rPr>
                <w:rFonts w:ascii="Arial" w:hAnsi="Arial" w:cs="Arial"/>
                <w:sz w:val="20"/>
                <w:szCs w:val="20"/>
              </w:rPr>
              <w:t>NF-</w:t>
            </w:r>
            <w:r w:rsidR="0094421F">
              <w:rPr>
                <w:rFonts w:ascii="Arial" w:hAnsi="Arial" w:cs="Arial"/>
                <w:sz w:val="20"/>
                <w:szCs w:val="20"/>
              </w:rPr>
              <w:t>6</w:t>
            </w:r>
            <w:r w:rsidR="0073121D">
              <w:rPr>
                <w:rFonts w:ascii="Arial" w:hAnsi="Arial" w:cs="Arial"/>
                <w:sz w:val="20"/>
                <w:szCs w:val="20"/>
              </w:rPr>
              <w:t>4</w:t>
            </w:r>
          </w:p>
        </w:tc>
        <w:tc>
          <w:tcPr>
            <w:tcW w:w="1771" w:type="dxa"/>
          </w:tcPr>
          <w:p w14:paraId="04D2E6C6" w14:textId="77777777" w:rsidR="00A07BCB" w:rsidRPr="00BC2899" w:rsidRDefault="00A07BCB" w:rsidP="00A07BCB">
            <w:pPr>
              <w:widowControl w:val="0"/>
              <w:tabs>
                <w:tab w:val="left" w:pos="936"/>
                <w:tab w:val="left" w:pos="1314"/>
                <w:tab w:val="left" w:pos="1692"/>
                <w:tab w:val="left" w:pos="2070"/>
              </w:tabs>
              <w:spacing w:before="120" w:after="0" w:line="240" w:lineRule="auto"/>
              <w:jc w:val="center"/>
              <w:rPr>
                <w:rFonts w:ascii="Arial" w:hAnsi="Arial" w:cs="Arial"/>
                <w:b/>
                <w:sz w:val="20"/>
                <w:szCs w:val="20"/>
              </w:rPr>
            </w:pPr>
            <w:r w:rsidRPr="00BC2899">
              <w:rPr>
                <w:rFonts w:ascii="Arial" w:hAnsi="Arial" w:cs="Arial"/>
                <w:b/>
                <w:sz w:val="20"/>
                <w:szCs w:val="20"/>
              </w:rPr>
              <w:t>Date</w:t>
            </w:r>
          </w:p>
          <w:p w14:paraId="29EBF9B2" w14:textId="32892C0D" w:rsidR="00A07BCB" w:rsidRPr="00BC2899" w:rsidRDefault="0073121D" w:rsidP="00A07BCB">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Pr>
                <w:rFonts w:ascii="Arial" w:hAnsi="Arial" w:cs="Arial"/>
                <w:sz w:val="20"/>
                <w:szCs w:val="20"/>
              </w:rPr>
              <w:t>09/08/25</w:t>
            </w:r>
          </w:p>
        </w:tc>
      </w:tr>
    </w:tbl>
    <w:p w14:paraId="3C0B9199" w14:textId="77777777" w:rsidR="0088304D" w:rsidRPr="00BC2899" w:rsidRDefault="0088304D">
      <w:pPr>
        <w:widowControl w:val="0"/>
        <w:autoSpaceDE w:val="0"/>
        <w:autoSpaceDN w:val="0"/>
        <w:adjustRightInd w:val="0"/>
        <w:spacing w:before="12" w:after="0" w:line="240" w:lineRule="exact"/>
        <w:rPr>
          <w:rFonts w:ascii="Times New Roman" w:hAnsi="Times New Roman" w:cs="Times New Roman"/>
          <w:sz w:val="24"/>
          <w:szCs w:val="24"/>
        </w:rPr>
      </w:pPr>
    </w:p>
    <w:p w14:paraId="22DD7FE3" w14:textId="77777777" w:rsidR="0088304D" w:rsidRPr="00BC2899" w:rsidRDefault="0088304D" w:rsidP="008B7F1B">
      <w:pPr>
        <w:widowControl w:val="0"/>
        <w:autoSpaceDE w:val="0"/>
        <w:autoSpaceDN w:val="0"/>
        <w:adjustRightInd w:val="0"/>
        <w:spacing w:after="0" w:line="240" w:lineRule="auto"/>
        <w:rPr>
          <w:rFonts w:ascii="Times New Roman" w:hAnsi="Times New Roman" w:cs="Times New Roman"/>
        </w:rPr>
      </w:pPr>
      <w:r w:rsidRPr="00BC2899">
        <w:rPr>
          <w:rFonts w:ascii="Times New Roman" w:hAnsi="Times New Roman" w:cs="Times New Roman"/>
          <w:u w:val="single"/>
        </w:rPr>
        <w:t>456</w:t>
      </w:r>
      <w:r w:rsidRPr="00BC2899">
        <w:rPr>
          <w:rFonts w:ascii="Times New Roman" w:hAnsi="Times New Roman" w:cs="Times New Roman"/>
          <w:spacing w:val="-1"/>
          <w:u w:val="single"/>
        </w:rPr>
        <w:t>.</w:t>
      </w:r>
      <w:r w:rsidRPr="00BC2899">
        <w:rPr>
          <w:rFonts w:ascii="Times New Roman" w:hAnsi="Times New Roman" w:cs="Times New Roman"/>
          <w:u w:val="single"/>
        </w:rPr>
        <w:t xml:space="preserve">429: </w:t>
      </w:r>
      <w:r w:rsidRPr="00BC2899">
        <w:rPr>
          <w:rFonts w:ascii="Times New Roman" w:hAnsi="Times New Roman" w:cs="Times New Roman"/>
          <w:spacing w:val="44"/>
          <w:u w:val="single"/>
        </w:rPr>
        <w:t xml:space="preserve"> </w:t>
      </w:r>
      <w:r w:rsidRPr="00BC2899">
        <w:rPr>
          <w:rFonts w:ascii="Times New Roman" w:hAnsi="Times New Roman" w:cs="Times New Roman"/>
          <w:u w:val="single"/>
        </w:rPr>
        <w:t>Medical</w:t>
      </w:r>
      <w:r w:rsidRPr="00BC2899">
        <w:rPr>
          <w:rFonts w:ascii="Times New Roman" w:hAnsi="Times New Roman" w:cs="Times New Roman"/>
          <w:spacing w:val="-7"/>
          <w:u w:val="single"/>
        </w:rPr>
        <w:t xml:space="preserve"> </w:t>
      </w:r>
      <w:r w:rsidRPr="00BC2899">
        <w:rPr>
          <w:rFonts w:ascii="Times New Roman" w:hAnsi="Times New Roman" w:cs="Times New Roman"/>
          <w:u w:val="single"/>
        </w:rPr>
        <w:t>Lea</w:t>
      </w:r>
      <w:r w:rsidRPr="00BC2899">
        <w:rPr>
          <w:rFonts w:ascii="Times New Roman" w:hAnsi="Times New Roman" w:cs="Times New Roman"/>
          <w:spacing w:val="2"/>
          <w:u w:val="single"/>
        </w:rPr>
        <w:t>v</w:t>
      </w:r>
      <w:r w:rsidRPr="00BC2899">
        <w:rPr>
          <w:rFonts w:ascii="Times New Roman" w:hAnsi="Times New Roman" w:cs="Times New Roman"/>
          <w:u w:val="single"/>
        </w:rPr>
        <w:t xml:space="preserve">e of Absence: </w:t>
      </w:r>
      <w:r w:rsidRPr="00BC2899">
        <w:rPr>
          <w:rFonts w:ascii="Times New Roman" w:hAnsi="Times New Roman" w:cs="Times New Roman"/>
          <w:spacing w:val="1"/>
          <w:u w:val="single"/>
        </w:rPr>
        <w:t xml:space="preserve"> </w:t>
      </w:r>
      <w:r w:rsidRPr="00BC2899">
        <w:rPr>
          <w:rFonts w:ascii="Times New Roman" w:hAnsi="Times New Roman" w:cs="Times New Roman"/>
          <w:u w:val="single"/>
        </w:rPr>
        <w:t>Failure</w:t>
      </w:r>
      <w:r w:rsidRPr="00BC2899">
        <w:rPr>
          <w:rFonts w:ascii="Times New Roman" w:hAnsi="Times New Roman" w:cs="Times New Roman"/>
          <w:spacing w:val="-6"/>
          <w:u w:val="single"/>
        </w:rPr>
        <w:t xml:space="preserve"> </w:t>
      </w:r>
      <w:r w:rsidRPr="00BC2899">
        <w:rPr>
          <w:rFonts w:ascii="Times New Roman" w:hAnsi="Times New Roman" w:cs="Times New Roman"/>
          <w:u w:val="single"/>
        </w:rPr>
        <w:t xml:space="preserve">to </w:t>
      </w:r>
      <w:r w:rsidRPr="00BC2899">
        <w:rPr>
          <w:rFonts w:ascii="Times New Roman" w:hAnsi="Times New Roman" w:cs="Times New Roman"/>
          <w:spacing w:val="-1"/>
          <w:u w:val="single"/>
        </w:rPr>
        <w:t>R</w:t>
      </w:r>
      <w:r w:rsidRPr="00BC2899">
        <w:rPr>
          <w:rFonts w:ascii="Times New Roman" w:hAnsi="Times New Roman" w:cs="Times New Roman"/>
          <w:u w:val="single"/>
        </w:rPr>
        <w:t>ea</w:t>
      </w:r>
      <w:r w:rsidRPr="00BC2899">
        <w:rPr>
          <w:rFonts w:ascii="Times New Roman" w:hAnsi="Times New Roman" w:cs="Times New Roman"/>
          <w:spacing w:val="2"/>
          <w:u w:val="single"/>
        </w:rPr>
        <w:t>d</w:t>
      </w:r>
      <w:r w:rsidRPr="00BC2899">
        <w:rPr>
          <w:rFonts w:ascii="Times New Roman" w:hAnsi="Times New Roman" w:cs="Times New Roman"/>
          <w:spacing w:val="-2"/>
          <w:u w:val="single"/>
        </w:rPr>
        <w:t>m</w:t>
      </w:r>
      <w:r w:rsidRPr="00BC2899">
        <w:rPr>
          <w:rFonts w:ascii="Times New Roman" w:hAnsi="Times New Roman" w:cs="Times New Roman"/>
          <w:u w:val="single"/>
        </w:rPr>
        <w:t>it</w:t>
      </w:r>
    </w:p>
    <w:p w14:paraId="267FF11F" w14:textId="77777777" w:rsidR="0088304D" w:rsidRPr="00BC2899" w:rsidRDefault="0088304D">
      <w:pPr>
        <w:widowControl w:val="0"/>
        <w:autoSpaceDE w:val="0"/>
        <w:autoSpaceDN w:val="0"/>
        <w:adjustRightInd w:val="0"/>
        <w:spacing w:before="13" w:after="0" w:line="240" w:lineRule="exact"/>
        <w:rPr>
          <w:rFonts w:ascii="Times New Roman" w:hAnsi="Times New Roman" w:cs="Times New Roman"/>
          <w:sz w:val="24"/>
          <w:szCs w:val="24"/>
        </w:rPr>
      </w:pPr>
    </w:p>
    <w:p w14:paraId="1551FAF2" w14:textId="77777777" w:rsidR="0088304D" w:rsidRPr="00BC2899" w:rsidRDefault="0088304D" w:rsidP="008B7F1B">
      <w:pPr>
        <w:widowControl w:val="0"/>
        <w:autoSpaceDE w:val="0"/>
        <w:autoSpaceDN w:val="0"/>
        <w:adjustRightInd w:val="0"/>
        <w:spacing w:after="0" w:line="240" w:lineRule="auto"/>
        <w:ind w:left="720" w:right="246"/>
        <w:rPr>
          <w:rFonts w:ascii="Times New Roman" w:hAnsi="Times New Roman" w:cs="Times New Roman"/>
        </w:rPr>
      </w:pPr>
      <w:r w:rsidRPr="00BC2899">
        <w:rPr>
          <w:rFonts w:ascii="Times New Roman" w:hAnsi="Times New Roman" w:cs="Times New Roman"/>
        </w:rPr>
        <w:t>(A)</w:t>
      </w:r>
      <w:r w:rsidR="008B7F1B" w:rsidRPr="00BC2899">
        <w:rPr>
          <w:rFonts w:ascii="Times New Roman" w:hAnsi="Times New Roman" w:cs="Times New Roman"/>
        </w:rPr>
        <w:t xml:space="preserve"> </w:t>
      </w:r>
      <w:r w:rsidRPr="00BC2899">
        <w:rPr>
          <w:rFonts w:ascii="Times New Roman" w:hAnsi="Times New Roman" w:cs="Times New Roman"/>
        </w:rPr>
        <w:t xml:space="preserve"> When a nursing facility is notified that the </w:t>
      </w:r>
      <w:r w:rsidR="00F42C2D" w:rsidRPr="00BC2899">
        <w:rPr>
          <w:rFonts w:ascii="Times New Roman" w:hAnsi="Times New Roman" w:cs="Times New Roman"/>
        </w:rPr>
        <w:t xml:space="preserve">member </w:t>
      </w:r>
      <w:r w:rsidRPr="00BC2899">
        <w:rPr>
          <w:rFonts w:ascii="Times New Roman" w:hAnsi="Times New Roman" w:cs="Times New Roman"/>
        </w:rPr>
        <w:t xml:space="preserve">is ready to return to the facility, the nursing facility must readmit the </w:t>
      </w:r>
      <w:r w:rsidR="00F42C2D" w:rsidRPr="00BC2899">
        <w:rPr>
          <w:rFonts w:ascii="Times New Roman" w:hAnsi="Times New Roman" w:cs="Times New Roman"/>
        </w:rPr>
        <w:t xml:space="preserve">member </w:t>
      </w:r>
      <w:r w:rsidRPr="00BC2899">
        <w:rPr>
          <w:rFonts w:ascii="Times New Roman" w:hAnsi="Times New Roman" w:cs="Times New Roman"/>
        </w:rPr>
        <w:t xml:space="preserve">following a medical leave of absence. If the nursing facility does not allow the </w:t>
      </w:r>
      <w:r w:rsidR="00F42C2D" w:rsidRPr="00BC2899">
        <w:rPr>
          <w:rFonts w:ascii="Times New Roman" w:hAnsi="Times New Roman" w:cs="Times New Roman"/>
        </w:rPr>
        <w:t xml:space="preserve">member </w:t>
      </w:r>
      <w:r w:rsidRPr="00BC2899">
        <w:rPr>
          <w:rFonts w:ascii="Times New Roman" w:hAnsi="Times New Roman" w:cs="Times New Roman"/>
        </w:rPr>
        <w:t xml:space="preserve">to be readmitted following hospitalization or other medical leave of absence, the nursing facility’s failure to readmit the </w:t>
      </w:r>
      <w:r w:rsidR="00F42C2D" w:rsidRPr="00BC2899">
        <w:rPr>
          <w:rFonts w:ascii="Times New Roman" w:hAnsi="Times New Roman" w:cs="Times New Roman"/>
        </w:rPr>
        <w:t xml:space="preserve">member </w:t>
      </w:r>
      <w:r w:rsidRPr="00BC2899">
        <w:rPr>
          <w:rFonts w:ascii="Times New Roman" w:hAnsi="Times New Roman" w:cs="Times New Roman"/>
        </w:rPr>
        <w:t xml:space="preserve">is deemed a transfer or discharge. </w:t>
      </w:r>
      <w:r w:rsidR="00F42C2D" w:rsidRPr="00BC2899">
        <w:rPr>
          <w:rFonts w:ascii="Times New Roman" w:hAnsi="Times New Roman" w:cs="Times New Roman"/>
        </w:rPr>
        <w:t>If t</w:t>
      </w:r>
      <w:r w:rsidRPr="00BC2899">
        <w:rPr>
          <w:rFonts w:ascii="Times New Roman" w:hAnsi="Times New Roman" w:cs="Times New Roman"/>
        </w:rPr>
        <w:t xml:space="preserve">he nursing facility </w:t>
      </w:r>
      <w:r w:rsidR="00F42C2D" w:rsidRPr="00BC2899">
        <w:rPr>
          <w:rFonts w:ascii="Times New Roman" w:hAnsi="Times New Roman" w:cs="Times New Roman"/>
        </w:rPr>
        <w:t xml:space="preserve">does not readmit, it </w:t>
      </w:r>
      <w:r w:rsidRPr="00BC2899">
        <w:rPr>
          <w:rFonts w:ascii="Times New Roman" w:hAnsi="Times New Roman" w:cs="Times New Roman"/>
        </w:rPr>
        <w:t xml:space="preserve">must provide the </w:t>
      </w:r>
      <w:r w:rsidR="00F42C2D" w:rsidRPr="00BC2899">
        <w:rPr>
          <w:rFonts w:ascii="Times New Roman" w:hAnsi="Times New Roman" w:cs="Times New Roman"/>
        </w:rPr>
        <w:t xml:space="preserve">member </w:t>
      </w:r>
      <w:r w:rsidRPr="00BC2899">
        <w:rPr>
          <w:rFonts w:ascii="Times New Roman" w:hAnsi="Times New Roman" w:cs="Times New Roman"/>
        </w:rPr>
        <w:t xml:space="preserve">and </w:t>
      </w:r>
      <w:r w:rsidR="00F42C2D" w:rsidRPr="00BC2899">
        <w:rPr>
          <w:rFonts w:ascii="Times New Roman" w:hAnsi="Times New Roman" w:cs="Times New Roman"/>
        </w:rPr>
        <w:t>the</w:t>
      </w:r>
      <w:r w:rsidRPr="00BC2899">
        <w:rPr>
          <w:rFonts w:ascii="Times New Roman" w:hAnsi="Times New Roman" w:cs="Times New Roman"/>
        </w:rPr>
        <w:t xml:space="preserve"> member</w:t>
      </w:r>
      <w:r w:rsidR="00F42C2D" w:rsidRPr="00BC2899">
        <w:rPr>
          <w:rFonts w:ascii="Times New Roman" w:hAnsi="Times New Roman" w:cs="Times New Roman"/>
        </w:rPr>
        <w:t xml:space="preserve">’s authorized </w:t>
      </w:r>
      <w:r w:rsidRPr="00BC2899">
        <w:rPr>
          <w:rFonts w:ascii="Times New Roman" w:hAnsi="Times New Roman" w:cs="Times New Roman"/>
        </w:rPr>
        <w:t>or legal representative with a notice explaining its decision not to readmit the</w:t>
      </w:r>
      <w:r w:rsidR="00F42C2D" w:rsidRPr="00BC2899">
        <w:rPr>
          <w:rFonts w:ascii="Times New Roman" w:hAnsi="Times New Roman" w:cs="Times New Roman"/>
        </w:rPr>
        <w:t xml:space="preserve"> member at the time such determination is made</w:t>
      </w:r>
      <w:r w:rsidRPr="00BC2899">
        <w:rPr>
          <w:rFonts w:ascii="Times New Roman" w:hAnsi="Times New Roman" w:cs="Times New Roman"/>
        </w:rPr>
        <w:t>. The notice must comply with the requirements set forth in 130 CMR 456.701.</w:t>
      </w:r>
    </w:p>
    <w:p w14:paraId="0514D0BD" w14:textId="77777777" w:rsidR="0088304D" w:rsidRPr="00BC2899" w:rsidRDefault="0088304D" w:rsidP="008B7F1B">
      <w:pPr>
        <w:widowControl w:val="0"/>
        <w:autoSpaceDE w:val="0"/>
        <w:autoSpaceDN w:val="0"/>
        <w:adjustRightInd w:val="0"/>
        <w:spacing w:before="13" w:after="0" w:line="240" w:lineRule="exact"/>
        <w:ind w:left="720"/>
        <w:rPr>
          <w:rFonts w:ascii="Times New Roman" w:hAnsi="Times New Roman" w:cs="Times New Roman"/>
          <w:sz w:val="24"/>
          <w:szCs w:val="24"/>
        </w:rPr>
      </w:pPr>
    </w:p>
    <w:p w14:paraId="0A988654" w14:textId="77777777" w:rsidR="0088304D" w:rsidRPr="00BC2899" w:rsidRDefault="0088304D" w:rsidP="008B7F1B">
      <w:pPr>
        <w:widowControl w:val="0"/>
        <w:autoSpaceDE w:val="0"/>
        <w:autoSpaceDN w:val="0"/>
        <w:adjustRightInd w:val="0"/>
        <w:spacing w:after="0" w:line="240" w:lineRule="auto"/>
        <w:ind w:left="720" w:right="485"/>
        <w:rPr>
          <w:rFonts w:ascii="Times New Roman" w:hAnsi="Times New Roman" w:cs="Times New Roman"/>
        </w:rPr>
      </w:pPr>
      <w:r w:rsidRPr="00BC2899">
        <w:rPr>
          <w:rFonts w:ascii="Times New Roman" w:hAnsi="Times New Roman" w:cs="Times New Roman"/>
        </w:rPr>
        <w:t>(B)</w:t>
      </w:r>
      <w:r w:rsidR="008B7F1B" w:rsidRPr="00BC2899">
        <w:rPr>
          <w:rFonts w:ascii="Times New Roman" w:hAnsi="Times New Roman" w:cs="Times New Roman"/>
        </w:rPr>
        <w:t xml:space="preserve"> </w:t>
      </w:r>
      <w:r w:rsidRPr="00BC2899">
        <w:rPr>
          <w:rFonts w:ascii="Times New Roman" w:hAnsi="Times New Roman" w:cs="Times New Roman"/>
        </w:rPr>
        <w:t xml:space="preserve"> A nursing facility that fails to readmit a member who requires nursing facility services or otherwise violates these provisions may be subject to </w:t>
      </w:r>
      <w:r w:rsidR="00F42C2D" w:rsidRPr="00BC2899">
        <w:rPr>
          <w:rFonts w:ascii="Times New Roman" w:hAnsi="Times New Roman" w:cs="Times New Roman"/>
        </w:rPr>
        <w:t xml:space="preserve">overpayment or sanction </w:t>
      </w:r>
      <w:r w:rsidRPr="00BC2899">
        <w:rPr>
          <w:rFonts w:ascii="Times New Roman" w:hAnsi="Times New Roman" w:cs="Times New Roman"/>
        </w:rPr>
        <w:t>action</w:t>
      </w:r>
      <w:r w:rsidR="00F42C2D" w:rsidRPr="00BC2899">
        <w:t xml:space="preserve"> </w:t>
      </w:r>
      <w:r w:rsidR="00F42C2D" w:rsidRPr="00BC2899">
        <w:rPr>
          <w:rFonts w:ascii="Times New Roman" w:hAnsi="Times New Roman" w:cs="Times New Roman"/>
        </w:rPr>
        <w:t>under 130 CMR 450</w:t>
      </w:r>
      <w:r w:rsidR="006B3FB8" w:rsidRPr="00BC2899">
        <w:rPr>
          <w:rFonts w:ascii="Times New Roman" w:hAnsi="Times New Roman" w:cs="Times New Roman"/>
        </w:rPr>
        <w:t xml:space="preserve">.000: </w:t>
      </w:r>
      <w:r w:rsidR="006B3FB8" w:rsidRPr="00BC2899">
        <w:rPr>
          <w:rFonts w:ascii="Times New Roman" w:hAnsi="Times New Roman" w:cs="Times New Roman"/>
          <w:i/>
          <w:iCs/>
        </w:rPr>
        <w:t>Administrative and Billing Regulations</w:t>
      </w:r>
      <w:r w:rsidRPr="00BC2899">
        <w:rPr>
          <w:rFonts w:ascii="Times New Roman" w:hAnsi="Times New Roman" w:cs="Times New Roman"/>
        </w:rPr>
        <w:t>.</w:t>
      </w:r>
    </w:p>
    <w:p w14:paraId="186609AD" w14:textId="77777777" w:rsidR="0088304D" w:rsidRPr="00BC2899" w:rsidRDefault="0088304D">
      <w:pPr>
        <w:widowControl w:val="0"/>
        <w:autoSpaceDE w:val="0"/>
        <w:autoSpaceDN w:val="0"/>
        <w:adjustRightInd w:val="0"/>
        <w:spacing w:before="12" w:after="0" w:line="240" w:lineRule="exact"/>
        <w:rPr>
          <w:rFonts w:ascii="Times New Roman" w:hAnsi="Times New Roman" w:cs="Times New Roman"/>
          <w:sz w:val="24"/>
          <w:szCs w:val="24"/>
        </w:rPr>
      </w:pPr>
    </w:p>
    <w:p w14:paraId="1D8DFE6D" w14:textId="77777777" w:rsidR="0088304D" w:rsidRPr="00BC2899" w:rsidRDefault="0088304D" w:rsidP="008B7F1B">
      <w:pPr>
        <w:widowControl w:val="0"/>
        <w:autoSpaceDE w:val="0"/>
        <w:autoSpaceDN w:val="0"/>
        <w:adjustRightInd w:val="0"/>
        <w:spacing w:after="0" w:line="248" w:lineRule="exact"/>
        <w:rPr>
          <w:rFonts w:ascii="Times New Roman" w:hAnsi="Times New Roman" w:cs="Times New Roman"/>
        </w:rPr>
      </w:pPr>
      <w:r w:rsidRPr="00BC2899">
        <w:rPr>
          <w:rFonts w:ascii="Times New Roman" w:hAnsi="Times New Roman" w:cs="Times New Roman"/>
          <w:u w:val="single"/>
        </w:rPr>
        <w:t>456.430:  Nonmedical Leave of Absence</w:t>
      </w:r>
      <w:r w:rsidR="00F42C2D" w:rsidRPr="00BC2899">
        <w:rPr>
          <w:rFonts w:ascii="Times New Roman" w:hAnsi="Times New Roman" w:cs="Times New Roman"/>
          <w:u w:val="single"/>
        </w:rPr>
        <w:t xml:space="preserve"> (NM</w:t>
      </w:r>
      <w:r w:rsidR="004B4305" w:rsidRPr="00BC2899">
        <w:rPr>
          <w:rFonts w:ascii="Times New Roman" w:hAnsi="Times New Roman" w:cs="Times New Roman"/>
          <w:u w:val="single"/>
        </w:rPr>
        <w:t>L</w:t>
      </w:r>
      <w:r w:rsidR="00F42C2D" w:rsidRPr="00BC2899">
        <w:rPr>
          <w:rFonts w:ascii="Times New Roman" w:hAnsi="Times New Roman" w:cs="Times New Roman"/>
          <w:u w:val="single"/>
        </w:rPr>
        <w:t>OA)</w:t>
      </w:r>
      <w:r w:rsidRPr="00BC2899">
        <w:rPr>
          <w:rFonts w:ascii="Times New Roman" w:hAnsi="Times New Roman" w:cs="Times New Roman"/>
          <w:u w:val="single"/>
        </w:rPr>
        <w:t>:</w:t>
      </w:r>
      <w:r w:rsidRPr="00BC2899">
        <w:rPr>
          <w:rFonts w:ascii="Times New Roman" w:hAnsi="Times New Roman" w:cs="Times New Roman"/>
          <w:position w:val="-1"/>
          <w:u w:val="single"/>
        </w:rPr>
        <w:t xml:space="preserve"> </w:t>
      </w:r>
      <w:r w:rsidRPr="00BC2899">
        <w:rPr>
          <w:rFonts w:ascii="Times New Roman" w:hAnsi="Times New Roman" w:cs="Times New Roman"/>
          <w:spacing w:val="1"/>
          <w:position w:val="-1"/>
          <w:u w:val="single"/>
        </w:rPr>
        <w:t xml:space="preserve"> </w:t>
      </w:r>
      <w:r w:rsidRPr="00BC2899">
        <w:rPr>
          <w:rFonts w:ascii="Times New Roman" w:hAnsi="Times New Roman" w:cs="Times New Roman"/>
          <w:position w:val="-1"/>
          <w:u w:val="single"/>
        </w:rPr>
        <w:t>Introd</w:t>
      </w:r>
      <w:r w:rsidRPr="00BC2899">
        <w:rPr>
          <w:rFonts w:ascii="Times New Roman" w:hAnsi="Times New Roman" w:cs="Times New Roman"/>
          <w:spacing w:val="-1"/>
          <w:position w:val="-1"/>
          <w:u w:val="single"/>
        </w:rPr>
        <w:t>u</w:t>
      </w:r>
      <w:r w:rsidRPr="00BC2899">
        <w:rPr>
          <w:rFonts w:ascii="Times New Roman" w:hAnsi="Times New Roman" w:cs="Times New Roman"/>
          <w:position w:val="-1"/>
          <w:u w:val="single"/>
        </w:rPr>
        <w:t>ction</w:t>
      </w:r>
    </w:p>
    <w:p w14:paraId="6B66677F" w14:textId="77777777" w:rsidR="0088304D" w:rsidRPr="00BC2899" w:rsidRDefault="0088304D">
      <w:pPr>
        <w:widowControl w:val="0"/>
        <w:autoSpaceDE w:val="0"/>
        <w:autoSpaceDN w:val="0"/>
        <w:adjustRightInd w:val="0"/>
        <w:spacing w:before="7" w:after="0" w:line="220" w:lineRule="exact"/>
        <w:rPr>
          <w:rFonts w:ascii="Times New Roman" w:hAnsi="Times New Roman" w:cs="Times New Roman"/>
        </w:rPr>
      </w:pPr>
    </w:p>
    <w:p w14:paraId="529D736A" w14:textId="77777777" w:rsidR="0088304D" w:rsidRPr="00BC2899" w:rsidRDefault="0088304D" w:rsidP="008B7F1B">
      <w:pPr>
        <w:widowControl w:val="0"/>
        <w:autoSpaceDE w:val="0"/>
        <w:autoSpaceDN w:val="0"/>
        <w:adjustRightInd w:val="0"/>
        <w:spacing w:after="0" w:line="240" w:lineRule="auto"/>
        <w:ind w:left="720" w:right="202" w:firstLine="360"/>
        <w:rPr>
          <w:rFonts w:ascii="Times New Roman" w:hAnsi="Times New Roman" w:cs="Times New Roman"/>
        </w:rPr>
      </w:pPr>
      <w:r w:rsidRPr="00BC2899">
        <w:rPr>
          <w:rFonts w:ascii="Times New Roman" w:hAnsi="Times New Roman" w:cs="Times New Roman"/>
        </w:rPr>
        <w:t xml:space="preserve">MassHealth seeks the fullest integration possible of members into the community. Wherever possible, coordinated support services will be arranged so a member may return to the community. To prevent </w:t>
      </w:r>
      <w:r w:rsidR="00F42C2D" w:rsidRPr="00BC2899">
        <w:rPr>
          <w:rFonts w:ascii="Times New Roman" w:hAnsi="Times New Roman" w:cs="Times New Roman"/>
        </w:rPr>
        <w:t xml:space="preserve">members </w:t>
      </w:r>
      <w:r w:rsidRPr="00BC2899">
        <w:rPr>
          <w:rFonts w:ascii="Times New Roman" w:hAnsi="Times New Roman" w:cs="Times New Roman"/>
        </w:rPr>
        <w:t>from becoming isolated in nursing facilities MassHealth will pay the nursing facility to reserve a bed for a member when the member is temporarily absent from the facility for nonmedical reasons subject to the requirements set forth in 130 CMR 456.431 and 456.432.</w:t>
      </w:r>
    </w:p>
    <w:p w14:paraId="7D618225" w14:textId="77777777" w:rsidR="0088304D" w:rsidRPr="00BC2899" w:rsidRDefault="0088304D" w:rsidP="00AC6CB3">
      <w:pPr>
        <w:widowControl w:val="0"/>
        <w:autoSpaceDE w:val="0"/>
        <w:autoSpaceDN w:val="0"/>
        <w:adjustRightInd w:val="0"/>
        <w:spacing w:after="0" w:line="240" w:lineRule="exact"/>
        <w:rPr>
          <w:rFonts w:ascii="Times New Roman" w:hAnsi="Times New Roman" w:cs="Times New Roman"/>
          <w:sz w:val="24"/>
          <w:szCs w:val="24"/>
        </w:rPr>
      </w:pPr>
    </w:p>
    <w:p w14:paraId="20CAC113" w14:textId="77777777" w:rsidR="0088304D" w:rsidRPr="00BC2899" w:rsidRDefault="0088304D" w:rsidP="008B7F1B">
      <w:pPr>
        <w:widowControl w:val="0"/>
        <w:autoSpaceDE w:val="0"/>
        <w:autoSpaceDN w:val="0"/>
        <w:adjustRightInd w:val="0"/>
        <w:spacing w:after="0" w:line="240" w:lineRule="auto"/>
        <w:rPr>
          <w:rFonts w:ascii="Times New Roman" w:hAnsi="Times New Roman" w:cs="Times New Roman"/>
          <w:u w:val="single"/>
        </w:rPr>
      </w:pPr>
      <w:r w:rsidRPr="00BC2899">
        <w:rPr>
          <w:rFonts w:ascii="Times New Roman" w:hAnsi="Times New Roman" w:cs="Times New Roman"/>
          <w:u w:val="single"/>
        </w:rPr>
        <w:t>456.431:  Nonmedical Leave of Absence:  Limitations</w:t>
      </w:r>
    </w:p>
    <w:p w14:paraId="1D5DC4A8" w14:textId="77777777" w:rsidR="0088304D" w:rsidRPr="00BC2899" w:rsidRDefault="0088304D">
      <w:pPr>
        <w:widowControl w:val="0"/>
        <w:autoSpaceDE w:val="0"/>
        <w:autoSpaceDN w:val="0"/>
        <w:adjustRightInd w:val="0"/>
        <w:spacing w:before="12" w:after="0" w:line="240" w:lineRule="exact"/>
        <w:rPr>
          <w:rFonts w:ascii="Times New Roman" w:hAnsi="Times New Roman" w:cs="Times New Roman"/>
          <w:sz w:val="24"/>
          <w:szCs w:val="24"/>
        </w:rPr>
      </w:pPr>
    </w:p>
    <w:p w14:paraId="314E10D6" w14:textId="77777777" w:rsidR="0088304D" w:rsidRPr="00BC2899" w:rsidRDefault="0088304D" w:rsidP="008B7F1B">
      <w:pPr>
        <w:widowControl w:val="0"/>
        <w:autoSpaceDE w:val="0"/>
        <w:autoSpaceDN w:val="0"/>
        <w:adjustRightInd w:val="0"/>
        <w:spacing w:after="0" w:line="240" w:lineRule="auto"/>
        <w:ind w:left="720" w:right="288" w:firstLine="360"/>
        <w:rPr>
          <w:rFonts w:ascii="Times New Roman" w:hAnsi="Times New Roman" w:cs="Times New Roman"/>
        </w:rPr>
      </w:pPr>
      <w:r w:rsidRPr="00BC2899">
        <w:rPr>
          <w:rFonts w:ascii="Times New Roman" w:hAnsi="Times New Roman" w:cs="Times New Roman"/>
        </w:rPr>
        <w:t>Mass</w:t>
      </w:r>
      <w:r w:rsidRPr="00BC2899">
        <w:rPr>
          <w:rFonts w:ascii="Times New Roman" w:hAnsi="Times New Roman" w:cs="Times New Roman"/>
          <w:spacing w:val="1"/>
        </w:rPr>
        <w:t>H</w:t>
      </w:r>
      <w:r w:rsidRPr="00BC2899">
        <w:rPr>
          <w:rFonts w:ascii="Times New Roman" w:hAnsi="Times New Roman" w:cs="Times New Roman"/>
        </w:rPr>
        <w:t>ealth</w:t>
      </w:r>
      <w:r w:rsidRPr="00BC2899">
        <w:rPr>
          <w:rFonts w:ascii="Times New Roman" w:hAnsi="Times New Roman" w:cs="Times New Roman"/>
          <w:spacing w:val="-5"/>
        </w:rPr>
        <w:t xml:space="preserve"> </w:t>
      </w:r>
      <w:r w:rsidRPr="00BC2899">
        <w:rPr>
          <w:rFonts w:ascii="Times New Roman" w:hAnsi="Times New Roman" w:cs="Times New Roman"/>
        </w:rPr>
        <w:t>pa</w:t>
      </w:r>
      <w:r w:rsidRPr="00BC2899">
        <w:rPr>
          <w:rFonts w:ascii="Times New Roman" w:hAnsi="Times New Roman" w:cs="Times New Roman"/>
          <w:spacing w:val="2"/>
        </w:rPr>
        <w:t>y</w:t>
      </w:r>
      <w:r w:rsidRPr="00BC2899">
        <w:rPr>
          <w:rFonts w:ascii="Times New Roman" w:hAnsi="Times New Roman" w:cs="Times New Roman"/>
        </w:rPr>
        <w:t>s</w:t>
      </w:r>
      <w:r w:rsidRPr="00BC2899">
        <w:rPr>
          <w:rFonts w:ascii="Times New Roman" w:hAnsi="Times New Roman" w:cs="Times New Roman"/>
          <w:spacing w:val="-2"/>
        </w:rPr>
        <w:t xml:space="preserve"> </w:t>
      </w:r>
      <w:r w:rsidRPr="00BC2899">
        <w:rPr>
          <w:rFonts w:ascii="Times New Roman" w:hAnsi="Times New Roman" w:cs="Times New Roman"/>
        </w:rPr>
        <w:t>for</w:t>
      </w:r>
      <w:r w:rsidRPr="00BC2899">
        <w:rPr>
          <w:rFonts w:ascii="Times New Roman" w:hAnsi="Times New Roman" w:cs="Times New Roman"/>
          <w:spacing w:val="-2"/>
        </w:rPr>
        <w:t xml:space="preserve"> </w:t>
      </w:r>
      <w:r w:rsidRPr="00BC2899">
        <w:rPr>
          <w:rFonts w:ascii="Times New Roman" w:hAnsi="Times New Roman" w:cs="Times New Roman"/>
        </w:rPr>
        <w:t>te</w:t>
      </w:r>
      <w:r w:rsidRPr="00BC2899">
        <w:rPr>
          <w:rFonts w:ascii="Times New Roman" w:hAnsi="Times New Roman" w:cs="Times New Roman"/>
          <w:spacing w:val="-2"/>
        </w:rPr>
        <w:t>m</w:t>
      </w:r>
      <w:r w:rsidRPr="00BC2899">
        <w:rPr>
          <w:rFonts w:ascii="Times New Roman" w:hAnsi="Times New Roman" w:cs="Times New Roman"/>
        </w:rPr>
        <w:t>porary</w:t>
      </w:r>
      <w:r w:rsidRPr="00BC2899">
        <w:rPr>
          <w:rFonts w:ascii="Times New Roman" w:hAnsi="Times New Roman" w:cs="Times New Roman"/>
          <w:spacing w:val="1"/>
        </w:rPr>
        <w:t xml:space="preserve"> </w:t>
      </w:r>
      <w:r w:rsidRPr="00BC2899">
        <w:rPr>
          <w:rFonts w:ascii="Times New Roman" w:hAnsi="Times New Roman" w:cs="Times New Roman"/>
        </w:rPr>
        <w:t>absences</w:t>
      </w:r>
      <w:r w:rsidRPr="00BC2899">
        <w:rPr>
          <w:rFonts w:ascii="Times New Roman" w:hAnsi="Times New Roman" w:cs="Times New Roman"/>
          <w:spacing w:val="-7"/>
        </w:rPr>
        <w:t xml:space="preserve"> </w:t>
      </w:r>
      <w:r w:rsidRPr="00BC2899">
        <w:rPr>
          <w:rFonts w:ascii="Times New Roman" w:hAnsi="Times New Roman" w:cs="Times New Roman"/>
        </w:rPr>
        <w:t>f</w:t>
      </w:r>
      <w:r w:rsidRPr="00BC2899">
        <w:rPr>
          <w:rFonts w:ascii="Times New Roman" w:hAnsi="Times New Roman" w:cs="Times New Roman"/>
          <w:spacing w:val="1"/>
        </w:rPr>
        <w:t>o</w:t>
      </w:r>
      <w:r w:rsidRPr="00BC2899">
        <w:rPr>
          <w:rFonts w:ascii="Times New Roman" w:hAnsi="Times New Roman" w:cs="Times New Roman"/>
        </w:rPr>
        <w:t>r</w:t>
      </w:r>
      <w:r w:rsidRPr="00BC2899">
        <w:rPr>
          <w:rFonts w:ascii="Times New Roman" w:hAnsi="Times New Roman" w:cs="Times New Roman"/>
          <w:spacing w:val="-1"/>
        </w:rPr>
        <w:t xml:space="preserve"> </w:t>
      </w:r>
      <w:r w:rsidRPr="00BC2899">
        <w:rPr>
          <w:rFonts w:ascii="Times New Roman" w:hAnsi="Times New Roman" w:cs="Times New Roman"/>
        </w:rPr>
        <w:t>non</w:t>
      </w:r>
      <w:r w:rsidRPr="00BC2899">
        <w:rPr>
          <w:rFonts w:ascii="Times New Roman" w:hAnsi="Times New Roman" w:cs="Times New Roman"/>
          <w:spacing w:val="-2"/>
        </w:rPr>
        <w:t>m</w:t>
      </w:r>
      <w:r w:rsidRPr="00BC2899">
        <w:rPr>
          <w:rFonts w:ascii="Times New Roman" w:hAnsi="Times New Roman" w:cs="Times New Roman"/>
        </w:rPr>
        <w:t>ed</w:t>
      </w:r>
      <w:r w:rsidRPr="00BC2899">
        <w:rPr>
          <w:rFonts w:ascii="Times New Roman" w:hAnsi="Times New Roman" w:cs="Times New Roman"/>
          <w:spacing w:val="1"/>
        </w:rPr>
        <w:t>i</w:t>
      </w:r>
      <w:r w:rsidRPr="00BC2899">
        <w:rPr>
          <w:rFonts w:ascii="Times New Roman" w:hAnsi="Times New Roman" w:cs="Times New Roman"/>
        </w:rPr>
        <w:t>cal</w:t>
      </w:r>
      <w:r w:rsidRPr="00BC2899">
        <w:rPr>
          <w:rFonts w:ascii="Times New Roman" w:hAnsi="Times New Roman" w:cs="Times New Roman"/>
          <w:spacing w:val="-3"/>
        </w:rPr>
        <w:t xml:space="preserve"> </w:t>
      </w:r>
      <w:r w:rsidRPr="00BC2899">
        <w:rPr>
          <w:rFonts w:ascii="Times New Roman" w:hAnsi="Times New Roman" w:cs="Times New Roman"/>
        </w:rPr>
        <w:t>leave</w:t>
      </w:r>
      <w:r w:rsidRPr="00BC2899">
        <w:rPr>
          <w:rFonts w:ascii="Times New Roman" w:hAnsi="Times New Roman" w:cs="Times New Roman"/>
          <w:spacing w:val="-4"/>
        </w:rPr>
        <w:t xml:space="preserve"> </w:t>
      </w:r>
      <w:r w:rsidRPr="00BC2899">
        <w:rPr>
          <w:rFonts w:ascii="Times New Roman" w:hAnsi="Times New Roman" w:cs="Times New Roman"/>
        </w:rPr>
        <w:t>for</w:t>
      </w:r>
      <w:r w:rsidRPr="00BC2899">
        <w:rPr>
          <w:rFonts w:ascii="Times New Roman" w:hAnsi="Times New Roman" w:cs="Times New Roman"/>
          <w:spacing w:val="-1"/>
        </w:rPr>
        <w:t xml:space="preserve"> </w:t>
      </w:r>
      <w:r w:rsidRPr="00BC2899">
        <w:rPr>
          <w:rFonts w:ascii="Times New Roman" w:hAnsi="Times New Roman" w:cs="Times New Roman"/>
        </w:rPr>
        <w:t>m</w:t>
      </w:r>
      <w:r w:rsidRPr="00BC2899">
        <w:rPr>
          <w:rFonts w:ascii="Times New Roman" w:hAnsi="Times New Roman" w:cs="Times New Roman"/>
          <w:spacing w:val="1"/>
        </w:rPr>
        <w:t>e</w:t>
      </w:r>
      <w:r w:rsidRPr="00BC2899">
        <w:rPr>
          <w:rFonts w:ascii="Times New Roman" w:hAnsi="Times New Roman" w:cs="Times New Roman"/>
          <w:spacing w:val="-2"/>
        </w:rPr>
        <w:t>m</w:t>
      </w:r>
      <w:r w:rsidRPr="00BC2899">
        <w:rPr>
          <w:rFonts w:ascii="Times New Roman" w:hAnsi="Times New Roman" w:cs="Times New Roman"/>
          <w:spacing w:val="2"/>
        </w:rPr>
        <w:t>b</w:t>
      </w:r>
      <w:r w:rsidRPr="00BC2899">
        <w:rPr>
          <w:rFonts w:ascii="Times New Roman" w:hAnsi="Times New Roman" w:cs="Times New Roman"/>
        </w:rPr>
        <w:t>ers</w:t>
      </w:r>
      <w:r w:rsidRPr="00BC2899">
        <w:rPr>
          <w:rFonts w:ascii="Times New Roman" w:hAnsi="Times New Roman" w:cs="Times New Roman"/>
          <w:spacing w:val="-2"/>
        </w:rPr>
        <w:t xml:space="preserve"> </w:t>
      </w:r>
      <w:r w:rsidRPr="00BC2899">
        <w:rPr>
          <w:rFonts w:ascii="Times New Roman" w:hAnsi="Times New Roman" w:cs="Times New Roman"/>
        </w:rPr>
        <w:t>in</w:t>
      </w:r>
      <w:r w:rsidRPr="00BC2899">
        <w:rPr>
          <w:rFonts w:ascii="Times New Roman" w:hAnsi="Times New Roman" w:cs="Times New Roman"/>
          <w:spacing w:val="-2"/>
        </w:rPr>
        <w:t xml:space="preserve"> </w:t>
      </w:r>
      <w:r w:rsidRPr="00BC2899">
        <w:rPr>
          <w:rFonts w:ascii="Times New Roman" w:hAnsi="Times New Roman" w:cs="Times New Roman"/>
        </w:rPr>
        <w:t>nursing</w:t>
      </w:r>
      <w:r w:rsidRPr="00BC2899">
        <w:rPr>
          <w:rFonts w:ascii="Times New Roman" w:hAnsi="Times New Roman" w:cs="Times New Roman"/>
          <w:spacing w:val="-6"/>
        </w:rPr>
        <w:t xml:space="preserve"> </w:t>
      </w:r>
      <w:r w:rsidRPr="00BC2899">
        <w:rPr>
          <w:rFonts w:ascii="Times New Roman" w:hAnsi="Times New Roman" w:cs="Times New Roman"/>
        </w:rPr>
        <w:t>facilities</w:t>
      </w:r>
      <w:r w:rsidRPr="00BC2899">
        <w:rPr>
          <w:rFonts w:ascii="Times New Roman" w:hAnsi="Times New Roman" w:cs="Times New Roman"/>
          <w:spacing w:val="1"/>
        </w:rPr>
        <w:t xml:space="preserve"> </w:t>
      </w:r>
      <w:r w:rsidRPr="00BC2899">
        <w:rPr>
          <w:rFonts w:ascii="Times New Roman" w:hAnsi="Times New Roman" w:cs="Times New Roman"/>
        </w:rPr>
        <w:t>for</w:t>
      </w:r>
      <w:r w:rsidRPr="00BC2899">
        <w:rPr>
          <w:rFonts w:ascii="Times New Roman" w:hAnsi="Times New Roman" w:cs="Times New Roman"/>
          <w:spacing w:val="2"/>
        </w:rPr>
        <w:t xml:space="preserve"> </w:t>
      </w:r>
      <w:r w:rsidRPr="00BC2899">
        <w:rPr>
          <w:rFonts w:ascii="Times New Roman" w:hAnsi="Times New Roman" w:cs="Times New Roman"/>
        </w:rPr>
        <w:t>up</w:t>
      </w:r>
      <w:r w:rsidRPr="00BC2899">
        <w:rPr>
          <w:rFonts w:ascii="Times New Roman" w:hAnsi="Times New Roman" w:cs="Times New Roman"/>
          <w:spacing w:val="-2"/>
        </w:rPr>
        <w:t xml:space="preserve"> </w:t>
      </w:r>
      <w:r w:rsidRPr="00BC2899">
        <w:rPr>
          <w:rFonts w:ascii="Times New Roman" w:hAnsi="Times New Roman" w:cs="Times New Roman"/>
        </w:rPr>
        <w:t>to</w:t>
      </w:r>
      <w:r w:rsidRPr="00BC2899">
        <w:rPr>
          <w:rFonts w:ascii="Times New Roman" w:hAnsi="Times New Roman" w:cs="Times New Roman"/>
          <w:spacing w:val="-2"/>
        </w:rPr>
        <w:t xml:space="preserve"> </w:t>
      </w:r>
      <w:r w:rsidRPr="00BC2899">
        <w:rPr>
          <w:rFonts w:ascii="Times New Roman" w:hAnsi="Times New Roman" w:cs="Times New Roman"/>
        </w:rPr>
        <w:t xml:space="preserve">a </w:t>
      </w:r>
      <w:r w:rsidRPr="00BC2899">
        <w:rPr>
          <w:rFonts w:ascii="Times New Roman" w:hAnsi="Times New Roman" w:cs="Times New Roman"/>
          <w:spacing w:val="-1"/>
        </w:rPr>
        <w:t>t</w:t>
      </w:r>
      <w:r w:rsidRPr="00BC2899">
        <w:rPr>
          <w:rFonts w:ascii="Times New Roman" w:hAnsi="Times New Roman" w:cs="Times New Roman"/>
          <w:spacing w:val="1"/>
        </w:rPr>
        <w:t>o</w:t>
      </w:r>
      <w:r w:rsidRPr="00BC2899">
        <w:rPr>
          <w:rFonts w:ascii="Times New Roman" w:hAnsi="Times New Roman" w:cs="Times New Roman"/>
        </w:rPr>
        <w:t>tal</w:t>
      </w:r>
      <w:r w:rsidRPr="00BC2899">
        <w:rPr>
          <w:rFonts w:ascii="Times New Roman" w:hAnsi="Times New Roman" w:cs="Times New Roman"/>
          <w:spacing w:val="-1"/>
        </w:rPr>
        <w:t xml:space="preserve"> </w:t>
      </w:r>
      <w:r w:rsidRPr="00BC2899">
        <w:rPr>
          <w:rFonts w:ascii="Times New Roman" w:hAnsi="Times New Roman" w:cs="Times New Roman"/>
        </w:rPr>
        <w:t>of</w:t>
      </w:r>
      <w:r w:rsidRPr="00BC2899">
        <w:rPr>
          <w:rFonts w:ascii="Times New Roman" w:hAnsi="Times New Roman" w:cs="Times New Roman"/>
          <w:spacing w:val="-2"/>
        </w:rPr>
        <w:t xml:space="preserve"> </w:t>
      </w:r>
      <w:r w:rsidR="00FD0C2B" w:rsidRPr="00BC2899">
        <w:rPr>
          <w:rFonts w:ascii="Times New Roman" w:hAnsi="Times New Roman" w:cs="Times New Roman"/>
        </w:rPr>
        <w:t>ten</w:t>
      </w:r>
      <w:r w:rsidR="00FD0C2B" w:rsidRPr="00BC2899">
        <w:rPr>
          <w:rFonts w:ascii="Times New Roman" w:hAnsi="Times New Roman" w:cs="Times New Roman"/>
          <w:spacing w:val="-2"/>
        </w:rPr>
        <w:t xml:space="preserve"> </w:t>
      </w:r>
      <w:r w:rsidRPr="00BC2899">
        <w:rPr>
          <w:rFonts w:ascii="Times New Roman" w:hAnsi="Times New Roman" w:cs="Times New Roman"/>
        </w:rPr>
        <w:t>d</w:t>
      </w:r>
      <w:r w:rsidRPr="00BC2899">
        <w:rPr>
          <w:rFonts w:ascii="Times New Roman" w:hAnsi="Times New Roman" w:cs="Times New Roman"/>
          <w:spacing w:val="-2"/>
        </w:rPr>
        <w:t>a</w:t>
      </w:r>
      <w:r w:rsidRPr="00BC2899">
        <w:rPr>
          <w:rFonts w:ascii="Times New Roman" w:hAnsi="Times New Roman" w:cs="Times New Roman"/>
          <w:spacing w:val="2"/>
        </w:rPr>
        <w:t>y</w:t>
      </w:r>
      <w:r w:rsidRPr="00BC2899">
        <w:rPr>
          <w:rFonts w:ascii="Times New Roman" w:hAnsi="Times New Roman" w:cs="Times New Roman"/>
        </w:rPr>
        <w:t>s</w:t>
      </w:r>
      <w:r w:rsidRPr="00BC2899">
        <w:rPr>
          <w:rFonts w:ascii="Times New Roman" w:hAnsi="Times New Roman" w:cs="Times New Roman"/>
          <w:spacing w:val="-1"/>
        </w:rPr>
        <w:t xml:space="preserve"> </w:t>
      </w:r>
      <w:r w:rsidRPr="00BC2899">
        <w:rPr>
          <w:rFonts w:ascii="Times New Roman" w:hAnsi="Times New Roman" w:cs="Times New Roman"/>
        </w:rPr>
        <w:t>per</w:t>
      </w:r>
      <w:r w:rsidRPr="00BC2899">
        <w:rPr>
          <w:rFonts w:ascii="Times New Roman" w:hAnsi="Times New Roman" w:cs="Times New Roman"/>
          <w:spacing w:val="-4"/>
        </w:rPr>
        <w:t xml:space="preserve"> </w:t>
      </w:r>
      <w:r w:rsidRPr="00BC2899">
        <w:rPr>
          <w:rFonts w:ascii="Times New Roman" w:hAnsi="Times New Roman" w:cs="Times New Roman"/>
        </w:rPr>
        <w:t>12-</w:t>
      </w:r>
      <w:r w:rsidRPr="00BC2899">
        <w:rPr>
          <w:rFonts w:ascii="Times New Roman" w:hAnsi="Times New Roman" w:cs="Times New Roman"/>
          <w:spacing w:val="-2"/>
        </w:rPr>
        <w:t>m</w:t>
      </w:r>
      <w:r w:rsidRPr="00BC2899">
        <w:rPr>
          <w:rFonts w:ascii="Times New Roman" w:hAnsi="Times New Roman" w:cs="Times New Roman"/>
        </w:rPr>
        <w:t>onth</w:t>
      </w:r>
      <w:r w:rsidRPr="00BC2899">
        <w:rPr>
          <w:rFonts w:ascii="Times New Roman" w:hAnsi="Times New Roman" w:cs="Times New Roman"/>
          <w:spacing w:val="-3"/>
        </w:rPr>
        <w:t xml:space="preserve"> </w:t>
      </w:r>
      <w:r w:rsidRPr="00BC2899">
        <w:rPr>
          <w:rFonts w:ascii="Times New Roman" w:hAnsi="Times New Roman" w:cs="Times New Roman"/>
        </w:rPr>
        <w:t>period</w:t>
      </w:r>
      <w:r w:rsidRPr="00BC2899">
        <w:rPr>
          <w:rFonts w:ascii="Times New Roman" w:hAnsi="Times New Roman" w:cs="Times New Roman"/>
          <w:spacing w:val="-5"/>
        </w:rPr>
        <w:t xml:space="preserve"> </w:t>
      </w:r>
      <w:r w:rsidRPr="00BC2899">
        <w:rPr>
          <w:rFonts w:ascii="Times New Roman" w:hAnsi="Times New Roman" w:cs="Times New Roman"/>
        </w:rPr>
        <w:t>starting</w:t>
      </w:r>
      <w:r w:rsidRPr="00BC2899">
        <w:rPr>
          <w:rFonts w:ascii="Times New Roman" w:hAnsi="Times New Roman" w:cs="Times New Roman"/>
          <w:spacing w:val="-6"/>
        </w:rPr>
        <w:t xml:space="preserve"> </w:t>
      </w:r>
      <w:r w:rsidRPr="00BC2899">
        <w:rPr>
          <w:rFonts w:ascii="Times New Roman" w:hAnsi="Times New Roman" w:cs="Times New Roman"/>
          <w:spacing w:val="-1"/>
        </w:rPr>
        <w:t>w</w:t>
      </w:r>
      <w:r w:rsidRPr="00BC2899">
        <w:rPr>
          <w:rFonts w:ascii="Times New Roman" w:hAnsi="Times New Roman" w:cs="Times New Roman"/>
        </w:rPr>
        <w:t>ith</w:t>
      </w:r>
      <w:r w:rsidRPr="00BC2899">
        <w:rPr>
          <w:rFonts w:ascii="Times New Roman" w:hAnsi="Times New Roman" w:cs="Times New Roman"/>
          <w:spacing w:val="-1"/>
        </w:rPr>
        <w:t xml:space="preserve"> </w:t>
      </w:r>
      <w:r w:rsidRPr="00BC2899">
        <w:rPr>
          <w:rFonts w:ascii="Times New Roman" w:hAnsi="Times New Roman" w:cs="Times New Roman"/>
        </w:rPr>
        <w:t>the</w:t>
      </w:r>
      <w:r w:rsidRPr="00BC2899">
        <w:rPr>
          <w:rFonts w:ascii="Times New Roman" w:hAnsi="Times New Roman" w:cs="Times New Roman"/>
          <w:spacing w:val="-2"/>
        </w:rPr>
        <w:t xml:space="preserve"> </w:t>
      </w:r>
      <w:r w:rsidRPr="00BC2899">
        <w:rPr>
          <w:rFonts w:ascii="Times New Roman" w:hAnsi="Times New Roman" w:cs="Times New Roman"/>
        </w:rPr>
        <w:t>first</w:t>
      </w:r>
      <w:r w:rsidRPr="00BC2899">
        <w:rPr>
          <w:rFonts w:ascii="Times New Roman" w:hAnsi="Times New Roman" w:cs="Times New Roman"/>
          <w:spacing w:val="-3"/>
        </w:rPr>
        <w:t xml:space="preserve"> </w:t>
      </w:r>
      <w:r w:rsidRPr="00BC2899">
        <w:rPr>
          <w:rFonts w:ascii="Times New Roman" w:hAnsi="Times New Roman" w:cs="Times New Roman"/>
        </w:rPr>
        <w:t>d</w:t>
      </w:r>
      <w:r w:rsidRPr="00BC2899">
        <w:rPr>
          <w:rFonts w:ascii="Times New Roman" w:hAnsi="Times New Roman" w:cs="Times New Roman"/>
          <w:spacing w:val="-2"/>
        </w:rPr>
        <w:t>a</w:t>
      </w:r>
      <w:r w:rsidRPr="00BC2899">
        <w:rPr>
          <w:rFonts w:ascii="Times New Roman" w:hAnsi="Times New Roman" w:cs="Times New Roman"/>
        </w:rPr>
        <w:t>y</w:t>
      </w:r>
      <w:r w:rsidRPr="00BC2899">
        <w:rPr>
          <w:rFonts w:ascii="Times New Roman" w:hAnsi="Times New Roman" w:cs="Times New Roman"/>
          <w:spacing w:val="-1"/>
        </w:rPr>
        <w:t xml:space="preserve"> </w:t>
      </w:r>
      <w:r w:rsidRPr="00BC2899">
        <w:rPr>
          <w:rFonts w:ascii="Times New Roman" w:hAnsi="Times New Roman" w:cs="Times New Roman"/>
        </w:rPr>
        <w:t>of</w:t>
      </w:r>
      <w:r w:rsidRPr="00BC2899">
        <w:rPr>
          <w:rFonts w:ascii="Times New Roman" w:hAnsi="Times New Roman" w:cs="Times New Roman"/>
          <w:spacing w:val="-2"/>
        </w:rPr>
        <w:t xml:space="preserve"> </w:t>
      </w:r>
      <w:r w:rsidRPr="00BC2899">
        <w:rPr>
          <w:rFonts w:ascii="Times New Roman" w:hAnsi="Times New Roman" w:cs="Times New Roman"/>
        </w:rPr>
        <w:t>the</w:t>
      </w:r>
      <w:r w:rsidRPr="00BC2899">
        <w:rPr>
          <w:rFonts w:ascii="Times New Roman" w:hAnsi="Times New Roman" w:cs="Times New Roman"/>
          <w:spacing w:val="-2"/>
        </w:rPr>
        <w:t xml:space="preserve"> </w:t>
      </w:r>
      <w:r w:rsidRPr="00BC2899">
        <w:rPr>
          <w:rFonts w:ascii="Times New Roman" w:hAnsi="Times New Roman" w:cs="Times New Roman"/>
        </w:rPr>
        <w:t>non</w:t>
      </w:r>
      <w:r w:rsidRPr="00BC2899">
        <w:rPr>
          <w:rFonts w:ascii="Times New Roman" w:hAnsi="Times New Roman" w:cs="Times New Roman"/>
          <w:spacing w:val="-2"/>
        </w:rPr>
        <w:t>m</w:t>
      </w:r>
      <w:r w:rsidRPr="00BC2899">
        <w:rPr>
          <w:rFonts w:ascii="Times New Roman" w:hAnsi="Times New Roman" w:cs="Times New Roman"/>
        </w:rPr>
        <w:t>edical</w:t>
      </w:r>
      <w:r w:rsidRPr="00BC2899">
        <w:rPr>
          <w:rFonts w:ascii="Times New Roman" w:hAnsi="Times New Roman" w:cs="Times New Roman"/>
          <w:spacing w:val="1"/>
        </w:rPr>
        <w:t xml:space="preserve"> l</w:t>
      </w:r>
      <w:r w:rsidRPr="00BC2899">
        <w:rPr>
          <w:rFonts w:ascii="Times New Roman" w:hAnsi="Times New Roman" w:cs="Times New Roman"/>
        </w:rPr>
        <w:t>eave.</w:t>
      </w:r>
      <w:r w:rsidRPr="00BC2899">
        <w:rPr>
          <w:rFonts w:ascii="Times New Roman" w:hAnsi="Times New Roman" w:cs="Times New Roman"/>
          <w:spacing w:val="47"/>
        </w:rPr>
        <w:t xml:space="preserve"> </w:t>
      </w:r>
      <w:r w:rsidR="00F42C2D" w:rsidRPr="00BC2899">
        <w:rPr>
          <w:rFonts w:ascii="Times New Roman" w:hAnsi="Times New Roman" w:cs="Times New Roman"/>
        </w:rPr>
        <w:t xml:space="preserve">For the purpose of NMLOA, a </w:t>
      </w:r>
      <w:r w:rsidRPr="00BC2899">
        <w:rPr>
          <w:rFonts w:ascii="Times New Roman" w:hAnsi="Times New Roman" w:cs="Times New Roman"/>
        </w:rPr>
        <w:t>day is defined</w:t>
      </w:r>
      <w:r w:rsidRPr="00BC2899">
        <w:rPr>
          <w:rFonts w:ascii="Times New Roman" w:hAnsi="Times New Roman" w:cs="Times New Roman"/>
          <w:spacing w:val="-6"/>
        </w:rPr>
        <w:t xml:space="preserve"> </w:t>
      </w:r>
      <w:r w:rsidRPr="00BC2899">
        <w:rPr>
          <w:rFonts w:ascii="Times New Roman" w:hAnsi="Times New Roman" w:cs="Times New Roman"/>
        </w:rPr>
        <w:t>as</w:t>
      </w:r>
      <w:r w:rsidRPr="00BC2899">
        <w:rPr>
          <w:rFonts w:ascii="Times New Roman" w:hAnsi="Times New Roman" w:cs="Times New Roman"/>
          <w:spacing w:val="-2"/>
        </w:rPr>
        <w:t xml:space="preserve"> </w:t>
      </w:r>
      <w:r w:rsidRPr="00BC2899">
        <w:rPr>
          <w:rFonts w:ascii="Times New Roman" w:hAnsi="Times New Roman" w:cs="Times New Roman"/>
        </w:rPr>
        <w:t xml:space="preserve">a </w:t>
      </w:r>
      <w:r w:rsidR="00F42C2D" w:rsidRPr="00BC2899">
        <w:rPr>
          <w:rFonts w:ascii="Times New Roman" w:hAnsi="Times New Roman" w:cs="Times New Roman"/>
        </w:rPr>
        <w:t>continuous</w:t>
      </w:r>
      <w:r w:rsidR="00F42C2D" w:rsidRPr="00BC2899">
        <w:rPr>
          <w:rFonts w:ascii="Times New Roman" w:hAnsi="Times New Roman" w:cs="Times New Roman"/>
          <w:spacing w:val="-7"/>
        </w:rPr>
        <w:t xml:space="preserve"> </w:t>
      </w:r>
      <w:r w:rsidRPr="00BC2899">
        <w:rPr>
          <w:rFonts w:ascii="Times New Roman" w:hAnsi="Times New Roman" w:cs="Times New Roman"/>
        </w:rPr>
        <w:t>24-hour</w:t>
      </w:r>
      <w:r w:rsidRPr="00BC2899">
        <w:rPr>
          <w:rFonts w:ascii="Times New Roman" w:hAnsi="Times New Roman" w:cs="Times New Roman"/>
          <w:spacing w:val="-7"/>
        </w:rPr>
        <w:t xml:space="preserve"> </w:t>
      </w:r>
      <w:r w:rsidRPr="00BC2899">
        <w:rPr>
          <w:rFonts w:ascii="Times New Roman" w:hAnsi="Times New Roman" w:cs="Times New Roman"/>
        </w:rPr>
        <w:t>period.</w:t>
      </w:r>
      <w:r w:rsidRPr="00BC2899">
        <w:rPr>
          <w:rFonts w:ascii="Times New Roman" w:hAnsi="Times New Roman" w:cs="Times New Roman"/>
          <w:spacing w:val="45"/>
        </w:rPr>
        <w:t xml:space="preserve"> </w:t>
      </w:r>
      <w:r w:rsidRPr="00BC2899">
        <w:rPr>
          <w:rFonts w:ascii="Times New Roman" w:hAnsi="Times New Roman" w:cs="Times New Roman"/>
        </w:rPr>
        <w:t>Absences</w:t>
      </w:r>
      <w:r w:rsidRPr="00BC2899">
        <w:rPr>
          <w:rFonts w:ascii="Times New Roman" w:hAnsi="Times New Roman" w:cs="Times New Roman"/>
          <w:spacing w:val="-8"/>
        </w:rPr>
        <w:t xml:space="preserve"> </w:t>
      </w:r>
      <w:r w:rsidRPr="00BC2899">
        <w:rPr>
          <w:rFonts w:ascii="Times New Roman" w:hAnsi="Times New Roman" w:cs="Times New Roman"/>
        </w:rPr>
        <w:t>f</w:t>
      </w:r>
      <w:r w:rsidRPr="00BC2899">
        <w:rPr>
          <w:rFonts w:ascii="Times New Roman" w:hAnsi="Times New Roman" w:cs="Times New Roman"/>
          <w:spacing w:val="1"/>
        </w:rPr>
        <w:t>r</w:t>
      </w:r>
      <w:r w:rsidRPr="00BC2899">
        <w:rPr>
          <w:rFonts w:ascii="Times New Roman" w:hAnsi="Times New Roman" w:cs="Times New Roman"/>
        </w:rPr>
        <w:t>om</w:t>
      </w:r>
      <w:r w:rsidRPr="00BC2899">
        <w:rPr>
          <w:rFonts w:ascii="Times New Roman" w:hAnsi="Times New Roman" w:cs="Times New Roman"/>
          <w:spacing w:val="-2"/>
        </w:rPr>
        <w:t xml:space="preserve"> </w:t>
      </w:r>
      <w:r w:rsidRPr="00BC2899">
        <w:rPr>
          <w:rFonts w:ascii="Times New Roman" w:hAnsi="Times New Roman" w:cs="Times New Roman"/>
        </w:rPr>
        <w:t>the</w:t>
      </w:r>
      <w:r w:rsidRPr="00BC2899">
        <w:rPr>
          <w:rFonts w:ascii="Times New Roman" w:hAnsi="Times New Roman" w:cs="Times New Roman"/>
          <w:spacing w:val="-2"/>
        </w:rPr>
        <w:t xml:space="preserve"> </w:t>
      </w:r>
      <w:r w:rsidRPr="00BC2899">
        <w:rPr>
          <w:rFonts w:ascii="Times New Roman" w:hAnsi="Times New Roman" w:cs="Times New Roman"/>
        </w:rPr>
        <w:t>nursing</w:t>
      </w:r>
      <w:r w:rsidRPr="00BC2899">
        <w:rPr>
          <w:rFonts w:ascii="Times New Roman" w:hAnsi="Times New Roman" w:cs="Times New Roman"/>
          <w:spacing w:val="-6"/>
        </w:rPr>
        <w:t xml:space="preserve"> </w:t>
      </w:r>
      <w:r w:rsidRPr="00BC2899">
        <w:rPr>
          <w:rFonts w:ascii="Times New Roman" w:hAnsi="Times New Roman" w:cs="Times New Roman"/>
        </w:rPr>
        <w:t>facility</w:t>
      </w:r>
      <w:r w:rsidRPr="00BC2899">
        <w:rPr>
          <w:rFonts w:ascii="Times New Roman" w:hAnsi="Times New Roman" w:cs="Times New Roman"/>
          <w:spacing w:val="2"/>
        </w:rPr>
        <w:t xml:space="preserve"> </w:t>
      </w:r>
      <w:r w:rsidRPr="00BC2899">
        <w:rPr>
          <w:rFonts w:ascii="Times New Roman" w:hAnsi="Times New Roman" w:cs="Times New Roman"/>
        </w:rPr>
        <w:t>of</w:t>
      </w:r>
      <w:r w:rsidRPr="00BC2899">
        <w:rPr>
          <w:rFonts w:ascii="Times New Roman" w:hAnsi="Times New Roman" w:cs="Times New Roman"/>
          <w:spacing w:val="-3"/>
        </w:rPr>
        <w:t xml:space="preserve"> </w:t>
      </w:r>
      <w:r w:rsidRPr="00BC2899">
        <w:rPr>
          <w:rFonts w:ascii="Times New Roman" w:hAnsi="Times New Roman" w:cs="Times New Roman"/>
        </w:rPr>
        <w:t>less</w:t>
      </w:r>
      <w:r w:rsidRPr="00BC2899">
        <w:rPr>
          <w:rFonts w:ascii="Times New Roman" w:hAnsi="Times New Roman" w:cs="Times New Roman"/>
          <w:spacing w:val="-3"/>
        </w:rPr>
        <w:t xml:space="preserve"> </w:t>
      </w:r>
      <w:r w:rsidRPr="00BC2899">
        <w:rPr>
          <w:rFonts w:ascii="Times New Roman" w:hAnsi="Times New Roman" w:cs="Times New Roman"/>
        </w:rPr>
        <w:t>than</w:t>
      </w:r>
      <w:r w:rsidRPr="00BC2899">
        <w:rPr>
          <w:rFonts w:ascii="Times New Roman" w:hAnsi="Times New Roman" w:cs="Times New Roman"/>
          <w:spacing w:val="-3"/>
        </w:rPr>
        <w:t xml:space="preserve"> </w:t>
      </w:r>
      <w:r w:rsidRPr="00BC2899">
        <w:rPr>
          <w:rFonts w:ascii="Times New Roman" w:hAnsi="Times New Roman" w:cs="Times New Roman"/>
        </w:rPr>
        <w:t>24</w:t>
      </w:r>
      <w:r w:rsidRPr="00BC2899">
        <w:rPr>
          <w:rFonts w:ascii="Times New Roman" w:hAnsi="Times New Roman" w:cs="Times New Roman"/>
          <w:spacing w:val="-3"/>
        </w:rPr>
        <w:t xml:space="preserve"> </w:t>
      </w:r>
      <w:r w:rsidRPr="00BC2899">
        <w:rPr>
          <w:rFonts w:ascii="Times New Roman" w:hAnsi="Times New Roman" w:cs="Times New Roman"/>
        </w:rPr>
        <w:t>hours</w:t>
      </w:r>
      <w:r w:rsidRPr="00BC2899">
        <w:rPr>
          <w:rFonts w:ascii="Times New Roman" w:hAnsi="Times New Roman" w:cs="Times New Roman"/>
          <w:spacing w:val="-4"/>
        </w:rPr>
        <w:t xml:space="preserve"> </w:t>
      </w:r>
      <w:r w:rsidRPr="00BC2899">
        <w:rPr>
          <w:rFonts w:ascii="Times New Roman" w:hAnsi="Times New Roman" w:cs="Times New Roman"/>
        </w:rPr>
        <w:t>do</w:t>
      </w:r>
      <w:r w:rsidRPr="00BC2899">
        <w:rPr>
          <w:rFonts w:ascii="Times New Roman" w:hAnsi="Times New Roman" w:cs="Times New Roman"/>
          <w:spacing w:val="-2"/>
        </w:rPr>
        <w:t xml:space="preserve"> </w:t>
      </w:r>
      <w:r w:rsidRPr="00BC2899">
        <w:rPr>
          <w:rFonts w:ascii="Times New Roman" w:hAnsi="Times New Roman" w:cs="Times New Roman"/>
        </w:rPr>
        <w:t>not constitute</w:t>
      </w:r>
      <w:r w:rsidRPr="00BC2899">
        <w:rPr>
          <w:rFonts w:ascii="Times New Roman" w:hAnsi="Times New Roman" w:cs="Times New Roman"/>
          <w:spacing w:val="-8"/>
        </w:rPr>
        <w:t xml:space="preserve"> </w:t>
      </w:r>
      <w:r w:rsidRPr="00BC2899">
        <w:rPr>
          <w:rFonts w:ascii="Times New Roman" w:hAnsi="Times New Roman" w:cs="Times New Roman"/>
        </w:rPr>
        <w:t>a day</w:t>
      </w:r>
      <w:r w:rsidRPr="00BC2899">
        <w:rPr>
          <w:rFonts w:ascii="Times New Roman" w:hAnsi="Times New Roman" w:cs="Times New Roman"/>
          <w:spacing w:val="-2"/>
        </w:rPr>
        <w:t xml:space="preserve"> </w:t>
      </w:r>
      <w:r w:rsidRPr="00BC2899">
        <w:rPr>
          <w:rFonts w:ascii="Times New Roman" w:hAnsi="Times New Roman" w:cs="Times New Roman"/>
        </w:rPr>
        <w:t>of</w:t>
      </w:r>
      <w:r w:rsidRPr="00BC2899">
        <w:rPr>
          <w:rFonts w:ascii="Times New Roman" w:hAnsi="Times New Roman" w:cs="Times New Roman"/>
          <w:spacing w:val="-2"/>
        </w:rPr>
        <w:t xml:space="preserve"> </w:t>
      </w:r>
      <w:r w:rsidRPr="00BC2899">
        <w:rPr>
          <w:rFonts w:ascii="Times New Roman" w:hAnsi="Times New Roman" w:cs="Times New Roman"/>
        </w:rPr>
        <w:t>absence.</w:t>
      </w:r>
    </w:p>
    <w:p w14:paraId="53A304DF" w14:textId="2EA25426" w:rsidR="00EC0921" w:rsidRDefault="00EC0921">
      <w:pPr>
        <w:spacing w:after="0" w:line="240" w:lineRule="auto"/>
        <w:rPr>
          <w:rFonts w:ascii="Times New Roman" w:hAnsi="Times New Roman" w:cs="Times New Roman"/>
        </w:rPr>
      </w:pPr>
      <w:r>
        <w:rPr>
          <w:rFonts w:ascii="Times New Roman" w:hAnsi="Times New Roman" w:cs="Times New Roman"/>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A07BCB" w:rsidRPr="00BC2899" w14:paraId="4BDE2136" w14:textId="77777777" w:rsidTr="00802714">
        <w:trPr>
          <w:trHeight w:hRule="exact" w:val="864"/>
        </w:trPr>
        <w:tc>
          <w:tcPr>
            <w:tcW w:w="4080" w:type="dxa"/>
            <w:tcBorders>
              <w:bottom w:val="nil"/>
            </w:tcBorders>
          </w:tcPr>
          <w:p w14:paraId="6CCA5C4D" w14:textId="77777777" w:rsidR="00A07BCB" w:rsidRPr="00BC2899" w:rsidRDefault="00A07BCB" w:rsidP="00A07BCB">
            <w:pPr>
              <w:widowControl w:val="0"/>
              <w:tabs>
                <w:tab w:val="left" w:pos="936"/>
                <w:tab w:val="left" w:pos="1314"/>
                <w:tab w:val="left" w:pos="1692"/>
                <w:tab w:val="left" w:pos="2070"/>
              </w:tabs>
              <w:spacing w:before="120" w:after="0" w:line="240" w:lineRule="auto"/>
              <w:jc w:val="center"/>
              <w:rPr>
                <w:rFonts w:ascii="Arial" w:hAnsi="Arial" w:cs="Arial"/>
                <w:b/>
                <w:sz w:val="20"/>
                <w:szCs w:val="20"/>
              </w:rPr>
            </w:pPr>
            <w:r w:rsidRPr="00BC2899">
              <w:rPr>
                <w:rFonts w:ascii="Arial" w:hAnsi="Arial" w:cs="Arial"/>
                <w:b/>
                <w:sz w:val="20"/>
                <w:szCs w:val="20"/>
              </w:rPr>
              <w:lastRenderedPageBreak/>
              <w:t>Commonwealth of Massachusetts</w:t>
            </w:r>
          </w:p>
          <w:p w14:paraId="2A43D835" w14:textId="77777777" w:rsidR="00A07BCB" w:rsidRPr="00BC2899" w:rsidRDefault="00A07BCB" w:rsidP="00A07BCB">
            <w:pPr>
              <w:widowControl w:val="0"/>
              <w:tabs>
                <w:tab w:val="left" w:pos="936"/>
                <w:tab w:val="left" w:pos="1314"/>
                <w:tab w:val="left" w:pos="1692"/>
                <w:tab w:val="left" w:pos="2070"/>
              </w:tabs>
              <w:spacing w:after="0" w:line="240" w:lineRule="auto"/>
              <w:jc w:val="center"/>
              <w:rPr>
                <w:rFonts w:ascii="Arial" w:hAnsi="Arial" w:cs="Arial"/>
                <w:b/>
                <w:sz w:val="20"/>
                <w:szCs w:val="20"/>
              </w:rPr>
            </w:pPr>
            <w:r w:rsidRPr="00BC2899">
              <w:rPr>
                <w:rFonts w:ascii="Arial" w:hAnsi="Arial" w:cs="Arial"/>
                <w:b/>
                <w:sz w:val="20"/>
                <w:szCs w:val="20"/>
              </w:rPr>
              <w:t>MassHealth</w:t>
            </w:r>
          </w:p>
          <w:p w14:paraId="07CA21D4" w14:textId="77777777" w:rsidR="00A07BCB" w:rsidRPr="00BC2899" w:rsidRDefault="00A07BCB" w:rsidP="00A07BCB">
            <w:pPr>
              <w:widowControl w:val="0"/>
              <w:tabs>
                <w:tab w:val="left" w:pos="936"/>
                <w:tab w:val="left" w:pos="1314"/>
                <w:tab w:val="left" w:pos="1692"/>
                <w:tab w:val="left" w:pos="2070"/>
              </w:tabs>
              <w:spacing w:after="0" w:line="240" w:lineRule="auto"/>
              <w:jc w:val="center"/>
              <w:rPr>
                <w:rFonts w:ascii="Arial" w:hAnsi="Arial" w:cs="Arial"/>
                <w:b/>
                <w:sz w:val="20"/>
                <w:szCs w:val="20"/>
              </w:rPr>
            </w:pPr>
            <w:r w:rsidRPr="00BC2899">
              <w:rPr>
                <w:rFonts w:ascii="Arial" w:hAnsi="Arial" w:cs="Arial"/>
                <w:b/>
                <w:sz w:val="20"/>
                <w:szCs w:val="20"/>
              </w:rPr>
              <w:t>Provider Manual Series</w:t>
            </w:r>
          </w:p>
        </w:tc>
        <w:tc>
          <w:tcPr>
            <w:tcW w:w="3750" w:type="dxa"/>
          </w:tcPr>
          <w:p w14:paraId="70807ACF" w14:textId="77777777" w:rsidR="00A07BCB" w:rsidRPr="00BC2899" w:rsidRDefault="00A07BCB" w:rsidP="00A07BCB">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sidRPr="00BC2899">
              <w:rPr>
                <w:rFonts w:ascii="Arial" w:hAnsi="Arial" w:cs="Arial"/>
                <w:b/>
                <w:sz w:val="20"/>
                <w:szCs w:val="20"/>
              </w:rPr>
              <w:t>Subchapter Number and Title</w:t>
            </w:r>
          </w:p>
          <w:p w14:paraId="0BF44B44" w14:textId="77777777" w:rsidR="00A07BCB" w:rsidRPr="00BC2899" w:rsidRDefault="00A07BCB" w:rsidP="00A07BCB">
            <w:pPr>
              <w:widowControl w:val="0"/>
              <w:tabs>
                <w:tab w:val="left" w:pos="936"/>
                <w:tab w:val="left" w:pos="1314"/>
                <w:tab w:val="left" w:pos="1692"/>
                <w:tab w:val="left" w:pos="2070"/>
              </w:tabs>
              <w:spacing w:after="0" w:line="240" w:lineRule="auto"/>
              <w:jc w:val="center"/>
              <w:rPr>
                <w:rFonts w:ascii="Arial" w:hAnsi="Arial" w:cs="Arial"/>
                <w:sz w:val="20"/>
                <w:szCs w:val="20"/>
              </w:rPr>
            </w:pPr>
            <w:r w:rsidRPr="00BC2899">
              <w:rPr>
                <w:rFonts w:ascii="Arial" w:hAnsi="Arial" w:cs="Arial"/>
                <w:sz w:val="20"/>
                <w:szCs w:val="20"/>
              </w:rPr>
              <w:t>1.  Program Regulations</w:t>
            </w:r>
          </w:p>
          <w:p w14:paraId="35F8311E" w14:textId="77777777" w:rsidR="00A07BCB" w:rsidRPr="00BC2899" w:rsidRDefault="00A07BCB" w:rsidP="00A07BCB">
            <w:pPr>
              <w:widowControl w:val="0"/>
              <w:tabs>
                <w:tab w:val="left" w:pos="936"/>
                <w:tab w:val="left" w:pos="1314"/>
                <w:tab w:val="left" w:pos="1692"/>
                <w:tab w:val="left" w:pos="2070"/>
              </w:tabs>
              <w:spacing w:after="0" w:line="240" w:lineRule="auto"/>
              <w:jc w:val="center"/>
              <w:rPr>
                <w:rFonts w:ascii="Arial" w:hAnsi="Arial" w:cs="Arial"/>
                <w:sz w:val="20"/>
                <w:szCs w:val="20"/>
              </w:rPr>
            </w:pPr>
            <w:r w:rsidRPr="00BC2899">
              <w:rPr>
                <w:rFonts w:ascii="Arial" w:hAnsi="Arial" w:cs="Arial"/>
                <w:sz w:val="20"/>
                <w:szCs w:val="20"/>
              </w:rPr>
              <w:t xml:space="preserve">(130 </w:t>
            </w:r>
            <w:r w:rsidRPr="00BC2899">
              <w:rPr>
                <w:rFonts w:ascii="Arial" w:hAnsi="Arial" w:cs="Arial"/>
                <w:iCs/>
                <w:sz w:val="20"/>
                <w:szCs w:val="20"/>
              </w:rPr>
              <w:t>CMR</w:t>
            </w:r>
            <w:r w:rsidRPr="00BC2899">
              <w:rPr>
                <w:rFonts w:ascii="Arial" w:hAnsi="Arial" w:cs="Arial"/>
                <w:sz w:val="20"/>
                <w:szCs w:val="20"/>
              </w:rPr>
              <w:t xml:space="preserve"> 456.000)</w:t>
            </w:r>
          </w:p>
        </w:tc>
        <w:tc>
          <w:tcPr>
            <w:tcW w:w="1771" w:type="dxa"/>
          </w:tcPr>
          <w:p w14:paraId="0D811555" w14:textId="77777777" w:rsidR="00A07BCB" w:rsidRPr="00BC2899" w:rsidRDefault="00A07BCB" w:rsidP="00A07BCB">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sidRPr="00BC2899">
              <w:rPr>
                <w:rFonts w:ascii="Arial" w:hAnsi="Arial" w:cs="Arial"/>
                <w:b/>
                <w:sz w:val="20"/>
                <w:szCs w:val="20"/>
              </w:rPr>
              <w:t>Page</w:t>
            </w:r>
          </w:p>
          <w:p w14:paraId="2C1C11A8" w14:textId="77777777" w:rsidR="00A07BCB" w:rsidRPr="00BC2899" w:rsidRDefault="00A07BCB" w:rsidP="00A07BCB">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sidRPr="00BC2899">
              <w:rPr>
                <w:rFonts w:ascii="Arial" w:hAnsi="Arial" w:cs="Arial"/>
                <w:sz w:val="20"/>
                <w:szCs w:val="20"/>
              </w:rPr>
              <w:t>4-18</w:t>
            </w:r>
          </w:p>
        </w:tc>
      </w:tr>
      <w:tr w:rsidR="00A07BCB" w:rsidRPr="00BC2899" w14:paraId="0E576291" w14:textId="77777777" w:rsidTr="00802714">
        <w:trPr>
          <w:trHeight w:hRule="exact" w:val="864"/>
        </w:trPr>
        <w:tc>
          <w:tcPr>
            <w:tcW w:w="4080" w:type="dxa"/>
            <w:tcBorders>
              <w:top w:val="nil"/>
            </w:tcBorders>
            <w:vAlign w:val="center"/>
          </w:tcPr>
          <w:p w14:paraId="23AD03E3" w14:textId="77777777" w:rsidR="00A07BCB" w:rsidRPr="00BC2899" w:rsidRDefault="00A07BCB" w:rsidP="00A07BCB">
            <w:pPr>
              <w:widowControl w:val="0"/>
              <w:tabs>
                <w:tab w:val="left" w:pos="936"/>
                <w:tab w:val="left" w:pos="1314"/>
                <w:tab w:val="left" w:pos="1692"/>
                <w:tab w:val="left" w:pos="2070"/>
              </w:tabs>
              <w:spacing w:after="0" w:line="240" w:lineRule="auto"/>
              <w:jc w:val="center"/>
              <w:rPr>
                <w:rFonts w:ascii="Arial" w:hAnsi="Arial" w:cs="Arial"/>
                <w:sz w:val="20"/>
                <w:szCs w:val="20"/>
              </w:rPr>
            </w:pPr>
            <w:r w:rsidRPr="00BC2899">
              <w:rPr>
                <w:rFonts w:ascii="Arial" w:hAnsi="Arial" w:cs="Arial"/>
                <w:sz w:val="20"/>
                <w:szCs w:val="20"/>
              </w:rPr>
              <w:t>Nursing Facility Manual</w:t>
            </w:r>
          </w:p>
        </w:tc>
        <w:tc>
          <w:tcPr>
            <w:tcW w:w="3750" w:type="dxa"/>
          </w:tcPr>
          <w:p w14:paraId="3F7AEB30" w14:textId="77777777" w:rsidR="00A07BCB" w:rsidRPr="00BC2899" w:rsidRDefault="00A07BCB" w:rsidP="00A07BCB">
            <w:pPr>
              <w:widowControl w:val="0"/>
              <w:tabs>
                <w:tab w:val="left" w:pos="936"/>
                <w:tab w:val="left" w:pos="1314"/>
                <w:tab w:val="left" w:pos="1692"/>
                <w:tab w:val="left" w:pos="2070"/>
              </w:tabs>
              <w:spacing w:before="120" w:after="0" w:line="240" w:lineRule="auto"/>
              <w:jc w:val="center"/>
              <w:rPr>
                <w:rFonts w:ascii="Arial" w:hAnsi="Arial" w:cs="Arial"/>
                <w:b/>
                <w:sz w:val="20"/>
                <w:szCs w:val="20"/>
              </w:rPr>
            </w:pPr>
            <w:r w:rsidRPr="00BC2899">
              <w:rPr>
                <w:rFonts w:ascii="Arial" w:hAnsi="Arial" w:cs="Arial"/>
                <w:b/>
                <w:sz w:val="20"/>
                <w:szCs w:val="20"/>
              </w:rPr>
              <w:t>Transmittal Letter</w:t>
            </w:r>
          </w:p>
          <w:p w14:paraId="699D7477" w14:textId="64AA3FA5" w:rsidR="00A07BCB" w:rsidRPr="00BC2899" w:rsidRDefault="00A07BCB" w:rsidP="00A07BCB">
            <w:pPr>
              <w:widowControl w:val="0"/>
              <w:tabs>
                <w:tab w:val="left" w:pos="936"/>
                <w:tab w:val="left" w:pos="1314"/>
                <w:tab w:val="left" w:pos="1692"/>
                <w:tab w:val="left" w:pos="2070"/>
              </w:tabs>
              <w:spacing w:before="120" w:after="0" w:line="240" w:lineRule="auto"/>
              <w:jc w:val="center"/>
              <w:rPr>
                <w:rFonts w:ascii="Arial" w:hAnsi="Arial" w:cs="Arial"/>
                <w:b/>
                <w:sz w:val="20"/>
                <w:szCs w:val="20"/>
              </w:rPr>
            </w:pPr>
            <w:r w:rsidRPr="00BC2899">
              <w:rPr>
                <w:rFonts w:ascii="Arial" w:hAnsi="Arial" w:cs="Arial"/>
                <w:sz w:val="20"/>
                <w:szCs w:val="20"/>
              </w:rPr>
              <w:t>NF-</w:t>
            </w:r>
            <w:r w:rsidR="0094421F">
              <w:rPr>
                <w:rFonts w:ascii="Arial" w:hAnsi="Arial" w:cs="Arial"/>
                <w:sz w:val="20"/>
                <w:szCs w:val="20"/>
              </w:rPr>
              <w:t>6</w:t>
            </w:r>
            <w:r w:rsidR="0073121D">
              <w:rPr>
                <w:rFonts w:ascii="Arial" w:hAnsi="Arial" w:cs="Arial"/>
                <w:sz w:val="20"/>
                <w:szCs w:val="20"/>
              </w:rPr>
              <w:t>4</w:t>
            </w:r>
          </w:p>
        </w:tc>
        <w:tc>
          <w:tcPr>
            <w:tcW w:w="1771" w:type="dxa"/>
          </w:tcPr>
          <w:p w14:paraId="5889E5E0" w14:textId="77777777" w:rsidR="00A07BCB" w:rsidRPr="00BC2899" w:rsidRDefault="00A07BCB" w:rsidP="00A07BCB">
            <w:pPr>
              <w:widowControl w:val="0"/>
              <w:tabs>
                <w:tab w:val="left" w:pos="936"/>
                <w:tab w:val="left" w:pos="1314"/>
                <w:tab w:val="left" w:pos="1692"/>
                <w:tab w:val="left" w:pos="2070"/>
              </w:tabs>
              <w:spacing w:before="120" w:after="0" w:line="240" w:lineRule="auto"/>
              <w:jc w:val="center"/>
              <w:rPr>
                <w:rFonts w:ascii="Arial" w:hAnsi="Arial" w:cs="Arial"/>
                <w:b/>
                <w:sz w:val="20"/>
                <w:szCs w:val="20"/>
              </w:rPr>
            </w:pPr>
            <w:r w:rsidRPr="00BC2899">
              <w:rPr>
                <w:rFonts w:ascii="Arial" w:hAnsi="Arial" w:cs="Arial"/>
                <w:b/>
                <w:sz w:val="20"/>
                <w:szCs w:val="20"/>
              </w:rPr>
              <w:t>Date</w:t>
            </w:r>
          </w:p>
          <w:p w14:paraId="3D44AAC0" w14:textId="4830588D" w:rsidR="00A07BCB" w:rsidRPr="00BC2899" w:rsidRDefault="0073121D" w:rsidP="00A07BCB">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Pr>
                <w:rFonts w:ascii="Arial" w:hAnsi="Arial" w:cs="Arial"/>
                <w:sz w:val="20"/>
                <w:szCs w:val="20"/>
              </w:rPr>
              <w:t>09/08/25</w:t>
            </w:r>
          </w:p>
        </w:tc>
      </w:tr>
    </w:tbl>
    <w:p w14:paraId="496D0DD9" w14:textId="77777777" w:rsidR="0088304D" w:rsidRPr="00BC2899" w:rsidRDefault="0088304D">
      <w:pPr>
        <w:widowControl w:val="0"/>
        <w:autoSpaceDE w:val="0"/>
        <w:autoSpaceDN w:val="0"/>
        <w:adjustRightInd w:val="0"/>
        <w:spacing w:before="11" w:after="0" w:line="200" w:lineRule="exact"/>
        <w:rPr>
          <w:rFonts w:ascii="Times New Roman" w:hAnsi="Times New Roman" w:cs="Times New Roman"/>
          <w:sz w:val="20"/>
          <w:szCs w:val="20"/>
        </w:rPr>
      </w:pPr>
    </w:p>
    <w:p w14:paraId="77B90802" w14:textId="77777777" w:rsidR="0088304D" w:rsidRPr="00BC2899" w:rsidRDefault="0088304D" w:rsidP="008B7F1B">
      <w:pPr>
        <w:widowControl w:val="0"/>
        <w:autoSpaceDE w:val="0"/>
        <w:autoSpaceDN w:val="0"/>
        <w:adjustRightInd w:val="0"/>
        <w:spacing w:after="0" w:line="248" w:lineRule="exact"/>
        <w:rPr>
          <w:rFonts w:ascii="Times New Roman" w:hAnsi="Times New Roman" w:cs="Times New Roman"/>
        </w:rPr>
      </w:pPr>
      <w:r w:rsidRPr="00BC2899">
        <w:rPr>
          <w:rFonts w:ascii="Times New Roman" w:hAnsi="Times New Roman" w:cs="Times New Roman"/>
          <w:position w:val="-1"/>
          <w:u w:val="single"/>
        </w:rPr>
        <w:t>456</w:t>
      </w:r>
      <w:r w:rsidRPr="00BC2899">
        <w:rPr>
          <w:rFonts w:ascii="Times New Roman" w:hAnsi="Times New Roman" w:cs="Times New Roman"/>
          <w:spacing w:val="-1"/>
          <w:position w:val="-1"/>
          <w:u w:val="single"/>
        </w:rPr>
        <w:t>.</w:t>
      </w:r>
      <w:r w:rsidRPr="00BC2899">
        <w:rPr>
          <w:rFonts w:ascii="Times New Roman" w:hAnsi="Times New Roman" w:cs="Times New Roman"/>
          <w:position w:val="-1"/>
          <w:u w:val="single"/>
        </w:rPr>
        <w:t>432:</w:t>
      </w:r>
      <w:r w:rsidR="008B7F1B" w:rsidRPr="00BC2899">
        <w:rPr>
          <w:rFonts w:ascii="Times New Roman" w:hAnsi="Times New Roman" w:cs="Times New Roman"/>
          <w:position w:val="-1"/>
          <w:u w:val="single"/>
        </w:rPr>
        <w:t xml:space="preserve"> </w:t>
      </w:r>
      <w:r w:rsidRPr="00BC2899">
        <w:rPr>
          <w:rFonts w:ascii="Times New Roman" w:hAnsi="Times New Roman" w:cs="Times New Roman"/>
          <w:spacing w:val="43"/>
          <w:position w:val="-1"/>
          <w:u w:val="single"/>
        </w:rPr>
        <w:t xml:space="preserve"> </w:t>
      </w:r>
      <w:r w:rsidRPr="00BC2899">
        <w:rPr>
          <w:rFonts w:ascii="Times New Roman" w:hAnsi="Times New Roman" w:cs="Times New Roman"/>
          <w:position w:val="-1"/>
          <w:u w:val="single"/>
        </w:rPr>
        <w:t>Nonmedical</w:t>
      </w:r>
      <w:r w:rsidRPr="00BC2899">
        <w:rPr>
          <w:rFonts w:ascii="Times New Roman" w:hAnsi="Times New Roman" w:cs="Times New Roman"/>
          <w:spacing w:val="-8"/>
          <w:position w:val="-1"/>
          <w:u w:val="single"/>
        </w:rPr>
        <w:t xml:space="preserve"> </w:t>
      </w:r>
      <w:r w:rsidRPr="00BC2899">
        <w:rPr>
          <w:rFonts w:ascii="Times New Roman" w:hAnsi="Times New Roman" w:cs="Times New Roman"/>
          <w:position w:val="-1"/>
          <w:u w:val="single"/>
        </w:rPr>
        <w:t xml:space="preserve">Leave of Absence: </w:t>
      </w:r>
      <w:r w:rsidRPr="00BC2899">
        <w:rPr>
          <w:rFonts w:ascii="Times New Roman" w:hAnsi="Times New Roman" w:cs="Times New Roman"/>
          <w:spacing w:val="1"/>
          <w:position w:val="-1"/>
          <w:u w:val="single"/>
        </w:rPr>
        <w:t xml:space="preserve"> </w:t>
      </w:r>
      <w:r w:rsidRPr="00BC2899">
        <w:rPr>
          <w:rFonts w:ascii="Times New Roman" w:hAnsi="Times New Roman" w:cs="Times New Roman"/>
          <w:position w:val="-1"/>
          <w:u w:val="single"/>
        </w:rPr>
        <w:t>Conditions</w:t>
      </w:r>
      <w:r w:rsidRPr="00BC2899">
        <w:rPr>
          <w:rFonts w:ascii="Times New Roman" w:hAnsi="Times New Roman" w:cs="Times New Roman"/>
          <w:spacing w:val="-9"/>
          <w:position w:val="-1"/>
          <w:u w:val="single"/>
        </w:rPr>
        <w:t xml:space="preserve"> </w:t>
      </w:r>
      <w:r w:rsidRPr="00BC2899">
        <w:rPr>
          <w:rFonts w:ascii="Times New Roman" w:hAnsi="Times New Roman" w:cs="Times New Roman"/>
          <w:position w:val="-1"/>
          <w:u w:val="single"/>
        </w:rPr>
        <w:t>for P</w:t>
      </w:r>
      <w:r w:rsidRPr="00BC2899">
        <w:rPr>
          <w:rFonts w:ascii="Times New Roman" w:hAnsi="Times New Roman" w:cs="Times New Roman"/>
          <w:spacing w:val="-1"/>
          <w:position w:val="-1"/>
          <w:u w:val="single"/>
        </w:rPr>
        <w:t>a</w:t>
      </w:r>
      <w:r w:rsidRPr="00BC2899">
        <w:rPr>
          <w:rFonts w:ascii="Times New Roman" w:hAnsi="Times New Roman" w:cs="Times New Roman"/>
          <w:position w:val="-1"/>
          <w:u w:val="single"/>
        </w:rPr>
        <w:t>yment</w:t>
      </w:r>
    </w:p>
    <w:p w14:paraId="10752E30" w14:textId="77777777" w:rsidR="0088304D" w:rsidRPr="00BC2899" w:rsidRDefault="0088304D">
      <w:pPr>
        <w:widowControl w:val="0"/>
        <w:autoSpaceDE w:val="0"/>
        <w:autoSpaceDN w:val="0"/>
        <w:adjustRightInd w:val="0"/>
        <w:spacing w:before="7" w:after="0" w:line="220" w:lineRule="exact"/>
        <w:rPr>
          <w:rFonts w:ascii="Times New Roman" w:hAnsi="Times New Roman" w:cs="Times New Roman"/>
        </w:rPr>
      </w:pPr>
    </w:p>
    <w:p w14:paraId="7A79ABD8" w14:textId="77777777" w:rsidR="0088304D" w:rsidRPr="00BC2899" w:rsidRDefault="0088304D" w:rsidP="008B7F1B">
      <w:pPr>
        <w:widowControl w:val="0"/>
        <w:autoSpaceDE w:val="0"/>
        <w:autoSpaceDN w:val="0"/>
        <w:adjustRightInd w:val="0"/>
        <w:spacing w:after="0" w:line="252" w:lineRule="exact"/>
        <w:ind w:left="720" w:right="325"/>
        <w:rPr>
          <w:rFonts w:ascii="Times New Roman" w:hAnsi="Times New Roman" w:cs="Times New Roman"/>
        </w:rPr>
      </w:pPr>
      <w:r w:rsidRPr="00BC2899">
        <w:rPr>
          <w:rFonts w:ascii="Times New Roman" w:hAnsi="Times New Roman" w:cs="Times New Roman"/>
        </w:rPr>
        <w:t>(A)</w:t>
      </w:r>
      <w:r w:rsidR="008B7F1B" w:rsidRPr="00BC2899">
        <w:rPr>
          <w:rFonts w:ascii="Times New Roman" w:hAnsi="Times New Roman" w:cs="Times New Roman"/>
        </w:rPr>
        <w:t xml:space="preserve"> </w:t>
      </w:r>
      <w:r w:rsidRPr="00201B35">
        <w:rPr>
          <w:rFonts w:ascii="Times New Roman" w:hAnsi="Times New Roman" w:cs="Times New Roman"/>
        </w:rPr>
        <w:t xml:space="preserve"> </w:t>
      </w:r>
      <w:r w:rsidRPr="00BC2899">
        <w:rPr>
          <w:rFonts w:ascii="Times New Roman" w:hAnsi="Times New Roman" w:cs="Times New Roman"/>
        </w:rPr>
        <w:t>For</w:t>
      </w:r>
      <w:r w:rsidRPr="00BC2899">
        <w:rPr>
          <w:rFonts w:ascii="Times New Roman" w:hAnsi="Times New Roman" w:cs="Times New Roman"/>
          <w:spacing w:val="-3"/>
        </w:rPr>
        <w:t xml:space="preserve"> </w:t>
      </w:r>
      <w:r w:rsidRPr="00BC2899">
        <w:rPr>
          <w:rFonts w:ascii="Times New Roman" w:hAnsi="Times New Roman" w:cs="Times New Roman"/>
        </w:rPr>
        <w:t>the</w:t>
      </w:r>
      <w:r w:rsidRPr="00BC2899">
        <w:rPr>
          <w:rFonts w:ascii="Times New Roman" w:hAnsi="Times New Roman" w:cs="Times New Roman"/>
          <w:spacing w:val="-2"/>
        </w:rPr>
        <w:t xml:space="preserve"> </w:t>
      </w:r>
      <w:r w:rsidRPr="00BC2899">
        <w:rPr>
          <w:rFonts w:ascii="Times New Roman" w:hAnsi="Times New Roman" w:cs="Times New Roman"/>
        </w:rPr>
        <w:t>facility</w:t>
      </w:r>
      <w:r w:rsidRPr="00BC2899">
        <w:rPr>
          <w:rFonts w:ascii="Times New Roman" w:hAnsi="Times New Roman" w:cs="Times New Roman"/>
          <w:spacing w:val="-4"/>
        </w:rPr>
        <w:t xml:space="preserve"> </w:t>
      </w:r>
      <w:r w:rsidRPr="00BC2899">
        <w:rPr>
          <w:rFonts w:ascii="Times New Roman" w:hAnsi="Times New Roman" w:cs="Times New Roman"/>
        </w:rPr>
        <w:t>to</w:t>
      </w:r>
      <w:r w:rsidRPr="00BC2899">
        <w:rPr>
          <w:rFonts w:ascii="Times New Roman" w:hAnsi="Times New Roman" w:cs="Times New Roman"/>
          <w:spacing w:val="-2"/>
        </w:rPr>
        <w:t xml:space="preserve"> </w:t>
      </w:r>
      <w:r w:rsidRPr="00BC2899">
        <w:rPr>
          <w:rFonts w:ascii="Times New Roman" w:hAnsi="Times New Roman" w:cs="Times New Roman"/>
        </w:rPr>
        <w:t>obt</w:t>
      </w:r>
      <w:r w:rsidRPr="00BC2899">
        <w:rPr>
          <w:rFonts w:ascii="Times New Roman" w:hAnsi="Times New Roman" w:cs="Times New Roman"/>
          <w:spacing w:val="-2"/>
        </w:rPr>
        <w:t>a</w:t>
      </w:r>
      <w:r w:rsidRPr="00BC2899">
        <w:rPr>
          <w:rFonts w:ascii="Times New Roman" w:hAnsi="Times New Roman" w:cs="Times New Roman"/>
        </w:rPr>
        <w:t>in</w:t>
      </w:r>
      <w:r w:rsidRPr="00BC2899">
        <w:rPr>
          <w:rFonts w:ascii="Times New Roman" w:hAnsi="Times New Roman" w:cs="Times New Roman"/>
          <w:spacing w:val="-3"/>
        </w:rPr>
        <w:t xml:space="preserve"> </w:t>
      </w:r>
      <w:r w:rsidRPr="00BC2899">
        <w:rPr>
          <w:rFonts w:ascii="Times New Roman" w:hAnsi="Times New Roman" w:cs="Times New Roman"/>
        </w:rPr>
        <w:t>p</w:t>
      </w:r>
      <w:r w:rsidRPr="00BC2899">
        <w:rPr>
          <w:rFonts w:ascii="Times New Roman" w:hAnsi="Times New Roman" w:cs="Times New Roman"/>
          <w:spacing w:val="-2"/>
        </w:rPr>
        <w:t>a</w:t>
      </w:r>
      <w:r w:rsidRPr="00BC2899">
        <w:rPr>
          <w:rFonts w:ascii="Times New Roman" w:hAnsi="Times New Roman" w:cs="Times New Roman"/>
          <w:spacing w:val="2"/>
        </w:rPr>
        <w:t>y</w:t>
      </w:r>
      <w:r w:rsidRPr="00BC2899">
        <w:rPr>
          <w:rFonts w:ascii="Times New Roman" w:hAnsi="Times New Roman" w:cs="Times New Roman"/>
          <w:spacing w:val="-2"/>
        </w:rPr>
        <w:t>m</w:t>
      </w:r>
      <w:r w:rsidRPr="00BC2899">
        <w:rPr>
          <w:rFonts w:ascii="Times New Roman" w:hAnsi="Times New Roman" w:cs="Times New Roman"/>
        </w:rPr>
        <w:t>ent</w:t>
      </w:r>
      <w:r w:rsidRPr="00BC2899">
        <w:rPr>
          <w:rFonts w:ascii="Times New Roman" w:hAnsi="Times New Roman" w:cs="Times New Roman"/>
          <w:spacing w:val="-1"/>
        </w:rPr>
        <w:t xml:space="preserve"> </w:t>
      </w:r>
      <w:r w:rsidRPr="00BC2899">
        <w:rPr>
          <w:rFonts w:ascii="Times New Roman" w:hAnsi="Times New Roman" w:cs="Times New Roman"/>
        </w:rPr>
        <w:t>for</w:t>
      </w:r>
      <w:r w:rsidRPr="00BC2899">
        <w:rPr>
          <w:rFonts w:ascii="Times New Roman" w:hAnsi="Times New Roman" w:cs="Times New Roman"/>
          <w:spacing w:val="-2"/>
        </w:rPr>
        <w:t xml:space="preserve"> </w:t>
      </w:r>
      <w:r w:rsidRPr="00BC2899">
        <w:rPr>
          <w:rFonts w:ascii="Times New Roman" w:hAnsi="Times New Roman" w:cs="Times New Roman"/>
        </w:rPr>
        <w:t>a non</w:t>
      </w:r>
      <w:r w:rsidRPr="00BC2899">
        <w:rPr>
          <w:rFonts w:ascii="Times New Roman" w:hAnsi="Times New Roman" w:cs="Times New Roman"/>
          <w:spacing w:val="-1"/>
        </w:rPr>
        <w:t>m</w:t>
      </w:r>
      <w:r w:rsidRPr="00BC2899">
        <w:rPr>
          <w:rFonts w:ascii="Times New Roman" w:hAnsi="Times New Roman" w:cs="Times New Roman"/>
        </w:rPr>
        <w:t>edical</w:t>
      </w:r>
      <w:r w:rsidRPr="00BC2899">
        <w:rPr>
          <w:rFonts w:ascii="Times New Roman" w:hAnsi="Times New Roman" w:cs="Times New Roman"/>
          <w:spacing w:val="-2"/>
        </w:rPr>
        <w:t xml:space="preserve"> </w:t>
      </w:r>
      <w:r w:rsidRPr="00BC2899">
        <w:rPr>
          <w:rFonts w:ascii="Times New Roman" w:hAnsi="Times New Roman" w:cs="Times New Roman"/>
        </w:rPr>
        <w:t>absence,</w:t>
      </w:r>
      <w:r w:rsidRPr="00BC2899">
        <w:rPr>
          <w:rFonts w:ascii="Times New Roman" w:hAnsi="Times New Roman" w:cs="Times New Roman"/>
          <w:spacing w:val="-7"/>
        </w:rPr>
        <w:t xml:space="preserve"> </w:t>
      </w:r>
      <w:r w:rsidRPr="00BC2899">
        <w:rPr>
          <w:rFonts w:ascii="Times New Roman" w:hAnsi="Times New Roman" w:cs="Times New Roman"/>
        </w:rPr>
        <w:t>t</w:t>
      </w:r>
      <w:r w:rsidRPr="00BC2899">
        <w:rPr>
          <w:rFonts w:ascii="Times New Roman" w:hAnsi="Times New Roman" w:cs="Times New Roman"/>
          <w:spacing w:val="2"/>
        </w:rPr>
        <w:t>h</w:t>
      </w:r>
      <w:r w:rsidRPr="00BC2899">
        <w:rPr>
          <w:rFonts w:ascii="Times New Roman" w:hAnsi="Times New Roman" w:cs="Times New Roman"/>
        </w:rPr>
        <w:t>e</w:t>
      </w:r>
      <w:r w:rsidRPr="00BC2899">
        <w:rPr>
          <w:rFonts w:ascii="Times New Roman" w:hAnsi="Times New Roman" w:cs="Times New Roman"/>
          <w:spacing w:val="-1"/>
        </w:rPr>
        <w:t xml:space="preserve"> </w:t>
      </w:r>
      <w:r w:rsidRPr="00BC2899">
        <w:rPr>
          <w:rFonts w:ascii="Times New Roman" w:hAnsi="Times New Roman" w:cs="Times New Roman"/>
        </w:rPr>
        <w:t>following</w:t>
      </w:r>
      <w:r w:rsidRPr="00BC2899">
        <w:rPr>
          <w:rFonts w:ascii="Times New Roman" w:hAnsi="Times New Roman" w:cs="Times New Roman"/>
          <w:spacing w:val="-8"/>
        </w:rPr>
        <w:t xml:space="preserve"> </w:t>
      </w:r>
      <w:r w:rsidRPr="00BC2899">
        <w:rPr>
          <w:rFonts w:ascii="Times New Roman" w:hAnsi="Times New Roman" w:cs="Times New Roman"/>
          <w:spacing w:val="-1"/>
        </w:rPr>
        <w:t>c</w:t>
      </w:r>
      <w:r w:rsidRPr="00BC2899">
        <w:rPr>
          <w:rFonts w:ascii="Times New Roman" w:hAnsi="Times New Roman" w:cs="Times New Roman"/>
        </w:rPr>
        <w:t>ondit</w:t>
      </w:r>
      <w:r w:rsidRPr="00BC2899">
        <w:rPr>
          <w:rFonts w:ascii="Times New Roman" w:hAnsi="Times New Roman" w:cs="Times New Roman"/>
          <w:spacing w:val="-1"/>
        </w:rPr>
        <w:t>i</w:t>
      </w:r>
      <w:r w:rsidRPr="00BC2899">
        <w:rPr>
          <w:rFonts w:ascii="Times New Roman" w:hAnsi="Times New Roman" w:cs="Times New Roman"/>
        </w:rPr>
        <w:t>ons</w:t>
      </w:r>
      <w:r w:rsidRPr="00BC2899">
        <w:rPr>
          <w:rFonts w:ascii="Times New Roman" w:hAnsi="Times New Roman" w:cs="Times New Roman"/>
          <w:spacing w:val="-4"/>
        </w:rPr>
        <w:t xml:space="preserve"> </w:t>
      </w:r>
      <w:r w:rsidRPr="00BC2899">
        <w:rPr>
          <w:rFonts w:ascii="Times New Roman" w:hAnsi="Times New Roman" w:cs="Times New Roman"/>
          <w:spacing w:val="-1"/>
        </w:rPr>
        <w:t>m</w:t>
      </w:r>
      <w:r w:rsidRPr="00BC2899">
        <w:rPr>
          <w:rFonts w:ascii="Times New Roman" w:hAnsi="Times New Roman" w:cs="Times New Roman"/>
          <w:spacing w:val="2"/>
        </w:rPr>
        <w:t>u</w:t>
      </w:r>
      <w:r w:rsidRPr="00BC2899">
        <w:rPr>
          <w:rFonts w:ascii="Times New Roman" w:hAnsi="Times New Roman" w:cs="Times New Roman"/>
        </w:rPr>
        <w:t>st</w:t>
      </w:r>
      <w:r w:rsidRPr="00BC2899">
        <w:rPr>
          <w:rFonts w:ascii="Times New Roman" w:hAnsi="Times New Roman" w:cs="Times New Roman"/>
          <w:spacing w:val="-2"/>
        </w:rPr>
        <w:t xml:space="preserve"> </w:t>
      </w:r>
      <w:r w:rsidRPr="00BC2899">
        <w:rPr>
          <w:rFonts w:ascii="Times New Roman" w:hAnsi="Times New Roman" w:cs="Times New Roman"/>
        </w:rPr>
        <w:t>be met.</w:t>
      </w:r>
    </w:p>
    <w:p w14:paraId="28C27774" w14:textId="77777777" w:rsidR="0088304D" w:rsidRPr="00BC2899" w:rsidRDefault="0088304D" w:rsidP="008B6E78">
      <w:pPr>
        <w:widowControl w:val="0"/>
        <w:autoSpaceDE w:val="0"/>
        <w:autoSpaceDN w:val="0"/>
        <w:adjustRightInd w:val="0"/>
        <w:spacing w:after="0" w:line="250" w:lineRule="exact"/>
        <w:ind w:left="1080"/>
        <w:rPr>
          <w:rFonts w:ascii="Times New Roman" w:hAnsi="Times New Roman" w:cs="Times New Roman"/>
        </w:rPr>
      </w:pPr>
      <w:r w:rsidRPr="00BC2899">
        <w:rPr>
          <w:rFonts w:ascii="Times New Roman" w:hAnsi="Times New Roman" w:cs="Times New Roman"/>
        </w:rPr>
        <w:t>(1)</w:t>
      </w:r>
      <w:r w:rsidR="00BC2899">
        <w:rPr>
          <w:rFonts w:ascii="Times New Roman" w:hAnsi="Times New Roman" w:cs="Times New Roman"/>
        </w:rPr>
        <w:t xml:space="preserve"> </w:t>
      </w:r>
      <w:r w:rsidRPr="00201B35">
        <w:rPr>
          <w:rFonts w:ascii="Times New Roman" w:hAnsi="Times New Roman" w:cs="Times New Roman"/>
        </w:rPr>
        <w:t xml:space="preserve"> </w:t>
      </w:r>
      <w:r w:rsidRPr="00BC2899">
        <w:rPr>
          <w:rFonts w:ascii="Times New Roman" w:hAnsi="Times New Roman" w:cs="Times New Roman"/>
        </w:rPr>
        <w:t>The</w:t>
      </w:r>
      <w:r w:rsidRPr="00BC2899">
        <w:rPr>
          <w:rFonts w:ascii="Times New Roman" w:hAnsi="Times New Roman" w:cs="Times New Roman"/>
          <w:spacing w:val="-3"/>
        </w:rPr>
        <w:t xml:space="preserve"> </w:t>
      </w:r>
      <w:r w:rsidRPr="00BC2899">
        <w:rPr>
          <w:rFonts w:ascii="Times New Roman" w:hAnsi="Times New Roman" w:cs="Times New Roman"/>
          <w:spacing w:val="-2"/>
        </w:rPr>
        <w:t>m</w:t>
      </w:r>
      <w:r w:rsidRPr="00BC2899">
        <w:rPr>
          <w:rFonts w:ascii="Times New Roman" w:hAnsi="Times New Roman" w:cs="Times New Roman"/>
          <w:spacing w:val="1"/>
        </w:rPr>
        <w:t>e</w:t>
      </w:r>
      <w:r w:rsidRPr="00BC2899">
        <w:rPr>
          <w:rFonts w:ascii="Times New Roman" w:hAnsi="Times New Roman" w:cs="Times New Roman"/>
        </w:rPr>
        <w:t>mber</w:t>
      </w:r>
      <w:r w:rsidRPr="00BC2899">
        <w:rPr>
          <w:rFonts w:ascii="Times New Roman" w:hAnsi="Times New Roman" w:cs="Times New Roman"/>
          <w:spacing w:val="-4"/>
        </w:rPr>
        <w:t xml:space="preserve"> </w:t>
      </w:r>
      <w:r w:rsidRPr="00BC2899">
        <w:rPr>
          <w:rFonts w:ascii="Times New Roman" w:hAnsi="Times New Roman" w:cs="Times New Roman"/>
          <w:spacing w:val="-2"/>
        </w:rPr>
        <w:t>m</w:t>
      </w:r>
      <w:r w:rsidRPr="00BC2899">
        <w:rPr>
          <w:rFonts w:ascii="Times New Roman" w:hAnsi="Times New Roman" w:cs="Times New Roman"/>
          <w:spacing w:val="1"/>
        </w:rPr>
        <w:t>u</w:t>
      </w:r>
      <w:r w:rsidRPr="00BC2899">
        <w:rPr>
          <w:rFonts w:ascii="Times New Roman" w:hAnsi="Times New Roman" w:cs="Times New Roman"/>
        </w:rPr>
        <w:t>st</w:t>
      </w:r>
      <w:r w:rsidRPr="00BC2899">
        <w:rPr>
          <w:rFonts w:ascii="Times New Roman" w:hAnsi="Times New Roman" w:cs="Times New Roman"/>
          <w:spacing w:val="-2"/>
        </w:rPr>
        <w:t xml:space="preserve"> </w:t>
      </w:r>
      <w:r w:rsidRPr="00BC2899">
        <w:rPr>
          <w:rFonts w:ascii="Times New Roman" w:hAnsi="Times New Roman" w:cs="Times New Roman"/>
        </w:rPr>
        <w:t>request</w:t>
      </w:r>
      <w:r w:rsidRPr="00BC2899">
        <w:rPr>
          <w:rFonts w:ascii="Times New Roman" w:hAnsi="Times New Roman" w:cs="Times New Roman"/>
          <w:spacing w:val="-6"/>
        </w:rPr>
        <w:t xml:space="preserve"> </w:t>
      </w:r>
      <w:r w:rsidRPr="00BC2899">
        <w:rPr>
          <w:rFonts w:ascii="Times New Roman" w:hAnsi="Times New Roman" w:cs="Times New Roman"/>
        </w:rPr>
        <w:t>the</w:t>
      </w:r>
      <w:r w:rsidRPr="00BC2899">
        <w:rPr>
          <w:rFonts w:ascii="Times New Roman" w:hAnsi="Times New Roman" w:cs="Times New Roman"/>
          <w:spacing w:val="-2"/>
        </w:rPr>
        <w:t xml:space="preserve"> </w:t>
      </w:r>
      <w:r w:rsidRPr="00BC2899">
        <w:rPr>
          <w:rFonts w:ascii="Times New Roman" w:hAnsi="Times New Roman" w:cs="Times New Roman"/>
        </w:rPr>
        <w:t>non</w:t>
      </w:r>
      <w:r w:rsidRPr="00BC2899">
        <w:rPr>
          <w:rFonts w:ascii="Times New Roman" w:hAnsi="Times New Roman" w:cs="Times New Roman"/>
          <w:spacing w:val="-2"/>
        </w:rPr>
        <w:t>m</w:t>
      </w:r>
      <w:r w:rsidRPr="00BC2899">
        <w:rPr>
          <w:rFonts w:ascii="Times New Roman" w:hAnsi="Times New Roman" w:cs="Times New Roman"/>
        </w:rPr>
        <w:t>edical</w:t>
      </w:r>
      <w:r w:rsidRPr="00BC2899">
        <w:rPr>
          <w:rFonts w:ascii="Times New Roman" w:hAnsi="Times New Roman" w:cs="Times New Roman"/>
          <w:spacing w:val="-2"/>
        </w:rPr>
        <w:t xml:space="preserve"> </w:t>
      </w:r>
      <w:r w:rsidRPr="00BC2899">
        <w:rPr>
          <w:rFonts w:ascii="Times New Roman" w:hAnsi="Times New Roman" w:cs="Times New Roman"/>
        </w:rPr>
        <w:t>leave.</w:t>
      </w:r>
    </w:p>
    <w:p w14:paraId="476D6BE4" w14:textId="77777777" w:rsidR="0088304D" w:rsidRPr="00BC2899" w:rsidRDefault="0088304D" w:rsidP="008B6E78">
      <w:pPr>
        <w:widowControl w:val="0"/>
        <w:autoSpaceDE w:val="0"/>
        <w:autoSpaceDN w:val="0"/>
        <w:adjustRightInd w:val="0"/>
        <w:spacing w:after="0" w:line="240" w:lineRule="auto"/>
        <w:ind w:left="1080"/>
        <w:rPr>
          <w:rFonts w:ascii="Times New Roman" w:hAnsi="Times New Roman" w:cs="Times New Roman"/>
        </w:rPr>
      </w:pPr>
      <w:r w:rsidRPr="00BC2899">
        <w:rPr>
          <w:rFonts w:ascii="Times New Roman" w:hAnsi="Times New Roman" w:cs="Times New Roman"/>
        </w:rPr>
        <w:t>(2)</w:t>
      </w:r>
      <w:r w:rsidR="00BC2899">
        <w:rPr>
          <w:rFonts w:ascii="Times New Roman" w:hAnsi="Times New Roman" w:cs="Times New Roman"/>
        </w:rPr>
        <w:t xml:space="preserve"> </w:t>
      </w:r>
      <w:r w:rsidRPr="00201B35">
        <w:rPr>
          <w:rFonts w:ascii="Times New Roman" w:hAnsi="Times New Roman" w:cs="Times New Roman"/>
        </w:rPr>
        <w:t xml:space="preserve"> </w:t>
      </w:r>
      <w:r w:rsidRPr="00BC2899">
        <w:rPr>
          <w:rFonts w:ascii="Times New Roman" w:hAnsi="Times New Roman" w:cs="Times New Roman"/>
        </w:rPr>
        <w:t>A</w:t>
      </w:r>
      <w:r w:rsidRPr="00BC2899">
        <w:rPr>
          <w:rFonts w:ascii="Times New Roman" w:hAnsi="Times New Roman" w:cs="Times New Roman"/>
          <w:spacing w:val="-1"/>
        </w:rPr>
        <w:t xml:space="preserve"> </w:t>
      </w:r>
      <w:r w:rsidRPr="00BC2899">
        <w:rPr>
          <w:rFonts w:ascii="Times New Roman" w:hAnsi="Times New Roman" w:cs="Times New Roman"/>
        </w:rPr>
        <w:t>written</w:t>
      </w:r>
      <w:r w:rsidRPr="00BC2899">
        <w:rPr>
          <w:rFonts w:ascii="Times New Roman" w:hAnsi="Times New Roman" w:cs="Times New Roman"/>
          <w:spacing w:val="-6"/>
        </w:rPr>
        <w:t xml:space="preserve"> </w:t>
      </w:r>
      <w:r w:rsidRPr="00BC2899">
        <w:rPr>
          <w:rFonts w:ascii="Times New Roman" w:hAnsi="Times New Roman" w:cs="Times New Roman"/>
        </w:rPr>
        <w:t>authorization</w:t>
      </w:r>
      <w:r w:rsidRPr="00BC2899">
        <w:rPr>
          <w:rFonts w:ascii="Times New Roman" w:hAnsi="Times New Roman" w:cs="Times New Roman"/>
          <w:spacing w:val="-10"/>
        </w:rPr>
        <w:t xml:space="preserve"> </w:t>
      </w:r>
      <w:r w:rsidRPr="00BC2899">
        <w:rPr>
          <w:rFonts w:ascii="Times New Roman" w:hAnsi="Times New Roman" w:cs="Times New Roman"/>
        </w:rPr>
        <w:t>from</w:t>
      </w:r>
      <w:r w:rsidRPr="00BC2899">
        <w:rPr>
          <w:rFonts w:ascii="Times New Roman" w:hAnsi="Times New Roman" w:cs="Times New Roman"/>
          <w:spacing w:val="-5"/>
        </w:rPr>
        <w:t xml:space="preserve"> </w:t>
      </w:r>
      <w:r w:rsidRPr="00BC2899">
        <w:rPr>
          <w:rFonts w:ascii="Times New Roman" w:hAnsi="Times New Roman" w:cs="Times New Roman"/>
        </w:rPr>
        <w:t>the</w:t>
      </w:r>
      <w:r w:rsidRPr="00BC2899">
        <w:rPr>
          <w:rFonts w:ascii="Times New Roman" w:hAnsi="Times New Roman" w:cs="Times New Roman"/>
          <w:spacing w:val="-2"/>
        </w:rPr>
        <w:t xml:space="preserve"> </w:t>
      </w:r>
      <w:r w:rsidRPr="00BC2899">
        <w:rPr>
          <w:rFonts w:ascii="Times New Roman" w:hAnsi="Times New Roman" w:cs="Times New Roman"/>
        </w:rPr>
        <w:t>attending</w:t>
      </w:r>
      <w:r w:rsidRPr="00BC2899">
        <w:rPr>
          <w:rFonts w:ascii="Times New Roman" w:hAnsi="Times New Roman" w:cs="Times New Roman"/>
          <w:spacing w:val="-6"/>
        </w:rPr>
        <w:t xml:space="preserve"> </w:t>
      </w:r>
      <w:r w:rsidRPr="00BC2899">
        <w:rPr>
          <w:rFonts w:ascii="Times New Roman" w:hAnsi="Times New Roman" w:cs="Times New Roman"/>
        </w:rPr>
        <w:t>p</w:t>
      </w:r>
      <w:r w:rsidRPr="00BC2899">
        <w:rPr>
          <w:rFonts w:ascii="Times New Roman" w:hAnsi="Times New Roman" w:cs="Times New Roman"/>
          <w:spacing w:val="-1"/>
        </w:rPr>
        <w:t>h</w:t>
      </w:r>
      <w:r w:rsidRPr="00BC2899">
        <w:rPr>
          <w:rFonts w:ascii="Times New Roman" w:hAnsi="Times New Roman" w:cs="Times New Roman"/>
          <w:spacing w:val="2"/>
        </w:rPr>
        <w:t>y</w:t>
      </w:r>
      <w:r w:rsidRPr="00BC2899">
        <w:rPr>
          <w:rFonts w:ascii="Times New Roman" w:hAnsi="Times New Roman" w:cs="Times New Roman"/>
        </w:rPr>
        <w:t>sic</w:t>
      </w:r>
      <w:r w:rsidRPr="00BC2899">
        <w:rPr>
          <w:rFonts w:ascii="Times New Roman" w:hAnsi="Times New Roman" w:cs="Times New Roman"/>
          <w:spacing w:val="-1"/>
        </w:rPr>
        <w:t>i</w:t>
      </w:r>
      <w:r w:rsidRPr="00BC2899">
        <w:rPr>
          <w:rFonts w:ascii="Times New Roman" w:hAnsi="Times New Roman" w:cs="Times New Roman"/>
        </w:rPr>
        <w:t>an</w:t>
      </w:r>
      <w:r w:rsidRPr="00BC2899">
        <w:rPr>
          <w:rFonts w:ascii="Times New Roman" w:hAnsi="Times New Roman" w:cs="Times New Roman"/>
          <w:spacing w:val="-2"/>
        </w:rPr>
        <w:t xml:space="preserve"> </w:t>
      </w:r>
      <w:r w:rsidR="00F42C2D" w:rsidRPr="00BC2899">
        <w:rPr>
          <w:rFonts w:ascii="Times New Roman" w:hAnsi="Times New Roman" w:cs="Times New Roman"/>
          <w:spacing w:val="-2"/>
        </w:rPr>
        <w:t xml:space="preserve">or PCP must be </w:t>
      </w:r>
      <w:r w:rsidRPr="00BC2899">
        <w:rPr>
          <w:rFonts w:ascii="Times New Roman" w:hAnsi="Times New Roman" w:cs="Times New Roman"/>
        </w:rPr>
        <w:t>on</w:t>
      </w:r>
      <w:r w:rsidRPr="00BC2899">
        <w:rPr>
          <w:rFonts w:ascii="Times New Roman" w:hAnsi="Times New Roman" w:cs="Times New Roman"/>
          <w:spacing w:val="-2"/>
        </w:rPr>
        <w:t xml:space="preserve"> </w:t>
      </w:r>
      <w:r w:rsidRPr="00BC2899">
        <w:rPr>
          <w:rFonts w:ascii="Times New Roman" w:hAnsi="Times New Roman" w:cs="Times New Roman"/>
        </w:rPr>
        <w:t>file</w:t>
      </w:r>
      <w:r w:rsidRPr="00BC2899">
        <w:rPr>
          <w:rFonts w:ascii="Times New Roman" w:hAnsi="Times New Roman" w:cs="Times New Roman"/>
          <w:spacing w:val="1"/>
        </w:rPr>
        <w:t xml:space="preserve"> </w:t>
      </w:r>
      <w:r w:rsidRPr="00BC2899">
        <w:rPr>
          <w:rFonts w:ascii="Times New Roman" w:hAnsi="Times New Roman" w:cs="Times New Roman"/>
          <w:spacing w:val="-1"/>
        </w:rPr>
        <w:t>i</w:t>
      </w:r>
      <w:r w:rsidRPr="00BC2899">
        <w:rPr>
          <w:rFonts w:ascii="Times New Roman" w:hAnsi="Times New Roman" w:cs="Times New Roman"/>
        </w:rPr>
        <w:t>n the</w:t>
      </w:r>
      <w:r w:rsidRPr="00BC2899">
        <w:rPr>
          <w:rFonts w:ascii="Times New Roman" w:hAnsi="Times New Roman" w:cs="Times New Roman"/>
          <w:spacing w:val="-2"/>
        </w:rPr>
        <w:t xml:space="preserve"> m</w:t>
      </w:r>
      <w:r w:rsidRPr="00BC2899">
        <w:rPr>
          <w:rFonts w:ascii="Times New Roman" w:hAnsi="Times New Roman" w:cs="Times New Roman"/>
          <w:spacing w:val="1"/>
        </w:rPr>
        <w:t>e</w:t>
      </w:r>
      <w:r w:rsidRPr="00BC2899">
        <w:rPr>
          <w:rFonts w:ascii="Times New Roman" w:hAnsi="Times New Roman" w:cs="Times New Roman"/>
        </w:rPr>
        <w:t>mber’s</w:t>
      </w:r>
      <w:r w:rsidRPr="00BC2899">
        <w:rPr>
          <w:rFonts w:ascii="Times New Roman" w:hAnsi="Times New Roman" w:cs="Times New Roman"/>
          <w:spacing w:val="-7"/>
        </w:rPr>
        <w:t xml:space="preserve"> </w:t>
      </w:r>
      <w:r w:rsidRPr="00BC2899">
        <w:rPr>
          <w:rFonts w:ascii="Times New Roman" w:hAnsi="Times New Roman" w:cs="Times New Roman"/>
          <w:spacing w:val="-2"/>
        </w:rPr>
        <w:t>m</w:t>
      </w:r>
      <w:r w:rsidRPr="00BC2899">
        <w:rPr>
          <w:rFonts w:ascii="Times New Roman" w:hAnsi="Times New Roman" w:cs="Times New Roman"/>
        </w:rPr>
        <w:t>edical</w:t>
      </w:r>
      <w:r w:rsidRPr="00BC2899">
        <w:rPr>
          <w:rFonts w:ascii="Times New Roman" w:hAnsi="Times New Roman" w:cs="Times New Roman"/>
          <w:spacing w:val="-5"/>
        </w:rPr>
        <w:t xml:space="preserve"> </w:t>
      </w:r>
      <w:r w:rsidRPr="00BC2899">
        <w:rPr>
          <w:rFonts w:ascii="Times New Roman" w:hAnsi="Times New Roman" w:cs="Times New Roman"/>
        </w:rPr>
        <w:t>record.</w:t>
      </w:r>
    </w:p>
    <w:p w14:paraId="4BD0DFFF" w14:textId="77777777" w:rsidR="0088304D" w:rsidRPr="00BC2899" w:rsidRDefault="0088304D" w:rsidP="008B6E78">
      <w:pPr>
        <w:widowControl w:val="0"/>
        <w:autoSpaceDE w:val="0"/>
        <w:autoSpaceDN w:val="0"/>
        <w:adjustRightInd w:val="0"/>
        <w:spacing w:before="3" w:after="0" w:line="252" w:lineRule="exact"/>
        <w:ind w:left="1080"/>
        <w:rPr>
          <w:rFonts w:ascii="Times New Roman" w:hAnsi="Times New Roman" w:cs="Times New Roman"/>
          <w:spacing w:val="-2"/>
        </w:rPr>
      </w:pPr>
      <w:r w:rsidRPr="00BC2899">
        <w:rPr>
          <w:rFonts w:ascii="Times New Roman" w:hAnsi="Times New Roman" w:cs="Times New Roman"/>
        </w:rPr>
        <w:t>(3)</w:t>
      </w:r>
      <w:r w:rsidR="00BC2899">
        <w:rPr>
          <w:rFonts w:ascii="Times New Roman" w:hAnsi="Times New Roman" w:cs="Times New Roman"/>
        </w:rPr>
        <w:t xml:space="preserve"> </w:t>
      </w:r>
      <w:r w:rsidRPr="00201B35">
        <w:rPr>
          <w:rFonts w:ascii="Times New Roman" w:hAnsi="Times New Roman" w:cs="Times New Roman"/>
        </w:rPr>
        <w:t xml:space="preserve"> </w:t>
      </w:r>
      <w:r w:rsidRPr="00BC2899">
        <w:rPr>
          <w:rFonts w:ascii="Times New Roman" w:hAnsi="Times New Roman" w:cs="Times New Roman"/>
        </w:rPr>
        <w:t>During</w:t>
      </w:r>
      <w:r w:rsidRPr="00BC2899">
        <w:rPr>
          <w:rFonts w:ascii="Times New Roman" w:hAnsi="Times New Roman" w:cs="Times New Roman"/>
          <w:spacing w:val="-6"/>
        </w:rPr>
        <w:t xml:space="preserve"> </w:t>
      </w:r>
      <w:r w:rsidRPr="00BC2899">
        <w:rPr>
          <w:rFonts w:ascii="Times New Roman" w:hAnsi="Times New Roman" w:cs="Times New Roman"/>
          <w:spacing w:val="-1"/>
        </w:rPr>
        <w:t>th</w:t>
      </w:r>
      <w:r w:rsidRPr="00BC2899">
        <w:rPr>
          <w:rFonts w:ascii="Times New Roman" w:hAnsi="Times New Roman" w:cs="Times New Roman"/>
        </w:rPr>
        <w:t>e</w:t>
      </w:r>
      <w:r w:rsidRPr="00BC2899">
        <w:rPr>
          <w:rFonts w:ascii="Times New Roman" w:hAnsi="Times New Roman" w:cs="Times New Roman"/>
          <w:spacing w:val="-1"/>
        </w:rPr>
        <w:t xml:space="preserve"> </w:t>
      </w:r>
      <w:r w:rsidRPr="00BC2899">
        <w:rPr>
          <w:rFonts w:ascii="Times New Roman" w:hAnsi="Times New Roman" w:cs="Times New Roman"/>
          <w:spacing w:val="-2"/>
        </w:rPr>
        <w:t xml:space="preserve">period of absence, the nursing facility must hold the same bed and room </w:t>
      </w:r>
      <w:r w:rsidR="00F42C2D" w:rsidRPr="00BC2899">
        <w:rPr>
          <w:rFonts w:ascii="Times New Roman" w:hAnsi="Times New Roman" w:cs="Times New Roman"/>
          <w:spacing w:val="-2"/>
        </w:rPr>
        <w:t xml:space="preserve">occupied by </w:t>
      </w:r>
      <w:r w:rsidRPr="00BC2899">
        <w:rPr>
          <w:rFonts w:ascii="Times New Roman" w:hAnsi="Times New Roman" w:cs="Times New Roman"/>
          <w:spacing w:val="-2"/>
        </w:rPr>
        <w:t xml:space="preserve">the member </w:t>
      </w:r>
      <w:r w:rsidR="00F42C2D" w:rsidRPr="00BC2899">
        <w:rPr>
          <w:rFonts w:ascii="Times New Roman" w:hAnsi="Times New Roman" w:cs="Times New Roman"/>
          <w:spacing w:val="-2"/>
        </w:rPr>
        <w:t xml:space="preserve">at the time the absence began </w:t>
      </w:r>
      <w:r w:rsidRPr="00BC2899">
        <w:rPr>
          <w:rFonts w:ascii="Times New Roman" w:hAnsi="Times New Roman" w:cs="Times New Roman"/>
          <w:spacing w:val="-2"/>
        </w:rPr>
        <w:t>and must not admit any other resident in the member's place.</w:t>
      </w:r>
    </w:p>
    <w:p w14:paraId="272E0F22" w14:textId="77777777" w:rsidR="0088304D" w:rsidRPr="00BC2899" w:rsidRDefault="0088304D" w:rsidP="008B6E78">
      <w:pPr>
        <w:widowControl w:val="0"/>
        <w:autoSpaceDE w:val="0"/>
        <w:autoSpaceDN w:val="0"/>
        <w:adjustRightInd w:val="0"/>
        <w:spacing w:after="0" w:line="250" w:lineRule="exact"/>
        <w:ind w:left="1080"/>
        <w:rPr>
          <w:rFonts w:ascii="Times New Roman" w:hAnsi="Times New Roman" w:cs="Times New Roman"/>
        </w:rPr>
      </w:pPr>
      <w:r w:rsidRPr="00BC2899">
        <w:rPr>
          <w:rFonts w:ascii="Times New Roman" w:hAnsi="Times New Roman" w:cs="Times New Roman"/>
        </w:rPr>
        <w:t>(4)</w:t>
      </w:r>
      <w:r w:rsidR="00BC2899">
        <w:rPr>
          <w:rFonts w:ascii="Times New Roman" w:hAnsi="Times New Roman" w:cs="Times New Roman"/>
        </w:rPr>
        <w:t xml:space="preserve"> </w:t>
      </w:r>
      <w:r w:rsidRPr="00201B35">
        <w:rPr>
          <w:rFonts w:ascii="Times New Roman" w:hAnsi="Times New Roman" w:cs="Times New Roman"/>
        </w:rPr>
        <w:t xml:space="preserve"> </w:t>
      </w:r>
      <w:r w:rsidRPr="00BC2899">
        <w:rPr>
          <w:rFonts w:ascii="Times New Roman" w:hAnsi="Times New Roman" w:cs="Times New Roman"/>
        </w:rPr>
        <w:t>The</w:t>
      </w:r>
      <w:r w:rsidRPr="00BC2899">
        <w:rPr>
          <w:rFonts w:ascii="Times New Roman" w:hAnsi="Times New Roman" w:cs="Times New Roman"/>
          <w:spacing w:val="-3"/>
        </w:rPr>
        <w:t xml:space="preserve"> </w:t>
      </w:r>
      <w:r w:rsidRPr="00BC2899">
        <w:rPr>
          <w:rFonts w:ascii="Times New Roman" w:hAnsi="Times New Roman" w:cs="Times New Roman"/>
          <w:spacing w:val="-2"/>
        </w:rPr>
        <w:t>m</w:t>
      </w:r>
      <w:r w:rsidRPr="00BC2899">
        <w:rPr>
          <w:rFonts w:ascii="Times New Roman" w:hAnsi="Times New Roman" w:cs="Times New Roman"/>
          <w:spacing w:val="1"/>
        </w:rPr>
        <w:t>e</w:t>
      </w:r>
      <w:r w:rsidRPr="00BC2899">
        <w:rPr>
          <w:rFonts w:ascii="Times New Roman" w:hAnsi="Times New Roman" w:cs="Times New Roman"/>
        </w:rPr>
        <w:t>mber</w:t>
      </w:r>
      <w:r w:rsidRPr="00BC2899">
        <w:rPr>
          <w:rFonts w:ascii="Times New Roman" w:hAnsi="Times New Roman" w:cs="Times New Roman"/>
          <w:spacing w:val="-1"/>
        </w:rPr>
        <w:t>'</w:t>
      </w:r>
      <w:r w:rsidRPr="00BC2899">
        <w:rPr>
          <w:rFonts w:ascii="Times New Roman" w:hAnsi="Times New Roman" w:cs="Times New Roman"/>
        </w:rPr>
        <w:t>s</w:t>
      </w:r>
      <w:r w:rsidRPr="00BC2899">
        <w:rPr>
          <w:rFonts w:ascii="Times New Roman" w:hAnsi="Times New Roman" w:cs="Times New Roman"/>
          <w:spacing w:val="-5"/>
        </w:rPr>
        <w:t xml:space="preserve"> </w:t>
      </w:r>
      <w:r w:rsidRPr="00BC2899">
        <w:rPr>
          <w:rFonts w:ascii="Times New Roman" w:hAnsi="Times New Roman" w:cs="Times New Roman"/>
        </w:rPr>
        <w:t>medical</w:t>
      </w:r>
      <w:r w:rsidRPr="00BC2899">
        <w:rPr>
          <w:rFonts w:ascii="Times New Roman" w:hAnsi="Times New Roman" w:cs="Times New Roman"/>
          <w:spacing w:val="-5"/>
        </w:rPr>
        <w:t xml:space="preserve"> </w:t>
      </w:r>
      <w:r w:rsidRPr="00BC2899">
        <w:rPr>
          <w:rFonts w:ascii="Times New Roman" w:hAnsi="Times New Roman" w:cs="Times New Roman"/>
        </w:rPr>
        <w:t>record</w:t>
      </w:r>
      <w:r w:rsidRPr="00BC2899">
        <w:rPr>
          <w:rFonts w:ascii="Times New Roman" w:hAnsi="Times New Roman" w:cs="Times New Roman"/>
          <w:spacing w:val="-3"/>
        </w:rPr>
        <w:t xml:space="preserve"> </w:t>
      </w:r>
      <w:r w:rsidRPr="00BC2899">
        <w:rPr>
          <w:rFonts w:ascii="Times New Roman" w:hAnsi="Times New Roman" w:cs="Times New Roman"/>
          <w:spacing w:val="-2"/>
        </w:rPr>
        <w:t>m</w:t>
      </w:r>
      <w:r w:rsidRPr="00BC2899">
        <w:rPr>
          <w:rFonts w:ascii="Times New Roman" w:hAnsi="Times New Roman" w:cs="Times New Roman"/>
        </w:rPr>
        <w:t>ai</w:t>
      </w:r>
      <w:r w:rsidRPr="00BC2899">
        <w:rPr>
          <w:rFonts w:ascii="Times New Roman" w:hAnsi="Times New Roman" w:cs="Times New Roman"/>
          <w:spacing w:val="1"/>
        </w:rPr>
        <w:t>n</w:t>
      </w:r>
      <w:r w:rsidRPr="00BC2899">
        <w:rPr>
          <w:rFonts w:ascii="Times New Roman" w:hAnsi="Times New Roman" w:cs="Times New Roman"/>
        </w:rPr>
        <w:t>tained</w:t>
      </w:r>
      <w:r w:rsidRPr="00BC2899">
        <w:rPr>
          <w:rFonts w:ascii="Times New Roman" w:hAnsi="Times New Roman" w:cs="Times New Roman"/>
          <w:spacing w:val="-2"/>
        </w:rPr>
        <w:t xml:space="preserve"> </w:t>
      </w:r>
      <w:r w:rsidRPr="00BC2899">
        <w:rPr>
          <w:rFonts w:ascii="Times New Roman" w:hAnsi="Times New Roman" w:cs="Times New Roman"/>
        </w:rPr>
        <w:t xml:space="preserve">by </w:t>
      </w:r>
      <w:r w:rsidRPr="00BC2899">
        <w:rPr>
          <w:rFonts w:ascii="Times New Roman" w:hAnsi="Times New Roman" w:cs="Times New Roman"/>
          <w:spacing w:val="-1"/>
        </w:rPr>
        <w:t>t</w:t>
      </w:r>
      <w:r w:rsidRPr="00BC2899">
        <w:rPr>
          <w:rFonts w:ascii="Times New Roman" w:hAnsi="Times New Roman" w:cs="Times New Roman"/>
          <w:spacing w:val="1"/>
        </w:rPr>
        <w:t>h</w:t>
      </w:r>
      <w:r w:rsidRPr="00BC2899">
        <w:rPr>
          <w:rFonts w:ascii="Times New Roman" w:hAnsi="Times New Roman" w:cs="Times New Roman"/>
        </w:rPr>
        <w:t>e</w:t>
      </w:r>
      <w:r w:rsidRPr="00BC2899">
        <w:rPr>
          <w:rFonts w:ascii="Times New Roman" w:hAnsi="Times New Roman" w:cs="Times New Roman"/>
          <w:spacing w:val="-1"/>
        </w:rPr>
        <w:t xml:space="preserve"> </w:t>
      </w:r>
      <w:r w:rsidRPr="00BC2899">
        <w:rPr>
          <w:rFonts w:ascii="Times New Roman" w:hAnsi="Times New Roman" w:cs="Times New Roman"/>
        </w:rPr>
        <w:t>facility</w:t>
      </w:r>
      <w:r w:rsidRPr="00BC2899">
        <w:rPr>
          <w:rFonts w:ascii="Times New Roman" w:hAnsi="Times New Roman" w:cs="Times New Roman"/>
          <w:spacing w:val="-4"/>
        </w:rPr>
        <w:t xml:space="preserve"> </w:t>
      </w:r>
      <w:r w:rsidRPr="00BC2899">
        <w:rPr>
          <w:rFonts w:ascii="Times New Roman" w:hAnsi="Times New Roman" w:cs="Times New Roman"/>
          <w:spacing w:val="-2"/>
        </w:rPr>
        <w:t>m</w:t>
      </w:r>
      <w:r w:rsidRPr="00BC2899">
        <w:rPr>
          <w:rFonts w:ascii="Times New Roman" w:hAnsi="Times New Roman" w:cs="Times New Roman"/>
          <w:spacing w:val="1"/>
        </w:rPr>
        <w:t>u</w:t>
      </w:r>
      <w:r w:rsidRPr="00BC2899">
        <w:rPr>
          <w:rFonts w:ascii="Times New Roman" w:hAnsi="Times New Roman" w:cs="Times New Roman"/>
        </w:rPr>
        <w:t>st</w:t>
      </w:r>
      <w:r w:rsidRPr="00BC2899">
        <w:rPr>
          <w:rFonts w:ascii="Times New Roman" w:hAnsi="Times New Roman" w:cs="Times New Roman"/>
          <w:spacing w:val="-2"/>
        </w:rPr>
        <w:t xml:space="preserve"> </w:t>
      </w:r>
      <w:r w:rsidRPr="00BC2899">
        <w:rPr>
          <w:rFonts w:ascii="Times New Roman" w:hAnsi="Times New Roman" w:cs="Times New Roman"/>
        </w:rPr>
        <w:t>doc</w:t>
      </w:r>
      <w:r w:rsidRPr="00BC2899">
        <w:rPr>
          <w:rFonts w:ascii="Times New Roman" w:hAnsi="Times New Roman" w:cs="Times New Roman"/>
          <w:spacing w:val="2"/>
        </w:rPr>
        <w:t>u</w:t>
      </w:r>
      <w:r w:rsidRPr="00BC2899">
        <w:rPr>
          <w:rFonts w:ascii="Times New Roman" w:hAnsi="Times New Roman" w:cs="Times New Roman"/>
          <w:spacing w:val="-2"/>
        </w:rPr>
        <w:t>m</w:t>
      </w:r>
      <w:r w:rsidRPr="00BC2899">
        <w:rPr>
          <w:rFonts w:ascii="Times New Roman" w:hAnsi="Times New Roman" w:cs="Times New Roman"/>
        </w:rPr>
        <w:t>ent</w:t>
      </w:r>
    </w:p>
    <w:p w14:paraId="2D07487F" w14:textId="77777777" w:rsidR="0088304D" w:rsidRPr="00BC2899" w:rsidRDefault="0088304D" w:rsidP="008B7F1B">
      <w:pPr>
        <w:widowControl w:val="0"/>
        <w:autoSpaceDE w:val="0"/>
        <w:autoSpaceDN w:val="0"/>
        <w:adjustRightInd w:val="0"/>
        <w:spacing w:after="0" w:line="240" w:lineRule="auto"/>
        <w:ind w:left="1440" w:right="308"/>
        <w:rPr>
          <w:rFonts w:ascii="Times New Roman" w:hAnsi="Times New Roman" w:cs="Times New Roman"/>
        </w:rPr>
      </w:pPr>
      <w:r w:rsidRPr="00BC2899">
        <w:rPr>
          <w:rFonts w:ascii="Times New Roman" w:hAnsi="Times New Roman" w:cs="Times New Roman"/>
        </w:rPr>
        <w:t>(a)</w:t>
      </w:r>
      <w:r w:rsidR="00BC2899">
        <w:rPr>
          <w:rFonts w:ascii="Times New Roman" w:hAnsi="Times New Roman" w:cs="Times New Roman"/>
        </w:rPr>
        <w:t xml:space="preserve"> </w:t>
      </w:r>
      <w:r w:rsidRPr="00201B35">
        <w:rPr>
          <w:rFonts w:ascii="Times New Roman" w:hAnsi="Times New Roman" w:cs="Times New Roman"/>
        </w:rPr>
        <w:t xml:space="preserve"> </w:t>
      </w:r>
      <w:r w:rsidRPr="00BC2899">
        <w:rPr>
          <w:rFonts w:ascii="Times New Roman" w:hAnsi="Times New Roman" w:cs="Times New Roman"/>
        </w:rPr>
        <w:t>the</w:t>
      </w:r>
      <w:r w:rsidRPr="00BC2899">
        <w:rPr>
          <w:rFonts w:ascii="Times New Roman" w:hAnsi="Times New Roman" w:cs="Times New Roman"/>
          <w:spacing w:val="-2"/>
        </w:rPr>
        <w:t xml:space="preserve"> </w:t>
      </w:r>
      <w:r w:rsidRPr="00BC2899">
        <w:rPr>
          <w:rFonts w:ascii="Times New Roman" w:hAnsi="Times New Roman" w:cs="Times New Roman"/>
        </w:rPr>
        <w:t>ho</w:t>
      </w:r>
      <w:r w:rsidRPr="00BC2899">
        <w:rPr>
          <w:rFonts w:ascii="Times New Roman" w:hAnsi="Times New Roman" w:cs="Times New Roman"/>
          <w:spacing w:val="-2"/>
        </w:rPr>
        <w:t>m</w:t>
      </w:r>
      <w:r w:rsidRPr="00BC2899">
        <w:rPr>
          <w:rFonts w:ascii="Times New Roman" w:hAnsi="Times New Roman" w:cs="Times New Roman"/>
        </w:rPr>
        <w:t>e address,</w:t>
      </w:r>
      <w:r w:rsidRPr="00BC2899">
        <w:rPr>
          <w:rFonts w:ascii="Times New Roman" w:hAnsi="Times New Roman" w:cs="Times New Roman"/>
          <w:spacing w:val="-6"/>
        </w:rPr>
        <w:t xml:space="preserve"> </w:t>
      </w:r>
      <w:r w:rsidRPr="00BC2899">
        <w:rPr>
          <w:rFonts w:ascii="Times New Roman" w:hAnsi="Times New Roman" w:cs="Times New Roman"/>
        </w:rPr>
        <w:t>tele</w:t>
      </w:r>
      <w:r w:rsidRPr="00BC2899">
        <w:rPr>
          <w:rFonts w:ascii="Times New Roman" w:hAnsi="Times New Roman" w:cs="Times New Roman"/>
          <w:spacing w:val="2"/>
        </w:rPr>
        <w:t>p</w:t>
      </w:r>
      <w:r w:rsidRPr="00BC2899">
        <w:rPr>
          <w:rFonts w:ascii="Times New Roman" w:hAnsi="Times New Roman" w:cs="Times New Roman"/>
        </w:rPr>
        <w:t>hone</w:t>
      </w:r>
      <w:r w:rsidRPr="00BC2899">
        <w:rPr>
          <w:rFonts w:ascii="Times New Roman" w:hAnsi="Times New Roman" w:cs="Times New Roman"/>
          <w:spacing w:val="-3"/>
        </w:rPr>
        <w:t xml:space="preserve"> </w:t>
      </w:r>
      <w:r w:rsidRPr="00BC2899">
        <w:rPr>
          <w:rFonts w:ascii="Times New Roman" w:hAnsi="Times New Roman" w:cs="Times New Roman"/>
        </w:rPr>
        <w:t>nu</w:t>
      </w:r>
      <w:r w:rsidRPr="00BC2899">
        <w:rPr>
          <w:rFonts w:ascii="Times New Roman" w:hAnsi="Times New Roman" w:cs="Times New Roman"/>
          <w:spacing w:val="-2"/>
        </w:rPr>
        <w:t>m</w:t>
      </w:r>
      <w:r w:rsidRPr="00BC2899">
        <w:rPr>
          <w:rFonts w:ascii="Times New Roman" w:hAnsi="Times New Roman" w:cs="Times New Roman"/>
        </w:rPr>
        <w:t>ber,</w:t>
      </w:r>
      <w:r w:rsidRPr="00BC2899">
        <w:rPr>
          <w:rFonts w:ascii="Times New Roman" w:hAnsi="Times New Roman" w:cs="Times New Roman"/>
          <w:spacing w:val="-2"/>
        </w:rPr>
        <w:t xml:space="preserve"> </w:t>
      </w:r>
      <w:r w:rsidRPr="00BC2899">
        <w:rPr>
          <w:rFonts w:ascii="Times New Roman" w:hAnsi="Times New Roman" w:cs="Times New Roman"/>
        </w:rPr>
        <w:t>and</w:t>
      </w:r>
      <w:r w:rsidRPr="00BC2899">
        <w:rPr>
          <w:rFonts w:ascii="Times New Roman" w:hAnsi="Times New Roman" w:cs="Times New Roman"/>
          <w:spacing w:val="-4"/>
        </w:rPr>
        <w:t xml:space="preserve"> </w:t>
      </w:r>
      <w:r w:rsidRPr="00BC2899">
        <w:rPr>
          <w:rFonts w:ascii="Times New Roman" w:hAnsi="Times New Roman" w:cs="Times New Roman"/>
        </w:rPr>
        <w:t>relationship</w:t>
      </w:r>
      <w:r w:rsidRPr="00BC2899">
        <w:rPr>
          <w:rFonts w:ascii="Times New Roman" w:hAnsi="Times New Roman" w:cs="Times New Roman"/>
          <w:spacing w:val="-8"/>
        </w:rPr>
        <w:t xml:space="preserve"> </w:t>
      </w:r>
      <w:r w:rsidRPr="00BC2899">
        <w:rPr>
          <w:rFonts w:ascii="Times New Roman" w:hAnsi="Times New Roman" w:cs="Times New Roman"/>
        </w:rPr>
        <w:t>of</w:t>
      </w:r>
      <w:r w:rsidRPr="00BC2899">
        <w:rPr>
          <w:rFonts w:ascii="Times New Roman" w:hAnsi="Times New Roman" w:cs="Times New Roman"/>
          <w:spacing w:val="-2"/>
        </w:rPr>
        <w:t xml:space="preserve"> </w:t>
      </w:r>
      <w:r w:rsidRPr="00BC2899">
        <w:rPr>
          <w:rFonts w:ascii="Times New Roman" w:hAnsi="Times New Roman" w:cs="Times New Roman"/>
          <w:spacing w:val="-1"/>
        </w:rPr>
        <w:t>t</w:t>
      </w:r>
      <w:r w:rsidRPr="00BC2899">
        <w:rPr>
          <w:rFonts w:ascii="Times New Roman" w:hAnsi="Times New Roman" w:cs="Times New Roman"/>
          <w:spacing w:val="1"/>
        </w:rPr>
        <w:t>h</w:t>
      </w:r>
      <w:r w:rsidRPr="00BC2899">
        <w:rPr>
          <w:rFonts w:ascii="Times New Roman" w:hAnsi="Times New Roman" w:cs="Times New Roman"/>
        </w:rPr>
        <w:t>e</w:t>
      </w:r>
      <w:r w:rsidRPr="00BC2899">
        <w:rPr>
          <w:rFonts w:ascii="Times New Roman" w:hAnsi="Times New Roman" w:cs="Times New Roman"/>
          <w:spacing w:val="-1"/>
        </w:rPr>
        <w:t xml:space="preserve"> </w:t>
      </w:r>
      <w:r w:rsidRPr="00BC2899">
        <w:rPr>
          <w:rFonts w:ascii="Times New Roman" w:hAnsi="Times New Roman" w:cs="Times New Roman"/>
        </w:rPr>
        <w:t>p</w:t>
      </w:r>
      <w:r w:rsidRPr="00BC2899">
        <w:rPr>
          <w:rFonts w:ascii="Times New Roman" w:hAnsi="Times New Roman" w:cs="Times New Roman"/>
          <w:spacing w:val="-1"/>
        </w:rPr>
        <w:t>e</w:t>
      </w:r>
      <w:r w:rsidRPr="00BC2899">
        <w:rPr>
          <w:rFonts w:ascii="Times New Roman" w:hAnsi="Times New Roman" w:cs="Times New Roman"/>
        </w:rPr>
        <w:t>rson</w:t>
      </w:r>
      <w:r w:rsidRPr="00BC2899">
        <w:rPr>
          <w:rFonts w:ascii="Times New Roman" w:hAnsi="Times New Roman" w:cs="Times New Roman"/>
          <w:spacing w:val="-1"/>
        </w:rPr>
        <w:t xml:space="preserve"> </w:t>
      </w:r>
      <w:r w:rsidRPr="00BC2899">
        <w:rPr>
          <w:rFonts w:ascii="Times New Roman" w:hAnsi="Times New Roman" w:cs="Times New Roman"/>
        </w:rPr>
        <w:t>responsible</w:t>
      </w:r>
      <w:r w:rsidRPr="00BC2899">
        <w:rPr>
          <w:rFonts w:ascii="Times New Roman" w:hAnsi="Times New Roman" w:cs="Times New Roman"/>
          <w:spacing w:val="-9"/>
        </w:rPr>
        <w:t xml:space="preserve"> </w:t>
      </w:r>
      <w:r w:rsidRPr="00BC2899">
        <w:rPr>
          <w:rFonts w:ascii="Times New Roman" w:hAnsi="Times New Roman" w:cs="Times New Roman"/>
        </w:rPr>
        <w:t>for</w:t>
      </w:r>
      <w:r w:rsidRPr="00BC2899">
        <w:rPr>
          <w:rFonts w:ascii="Times New Roman" w:hAnsi="Times New Roman" w:cs="Times New Roman"/>
          <w:spacing w:val="-2"/>
        </w:rPr>
        <w:t xml:space="preserve"> </w:t>
      </w:r>
      <w:r w:rsidRPr="00BC2899">
        <w:rPr>
          <w:rFonts w:ascii="Times New Roman" w:hAnsi="Times New Roman" w:cs="Times New Roman"/>
        </w:rPr>
        <w:t>the me</w:t>
      </w:r>
      <w:r w:rsidRPr="00BC2899">
        <w:rPr>
          <w:rFonts w:ascii="Times New Roman" w:hAnsi="Times New Roman" w:cs="Times New Roman"/>
          <w:spacing w:val="-1"/>
        </w:rPr>
        <w:t>m</w:t>
      </w:r>
      <w:r w:rsidRPr="00BC2899">
        <w:rPr>
          <w:rFonts w:ascii="Times New Roman" w:hAnsi="Times New Roman" w:cs="Times New Roman"/>
          <w:spacing w:val="1"/>
        </w:rPr>
        <w:t>b</w:t>
      </w:r>
      <w:r w:rsidRPr="00BC2899">
        <w:rPr>
          <w:rFonts w:ascii="Times New Roman" w:hAnsi="Times New Roman" w:cs="Times New Roman"/>
        </w:rPr>
        <w:t>er while</w:t>
      </w:r>
      <w:r w:rsidRPr="00BC2899">
        <w:rPr>
          <w:rFonts w:ascii="Times New Roman" w:hAnsi="Times New Roman" w:cs="Times New Roman"/>
          <w:spacing w:val="-4"/>
        </w:rPr>
        <w:t xml:space="preserve"> </w:t>
      </w:r>
      <w:r w:rsidRPr="00BC2899">
        <w:rPr>
          <w:rFonts w:ascii="Times New Roman" w:hAnsi="Times New Roman" w:cs="Times New Roman"/>
        </w:rPr>
        <w:t xml:space="preserve">the </w:t>
      </w:r>
      <w:r w:rsidRPr="00BC2899">
        <w:rPr>
          <w:rFonts w:ascii="Times New Roman" w:hAnsi="Times New Roman" w:cs="Times New Roman"/>
          <w:spacing w:val="-2"/>
        </w:rPr>
        <w:t>m</w:t>
      </w:r>
      <w:r w:rsidRPr="00BC2899">
        <w:rPr>
          <w:rFonts w:ascii="Times New Roman" w:hAnsi="Times New Roman" w:cs="Times New Roman"/>
          <w:spacing w:val="1"/>
        </w:rPr>
        <w:t>e</w:t>
      </w:r>
      <w:r w:rsidRPr="00BC2899">
        <w:rPr>
          <w:rFonts w:ascii="Times New Roman" w:hAnsi="Times New Roman" w:cs="Times New Roman"/>
          <w:spacing w:val="-2"/>
        </w:rPr>
        <w:t>m</w:t>
      </w:r>
      <w:r w:rsidRPr="00BC2899">
        <w:rPr>
          <w:rFonts w:ascii="Times New Roman" w:hAnsi="Times New Roman" w:cs="Times New Roman"/>
          <w:spacing w:val="2"/>
        </w:rPr>
        <w:t>b</w:t>
      </w:r>
      <w:r w:rsidRPr="00BC2899">
        <w:rPr>
          <w:rFonts w:ascii="Times New Roman" w:hAnsi="Times New Roman" w:cs="Times New Roman"/>
        </w:rPr>
        <w:t>er</w:t>
      </w:r>
      <w:r w:rsidRPr="00BC2899">
        <w:rPr>
          <w:rFonts w:ascii="Times New Roman" w:hAnsi="Times New Roman" w:cs="Times New Roman"/>
          <w:spacing w:val="-3"/>
        </w:rPr>
        <w:t xml:space="preserve"> </w:t>
      </w:r>
      <w:r w:rsidRPr="00BC2899">
        <w:rPr>
          <w:rFonts w:ascii="Times New Roman" w:hAnsi="Times New Roman" w:cs="Times New Roman"/>
        </w:rPr>
        <w:t>is</w:t>
      </w:r>
      <w:r w:rsidRPr="00BC2899">
        <w:rPr>
          <w:rFonts w:ascii="Times New Roman" w:hAnsi="Times New Roman" w:cs="Times New Roman"/>
          <w:spacing w:val="-1"/>
        </w:rPr>
        <w:t xml:space="preserve"> </w:t>
      </w:r>
      <w:r w:rsidRPr="00BC2899">
        <w:rPr>
          <w:rFonts w:ascii="Times New Roman" w:hAnsi="Times New Roman" w:cs="Times New Roman"/>
        </w:rPr>
        <w:t>abse</w:t>
      </w:r>
      <w:r w:rsidRPr="00BC2899">
        <w:rPr>
          <w:rFonts w:ascii="Times New Roman" w:hAnsi="Times New Roman" w:cs="Times New Roman"/>
          <w:spacing w:val="2"/>
        </w:rPr>
        <w:t>n</w:t>
      </w:r>
      <w:r w:rsidRPr="00BC2899">
        <w:rPr>
          <w:rFonts w:ascii="Times New Roman" w:hAnsi="Times New Roman" w:cs="Times New Roman"/>
        </w:rPr>
        <w:t>t</w:t>
      </w:r>
      <w:r w:rsidRPr="00BC2899">
        <w:rPr>
          <w:rFonts w:ascii="Times New Roman" w:hAnsi="Times New Roman" w:cs="Times New Roman"/>
          <w:spacing w:val="-4"/>
        </w:rPr>
        <w:t xml:space="preserve"> </w:t>
      </w:r>
      <w:r w:rsidRPr="00BC2899">
        <w:rPr>
          <w:rFonts w:ascii="Times New Roman" w:hAnsi="Times New Roman" w:cs="Times New Roman"/>
        </w:rPr>
        <w:t>from</w:t>
      </w:r>
      <w:r w:rsidRPr="00BC2899">
        <w:rPr>
          <w:rFonts w:ascii="Times New Roman" w:hAnsi="Times New Roman" w:cs="Times New Roman"/>
          <w:spacing w:val="-5"/>
        </w:rPr>
        <w:t xml:space="preserve"> </w:t>
      </w:r>
      <w:r w:rsidRPr="00BC2899">
        <w:rPr>
          <w:rFonts w:ascii="Times New Roman" w:hAnsi="Times New Roman" w:cs="Times New Roman"/>
        </w:rPr>
        <w:t>the</w:t>
      </w:r>
      <w:r w:rsidRPr="00BC2899">
        <w:rPr>
          <w:rFonts w:ascii="Times New Roman" w:hAnsi="Times New Roman" w:cs="Times New Roman"/>
          <w:spacing w:val="-2"/>
        </w:rPr>
        <w:t xml:space="preserve"> </w:t>
      </w:r>
      <w:r w:rsidRPr="00BC2899">
        <w:rPr>
          <w:rFonts w:ascii="Times New Roman" w:hAnsi="Times New Roman" w:cs="Times New Roman"/>
        </w:rPr>
        <w:t>facili</w:t>
      </w:r>
      <w:r w:rsidRPr="00BC2899">
        <w:rPr>
          <w:rFonts w:ascii="Times New Roman" w:hAnsi="Times New Roman" w:cs="Times New Roman"/>
          <w:spacing w:val="-1"/>
        </w:rPr>
        <w:t>t</w:t>
      </w:r>
      <w:r w:rsidRPr="00BC2899">
        <w:rPr>
          <w:rFonts w:ascii="Times New Roman" w:hAnsi="Times New Roman" w:cs="Times New Roman"/>
          <w:spacing w:val="2"/>
        </w:rPr>
        <w:t>y</w:t>
      </w:r>
      <w:r w:rsidRPr="00BC2899">
        <w:rPr>
          <w:rFonts w:ascii="Times New Roman" w:hAnsi="Times New Roman" w:cs="Times New Roman"/>
        </w:rPr>
        <w:t>;</w:t>
      </w:r>
    </w:p>
    <w:p w14:paraId="0B74EC02" w14:textId="77777777" w:rsidR="0088304D" w:rsidRPr="00BC2899" w:rsidRDefault="0088304D" w:rsidP="008B7F1B">
      <w:pPr>
        <w:widowControl w:val="0"/>
        <w:autoSpaceDE w:val="0"/>
        <w:autoSpaceDN w:val="0"/>
        <w:adjustRightInd w:val="0"/>
        <w:spacing w:after="0" w:line="240" w:lineRule="auto"/>
        <w:ind w:left="1440"/>
        <w:rPr>
          <w:rFonts w:ascii="Times New Roman" w:hAnsi="Times New Roman" w:cs="Times New Roman"/>
        </w:rPr>
      </w:pPr>
      <w:r w:rsidRPr="00BC2899">
        <w:rPr>
          <w:rFonts w:ascii="Times New Roman" w:hAnsi="Times New Roman" w:cs="Times New Roman"/>
        </w:rPr>
        <w:t>(b)</w:t>
      </w:r>
      <w:r w:rsidR="00BC2899">
        <w:rPr>
          <w:rFonts w:ascii="Times New Roman" w:hAnsi="Times New Roman" w:cs="Times New Roman"/>
        </w:rPr>
        <w:t xml:space="preserve"> </w:t>
      </w:r>
      <w:r w:rsidRPr="00201B35">
        <w:rPr>
          <w:rFonts w:ascii="Times New Roman" w:hAnsi="Times New Roman" w:cs="Times New Roman"/>
        </w:rPr>
        <w:t xml:space="preserve"> </w:t>
      </w:r>
      <w:r w:rsidRPr="00BC2899">
        <w:rPr>
          <w:rFonts w:ascii="Times New Roman" w:hAnsi="Times New Roman" w:cs="Times New Roman"/>
        </w:rPr>
        <w:t>the</w:t>
      </w:r>
      <w:r w:rsidRPr="00BC2899">
        <w:rPr>
          <w:rFonts w:ascii="Times New Roman" w:hAnsi="Times New Roman" w:cs="Times New Roman"/>
          <w:spacing w:val="-2"/>
        </w:rPr>
        <w:t xml:space="preserve"> </w:t>
      </w:r>
      <w:r w:rsidRPr="00BC2899">
        <w:rPr>
          <w:rFonts w:ascii="Times New Roman" w:hAnsi="Times New Roman" w:cs="Times New Roman"/>
        </w:rPr>
        <w:t>duration</w:t>
      </w:r>
      <w:r w:rsidRPr="00BC2899">
        <w:rPr>
          <w:rFonts w:ascii="Times New Roman" w:hAnsi="Times New Roman" w:cs="Times New Roman"/>
          <w:spacing w:val="-7"/>
        </w:rPr>
        <w:t xml:space="preserve"> </w:t>
      </w:r>
      <w:r w:rsidRPr="00BC2899">
        <w:rPr>
          <w:rFonts w:ascii="Times New Roman" w:hAnsi="Times New Roman" w:cs="Times New Roman"/>
        </w:rPr>
        <w:t>of</w:t>
      </w:r>
      <w:r w:rsidRPr="00BC2899">
        <w:rPr>
          <w:rFonts w:ascii="Times New Roman" w:hAnsi="Times New Roman" w:cs="Times New Roman"/>
          <w:spacing w:val="-2"/>
        </w:rPr>
        <w:t xml:space="preserve"> </w:t>
      </w:r>
      <w:r w:rsidRPr="00BC2899">
        <w:rPr>
          <w:rFonts w:ascii="Times New Roman" w:hAnsi="Times New Roman" w:cs="Times New Roman"/>
        </w:rPr>
        <w:t>absence;</w:t>
      </w:r>
    </w:p>
    <w:p w14:paraId="1F8EC13A" w14:textId="77777777" w:rsidR="0088304D" w:rsidRPr="00BC2899" w:rsidRDefault="0088304D" w:rsidP="008B7F1B">
      <w:pPr>
        <w:widowControl w:val="0"/>
        <w:autoSpaceDE w:val="0"/>
        <w:autoSpaceDN w:val="0"/>
        <w:adjustRightInd w:val="0"/>
        <w:spacing w:after="0" w:line="252" w:lineRule="exact"/>
        <w:ind w:left="1440"/>
        <w:rPr>
          <w:rFonts w:ascii="Times New Roman" w:hAnsi="Times New Roman" w:cs="Times New Roman"/>
        </w:rPr>
      </w:pPr>
      <w:r w:rsidRPr="00BC2899">
        <w:rPr>
          <w:rFonts w:ascii="Times New Roman" w:hAnsi="Times New Roman" w:cs="Times New Roman"/>
        </w:rPr>
        <w:t>(c)</w:t>
      </w:r>
      <w:r w:rsidR="00BC2899">
        <w:rPr>
          <w:rFonts w:ascii="Times New Roman" w:hAnsi="Times New Roman" w:cs="Times New Roman"/>
        </w:rPr>
        <w:t xml:space="preserve"> </w:t>
      </w:r>
      <w:r w:rsidRPr="00201B35">
        <w:rPr>
          <w:rFonts w:ascii="Times New Roman" w:hAnsi="Times New Roman" w:cs="Times New Roman"/>
        </w:rPr>
        <w:t xml:space="preserve"> </w:t>
      </w:r>
      <w:r w:rsidRPr="00BC2899">
        <w:rPr>
          <w:rFonts w:ascii="Times New Roman" w:hAnsi="Times New Roman" w:cs="Times New Roman"/>
        </w:rPr>
        <w:t>the</w:t>
      </w:r>
      <w:r w:rsidRPr="00BC2899">
        <w:rPr>
          <w:rFonts w:ascii="Times New Roman" w:hAnsi="Times New Roman" w:cs="Times New Roman"/>
          <w:spacing w:val="-2"/>
        </w:rPr>
        <w:t xml:space="preserve"> </w:t>
      </w:r>
      <w:r w:rsidRPr="00BC2899">
        <w:rPr>
          <w:rFonts w:ascii="Times New Roman" w:hAnsi="Times New Roman" w:cs="Times New Roman"/>
        </w:rPr>
        <w:t>ph</w:t>
      </w:r>
      <w:r w:rsidRPr="00BC2899">
        <w:rPr>
          <w:rFonts w:ascii="Times New Roman" w:hAnsi="Times New Roman" w:cs="Times New Roman"/>
          <w:spacing w:val="2"/>
        </w:rPr>
        <w:t>y</w:t>
      </w:r>
      <w:r w:rsidRPr="00BC2899">
        <w:rPr>
          <w:rFonts w:ascii="Times New Roman" w:hAnsi="Times New Roman" w:cs="Times New Roman"/>
        </w:rPr>
        <w:t>sician</w:t>
      </w:r>
      <w:r w:rsidR="00F42C2D" w:rsidRPr="00BC2899">
        <w:rPr>
          <w:rFonts w:ascii="Times New Roman" w:hAnsi="Times New Roman" w:cs="Times New Roman"/>
        </w:rPr>
        <w:t xml:space="preserve"> or PCP</w:t>
      </w:r>
      <w:r w:rsidRPr="00BC2899">
        <w:rPr>
          <w:rFonts w:ascii="Times New Roman" w:hAnsi="Times New Roman" w:cs="Times New Roman"/>
        </w:rPr>
        <w:t>'s</w:t>
      </w:r>
      <w:r w:rsidRPr="00BC2899">
        <w:rPr>
          <w:rFonts w:ascii="Times New Roman" w:hAnsi="Times New Roman" w:cs="Times New Roman"/>
          <w:spacing w:val="-2"/>
        </w:rPr>
        <w:t xml:space="preserve"> </w:t>
      </w:r>
      <w:r w:rsidRPr="00BC2899">
        <w:rPr>
          <w:rFonts w:ascii="Times New Roman" w:hAnsi="Times New Roman" w:cs="Times New Roman"/>
        </w:rPr>
        <w:t>authorization</w:t>
      </w:r>
      <w:r w:rsidRPr="00BC2899">
        <w:rPr>
          <w:rFonts w:ascii="Times New Roman" w:hAnsi="Times New Roman" w:cs="Times New Roman"/>
          <w:spacing w:val="-11"/>
        </w:rPr>
        <w:t xml:space="preserve"> </w:t>
      </w:r>
      <w:r w:rsidRPr="00BC2899">
        <w:rPr>
          <w:rFonts w:ascii="Times New Roman" w:hAnsi="Times New Roman" w:cs="Times New Roman"/>
        </w:rPr>
        <w:t>for</w:t>
      </w:r>
      <w:r w:rsidRPr="00BC2899">
        <w:rPr>
          <w:rFonts w:ascii="Times New Roman" w:hAnsi="Times New Roman" w:cs="Times New Roman"/>
          <w:spacing w:val="-2"/>
        </w:rPr>
        <w:t xml:space="preserve"> </w:t>
      </w:r>
      <w:r w:rsidRPr="00BC2899">
        <w:rPr>
          <w:rFonts w:ascii="Times New Roman" w:hAnsi="Times New Roman" w:cs="Times New Roman"/>
        </w:rPr>
        <w:t>the</w:t>
      </w:r>
      <w:r w:rsidRPr="00BC2899">
        <w:rPr>
          <w:rFonts w:ascii="Times New Roman" w:hAnsi="Times New Roman" w:cs="Times New Roman"/>
          <w:spacing w:val="-3"/>
        </w:rPr>
        <w:t xml:space="preserve"> </w:t>
      </w:r>
      <w:r w:rsidRPr="00BC2899">
        <w:rPr>
          <w:rFonts w:ascii="Times New Roman" w:hAnsi="Times New Roman" w:cs="Times New Roman"/>
        </w:rPr>
        <w:t>absence;</w:t>
      </w:r>
      <w:r w:rsidRPr="00BC2899">
        <w:rPr>
          <w:rFonts w:ascii="Times New Roman" w:hAnsi="Times New Roman" w:cs="Times New Roman"/>
          <w:spacing w:val="-7"/>
        </w:rPr>
        <w:t xml:space="preserve"> </w:t>
      </w:r>
      <w:r w:rsidRPr="00BC2899">
        <w:rPr>
          <w:rFonts w:ascii="Times New Roman" w:hAnsi="Times New Roman" w:cs="Times New Roman"/>
        </w:rPr>
        <w:t>and</w:t>
      </w:r>
    </w:p>
    <w:p w14:paraId="42977FE6" w14:textId="77777777" w:rsidR="0088304D" w:rsidRPr="00BC2899" w:rsidRDefault="0088304D" w:rsidP="008B7F1B">
      <w:pPr>
        <w:widowControl w:val="0"/>
        <w:autoSpaceDE w:val="0"/>
        <w:autoSpaceDN w:val="0"/>
        <w:adjustRightInd w:val="0"/>
        <w:spacing w:after="0" w:line="240" w:lineRule="auto"/>
        <w:ind w:left="1440"/>
        <w:rPr>
          <w:rFonts w:ascii="Times New Roman" w:hAnsi="Times New Roman" w:cs="Times New Roman"/>
        </w:rPr>
      </w:pPr>
      <w:r w:rsidRPr="00BC2899">
        <w:rPr>
          <w:rFonts w:ascii="Times New Roman" w:hAnsi="Times New Roman" w:cs="Times New Roman"/>
        </w:rPr>
        <w:t>(d)</w:t>
      </w:r>
      <w:r w:rsidR="00BC2899">
        <w:rPr>
          <w:rFonts w:ascii="Times New Roman" w:hAnsi="Times New Roman" w:cs="Times New Roman"/>
        </w:rPr>
        <w:t xml:space="preserve"> </w:t>
      </w:r>
      <w:r w:rsidRPr="00201B35">
        <w:rPr>
          <w:rFonts w:ascii="Times New Roman" w:hAnsi="Times New Roman" w:cs="Times New Roman"/>
        </w:rPr>
        <w:t xml:space="preserve"> </w:t>
      </w:r>
      <w:r w:rsidRPr="00BC2899">
        <w:rPr>
          <w:rFonts w:ascii="Times New Roman" w:hAnsi="Times New Roman" w:cs="Times New Roman"/>
        </w:rPr>
        <w:t>the</w:t>
      </w:r>
      <w:r w:rsidRPr="00BC2899">
        <w:rPr>
          <w:rFonts w:ascii="Times New Roman" w:hAnsi="Times New Roman" w:cs="Times New Roman"/>
          <w:spacing w:val="-2"/>
        </w:rPr>
        <w:t xml:space="preserve"> m</w:t>
      </w:r>
      <w:r w:rsidRPr="00BC2899">
        <w:rPr>
          <w:rFonts w:ascii="Times New Roman" w:hAnsi="Times New Roman" w:cs="Times New Roman"/>
          <w:spacing w:val="1"/>
        </w:rPr>
        <w:t>e</w:t>
      </w:r>
      <w:r w:rsidRPr="00BC2899">
        <w:rPr>
          <w:rFonts w:ascii="Times New Roman" w:hAnsi="Times New Roman" w:cs="Times New Roman"/>
        </w:rPr>
        <w:t>mber</w:t>
      </w:r>
      <w:r w:rsidRPr="00BC2899">
        <w:rPr>
          <w:rFonts w:ascii="Times New Roman" w:hAnsi="Times New Roman" w:cs="Times New Roman"/>
          <w:spacing w:val="-1"/>
        </w:rPr>
        <w:t>'</w:t>
      </w:r>
      <w:r w:rsidRPr="00BC2899">
        <w:rPr>
          <w:rFonts w:ascii="Times New Roman" w:hAnsi="Times New Roman" w:cs="Times New Roman"/>
        </w:rPr>
        <w:t>s</w:t>
      </w:r>
      <w:r w:rsidRPr="00BC2899">
        <w:rPr>
          <w:rFonts w:ascii="Times New Roman" w:hAnsi="Times New Roman" w:cs="Times New Roman"/>
          <w:spacing w:val="-5"/>
        </w:rPr>
        <w:t xml:space="preserve"> </w:t>
      </w:r>
      <w:r w:rsidRPr="00BC2899">
        <w:rPr>
          <w:rFonts w:ascii="Times New Roman" w:hAnsi="Times New Roman" w:cs="Times New Roman"/>
        </w:rPr>
        <w:t>condition</w:t>
      </w:r>
      <w:r w:rsidRPr="00BC2899">
        <w:rPr>
          <w:rFonts w:ascii="Times New Roman" w:hAnsi="Times New Roman" w:cs="Times New Roman"/>
          <w:spacing w:val="-8"/>
        </w:rPr>
        <w:t xml:space="preserve"> </w:t>
      </w:r>
      <w:r w:rsidRPr="00BC2899">
        <w:rPr>
          <w:rFonts w:ascii="Times New Roman" w:hAnsi="Times New Roman" w:cs="Times New Roman"/>
        </w:rPr>
        <w:t>before</w:t>
      </w:r>
      <w:r w:rsidRPr="00BC2899">
        <w:rPr>
          <w:rFonts w:ascii="Times New Roman" w:hAnsi="Times New Roman" w:cs="Times New Roman"/>
          <w:spacing w:val="-5"/>
        </w:rPr>
        <w:t xml:space="preserve"> </w:t>
      </w:r>
      <w:r w:rsidRPr="00BC2899">
        <w:rPr>
          <w:rFonts w:ascii="Times New Roman" w:hAnsi="Times New Roman" w:cs="Times New Roman"/>
        </w:rPr>
        <w:t>and</w:t>
      </w:r>
      <w:r w:rsidRPr="00BC2899">
        <w:rPr>
          <w:rFonts w:ascii="Times New Roman" w:hAnsi="Times New Roman" w:cs="Times New Roman"/>
          <w:spacing w:val="-3"/>
        </w:rPr>
        <w:t xml:space="preserve"> </w:t>
      </w:r>
      <w:r w:rsidRPr="00BC2899">
        <w:rPr>
          <w:rFonts w:ascii="Times New Roman" w:hAnsi="Times New Roman" w:cs="Times New Roman"/>
        </w:rPr>
        <w:t>after</w:t>
      </w:r>
      <w:r w:rsidRPr="00BC2899">
        <w:rPr>
          <w:rFonts w:ascii="Times New Roman" w:hAnsi="Times New Roman" w:cs="Times New Roman"/>
          <w:spacing w:val="-4"/>
        </w:rPr>
        <w:t xml:space="preserve"> </w:t>
      </w:r>
      <w:r w:rsidRPr="00BC2899">
        <w:rPr>
          <w:rFonts w:ascii="Times New Roman" w:hAnsi="Times New Roman" w:cs="Times New Roman"/>
        </w:rPr>
        <w:t>the</w:t>
      </w:r>
      <w:r w:rsidRPr="00BC2899">
        <w:rPr>
          <w:rFonts w:ascii="Times New Roman" w:hAnsi="Times New Roman" w:cs="Times New Roman"/>
          <w:spacing w:val="-2"/>
        </w:rPr>
        <w:t xml:space="preserve"> </w:t>
      </w:r>
      <w:r w:rsidRPr="00BC2899">
        <w:rPr>
          <w:rFonts w:ascii="Times New Roman" w:hAnsi="Times New Roman" w:cs="Times New Roman"/>
        </w:rPr>
        <w:t>absence</w:t>
      </w:r>
      <w:r w:rsidRPr="00BC2899">
        <w:rPr>
          <w:rFonts w:ascii="Times New Roman" w:hAnsi="Times New Roman" w:cs="Times New Roman"/>
          <w:spacing w:val="-6"/>
        </w:rPr>
        <w:t xml:space="preserve"> </w:t>
      </w:r>
      <w:r w:rsidRPr="00BC2899">
        <w:rPr>
          <w:rFonts w:ascii="Times New Roman" w:hAnsi="Times New Roman" w:cs="Times New Roman"/>
        </w:rPr>
        <w:t>fr</w:t>
      </w:r>
      <w:r w:rsidRPr="00BC2899">
        <w:rPr>
          <w:rFonts w:ascii="Times New Roman" w:hAnsi="Times New Roman" w:cs="Times New Roman"/>
          <w:spacing w:val="2"/>
        </w:rPr>
        <w:t>o</w:t>
      </w:r>
      <w:r w:rsidRPr="00BC2899">
        <w:rPr>
          <w:rFonts w:ascii="Times New Roman" w:hAnsi="Times New Roman" w:cs="Times New Roman"/>
        </w:rPr>
        <w:t>m</w:t>
      </w:r>
      <w:r w:rsidRPr="00BC2899">
        <w:rPr>
          <w:rFonts w:ascii="Times New Roman" w:hAnsi="Times New Roman" w:cs="Times New Roman"/>
          <w:spacing w:val="-2"/>
        </w:rPr>
        <w:t xml:space="preserve"> </w:t>
      </w:r>
      <w:r w:rsidRPr="00BC2899">
        <w:rPr>
          <w:rFonts w:ascii="Times New Roman" w:hAnsi="Times New Roman" w:cs="Times New Roman"/>
        </w:rPr>
        <w:t>the</w:t>
      </w:r>
      <w:r w:rsidRPr="00BC2899">
        <w:rPr>
          <w:rFonts w:ascii="Times New Roman" w:hAnsi="Times New Roman" w:cs="Times New Roman"/>
          <w:spacing w:val="-2"/>
        </w:rPr>
        <w:t xml:space="preserve"> </w:t>
      </w:r>
      <w:r w:rsidRPr="00BC2899">
        <w:rPr>
          <w:rFonts w:ascii="Times New Roman" w:hAnsi="Times New Roman" w:cs="Times New Roman"/>
        </w:rPr>
        <w:t>facilit</w:t>
      </w:r>
      <w:r w:rsidRPr="00BC2899">
        <w:rPr>
          <w:rFonts w:ascii="Times New Roman" w:hAnsi="Times New Roman" w:cs="Times New Roman"/>
          <w:spacing w:val="2"/>
        </w:rPr>
        <w:t>y</w:t>
      </w:r>
      <w:r w:rsidRPr="00BC2899">
        <w:rPr>
          <w:rFonts w:ascii="Times New Roman" w:hAnsi="Times New Roman" w:cs="Times New Roman"/>
        </w:rPr>
        <w:t>.</w:t>
      </w:r>
    </w:p>
    <w:p w14:paraId="49126C60" w14:textId="77777777" w:rsidR="0088304D" w:rsidRPr="00BC2899" w:rsidRDefault="0088304D">
      <w:pPr>
        <w:widowControl w:val="0"/>
        <w:autoSpaceDE w:val="0"/>
        <w:autoSpaceDN w:val="0"/>
        <w:adjustRightInd w:val="0"/>
        <w:spacing w:before="13" w:after="0" w:line="240" w:lineRule="exact"/>
        <w:rPr>
          <w:rFonts w:ascii="Times New Roman" w:hAnsi="Times New Roman" w:cs="Times New Roman"/>
          <w:sz w:val="24"/>
          <w:szCs w:val="24"/>
        </w:rPr>
      </w:pPr>
    </w:p>
    <w:p w14:paraId="62D48633" w14:textId="77777777" w:rsidR="0088304D" w:rsidRPr="00BC2899" w:rsidRDefault="0088304D" w:rsidP="008B7F1B">
      <w:pPr>
        <w:widowControl w:val="0"/>
        <w:autoSpaceDE w:val="0"/>
        <w:autoSpaceDN w:val="0"/>
        <w:adjustRightInd w:val="0"/>
        <w:spacing w:after="0" w:line="240" w:lineRule="auto"/>
        <w:ind w:left="720" w:right="80"/>
        <w:rPr>
          <w:rFonts w:ascii="Times New Roman" w:hAnsi="Times New Roman" w:cs="Times New Roman"/>
        </w:rPr>
      </w:pPr>
      <w:r w:rsidRPr="00BC2899">
        <w:rPr>
          <w:rFonts w:ascii="Times New Roman" w:hAnsi="Times New Roman" w:cs="Times New Roman"/>
        </w:rPr>
        <w:t>(B)</w:t>
      </w:r>
      <w:r w:rsidR="00BC2899">
        <w:rPr>
          <w:rFonts w:ascii="Times New Roman" w:hAnsi="Times New Roman" w:cs="Times New Roman"/>
        </w:rPr>
        <w:t xml:space="preserve"> </w:t>
      </w:r>
      <w:r w:rsidRPr="00201B35">
        <w:rPr>
          <w:rFonts w:ascii="Times New Roman" w:hAnsi="Times New Roman" w:cs="Times New Roman"/>
        </w:rPr>
        <w:t xml:space="preserve"> </w:t>
      </w:r>
      <w:r w:rsidRPr="00BC2899">
        <w:rPr>
          <w:rFonts w:ascii="Times New Roman" w:hAnsi="Times New Roman" w:cs="Times New Roman"/>
        </w:rPr>
        <w:t xml:space="preserve">If the member does not return to the facility, </w:t>
      </w:r>
      <w:r w:rsidR="00F42C2D" w:rsidRPr="00BC2899">
        <w:rPr>
          <w:rFonts w:ascii="Times New Roman" w:hAnsi="Times New Roman" w:cs="Times New Roman"/>
        </w:rPr>
        <w:t xml:space="preserve">for the purpose of payment, </w:t>
      </w:r>
      <w:r w:rsidRPr="00BC2899">
        <w:rPr>
          <w:rFonts w:ascii="Times New Roman" w:hAnsi="Times New Roman" w:cs="Times New Roman"/>
        </w:rPr>
        <w:t>MassHealth considers the member to be voluntarily discharged as of the first day of unauthorized absence. The facility cannot bill MassHealth for any days of unauthorized absence.</w:t>
      </w:r>
      <w:r w:rsidRPr="00BC2899">
        <w:rPr>
          <w:rFonts w:ascii="Times New Roman" w:hAnsi="Times New Roman" w:cs="Times New Roman"/>
          <w:spacing w:val="-2"/>
        </w:rPr>
        <w:t xml:space="preserve"> A voluntary discharge is not a discharge under</w:t>
      </w:r>
      <w:r w:rsidR="00F42C2D" w:rsidRPr="00BC2899">
        <w:rPr>
          <w:rFonts w:ascii="Times New Roman" w:hAnsi="Times New Roman" w:cs="Times New Roman"/>
          <w:spacing w:val="-2"/>
        </w:rPr>
        <w:t xml:space="preserve"> </w:t>
      </w:r>
      <w:r w:rsidRPr="00BC2899">
        <w:rPr>
          <w:rFonts w:ascii="Times New Roman" w:hAnsi="Times New Roman" w:cs="Times New Roman"/>
          <w:spacing w:val="-2"/>
        </w:rPr>
        <w:t xml:space="preserve">130 CMR 456.701 through 456.703 or </w:t>
      </w:r>
      <w:r w:rsidR="00F42C2D" w:rsidRPr="00BC2899">
        <w:rPr>
          <w:rFonts w:ascii="Times New Roman" w:hAnsi="Times New Roman" w:cs="Times New Roman"/>
          <w:spacing w:val="-2"/>
        </w:rPr>
        <w:t xml:space="preserve">130 CMR </w:t>
      </w:r>
      <w:r w:rsidRPr="00BC2899">
        <w:rPr>
          <w:rFonts w:ascii="Times New Roman" w:hAnsi="Times New Roman" w:cs="Times New Roman"/>
          <w:spacing w:val="-2"/>
        </w:rPr>
        <w:t>610.028</w:t>
      </w:r>
      <w:r w:rsidR="003D2412" w:rsidRPr="00BC2899">
        <w:rPr>
          <w:rFonts w:ascii="Times New Roman" w:hAnsi="Times New Roman" w:cs="Times New Roman"/>
          <w:spacing w:val="-2"/>
        </w:rPr>
        <w:t xml:space="preserve">: </w:t>
      </w:r>
      <w:r w:rsidR="003D2412" w:rsidRPr="00BC2899">
        <w:rPr>
          <w:rFonts w:ascii="Times New Roman" w:hAnsi="Times New Roman" w:cs="Times New Roman"/>
          <w:i/>
          <w:iCs/>
          <w:spacing w:val="-2"/>
        </w:rPr>
        <w:t>Notice Requirements Regarding Actions Initiated by a Nursing Facility</w:t>
      </w:r>
      <w:r w:rsidRPr="00BC2899">
        <w:rPr>
          <w:rFonts w:ascii="Times New Roman" w:hAnsi="Times New Roman" w:cs="Times New Roman"/>
          <w:spacing w:val="-2"/>
        </w:rPr>
        <w:t xml:space="preserve"> through 610.030</w:t>
      </w:r>
      <w:r w:rsidR="003D2412" w:rsidRPr="00BC2899">
        <w:rPr>
          <w:rFonts w:ascii="Times New Roman" w:hAnsi="Times New Roman" w:cs="Times New Roman"/>
          <w:spacing w:val="-2"/>
        </w:rPr>
        <w:t xml:space="preserve">: </w:t>
      </w:r>
      <w:r w:rsidR="003D2412" w:rsidRPr="00BC2899">
        <w:rPr>
          <w:rFonts w:ascii="Times New Roman" w:hAnsi="Times New Roman" w:cs="Times New Roman"/>
          <w:i/>
          <w:iCs/>
          <w:spacing w:val="-2"/>
        </w:rPr>
        <w:t>Stay of a Transfer or Discharge from a Nursing Facility Pending Appeal</w:t>
      </w:r>
      <w:r w:rsidRPr="00BC2899">
        <w:rPr>
          <w:rFonts w:ascii="Times New Roman" w:hAnsi="Times New Roman" w:cs="Times New Roman"/>
          <w:spacing w:val="-2"/>
        </w:rPr>
        <w:t>.</w:t>
      </w:r>
    </w:p>
    <w:p w14:paraId="0E2D3EE1" w14:textId="77777777" w:rsidR="0088304D" w:rsidRPr="00BC2899" w:rsidRDefault="0088304D">
      <w:pPr>
        <w:widowControl w:val="0"/>
        <w:autoSpaceDE w:val="0"/>
        <w:autoSpaceDN w:val="0"/>
        <w:adjustRightInd w:val="0"/>
        <w:spacing w:before="16" w:after="0" w:line="260" w:lineRule="exact"/>
        <w:rPr>
          <w:rFonts w:ascii="Times New Roman" w:hAnsi="Times New Roman" w:cs="Times New Roman"/>
          <w:sz w:val="26"/>
          <w:szCs w:val="26"/>
        </w:rPr>
      </w:pPr>
    </w:p>
    <w:p w14:paraId="78D1E3E0" w14:textId="77777777" w:rsidR="0088304D" w:rsidRPr="00BC2899" w:rsidRDefault="0088304D" w:rsidP="008B7F1B">
      <w:pPr>
        <w:widowControl w:val="0"/>
        <w:autoSpaceDE w:val="0"/>
        <w:autoSpaceDN w:val="0"/>
        <w:adjustRightInd w:val="0"/>
        <w:spacing w:after="0" w:line="240" w:lineRule="auto"/>
        <w:rPr>
          <w:rFonts w:ascii="Times New Roman" w:hAnsi="Times New Roman" w:cs="Times New Roman"/>
        </w:rPr>
      </w:pPr>
      <w:r w:rsidRPr="00BC2899">
        <w:rPr>
          <w:rFonts w:ascii="Times New Roman" w:hAnsi="Times New Roman" w:cs="Times New Roman"/>
          <w:u w:val="single"/>
        </w:rPr>
        <w:t>456</w:t>
      </w:r>
      <w:r w:rsidRPr="00BC2899">
        <w:rPr>
          <w:rFonts w:ascii="Times New Roman" w:hAnsi="Times New Roman" w:cs="Times New Roman"/>
          <w:spacing w:val="-1"/>
          <w:u w:val="single"/>
        </w:rPr>
        <w:t>.</w:t>
      </w:r>
      <w:r w:rsidRPr="00BC2899">
        <w:rPr>
          <w:rFonts w:ascii="Times New Roman" w:hAnsi="Times New Roman" w:cs="Times New Roman"/>
          <w:u w:val="single"/>
        </w:rPr>
        <w:t xml:space="preserve">433: </w:t>
      </w:r>
      <w:r w:rsidRPr="00BC2899">
        <w:rPr>
          <w:rFonts w:ascii="Times New Roman" w:hAnsi="Times New Roman" w:cs="Times New Roman"/>
          <w:spacing w:val="43"/>
          <w:u w:val="single"/>
        </w:rPr>
        <w:t xml:space="preserve"> </w:t>
      </w:r>
      <w:r w:rsidRPr="00BC2899">
        <w:rPr>
          <w:rFonts w:ascii="Times New Roman" w:hAnsi="Times New Roman" w:cs="Times New Roman"/>
          <w:u w:val="single"/>
        </w:rPr>
        <w:t>Nonmedical</w:t>
      </w:r>
      <w:r w:rsidRPr="00BC2899">
        <w:rPr>
          <w:rFonts w:ascii="Times New Roman" w:hAnsi="Times New Roman" w:cs="Times New Roman"/>
          <w:spacing w:val="-8"/>
          <w:u w:val="single"/>
        </w:rPr>
        <w:t xml:space="preserve"> </w:t>
      </w:r>
      <w:r w:rsidRPr="00BC2899">
        <w:rPr>
          <w:rFonts w:ascii="Times New Roman" w:hAnsi="Times New Roman" w:cs="Times New Roman"/>
          <w:u w:val="single"/>
        </w:rPr>
        <w:t xml:space="preserve">Leave of Absence: </w:t>
      </w:r>
      <w:r w:rsidRPr="00BC2899">
        <w:rPr>
          <w:rFonts w:ascii="Times New Roman" w:hAnsi="Times New Roman" w:cs="Times New Roman"/>
          <w:spacing w:val="1"/>
          <w:u w:val="single"/>
        </w:rPr>
        <w:t xml:space="preserve"> </w:t>
      </w:r>
      <w:r w:rsidRPr="00BC2899">
        <w:rPr>
          <w:rFonts w:ascii="Times New Roman" w:hAnsi="Times New Roman" w:cs="Times New Roman"/>
          <w:u w:val="single"/>
        </w:rPr>
        <w:t>Pa</w:t>
      </w:r>
      <w:r w:rsidRPr="00BC2899">
        <w:rPr>
          <w:rFonts w:ascii="Times New Roman" w:hAnsi="Times New Roman" w:cs="Times New Roman"/>
          <w:spacing w:val="2"/>
          <w:u w:val="single"/>
        </w:rPr>
        <w:t>y</w:t>
      </w:r>
      <w:r w:rsidRPr="00BC2899">
        <w:rPr>
          <w:rFonts w:ascii="Times New Roman" w:hAnsi="Times New Roman" w:cs="Times New Roman"/>
          <w:spacing w:val="-2"/>
          <w:u w:val="single"/>
        </w:rPr>
        <w:t>m</w:t>
      </w:r>
      <w:r w:rsidRPr="00BC2899">
        <w:rPr>
          <w:rFonts w:ascii="Times New Roman" w:hAnsi="Times New Roman" w:cs="Times New Roman"/>
          <w:u w:val="single"/>
        </w:rPr>
        <w:t>ent</w:t>
      </w:r>
    </w:p>
    <w:p w14:paraId="271FF3AD" w14:textId="77777777" w:rsidR="0088304D" w:rsidRPr="00BC2899" w:rsidRDefault="0088304D">
      <w:pPr>
        <w:widowControl w:val="0"/>
        <w:autoSpaceDE w:val="0"/>
        <w:autoSpaceDN w:val="0"/>
        <w:adjustRightInd w:val="0"/>
        <w:spacing w:before="13" w:after="0" w:line="240" w:lineRule="exact"/>
        <w:rPr>
          <w:rFonts w:ascii="Times New Roman" w:hAnsi="Times New Roman" w:cs="Times New Roman"/>
          <w:sz w:val="24"/>
          <w:szCs w:val="24"/>
        </w:rPr>
      </w:pPr>
    </w:p>
    <w:p w14:paraId="0FD3EB86" w14:textId="77777777" w:rsidR="0088304D" w:rsidRPr="00BC2899" w:rsidRDefault="0088304D" w:rsidP="008B7F1B">
      <w:pPr>
        <w:widowControl w:val="0"/>
        <w:autoSpaceDE w:val="0"/>
        <w:autoSpaceDN w:val="0"/>
        <w:adjustRightInd w:val="0"/>
        <w:spacing w:after="0" w:line="240" w:lineRule="auto"/>
        <w:ind w:left="720" w:right="389" w:firstLine="360"/>
        <w:rPr>
          <w:rFonts w:ascii="Times New Roman" w:hAnsi="Times New Roman" w:cs="Times New Roman"/>
        </w:rPr>
      </w:pPr>
      <w:r w:rsidRPr="00BC2899">
        <w:rPr>
          <w:rFonts w:ascii="Times New Roman" w:hAnsi="Times New Roman" w:cs="Times New Roman"/>
        </w:rPr>
        <w:t xml:space="preserve">MassHealth </w:t>
      </w:r>
      <w:r w:rsidR="00F42C2D" w:rsidRPr="00BC2899">
        <w:rPr>
          <w:rFonts w:ascii="Times New Roman" w:hAnsi="Times New Roman" w:cs="Times New Roman"/>
        </w:rPr>
        <w:t xml:space="preserve">will only </w:t>
      </w:r>
      <w:r w:rsidRPr="00BC2899">
        <w:rPr>
          <w:rFonts w:ascii="Times New Roman" w:hAnsi="Times New Roman" w:cs="Times New Roman"/>
        </w:rPr>
        <w:t xml:space="preserve">pay the nursing facility for nonmedical leave of absence days at the </w:t>
      </w:r>
      <w:r w:rsidR="00F42C2D" w:rsidRPr="00BC2899">
        <w:rPr>
          <w:rFonts w:ascii="Times New Roman" w:hAnsi="Times New Roman" w:cs="Times New Roman"/>
        </w:rPr>
        <w:t>leave of absence rate specified by 101 CMR 206.06</w:t>
      </w:r>
      <w:r w:rsidR="00373DD8" w:rsidRPr="00BC2899">
        <w:rPr>
          <w:rFonts w:ascii="Times New Roman" w:hAnsi="Times New Roman" w:cs="Times New Roman"/>
        </w:rPr>
        <w:t xml:space="preserve">: </w:t>
      </w:r>
      <w:r w:rsidR="00373DD8" w:rsidRPr="00BC2899">
        <w:rPr>
          <w:rFonts w:ascii="Times New Roman" w:hAnsi="Times New Roman" w:cs="Times New Roman"/>
          <w:i/>
          <w:iCs/>
        </w:rPr>
        <w:t>Adjustments to Standard Nursing Facility Rates</w:t>
      </w:r>
      <w:r w:rsidR="00F42C2D" w:rsidRPr="00BC2899">
        <w:rPr>
          <w:rFonts w:ascii="Times New Roman" w:hAnsi="Times New Roman" w:cs="Times New Roman"/>
        </w:rPr>
        <w:t xml:space="preserve"> </w:t>
      </w:r>
      <w:r w:rsidR="00F42C2D" w:rsidRPr="00BC2899">
        <w:rPr>
          <w:rFonts w:ascii="Times New Roman" w:hAnsi="Times New Roman" w:cs="Times New Roman"/>
          <w:i/>
          <w:iCs/>
        </w:rPr>
        <w:t>et seq</w:t>
      </w:r>
      <w:r w:rsidRPr="00BC2899">
        <w:rPr>
          <w:rFonts w:ascii="Times New Roman" w:hAnsi="Times New Roman" w:cs="Times New Roman"/>
        </w:rPr>
        <w:t>.</w:t>
      </w:r>
    </w:p>
    <w:p w14:paraId="4FFF2595" w14:textId="77777777" w:rsidR="0088304D" w:rsidRPr="00BC2899" w:rsidRDefault="0088304D">
      <w:pPr>
        <w:widowControl w:val="0"/>
        <w:autoSpaceDE w:val="0"/>
        <w:autoSpaceDN w:val="0"/>
        <w:adjustRightInd w:val="0"/>
        <w:spacing w:before="12" w:after="0" w:line="240" w:lineRule="exact"/>
        <w:rPr>
          <w:rFonts w:ascii="Times New Roman" w:hAnsi="Times New Roman" w:cs="Times New Roman"/>
          <w:sz w:val="24"/>
          <w:szCs w:val="24"/>
        </w:rPr>
      </w:pPr>
    </w:p>
    <w:p w14:paraId="0A519DEC" w14:textId="77777777" w:rsidR="0088304D" w:rsidRPr="00BC2899" w:rsidRDefault="0088304D" w:rsidP="008B7F1B">
      <w:pPr>
        <w:widowControl w:val="0"/>
        <w:autoSpaceDE w:val="0"/>
        <w:autoSpaceDN w:val="0"/>
        <w:adjustRightInd w:val="0"/>
        <w:spacing w:after="0" w:line="240" w:lineRule="auto"/>
        <w:rPr>
          <w:rFonts w:ascii="Times New Roman" w:hAnsi="Times New Roman" w:cs="Times New Roman"/>
        </w:rPr>
      </w:pPr>
      <w:r w:rsidRPr="00BC2899">
        <w:rPr>
          <w:rFonts w:ascii="Times New Roman" w:hAnsi="Times New Roman" w:cs="Times New Roman"/>
        </w:rPr>
        <w:t>(130</w:t>
      </w:r>
      <w:r w:rsidRPr="00BC2899">
        <w:rPr>
          <w:rFonts w:ascii="Times New Roman" w:hAnsi="Times New Roman" w:cs="Times New Roman"/>
          <w:spacing w:val="-9"/>
        </w:rPr>
        <w:t xml:space="preserve"> </w:t>
      </w:r>
      <w:r w:rsidRPr="00BC2899">
        <w:rPr>
          <w:rFonts w:ascii="Times New Roman" w:hAnsi="Times New Roman" w:cs="Times New Roman"/>
        </w:rPr>
        <w:t>CMR</w:t>
      </w:r>
      <w:r w:rsidRPr="00BC2899">
        <w:rPr>
          <w:rFonts w:ascii="Times New Roman" w:hAnsi="Times New Roman" w:cs="Times New Roman"/>
          <w:spacing w:val="-4"/>
        </w:rPr>
        <w:t xml:space="preserve"> </w:t>
      </w:r>
      <w:r w:rsidRPr="00BC2899">
        <w:rPr>
          <w:rFonts w:ascii="Times New Roman" w:hAnsi="Times New Roman" w:cs="Times New Roman"/>
        </w:rPr>
        <w:t>456.434</w:t>
      </w:r>
      <w:r w:rsidRPr="00BC2899">
        <w:rPr>
          <w:rFonts w:ascii="Times New Roman" w:hAnsi="Times New Roman" w:cs="Times New Roman"/>
          <w:spacing w:val="-6"/>
        </w:rPr>
        <w:t xml:space="preserve"> </w:t>
      </w:r>
      <w:r w:rsidRPr="00BC2899">
        <w:rPr>
          <w:rFonts w:ascii="Times New Roman" w:hAnsi="Times New Roman" w:cs="Times New Roman"/>
        </w:rPr>
        <w:t>th</w:t>
      </w:r>
      <w:r w:rsidRPr="00BC2899">
        <w:rPr>
          <w:rFonts w:ascii="Times New Roman" w:hAnsi="Times New Roman" w:cs="Times New Roman"/>
          <w:spacing w:val="-1"/>
        </w:rPr>
        <w:t>r</w:t>
      </w:r>
      <w:r w:rsidRPr="00BC2899">
        <w:rPr>
          <w:rFonts w:ascii="Times New Roman" w:hAnsi="Times New Roman" w:cs="Times New Roman"/>
        </w:rPr>
        <w:t>ough</w:t>
      </w:r>
      <w:r w:rsidRPr="00BC2899">
        <w:rPr>
          <w:rFonts w:ascii="Times New Roman" w:hAnsi="Times New Roman" w:cs="Times New Roman"/>
          <w:spacing w:val="-2"/>
        </w:rPr>
        <w:t xml:space="preserve"> </w:t>
      </w:r>
      <w:r w:rsidRPr="00BC2899">
        <w:rPr>
          <w:rFonts w:ascii="Times New Roman" w:hAnsi="Times New Roman" w:cs="Times New Roman"/>
        </w:rPr>
        <w:t>456.450</w:t>
      </w:r>
      <w:r w:rsidRPr="00BC2899">
        <w:rPr>
          <w:rFonts w:ascii="Times New Roman" w:hAnsi="Times New Roman" w:cs="Times New Roman"/>
          <w:spacing w:val="-6"/>
        </w:rPr>
        <w:t xml:space="preserve"> </w:t>
      </w:r>
      <w:r w:rsidRPr="00BC2899">
        <w:rPr>
          <w:rFonts w:ascii="Times New Roman" w:hAnsi="Times New Roman" w:cs="Times New Roman"/>
          <w:spacing w:val="-1"/>
        </w:rPr>
        <w:t>R</w:t>
      </w:r>
      <w:r w:rsidRPr="00BC2899">
        <w:rPr>
          <w:rFonts w:ascii="Times New Roman" w:hAnsi="Times New Roman" w:cs="Times New Roman"/>
        </w:rPr>
        <w:t>eserved)</w:t>
      </w:r>
    </w:p>
    <w:p w14:paraId="63534205" w14:textId="52EABF63" w:rsidR="00EC0921" w:rsidRDefault="00EC0921">
      <w:pPr>
        <w:spacing w:after="0" w:line="240" w:lineRule="auto"/>
        <w:rPr>
          <w:rFonts w:ascii="Times New Roman" w:hAnsi="Times New Roman" w:cs="Times New Roman"/>
        </w:rPr>
      </w:pPr>
      <w:r>
        <w:rPr>
          <w:rFonts w:ascii="Times New Roman" w:hAnsi="Times New Roman" w:cs="Times New Roman"/>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A07BCB" w:rsidRPr="00BC2899" w14:paraId="51CA3647" w14:textId="77777777" w:rsidTr="00802714">
        <w:trPr>
          <w:trHeight w:hRule="exact" w:val="864"/>
        </w:trPr>
        <w:tc>
          <w:tcPr>
            <w:tcW w:w="4080" w:type="dxa"/>
            <w:tcBorders>
              <w:bottom w:val="nil"/>
            </w:tcBorders>
          </w:tcPr>
          <w:p w14:paraId="1D75AB20" w14:textId="77777777" w:rsidR="00A07BCB" w:rsidRPr="00BC2899" w:rsidRDefault="00A07BCB" w:rsidP="00A07BCB">
            <w:pPr>
              <w:widowControl w:val="0"/>
              <w:tabs>
                <w:tab w:val="left" w:pos="936"/>
                <w:tab w:val="left" w:pos="1314"/>
                <w:tab w:val="left" w:pos="1692"/>
                <w:tab w:val="left" w:pos="2070"/>
              </w:tabs>
              <w:spacing w:before="120" w:after="0" w:line="240" w:lineRule="auto"/>
              <w:jc w:val="center"/>
              <w:rPr>
                <w:rFonts w:ascii="Arial" w:hAnsi="Arial" w:cs="Arial"/>
                <w:b/>
                <w:sz w:val="20"/>
                <w:szCs w:val="20"/>
              </w:rPr>
            </w:pPr>
            <w:r w:rsidRPr="00BC2899">
              <w:rPr>
                <w:rFonts w:ascii="Arial" w:hAnsi="Arial" w:cs="Arial"/>
                <w:b/>
                <w:sz w:val="20"/>
                <w:szCs w:val="20"/>
              </w:rPr>
              <w:lastRenderedPageBreak/>
              <w:t>Commonwealth of Massachusetts</w:t>
            </w:r>
          </w:p>
          <w:p w14:paraId="4632B3AE" w14:textId="77777777" w:rsidR="00A07BCB" w:rsidRPr="00BC2899" w:rsidRDefault="00A07BCB" w:rsidP="00A07BCB">
            <w:pPr>
              <w:widowControl w:val="0"/>
              <w:tabs>
                <w:tab w:val="left" w:pos="936"/>
                <w:tab w:val="left" w:pos="1314"/>
                <w:tab w:val="left" w:pos="1692"/>
                <w:tab w:val="left" w:pos="2070"/>
              </w:tabs>
              <w:spacing w:after="0" w:line="240" w:lineRule="auto"/>
              <w:jc w:val="center"/>
              <w:rPr>
                <w:rFonts w:ascii="Arial" w:hAnsi="Arial" w:cs="Arial"/>
                <w:b/>
                <w:sz w:val="20"/>
                <w:szCs w:val="20"/>
              </w:rPr>
            </w:pPr>
            <w:r w:rsidRPr="00BC2899">
              <w:rPr>
                <w:rFonts w:ascii="Arial" w:hAnsi="Arial" w:cs="Arial"/>
                <w:b/>
                <w:sz w:val="20"/>
                <w:szCs w:val="20"/>
              </w:rPr>
              <w:t>MassHealth</w:t>
            </w:r>
          </w:p>
          <w:p w14:paraId="2223F7E0" w14:textId="77777777" w:rsidR="00A07BCB" w:rsidRPr="00BC2899" w:rsidRDefault="00A07BCB" w:rsidP="00A07BCB">
            <w:pPr>
              <w:widowControl w:val="0"/>
              <w:tabs>
                <w:tab w:val="left" w:pos="936"/>
                <w:tab w:val="left" w:pos="1314"/>
                <w:tab w:val="left" w:pos="1692"/>
                <w:tab w:val="left" w:pos="2070"/>
              </w:tabs>
              <w:spacing w:after="0" w:line="240" w:lineRule="auto"/>
              <w:jc w:val="center"/>
              <w:rPr>
                <w:rFonts w:ascii="Arial" w:hAnsi="Arial" w:cs="Arial"/>
                <w:b/>
                <w:sz w:val="20"/>
                <w:szCs w:val="20"/>
              </w:rPr>
            </w:pPr>
            <w:r w:rsidRPr="00BC2899">
              <w:rPr>
                <w:rFonts w:ascii="Arial" w:hAnsi="Arial" w:cs="Arial"/>
                <w:b/>
                <w:sz w:val="20"/>
                <w:szCs w:val="20"/>
              </w:rPr>
              <w:t>Provider Manual Series</w:t>
            </w:r>
          </w:p>
        </w:tc>
        <w:tc>
          <w:tcPr>
            <w:tcW w:w="3750" w:type="dxa"/>
          </w:tcPr>
          <w:p w14:paraId="58E901CC" w14:textId="77777777" w:rsidR="00A07BCB" w:rsidRPr="00BC2899" w:rsidRDefault="00A07BCB" w:rsidP="00A07BCB">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sidRPr="00BC2899">
              <w:rPr>
                <w:rFonts w:ascii="Arial" w:hAnsi="Arial" w:cs="Arial"/>
                <w:b/>
                <w:sz w:val="20"/>
                <w:szCs w:val="20"/>
              </w:rPr>
              <w:t>Subchapter Number and Title</w:t>
            </w:r>
          </w:p>
          <w:p w14:paraId="7DF6DC80" w14:textId="77777777" w:rsidR="00A07BCB" w:rsidRPr="00BC2899" w:rsidRDefault="00A07BCB" w:rsidP="00A07BCB">
            <w:pPr>
              <w:widowControl w:val="0"/>
              <w:tabs>
                <w:tab w:val="left" w:pos="936"/>
                <w:tab w:val="left" w:pos="1314"/>
                <w:tab w:val="left" w:pos="1692"/>
                <w:tab w:val="left" w:pos="2070"/>
              </w:tabs>
              <w:spacing w:after="0" w:line="240" w:lineRule="auto"/>
              <w:jc w:val="center"/>
              <w:rPr>
                <w:rFonts w:ascii="Arial" w:hAnsi="Arial" w:cs="Arial"/>
                <w:sz w:val="20"/>
                <w:szCs w:val="20"/>
              </w:rPr>
            </w:pPr>
            <w:r w:rsidRPr="00BC2899">
              <w:rPr>
                <w:rFonts w:ascii="Arial" w:hAnsi="Arial" w:cs="Arial"/>
                <w:sz w:val="20"/>
                <w:szCs w:val="20"/>
              </w:rPr>
              <w:t>1.  Program Regulations</w:t>
            </w:r>
          </w:p>
          <w:p w14:paraId="02762233" w14:textId="77777777" w:rsidR="00A07BCB" w:rsidRPr="00BC2899" w:rsidRDefault="00A07BCB" w:rsidP="00A07BCB">
            <w:pPr>
              <w:widowControl w:val="0"/>
              <w:tabs>
                <w:tab w:val="left" w:pos="936"/>
                <w:tab w:val="left" w:pos="1314"/>
                <w:tab w:val="left" w:pos="1692"/>
                <w:tab w:val="left" w:pos="2070"/>
              </w:tabs>
              <w:spacing w:after="0" w:line="240" w:lineRule="auto"/>
              <w:jc w:val="center"/>
              <w:rPr>
                <w:rFonts w:ascii="Arial" w:hAnsi="Arial" w:cs="Arial"/>
                <w:sz w:val="20"/>
                <w:szCs w:val="20"/>
              </w:rPr>
            </w:pPr>
            <w:r w:rsidRPr="00BC2899">
              <w:rPr>
                <w:rFonts w:ascii="Arial" w:hAnsi="Arial" w:cs="Arial"/>
                <w:sz w:val="20"/>
                <w:szCs w:val="20"/>
              </w:rPr>
              <w:t xml:space="preserve">(130 </w:t>
            </w:r>
            <w:r w:rsidRPr="00BC2899">
              <w:rPr>
                <w:rFonts w:ascii="Arial" w:hAnsi="Arial" w:cs="Arial"/>
                <w:iCs/>
                <w:sz w:val="20"/>
                <w:szCs w:val="20"/>
              </w:rPr>
              <w:t>CMR</w:t>
            </w:r>
            <w:r w:rsidRPr="00BC2899">
              <w:rPr>
                <w:rFonts w:ascii="Arial" w:hAnsi="Arial" w:cs="Arial"/>
                <w:sz w:val="20"/>
                <w:szCs w:val="20"/>
              </w:rPr>
              <w:t xml:space="preserve"> 456.000)</w:t>
            </w:r>
          </w:p>
        </w:tc>
        <w:tc>
          <w:tcPr>
            <w:tcW w:w="1771" w:type="dxa"/>
          </w:tcPr>
          <w:p w14:paraId="090AB035" w14:textId="77777777" w:rsidR="00A07BCB" w:rsidRPr="00BC2899" w:rsidRDefault="00A07BCB" w:rsidP="00A07BCB">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sidRPr="00BC2899">
              <w:rPr>
                <w:rFonts w:ascii="Arial" w:hAnsi="Arial" w:cs="Arial"/>
                <w:b/>
                <w:sz w:val="20"/>
                <w:szCs w:val="20"/>
              </w:rPr>
              <w:t>Page</w:t>
            </w:r>
          </w:p>
          <w:p w14:paraId="7A16A523" w14:textId="77777777" w:rsidR="00A07BCB" w:rsidRPr="00BC2899" w:rsidRDefault="00A07BCB" w:rsidP="00A07BCB">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sidRPr="00BC2899">
              <w:rPr>
                <w:rFonts w:ascii="Arial" w:hAnsi="Arial" w:cs="Arial"/>
                <w:sz w:val="20"/>
                <w:szCs w:val="20"/>
              </w:rPr>
              <w:t>4-19</w:t>
            </w:r>
          </w:p>
        </w:tc>
      </w:tr>
      <w:tr w:rsidR="00A07BCB" w:rsidRPr="00BC2899" w14:paraId="3CBF0807" w14:textId="77777777" w:rsidTr="00802714">
        <w:trPr>
          <w:trHeight w:hRule="exact" w:val="864"/>
        </w:trPr>
        <w:tc>
          <w:tcPr>
            <w:tcW w:w="4080" w:type="dxa"/>
            <w:tcBorders>
              <w:top w:val="nil"/>
            </w:tcBorders>
            <w:vAlign w:val="center"/>
          </w:tcPr>
          <w:p w14:paraId="55911530" w14:textId="77777777" w:rsidR="00A07BCB" w:rsidRPr="00BC2899" w:rsidRDefault="00A07BCB" w:rsidP="00A07BCB">
            <w:pPr>
              <w:widowControl w:val="0"/>
              <w:tabs>
                <w:tab w:val="left" w:pos="936"/>
                <w:tab w:val="left" w:pos="1314"/>
                <w:tab w:val="left" w:pos="1692"/>
                <w:tab w:val="left" w:pos="2070"/>
              </w:tabs>
              <w:spacing w:after="0" w:line="240" w:lineRule="auto"/>
              <w:jc w:val="center"/>
              <w:rPr>
                <w:rFonts w:ascii="Arial" w:hAnsi="Arial" w:cs="Arial"/>
                <w:sz w:val="20"/>
                <w:szCs w:val="20"/>
              </w:rPr>
            </w:pPr>
            <w:r w:rsidRPr="00BC2899">
              <w:rPr>
                <w:rFonts w:ascii="Arial" w:hAnsi="Arial" w:cs="Arial"/>
                <w:sz w:val="20"/>
                <w:szCs w:val="20"/>
              </w:rPr>
              <w:t>Nursing Facility Manual</w:t>
            </w:r>
          </w:p>
        </w:tc>
        <w:tc>
          <w:tcPr>
            <w:tcW w:w="3750" w:type="dxa"/>
          </w:tcPr>
          <w:p w14:paraId="39E6B2A5" w14:textId="77777777" w:rsidR="00A07BCB" w:rsidRPr="00BC2899" w:rsidRDefault="00A07BCB" w:rsidP="00A07BCB">
            <w:pPr>
              <w:widowControl w:val="0"/>
              <w:tabs>
                <w:tab w:val="left" w:pos="936"/>
                <w:tab w:val="left" w:pos="1314"/>
                <w:tab w:val="left" w:pos="1692"/>
                <w:tab w:val="left" w:pos="2070"/>
              </w:tabs>
              <w:spacing w:before="120" w:after="0" w:line="240" w:lineRule="auto"/>
              <w:jc w:val="center"/>
              <w:rPr>
                <w:rFonts w:ascii="Arial" w:hAnsi="Arial" w:cs="Arial"/>
                <w:b/>
                <w:sz w:val="20"/>
                <w:szCs w:val="20"/>
              </w:rPr>
            </w:pPr>
            <w:r w:rsidRPr="00BC2899">
              <w:rPr>
                <w:rFonts w:ascii="Arial" w:hAnsi="Arial" w:cs="Arial"/>
                <w:b/>
                <w:sz w:val="20"/>
                <w:szCs w:val="20"/>
              </w:rPr>
              <w:t>Transmittal Letter</w:t>
            </w:r>
          </w:p>
          <w:p w14:paraId="62604678" w14:textId="07EA063F" w:rsidR="00A07BCB" w:rsidRPr="00BC2899" w:rsidRDefault="00A07BCB" w:rsidP="00A07BCB">
            <w:pPr>
              <w:widowControl w:val="0"/>
              <w:tabs>
                <w:tab w:val="left" w:pos="936"/>
                <w:tab w:val="left" w:pos="1314"/>
                <w:tab w:val="left" w:pos="1692"/>
                <w:tab w:val="left" w:pos="2070"/>
              </w:tabs>
              <w:spacing w:before="120" w:after="0" w:line="240" w:lineRule="auto"/>
              <w:jc w:val="center"/>
              <w:rPr>
                <w:rFonts w:ascii="Arial" w:hAnsi="Arial" w:cs="Arial"/>
                <w:b/>
                <w:sz w:val="20"/>
                <w:szCs w:val="20"/>
              </w:rPr>
            </w:pPr>
            <w:r w:rsidRPr="00BC2899">
              <w:rPr>
                <w:rFonts w:ascii="Arial" w:hAnsi="Arial" w:cs="Arial"/>
                <w:sz w:val="20"/>
                <w:szCs w:val="20"/>
              </w:rPr>
              <w:t>NF-</w:t>
            </w:r>
            <w:r w:rsidR="0094421F">
              <w:rPr>
                <w:rFonts w:ascii="Arial" w:hAnsi="Arial" w:cs="Arial"/>
                <w:sz w:val="20"/>
                <w:szCs w:val="20"/>
              </w:rPr>
              <w:t>6</w:t>
            </w:r>
            <w:r w:rsidR="0073121D">
              <w:rPr>
                <w:rFonts w:ascii="Arial" w:hAnsi="Arial" w:cs="Arial"/>
                <w:sz w:val="20"/>
                <w:szCs w:val="20"/>
              </w:rPr>
              <w:t>4</w:t>
            </w:r>
          </w:p>
        </w:tc>
        <w:tc>
          <w:tcPr>
            <w:tcW w:w="1771" w:type="dxa"/>
          </w:tcPr>
          <w:p w14:paraId="227C6454" w14:textId="77777777" w:rsidR="00A07BCB" w:rsidRPr="00BC2899" w:rsidRDefault="00A07BCB" w:rsidP="00A07BCB">
            <w:pPr>
              <w:widowControl w:val="0"/>
              <w:tabs>
                <w:tab w:val="left" w:pos="936"/>
                <w:tab w:val="left" w:pos="1314"/>
                <w:tab w:val="left" w:pos="1692"/>
                <w:tab w:val="left" w:pos="2070"/>
              </w:tabs>
              <w:spacing w:before="120" w:after="0" w:line="240" w:lineRule="auto"/>
              <w:jc w:val="center"/>
              <w:rPr>
                <w:rFonts w:ascii="Arial" w:hAnsi="Arial" w:cs="Arial"/>
                <w:b/>
                <w:sz w:val="20"/>
                <w:szCs w:val="20"/>
              </w:rPr>
            </w:pPr>
            <w:r w:rsidRPr="00BC2899">
              <w:rPr>
                <w:rFonts w:ascii="Arial" w:hAnsi="Arial" w:cs="Arial"/>
                <w:b/>
                <w:sz w:val="20"/>
                <w:szCs w:val="20"/>
              </w:rPr>
              <w:t>Date</w:t>
            </w:r>
          </w:p>
          <w:p w14:paraId="1921B23A" w14:textId="3528C5BE" w:rsidR="00A07BCB" w:rsidRPr="00BC2899" w:rsidRDefault="0073121D" w:rsidP="00A07BCB">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Pr>
                <w:rFonts w:ascii="Arial" w:hAnsi="Arial" w:cs="Arial"/>
                <w:sz w:val="20"/>
                <w:szCs w:val="20"/>
              </w:rPr>
              <w:t>09/08/25</w:t>
            </w:r>
          </w:p>
        </w:tc>
      </w:tr>
    </w:tbl>
    <w:p w14:paraId="07A3CDC9" w14:textId="77777777" w:rsidR="0088304D" w:rsidRPr="00BC2899" w:rsidRDefault="0088304D">
      <w:pPr>
        <w:widowControl w:val="0"/>
        <w:autoSpaceDE w:val="0"/>
        <w:autoSpaceDN w:val="0"/>
        <w:adjustRightInd w:val="0"/>
        <w:spacing w:before="7" w:after="0" w:line="220" w:lineRule="exact"/>
        <w:rPr>
          <w:rFonts w:ascii="Times New Roman" w:hAnsi="Times New Roman" w:cs="Times New Roman"/>
        </w:rPr>
      </w:pPr>
    </w:p>
    <w:p w14:paraId="321A584F" w14:textId="77777777" w:rsidR="0088304D" w:rsidRPr="00BC2899" w:rsidRDefault="0088304D" w:rsidP="008B7F1B">
      <w:pPr>
        <w:widowControl w:val="0"/>
        <w:autoSpaceDE w:val="0"/>
        <w:autoSpaceDN w:val="0"/>
        <w:adjustRightInd w:val="0"/>
        <w:spacing w:after="0" w:line="248" w:lineRule="exact"/>
        <w:rPr>
          <w:rFonts w:ascii="Times New Roman" w:hAnsi="Times New Roman" w:cs="Times New Roman"/>
        </w:rPr>
      </w:pPr>
      <w:r w:rsidRPr="00BC2899">
        <w:rPr>
          <w:rFonts w:ascii="Times New Roman" w:hAnsi="Times New Roman" w:cs="Times New Roman"/>
          <w:position w:val="-1"/>
          <w:u w:val="single"/>
        </w:rPr>
        <w:t xml:space="preserve">456.451: </w:t>
      </w:r>
      <w:r w:rsidRPr="00BC2899">
        <w:rPr>
          <w:rFonts w:ascii="Times New Roman" w:hAnsi="Times New Roman" w:cs="Times New Roman"/>
          <w:spacing w:val="43"/>
          <w:position w:val="-1"/>
          <w:u w:val="single"/>
        </w:rPr>
        <w:t xml:space="preserve"> </w:t>
      </w:r>
      <w:r w:rsidRPr="00BC2899">
        <w:rPr>
          <w:rFonts w:ascii="Times New Roman" w:hAnsi="Times New Roman" w:cs="Times New Roman"/>
          <w:position w:val="-1"/>
          <w:u w:val="single"/>
        </w:rPr>
        <w:t>Withdrawal</w:t>
      </w:r>
      <w:r w:rsidRPr="00BC2899">
        <w:rPr>
          <w:rFonts w:ascii="Times New Roman" w:hAnsi="Times New Roman" w:cs="Times New Roman"/>
          <w:spacing w:val="-9"/>
          <w:position w:val="-1"/>
          <w:u w:val="single"/>
        </w:rPr>
        <w:t xml:space="preserve"> </w:t>
      </w:r>
      <w:r w:rsidRPr="00BC2899">
        <w:rPr>
          <w:rFonts w:ascii="Times New Roman" w:hAnsi="Times New Roman" w:cs="Times New Roman"/>
          <w:position w:val="-1"/>
          <w:u w:val="single"/>
        </w:rPr>
        <w:t>by Nursing F</w:t>
      </w:r>
      <w:r w:rsidRPr="00BC2899">
        <w:rPr>
          <w:rFonts w:ascii="Times New Roman" w:hAnsi="Times New Roman" w:cs="Times New Roman"/>
          <w:spacing w:val="-2"/>
          <w:position w:val="-1"/>
          <w:u w:val="single"/>
        </w:rPr>
        <w:t>a</w:t>
      </w:r>
      <w:r w:rsidRPr="00BC2899">
        <w:rPr>
          <w:rFonts w:ascii="Times New Roman" w:hAnsi="Times New Roman" w:cs="Times New Roman"/>
          <w:position w:val="-1"/>
          <w:u w:val="single"/>
        </w:rPr>
        <w:t>cilities fr</w:t>
      </w:r>
      <w:r w:rsidRPr="00BC2899">
        <w:rPr>
          <w:rFonts w:ascii="Times New Roman" w:hAnsi="Times New Roman" w:cs="Times New Roman"/>
          <w:spacing w:val="2"/>
          <w:position w:val="-1"/>
          <w:u w:val="single"/>
        </w:rPr>
        <w:t>o</w:t>
      </w:r>
      <w:r w:rsidRPr="00BC2899">
        <w:rPr>
          <w:rFonts w:ascii="Times New Roman" w:hAnsi="Times New Roman" w:cs="Times New Roman"/>
          <w:position w:val="-1"/>
          <w:u w:val="single"/>
        </w:rPr>
        <w:t xml:space="preserve">m MassHealth: </w:t>
      </w:r>
      <w:r w:rsidRPr="00BC2899">
        <w:rPr>
          <w:rFonts w:ascii="Times New Roman" w:hAnsi="Times New Roman" w:cs="Times New Roman"/>
          <w:spacing w:val="1"/>
          <w:position w:val="-1"/>
          <w:u w:val="single"/>
        </w:rPr>
        <w:t xml:space="preserve"> </w:t>
      </w:r>
      <w:r w:rsidRPr="00BC2899">
        <w:rPr>
          <w:rFonts w:ascii="Times New Roman" w:hAnsi="Times New Roman" w:cs="Times New Roman"/>
          <w:position w:val="-1"/>
          <w:u w:val="single"/>
        </w:rPr>
        <w:t>Introduction</w:t>
      </w:r>
    </w:p>
    <w:p w14:paraId="37BAA2B2" w14:textId="77777777" w:rsidR="0088304D" w:rsidRPr="00BC2899" w:rsidRDefault="0088304D">
      <w:pPr>
        <w:widowControl w:val="0"/>
        <w:autoSpaceDE w:val="0"/>
        <w:autoSpaceDN w:val="0"/>
        <w:adjustRightInd w:val="0"/>
        <w:spacing w:before="6" w:after="0" w:line="220" w:lineRule="exact"/>
        <w:rPr>
          <w:rFonts w:ascii="Times New Roman" w:hAnsi="Times New Roman" w:cs="Times New Roman"/>
        </w:rPr>
      </w:pPr>
    </w:p>
    <w:p w14:paraId="0E0051E5" w14:textId="77777777" w:rsidR="0088304D" w:rsidRPr="00BC2899" w:rsidRDefault="0088304D" w:rsidP="008B7F1B">
      <w:pPr>
        <w:widowControl w:val="0"/>
        <w:autoSpaceDE w:val="0"/>
        <w:autoSpaceDN w:val="0"/>
        <w:adjustRightInd w:val="0"/>
        <w:spacing w:after="0" w:line="240" w:lineRule="auto"/>
        <w:ind w:left="720" w:right="418" w:firstLine="360"/>
        <w:rPr>
          <w:rFonts w:ascii="Times New Roman" w:hAnsi="Times New Roman" w:cs="Times New Roman"/>
        </w:rPr>
      </w:pPr>
      <w:r w:rsidRPr="00BC2899">
        <w:rPr>
          <w:rFonts w:ascii="Times New Roman" w:hAnsi="Times New Roman" w:cs="Times New Roman"/>
        </w:rPr>
        <w:t xml:space="preserve">A nursing facility participating in MassHealth may cease to participate only in the manner detailed in 130 CMR 456.452 through 456.455. 130 CMR 456.452 through 456.455 </w:t>
      </w:r>
      <w:r w:rsidR="00F42C2D" w:rsidRPr="00BC2899">
        <w:rPr>
          <w:rFonts w:ascii="Times New Roman" w:hAnsi="Times New Roman" w:cs="Times New Roman"/>
        </w:rPr>
        <w:t xml:space="preserve">continue to </w:t>
      </w:r>
      <w:r w:rsidRPr="00BC2899">
        <w:rPr>
          <w:rFonts w:ascii="Times New Roman" w:hAnsi="Times New Roman" w:cs="Times New Roman"/>
        </w:rPr>
        <w:t xml:space="preserve">apply </w:t>
      </w:r>
      <w:r w:rsidR="00F42C2D" w:rsidRPr="00BC2899">
        <w:rPr>
          <w:rFonts w:ascii="Times New Roman" w:hAnsi="Times New Roman" w:cs="Times New Roman"/>
        </w:rPr>
        <w:t xml:space="preserve">even if </w:t>
      </w:r>
      <w:r w:rsidRPr="00BC2899">
        <w:rPr>
          <w:rFonts w:ascii="Times New Roman" w:hAnsi="Times New Roman" w:cs="Times New Roman"/>
        </w:rPr>
        <w:t xml:space="preserve">the facility is continuing to operate as a nursing facility, is converting to a residential program </w:t>
      </w:r>
      <w:r w:rsidR="00F42C2D" w:rsidRPr="00BC2899">
        <w:rPr>
          <w:rFonts w:ascii="Times New Roman" w:hAnsi="Times New Roman" w:cs="Times New Roman"/>
        </w:rPr>
        <w:t xml:space="preserve">(including but not limited to </w:t>
      </w:r>
      <w:r w:rsidRPr="00BC2899">
        <w:rPr>
          <w:rFonts w:ascii="Times New Roman" w:hAnsi="Times New Roman" w:cs="Times New Roman"/>
        </w:rPr>
        <w:t>assisted living</w:t>
      </w:r>
      <w:r w:rsidR="00F42C2D" w:rsidRPr="00BC2899">
        <w:rPr>
          <w:rFonts w:ascii="Times New Roman" w:hAnsi="Times New Roman" w:cs="Times New Roman"/>
        </w:rPr>
        <w:t>)</w:t>
      </w:r>
      <w:r w:rsidRPr="00BC2899">
        <w:rPr>
          <w:rFonts w:ascii="Times New Roman" w:hAnsi="Times New Roman" w:cs="Times New Roman"/>
        </w:rPr>
        <w:t>, or is closing.</w:t>
      </w:r>
    </w:p>
    <w:p w14:paraId="3D527FC1" w14:textId="77777777" w:rsidR="0088304D" w:rsidRPr="00BC2899" w:rsidRDefault="0088304D">
      <w:pPr>
        <w:widowControl w:val="0"/>
        <w:autoSpaceDE w:val="0"/>
        <w:autoSpaceDN w:val="0"/>
        <w:adjustRightInd w:val="0"/>
        <w:spacing w:before="12" w:after="0" w:line="240" w:lineRule="exact"/>
        <w:rPr>
          <w:rFonts w:ascii="Times New Roman" w:hAnsi="Times New Roman" w:cs="Times New Roman"/>
          <w:sz w:val="24"/>
          <w:szCs w:val="24"/>
        </w:rPr>
      </w:pPr>
    </w:p>
    <w:p w14:paraId="20FBE67B" w14:textId="77777777" w:rsidR="0088304D" w:rsidRPr="00BC2899" w:rsidRDefault="0088304D" w:rsidP="008B7F1B">
      <w:pPr>
        <w:widowControl w:val="0"/>
        <w:autoSpaceDE w:val="0"/>
        <w:autoSpaceDN w:val="0"/>
        <w:adjustRightInd w:val="0"/>
        <w:spacing w:after="0" w:line="240" w:lineRule="auto"/>
        <w:rPr>
          <w:rFonts w:ascii="Times New Roman" w:hAnsi="Times New Roman" w:cs="Times New Roman"/>
        </w:rPr>
      </w:pPr>
      <w:r w:rsidRPr="00BC2899">
        <w:rPr>
          <w:rFonts w:ascii="Times New Roman" w:hAnsi="Times New Roman" w:cs="Times New Roman"/>
          <w:u w:val="single"/>
        </w:rPr>
        <w:t>456</w:t>
      </w:r>
      <w:r w:rsidRPr="00BC2899">
        <w:rPr>
          <w:rFonts w:ascii="Times New Roman" w:hAnsi="Times New Roman" w:cs="Times New Roman"/>
          <w:spacing w:val="-1"/>
          <w:u w:val="single"/>
        </w:rPr>
        <w:t>.</w:t>
      </w:r>
      <w:r w:rsidRPr="00BC2899">
        <w:rPr>
          <w:rFonts w:ascii="Times New Roman" w:hAnsi="Times New Roman" w:cs="Times New Roman"/>
          <w:u w:val="single"/>
        </w:rPr>
        <w:t xml:space="preserve">452: </w:t>
      </w:r>
      <w:r w:rsidRPr="00BC2899">
        <w:rPr>
          <w:rFonts w:ascii="Times New Roman" w:hAnsi="Times New Roman" w:cs="Times New Roman"/>
          <w:spacing w:val="43"/>
          <w:u w:val="single"/>
        </w:rPr>
        <w:t xml:space="preserve"> </w:t>
      </w:r>
      <w:r w:rsidRPr="00BC2899">
        <w:rPr>
          <w:rFonts w:ascii="Times New Roman" w:hAnsi="Times New Roman" w:cs="Times New Roman"/>
          <w:u w:val="single"/>
        </w:rPr>
        <w:t>Notice</w:t>
      </w:r>
      <w:r w:rsidRPr="00BC2899">
        <w:rPr>
          <w:rFonts w:ascii="Times New Roman" w:hAnsi="Times New Roman" w:cs="Times New Roman"/>
          <w:spacing w:val="-5"/>
          <w:u w:val="single"/>
        </w:rPr>
        <w:t xml:space="preserve"> </w:t>
      </w:r>
      <w:r w:rsidRPr="00BC2899">
        <w:rPr>
          <w:rFonts w:ascii="Times New Roman" w:hAnsi="Times New Roman" w:cs="Times New Roman"/>
          <w:u w:val="single"/>
        </w:rPr>
        <w:t>of Withdrawal</w:t>
      </w:r>
    </w:p>
    <w:p w14:paraId="7AC5CE94" w14:textId="77777777" w:rsidR="0088304D" w:rsidRPr="00BC2899" w:rsidRDefault="0088304D">
      <w:pPr>
        <w:widowControl w:val="0"/>
        <w:autoSpaceDE w:val="0"/>
        <w:autoSpaceDN w:val="0"/>
        <w:adjustRightInd w:val="0"/>
        <w:spacing w:before="13" w:after="0" w:line="240" w:lineRule="exact"/>
        <w:rPr>
          <w:rFonts w:ascii="Times New Roman" w:hAnsi="Times New Roman" w:cs="Times New Roman"/>
          <w:sz w:val="24"/>
          <w:szCs w:val="24"/>
        </w:rPr>
      </w:pPr>
    </w:p>
    <w:p w14:paraId="1192F210" w14:textId="77777777" w:rsidR="0088304D" w:rsidRPr="00BC2899" w:rsidRDefault="0088304D" w:rsidP="008B7F1B">
      <w:pPr>
        <w:widowControl w:val="0"/>
        <w:autoSpaceDE w:val="0"/>
        <w:autoSpaceDN w:val="0"/>
        <w:adjustRightInd w:val="0"/>
        <w:spacing w:after="0" w:line="240" w:lineRule="auto"/>
        <w:ind w:left="720" w:right="150"/>
        <w:rPr>
          <w:rFonts w:ascii="Times New Roman" w:hAnsi="Times New Roman" w:cs="Times New Roman"/>
        </w:rPr>
      </w:pPr>
      <w:r w:rsidRPr="00BC2899">
        <w:rPr>
          <w:rFonts w:ascii="Times New Roman" w:hAnsi="Times New Roman" w:cs="Times New Roman"/>
        </w:rPr>
        <w:t>(A)</w:t>
      </w:r>
      <w:r w:rsidR="00BC2899">
        <w:rPr>
          <w:rFonts w:ascii="Times New Roman" w:hAnsi="Times New Roman" w:cs="Times New Roman"/>
        </w:rPr>
        <w:t xml:space="preserve"> </w:t>
      </w:r>
      <w:r w:rsidRPr="00201B35">
        <w:rPr>
          <w:rFonts w:ascii="Times New Roman" w:hAnsi="Times New Roman" w:cs="Times New Roman"/>
        </w:rPr>
        <w:t xml:space="preserve"> </w:t>
      </w:r>
      <w:r w:rsidRPr="00BC2899">
        <w:rPr>
          <w:rFonts w:ascii="Times New Roman" w:hAnsi="Times New Roman" w:cs="Times New Roman"/>
        </w:rPr>
        <w:t>A</w:t>
      </w:r>
      <w:r w:rsidRPr="00BC2899">
        <w:rPr>
          <w:rFonts w:ascii="Times New Roman" w:hAnsi="Times New Roman" w:cs="Times New Roman"/>
          <w:spacing w:val="-1"/>
        </w:rPr>
        <w:t xml:space="preserve"> </w:t>
      </w:r>
      <w:r w:rsidRPr="00BC2899">
        <w:rPr>
          <w:rFonts w:ascii="Times New Roman" w:hAnsi="Times New Roman" w:cs="Times New Roman"/>
        </w:rPr>
        <w:t xml:space="preserve">nursing facility electing to withdraw from MassHealth must give written notice of its intention to withdraw to </w:t>
      </w:r>
      <w:r w:rsidR="00F42C2D" w:rsidRPr="00BC2899">
        <w:rPr>
          <w:rFonts w:ascii="Times New Roman" w:hAnsi="Times New Roman" w:cs="Times New Roman"/>
        </w:rPr>
        <w:t>MassHealth</w:t>
      </w:r>
      <w:r w:rsidRPr="00BC2899">
        <w:rPr>
          <w:rFonts w:ascii="Times New Roman" w:hAnsi="Times New Roman" w:cs="Times New Roman"/>
        </w:rPr>
        <w:t>, unless such withdrawal results from a</w:t>
      </w:r>
      <w:r w:rsidR="00F42C2D" w:rsidRPr="00BC2899">
        <w:rPr>
          <w:rFonts w:ascii="Times New Roman" w:hAnsi="Times New Roman" w:cs="Times New Roman"/>
        </w:rPr>
        <w:t>n emergency</w:t>
      </w:r>
      <w:r w:rsidRPr="00BC2899">
        <w:rPr>
          <w:rFonts w:ascii="Times New Roman" w:hAnsi="Times New Roman" w:cs="Times New Roman"/>
        </w:rPr>
        <w:t xml:space="preserve"> situation beyond the control of the provider such as fire or an act of God. In the instance of alleged emergency withdrawal, the burden of proof will be on the facility. The facility must send the withdrawal notice by certified or registered mail (</w:t>
      </w:r>
      <w:r w:rsidR="00DB4DBC" w:rsidRPr="00BC2899">
        <w:rPr>
          <w:rFonts w:ascii="Times New Roman" w:hAnsi="Times New Roman" w:cs="Times New Roman"/>
        </w:rPr>
        <w:t xml:space="preserve">with </w:t>
      </w:r>
      <w:r w:rsidRPr="00BC2899">
        <w:rPr>
          <w:rFonts w:ascii="Times New Roman" w:hAnsi="Times New Roman" w:cs="Times New Roman"/>
        </w:rPr>
        <w:t xml:space="preserve">return receipt requested) </w:t>
      </w:r>
      <w:r w:rsidR="00DB4DBC" w:rsidRPr="00BC2899">
        <w:rPr>
          <w:rFonts w:ascii="Times New Roman" w:hAnsi="Times New Roman" w:cs="Times New Roman"/>
        </w:rPr>
        <w:t xml:space="preserve">or email </w:t>
      </w:r>
      <w:r w:rsidRPr="00BC2899">
        <w:rPr>
          <w:rFonts w:ascii="Times New Roman" w:hAnsi="Times New Roman" w:cs="Times New Roman"/>
        </w:rPr>
        <w:t xml:space="preserve">to </w:t>
      </w:r>
      <w:r w:rsidR="00DB4DBC" w:rsidRPr="00BC2899">
        <w:rPr>
          <w:rFonts w:ascii="Times New Roman" w:hAnsi="Times New Roman" w:cs="Times New Roman"/>
        </w:rPr>
        <w:t xml:space="preserve">MassHealth’s Office of Long-term Services and Supports </w:t>
      </w:r>
      <w:r w:rsidRPr="00BC2899">
        <w:rPr>
          <w:rFonts w:ascii="Times New Roman" w:hAnsi="Times New Roman" w:cs="Times New Roman"/>
        </w:rPr>
        <w:t>not less than 90 days before the effective date of withdrawal.</w:t>
      </w:r>
    </w:p>
    <w:p w14:paraId="4D5D11AD" w14:textId="77777777" w:rsidR="0088304D" w:rsidRPr="00BC2899" w:rsidRDefault="0088304D" w:rsidP="008B7F1B">
      <w:pPr>
        <w:widowControl w:val="0"/>
        <w:autoSpaceDE w:val="0"/>
        <w:autoSpaceDN w:val="0"/>
        <w:adjustRightInd w:val="0"/>
        <w:spacing w:before="12" w:after="0" w:line="240" w:lineRule="exact"/>
        <w:ind w:left="720"/>
        <w:rPr>
          <w:rFonts w:ascii="Times New Roman" w:hAnsi="Times New Roman" w:cs="Times New Roman"/>
          <w:sz w:val="24"/>
          <w:szCs w:val="24"/>
        </w:rPr>
      </w:pPr>
    </w:p>
    <w:p w14:paraId="067BE6BA" w14:textId="77777777" w:rsidR="0088304D" w:rsidRPr="00BC2899" w:rsidRDefault="0088304D" w:rsidP="008B7F1B">
      <w:pPr>
        <w:widowControl w:val="0"/>
        <w:autoSpaceDE w:val="0"/>
        <w:autoSpaceDN w:val="0"/>
        <w:adjustRightInd w:val="0"/>
        <w:spacing w:after="0" w:line="240" w:lineRule="auto"/>
        <w:ind w:left="720" w:right="81"/>
        <w:rPr>
          <w:rFonts w:ascii="Times New Roman" w:hAnsi="Times New Roman" w:cs="Times New Roman"/>
        </w:rPr>
      </w:pPr>
      <w:r w:rsidRPr="00BC2899">
        <w:rPr>
          <w:rFonts w:ascii="Times New Roman" w:hAnsi="Times New Roman" w:cs="Times New Roman"/>
        </w:rPr>
        <w:t>(B)</w:t>
      </w:r>
      <w:r w:rsidR="00AD0A8D">
        <w:rPr>
          <w:rFonts w:ascii="Times New Roman" w:hAnsi="Times New Roman" w:cs="Times New Roman"/>
        </w:rPr>
        <w:t xml:space="preserve"> </w:t>
      </w:r>
      <w:r w:rsidRPr="00201B35">
        <w:rPr>
          <w:rFonts w:ascii="Times New Roman" w:hAnsi="Times New Roman" w:cs="Times New Roman"/>
        </w:rPr>
        <w:t xml:space="preserve"> </w:t>
      </w:r>
      <w:r w:rsidRPr="00BC2899">
        <w:rPr>
          <w:rFonts w:ascii="Times New Roman" w:hAnsi="Times New Roman" w:cs="Times New Roman"/>
        </w:rPr>
        <w:t xml:space="preserve">When a decision has been made to close a facility, the nursing facility must promptly complete a Relocation Assessment Form for each member. The forms must be sent to </w:t>
      </w:r>
      <w:r w:rsidR="00DB4DBC" w:rsidRPr="00BC2899">
        <w:rPr>
          <w:rFonts w:ascii="Times New Roman" w:hAnsi="Times New Roman" w:cs="Times New Roman"/>
        </w:rPr>
        <w:t>MassHealth’s</w:t>
      </w:r>
      <w:r w:rsidRPr="00BC2899">
        <w:rPr>
          <w:rFonts w:ascii="Times New Roman" w:hAnsi="Times New Roman" w:cs="Times New Roman"/>
        </w:rPr>
        <w:t xml:space="preserve"> designated nurse reviewer. </w:t>
      </w:r>
      <w:r w:rsidR="00DB4DBC" w:rsidRPr="00BC2899">
        <w:rPr>
          <w:rFonts w:ascii="Times New Roman" w:hAnsi="Times New Roman" w:cs="Times New Roman"/>
        </w:rPr>
        <w:t>MassHealth</w:t>
      </w:r>
      <w:r w:rsidRPr="00BC2899">
        <w:rPr>
          <w:rFonts w:ascii="Times New Roman" w:hAnsi="Times New Roman" w:cs="Times New Roman"/>
        </w:rPr>
        <w:t xml:space="preserve"> will notify the facility of the results</w:t>
      </w:r>
      <w:r w:rsidRPr="00BC2899">
        <w:rPr>
          <w:rFonts w:ascii="Times New Roman" w:hAnsi="Times New Roman" w:cs="Times New Roman"/>
          <w:spacing w:val="-5"/>
        </w:rPr>
        <w:t xml:space="preserve"> </w:t>
      </w:r>
      <w:r w:rsidRPr="00BC2899">
        <w:rPr>
          <w:rFonts w:ascii="Times New Roman" w:hAnsi="Times New Roman" w:cs="Times New Roman"/>
        </w:rPr>
        <w:t>of</w:t>
      </w:r>
      <w:r w:rsidRPr="00BC2899">
        <w:rPr>
          <w:rFonts w:ascii="Times New Roman" w:hAnsi="Times New Roman" w:cs="Times New Roman"/>
          <w:spacing w:val="-2"/>
        </w:rPr>
        <w:t xml:space="preserve"> </w:t>
      </w:r>
      <w:r w:rsidRPr="00BC2899">
        <w:rPr>
          <w:rFonts w:ascii="Times New Roman" w:hAnsi="Times New Roman" w:cs="Times New Roman"/>
        </w:rPr>
        <w:t>the</w:t>
      </w:r>
      <w:r w:rsidRPr="00BC2899">
        <w:rPr>
          <w:rFonts w:ascii="Times New Roman" w:hAnsi="Times New Roman" w:cs="Times New Roman"/>
          <w:spacing w:val="-2"/>
        </w:rPr>
        <w:t xml:space="preserve"> </w:t>
      </w:r>
      <w:r w:rsidRPr="00BC2899">
        <w:rPr>
          <w:rFonts w:ascii="Times New Roman" w:hAnsi="Times New Roman" w:cs="Times New Roman"/>
        </w:rPr>
        <w:t>assessme</w:t>
      </w:r>
      <w:r w:rsidRPr="00BC2899">
        <w:rPr>
          <w:rFonts w:ascii="Times New Roman" w:hAnsi="Times New Roman" w:cs="Times New Roman"/>
          <w:spacing w:val="2"/>
        </w:rPr>
        <w:t>n</w:t>
      </w:r>
      <w:r w:rsidRPr="00BC2899">
        <w:rPr>
          <w:rFonts w:ascii="Times New Roman" w:hAnsi="Times New Roman" w:cs="Times New Roman"/>
        </w:rPr>
        <w:t>t.</w:t>
      </w:r>
    </w:p>
    <w:p w14:paraId="5A4F2EFB" w14:textId="77777777" w:rsidR="0088304D" w:rsidRPr="00BC2899" w:rsidRDefault="0088304D" w:rsidP="008B7F1B">
      <w:pPr>
        <w:widowControl w:val="0"/>
        <w:autoSpaceDE w:val="0"/>
        <w:autoSpaceDN w:val="0"/>
        <w:adjustRightInd w:val="0"/>
        <w:spacing w:before="12" w:after="0" w:line="240" w:lineRule="exact"/>
        <w:ind w:left="720"/>
        <w:rPr>
          <w:rFonts w:ascii="Times New Roman" w:hAnsi="Times New Roman" w:cs="Times New Roman"/>
          <w:sz w:val="24"/>
          <w:szCs w:val="24"/>
        </w:rPr>
      </w:pPr>
    </w:p>
    <w:p w14:paraId="2ACA42FA" w14:textId="77777777" w:rsidR="0088304D" w:rsidRPr="00BC2899" w:rsidRDefault="0088304D" w:rsidP="008B7F1B">
      <w:pPr>
        <w:widowControl w:val="0"/>
        <w:autoSpaceDE w:val="0"/>
        <w:autoSpaceDN w:val="0"/>
        <w:adjustRightInd w:val="0"/>
        <w:spacing w:after="0" w:line="240" w:lineRule="auto"/>
        <w:ind w:left="720" w:right="132"/>
        <w:rPr>
          <w:rFonts w:ascii="Times New Roman" w:hAnsi="Times New Roman" w:cs="Times New Roman"/>
        </w:rPr>
      </w:pPr>
      <w:r w:rsidRPr="00BC2899">
        <w:rPr>
          <w:rFonts w:ascii="Times New Roman" w:hAnsi="Times New Roman" w:cs="Times New Roman"/>
        </w:rPr>
        <w:t>(C)</w:t>
      </w:r>
      <w:r w:rsidR="00AD0A8D">
        <w:rPr>
          <w:rFonts w:ascii="Times New Roman" w:hAnsi="Times New Roman" w:cs="Times New Roman"/>
        </w:rPr>
        <w:t xml:space="preserve"> </w:t>
      </w:r>
      <w:r w:rsidRPr="00201B35">
        <w:rPr>
          <w:rFonts w:ascii="Times New Roman" w:hAnsi="Times New Roman" w:cs="Times New Roman"/>
        </w:rPr>
        <w:t xml:space="preserve"> </w:t>
      </w:r>
      <w:r w:rsidRPr="00BC2899">
        <w:rPr>
          <w:rFonts w:ascii="Times New Roman" w:hAnsi="Times New Roman" w:cs="Times New Roman"/>
        </w:rPr>
        <w:t xml:space="preserve">A facility must not admit any new MassHealth members after the date on which the withdrawal notice was sent to </w:t>
      </w:r>
      <w:r w:rsidR="00DB4DBC" w:rsidRPr="00BC2899">
        <w:rPr>
          <w:rFonts w:ascii="Times New Roman" w:hAnsi="Times New Roman" w:cs="Times New Roman"/>
        </w:rPr>
        <w:t>MassHealth</w:t>
      </w:r>
      <w:r w:rsidRPr="00BC2899">
        <w:rPr>
          <w:rFonts w:ascii="Times New Roman" w:hAnsi="Times New Roman" w:cs="Times New Roman"/>
        </w:rPr>
        <w:t>. Residents of the facility who become eligible for MassHealth after the notice of withdrawal, MassHealth members who are hospitalized when the notice was sent, and members who are on nonmedical leaves of absence at the time the notice was sent are not considered new admissions.</w:t>
      </w:r>
    </w:p>
    <w:p w14:paraId="2C784AF6" w14:textId="77777777" w:rsidR="0088304D" w:rsidRPr="00BC2899" w:rsidRDefault="0088304D">
      <w:pPr>
        <w:widowControl w:val="0"/>
        <w:autoSpaceDE w:val="0"/>
        <w:autoSpaceDN w:val="0"/>
        <w:adjustRightInd w:val="0"/>
        <w:spacing w:before="12" w:after="0" w:line="240" w:lineRule="exact"/>
        <w:rPr>
          <w:rFonts w:ascii="Times New Roman" w:hAnsi="Times New Roman" w:cs="Times New Roman"/>
          <w:sz w:val="24"/>
          <w:szCs w:val="24"/>
        </w:rPr>
      </w:pPr>
    </w:p>
    <w:p w14:paraId="1DE0868D" w14:textId="77777777" w:rsidR="0088304D" w:rsidRPr="00BC2899" w:rsidRDefault="0088304D" w:rsidP="008B7F1B">
      <w:pPr>
        <w:widowControl w:val="0"/>
        <w:autoSpaceDE w:val="0"/>
        <w:autoSpaceDN w:val="0"/>
        <w:adjustRightInd w:val="0"/>
        <w:spacing w:after="0" w:line="248" w:lineRule="exact"/>
        <w:rPr>
          <w:rFonts w:ascii="Times New Roman" w:hAnsi="Times New Roman" w:cs="Times New Roman"/>
        </w:rPr>
      </w:pPr>
      <w:r w:rsidRPr="00BC2899">
        <w:rPr>
          <w:rFonts w:ascii="Times New Roman" w:hAnsi="Times New Roman" w:cs="Times New Roman"/>
          <w:position w:val="-1"/>
          <w:u w:val="single"/>
        </w:rPr>
        <w:t>456</w:t>
      </w:r>
      <w:r w:rsidRPr="00BC2899">
        <w:rPr>
          <w:rFonts w:ascii="Times New Roman" w:hAnsi="Times New Roman" w:cs="Times New Roman"/>
          <w:spacing w:val="-1"/>
          <w:position w:val="-1"/>
          <w:u w:val="single"/>
        </w:rPr>
        <w:t>.</w:t>
      </w:r>
      <w:r w:rsidRPr="00BC2899">
        <w:rPr>
          <w:rFonts w:ascii="Times New Roman" w:hAnsi="Times New Roman" w:cs="Times New Roman"/>
          <w:position w:val="-1"/>
          <w:u w:val="single"/>
        </w:rPr>
        <w:t xml:space="preserve">453: </w:t>
      </w:r>
      <w:r w:rsidRPr="00BC2899">
        <w:rPr>
          <w:rFonts w:ascii="Times New Roman" w:hAnsi="Times New Roman" w:cs="Times New Roman"/>
          <w:spacing w:val="43"/>
          <w:position w:val="-1"/>
          <w:u w:val="single"/>
        </w:rPr>
        <w:t xml:space="preserve"> </w:t>
      </w:r>
      <w:r w:rsidRPr="00BC2899">
        <w:rPr>
          <w:rFonts w:ascii="Times New Roman" w:hAnsi="Times New Roman" w:cs="Times New Roman"/>
          <w:position w:val="-1"/>
          <w:u w:val="single"/>
        </w:rPr>
        <w:t>Withdrawal</w:t>
      </w:r>
      <w:r w:rsidRPr="00BC2899">
        <w:rPr>
          <w:rFonts w:ascii="Times New Roman" w:hAnsi="Times New Roman" w:cs="Times New Roman"/>
          <w:spacing w:val="-8"/>
          <w:position w:val="-1"/>
          <w:u w:val="single"/>
        </w:rPr>
        <w:t xml:space="preserve"> </w:t>
      </w:r>
      <w:r w:rsidRPr="00BC2899">
        <w:rPr>
          <w:rFonts w:ascii="Times New Roman" w:hAnsi="Times New Roman" w:cs="Times New Roman"/>
          <w:position w:val="-1"/>
          <w:u w:val="single"/>
        </w:rPr>
        <w:t>Require</w:t>
      </w:r>
      <w:r w:rsidRPr="00BC2899">
        <w:rPr>
          <w:rFonts w:ascii="Times New Roman" w:hAnsi="Times New Roman" w:cs="Times New Roman"/>
          <w:spacing w:val="-2"/>
          <w:position w:val="-1"/>
          <w:u w:val="single"/>
        </w:rPr>
        <w:t>m</w:t>
      </w:r>
      <w:r w:rsidRPr="00BC2899">
        <w:rPr>
          <w:rFonts w:ascii="Times New Roman" w:hAnsi="Times New Roman" w:cs="Times New Roman"/>
          <w:position w:val="-1"/>
          <w:u w:val="single"/>
        </w:rPr>
        <w:t>ents</w:t>
      </w:r>
    </w:p>
    <w:p w14:paraId="49969821" w14:textId="77777777" w:rsidR="0088304D" w:rsidRPr="00BC2899" w:rsidRDefault="0088304D">
      <w:pPr>
        <w:widowControl w:val="0"/>
        <w:autoSpaceDE w:val="0"/>
        <w:autoSpaceDN w:val="0"/>
        <w:adjustRightInd w:val="0"/>
        <w:spacing w:before="7" w:after="0" w:line="220" w:lineRule="exact"/>
        <w:rPr>
          <w:rFonts w:ascii="Times New Roman" w:hAnsi="Times New Roman" w:cs="Times New Roman"/>
        </w:rPr>
      </w:pPr>
    </w:p>
    <w:p w14:paraId="3156F9B7" w14:textId="77777777" w:rsidR="0088304D" w:rsidRPr="00BC2899" w:rsidRDefault="0088304D" w:rsidP="008B7F1B">
      <w:pPr>
        <w:widowControl w:val="0"/>
        <w:autoSpaceDE w:val="0"/>
        <w:autoSpaceDN w:val="0"/>
        <w:adjustRightInd w:val="0"/>
        <w:spacing w:after="0" w:line="240" w:lineRule="auto"/>
        <w:ind w:left="720" w:right="135"/>
        <w:rPr>
          <w:rFonts w:ascii="Times New Roman" w:hAnsi="Times New Roman" w:cs="Times New Roman"/>
        </w:rPr>
      </w:pPr>
      <w:r w:rsidRPr="00BC2899">
        <w:rPr>
          <w:rFonts w:ascii="Times New Roman" w:hAnsi="Times New Roman" w:cs="Times New Roman"/>
        </w:rPr>
        <w:t>(A</w:t>
      </w:r>
      <w:proofErr w:type="gramStart"/>
      <w:r w:rsidRPr="00BC2899">
        <w:rPr>
          <w:rFonts w:ascii="Times New Roman" w:hAnsi="Times New Roman" w:cs="Times New Roman"/>
        </w:rPr>
        <w:t>)</w:t>
      </w:r>
      <w:r w:rsidR="008B7F1B" w:rsidRPr="00BC2899">
        <w:rPr>
          <w:rFonts w:ascii="Times New Roman" w:hAnsi="Times New Roman" w:cs="Times New Roman"/>
        </w:rPr>
        <w:t xml:space="preserve"> </w:t>
      </w:r>
      <w:r w:rsidRPr="00201B35">
        <w:rPr>
          <w:rFonts w:ascii="Times New Roman" w:hAnsi="Times New Roman" w:cs="Times New Roman"/>
        </w:rPr>
        <w:t xml:space="preserve"> </w:t>
      </w:r>
      <w:r w:rsidRPr="00BC2899">
        <w:rPr>
          <w:rFonts w:ascii="Times New Roman" w:hAnsi="Times New Roman" w:cs="Times New Roman"/>
        </w:rPr>
        <w:t>On</w:t>
      </w:r>
      <w:proofErr w:type="gramEnd"/>
      <w:r w:rsidRPr="00BC2899">
        <w:rPr>
          <w:rFonts w:ascii="Times New Roman" w:hAnsi="Times New Roman" w:cs="Times New Roman"/>
        </w:rPr>
        <w:t xml:space="preserve"> the same date on which the nursing facility sends a withdrawal notice to </w:t>
      </w:r>
      <w:r w:rsidR="00DB4DBC" w:rsidRPr="00BC2899">
        <w:rPr>
          <w:rFonts w:ascii="Times New Roman" w:hAnsi="Times New Roman" w:cs="Times New Roman"/>
        </w:rPr>
        <w:t>MassHealth</w:t>
      </w:r>
      <w:r w:rsidRPr="00BC2899">
        <w:rPr>
          <w:rFonts w:ascii="Times New Roman" w:hAnsi="Times New Roman" w:cs="Times New Roman"/>
        </w:rPr>
        <w:t xml:space="preserve">, the facility must give notice, in hand, to all </w:t>
      </w:r>
      <w:proofErr w:type="gramStart"/>
      <w:r w:rsidRPr="00BC2899">
        <w:rPr>
          <w:rFonts w:ascii="Times New Roman" w:hAnsi="Times New Roman" w:cs="Times New Roman"/>
        </w:rPr>
        <w:t>its residents and the</w:t>
      </w:r>
      <w:proofErr w:type="gramEnd"/>
      <w:r w:rsidRPr="00BC2899">
        <w:rPr>
          <w:rFonts w:ascii="Times New Roman" w:hAnsi="Times New Roman" w:cs="Times New Roman"/>
        </w:rPr>
        <w:t xml:space="preserve"> residents</w:t>
      </w:r>
      <w:r w:rsidR="00DB4DBC" w:rsidRPr="00BC2899">
        <w:rPr>
          <w:rFonts w:ascii="Times New Roman" w:hAnsi="Times New Roman" w:cs="Times New Roman"/>
        </w:rPr>
        <w:t>’</w:t>
      </w:r>
      <w:r w:rsidRPr="00BC2899">
        <w:rPr>
          <w:rFonts w:ascii="Times New Roman" w:hAnsi="Times New Roman" w:cs="Times New Roman"/>
        </w:rPr>
        <w:t xml:space="preserve"> authorized </w:t>
      </w:r>
      <w:r w:rsidR="00DB4DBC" w:rsidRPr="00BC2899">
        <w:rPr>
          <w:rFonts w:ascii="Times New Roman" w:hAnsi="Times New Roman" w:cs="Times New Roman"/>
        </w:rPr>
        <w:t xml:space="preserve">or legal </w:t>
      </w:r>
      <w:r w:rsidRPr="00BC2899">
        <w:rPr>
          <w:rFonts w:ascii="Times New Roman" w:hAnsi="Times New Roman" w:cs="Times New Roman"/>
        </w:rPr>
        <w:t>representatives, including those residents who have been transferred to hospitals, or who are on nonmedical leave of absence. The notice must advise that any resident who is eligible for MassHealth on the effective date of the withdrawal must relocate to a facility participating in MassHealth to ensure continuation of MassHealth payment of nursing</w:t>
      </w:r>
      <w:r w:rsidR="00144D5D" w:rsidRPr="00BC2899">
        <w:rPr>
          <w:rFonts w:ascii="Times New Roman" w:hAnsi="Times New Roman" w:cs="Times New Roman"/>
        </w:rPr>
        <w:t xml:space="preserve"> </w:t>
      </w:r>
      <w:r w:rsidRPr="00BC2899">
        <w:rPr>
          <w:rFonts w:ascii="Times New Roman" w:hAnsi="Times New Roman" w:cs="Times New Roman"/>
        </w:rPr>
        <w:t xml:space="preserve">facility services and must </w:t>
      </w:r>
      <w:r w:rsidR="00DB4DBC" w:rsidRPr="00BC2899">
        <w:rPr>
          <w:rFonts w:ascii="Times New Roman" w:hAnsi="Times New Roman" w:cs="Times New Roman"/>
        </w:rPr>
        <w:t xml:space="preserve">also </w:t>
      </w:r>
      <w:r w:rsidRPr="00BC2899">
        <w:rPr>
          <w:rFonts w:ascii="Times New Roman" w:hAnsi="Times New Roman" w:cs="Times New Roman"/>
        </w:rPr>
        <w:t>be determined eligible to continue to receive the services.</w:t>
      </w:r>
    </w:p>
    <w:p w14:paraId="70B69F25" w14:textId="77777777" w:rsidR="0088304D" w:rsidRPr="00BC2899" w:rsidRDefault="0088304D" w:rsidP="008B7F1B">
      <w:pPr>
        <w:widowControl w:val="0"/>
        <w:autoSpaceDE w:val="0"/>
        <w:autoSpaceDN w:val="0"/>
        <w:adjustRightInd w:val="0"/>
        <w:spacing w:before="13" w:after="0" w:line="240" w:lineRule="exact"/>
        <w:ind w:left="720"/>
        <w:rPr>
          <w:rFonts w:ascii="Times New Roman" w:hAnsi="Times New Roman" w:cs="Times New Roman"/>
        </w:rPr>
      </w:pPr>
    </w:p>
    <w:p w14:paraId="29043B17" w14:textId="77777777" w:rsidR="0088304D" w:rsidRPr="00BC2899" w:rsidRDefault="0088304D" w:rsidP="008B7F1B">
      <w:pPr>
        <w:widowControl w:val="0"/>
        <w:autoSpaceDE w:val="0"/>
        <w:autoSpaceDN w:val="0"/>
        <w:adjustRightInd w:val="0"/>
        <w:spacing w:after="0" w:line="240" w:lineRule="auto"/>
        <w:ind w:left="720" w:right="130"/>
        <w:rPr>
          <w:rFonts w:ascii="Times New Roman" w:hAnsi="Times New Roman" w:cs="Times New Roman"/>
        </w:rPr>
      </w:pPr>
      <w:r w:rsidRPr="00BC2899">
        <w:rPr>
          <w:rFonts w:ascii="Times New Roman" w:hAnsi="Times New Roman" w:cs="Times New Roman"/>
        </w:rPr>
        <w:t>(B)</w:t>
      </w:r>
      <w:r w:rsidR="008B7F1B" w:rsidRPr="00BC2899">
        <w:rPr>
          <w:rFonts w:ascii="Times New Roman" w:hAnsi="Times New Roman" w:cs="Times New Roman"/>
        </w:rPr>
        <w:t xml:space="preserve"> </w:t>
      </w:r>
      <w:r w:rsidRPr="00201B35">
        <w:rPr>
          <w:rFonts w:ascii="Times New Roman" w:hAnsi="Times New Roman" w:cs="Times New Roman"/>
        </w:rPr>
        <w:t xml:space="preserve"> </w:t>
      </w:r>
      <w:r w:rsidRPr="00BC2899">
        <w:rPr>
          <w:rFonts w:ascii="Times New Roman" w:hAnsi="Times New Roman" w:cs="Times New Roman"/>
        </w:rPr>
        <w:t xml:space="preserve">The notice will also state that the facility will work promptly and diligently to arrange for the relocation of members to MassHealth-participating facilities or, if appropriate, to the community. The nursing facility must give a similar notice to applicants for admission during the period between the date in which the facility sent the withdrawal notice to </w:t>
      </w:r>
      <w:r w:rsidR="00DB4DBC" w:rsidRPr="00BC2899">
        <w:rPr>
          <w:rFonts w:ascii="Times New Roman" w:hAnsi="Times New Roman" w:cs="Times New Roman"/>
        </w:rPr>
        <w:t>MassHealth</w:t>
      </w:r>
      <w:r w:rsidRPr="00BC2899">
        <w:rPr>
          <w:rFonts w:ascii="Times New Roman" w:hAnsi="Times New Roman" w:cs="Times New Roman"/>
        </w:rPr>
        <w:t xml:space="preserve"> and the effective date of the withdrawal.</w:t>
      </w:r>
    </w:p>
    <w:p w14:paraId="23A483F3" w14:textId="7E2A909A" w:rsidR="00EC0921" w:rsidRDefault="00EC0921">
      <w:pPr>
        <w:spacing w:after="0" w:line="240" w:lineRule="auto"/>
        <w:rPr>
          <w:rFonts w:ascii="Times New Roman" w:hAnsi="Times New Roman" w:cs="Times New Roman"/>
        </w:rPr>
      </w:pPr>
      <w:r>
        <w:rPr>
          <w:rFonts w:ascii="Times New Roman" w:hAnsi="Times New Roman" w:cs="Times New Roman"/>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A07BCB" w:rsidRPr="00BC2899" w14:paraId="3B6405F0" w14:textId="77777777" w:rsidTr="00802714">
        <w:trPr>
          <w:trHeight w:hRule="exact" w:val="864"/>
        </w:trPr>
        <w:tc>
          <w:tcPr>
            <w:tcW w:w="4080" w:type="dxa"/>
            <w:tcBorders>
              <w:bottom w:val="nil"/>
            </w:tcBorders>
          </w:tcPr>
          <w:p w14:paraId="309CE7B4" w14:textId="77777777" w:rsidR="00A07BCB" w:rsidRPr="00BC2899" w:rsidRDefault="00A07BCB" w:rsidP="00A07BCB">
            <w:pPr>
              <w:widowControl w:val="0"/>
              <w:tabs>
                <w:tab w:val="left" w:pos="936"/>
                <w:tab w:val="left" w:pos="1314"/>
                <w:tab w:val="left" w:pos="1692"/>
                <w:tab w:val="left" w:pos="2070"/>
              </w:tabs>
              <w:spacing w:before="120" w:after="0" w:line="240" w:lineRule="auto"/>
              <w:jc w:val="center"/>
              <w:rPr>
                <w:rFonts w:ascii="Arial" w:hAnsi="Arial" w:cs="Arial"/>
                <w:b/>
                <w:sz w:val="20"/>
                <w:szCs w:val="20"/>
              </w:rPr>
            </w:pPr>
            <w:r w:rsidRPr="00BC2899">
              <w:rPr>
                <w:rFonts w:ascii="Arial" w:hAnsi="Arial" w:cs="Arial"/>
                <w:b/>
                <w:sz w:val="20"/>
                <w:szCs w:val="20"/>
              </w:rPr>
              <w:lastRenderedPageBreak/>
              <w:t>Commonwealth of Massachusetts</w:t>
            </w:r>
          </w:p>
          <w:p w14:paraId="0E71BBAF" w14:textId="77777777" w:rsidR="00A07BCB" w:rsidRPr="00BC2899" w:rsidRDefault="00A07BCB" w:rsidP="00A07BCB">
            <w:pPr>
              <w:widowControl w:val="0"/>
              <w:tabs>
                <w:tab w:val="left" w:pos="936"/>
                <w:tab w:val="left" w:pos="1314"/>
                <w:tab w:val="left" w:pos="1692"/>
                <w:tab w:val="left" w:pos="2070"/>
              </w:tabs>
              <w:spacing w:after="0" w:line="240" w:lineRule="auto"/>
              <w:jc w:val="center"/>
              <w:rPr>
                <w:rFonts w:ascii="Arial" w:hAnsi="Arial" w:cs="Arial"/>
                <w:b/>
                <w:sz w:val="20"/>
                <w:szCs w:val="20"/>
              </w:rPr>
            </w:pPr>
            <w:r w:rsidRPr="00BC2899">
              <w:rPr>
                <w:rFonts w:ascii="Arial" w:hAnsi="Arial" w:cs="Arial"/>
                <w:b/>
                <w:sz w:val="20"/>
                <w:szCs w:val="20"/>
              </w:rPr>
              <w:t>MassHealth</w:t>
            </w:r>
          </w:p>
          <w:p w14:paraId="3C39F381" w14:textId="77777777" w:rsidR="00A07BCB" w:rsidRPr="00BC2899" w:rsidRDefault="00A07BCB" w:rsidP="00A07BCB">
            <w:pPr>
              <w:widowControl w:val="0"/>
              <w:tabs>
                <w:tab w:val="left" w:pos="936"/>
                <w:tab w:val="left" w:pos="1314"/>
                <w:tab w:val="left" w:pos="1692"/>
                <w:tab w:val="left" w:pos="2070"/>
              </w:tabs>
              <w:spacing w:after="0" w:line="240" w:lineRule="auto"/>
              <w:jc w:val="center"/>
              <w:rPr>
                <w:rFonts w:ascii="Arial" w:hAnsi="Arial" w:cs="Arial"/>
                <w:b/>
                <w:sz w:val="20"/>
                <w:szCs w:val="20"/>
              </w:rPr>
            </w:pPr>
            <w:r w:rsidRPr="00BC2899">
              <w:rPr>
                <w:rFonts w:ascii="Arial" w:hAnsi="Arial" w:cs="Arial"/>
                <w:b/>
                <w:sz w:val="20"/>
                <w:szCs w:val="20"/>
              </w:rPr>
              <w:t>Provider Manual Series</w:t>
            </w:r>
          </w:p>
        </w:tc>
        <w:tc>
          <w:tcPr>
            <w:tcW w:w="3750" w:type="dxa"/>
          </w:tcPr>
          <w:p w14:paraId="163F67EB" w14:textId="77777777" w:rsidR="00A07BCB" w:rsidRPr="00BC2899" w:rsidRDefault="00A07BCB" w:rsidP="00A07BCB">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sidRPr="00BC2899">
              <w:rPr>
                <w:rFonts w:ascii="Arial" w:hAnsi="Arial" w:cs="Arial"/>
                <w:b/>
                <w:sz w:val="20"/>
                <w:szCs w:val="20"/>
              </w:rPr>
              <w:t>Subchapter Number and Title</w:t>
            </w:r>
          </w:p>
          <w:p w14:paraId="198263DC" w14:textId="77777777" w:rsidR="00A07BCB" w:rsidRPr="00BC2899" w:rsidRDefault="00A07BCB" w:rsidP="00A07BCB">
            <w:pPr>
              <w:widowControl w:val="0"/>
              <w:tabs>
                <w:tab w:val="left" w:pos="936"/>
                <w:tab w:val="left" w:pos="1314"/>
                <w:tab w:val="left" w:pos="1692"/>
                <w:tab w:val="left" w:pos="2070"/>
              </w:tabs>
              <w:spacing w:after="0" w:line="240" w:lineRule="auto"/>
              <w:jc w:val="center"/>
              <w:rPr>
                <w:rFonts w:ascii="Arial" w:hAnsi="Arial" w:cs="Arial"/>
                <w:sz w:val="20"/>
                <w:szCs w:val="20"/>
              </w:rPr>
            </w:pPr>
            <w:r w:rsidRPr="00BC2899">
              <w:rPr>
                <w:rFonts w:ascii="Arial" w:hAnsi="Arial" w:cs="Arial"/>
                <w:sz w:val="20"/>
                <w:szCs w:val="20"/>
              </w:rPr>
              <w:t>1.  Program Regulations</w:t>
            </w:r>
          </w:p>
          <w:p w14:paraId="3A3DBF52" w14:textId="77777777" w:rsidR="00A07BCB" w:rsidRPr="00BC2899" w:rsidRDefault="00A07BCB" w:rsidP="00A07BCB">
            <w:pPr>
              <w:widowControl w:val="0"/>
              <w:tabs>
                <w:tab w:val="left" w:pos="936"/>
                <w:tab w:val="left" w:pos="1314"/>
                <w:tab w:val="left" w:pos="1692"/>
                <w:tab w:val="left" w:pos="2070"/>
              </w:tabs>
              <w:spacing w:after="0" w:line="240" w:lineRule="auto"/>
              <w:jc w:val="center"/>
              <w:rPr>
                <w:rFonts w:ascii="Arial" w:hAnsi="Arial" w:cs="Arial"/>
                <w:sz w:val="20"/>
                <w:szCs w:val="20"/>
              </w:rPr>
            </w:pPr>
            <w:r w:rsidRPr="00BC2899">
              <w:rPr>
                <w:rFonts w:ascii="Arial" w:hAnsi="Arial" w:cs="Arial"/>
                <w:sz w:val="20"/>
                <w:szCs w:val="20"/>
              </w:rPr>
              <w:t xml:space="preserve">(130 </w:t>
            </w:r>
            <w:r w:rsidRPr="00BC2899">
              <w:rPr>
                <w:rFonts w:ascii="Arial" w:hAnsi="Arial" w:cs="Arial"/>
                <w:iCs/>
                <w:sz w:val="20"/>
                <w:szCs w:val="20"/>
              </w:rPr>
              <w:t>CMR</w:t>
            </w:r>
            <w:r w:rsidRPr="00BC2899">
              <w:rPr>
                <w:rFonts w:ascii="Arial" w:hAnsi="Arial" w:cs="Arial"/>
                <w:sz w:val="20"/>
                <w:szCs w:val="20"/>
              </w:rPr>
              <w:t xml:space="preserve"> 456.000)</w:t>
            </w:r>
          </w:p>
        </w:tc>
        <w:tc>
          <w:tcPr>
            <w:tcW w:w="1771" w:type="dxa"/>
          </w:tcPr>
          <w:p w14:paraId="6DE182CE" w14:textId="77777777" w:rsidR="00A07BCB" w:rsidRPr="00BC2899" w:rsidRDefault="00A07BCB" w:rsidP="00A07BCB">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sidRPr="00BC2899">
              <w:rPr>
                <w:rFonts w:ascii="Arial" w:hAnsi="Arial" w:cs="Arial"/>
                <w:b/>
                <w:sz w:val="20"/>
                <w:szCs w:val="20"/>
              </w:rPr>
              <w:t>Page</w:t>
            </w:r>
          </w:p>
          <w:p w14:paraId="7F6406C1" w14:textId="77777777" w:rsidR="00A07BCB" w:rsidRPr="00BC2899" w:rsidRDefault="00A07BCB" w:rsidP="00A07BCB">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sidRPr="00BC2899">
              <w:rPr>
                <w:rFonts w:ascii="Arial" w:hAnsi="Arial" w:cs="Arial"/>
                <w:sz w:val="20"/>
                <w:szCs w:val="20"/>
              </w:rPr>
              <w:t>4-20</w:t>
            </w:r>
          </w:p>
        </w:tc>
      </w:tr>
      <w:tr w:rsidR="00A07BCB" w:rsidRPr="00BC2899" w14:paraId="76B0ECF0" w14:textId="77777777" w:rsidTr="00802714">
        <w:trPr>
          <w:trHeight w:hRule="exact" w:val="864"/>
        </w:trPr>
        <w:tc>
          <w:tcPr>
            <w:tcW w:w="4080" w:type="dxa"/>
            <w:tcBorders>
              <w:top w:val="nil"/>
            </w:tcBorders>
            <w:vAlign w:val="center"/>
          </w:tcPr>
          <w:p w14:paraId="07448A5A" w14:textId="77777777" w:rsidR="00A07BCB" w:rsidRPr="00BC2899" w:rsidRDefault="00A07BCB" w:rsidP="00A07BCB">
            <w:pPr>
              <w:widowControl w:val="0"/>
              <w:tabs>
                <w:tab w:val="left" w:pos="936"/>
                <w:tab w:val="left" w:pos="1314"/>
                <w:tab w:val="left" w:pos="1692"/>
                <w:tab w:val="left" w:pos="2070"/>
              </w:tabs>
              <w:spacing w:after="0" w:line="240" w:lineRule="auto"/>
              <w:jc w:val="center"/>
              <w:rPr>
                <w:rFonts w:ascii="Arial" w:hAnsi="Arial" w:cs="Arial"/>
                <w:sz w:val="20"/>
                <w:szCs w:val="20"/>
              </w:rPr>
            </w:pPr>
            <w:r w:rsidRPr="00BC2899">
              <w:rPr>
                <w:rFonts w:ascii="Arial" w:hAnsi="Arial" w:cs="Arial"/>
                <w:sz w:val="20"/>
                <w:szCs w:val="20"/>
              </w:rPr>
              <w:t>Nursing Facility Manual</w:t>
            </w:r>
          </w:p>
        </w:tc>
        <w:tc>
          <w:tcPr>
            <w:tcW w:w="3750" w:type="dxa"/>
          </w:tcPr>
          <w:p w14:paraId="6B7C6114" w14:textId="77777777" w:rsidR="00A07BCB" w:rsidRPr="00BC2899" w:rsidRDefault="00A07BCB" w:rsidP="00A07BCB">
            <w:pPr>
              <w:widowControl w:val="0"/>
              <w:tabs>
                <w:tab w:val="left" w:pos="936"/>
                <w:tab w:val="left" w:pos="1314"/>
                <w:tab w:val="left" w:pos="1692"/>
                <w:tab w:val="left" w:pos="2070"/>
              </w:tabs>
              <w:spacing w:before="120" w:after="0" w:line="240" w:lineRule="auto"/>
              <w:jc w:val="center"/>
              <w:rPr>
                <w:rFonts w:ascii="Arial" w:hAnsi="Arial" w:cs="Arial"/>
                <w:b/>
                <w:sz w:val="20"/>
                <w:szCs w:val="20"/>
              </w:rPr>
            </w:pPr>
            <w:r w:rsidRPr="00BC2899">
              <w:rPr>
                <w:rFonts w:ascii="Arial" w:hAnsi="Arial" w:cs="Arial"/>
                <w:b/>
                <w:sz w:val="20"/>
                <w:szCs w:val="20"/>
              </w:rPr>
              <w:t>Transmittal Letter</w:t>
            </w:r>
          </w:p>
          <w:p w14:paraId="1DA539EC" w14:textId="69F927AD" w:rsidR="00A07BCB" w:rsidRPr="00BC2899" w:rsidRDefault="00A07BCB" w:rsidP="00A07BCB">
            <w:pPr>
              <w:widowControl w:val="0"/>
              <w:tabs>
                <w:tab w:val="left" w:pos="936"/>
                <w:tab w:val="left" w:pos="1314"/>
                <w:tab w:val="left" w:pos="1692"/>
                <w:tab w:val="left" w:pos="2070"/>
              </w:tabs>
              <w:spacing w:before="120" w:after="0" w:line="240" w:lineRule="auto"/>
              <w:jc w:val="center"/>
              <w:rPr>
                <w:rFonts w:ascii="Arial" w:hAnsi="Arial" w:cs="Arial"/>
                <w:b/>
                <w:sz w:val="20"/>
                <w:szCs w:val="20"/>
              </w:rPr>
            </w:pPr>
            <w:r w:rsidRPr="00BC2899">
              <w:rPr>
                <w:rFonts w:ascii="Arial" w:hAnsi="Arial" w:cs="Arial"/>
                <w:sz w:val="20"/>
                <w:szCs w:val="20"/>
              </w:rPr>
              <w:t>NF-</w:t>
            </w:r>
            <w:r w:rsidR="0094421F">
              <w:rPr>
                <w:rFonts w:ascii="Arial" w:hAnsi="Arial" w:cs="Arial"/>
                <w:sz w:val="20"/>
                <w:szCs w:val="20"/>
              </w:rPr>
              <w:t>6</w:t>
            </w:r>
            <w:r w:rsidR="0073121D">
              <w:rPr>
                <w:rFonts w:ascii="Arial" w:hAnsi="Arial" w:cs="Arial"/>
                <w:sz w:val="20"/>
                <w:szCs w:val="20"/>
              </w:rPr>
              <w:t>4</w:t>
            </w:r>
          </w:p>
        </w:tc>
        <w:tc>
          <w:tcPr>
            <w:tcW w:w="1771" w:type="dxa"/>
          </w:tcPr>
          <w:p w14:paraId="66ABDDBC" w14:textId="77777777" w:rsidR="00A07BCB" w:rsidRPr="00BC2899" w:rsidRDefault="00A07BCB" w:rsidP="00A07BCB">
            <w:pPr>
              <w:widowControl w:val="0"/>
              <w:tabs>
                <w:tab w:val="left" w:pos="936"/>
                <w:tab w:val="left" w:pos="1314"/>
                <w:tab w:val="left" w:pos="1692"/>
                <w:tab w:val="left" w:pos="2070"/>
              </w:tabs>
              <w:spacing w:before="120" w:after="0" w:line="240" w:lineRule="auto"/>
              <w:jc w:val="center"/>
              <w:rPr>
                <w:rFonts w:ascii="Arial" w:hAnsi="Arial" w:cs="Arial"/>
                <w:b/>
                <w:sz w:val="20"/>
                <w:szCs w:val="20"/>
              </w:rPr>
            </w:pPr>
            <w:r w:rsidRPr="00BC2899">
              <w:rPr>
                <w:rFonts w:ascii="Arial" w:hAnsi="Arial" w:cs="Arial"/>
                <w:b/>
                <w:sz w:val="20"/>
                <w:szCs w:val="20"/>
              </w:rPr>
              <w:t>Date</w:t>
            </w:r>
          </w:p>
          <w:p w14:paraId="6A666EAE" w14:textId="7A02F37C" w:rsidR="00A07BCB" w:rsidRPr="00BC2899" w:rsidRDefault="0073121D" w:rsidP="00A07BCB">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Pr>
                <w:rFonts w:ascii="Arial" w:hAnsi="Arial" w:cs="Arial"/>
                <w:sz w:val="20"/>
                <w:szCs w:val="20"/>
              </w:rPr>
              <w:t>09/08/25</w:t>
            </w:r>
          </w:p>
        </w:tc>
      </w:tr>
    </w:tbl>
    <w:p w14:paraId="7C7EAA52" w14:textId="77777777" w:rsidR="0088304D" w:rsidRPr="00BC2899" w:rsidRDefault="0088304D">
      <w:pPr>
        <w:widowControl w:val="0"/>
        <w:autoSpaceDE w:val="0"/>
        <w:autoSpaceDN w:val="0"/>
        <w:adjustRightInd w:val="0"/>
        <w:spacing w:before="5" w:after="0" w:line="220" w:lineRule="exact"/>
        <w:rPr>
          <w:rFonts w:ascii="Times New Roman" w:hAnsi="Times New Roman" w:cs="Times New Roman"/>
        </w:rPr>
      </w:pPr>
    </w:p>
    <w:p w14:paraId="225904CD" w14:textId="77777777" w:rsidR="0088304D" w:rsidRPr="00BC2899" w:rsidRDefault="0088304D" w:rsidP="00D25F75">
      <w:pPr>
        <w:widowControl w:val="0"/>
        <w:autoSpaceDE w:val="0"/>
        <w:autoSpaceDN w:val="0"/>
        <w:adjustRightInd w:val="0"/>
        <w:spacing w:after="0" w:line="240" w:lineRule="auto"/>
        <w:ind w:left="720" w:right="105"/>
        <w:rPr>
          <w:rFonts w:ascii="Times New Roman" w:hAnsi="Times New Roman" w:cs="Times New Roman"/>
        </w:rPr>
      </w:pPr>
      <w:r w:rsidRPr="00BC2899">
        <w:rPr>
          <w:rFonts w:ascii="Times New Roman" w:hAnsi="Times New Roman" w:cs="Times New Roman"/>
        </w:rPr>
        <w:t>(C)</w:t>
      </w:r>
      <w:r w:rsidR="00D25F75" w:rsidRPr="00BC2899">
        <w:rPr>
          <w:rFonts w:ascii="Times New Roman" w:hAnsi="Times New Roman" w:cs="Times New Roman"/>
        </w:rPr>
        <w:t xml:space="preserve">  </w:t>
      </w:r>
      <w:r w:rsidRPr="00BC2899">
        <w:rPr>
          <w:rFonts w:ascii="Times New Roman" w:hAnsi="Times New Roman" w:cs="Times New Roman"/>
        </w:rPr>
        <w:t>After giving notice of intent to withdraw, the facility must promptly begin and diligently sustain efforts to arrange for the relocation of members to facilities participating in MassHealth or to the community.</w:t>
      </w:r>
    </w:p>
    <w:p w14:paraId="4C19ED6F" w14:textId="77777777" w:rsidR="0088304D" w:rsidRPr="00BC2899" w:rsidRDefault="0088304D">
      <w:pPr>
        <w:widowControl w:val="0"/>
        <w:autoSpaceDE w:val="0"/>
        <w:autoSpaceDN w:val="0"/>
        <w:adjustRightInd w:val="0"/>
        <w:spacing w:before="14" w:after="0" w:line="240" w:lineRule="exact"/>
        <w:rPr>
          <w:rFonts w:ascii="Times New Roman" w:hAnsi="Times New Roman" w:cs="Times New Roman"/>
          <w:sz w:val="24"/>
          <w:szCs w:val="24"/>
        </w:rPr>
      </w:pPr>
    </w:p>
    <w:p w14:paraId="19B6A7AC" w14:textId="77777777" w:rsidR="0088304D" w:rsidRPr="00BC2899" w:rsidRDefault="0088304D" w:rsidP="00D25F75">
      <w:pPr>
        <w:widowControl w:val="0"/>
        <w:autoSpaceDE w:val="0"/>
        <w:autoSpaceDN w:val="0"/>
        <w:adjustRightInd w:val="0"/>
        <w:spacing w:after="0" w:line="239" w:lineRule="auto"/>
        <w:ind w:left="720" w:right="386"/>
        <w:rPr>
          <w:rFonts w:ascii="Times New Roman" w:hAnsi="Times New Roman" w:cs="Times New Roman"/>
        </w:rPr>
      </w:pPr>
      <w:r w:rsidRPr="00BC2899">
        <w:rPr>
          <w:rFonts w:ascii="Times New Roman" w:hAnsi="Times New Roman" w:cs="Times New Roman"/>
        </w:rPr>
        <w:t>(D)</w:t>
      </w:r>
      <w:r w:rsidR="00D25F75" w:rsidRPr="00BC2899">
        <w:rPr>
          <w:rFonts w:ascii="Times New Roman" w:hAnsi="Times New Roman" w:cs="Times New Roman"/>
        </w:rPr>
        <w:t xml:space="preserve"> </w:t>
      </w:r>
      <w:r w:rsidRPr="00BC2899">
        <w:rPr>
          <w:rFonts w:ascii="Times New Roman" w:hAnsi="Times New Roman" w:cs="Times New Roman"/>
          <w:spacing w:val="-8"/>
        </w:rPr>
        <w:t xml:space="preserve"> </w:t>
      </w:r>
      <w:r w:rsidRPr="00BC2899">
        <w:rPr>
          <w:rFonts w:ascii="Times New Roman" w:hAnsi="Times New Roman" w:cs="Times New Roman"/>
        </w:rPr>
        <w:t>When it has been determined where a member is to be transferred, the facility must give the member written notice including the name of the facility to which the member will be transferred and notification of the member’s right to appeal such a transfer as provided for in</w:t>
      </w:r>
      <w:r w:rsidR="00D25F75" w:rsidRPr="00BC2899">
        <w:rPr>
          <w:rFonts w:ascii="Times New Roman" w:hAnsi="Times New Roman" w:cs="Times New Roman"/>
        </w:rPr>
        <w:t xml:space="preserve"> </w:t>
      </w:r>
      <w:r w:rsidRPr="00BC2899">
        <w:rPr>
          <w:rFonts w:ascii="Times New Roman" w:hAnsi="Times New Roman" w:cs="Times New Roman"/>
        </w:rPr>
        <w:t>130 CMR 456.701</w:t>
      </w:r>
      <w:r w:rsidR="00DB4DBC" w:rsidRPr="00BC2899">
        <w:rPr>
          <w:rFonts w:ascii="Times New Roman" w:hAnsi="Times New Roman" w:cs="Times New Roman"/>
        </w:rPr>
        <w:t xml:space="preserve"> and 456.702</w:t>
      </w:r>
      <w:r w:rsidRPr="00BC2899">
        <w:rPr>
          <w:rFonts w:ascii="Times New Roman" w:hAnsi="Times New Roman" w:cs="Times New Roman"/>
        </w:rPr>
        <w:t>.</w:t>
      </w:r>
    </w:p>
    <w:p w14:paraId="0F4B3DFD" w14:textId="77777777" w:rsidR="0088304D" w:rsidRPr="00BC2899" w:rsidRDefault="0088304D">
      <w:pPr>
        <w:widowControl w:val="0"/>
        <w:autoSpaceDE w:val="0"/>
        <w:autoSpaceDN w:val="0"/>
        <w:adjustRightInd w:val="0"/>
        <w:spacing w:before="13" w:after="0" w:line="240" w:lineRule="exact"/>
        <w:rPr>
          <w:rFonts w:ascii="Times New Roman" w:hAnsi="Times New Roman" w:cs="Times New Roman"/>
          <w:sz w:val="24"/>
          <w:szCs w:val="24"/>
        </w:rPr>
      </w:pPr>
    </w:p>
    <w:p w14:paraId="5495D7D8" w14:textId="77777777" w:rsidR="0088304D" w:rsidRPr="00BC2899" w:rsidRDefault="0088304D" w:rsidP="00D25F75">
      <w:pPr>
        <w:widowControl w:val="0"/>
        <w:autoSpaceDE w:val="0"/>
        <w:autoSpaceDN w:val="0"/>
        <w:adjustRightInd w:val="0"/>
        <w:spacing w:after="0" w:line="248" w:lineRule="exact"/>
        <w:rPr>
          <w:rFonts w:ascii="Times New Roman" w:hAnsi="Times New Roman" w:cs="Times New Roman"/>
        </w:rPr>
      </w:pPr>
      <w:r w:rsidRPr="00BC2899">
        <w:rPr>
          <w:rFonts w:ascii="Times New Roman" w:hAnsi="Times New Roman" w:cs="Times New Roman"/>
          <w:position w:val="-1"/>
          <w:u w:val="single"/>
        </w:rPr>
        <w:t>456</w:t>
      </w:r>
      <w:r w:rsidRPr="00BC2899">
        <w:rPr>
          <w:rFonts w:ascii="Times New Roman" w:hAnsi="Times New Roman" w:cs="Times New Roman"/>
          <w:spacing w:val="-1"/>
          <w:position w:val="-1"/>
          <w:u w:val="single"/>
        </w:rPr>
        <w:t>.</w:t>
      </w:r>
      <w:r w:rsidRPr="00BC2899">
        <w:rPr>
          <w:rFonts w:ascii="Times New Roman" w:hAnsi="Times New Roman" w:cs="Times New Roman"/>
          <w:position w:val="-1"/>
          <w:u w:val="single"/>
        </w:rPr>
        <w:t xml:space="preserve">454: </w:t>
      </w:r>
      <w:r w:rsidRPr="00BC2899">
        <w:rPr>
          <w:rFonts w:ascii="Times New Roman" w:hAnsi="Times New Roman" w:cs="Times New Roman"/>
          <w:spacing w:val="43"/>
          <w:position w:val="-1"/>
          <w:u w:val="single"/>
        </w:rPr>
        <w:t xml:space="preserve"> </w:t>
      </w:r>
      <w:r w:rsidRPr="00BC2899">
        <w:rPr>
          <w:rFonts w:ascii="Times New Roman" w:hAnsi="Times New Roman" w:cs="Times New Roman"/>
          <w:position w:val="-1"/>
          <w:u w:val="single"/>
        </w:rPr>
        <w:t>A</w:t>
      </w:r>
      <w:r w:rsidRPr="00BC2899">
        <w:rPr>
          <w:rFonts w:ascii="Times New Roman" w:hAnsi="Times New Roman" w:cs="Times New Roman"/>
          <w:spacing w:val="2"/>
          <w:position w:val="-1"/>
          <w:u w:val="single"/>
        </w:rPr>
        <w:t>d</w:t>
      </w:r>
      <w:r w:rsidRPr="00BC2899">
        <w:rPr>
          <w:rFonts w:ascii="Times New Roman" w:hAnsi="Times New Roman" w:cs="Times New Roman"/>
          <w:spacing w:val="-2"/>
          <w:position w:val="-1"/>
          <w:u w:val="single"/>
        </w:rPr>
        <w:t>m</w:t>
      </w:r>
      <w:r w:rsidRPr="00BC2899">
        <w:rPr>
          <w:rFonts w:ascii="Times New Roman" w:hAnsi="Times New Roman" w:cs="Times New Roman"/>
          <w:position w:val="-1"/>
          <w:u w:val="single"/>
        </w:rPr>
        <w:t>inistrative Action Regarding Wit</w:t>
      </w:r>
      <w:r w:rsidRPr="00BC2899">
        <w:rPr>
          <w:rFonts w:ascii="Times New Roman" w:hAnsi="Times New Roman" w:cs="Times New Roman"/>
          <w:spacing w:val="-1"/>
          <w:position w:val="-1"/>
          <w:u w:val="single"/>
        </w:rPr>
        <w:t>hd</w:t>
      </w:r>
      <w:r w:rsidRPr="00BC2899">
        <w:rPr>
          <w:rFonts w:ascii="Times New Roman" w:hAnsi="Times New Roman" w:cs="Times New Roman"/>
          <w:position w:val="-1"/>
          <w:u w:val="single"/>
        </w:rPr>
        <w:t>rawals</w:t>
      </w:r>
    </w:p>
    <w:p w14:paraId="13865782" w14:textId="77777777" w:rsidR="0088304D" w:rsidRPr="00BC2899" w:rsidRDefault="0088304D">
      <w:pPr>
        <w:widowControl w:val="0"/>
        <w:autoSpaceDE w:val="0"/>
        <w:autoSpaceDN w:val="0"/>
        <w:adjustRightInd w:val="0"/>
        <w:spacing w:before="6" w:after="0" w:line="220" w:lineRule="exact"/>
        <w:rPr>
          <w:rFonts w:ascii="Times New Roman" w:hAnsi="Times New Roman" w:cs="Times New Roman"/>
        </w:rPr>
      </w:pPr>
    </w:p>
    <w:p w14:paraId="23D7C821" w14:textId="77777777" w:rsidR="0088304D" w:rsidRPr="00BC2899" w:rsidRDefault="0088304D" w:rsidP="00D25F75">
      <w:pPr>
        <w:widowControl w:val="0"/>
        <w:autoSpaceDE w:val="0"/>
        <w:autoSpaceDN w:val="0"/>
        <w:adjustRightInd w:val="0"/>
        <w:spacing w:after="0" w:line="240" w:lineRule="auto"/>
        <w:ind w:left="720" w:right="504" w:firstLine="360"/>
        <w:rPr>
          <w:rFonts w:ascii="Times New Roman" w:hAnsi="Times New Roman" w:cs="Times New Roman"/>
          <w:spacing w:val="-1"/>
        </w:rPr>
      </w:pPr>
      <w:r w:rsidRPr="00BC2899">
        <w:rPr>
          <w:rFonts w:ascii="Times New Roman" w:hAnsi="Times New Roman" w:cs="Times New Roman"/>
          <w:spacing w:val="-1"/>
        </w:rPr>
        <w:t>A nursing facility that withdraws from MassHealth must continue to provide services to members until the members are relocated. If the facility fails to provide medical services to a member, the facility is subject to a fine of $1000 for each violation.</w:t>
      </w:r>
    </w:p>
    <w:p w14:paraId="282572C8" w14:textId="77777777" w:rsidR="0088304D" w:rsidRPr="00BC2899" w:rsidRDefault="0088304D">
      <w:pPr>
        <w:widowControl w:val="0"/>
        <w:autoSpaceDE w:val="0"/>
        <w:autoSpaceDN w:val="0"/>
        <w:adjustRightInd w:val="0"/>
        <w:spacing w:before="13" w:after="0" w:line="240" w:lineRule="exact"/>
        <w:rPr>
          <w:rFonts w:ascii="Times New Roman" w:hAnsi="Times New Roman" w:cs="Times New Roman"/>
          <w:sz w:val="24"/>
          <w:szCs w:val="24"/>
        </w:rPr>
      </w:pPr>
    </w:p>
    <w:p w14:paraId="3FB11F80" w14:textId="77777777" w:rsidR="0088304D" w:rsidRPr="00BC2899" w:rsidRDefault="0088304D" w:rsidP="00D25F75">
      <w:pPr>
        <w:widowControl w:val="0"/>
        <w:autoSpaceDE w:val="0"/>
        <w:autoSpaceDN w:val="0"/>
        <w:adjustRightInd w:val="0"/>
        <w:spacing w:after="0" w:line="240" w:lineRule="auto"/>
        <w:rPr>
          <w:rFonts w:ascii="Times New Roman" w:hAnsi="Times New Roman" w:cs="Times New Roman"/>
        </w:rPr>
      </w:pPr>
      <w:r w:rsidRPr="00BC2899">
        <w:rPr>
          <w:rFonts w:ascii="Times New Roman" w:hAnsi="Times New Roman" w:cs="Times New Roman"/>
          <w:u w:val="single"/>
        </w:rPr>
        <w:t>456</w:t>
      </w:r>
      <w:r w:rsidRPr="00BC2899">
        <w:rPr>
          <w:rFonts w:ascii="Times New Roman" w:hAnsi="Times New Roman" w:cs="Times New Roman"/>
          <w:spacing w:val="-1"/>
          <w:u w:val="single"/>
        </w:rPr>
        <w:t>.</w:t>
      </w:r>
      <w:r w:rsidRPr="00BC2899">
        <w:rPr>
          <w:rFonts w:ascii="Times New Roman" w:hAnsi="Times New Roman" w:cs="Times New Roman"/>
          <w:u w:val="single"/>
        </w:rPr>
        <w:t xml:space="preserve">455: </w:t>
      </w:r>
      <w:r w:rsidRPr="00BC2899">
        <w:rPr>
          <w:rFonts w:ascii="Times New Roman" w:hAnsi="Times New Roman" w:cs="Times New Roman"/>
          <w:spacing w:val="43"/>
          <w:u w:val="single"/>
        </w:rPr>
        <w:t xml:space="preserve"> </w:t>
      </w:r>
      <w:r w:rsidRPr="00BC2899">
        <w:rPr>
          <w:rFonts w:ascii="Times New Roman" w:hAnsi="Times New Roman" w:cs="Times New Roman"/>
          <w:u w:val="single"/>
        </w:rPr>
        <w:t>Li</w:t>
      </w:r>
      <w:r w:rsidRPr="00BC2899">
        <w:rPr>
          <w:rFonts w:ascii="Times New Roman" w:hAnsi="Times New Roman" w:cs="Times New Roman"/>
          <w:spacing w:val="-2"/>
          <w:u w:val="single"/>
        </w:rPr>
        <w:t>m</w:t>
      </w:r>
      <w:r w:rsidRPr="00BC2899">
        <w:rPr>
          <w:rFonts w:ascii="Times New Roman" w:hAnsi="Times New Roman" w:cs="Times New Roman"/>
          <w:u w:val="single"/>
        </w:rPr>
        <w:t>itation</w:t>
      </w:r>
      <w:r w:rsidRPr="00BC2899">
        <w:rPr>
          <w:rFonts w:ascii="Times New Roman" w:hAnsi="Times New Roman" w:cs="Times New Roman"/>
          <w:spacing w:val="-2"/>
          <w:u w:val="single"/>
        </w:rPr>
        <w:t xml:space="preserve"> </w:t>
      </w:r>
      <w:r w:rsidRPr="00BC2899">
        <w:rPr>
          <w:rFonts w:ascii="Times New Roman" w:hAnsi="Times New Roman" w:cs="Times New Roman"/>
          <w:u w:val="single"/>
        </w:rPr>
        <w:t>of</w:t>
      </w:r>
      <w:r w:rsidRPr="00BC2899">
        <w:rPr>
          <w:rFonts w:ascii="Times New Roman" w:hAnsi="Times New Roman" w:cs="Times New Roman"/>
          <w:spacing w:val="-1"/>
          <w:u w:val="single"/>
        </w:rPr>
        <w:t xml:space="preserve"> </w:t>
      </w:r>
      <w:r w:rsidRPr="00BC2899">
        <w:rPr>
          <w:rFonts w:ascii="Times New Roman" w:hAnsi="Times New Roman" w:cs="Times New Roman"/>
          <w:u w:val="single"/>
        </w:rPr>
        <w:t>Provider Part</w:t>
      </w:r>
      <w:r w:rsidRPr="00BC2899">
        <w:rPr>
          <w:rFonts w:ascii="Times New Roman" w:hAnsi="Times New Roman" w:cs="Times New Roman"/>
          <w:spacing w:val="-1"/>
          <w:u w:val="single"/>
        </w:rPr>
        <w:t>i</w:t>
      </w:r>
      <w:r w:rsidRPr="00BC2899">
        <w:rPr>
          <w:rFonts w:ascii="Times New Roman" w:hAnsi="Times New Roman" w:cs="Times New Roman"/>
          <w:u w:val="single"/>
        </w:rPr>
        <w:t>cipation</w:t>
      </w:r>
    </w:p>
    <w:p w14:paraId="091237DD" w14:textId="77777777" w:rsidR="0088304D" w:rsidRPr="00BC2899" w:rsidRDefault="0088304D" w:rsidP="00D25F75">
      <w:pPr>
        <w:widowControl w:val="0"/>
        <w:autoSpaceDE w:val="0"/>
        <w:autoSpaceDN w:val="0"/>
        <w:adjustRightInd w:val="0"/>
        <w:spacing w:after="0" w:line="240" w:lineRule="exact"/>
        <w:rPr>
          <w:rFonts w:ascii="Times New Roman" w:hAnsi="Times New Roman" w:cs="Times New Roman"/>
          <w:sz w:val="24"/>
          <w:szCs w:val="24"/>
        </w:rPr>
      </w:pPr>
    </w:p>
    <w:p w14:paraId="1AF5BBE8" w14:textId="77777777" w:rsidR="0088304D" w:rsidRPr="00BC2899" w:rsidRDefault="0088304D" w:rsidP="00D25F75">
      <w:pPr>
        <w:widowControl w:val="0"/>
        <w:autoSpaceDE w:val="0"/>
        <w:autoSpaceDN w:val="0"/>
        <w:adjustRightInd w:val="0"/>
        <w:spacing w:after="0" w:line="240" w:lineRule="auto"/>
        <w:ind w:left="720" w:right="216" w:firstLine="360"/>
        <w:rPr>
          <w:rFonts w:ascii="Times New Roman" w:hAnsi="Times New Roman" w:cs="Times New Roman"/>
          <w:spacing w:val="-1"/>
        </w:rPr>
      </w:pPr>
      <w:r w:rsidRPr="00BC2899">
        <w:rPr>
          <w:rFonts w:ascii="Times New Roman" w:hAnsi="Times New Roman" w:cs="Times New Roman"/>
          <w:spacing w:val="-1"/>
        </w:rPr>
        <w:t>A nursing</w:t>
      </w:r>
      <w:r w:rsidR="00144D5D" w:rsidRPr="00BC2899">
        <w:rPr>
          <w:rFonts w:ascii="Times New Roman" w:hAnsi="Times New Roman" w:cs="Times New Roman"/>
          <w:spacing w:val="-1"/>
        </w:rPr>
        <w:t xml:space="preserve"> </w:t>
      </w:r>
      <w:r w:rsidRPr="00BC2899">
        <w:rPr>
          <w:rFonts w:ascii="Times New Roman" w:hAnsi="Times New Roman" w:cs="Times New Roman"/>
          <w:spacing w:val="-1"/>
        </w:rPr>
        <w:t>facility provider that voluntarily withdraws from MassHealth and continues to operate as a nursing facility may not participate as a MassHealth nursing</w:t>
      </w:r>
      <w:r w:rsidR="00144D5D" w:rsidRPr="00BC2899">
        <w:rPr>
          <w:rFonts w:ascii="Times New Roman" w:hAnsi="Times New Roman" w:cs="Times New Roman"/>
          <w:spacing w:val="-1"/>
        </w:rPr>
        <w:t xml:space="preserve"> </w:t>
      </w:r>
      <w:r w:rsidRPr="00BC2899">
        <w:rPr>
          <w:rFonts w:ascii="Times New Roman" w:hAnsi="Times New Roman" w:cs="Times New Roman"/>
          <w:spacing w:val="-1"/>
        </w:rPr>
        <w:t>facility provider for up to five years after the date of notice of the intent to withdraw, except to the extent, as determined</w:t>
      </w:r>
      <w:r w:rsidR="00D25F75" w:rsidRPr="00BC2899">
        <w:rPr>
          <w:rFonts w:ascii="Times New Roman" w:hAnsi="Times New Roman" w:cs="Times New Roman"/>
          <w:spacing w:val="-1"/>
        </w:rPr>
        <w:t xml:space="preserve"> </w:t>
      </w:r>
      <w:r w:rsidRPr="00BC2899">
        <w:rPr>
          <w:rFonts w:ascii="Times New Roman" w:hAnsi="Times New Roman" w:cs="Times New Roman"/>
          <w:spacing w:val="-1"/>
        </w:rPr>
        <w:t xml:space="preserve">by </w:t>
      </w:r>
      <w:r w:rsidR="00DB4DBC" w:rsidRPr="00BC2899">
        <w:rPr>
          <w:rFonts w:ascii="Times New Roman" w:hAnsi="Times New Roman" w:cs="Times New Roman"/>
          <w:spacing w:val="-1"/>
        </w:rPr>
        <w:t>MassHealth</w:t>
      </w:r>
      <w:r w:rsidRPr="00BC2899">
        <w:rPr>
          <w:rFonts w:ascii="Times New Roman" w:hAnsi="Times New Roman" w:cs="Times New Roman"/>
          <w:spacing w:val="-1"/>
        </w:rPr>
        <w:t xml:space="preserve">, that the facility’s participation in MassHealth is necessary for the health, welfare, and safety of members. If on the date that the withdrawal was to be effective, the nursing facility is still providing services to MassHealth members, then the facility will continue to be a MassHealth provider with regard to those members but will otherwise be considered withdrawn from the program. </w:t>
      </w:r>
      <w:r w:rsidR="00DB4DBC" w:rsidRPr="00BC2899">
        <w:rPr>
          <w:rFonts w:ascii="Times New Roman" w:hAnsi="Times New Roman" w:cs="Times New Roman"/>
          <w:spacing w:val="-1"/>
        </w:rPr>
        <w:t>In such circumstances,</w:t>
      </w:r>
      <w:r w:rsidR="00DB4DBC" w:rsidRPr="00BC2899" w:rsidDel="00DB4DBC">
        <w:rPr>
          <w:rFonts w:ascii="Times New Roman" w:hAnsi="Times New Roman" w:cs="Times New Roman"/>
          <w:spacing w:val="-1"/>
        </w:rPr>
        <w:t xml:space="preserve"> </w:t>
      </w:r>
      <w:r w:rsidR="00DB4DBC" w:rsidRPr="00BC2899">
        <w:rPr>
          <w:rFonts w:ascii="Times New Roman" w:hAnsi="Times New Roman" w:cs="Times New Roman"/>
          <w:spacing w:val="-1"/>
        </w:rPr>
        <w:t>t</w:t>
      </w:r>
      <w:r w:rsidRPr="00BC2899">
        <w:rPr>
          <w:rFonts w:ascii="Times New Roman" w:hAnsi="Times New Roman" w:cs="Times New Roman"/>
          <w:spacing w:val="-1"/>
        </w:rPr>
        <w:t xml:space="preserve">he facility must notify </w:t>
      </w:r>
      <w:r w:rsidR="00DB4DBC" w:rsidRPr="00BC2899">
        <w:rPr>
          <w:rFonts w:ascii="Times New Roman" w:hAnsi="Times New Roman" w:cs="Times New Roman"/>
          <w:spacing w:val="-1"/>
        </w:rPr>
        <w:t>MassHealth</w:t>
      </w:r>
      <w:r w:rsidRPr="00BC2899">
        <w:rPr>
          <w:rFonts w:ascii="Times New Roman" w:hAnsi="Times New Roman" w:cs="Times New Roman"/>
          <w:spacing w:val="-1"/>
        </w:rPr>
        <w:t xml:space="preserve"> of its need to keep its MassHealth provider number.</w:t>
      </w:r>
    </w:p>
    <w:p w14:paraId="6036639C" w14:textId="77777777" w:rsidR="0088304D" w:rsidRPr="00BC2899" w:rsidRDefault="0088304D">
      <w:pPr>
        <w:widowControl w:val="0"/>
        <w:autoSpaceDE w:val="0"/>
        <w:autoSpaceDN w:val="0"/>
        <w:adjustRightInd w:val="0"/>
        <w:spacing w:before="12" w:after="0" w:line="240" w:lineRule="exact"/>
        <w:rPr>
          <w:rFonts w:ascii="Times New Roman" w:hAnsi="Times New Roman" w:cs="Times New Roman"/>
          <w:sz w:val="24"/>
          <w:szCs w:val="24"/>
        </w:rPr>
      </w:pPr>
    </w:p>
    <w:p w14:paraId="21983795" w14:textId="77777777" w:rsidR="0088304D" w:rsidRPr="00BC2899" w:rsidRDefault="0088304D" w:rsidP="00D25F75">
      <w:pPr>
        <w:widowControl w:val="0"/>
        <w:autoSpaceDE w:val="0"/>
        <w:autoSpaceDN w:val="0"/>
        <w:adjustRightInd w:val="0"/>
        <w:spacing w:after="0" w:line="240" w:lineRule="auto"/>
        <w:rPr>
          <w:rFonts w:ascii="Times New Roman" w:hAnsi="Times New Roman" w:cs="Times New Roman"/>
        </w:rPr>
      </w:pPr>
      <w:r w:rsidRPr="00BC2899">
        <w:rPr>
          <w:rFonts w:ascii="Times New Roman" w:hAnsi="Times New Roman" w:cs="Times New Roman"/>
        </w:rPr>
        <w:t>(130</w:t>
      </w:r>
      <w:r w:rsidRPr="00BC2899">
        <w:rPr>
          <w:rFonts w:ascii="Times New Roman" w:hAnsi="Times New Roman" w:cs="Times New Roman"/>
          <w:spacing w:val="-9"/>
        </w:rPr>
        <w:t xml:space="preserve"> </w:t>
      </w:r>
      <w:r w:rsidRPr="00BC2899">
        <w:rPr>
          <w:rFonts w:ascii="Times New Roman" w:hAnsi="Times New Roman" w:cs="Times New Roman"/>
        </w:rPr>
        <w:t>CMR</w:t>
      </w:r>
      <w:r w:rsidRPr="00BC2899">
        <w:rPr>
          <w:rFonts w:ascii="Times New Roman" w:hAnsi="Times New Roman" w:cs="Times New Roman"/>
          <w:spacing w:val="-4"/>
        </w:rPr>
        <w:t xml:space="preserve"> </w:t>
      </w:r>
      <w:r w:rsidRPr="00BC2899">
        <w:rPr>
          <w:rFonts w:ascii="Times New Roman" w:hAnsi="Times New Roman" w:cs="Times New Roman"/>
        </w:rPr>
        <w:t>456.456</w:t>
      </w:r>
      <w:r w:rsidRPr="00BC2899">
        <w:rPr>
          <w:rFonts w:ascii="Times New Roman" w:hAnsi="Times New Roman" w:cs="Times New Roman"/>
          <w:spacing w:val="-6"/>
        </w:rPr>
        <w:t xml:space="preserve"> </w:t>
      </w:r>
      <w:r w:rsidRPr="00BC2899">
        <w:rPr>
          <w:rFonts w:ascii="Times New Roman" w:hAnsi="Times New Roman" w:cs="Times New Roman"/>
        </w:rPr>
        <w:t>throu</w:t>
      </w:r>
      <w:r w:rsidRPr="00BC2899">
        <w:rPr>
          <w:rFonts w:ascii="Times New Roman" w:hAnsi="Times New Roman" w:cs="Times New Roman"/>
          <w:spacing w:val="-1"/>
        </w:rPr>
        <w:t>g</w:t>
      </w:r>
      <w:r w:rsidRPr="00BC2899">
        <w:rPr>
          <w:rFonts w:ascii="Times New Roman" w:hAnsi="Times New Roman" w:cs="Times New Roman"/>
        </w:rPr>
        <w:t>h</w:t>
      </w:r>
      <w:r w:rsidRPr="00BC2899">
        <w:rPr>
          <w:rFonts w:ascii="Times New Roman" w:hAnsi="Times New Roman" w:cs="Times New Roman"/>
          <w:spacing w:val="-4"/>
        </w:rPr>
        <w:t xml:space="preserve"> </w:t>
      </w:r>
      <w:r w:rsidRPr="00BC2899">
        <w:rPr>
          <w:rFonts w:ascii="Times New Roman" w:hAnsi="Times New Roman" w:cs="Times New Roman"/>
        </w:rPr>
        <w:t>456.600</w:t>
      </w:r>
      <w:r w:rsidRPr="00BC2899">
        <w:rPr>
          <w:rFonts w:ascii="Times New Roman" w:hAnsi="Times New Roman" w:cs="Times New Roman"/>
          <w:spacing w:val="-6"/>
        </w:rPr>
        <w:t xml:space="preserve"> </w:t>
      </w:r>
      <w:r w:rsidRPr="00BC2899">
        <w:rPr>
          <w:rFonts w:ascii="Times New Roman" w:hAnsi="Times New Roman" w:cs="Times New Roman"/>
        </w:rPr>
        <w:t>Reserved)</w:t>
      </w:r>
    </w:p>
    <w:p w14:paraId="02D9A5AE" w14:textId="49E220AC" w:rsidR="00713DC1" w:rsidRDefault="00713DC1">
      <w:pPr>
        <w:spacing w:after="0" w:line="240" w:lineRule="auto"/>
        <w:rPr>
          <w:rFonts w:ascii="Times New Roman" w:hAnsi="Times New Roman" w:cs="Times New Roman"/>
        </w:rPr>
      </w:pPr>
      <w:r>
        <w:rPr>
          <w:rFonts w:ascii="Times New Roman" w:hAnsi="Times New Roman" w:cs="Times New Roman"/>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A07BCB" w:rsidRPr="00BC2899" w14:paraId="082ADC39" w14:textId="77777777" w:rsidTr="00802714">
        <w:trPr>
          <w:trHeight w:hRule="exact" w:val="864"/>
        </w:trPr>
        <w:tc>
          <w:tcPr>
            <w:tcW w:w="4080" w:type="dxa"/>
            <w:tcBorders>
              <w:bottom w:val="nil"/>
            </w:tcBorders>
          </w:tcPr>
          <w:p w14:paraId="76E5A4DF" w14:textId="77777777" w:rsidR="00A07BCB" w:rsidRPr="00BC2899" w:rsidRDefault="00A07BCB" w:rsidP="00A07BCB">
            <w:pPr>
              <w:widowControl w:val="0"/>
              <w:tabs>
                <w:tab w:val="left" w:pos="936"/>
                <w:tab w:val="left" w:pos="1314"/>
                <w:tab w:val="left" w:pos="1692"/>
                <w:tab w:val="left" w:pos="2070"/>
              </w:tabs>
              <w:spacing w:before="120" w:after="0" w:line="240" w:lineRule="auto"/>
              <w:jc w:val="center"/>
              <w:rPr>
                <w:rFonts w:ascii="Arial" w:hAnsi="Arial" w:cs="Arial"/>
                <w:b/>
                <w:sz w:val="20"/>
                <w:szCs w:val="20"/>
              </w:rPr>
            </w:pPr>
            <w:r w:rsidRPr="00BC2899">
              <w:rPr>
                <w:rFonts w:ascii="Arial" w:hAnsi="Arial" w:cs="Arial"/>
                <w:b/>
                <w:sz w:val="20"/>
                <w:szCs w:val="20"/>
              </w:rPr>
              <w:lastRenderedPageBreak/>
              <w:t>Commonwealth of Massachusetts</w:t>
            </w:r>
          </w:p>
          <w:p w14:paraId="62F2EB95" w14:textId="77777777" w:rsidR="00A07BCB" w:rsidRPr="00BC2899" w:rsidRDefault="00A07BCB" w:rsidP="00A07BCB">
            <w:pPr>
              <w:widowControl w:val="0"/>
              <w:tabs>
                <w:tab w:val="left" w:pos="936"/>
                <w:tab w:val="left" w:pos="1314"/>
                <w:tab w:val="left" w:pos="1692"/>
                <w:tab w:val="left" w:pos="2070"/>
              </w:tabs>
              <w:spacing w:after="0" w:line="240" w:lineRule="auto"/>
              <w:jc w:val="center"/>
              <w:rPr>
                <w:rFonts w:ascii="Arial" w:hAnsi="Arial" w:cs="Arial"/>
                <w:b/>
                <w:sz w:val="20"/>
                <w:szCs w:val="20"/>
              </w:rPr>
            </w:pPr>
            <w:r w:rsidRPr="00BC2899">
              <w:rPr>
                <w:rFonts w:ascii="Arial" w:hAnsi="Arial" w:cs="Arial"/>
                <w:b/>
                <w:sz w:val="20"/>
                <w:szCs w:val="20"/>
              </w:rPr>
              <w:t>MassHealth</w:t>
            </w:r>
          </w:p>
          <w:p w14:paraId="1C44949D" w14:textId="77777777" w:rsidR="00A07BCB" w:rsidRPr="00BC2899" w:rsidRDefault="00A07BCB" w:rsidP="00A07BCB">
            <w:pPr>
              <w:widowControl w:val="0"/>
              <w:tabs>
                <w:tab w:val="left" w:pos="936"/>
                <w:tab w:val="left" w:pos="1314"/>
                <w:tab w:val="left" w:pos="1692"/>
                <w:tab w:val="left" w:pos="2070"/>
              </w:tabs>
              <w:spacing w:after="0" w:line="240" w:lineRule="auto"/>
              <w:jc w:val="center"/>
              <w:rPr>
                <w:rFonts w:ascii="Arial" w:hAnsi="Arial" w:cs="Arial"/>
                <w:b/>
                <w:sz w:val="20"/>
                <w:szCs w:val="20"/>
              </w:rPr>
            </w:pPr>
            <w:r w:rsidRPr="00BC2899">
              <w:rPr>
                <w:rFonts w:ascii="Arial" w:hAnsi="Arial" w:cs="Arial"/>
                <w:b/>
                <w:sz w:val="20"/>
                <w:szCs w:val="20"/>
              </w:rPr>
              <w:t>Provider Manual Series</w:t>
            </w:r>
          </w:p>
        </w:tc>
        <w:tc>
          <w:tcPr>
            <w:tcW w:w="3750" w:type="dxa"/>
          </w:tcPr>
          <w:p w14:paraId="0E060A94" w14:textId="77777777" w:rsidR="00A07BCB" w:rsidRPr="00BC2899" w:rsidRDefault="00A07BCB" w:rsidP="00A07BCB">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sidRPr="00BC2899">
              <w:rPr>
                <w:rFonts w:ascii="Arial" w:hAnsi="Arial" w:cs="Arial"/>
                <w:b/>
                <w:sz w:val="20"/>
                <w:szCs w:val="20"/>
              </w:rPr>
              <w:t>Subchapter Number and Title</w:t>
            </w:r>
          </w:p>
          <w:p w14:paraId="18D08471" w14:textId="77777777" w:rsidR="00A07BCB" w:rsidRPr="00BC2899" w:rsidRDefault="00A07BCB" w:rsidP="00A07BCB">
            <w:pPr>
              <w:widowControl w:val="0"/>
              <w:tabs>
                <w:tab w:val="left" w:pos="936"/>
                <w:tab w:val="left" w:pos="1314"/>
                <w:tab w:val="left" w:pos="1692"/>
                <w:tab w:val="left" w:pos="2070"/>
              </w:tabs>
              <w:spacing w:after="0" w:line="240" w:lineRule="auto"/>
              <w:jc w:val="center"/>
              <w:rPr>
                <w:rFonts w:ascii="Arial" w:hAnsi="Arial" w:cs="Arial"/>
                <w:sz w:val="20"/>
                <w:szCs w:val="20"/>
              </w:rPr>
            </w:pPr>
            <w:r w:rsidRPr="00BC2899">
              <w:rPr>
                <w:rFonts w:ascii="Arial" w:hAnsi="Arial" w:cs="Arial"/>
                <w:sz w:val="20"/>
                <w:szCs w:val="20"/>
              </w:rPr>
              <w:t>1.  Program Regulations</w:t>
            </w:r>
          </w:p>
          <w:p w14:paraId="1275B121" w14:textId="77777777" w:rsidR="00A07BCB" w:rsidRPr="00BC2899" w:rsidRDefault="00A07BCB" w:rsidP="00A07BCB">
            <w:pPr>
              <w:widowControl w:val="0"/>
              <w:tabs>
                <w:tab w:val="left" w:pos="936"/>
                <w:tab w:val="left" w:pos="1314"/>
                <w:tab w:val="left" w:pos="1692"/>
                <w:tab w:val="left" w:pos="2070"/>
              </w:tabs>
              <w:spacing w:after="0" w:line="240" w:lineRule="auto"/>
              <w:jc w:val="center"/>
              <w:rPr>
                <w:rFonts w:ascii="Arial" w:hAnsi="Arial" w:cs="Arial"/>
                <w:sz w:val="20"/>
                <w:szCs w:val="20"/>
              </w:rPr>
            </w:pPr>
            <w:r w:rsidRPr="00BC2899">
              <w:rPr>
                <w:rFonts w:ascii="Arial" w:hAnsi="Arial" w:cs="Arial"/>
                <w:sz w:val="20"/>
                <w:szCs w:val="20"/>
              </w:rPr>
              <w:t xml:space="preserve">(130 </w:t>
            </w:r>
            <w:r w:rsidRPr="00BC2899">
              <w:rPr>
                <w:rFonts w:ascii="Arial" w:hAnsi="Arial" w:cs="Arial"/>
                <w:iCs/>
                <w:sz w:val="20"/>
                <w:szCs w:val="20"/>
              </w:rPr>
              <w:t>CMR</w:t>
            </w:r>
            <w:r w:rsidRPr="00BC2899">
              <w:rPr>
                <w:rFonts w:ascii="Arial" w:hAnsi="Arial" w:cs="Arial"/>
                <w:sz w:val="20"/>
                <w:szCs w:val="20"/>
              </w:rPr>
              <w:t xml:space="preserve"> 456.000)</w:t>
            </w:r>
          </w:p>
        </w:tc>
        <w:tc>
          <w:tcPr>
            <w:tcW w:w="1771" w:type="dxa"/>
          </w:tcPr>
          <w:p w14:paraId="4818FCCE" w14:textId="77777777" w:rsidR="00A07BCB" w:rsidRPr="00BC2899" w:rsidRDefault="00A07BCB" w:rsidP="00A07BCB">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sidRPr="00BC2899">
              <w:rPr>
                <w:rFonts w:ascii="Arial" w:hAnsi="Arial" w:cs="Arial"/>
                <w:b/>
                <w:sz w:val="20"/>
                <w:szCs w:val="20"/>
              </w:rPr>
              <w:t>Page</w:t>
            </w:r>
          </w:p>
          <w:p w14:paraId="01A73F0F" w14:textId="77777777" w:rsidR="00A07BCB" w:rsidRPr="00BC2899" w:rsidRDefault="00A07BCB" w:rsidP="00A07BCB">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sidRPr="00BC2899">
              <w:rPr>
                <w:rFonts w:ascii="Arial" w:hAnsi="Arial" w:cs="Arial"/>
                <w:sz w:val="20"/>
                <w:szCs w:val="20"/>
              </w:rPr>
              <w:t>4-21</w:t>
            </w:r>
          </w:p>
        </w:tc>
      </w:tr>
      <w:tr w:rsidR="00A07BCB" w:rsidRPr="00BC2899" w14:paraId="672624CF" w14:textId="77777777" w:rsidTr="00802714">
        <w:trPr>
          <w:trHeight w:hRule="exact" w:val="864"/>
        </w:trPr>
        <w:tc>
          <w:tcPr>
            <w:tcW w:w="4080" w:type="dxa"/>
            <w:tcBorders>
              <w:top w:val="nil"/>
            </w:tcBorders>
            <w:vAlign w:val="center"/>
          </w:tcPr>
          <w:p w14:paraId="6F4F2BE8" w14:textId="77777777" w:rsidR="00A07BCB" w:rsidRPr="00BC2899" w:rsidRDefault="00A07BCB" w:rsidP="00A07BCB">
            <w:pPr>
              <w:widowControl w:val="0"/>
              <w:tabs>
                <w:tab w:val="left" w:pos="936"/>
                <w:tab w:val="left" w:pos="1314"/>
                <w:tab w:val="left" w:pos="1692"/>
                <w:tab w:val="left" w:pos="2070"/>
              </w:tabs>
              <w:spacing w:after="0" w:line="240" w:lineRule="auto"/>
              <w:jc w:val="center"/>
              <w:rPr>
                <w:rFonts w:ascii="Arial" w:hAnsi="Arial" w:cs="Arial"/>
                <w:sz w:val="20"/>
                <w:szCs w:val="20"/>
              </w:rPr>
            </w:pPr>
            <w:r w:rsidRPr="00BC2899">
              <w:rPr>
                <w:rFonts w:ascii="Arial" w:hAnsi="Arial" w:cs="Arial"/>
                <w:sz w:val="20"/>
                <w:szCs w:val="20"/>
              </w:rPr>
              <w:t>Nursing Facility Manual</w:t>
            </w:r>
          </w:p>
        </w:tc>
        <w:tc>
          <w:tcPr>
            <w:tcW w:w="3750" w:type="dxa"/>
          </w:tcPr>
          <w:p w14:paraId="4B544746" w14:textId="77777777" w:rsidR="00A07BCB" w:rsidRPr="00BC2899" w:rsidRDefault="00A07BCB" w:rsidP="00A07BCB">
            <w:pPr>
              <w:widowControl w:val="0"/>
              <w:tabs>
                <w:tab w:val="left" w:pos="936"/>
                <w:tab w:val="left" w:pos="1314"/>
                <w:tab w:val="left" w:pos="1692"/>
                <w:tab w:val="left" w:pos="2070"/>
              </w:tabs>
              <w:spacing w:before="120" w:after="0" w:line="240" w:lineRule="auto"/>
              <w:jc w:val="center"/>
              <w:rPr>
                <w:rFonts w:ascii="Arial" w:hAnsi="Arial" w:cs="Arial"/>
                <w:b/>
                <w:sz w:val="20"/>
                <w:szCs w:val="20"/>
              </w:rPr>
            </w:pPr>
            <w:r w:rsidRPr="00BC2899">
              <w:rPr>
                <w:rFonts w:ascii="Arial" w:hAnsi="Arial" w:cs="Arial"/>
                <w:b/>
                <w:sz w:val="20"/>
                <w:szCs w:val="20"/>
              </w:rPr>
              <w:t>Transmittal Letter</w:t>
            </w:r>
          </w:p>
          <w:p w14:paraId="7B3F1E85" w14:textId="6AF5658C" w:rsidR="00A07BCB" w:rsidRPr="00BC2899" w:rsidRDefault="00A07BCB" w:rsidP="00A07BCB">
            <w:pPr>
              <w:widowControl w:val="0"/>
              <w:tabs>
                <w:tab w:val="left" w:pos="936"/>
                <w:tab w:val="left" w:pos="1314"/>
                <w:tab w:val="left" w:pos="1692"/>
                <w:tab w:val="left" w:pos="2070"/>
              </w:tabs>
              <w:spacing w:before="120" w:after="0" w:line="240" w:lineRule="auto"/>
              <w:jc w:val="center"/>
              <w:rPr>
                <w:rFonts w:ascii="Arial" w:hAnsi="Arial" w:cs="Arial"/>
                <w:b/>
                <w:sz w:val="20"/>
                <w:szCs w:val="20"/>
              </w:rPr>
            </w:pPr>
            <w:r w:rsidRPr="00BC2899">
              <w:rPr>
                <w:rFonts w:ascii="Arial" w:hAnsi="Arial" w:cs="Arial"/>
                <w:sz w:val="20"/>
                <w:szCs w:val="20"/>
              </w:rPr>
              <w:t>NF-</w:t>
            </w:r>
            <w:r w:rsidR="0094421F">
              <w:rPr>
                <w:rFonts w:ascii="Arial" w:hAnsi="Arial" w:cs="Arial"/>
                <w:sz w:val="20"/>
                <w:szCs w:val="20"/>
              </w:rPr>
              <w:t>6</w:t>
            </w:r>
            <w:r w:rsidR="0073121D">
              <w:rPr>
                <w:rFonts w:ascii="Arial" w:hAnsi="Arial" w:cs="Arial"/>
                <w:sz w:val="20"/>
                <w:szCs w:val="20"/>
              </w:rPr>
              <w:t>4</w:t>
            </w:r>
          </w:p>
        </w:tc>
        <w:tc>
          <w:tcPr>
            <w:tcW w:w="1771" w:type="dxa"/>
          </w:tcPr>
          <w:p w14:paraId="3F82C934" w14:textId="77777777" w:rsidR="00A07BCB" w:rsidRPr="00BC2899" w:rsidRDefault="00A07BCB" w:rsidP="00A07BCB">
            <w:pPr>
              <w:widowControl w:val="0"/>
              <w:tabs>
                <w:tab w:val="left" w:pos="936"/>
                <w:tab w:val="left" w:pos="1314"/>
                <w:tab w:val="left" w:pos="1692"/>
                <w:tab w:val="left" w:pos="2070"/>
              </w:tabs>
              <w:spacing w:before="120" w:after="0" w:line="240" w:lineRule="auto"/>
              <w:jc w:val="center"/>
              <w:rPr>
                <w:rFonts w:ascii="Arial" w:hAnsi="Arial" w:cs="Arial"/>
                <w:b/>
                <w:sz w:val="20"/>
                <w:szCs w:val="20"/>
              </w:rPr>
            </w:pPr>
            <w:r w:rsidRPr="00BC2899">
              <w:rPr>
                <w:rFonts w:ascii="Arial" w:hAnsi="Arial" w:cs="Arial"/>
                <w:b/>
                <w:sz w:val="20"/>
                <w:szCs w:val="20"/>
              </w:rPr>
              <w:t>Date</w:t>
            </w:r>
          </w:p>
          <w:p w14:paraId="176DB785" w14:textId="0270D8F1" w:rsidR="00A07BCB" w:rsidRPr="00BC2899" w:rsidRDefault="0073121D" w:rsidP="00A07BCB">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Pr>
                <w:rFonts w:ascii="Arial" w:hAnsi="Arial" w:cs="Arial"/>
                <w:sz w:val="20"/>
                <w:szCs w:val="20"/>
              </w:rPr>
              <w:t>09/08/25</w:t>
            </w:r>
          </w:p>
        </w:tc>
      </w:tr>
    </w:tbl>
    <w:p w14:paraId="3D5EFB95" w14:textId="77777777" w:rsidR="0088304D" w:rsidRPr="00BC2899" w:rsidRDefault="0088304D">
      <w:pPr>
        <w:widowControl w:val="0"/>
        <w:autoSpaceDE w:val="0"/>
        <w:autoSpaceDN w:val="0"/>
        <w:adjustRightInd w:val="0"/>
        <w:spacing w:before="7" w:after="0" w:line="220" w:lineRule="exact"/>
        <w:rPr>
          <w:rFonts w:ascii="Times New Roman" w:hAnsi="Times New Roman" w:cs="Times New Roman"/>
        </w:rPr>
      </w:pPr>
    </w:p>
    <w:p w14:paraId="7FE6498F" w14:textId="77777777" w:rsidR="0088304D" w:rsidRPr="00BC2899" w:rsidRDefault="0088304D" w:rsidP="00704493">
      <w:pPr>
        <w:widowControl w:val="0"/>
        <w:autoSpaceDE w:val="0"/>
        <w:autoSpaceDN w:val="0"/>
        <w:adjustRightInd w:val="0"/>
        <w:spacing w:after="0" w:line="248" w:lineRule="exact"/>
        <w:rPr>
          <w:rFonts w:ascii="Times New Roman" w:hAnsi="Times New Roman" w:cs="Times New Roman"/>
        </w:rPr>
      </w:pPr>
      <w:r w:rsidRPr="00BC2899">
        <w:rPr>
          <w:rFonts w:ascii="Times New Roman" w:hAnsi="Times New Roman" w:cs="Times New Roman"/>
          <w:position w:val="-1"/>
          <w:u w:val="single"/>
        </w:rPr>
        <w:t>456</w:t>
      </w:r>
      <w:r w:rsidRPr="00BC2899">
        <w:rPr>
          <w:rFonts w:ascii="Times New Roman" w:hAnsi="Times New Roman" w:cs="Times New Roman"/>
          <w:spacing w:val="-1"/>
          <w:position w:val="-1"/>
          <w:u w:val="single"/>
        </w:rPr>
        <w:t>.</w:t>
      </w:r>
      <w:r w:rsidRPr="00BC2899">
        <w:rPr>
          <w:rFonts w:ascii="Times New Roman" w:hAnsi="Times New Roman" w:cs="Times New Roman"/>
          <w:position w:val="-1"/>
          <w:u w:val="single"/>
        </w:rPr>
        <w:t xml:space="preserve">601: </w:t>
      </w:r>
      <w:r w:rsidRPr="00BC2899">
        <w:rPr>
          <w:rFonts w:ascii="Times New Roman" w:hAnsi="Times New Roman" w:cs="Times New Roman"/>
          <w:spacing w:val="43"/>
          <w:position w:val="-1"/>
          <w:u w:val="single"/>
        </w:rPr>
        <w:t xml:space="preserve"> </w:t>
      </w:r>
      <w:r w:rsidRPr="00BC2899">
        <w:rPr>
          <w:rFonts w:ascii="Times New Roman" w:hAnsi="Times New Roman" w:cs="Times New Roman"/>
          <w:position w:val="-1"/>
          <w:u w:val="single"/>
        </w:rPr>
        <w:t>Personal</w:t>
      </w:r>
      <w:r w:rsidRPr="00BC2899">
        <w:rPr>
          <w:rFonts w:ascii="Times New Roman" w:hAnsi="Times New Roman" w:cs="Times New Roman"/>
          <w:spacing w:val="-7"/>
          <w:position w:val="-1"/>
          <w:u w:val="single"/>
        </w:rPr>
        <w:t xml:space="preserve"> </w:t>
      </w:r>
      <w:r w:rsidRPr="00BC2899">
        <w:rPr>
          <w:rFonts w:ascii="Times New Roman" w:hAnsi="Times New Roman" w:cs="Times New Roman"/>
          <w:position w:val="-1"/>
          <w:u w:val="single"/>
        </w:rPr>
        <w:t>Nee</w:t>
      </w:r>
      <w:r w:rsidRPr="00BC2899">
        <w:rPr>
          <w:rFonts w:ascii="Times New Roman" w:hAnsi="Times New Roman" w:cs="Times New Roman"/>
          <w:spacing w:val="-1"/>
          <w:position w:val="-1"/>
          <w:u w:val="single"/>
        </w:rPr>
        <w:t>d</w:t>
      </w:r>
      <w:r w:rsidRPr="00BC2899">
        <w:rPr>
          <w:rFonts w:ascii="Times New Roman" w:hAnsi="Times New Roman" w:cs="Times New Roman"/>
          <w:position w:val="-1"/>
          <w:u w:val="single"/>
        </w:rPr>
        <w:t xml:space="preserve">s Allowance </w:t>
      </w:r>
      <w:r w:rsidR="00DB4DBC" w:rsidRPr="00BC2899">
        <w:rPr>
          <w:rFonts w:ascii="Times New Roman" w:hAnsi="Times New Roman" w:cs="Times New Roman"/>
          <w:position w:val="-1"/>
          <w:u w:val="single"/>
        </w:rPr>
        <w:t xml:space="preserve">(PNA) </w:t>
      </w:r>
      <w:r w:rsidRPr="00BC2899">
        <w:rPr>
          <w:rFonts w:ascii="Times New Roman" w:hAnsi="Times New Roman" w:cs="Times New Roman"/>
          <w:position w:val="-1"/>
          <w:u w:val="single"/>
        </w:rPr>
        <w:t>Account</w:t>
      </w:r>
    </w:p>
    <w:p w14:paraId="40A0E943" w14:textId="77777777" w:rsidR="0088304D" w:rsidRPr="00BC2899" w:rsidRDefault="0088304D">
      <w:pPr>
        <w:widowControl w:val="0"/>
        <w:autoSpaceDE w:val="0"/>
        <w:autoSpaceDN w:val="0"/>
        <w:adjustRightInd w:val="0"/>
        <w:spacing w:before="6" w:after="0" w:line="220" w:lineRule="exact"/>
        <w:rPr>
          <w:rFonts w:ascii="Times New Roman" w:hAnsi="Times New Roman" w:cs="Times New Roman"/>
        </w:rPr>
      </w:pPr>
    </w:p>
    <w:p w14:paraId="782181FC" w14:textId="77777777" w:rsidR="0088304D" w:rsidRPr="00BC2899" w:rsidRDefault="0088304D" w:rsidP="00704493">
      <w:pPr>
        <w:widowControl w:val="0"/>
        <w:autoSpaceDE w:val="0"/>
        <w:autoSpaceDN w:val="0"/>
        <w:adjustRightInd w:val="0"/>
        <w:spacing w:after="0" w:line="240" w:lineRule="auto"/>
        <w:ind w:left="720" w:right="86" w:firstLine="360"/>
        <w:rPr>
          <w:rFonts w:ascii="Times New Roman" w:hAnsi="Times New Roman" w:cs="Times New Roman"/>
        </w:rPr>
      </w:pPr>
      <w:r w:rsidRPr="00BC2899">
        <w:rPr>
          <w:rFonts w:ascii="Times New Roman" w:hAnsi="Times New Roman" w:cs="Times New Roman"/>
        </w:rPr>
        <w:t xml:space="preserve">MassHealth members have the right to manage their own financial affairs and the nursing facility must not require residents to deposit their personal funds with the facility. However, upon written request by a member, the facility must hold, safeguard, </w:t>
      </w:r>
      <w:r w:rsidR="00DB4DBC" w:rsidRPr="00BC2899">
        <w:rPr>
          <w:rFonts w:ascii="Times New Roman" w:hAnsi="Times New Roman" w:cs="Times New Roman"/>
        </w:rPr>
        <w:t xml:space="preserve">and </w:t>
      </w:r>
      <w:r w:rsidRPr="00BC2899">
        <w:rPr>
          <w:rFonts w:ascii="Times New Roman" w:hAnsi="Times New Roman" w:cs="Times New Roman"/>
        </w:rPr>
        <w:t>manage an account for the member’s personal funds deposited with the facility as specified in 130 CMR 456.601 through</w:t>
      </w:r>
      <w:r w:rsidR="00704493" w:rsidRPr="00BC2899">
        <w:rPr>
          <w:rFonts w:ascii="Times New Roman" w:hAnsi="Times New Roman" w:cs="Times New Roman"/>
        </w:rPr>
        <w:t xml:space="preserve"> </w:t>
      </w:r>
      <w:r w:rsidRPr="00BC2899">
        <w:rPr>
          <w:rFonts w:ascii="Times New Roman" w:hAnsi="Times New Roman" w:cs="Times New Roman"/>
        </w:rPr>
        <w:t>456.615</w:t>
      </w:r>
      <w:r w:rsidRPr="00BC2899">
        <w:rPr>
          <w:rFonts w:ascii="Times New Roman" w:hAnsi="Times New Roman" w:cs="Times New Roman"/>
          <w:spacing w:val="1"/>
        </w:rPr>
        <w:t>.</w:t>
      </w:r>
    </w:p>
    <w:p w14:paraId="388487CD" w14:textId="77777777" w:rsidR="0088304D" w:rsidRPr="00BC2899" w:rsidRDefault="0088304D">
      <w:pPr>
        <w:widowControl w:val="0"/>
        <w:autoSpaceDE w:val="0"/>
        <w:autoSpaceDN w:val="0"/>
        <w:adjustRightInd w:val="0"/>
        <w:spacing w:before="13" w:after="0" w:line="240" w:lineRule="exact"/>
        <w:rPr>
          <w:rFonts w:ascii="Times New Roman" w:hAnsi="Times New Roman" w:cs="Times New Roman"/>
          <w:sz w:val="24"/>
          <w:szCs w:val="24"/>
        </w:rPr>
      </w:pPr>
    </w:p>
    <w:p w14:paraId="4F5A82A3" w14:textId="77777777" w:rsidR="0088304D" w:rsidRPr="00BC2899" w:rsidRDefault="0088304D" w:rsidP="00704493">
      <w:pPr>
        <w:widowControl w:val="0"/>
        <w:autoSpaceDE w:val="0"/>
        <w:autoSpaceDN w:val="0"/>
        <w:adjustRightInd w:val="0"/>
        <w:spacing w:after="0" w:line="240" w:lineRule="auto"/>
        <w:rPr>
          <w:rFonts w:ascii="Times New Roman" w:hAnsi="Times New Roman" w:cs="Times New Roman"/>
        </w:rPr>
      </w:pPr>
      <w:r w:rsidRPr="00BC2899">
        <w:rPr>
          <w:rFonts w:ascii="Times New Roman" w:hAnsi="Times New Roman" w:cs="Times New Roman"/>
          <w:u w:val="single"/>
        </w:rPr>
        <w:t>456</w:t>
      </w:r>
      <w:r w:rsidRPr="00BC2899">
        <w:rPr>
          <w:rFonts w:ascii="Times New Roman" w:hAnsi="Times New Roman" w:cs="Times New Roman"/>
          <w:spacing w:val="-1"/>
          <w:u w:val="single"/>
        </w:rPr>
        <w:t>.</w:t>
      </w:r>
      <w:r w:rsidRPr="00BC2899">
        <w:rPr>
          <w:rFonts w:ascii="Times New Roman" w:hAnsi="Times New Roman" w:cs="Times New Roman"/>
          <w:u w:val="single"/>
        </w:rPr>
        <w:t xml:space="preserve">602: </w:t>
      </w:r>
      <w:r w:rsidRPr="00BC2899">
        <w:rPr>
          <w:rFonts w:ascii="Times New Roman" w:hAnsi="Times New Roman" w:cs="Times New Roman"/>
          <w:spacing w:val="43"/>
          <w:u w:val="single"/>
        </w:rPr>
        <w:t xml:space="preserve"> </w:t>
      </w:r>
      <w:r w:rsidRPr="00BC2899">
        <w:rPr>
          <w:rFonts w:ascii="Times New Roman" w:hAnsi="Times New Roman" w:cs="Times New Roman"/>
          <w:u w:val="single"/>
        </w:rPr>
        <w:t>Manage</w:t>
      </w:r>
      <w:r w:rsidRPr="00BC2899">
        <w:rPr>
          <w:rFonts w:ascii="Times New Roman" w:hAnsi="Times New Roman" w:cs="Times New Roman"/>
          <w:spacing w:val="-2"/>
          <w:u w:val="single"/>
        </w:rPr>
        <w:t>m</w:t>
      </w:r>
      <w:r w:rsidRPr="00BC2899">
        <w:rPr>
          <w:rFonts w:ascii="Times New Roman" w:hAnsi="Times New Roman" w:cs="Times New Roman"/>
          <w:u w:val="single"/>
        </w:rPr>
        <w:t>ent</w:t>
      </w:r>
      <w:r w:rsidRPr="00BC2899">
        <w:rPr>
          <w:rFonts w:ascii="Times New Roman" w:hAnsi="Times New Roman" w:cs="Times New Roman"/>
          <w:spacing w:val="-7"/>
          <w:u w:val="single"/>
        </w:rPr>
        <w:t xml:space="preserve"> </w:t>
      </w:r>
      <w:r w:rsidRPr="00BC2899">
        <w:rPr>
          <w:rFonts w:ascii="Times New Roman" w:hAnsi="Times New Roman" w:cs="Times New Roman"/>
          <w:u w:val="single"/>
        </w:rPr>
        <w:t>of the PNA Account</w:t>
      </w:r>
    </w:p>
    <w:p w14:paraId="5E5285C6" w14:textId="77777777" w:rsidR="0088304D" w:rsidRPr="00BC2899" w:rsidRDefault="0088304D" w:rsidP="00704493">
      <w:pPr>
        <w:widowControl w:val="0"/>
        <w:autoSpaceDE w:val="0"/>
        <w:autoSpaceDN w:val="0"/>
        <w:adjustRightInd w:val="0"/>
        <w:spacing w:after="0" w:line="240" w:lineRule="exact"/>
        <w:rPr>
          <w:rFonts w:ascii="Times New Roman" w:hAnsi="Times New Roman" w:cs="Times New Roman"/>
          <w:sz w:val="24"/>
          <w:szCs w:val="24"/>
        </w:rPr>
      </w:pPr>
    </w:p>
    <w:p w14:paraId="1EE2DF9D" w14:textId="77777777" w:rsidR="0088304D" w:rsidRPr="00BC2899" w:rsidRDefault="0088304D" w:rsidP="00704493">
      <w:pPr>
        <w:widowControl w:val="0"/>
        <w:autoSpaceDE w:val="0"/>
        <w:autoSpaceDN w:val="0"/>
        <w:adjustRightInd w:val="0"/>
        <w:spacing w:after="0" w:line="240" w:lineRule="auto"/>
        <w:ind w:left="720" w:right="86" w:firstLine="360"/>
        <w:rPr>
          <w:rFonts w:ascii="Times New Roman" w:hAnsi="Times New Roman" w:cs="Times New Roman"/>
        </w:rPr>
      </w:pPr>
      <w:r w:rsidRPr="00BC2899">
        <w:rPr>
          <w:rFonts w:ascii="Times New Roman" w:hAnsi="Times New Roman" w:cs="Times New Roman"/>
        </w:rPr>
        <w:t>If requested by the member, a facility must assume responsibility</w:t>
      </w:r>
      <w:r w:rsidR="00DB4DBC" w:rsidRPr="00BC2899">
        <w:rPr>
          <w:rFonts w:ascii="Times New Roman" w:hAnsi="Times New Roman" w:cs="Times New Roman"/>
        </w:rPr>
        <w:t>, that is, become a trustee,</w:t>
      </w:r>
      <w:r w:rsidRPr="00BC2899">
        <w:rPr>
          <w:rFonts w:ascii="Times New Roman" w:hAnsi="Times New Roman" w:cs="Times New Roman"/>
        </w:rPr>
        <w:t xml:space="preserve"> for the PNA funds of a member. To do so, the facility must obtain and maintain on file a statement of authorization signed by the member or the member’s authorized </w:t>
      </w:r>
      <w:r w:rsidR="00DB4DBC" w:rsidRPr="00BC2899">
        <w:rPr>
          <w:rFonts w:ascii="Times New Roman" w:hAnsi="Times New Roman" w:cs="Times New Roman"/>
        </w:rPr>
        <w:t xml:space="preserve">or legal </w:t>
      </w:r>
      <w:r w:rsidRPr="00BC2899">
        <w:rPr>
          <w:rFonts w:ascii="Times New Roman" w:hAnsi="Times New Roman" w:cs="Times New Roman"/>
        </w:rPr>
        <w:t xml:space="preserve">representative. The </w:t>
      </w:r>
      <w:r w:rsidR="00DB4DBC" w:rsidRPr="00BC2899">
        <w:rPr>
          <w:rFonts w:ascii="Times New Roman" w:hAnsi="Times New Roman" w:cs="Times New Roman"/>
        </w:rPr>
        <w:t>authorized or legal representative</w:t>
      </w:r>
      <w:r w:rsidRPr="00BC2899">
        <w:rPr>
          <w:rFonts w:ascii="Times New Roman" w:hAnsi="Times New Roman" w:cs="Times New Roman"/>
        </w:rPr>
        <w:t xml:space="preserve"> must not be an employee of the facility or related to an employee of the facility.  Once a facility </w:t>
      </w:r>
      <w:r w:rsidR="00DB4DBC" w:rsidRPr="00BC2899">
        <w:rPr>
          <w:rFonts w:ascii="Times New Roman" w:hAnsi="Times New Roman" w:cs="Times New Roman"/>
        </w:rPr>
        <w:t xml:space="preserve">becomes </w:t>
      </w:r>
      <w:r w:rsidRPr="00BC2899">
        <w:rPr>
          <w:rFonts w:ascii="Times New Roman" w:hAnsi="Times New Roman" w:cs="Times New Roman"/>
        </w:rPr>
        <w:t xml:space="preserve">trustee of a member’s PNA account, </w:t>
      </w:r>
      <w:r w:rsidR="00DB4DBC" w:rsidRPr="00BC2899">
        <w:rPr>
          <w:rFonts w:ascii="Times New Roman" w:hAnsi="Times New Roman" w:cs="Times New Roman"/>
        </w:rPr>
        <w:t xml:space="preserve">the facility </w:t>
      </w:r>
      <w:r w:rsidRPr="00BC2899">
        <w:rPr>
          <w:rFonts w:ascii="Times New Roman" w:hAnsi="Times New Roman" w:cs="Times New Roman"/>
        </w:rPr>
        <w:t>is responsible for the safekeeping</w:t>
      </w:r>
      <w:r w:rsidR="00DB4DBC" w:rsidRPr="00BC2899">
        <w:rPr>
          <w:rFonts w:ascii="Times New Roman" w:hAnsi="Times New Roman" w:cs="Times New Roman"/>
        </w:rPr>
        <w:t xml:space="preserve"> </w:t>
      </w:r>
      <w:r w:rsidRPr="00BC2899">
        <w:rPr>
          <w:rFonts w:ascii="Times New Roman" w:hAnsi="Times New Roman" w:cs="Times New Roman"/>
        </w:rPr>
        <w:t xml:space="preserve">of </w:t>
      </w:r>
      <w:r w:rsidR="00DB4DBC" w:rsidRPr="00BC2899">
        <w:rPr>
          <w:rFonts w:ascii="Times New Roman" w:hAnsi="Times New Roman" w:cs="Times New Roman"/>
        </w:rPr>
        <w:t xml:space="preserve">the PNA </w:t>
      </w:r>
      <w:r w:rsidRPr="00BC2899">
        <w:rPr>
          <w:rFonts w:ascii="Times New Roman" w:hAnsi="Times New Roman" w:cs="Times New Roman"/>
        </w:rPr>
        <w:t>money and must repay the member for any lost or stolen funds or for any money that cannot be accurately accounted for.</w:t>
      </w:r>
    </w:p>
    <w:p w14:paraId="00A945FB" w14:textId="77777777" w:rsidR="0088304D" w:rsidRPr="00BC2899" w:rsidRDefault="0088304D">
      <w:pPr>
        <w:widowControl w:val="0"/>
        <w:autoSpaceDE w:val="0"/>
        <w:autoSpaceDN w:val="0"/>
        <w:adjustRightInd w:val="0"/>
        <w:spacing w:before="11" w:after="0" w:line="240" w:lineRule="exact"/>
        <w:rPr>
          <w:rFonts w:ascii="Times New Roman" w:hAnsi="Times New Roman" w:cs="Times New Roman"/>
          <w:sz w:val="24"/>
          <w:szCs w:val="24"/>
        </w:rPr>
      </w:pPr>
    </w:p>
    <w:p w14:paraId="78EE6DA5" w14:textId="77777777" w:rsidR="0088304D" w:rsidRPr="00BC2899" w:rsidRDefault="0088304D" w:rsidP="00704493">
      <w:pPr>
        <w:widowControl w:val="0"/>
        <w:autoSpaceDE w:val="0"/>
        <w:autoSpaceDN w:val="0"/>
        <w:adjustRightInd w:val="0"/>
        <w:spacing w:after="0" w:line="248" w:lineRule="exact"/>
        <w:rPr>
          <w:rFonts w:ascii="Times New Roman" w:hAnsi="Times New Roman" w:cs="Times New Roman"/>
        </w:rPr>
      </w:pPr>
      <w:r w:rsidRPr="00BC2899">
        <w:rPr>
          <w:rFonts w:ascii="Times New Roman" w:hAnsi="Times New Roman" w:cs="Times New Roman"/>
          <w:position w:val="-1"/>
          <w:u w:val="single"/>
        </w:rPr>
        <w:t>456</w:t>
      </w:r>
      <w:r w:rsidRPr="00BC2899">
        <w:rPr>
          <w:rFonts w:ascii="Times New Roman" w:hAnsi="Times New Roman" w:cs="Times New Roman"/>
          <w:spacing w:val="-1"/>
          <w:position w:val="-1"/>
          <w:u w:val="single"/>
        </w:rPr>
        <w:t>.</w:t>
      </w:r>
      <w:r w:rsidRPr="00BC2899">
        <w:rPr>
          <w:rFonts w:ascii="Times New Roman" w:hAnsi="Times New Roman" w:cs="Times New Roman"/>
          <w:position w:val="-1"/>
          <w:u w:val="single"/>
        </w:rPr>
        <w:t xml:space="preserve">603: </w:t>
      </w:r>
      <w:r w:rsidRPr="00BC2899">
        <w:rPr>
          <w:rFonts w:ascii="Times New Roman" w:hAnsi="Times New Roman" w:cs="Times New Roman"/>
          <w:spacing w:val="43"/>
          <w:position w:val="-1"/>
          <w:u w:val="single"/>
        </w:rPr>
        <w:t xml:space="preserve"> </w:t>
      </w:r>
      <w:r w:rsidRPr="00BC2899">
        <w:rPr>
          <w:rFonts w:ascii="Times New Roman" w:hAnsi="Times New Roman" w:cs="Times New Roman"/>
          <w:position w:val="-1"/>
          <w:u w:val="single"/>
        </w:rPr>
        <w:t>Autono</w:t>
      </w:r>
      <w:r w:rsidRPr="00BC2899">
        <w:rPr>
          <w:rFonts w:ascii="Times New Roman" w:hAnsi="Times New Roman" w:cs="Times New Roman"/>
          <w:spacing w:val="-2"/>
          <w:position w:val="-1"/>
          <w:u w:val="single"/>
        </w:rPr>
        <w:t>m</w:t>
      </w:r>
      <w:r w:rsidRPr="00BC2899">
        <w:rPr>
          <w:rFonts w:ascii="Times New Roman" w:hAnsi="Times New Roman" w:cs="Times New Roman"/>
          <w:position w:val="-1"/>
          <w:u w:val="single"/>
        </w:rPr>
        <w:t>y</w:t>
      </w:r>
      <w:r w:rsidRPr="00BC2899">
        <w:rPr>
          <w:rFonts w:ascii="Times New Roman" w:hAnsi="Times New Roman" w:cs="Times New Roman"/>
          <w:spacing w:val="-4"/>
          <w:position w:val="-1"/>
          <w:u w:val="single"/>
        </w:rPr>
        <w:t xml:space="preserve"> </w:t>
      </w:r>
      <w:r w:rsidRPr="00BC2899">
        <w:rPr>
          <w:rFonts w:ascii="Times New Roman" w:hAnsi="Times New Roman" w:cs="Times New Roman"/>
          <w:position w:val="-1"/>
          <w:u w:val="single"/>
        </w:rPr>
        <w:t>of</w:t>
      </w:r>
      <w:r w:rsidRPr="00BC2899">
        <w:rPr>
          <w:rFonts w:ascii="Times New Roman" w:hAnsi="Times New Roman" w:cs="Times New Roman"/>
          <w:spacing w:val="-1"/>
          <w:position w:val="-1"/>
          <w:u w:val="single"/>
        </w:rPr>
        <w:t xml:space="preserve"> </w:t>
      </w:r>
      <w:r w:rsidRPr="00BC2899">
        <w:rPr>
          <w:rFonts w:ascii="Times New Roman" w:hAnsi="Times New Roman" w:cs="Times New Roman"/>
          <w:position w:val="-1"/>
          <w:u w:val="single"/>
        </w:rPr>
        <w:t>PNA Account</w:t>
      </w:r>
    </w:p>
    <w:p w14:paraId="6DF14D5F" w14:textId="77777777" w:rsidR="0088304D" w:rsidRPr="00BC2899" w:rsidRDefault="0088304D">
      <w:pPr>
        <w:widowControl w:val="0"/>
        <w:autoSpaceDE w:val="0"/>
        <w:autoSpaceDN w:val="0"/>
        <w:adjustRightInd w:val="0"/>
        <w:spacing w:before="7" w:after="0" w:line="220" w:lineRule="exact"/>
        <w:rPr>
          <w:rFonts w:ascii="Times New Roman" w:hAnsi="Times New Roman" w:cs="Times New Roman"/>
        </w:rPr>
      </w:pPr>
    </w:p>
    <w:p w14:paraId="5D32399C" w14:textId="35D0DF43" w:rsidR="0088304D" w:rsidRPr="00BC2899" w:rsidRDefault="0088304D" w:rsidP="00704493">
      <w:pPr>
        <w:widowControl w:val="0"/>
        <w:autoSpaceDE w:val="0"/>
        <w:autoSpaceDN w:val="0"/>
        <w:adjustRightInd w:val="0"/>
        <w:spacing w:after="0" w:line="239" w:lineRule="auto"/>
        <w:ind w:left="720" w:right="103"/>
        <w:rPr>
          <w:rFonts w:ascii="Times New Roman" w:hAnsi="Times New Roman" w:cs="Times New Roman"/>
        </w:rPr>
      </w:pPr>
      <w:r w:rsidRPr="00BC2899">
        <w:rPr>
          <w:rFonts w:ascii="Times New Roman" w:hAnsi="Times New Roman" w:cs="Times New Roman"/>
        </w:rPr>
        <w:t>(A)</w:t>
      </w:r>
      <w:r w:rsidR="00704493" w:rsidRPr="00BC2899">
        <w:rPr>
          <w:rFonts w:ascii="Times New Roman" w:hAnsi="Times New Roman" w:cs="Times New Roman"/>
        </w:rPr>
        <w:t xml:space="preserve"> </w:t>
      </w:r>
      <w:r w:rsidR="00704493" w:rsidRPr="00BC2899">
        <w:rPr>
          <w:rFonts w:ascii="Times New Roman" w:hAnsi="Times New Roman" w:cs="Times New Roman"/>
          <w:spacing w:val="-8"/>
        </w:rPr>
        <w:t xml:space="preserve"> </w:t>
      </w:r>
      <w:r w:rsidRPr="00BC2899">
        <w:rPr>
          <w:rFonts w:ascii="Times New Roman" w:hAnsi="Times New Roman" w:cs="Times New Roman"/>
        </w:rPr>
        <w:t>If</w:t>
      </w:r>
      <w:r w:rsidRPr="00BC2899">
        <w:rPr>
          <w:rFonts w:ascii="Times New Roman" w:hAnsi="Times New Roman" w:cs="Times New Roman"/>
          <w:spacing w:val="-1"/>
        </w:rPr>
        <w:t xml:space="preserve"> </w:t>
      </w:r>
      <w:r w:rsidRPr="00BC2899">
        <w:rPr>
          <w:rFonts w:ascii="Times New Roman" w:hAnsi="Times New Roman" w:cs="Times New Roman"/>
        </w:rPr>
        <w:t>the</w:t>
      </w:r>
      <w:r w:rsidRPr="00BC2899">
        <w:rPr>
          <w:rFonts w:ascii="Times New Roman" w:hAnsi="Times New Roman" w:cs="Times New Roman"/>
          <w:spacing w:val="-2"/>
        </w:rPr>
        <w:t xml:space="preserve"> </w:t>
      </w:r>
      <w:r w:rsidRPr="00BC2899">
        <w:rPr>
          <w:rFonts w:ascii="Times New Roman" w:hAnsi="Times New Roman" w:cs="Times New Roman"/>
        </w:rPr>
        <w:t>facili</w:t>
      </w:r>
      <w:r w:rsidRPr="00BC2899">
        <w:rPr>
          <w:rFonts w:ascii="Times New Roman" w:hAnsi="Times New Roman" w:cs="Times New Roman"/>
          <w:spacing w:val="-1"/>
        </w:rPr>
        <w:t>t</w:t>
      </w:r>
      <w:r w:rsidRPr="00BC2899">
        <w:rPr>
          <w:rFonts w:ascii="Times New Roman" w:hAnsi="Times New Roman" w:cs="Times New Roman"/>
        </w:rPr>
        <w:t>y</w:t>
      </w:r>
      <w:r w:rsidRPr="00BC2899">
        <w:rPr>
          <w:rFonts w:ascii="Times New Roman" w:hAnsi="Times New Roman" w:cs="Times New Roman"/>
          <w:spacing w:val="1"/>
        </w:rPr>
        <w:t xml:space="preserve"> </w:t>
      </w:r>
      <w:r w:rsidRPr="00BC2899">
        <w:rPr>
          <w:rFonts w:ascii="Times New Roman" w:hAnsi="Times New Roman" w:cs="Times New Roman"/>
        </w:rPr>
        <w:t>ass</w:t>
      </w:r>
      <w:r w:rsidRPr="00BC2899">
        <w:rPr>
          <w:rFonts w:ascii="Times New Roman" w:hAnsi="Times New Roman" w:cs="Times New Roman"/>
          <w:spacing w:val="2"/>
        </w:rPr>
        <w:t>u</w:t>
      </w:r>
      <w:r w:rsidRPr="00BC2899">
        <w:rPr>
          <w:rFonts w:ascii="Times New Roman" w:hAnsi="Times New Roman" w:cs="Times New Roman"/>
          <w:spacing w:val="-2"/>
        </w:rPr>
        <w:t>m</w:t>
      </w:r>
      <w:r w:rsidRPr="00BC2899">
        <w:rPr>
          <w:rFonts w:ascii="Times New Roman" w:hAnsi="Times New Roman" w:cs="Times New Roman"/>
        </w:rPr>
        <w:t>es</w:t>
      </w:r>
      <w:r w:rsidRPr="00BC2899">
        <w:rPr>
          <w:rFonts w:ascii="Times New Roman" w:hAnsi="Times New Roman" w:cs="Times New Roman"/>
          <w:spacing w:val="-1"/>
        </w:rPr>
        <w:t xml:space="preserve"> </w:t>
      </w:r>
      <w:r w:rsidRPr="00BC2899">
        <w:rPr>
          <w:rFonts w:ascii="Times New Roman" w:hAnsi="Times New Roman" w:cs="Times New Roman"/>
        </w:rPr>
        <w:t>responsibili</w:t>
      </w:r>
      <w:r w:rsidRPr="00BC2899">
        <w:rPr>
          <w:rFonts w:ascii="Times New Roman" w:hAnsi="Times New Roman" w:cs="Times New Roman"/>
          <w:spacing w:val="-1"/>
        </w:rPr>
        <w:t>t</w:t>
      </w:r>
      <w:r w:rsidRPr="00BC2899">
        <w:rPr>
          <w:rFonts w:ascii="Times New Roman" w:hAnsi="Times New Roman" w:cs="Times New Roman"/>
        </w:rPr>
        <w:t>y</w:t>
      </w:r>
      <w:r w:rsidRPr="00BC2899">
        <w:rPr>
          <w:rFonts w:ascii="Times New Roman" w:hAnsi="Times New Roman" w:cs="Times New Roman"/>
          <w:spacing w:val="-9"/>
        </w:rPr>
        <w:t xml:space="preserve"> </w:t>
      </w:r>
      <w:r w:rsidRPr="00BC2899">
        <w:rPr>
          <w:rFonts w:ascii="Times New Roman" w:hAnsi="Times New Roman" w:cs="Times New Roman"/>
        </w:rPr>
        <w:t>for</w:t>
      </w:r>
      <w:r w:rsidRPr="00BC2899">
        <w:rPr>
          <w:rFonts w:ascii="Times New Roman" w:hAnsi="Times New Roman" w:cs="Times New Roman"/>
          <w:spacing w:val="-2"/>
        </w:rPr>
        <w:t xml:space="preserve"> </w:t>
      </w:r>
      <w:r w:rsidRPr="00BC2899">
        <w:rPr>
          <w:rFonts w:ascii="Times New Roman" w:hAnsi="Times New Roman" w:cs="Times New Roman"/>
        </w:rPr>
        <w:t>a me</w:t>
      </w:r>
      <w:r w:rsidRPr="00BC2899">
        <w:rPr>
          <w:rFonts w:ascii="Times New Roman" w:hAnsi="Times New Roman" w:cs="Times New Roman"/>
          <w:spacing w:val="-2"/>
        </w:rPr>
        <w:t>m</w:t>
      </w:r>
      <w:r w:rsidRPr="00BC2899">
        <w:rPr>
          <w:rFonts w:ascii="Times New Roman" w:hAnsi="Times New Roman" w:cs="Times New Roman"/>
        </w:rPr>
        <w:t>ber</w:t>
      </w:r>
      <w:r w:rsidRPr="00BC2899">
        <w:rPr>
          <w:rFonts w:ascii="Times New Roman" w:hAnsi="Times New Roman" w:cs="Times New Roman"/>
          <w:spacing w:val="1"/>
        </w:rPr>
        <w:t>’</w:t>
      </w:r>
      <w:r w:rsidRPr="00BC2899">
        <w:rPr>
          <w:rFonts w:ascii="Times New Roman" w:hAnsi="Times New Roman" w:cs="Times New Roman"/>
        </w:rPr>
        <w:t>s</w:t>
      </w:r>
      <w:r w:rsidRPr="00BC2899">
        <w:rPr>
          <w:rFonts w:ascii="Times New Roman" w:hAnsi="Times New Roman" w:cs="Times New Roman"/>
          <w:spacing w:val="-2"/>
        </w:rPr>
        <w:t xml:space="preserve"> </w:t>
      </w:r>
      <w:r w:rsidRPr="00BC2899">
        <w:rPr>
          <w:rFonts w:ascii="Times New Roman" w:hAnsi="Times New Roman" w:cs="Times New Roman"/>
        </w:rPr>
        <w:t>funds,</w:t>
      </w:r>
      <w:r w:rsidRPr="00BC2899">
        <w:rPr>
          <w:rFonts w:ascii="Times New Roman" w:hAnsi="Times New Roman" w:cs="Times New Roman"/>
          <w:spacing w:val="-5"/>
        </w:rPr>
        <w:t xml:space="preserve"> </w:t>
      </w:r>
      <w:r w:rsidRPr="00BC2899">
        <w:rPr>
          <w:rFonts w:ascii="Times New Roman" w:hAnsi="Times New Roman" w:cs="Times New Roman"/>
        </w:rPr>
        <w:t>the</w:t>
      </w:r>
      <w:r w:rsidRPr="00BC2899">
        <w:rPr>
          <w:rFonts w:ascii="Times New Roman" w:hAnsi="Times New Roman" w:cs="Times New Roman"/>
          <w:spacing w:val="-3"/>
        </w:rPr>
        <w:t xml:space="preserve"> </w:t>
      </w:r>
      <w:r w:rsidRPr="00BC2899">
        <w:rPr>
          <w:rFonts w:ascii="Times New Roman" w:hAnsi="Times New Roman" w:cs="Times New Roman"/>
        </w:rPr>
        <w:t>facility</w:t>
      </w:r>
      <w:r w:rsidRPr="00BC2899">
        <w:rPr>
          <w:rFonts w:ascii="Times New Roman" w:hAnsi="Times New Roman" w:cs="Times New Roman"/>
          <w:spacing w:val="-4"/>
        </w:rPr>
        <w:t xml:space="preserve"> </w:t>
      </w:r>
      <w:r w:rsidRPr="00BC2899">
        <w:rPr>
          <w:rFonts w:ascii="Times New Roman" w:hAnsi="Times New Roman" w:cs="Times New Roman"/>
          <w:spacing w:val="-2"/>
        </w:rPr>
        <w:t>m</w:t>
      </w:r>
      <w:r w:rsidRPr="00BC2899">
        <w:rPr>
          <w:rFonts w:ascii="Times New Roman" w:hAnsi="Times New Roman" w:cs="Times New Roman"/>
          <w:spacing w:val="1"/>
        </w:rPr>
        <w:t>u</w:t>
      </w:r>
      <w:r w:rsidRPr="00BC2899">
        <w:rPr>
          <w:rFonts w:ascii="Times New Roman" w:hAnsi="Times New Roman" w:cs="Times New Roman"/>
        </w:rPr>
        <w:t>st</w:t>
      </w:r>
      <w:r w:rsidRPr="00BC2899">
        <w:rPr>
          <w:rFonts w:ascii="Times New Roman" w:hAnsi="Times New Roman" w:cs="Times New Roman"/>
          <w:spacing w:val="-2"/>
        </w:rPr>
        <w:t xml:space="preserve"> </w:t>
      </w:r>
      <w:r w:rsidRPr="00BC2899">
        <w:rPr>
          <w:rFonts w:ascii="Times New Roman" w:hAnsi="Times New Roman" w:cs="Times New Roman"/>
        </w:rPr>
        <w:t>deposit</w:t>
      </w:r>
      <w:r w:rsidRPr="00BC2899">
        <w:rPr>
          <w:rFonts w:ascii="Times New Roman" w:hAnsi="Times New Roman" w:cs="Times New Roman"/>
          <w:spacing w:val="-6"/>
        </w:rPr>
        <w:t xml:space="preserve"> </w:t>
      </w:r>
      <w:r w:rsidRPr="00BC2899">
        <w:rPr>
          <w:rFonts w:ascii="Times New Roman" w:hAnsi="Times New Roman" w:cs="Times New Roman"/>
        </w:rPr>
        <w:t>funds</w:t>
      </w:r>
      <w:r w:rsidRPr="00BC2899">
        <w:rPr>
          <w:rFonts w:ascii="Times New Roman" w:hAnsi="Times New Roman" w:cs="Times New Roman"/>
          <w:spacing w:val="-4"/>
        </w:rPr>
        <w:t xml:space="preserve"> </w:t>
      </w:r>
      <w:r w:rsidRPr="00BC2899">
        <w:rPr>
          <w:rFonts w:ascii="Times New Roman" w:hAnsi="Times New Roman" w:cs="Times New Roman"/>
        </w:rPr>
        <w:t>in</w:t>
      </w:r>
      <w:r w:rsidRPr="00BC2899">
        <w:rPr>
          <w:rFonts w:ascii="Times New Roman" w:hAnsi="Times New Roman" w:cs="Times New Roman"/>
          <w:spacing w:val="-2"/>
        </w:rPr>
        <w:t xml:space="preserve"> </w:t>
      </w:r>
      <w:r w:rsidRPr="00BC2899">
        <w:rPr>
          <w:rFonts w:ascii="Times New Roman" w:hAnsi="Times New Roman" w:cs="Times New Roman"/>
        </w:rPr>
        <w:t>excess of $50</w:t>
      </w:r>
      <w:r w:rsidRPr="00BC2899">
        <w:rPr>
          <w:rFonts w:ascii="Times New Roman" w:hAnsi="Times New Roman" w:cs="Times New Roman"/>
          <w:spacing w:val="-3"/>
        </w:rPr>
        <w:t xml:space="preserve"> </w:t>
      </w:r>
      <w:r w:rsidRPr="00BC2899">
        <w:rPr>
          <w:rFonts w:ascii="Times New Roman" w:hAnsi="Times New Roman" w:cs="Times New Roman"/>
        </w:rPr>
        <w:t>into</w:t>
      </w:r>
      <w:r w:rsidRPr="00BC2899">
        <w:rPr>
          <w:rFonts w:ascii="Times New Roman" w:hAnsi="Times New Roman" w:cs="Times New Roman"/>
          <w:spacing w:val="-3"/>
        </w:rPr>
        <w:t xml:space="preserve"> </w:t>
      </w:r>
      <w:r w:rsidRPr="00BC2899">
        <w:rPr>
          <w:rFonts w:ascii="Times New Roman" w:hAnsi="Times New Roman" w:cs="Times New Roman"/>
        </w:rPr>
        <w:t>a PNA</w:t>
      </w:r>
      <w:r w:rsidRPr="00BC2899">
        <w:rPr>
          <w:rFonts w:ascii="Times New Roman" w:hAnsi="Times New Roman" w:cs="Times New Roman"/>
          <w:spacing w:val="-4"/>
        </w:rPr>
        <w:t xml:space="preserve"> </w:t>
      </w:r>
      <w:r w:rsidRPr="00BC2899">
        <w:rPr>
          <w:rFonts w:ascii="Times New Roman" w:hAnsi="Times New Roman" w:cs="Times New Roman"/>
        </w:rPr>
        <w:t>account,</w:t>
      </w:r>
      <w:r w:rsidRPr="00BC2899">
        <w:rPr>
          <w:rFonts w:ascii="Times New Roman" w:hAnsi="Times New Roman" w:cs="Times New Roman"/>
          <w:spacing w:val="-7"/>
        </w:rPr>
        <w:t xml:space="preserve"> </w:t>
      </w:r>
      <w:r w:rsidRPr="00BC2899">
        <w:rPr>
          <w:rFonts w:ascii="Times New Roman" w:hAnsi="Times New Roman" w:cs="Times New Roman"/>
        </w:rPr>
        <w:t>that</w:t>
      </w:r>
      <w:r w:rsidRPr="00BC2899">
        <w:rPr>
          <w:rFonts w:ascii="Times New Roman" w:hAnsi="Times New Roman" w:cs="Times New Roman"/>
          <w:spacing w:val="-3"/>
        </w:rPr>
        <w:t xml:space="preserve"> </w:t>
      </w:r>
      <w:r w:rsidRPr="00BC2899">
        <w:rPr>
          <w:rFonts w:ascii="Times New Roman" w:hAnsi="Times New Roman" w:cs="Times New Roman"/>
        </w:rPr>
        <w:t>i</w:t>
      </w:r>
      <w:r w:rsidRPr="00BC2899">
        <w:rPr>
          <w:rFonts w:ascii="Times New Roman" w:hAnsi="Times New Roman" w:cs="Times New Roman"/>
          <w:spacing w:val="-1"/>
        </w:rPr>
        <w:t>s</w:t>
      </w:r>
      <w:r w:rsidRPr="00BC2899">
        <w:rPr>
          <w:rFonts w:ascii="Times New Roman" w:hAnsi="Times New Roman" w:cs="Times New Roman"/>
        </w:rPr>
        <w:t>,</w:t>
      </w:r>
      <w:r w:rsidRPr="00BC2899">
        <w:rPr>
          <w:rFonts w:ascii="Times New Roman" w:hAnsi="Times New Roman" w:cs="Times New Roman"/>
          <w:spacing w:val="-1"/>
        </w:rPr>
        <w:t xml:space="preserve"> </w:t>
      </w:r>
      <w:r w:rsidRPr="00BC2899">
        <w:rPr>
          <w:rFonts w:ascii="Times New Roman" w:hAnsi="Times New Roman" w:cs="Times New Roman"/>
        </w:rPr>
        <w:t>an</w:t>
      </w:r>
      <w:r w:rsidRPr="00BC2899">
        <w:rPr>
          <w:rFonts w:ascii="Times New Roman" w:hAnsi="Times New Roman" w:cs="Times New Roman"/>
          <w:spacing w:val="-2"/>
        </w:rPr>
        <w:t xml:space="preserve"> </w:t>
      </w:r>
      <w:r w:rsidRPr="00BC2899">
        <w:rPr>
          <w:rFonts w:ascii="Times New Roman" w:hAnsi="Times New Roman" w:cs="Times New Roman"/>
        </w:rPr>
        <w:t>interest-bearing</w:t>
      </w:r>
      <w:r w:rsidRPr="00BC2899">
        <w:rPr>
          <w:rFonts w:ascii="Times New Roman" w:hAnsi="Times New Roman" w:cs="Times New Roman"/>
          <w:spacing w:val="-12"/>
        </w:rPr>
        <w:t xml:space="preserve"> </w:t>
      </w:r>
      <w:r w:rsidRPr="00BC2899">
        <w:rPr>
          <w:rFonts w:ascii="Times New Roman" w:hAnsi="Times New Roman" w:cs="Times New Roman"/>
        </w:rPr>
        <w:t>trustee</w:t>
      </w:r>
      <w:r w:rsidRPr="00BC2899">
        <w:rPr>
          <w:rFonts w:ascii="Times New Roman" w:hAnsi="Times New Roman" w:cs="Times New Roman"/>
          <w:spacing w:val="-5"/>
        </w:rPr>
        <w:t xml:space="preserve"> </w:t>
      </w:r>
      <w:r w:rsidRPr="00BC2899">
        <w:rPr>
          <w:rFonts w:ascii="Times New Roman" w:hAnsi="Times New Roman" w:cs="Times New Roman"/>
        </w:rPr>
        <w:t>account</w:t>
      </w:r>
      <w:r w:rsidRPr="00BC2899">
        <w:rPr>
          <w:rFonts w:ascii="Times New Roman" w:hAnsi="Times New Roman" w:cs="Times New Roman"/>
          <w:spacing w:val="-6"/>
        </w:rPr>
        <w:t xml:space="preserve"> </w:t>
      </w:r>
      <w:r w:rsidRPr="00BC2899">
        <w:rPr>
          <w:rFonts w:ascii="Times New Roman" w:hAnsi="Times New Roman" w:cs="Times New Roman"/>
        </w:rPr>
        <w:t>separate</w:t>
      </w:r>
      <w:r w:rsidRPr="00BC2899">
        <w:rPr>
          <w:rFonts w:ascii="Times New Roman" w:hAnsi="Times New Roman" w:cs="Times New Roman"/>
          <w:spacing w:val="-7"/>
        </w:rPr>
        <w:t xml:space="preserve"> </w:t>
      </w:r>
      <w:r w:rsidRPr="00BC2899">
        <w:rPr>
          <w:rFonts w:ascii="Times New Roman" w:hAnsi="Times New Roman" w:cs="Times New Roman"/>
        </w:rPr>
        <w:t>fr</w:t>
      </w:r>
      <w:r w:rsidRPr="00BC2899">
        <w:rPr>
          <w:rFonts w:ascii="Times New Roman" w:hAnsi="Times New Roman" w:cs="Times New Roman"/>
          <w:spacing w:val="2"/>
        </w:rPr>
        <w:t>o</w:t>
      </w:r>
      <w:r w:rsidRPr="00BC2899">
        <w:rPr>
          <w:rFonts w:ascii="Times New Roman" w:hAnsi="Times New Roman" w:cs="Times New Roman"/>
        </w:rPr>
        <w:t>m</w:t>
      </w:r>
      <w:r w:rsidRPr="00BC2899">
        <w:rPr>
          <w:rFonts w:ascii="Times New Roman" w:hAnsi="Times New Roman" w:cs="Times New Roman"/>
          <w:spacing w:val="-2"/>
        </w:rPr>
        <w:t xml:space="preserve"> </w:t>
      </w:r>
      <w:r w:rsidRPr="00BC2899">
        <w:rPr>
          <w:rFonts w:ascii="Times New Roman" w:hAnsi="Times New Roman" w:cs="Times New Roman"/>
        </w:rPr>
        <w:t>any</w:t>
      </w:r>
      <w:r w:rsidRPr="00BC2899">
        <w:rPr>
          <w:rFonts w:ascii="Times New Roman" w:hAnsi="Times New Roman" w:cs="Times New Roman"/>
          <w:spacing w:val="-3"/>
        </w:rPr>
        <w:t xml:space="preserve"> </w:t>
      </w:r>
      <w:r w:rsidRPr="00BC2899">
        <w:rPr>
          <w:rFonts w:ascii="Times New Roman" w:hAnsi="Times New Roman" w:cs="Times New Roman"/>
        </w:rPr>
        <w:t>of</w:t>
      </w:r>
      <w:r w:rsidRPr="00BC2899">
        <w:rPr>
          <w:rFonts w:ascii="Times New Roman" w:hAnsi="Times New Roman" w:cs="Times New Roman"/>
          <w:spacing w:val="-2"/>
        </w:rPr>
        <w:t xml:space="preserve"> </w:t>
      </w:r>
      <w:r w:rsidRPr="00BC2899">
        <w:rPr>
          <w:rFonts w:ascii="Times New Roman" w:hAnsi="Times New Roman" w:cs="Times New Roman"/>
        </w:rPr>
        <w:t>the facility</w:t>
      </w:r>
      <w:r w:rsidRPr="00BC2899">
        <w:rPr>
          <w:rFonts w:ascii="Times New Roman" w:hAnsi="Times New Roman" w:cs="Times New Roman"/>
          <w:spacing w:val="1"/>
        </w:rPr>
        <w:t>’</w:t>
      </w:r>
      <w:r w:rsidRPr="00BC2899">
        <w:rPr>
          <w:rFonts w:ascii="Times New Roman" w:hAnsi="Times New Roman" w:cs="Times New Roman"/>
        </w:rPr>
        <w:t>s</w:t>
      </w:r>
      <w:r w:rsidRPr="00BC2899">
        <w:rPr>
          <w:rFonts w:ascii="Times New Roman" w:hAnsi="Times New Roman" w:cs="Times New Roman"/>
          <w:spacing w:val="-1"/>
        </w:rPr>
        <w:t xml:space="preserve"> </w:t>
      </w:r>
      <w:r w:rsidRPr="00BC2899">
        <w:rPr>
          <w:rFonts w:ascii="Times New Roman" w:hAnsi="Times New Roman" w:cs="Times New Roman"/>
        </w:rPr>
        <w:t>operating</w:t>
      </w:r>
      <w:r w:rsidRPr="00BC2899">
        <w:rPr>
          <w:rFonts w:ascii="Times New Roman" w:hAnsi="Times New Roman" w:cs="Times New Roman"/>
          <w:spacing w:val="-8"/>
        </w:rPr>
        <w:t xml:space="preserve"> </w:t>
      </w:r>
      <w:r w:rsidRPr="00BC2899">
        <w:rPr>
          <w:rFonts w:ascii="Times New Roman" w:hAnsi="Times New Roman" w:cs="Times New Roman"/>
        </w:rPr>
        <w:t>accounts.</w:t>
      </w:r>
      <w:r w:rsidR="00DB4DBC" w:rsidRPr="00BC2899">
        <w:t xml:space="preserve"> </w:t>
      </w:r>
      <w:r w:rsidR="00DB4DBC" w:rsidRPr="00BC2899">
        <w:rPr>
          <w:rFonts w:ascii="Times New Roman" w:hAnsi="Times New Roman" w:cs="Times New Roman"/>
        </w:rPr>
        <w:t>A fee may not be charged to the account.</w:t>
      </w:r>
    </w:p>
    <w:p w14:paraId="6AD8F880" w14:textId="77777777" w:rsidR="0088304D" w:rsidRPr="00BC2899" w:rsidRDefault="0088304D">
      <w:pPr>
        <w:widowControl w:val="0"/>
        <w:autoSpaceDE w:val="0"/>
        <w:autoSpaceDN w:val="0"/>
        <w:adjustRightInd w:val="0"/>
        <w:spacing w:before="14" w:after="0" w:line="240" w:lineRule="exact"/>
        <w:rPr>
          <w:rFonts w:ascii="Times New Roman" w:hAnsi="Times New Roman" w:cs="Times New Roman"/>
          <w:sz w:val="24"/>
          <w:szCs w:val="24"/>
        </w:rPr>
      </w:pPr>
    </w:p>
    <w:p w14:paraId="20C236BF" w14:textId="77777777" w:rsidR="0088304D" w:rsidRPr="00BC2899" w:rsidRDefault="0088304D" w:rsidP="00704493">
      <w:pPr>
        <w:widowControl w:val="0"/>
        <w:autoSpaceDE w:val="0"/>
        <w:autoSpaceDN w:val="0"/>
        <w:adjustRightInd w:val="0"/>
        <w:spacing w:after="0" w:line="240" w:lineRule="auto"/>
        <w:ind w:left="720" w:right="297"/>
        <w:rPr>
          <w:rFonts w:ascii="Times New Roman" w:hAnsi="Times New Roman" w:cs="Times New Roman"/>
        </w:rPr>
      </w:pPr>
      <w:r w:rsidRPr="00BC2899">
        <w:rPr>
          <w:rFonts w:ascii="Times New Roman" w:hAnsi="Times New Roman" w:cs="Times New Roman"/>
        </w:rPr>
        <w:t>(B)</w:t>
      </w:r>
      <w:r w:rsidR="00704493" w:rsidRPr="00BC2899">
        <w:rPr>
          <w:rFonts w:ascii="Times New Roman" w:hAnsi="Times New Roman" w:cs="Times New Roman"/>
        </w:rPr>
        <w:t xml:space="preserve"> </w:t>
      </w:r>
      <w:r w:rsidR="00704493" w:rsidRPr="00BC2899">
        <w:rPr>
          <w:rFonts w:ascii="Times New Roman" w:hAnsi="Times New Roman" w:cs="Times New Roman"/>
          <w:spacing w:val="-8"/>
        </w:rPr>
        <w:t xml:space="preserve"> </w:t>
      </w:r>
      <w:r w:rsidRPr="00BC2899">
        <w:rPr>
          <w:rFonts w:ascii="Times New Roman" w:hAnsi="Times New Roman" w:cs="Times New Roman"/>
        </w:rPr>
        <w:t xml:space="preserve">The facility must ensure that </w:t>
      </w:r>
      <w:r w:rsidR="00DB4DBC" w:rsidRPr="00BC2899">
        <w:rPr>
          <w:rFonts w:ascii="Times New Roman" w:hAnsi="Times New Roman" w:cs="Times New Roman"/>
        </w:rPr>
        <w:t xml:space="preserve">a member’s </w:t>
      </w:r>
      <w:r w:rsidRPr="00BC2899">
        <w:rPr>
          <w:rFonts w:ascii="Times New Roman" w:hAnsi="Times New Roman" w:cs="Times New Roman"/>
        </w:rPr>
        <w:t xml:space="preserve">PNA </w:t>
      </w:r>
      <w:r w:rsidR="00DB4DBC" w:rsidRPr="00BC2899">
        <w:rPr>
          <w:rFonts w:ascii="Times New Roman" w:hAnsi="Times New Roman" w:cs="Times New Roman"/>
        </w:rPr>
        <w:t xml:space="preserve">funds </w:t>
      </w:r>
      <w:r w:rsidRPr="00BC2899">
        <w:rPr>
          <w:rFonts w:ascii="Times New Roman" w:hAnsi="Times New Roman" w:cs="Times New Roman"/>
        </w:rPr>
        <w:t xml:space="preserve">are not available for any purpose except the personal needs of </w:t>
      </w:r>
      <w:r w:rsidR="00DB4DBC" w:rsidRPr="00BC2899">
        <w:rPr>
          <w:rFonts w:ascii="Times New Roman" w:hAnsi="Times New Roman" w:cs="Times New Roman"/>
        </w:rPr>
        <w:t xml:space="preserve">that </w:t>
      </w:r>
      <w:r w:rsidRPr="00BC2899">
        <w:rPr>
          <w:rFonts w:ascii="Times New Roman" w:hAnsi="Times New Roman" w:cs="Times New Roman"/>
        </w:rPr>
        <w:t>member. The funds must not be lent or be used as collateral for a loan for anyone including the facility</w:t>
      </w:r>
      <w:r w:rsidR="00DB4DBC" w:rsidRPr="00BC2899">
        <w:rPr>
          <w:rFonts w:ascii="Times New Roman" w:hAnsi="Times New Roman" w:cs="Times New Roman"/>
        </w:rPr>
        <w:t xml:space="preserve"> and may not be less than zero balance</w:t>
      </w:r>
      <w:r w:rsidRPr="00BC2899">
        <w:rPr>
          <w:rFonts w:ascii="Times New Roman" w:hAnsi="Times New Roman" w:cs="Times New Roman"/>
        </w:rPr>
        <w:t>.</w:t>
      </w:r>
    </w:p>
    <w:p w14:paraId="55BAF4C2" w14:textId="77777777" w:rsidR="0088304D" w:rsidRPr="00BC2899" w:rsidRDefault="0088304D">
      <w:pPr>
        <w:widowControl w:val="0"/>
        <w:autoSpaceDE w:val="0"/>
        <w:autoSpaceDN w:val="0"/>
        <w:adjustRightInd w:val="0"/>
        <w:spacing w:before="12" w:after="0" w:line="240" w:lineRule="exact"/>
        <w:rPr>
          <w:rFonts w:ascii="Times New Roman" w:hAnsi="Times New Roman" w:cs="Times New Roman"/>
          <w:sz w:val="24"/>
          <w:szCs w:val="24"/>
        </w:rPr>
      </w:pPr>
    </w:p>
    <w:p w14:paraId="004C993C" w14:textId="77777777" w:rsidR="0088304D" w:rsidRPr="00BC2899" w:rsidRDefault="0088304D" w:rsidP="00704493">
      <w:pPr>
        <w:widowControl w:val="0"/>
        <w:autoSpaceDE w:val="0"/>
        <w:autoSpaceDN w:val="0"/>
        <w:adjustRightInd w:val="0"/>
        <w:spacing w:after="0" w:line="240" w:lineRule="auto"/>
        <w:rPr>
          <w:rFonts w:ascii="Times New Roman" w:hAnsi="Times New Roman" w:cs="Times New Roman"/>
        </w:rPr>
      </w:pPr>
      <w:r w:rsidRPr="00BC2899">
        <w:rPr>
          <w:rFonts w:ascii="Times New Roman" w:hAnsi="Times New Roman" w:cs="Times New Roman"/>
          <w:u w:val="single"/>
        </w:rPr>
        <w:t>456</w:t>
      </w:r>
      <w:r w:rsidRPr="00BC2899">
        <w:rPr>
          <w:rFonts w:ascii="Times New Roman" w:hAnsi="Times New Roman" w:cs="Times New Roman"/>
          <w:spacing w:val="-1"/>
          <w:u w:val="single"/>
        </w:rPr>
        <w:t>.</w:t>
      </w:r>
      <w:r w:rsidRPr="00BC2899">
        <w:rPr>
          <w:rFonts w:ascii="Times New Roman" w:hAnsi="Times New Roman" w:cs="Times New Roman"/>
          <w:u w:val="single"/>
        </w:rPr>
        <w:t xml:space="preserve">604: </w:t>
      </w:r>
      <w:r w:rsidRPr="00BC2899">
        <w:rPr>
          <w:rFonts w:ascii="Times New Roman" w:hAnsi="Times New Roman" w:cs="Times New Roman"/>
          <w:spacing w:val="43"/>
          <w:u w:val="single"/>
        </w:rPr>
        <w:t xml:space="preserve"> </w:t>
      </w:r>
      <w:r w:rsidRPr="00BC2899">
        <w:rPr>
          <w:rFonts w:ascii="Times New Roman" w:hAnsi="Times New Roman" w:cs="Times New Roman"/>
          <w:u w:val="single"/>
        </w:rPr>
        <w:t>PNA</w:t>
      </w:r>
      <w:r w:rsidRPr="00BC2899">
        <w:rPr>
          <w:rFonts w:ascii="Times New Roman" w:hAnsi="Times New Roman" w:cs="Times New Roman"/>
          <w:spacing w:val="-4"/>
          <w:u w:val="single"/>
        </w:rPr>
        <w:t xml:space="preserve"> </w:t>
      </w:r>
      <w:r w:rsidRPr="00BC2899">
        <w:rPr>
          <w:rFonts w:ascii="Times New Roman" w:hAnsi="Times New Roman" w:cs="Times New Roman"/>
          <w:u w:val="single"/>
        </w:rPr>
        <w:t>Recordkeeping Req</w:t>
      </w:r>
      <w:r w:rsidRPr="00BC2899">
        <w:rPr>
          <w:rFonts w:ascii="Times New Roman" w:hAnsi="Times New Roman" w:cs="Times New Roman"/>
          <w:spacing w:val="-1"/>
          <w:u w:val="single"/>
        </w:rPr>
        <w:t>u</w:t>
      </w:r>
      <w:r w:rsidRPr="00BC2899">
        <w:rPr>
          <w:rFonts w:ascii="Times New Roman" w:hAnsi="Times New Roman" w:cs="Times New Roman"/>
          <w:u w:val="single"/>
        </w:rPr>
        <w:t>ire</w:t>
      </w:r>
      <w:r w:rsidRPr="00BC2899">
        <w:rPr>
          <w:rFonts w:ascii="Times New Roman" w:hAnsi="Times New Roman" w:cs="Times New Roman"/>
          <w:spacing w:val="-2"/>
          <w:u w:val="single"/>
        </w:rPr>
        <w:t>m</w:t>
      </w:r>
      <w:r w:rsidRPr="00BC2899">
        <w:rPr>
          <w:rFonts w:ascii="Times New Roman" w:hAnsi="Times New Roman" w:cs="Times New Roman"/>
          <w:u w:val="single"/>
        </w:rPr>
        <w:t>ents</w:t>
      </w:r>
    </w:p>
    <w:p w14:paraId="159F55B6" w14:textId="77777777" w:rsidR="0088304D" w:rsidRPr="00BC2899" w:rsidRDefault="0088304D">
      <w:pPr>
        <w:widowControl w:val="0"/>
        <w:autoSpaceDE w:val="0"/>
        <w:autoSpaceDN w:val="0"/>
        <w:adjustRightInd w:val="0"/>
        <w:spacing w:before="13" w:after="0" w:line="240" w:lineRule="exact"/>
        <w:rPr>
          <w:rFonts w:ascii="Times New Roman" w:hAnsi="Times New Roman" w:cs="Times New Roman"/>
          <w:sz w:val="24"/>
          <w:szCs w:val="24"/>
        </w:rPr>
      </w:pPr>
    </w:p>
    <w:p w14:paraId="1CA7E277" w14:textId="77777777" w:rsidR="0088304D" w:rsidRPr="00BC2899" w:rsidRDefault="0088304D" w:rsidP="00704493">
      <w:pPr>
        <w:widowControl w:val="0"/>
        <w:autoSpaceDE w:val="0"/>
        <w:autoSpaceDN w:val="0"/>
        <w:adjustRightInd w:val="0"/>
        <w:spacing w:after="0" w:line="240" w:lineRule="auto"/>
        <w:ind w:left="720" w:right="173"/>
        <w:rPr>
          <w:rFonts w:ascii="Times New Roman" w:hAnsi="Times New Roman" w:cs="Times New Roman"/>
        </w:rPr>
      </w:pPr>
      <w:r w:rsidRPr="00BC2899">
        <w:rPr>
          <w:rFonts w:ascii="Times New Roman" w:hAnsi="Times New Roman" w:cs="Times New Roman"/>
        </w:rPr>
        <w:t>(A)</w:t>
      </w:r>
      <w:r w:rsidR="00704493" w:rsidRPr="00BC2899">
        <w:rPr>
          <w:rFonts w:ascii="Times New Roman" w:hAnsi="Times New Roman" w:cs="Times New Roman"/>
        </w:rPr>
        <w:t xml:space="preserve"> </w:t>
      </w:r>
      <w:r w:rsidRPr="00BC2899">
        <w:rPr>
          <w:rFonts w:ascii="Times New Roman" w:hAnsi="Times New Roman" w:cs="Times New Roman"/>
        </w:rPr>
        <w:t xml:space="preserve"> The facility must establish and maintain a system of recordkeeping that ensures a complete and separate accounting of the PNA funds according to generally accepted accounting principles. The system must prevent any commingling of </w:t>
      </w:r>
      <w:r w:rsidR="00DB4DBC" w:rsidRPr="00BC2899">
        <w:rPr>
          <w:rFonts w:ascii="Times New Roman" w:hAnsi="Times New Roman" w:cs="Times New Roman"/>
        </w:rPr>
        <w:t xml:space="preserve">a </w:t>
      </w:r>
      <w:r w:rsidRPr="00BC2899">
        <w:rPr>
          <w:rFonts w:ascii="Times New Roman" w:hAnsi="Times New Roman" w:cs="Times New Roman"/>
        </w:rPr>
        <w:t>member</w:t>
      </w:r>
      <w:r w:rsidR="00DB4DBC" w:rsidRPr="00BC2899">
        <w:rPr>
          <w:rFonts w:ascii="Times New Roman" w:hAnsi="Times New Roman" w:cs="Times New Roman"/>
        </w:rPr>
        <w:t>’</w:t>
      </w:r>
      <w:r w:rsidRPr="00BC2899">
        <w:rPr>
          <w:rFonts w:ascii="Times New Roman" w:hAnsi="Times New Roman" w:cs="Times New Roman"/>
        </w:rPr>
        <w:t>s PNA funds with facility funds or with the funds of any other person other than another resident of the facility. If the facility does not manage the PNA funds for any member, it is not required to maintain such records.</w:t>
      </w:r>
    </w:p>
    <w:p w14:paraId="6FA7ABAD" w14:textId="77777777" w:rsidR="0088304D" w:rsidRPr="00BC2899" w:rsidRDefault="0088304D">
      <w:pPr>
        <w:widowControl w:val="0"/>
        <w:autoSpaceDE w:val="0"/>
        <w:autoSpaceDN w:val="0"/>
        <w:adjustRightInd w:val="0"/>
        <w:spacing w:before="14" w:after="0" w:line="240" w:lineRule="exact"/>
        <w:rPr>
          <w:rFonts w:ascii="Times New Roman" w:hAnsi="Times New Roman" w:cs="Times New Roman"/>
          <w:sz w:val="24"/>
          <w:szCs w:val="24"/>
        </w:rPr>
      </w:pPr>
    </w:p>
    <w:p w14:paraId="0E7203F6" w14:textId="77777777" w:rsidR="00DB4DBC" w:rsidRPr="00BC2899" w:rsidRDefault="0088304D" w:rsidP="00704493">
      <w:pPr>
        <w:widowControl w:val="0"/>
        <w:autoSpaceDE w:val="0"/>
        <w:autoSpaceDN w:val="0"/>
        <w:adjustRightInd w:val="0"/>
        <w:spacing w:after="0" w:line="239" w:lineRule="auto"/>
        <w:ind w:left="1098" w:right="101" w:hanging="378"/>
        <w:rPr>
          <w:rFonts w:ascii="Times New Roman" w:hAnsi="Times New Roman" w:cs="Times New Roman"/>
        </w:rPr>
      </w:pPr>
      <w:r w:rsidRPr="00BC2899">
        <w:rPr>
          <w:rFonts w:ascii="Times New Roman" w:hAnsi="Times New Roman" w:cs="Times New Roman"/>
        </w:rPr>
        <w:t>(B)</w:t>
      </w:r>
      <w:r w:rsidR="00704493" w:rsidRPr="00BC2899">
        <w:rPr>
          <w:rFonts w:ascii="Times New Roman" w:hAnsi="Times New Roman" w:cs="Times New Roman"/>
        </w:rPr>
        <w:t xml:space="preserve"> </w:t>
      </w:r>
      <w:r w:rsidRPr="00BC2899">
        <w:rPr>
          <w:rFonts w:ascii="Times New Roman" w:hAnsi="Times New Roman" w:cs="Times New Roman"/>
        </w:rPr>
        <w:t xml:space="preserve"> </w:t>
      </w:r>
      <w:r w:rsidR="00DB4DBC" w:rsidRPr="00BC2899">
        <w:rPr>
          <w:rFonts w:ascii="Times New Roman" w:hAnsi="Times New Roman" w:cs="Times New Roman"/>
          <w:u w:val="single"/>
        </w:rPr>
        <w:t>Specific Requirements</w:t>
      </w:r>
      <w:r w:rsidR="00144D5D" w:rsidRPr="00BC2899">
        <w:rPr>
          <w:rFonts w:ascii="Times New Roman" w:hAnsi="Times New Roman" w:cs="Times New Roman"/>
        </w:rPr>
        <w:t>.</w:t>
      </w:r>
    </w:p>
    <w:p w14:paraId="470EAE70" w14:textId="77777777" w:rsidR="0088304D" w:rsidRPr="00BC2899" w:rsidRDefault="0088304D" w:rsidP="008B6E78">
      <w:pPr>
        <w:widowControl w:val="0"/>
        <w:autoSpaceDE w:val="0"/>
        <w:autoSpaceDN w:val="0"/>
        <w:adjustRightInd w:val="0"/>
        <w:spacing w:after="0" w:line="239" w:lineRule="auto"/>
        <w:ind w:left="1080"/>
        <w:rPr>
          <w:rFonts w:ascii="Times New Roman" w:hAnsi="Times New Roman" w:cs="Times New Roman"/>
        </w:rPr>
      </w:pPr>
      <w:r w:rsidRPr="00BC2899">
        <w:rPr>
          <w:rFonts w:ascii="Times New Roman" w:hAnsi="Times New Roman" w:cs="Times New Roman"/>
        </w:rPr>
        <w:t>(1)</w:t>
      </w:r>
      <w:r w:rsidR="00704493" w:rsidRPr="00BC2899">
        <w:rPr>
          <w:rFonts w:ascii="Times New Roman" w:hAnsi="Times New Roman" w:cs="Times New Roman"/>
        </w:rPr>
        <w:t xml:space="preserve"> </w:t>
      </w:r>
      <w:r w:rsidRPr="00BC2899">
        <w:rPr>
          <w:rFonts w:ascii="Times New Roman" w:hAnsi="Times New Roman" w:cs="Times New Roman"/>
        </w:rPr>
        <w:t xml:space="preserve"> The facility must ensure a separate accounting of each member’s PNA funds, maintain </w:t>
      </w:r>
      <w:r w:rsidR="004B4305" w:rsidRPr="00BC2899">
        <w:rPr>
          <w:rFonts w:ascii="Times New Roman" w:hAnsi="Times New Roman" w:cs="Times New Roman"/>
        </w:rPr>
        <w:t xml:space="preserve">a </w:t>
      </w:r>
      <w:r w:rsidRPr="00BC2899">
        <w:rPr>
          <w:rFonts w:ascii="Times New Roman" w:hAnsi="Times New Roman" w:cs="Times New Roman"/>
        </w:rPr>
        <w:t xml:space="preserve">written record of all financial transactions involving the PNA funds, and allow the member or the member’s authorized </w:t>
      </w:r>
      <w:r w:rsidR="00DB4DBC" w:rsidRPr="00BC2899">
        <w:rPr>
          <w:rFonts w:ascii="Times New Roman" w:hAnsi="Times New Roman" w:cs="Times New Roman"/>
        </w:rPr>
        <w:t xml:space="preserve">or legal </w:t>
      </w:r>
      <w:r w:rsidRPr="00BC2899">
        <w:rPr>
          <w:rFonts w:ascii="Times New Roman" w:hAnsi="Times New Roman" w:cs="Times New Roman"/>
        </w:rPr>
        <w:t>representative access to the accounting record.</w:t>
      </w:r>
    </w:p>
    <w:p w14:paraId="1946CFC3" w14:textId="77777777" w:rsidR="0088304D" w:rsidRPr="00BC2899" w:rsidRDefault="0088304D" w:rsidP="008B6E78">
      <w:pPr>
        <w:widowControl w:val="0"/>
        <w:autoSpaceDE w:val="0"/>
        <w:autoSpaceDN w:val="0"/>
        <w:adjustRightInd w:val="0"/>
        <w:spacing w:after="0" w:line="240" w:lineRule="auto"/>
        <w:ind w:left="1080"/>
        <w:rPr>
          <w:rFonts w:ascii="Times New Roman" w:hAnsi="Times New Roman" w:cs="Times New Roman"/>
        </w:rPr>
      </w:pPr>
      <w:r w:rsidRPr="00BC2899">
        <w:rPr>
          <w:rFonts w:ascii="Times New Roman" w:hAnsi="Times New Roman" w:cs="Times New Roman"/>
        </w:rPr>
        <w:t>(2</w:t>
      </w:r>
      <w:proofErr w:type="gramStart"/>
      <w:r w:rsidRPr="00BC2899">
        <w:rPr>
          <w:rFonts w:ascii="Times New Roman" w:hAnsi="Times New Roman" w:cs="Times New Roman"/>
        </w:rPr>
        <w:t>)</w:t>
      </w:r>
      <w:r w:rsidR="00704493" w:rsidRPr="00BC2899">
        <w:rPr>
          <w:rFonts w:ascii="Times New Roman" w:hAnsi="Times New Roman" w:cs="Times New Roman"/>
        </w:rPr>
        <w:t xml:space="preserve"> </w:t>
      </w:r>
      <w:r w:rsidRPr="00BC2899">
        <w:rPr>
          <w:rFonts w:ascii="Times New Roman" w:hAnsi="Times New Roman" w:cs="Times New Roman"/>
        </w:rPr>
        <w:t xml:space="preserve"> The</w:t>
      </w:r>
      <w:proofErr w:type="gramEnd"/>
      <w:r w:rsidRPr="00BC2899">
        <w:rPr>
          <w:rFonts w:ascii="Times New Roman" w:hAnsi="Times New Roman" w:cs="Times New Roman"/>
        </w:rPr>
        <w:t xml:space="preserve"> bank</w:t>
      </w:r>
      <w:r w:rsidR="004B4305" w:rsidRPr="00BC2899">
        <w:rPr>
          <w:rFonts w:ascii="Times New Roman" w:hAnsi="Times New Roman" w:cs="Times New Roman"/>
        </w:rPr>
        <w:t xml:space="preserve"> </w:t>
      </w:r>
      <w:r w:rsidRPr="00BC2899">
        <w:rPr>
          <w:rFonts w:ascii="Times New Roman" w:hAnsi="Times New Roman" w:cs="Times New Roman"/>
        </w:rPr>
        <w:t xml:space="preserve">account statements and the general ledger must </w:t>
      </w:r>
      <w:proofErr w:type="gramStart"/>
      <w:r w:rsidRPr="00BC2899">
        <w:rPr>
          <w:rFonts w:ascii="Times New Roman" w:hAnsi="Times New Roman" w:cs="Times New Roman"/>
        </w:rPr>
        <w:t>be in agreement</w:t>
      </w:r>
      <w:proofErr w:type="gramEnd"/>
      <w:r w:rsidRPr="00BC2899">
        <w:rPr>
          <w:rFonts w:ascii="Times New Roman" w:hAnsi="Times New Roman" w:cs="Times New Roman"/>
        </w:rPr>
        <w:t xml:space="preserve"> and reconcilable at all times. All bank statements, canceled checks, and supporting documentation relating to the PNA account must be kept in the facility for </w:t>
      </w:r>
      <w:r w:rsidR="00DB4DBC" w:rsidRPr="00BC2899">
        <w:rPr>
          <w:rFonts w:ascii="Times New Roman" w:hAnsi="Times New Roman" w:cs="Times New Roman"/>
        </w:rPr>
        <w:t xml:space="preserve">no less than </w:t>
      </w:r>
      <w:r w:rsidR="00F41CF8" w:rsidRPr="00BC2899">
        <w:rPr>
          <w:rFonts w:ascii="Times New Roman" w:hAnsi="Times New Roman" w:cs="Times New Roman"/>
        </w:rPr>
        <w:t xml:space="preserve">required by </w:t>
      </w:r>
      <w:r w:rsidR="00DB4DBC" w:rsidRPr="00BC2899">
        <w:rPr>
          <w:rFonts w:ascii="Times New Roman" w:hAnsi="Times New Roman" w:cs="Times New Roman"/>
        </w:rPr>
        <w:t>the recordkeeping requirements at 130 CMR 450.205</w:t>
      </w:r>
      <w:r w:rsidR="00F41CF8" w:rsidRPr="00BC2899">
        <w:rPr>
          <w:rFonts w:ascii="Times New Roman" w:hAnsi="Times New Roman" w:cs="Times New Roman"/>
        </w:rPr>
        <w:t xml:space="preserve">: </w:t>
      </w:r>
      <w:r w:rsidR="00F41CF8" w:rsidRPr="00BC2899">
        <w:rPr>
          <w:rFonts w:ascii="Times New Roman" w:hAnsi="Times New Roman" w:cs="Times New Roman"/>
          <w:i/>
          <w:iCs/>
        </w:rPr>
        <w:t>Recordkeeping and Disclosure</w:t>
      </w:r>
      <w:r w:rsidR="00F41CF8" w:rsidRPr="00BC2899">
        <w:rPr>
          <w:rFonts w:ascii="Times New Roman" w:hAnsi="Times New Roman" w:cs="Times New Roman"/>
        </w:rPr>
        <w:t>.</w:t>
      </w:r>
    </w:p>
    <w:p w14:paraId="2FCC317C" w14:textId="77777777" w:rsidR="00D90828" w:rsidRDefault="00D90828" w:rsidP="00B80776">
      <w:pPr>
        <w:widowControl w:val="0"/>
        <w:autoSpaceDE w:val="0"/>
        <w:autoSpaceDN w:val="0"/>
        <w:adjustRightInd w:val="0"/>
        <w:spacing w:after="0" w:line="240" w:lineRule="auto"/>
        <w:ind w:right="203"/>
        <w:rPr>
          <w:rFonts w:ascii="Times New Roman" w:hAnsi="Times New Roman" w:cs="Times New Roman"/>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A07BCB" w:rsidRPr="00BC2899" w14:paraId="31B7174E" w14:textId="77777777" w:rsidTr="00802714">
        <w:trPr>
          <w:trHeight w:hRule="exact" w:val="864"/>
        </w:trPr>
        <w:tc>
          <w:tcPr>
            <w:tcW w:w="4080" w:type="dxa"/>
            <w:tcBorders>
              <w:bottom w:val="nil"/>
            </w:tcBorders>
          </w:tcPr>
          <w:p w14:paraId="45DAD4AA" w14:textId="77777777" w:rsidR="00A07BCB" w:rsidRPr="00BC2899" w:rsidRDefault="00A07BCB" w:rsidP="00A07BCB">
            <w:pPr>
              <w:widowControl w:val="0"/>
              <w:tabs>
                <w:tab w:val="left" w:pos="936"/>
                <w:tab w:val="left" w:pos="1314"/>
                <w:tab w:val="left" w:pos="1692"/>
                <w:tab w:val="left" w:pos="2070"/>
              </w:tabs>
              <w:spacing w:before="120" w:after="0" w:line="240" w:lineRule="auto"/>
              <w:jc w:val="center"/>
              <w:rPr>
                <w:rFonts w:ascii="Arial" w:hAnsi="Arial" w:cs="Arial"/>
                <w:b/>
                <w:sz w:val="20"/>
                <w:szCs w:val="20"/>
              </w:rPr>
            </w:pPr>
            <w:r w:rsidRPr="00BC2899">
              <w:rPr>
                <w:rFonts w:ascii="Arial" w:hAnsi="Arial" w:cs="Arial"/>
                <w:b/>
                <w:sz w:val="20"/>
                <w:szCs w:val="20"/>
              </w:rPr>
              <w:lastRenderedPageBreak/>
              <w:t>Commonwealth of Massachusetts</w:t>
            </w:r>
          </w:p>
          <w:p w14:paraId="771D4683" w14:textId="77777777" w:rsidR="00A07BCB" w:rsidRPr="00BC2899" w:rsidRDefault="00A07BCB" w:rsidP="00A07BCB">
            <w:pPr>
              <w:widowControl w:val="0"/>
              <w:tabs>
                <w:tab w:val="left" w:pos="936"/>
                <w:tab w:val="left" w:pos="1314"/>
                <w:tab w:val="left" w:pos="1692"/>
                <w:tab w:val="left" w:pos="2070"/>
              </w:tabs>
              <w:spacing w:after="0" w:line="240" w:lineRule="auto"/>
              <w:jc w:val="center"/>
              <w:rPr>
                <w:rFonts w:ascii="Arial" w:hAnsi="Arial" w:cs="Arial"/>
                <w:b/>
                <w:sz w:val="20"/>
                <w:szCs w:val="20"/>
              </w:rPr>
            </w:pPr>
            <w:r w:rsidRPr="00BC2899">
              <w:rPr>
                <w:rFonts w:ascii="Arial" w:hAnsi="Arial" w:cs="Arial"/>
                <w:b/>
                <w:sz w:val="20"/>
                <w:szCs w:val="20"/>
              </w:rPr>
              <w:t>MassHealth</w:t>
            </w:r>
          </w:p>
          <w:p w14:paraId="3926F7BE" w14:textId="77777777" w:rsidR="00A07BCB" w:rsidRPr="00BC2899" w:rsidRDefault="00A07BCB" w:rsidP="00A07BCB">
            <w:pPr>
              <w:widowControl w:val="0"/>
              <w:tabs>
                <w:tab w:val="left" w:pos="936"/>
                <w:tab w:val="left" w:pos="1314"/>
                <w:tab w:val="left" w:pos="1692"/>
                <w:tab w:val="left" w:pos="2070"/>
              </w:tabs>
              <w:spacing w:after="0" w:line="240" w:lineRule="auto"/>
              <w:jc w:val="center"/>
              <w:rPr>
                <w:rFonts w:ascii="Arial" w:hAnsi="Arial" w:cs="Arial"/>
                <w:b/>
                <w:sz w:val="20"/>
                <w:szCs w:val="20"/>
              </w:rPr>
            </w:pPr>
            <w:r w:rsidRPr="00BC2899">
              <w:rPr>
                <w:rFonts w:ascii="Arial" w:hAnsi="Arial" w:cs="Arial"/>
                <w:b/>
                <w:sz w:val="20"/>
                <w:szCs w:val="20"/>
              </w:rPr>
              <w:t>Provider Manual Series</w:t>
            </w:r>
          </w:p>
        </w:tc>
        <w:tc>
          <w:tcPr>
            <w:tcW w:w="3750" w:type="dxa"/>
          </w:tcPr>
          <w:p w14:paraId="26FAFA15" w14:textId="77777777" w:rsidR="00A07BCB" w:rsidRPr="00BC2899" w:rsidRDefault="00A07BCB" w:rsidP="00A07BCB">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sidRPr="00BC2899">
              <w:rPr>
                <w:rFonts w:ascii="Arial" w:hAnsi="Arial" w:cs="Arial"/>
                <w:b/>
                <w:sz w:val="20"/>
                <w:szCs w:val="20"/>
              </w:rPr>
              <w:t>Subchapter Number and Title</w:t>
            </w:r>
          </w:p>
          <w:p w14:paraId="0558CB1A" w14:textId="77777777" w:rsidR="00A07BCB" w:rsidRPr="00BC2899" w:rsidRDefault="00A07BCB" w:rsidP="00A07BCB">
            <w:pPr>
              <w:widowControl w:val="0"/>
              <w:tabs>
                <w:tab w:val="left" w:pos="936"/>
                <w:tab w:val="left" w:pos="1314"/>
                <w:tab w:val="left" w:pos="1692"/>
                <w:tab w:val="left" w:pos="2070"/>
              </w:tabs>
              <w:spacing w:after="0" w:line="240" w:lineRule="auto"/>
              <w:jc w:val="center"/>
              <w:rPr>
                <w:rFonts w:ascii="Arial" w:hAnsi="Arial" w:cs="Arial"/>
                <w:sz w:val="20"/>
                <w:szCs w:val="20"/>
              </w:rPr>
            </w:pPr>
            <w:r w:rsidRPr="00BC2899">
              <w:rPr>
                <w:rFonts w:ascii="Arial" w:hAnsi="Arial" w:cs="Arial"/>
                <w:sz w:val="20"/>
                <w:szCs w:val="20"/>
              </w:rPr>
              <w:t>1.  Program Regulations</w:t>
            </w:r>
          </w:p>
          <w:p w14:paraId="3A746542" w14:textId="77777777" w:rsidR="00A07BCB" w:rsidRPr="00BC2899" w:rsidRDefault="00A07BCB" w:rsidP="00A07BCB">
            <w:pPr>
              <w:widowControl w:val="0"/>
              <w:tabs>
                <w:tab w:val="left" w:pos="936"/>
                <w:tab w:val="left" w:pos="1314"/>
                <w:tab w:val="left" w:pos="1692"/>
                <w:tab w:val="left" w:pos="2070"/>
              </w:tabs>
              <w:spacing w:after="0" w:line="240" w:lineRule="auto"/>
              <w:jc w:val="center"/>
              <w:rPr>
                <w:rFonts w:ascii="Arial" w:hAnsi="Arial" w:cs="Arial"/>
                <w:sz w:val="20"/>
                <w:szCs w:val="20"/>
              </w:rPr>
            </w:pPr>
            <w:r w:rsidRPr="00BC2899">
              <w:rPr>
                <w:rFonts w:ascii="Arial" w:hAnsi="Arial" w:cs="Arial"/>
                <w:sz w:val="20"/>
                <w:szCs w:val="20"/>
              </w:rPr>
              <w:t xml:space="preserve">(130 </w:t>
            </w:r>
            <w:r w:rsidRPr="00BC2899">
              <w:rPr>
                <w:rFonts w:ascii="Arial" w:hAnsi="Arial" w:cs="Arial"/>
                <w:iCs/>
                <w:sz w:val="20"/>
                <w:szCs w:val="20"/>
              </w:rPr>
              <w:t>CMR</w:t>
            </w:r>
            <w:r w:rsidRPr="00BC2899">
              <w:rPr>
                <w:rFonts w:ascii="Arial" w:hAnsi="Arial" w:cs="Arial"/>
                <w:sz w:val="20"/>
                <w:szCs w:val="20"/>
              </w:rPr>
              <w:t xml:space="preserve"> 456.000)</w:t>
            </w:r>
          </w:p>
        </w:tc>
        <w:tc>
          <w:tcPr>
            <w:tcW w:w="1771" w:type="dxa"/>
          </w:tcPr>
          <w:p w14:paraId="1E5D7363" w14:textId="77777777" w:rsidR="00A07BCB" w:rsidRPr="00BC2899" w:rsidRDefault="00A07BCB" w:rsidP="00A07BCB">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sidRPr="00BC2899">
              <w:rPr>
                <w:rFonts w:ascii="Arial" w:hAnsi="Arial" w:cs="Arial"/>
                <w:b/>
                <w:sz w:val="20"/>
                <w:szCs w:val="20"/>
              </w:rPr>
              <w:t>Page</w:t>
            </w:r>
          </w:p>
          <w:p w14:paraId="022071B6" w14:textId="77777777" w:rsidR="00A07BCB" w:rsidRPr="00BC2899" w:rsidRDefault="00A07BCB" w:rsidP="00A07BCB">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sidRPr="00BC2899">
              <w:rPr>
                <w:rFonts w:ascii="Arial" w:hAnsi="Arial" w:cs="Arial"/>
                <w:sz w:val="20"/>
                <w:szCs w:val="20"/>
              </w:rPr>
              <w:t>4-22</w:t>
            </w:r>
          </w:p>
        </w:tc>
      </w:tr>
      <w:tr w:rsidR="00A07BCB" w:rsidRPr="00BC2899" w14:paraId="4F88A998" w14:textId="77777777" w:rsidTr="00802714">
        <w:trPr>
          <w:trHeight w:hRule="exact" w:val="864"/>
        </w:trPr>
        <w:tc>
          <w:tcPr>
            <w:tcW w:w="4080" w:type="dxa"/>
            <w:tcBorders>
              <w:top w:val="nil"/>
            </w:tcBorders>
            <w:vAlign w:val="center"/>
          </w:tcPr>
          <w:p w14:paraId="5805CA0D" w14:textId="77777777" w:rsidR="00A07BCB" w:rsidRPr="00BC2899" w:rsidRDefault="00A07BCB" w:rsidP="00A07BCB">
            <w:pPr>
              <w:widowControl w:val="0"/>
              <w:tabs>
                <w:tab w:val="left" w:pos="936"/>
                <w:tab w:val="left" w:pos="1314"/>
                <w:tab w:val="left" w:pos="1692"/>
                <w:tab w:val="left" w:pos="2070"/>
              </w:tabs>
              <w:spacing w:after="0" w:line="240" w:lineRule="auto"/>
              <w:jc w:val="center"/>
              <w:rPr>
                <w:rFonts w:ascii="Arial" w:hAnsi="Arial" w:cs="Arial"/>
                <w:sz w:val="20"/>
                <w:szCs w:val="20"/>
              </w:rPr>
            </w:pPr>
            <w:r w:rsidRPr="00BC2899">
              <w:rPr>
                <w:rFonts w:ascii="Arial" w:hAnsi="Arial" w:cs="Arial"/>
                <w:sz w:val="20"/>
                <w:szCs w:val="20"/>
              </w:rPr>
              <w:t>Nursing Facility Manual</w:t>
            </w:r>
          </w:p>
        </w:tc>
        <w:tc>
          <w:tcPr>
            <w:tcW w:w="3750" w:type="dxa"/>
          </w:tcPr>
          <w:p w14:paraId="712546D6" w14:textId="77777777" w:rsidR="00A07BCB" w:rsidRPr="00BC2899" w:rsidRDefault="00A07BCB" w:rsidP="00A07BCB">
            <w:pPr>
              <w:widowControl w:val="0"/>
              <w:tabs>
                <w:tab w:val="left" w:pos="936"/>
                <w:tab w:val="left" w:pos="1314"/>
                <w:tab w:val="left" w:pos="1692"/>
                <w:tab w:val="left" w:pos="2070"/>
              </w:tabs>
              <w:spacing w:before="120" w:after="0" w:line="240" w:lineRule="auto"/>
              <w:jc w:val="center"/>
              <w:rPr>
                <w:rFonts w:ascii="Arial" w:hAnsi="Arial" w:cs="Arial"/>
                <w:b/>
                <w:sz w:val="20"/>
                <w:szCs w:val="20"/>
              </w:rPr>
            </w:pPr>
            <w:r w:rsidRPr="00BC2899">
              <w:rPr>
                <w:rFonts w:ascii="Arial" w:hAnsi="Arial" w:cs="Arial"/>
                <w:b/>
                <w:sz w:val="20"/>
                <w:szCs w:val="20"/>
              </w:rPr>
              <w:t>Transmittal Letter</w:t>
            </w:r>
          </w:p>
          <w:p w14:paraId="3E1B7215" w14:textId="1B7A1363" w:rsidR="00A07BCB" w:rsidRPr="00BC2899" w:rsidRDefault="00A07BCB" w:rsidP="00A07BCB">
            <w:pPr>
              <w:widowControl w:val="0"/>
              <w:tabs>
                <w:tab w:val="left" w:pos="936"/>
                <w:tab w:val="left" w:pos="1314"/>
                <w:tab w:val="left" w:pos="1692"/>
                <w:tab w:val="left" w:pos="2070"/>
              </w:tabs>
              <w:spacing w:before="120" w:after="0" w:line="240" w:lineRule="auto"/>
              <w:jc w:val="center"/>
              <w:rPr>
                <w:rFonts w:ascii="Arial" w:hAnsi="Arial" w:cs="Arial"/>
                <w:b/>
                <w:sz w:val="20"/>
                <w:szCs w:val="20"/>
              </w:rPr>
            </w:pPr>
            <w:r w:rsidRPr="00BC2899">
              <w:rPr>
                <w:rFonts w:ascii="Arial" w:hAnsi="Arial" w:cs="Arial"/>
                <w:sz w:val="20"/>
                <w:szCs w:val="20"/>
              </w:rPr>
              <w:t>NF-</w:t>
            </w:r>
            <w:r w:rsidR="0094421F">
              <w:rPr>
                <w:rFonts w:ascii="Arial" w:hAnsi="Arial" w:cs="Arial"/>
                <w:sz w:val="20"/>
                <w:szCs w:val="20"/>
              </w:rPr>
              <w:t>6</w:t>
            </w:r>
            <w:r w:rsidR="0073121D">
              <w:rPr>
                <w:rFonts w:ascii="Arial" w:hAnsi="Arial" w:cs="Arial"/>
                <w:sz w:val="20"/>
                <w:szCs w:val="20"/>
              </w:rPr>
              <w:t>4</w:t>
            </w:r>
          </w:p>
        </w:tc>
        <w:tc>
          <w:tcPr>
            <w:tcW w:w="1771" w:type="dxa"/>
          </w:tcPr>
          <w:p w14:paraId="3DF470A9" w14:textId="77777777" w:rsidR="00A07BCB" w:rsidRPr="00BC2899" w:rsidRDefault="00A07BCB" w:rsidP="00A07BCB">
            <w:pPr>
              <w:widowControl w:val="0"/>
              <w:tabs>
                <w:tab w:val="left" w:pos="936"/>
                <w:tab w:val="left" w:pos="1314"/>
                <w:tab w:val="left" w:pos="1692"/>
                <w:tab w:val="left" w:pos="2070"/>
              </w:tabs>
              <w:spacing w:before="120" w:after="0" w:line="240" w:lineRule="auto"/>
              <w:jc w:val="center"/>
              <w:rPr>
                <w:rFonts w:ascii="Arial" w:hAnsi="Arial" w:cs="Arial"/>
                <w:b/>
                <w:sz w:val="20"/>
                <w:szCs w:val="20"/>
              </w:rPr>
            </w:pPr>
            <w:r w:rsidRPr="00BC2899">
              <w:rPr>
                <w:rFonts w:ascii="Arial" w:hAnsi="Arial" w:cs="Arial"/>
                <w:b/>
                <w:sz w:val="20"/>
                <w:szCs w:val="20"/>
              </w:rPr>
              <w:t>Date</w:t>
            </w:r>
          </w:p>
          <w:p w14:paraId="6592E5D9" w14:textId="6A6B6FB0" w:rsidR="00A07BCB" w:rsidRPr="00BC2899" w:rsidRDefault="0073121D" w:rsidP="00A07BCB">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Pr>
                <w:rFonts w:ascii="Arial" w:hAnsi="Arial" w:cs="Arial"/>
                <w:sz w:val="20"/>
                <w:szCs w:val="20"/>
              </w:rPr>
              <w:t>09/08/25</w:t>
            </w:r>
          </w:p>
        </w:tc>
      </w:tr>
    </w:tbl>
    <w:p w14:paraId="48DF1E69" w14:textId="77777777" w:rsidR="0088304D" w:rsidRPr="00BC2899" w:rsidRDefault="0088304D">
      <w:pPr>
        <w:widowControl w:val="0"/>
        <w:autoSpaceDE w:val="0"/>
        <w:autoSpaceDN w:val="0"/>
        <w:adjustRightInd w:val="0"/>
        <w:spacing w:before="7" w:after="0" w:line="220" w:lineRule="exact"/>
        <w:rPr>
          <w:rFonts w:ascii="Times New Roman" w:hAnsi="Times New Roman" w:cs="Times New Roman"/>
        </w:rPr>
      </w:pPr>
    </w:p>
    <w:p w14:paraId="329E7517" w14:textId="77777777" w:rsidR="0088304D" w:rsidRPr="00BC2899" w:rsidRDefault="0088304D" w:rsidP="008B6E78">
      <w:pPr>
        <w:widowControl w:val="0"/>
        <w:autoSpaceDE w:val="0"/>
        <w:autoSpaceDN w:val="0"/>
        <w:adjustRightInd w:val="0"/>
        <w:spacing w:before="31" w:after="0" w:line="240" w:lineRule="auto"/>
        <w:ind w:left="1080"/>
        <w:rPr>
          <w:rFonts w:ascii="Times New Roman" w:hAnsi="Times New Roman" w:cs="Times New Roman"/>
        </w:rPr>
      </w:pPr>
      <w:r w:rsidRPr="00BC2899">
        <w:rPr>
          <w:rFonts w:ascii="Times New Roman" w:hAnsi="Times New Roman" w:cs="Times New Roman"/>
        </w:rPr>
        <w:t>(3)</w:t>
      </w:r>
      <w:r w:rsidR="009F2D24" w:rsidRPr="00BC2899">
        <w:rPr>
          <w:rFonts w:ascii="Times New Roman" w:hAnsi="Times New Roman" w:cs="Times New Roman"/>
        </w:rPr>
        <w:t xml:space="preserve"> </w:t>
      </w:r>
      <w:r w:rsidRPr="00BC2899">
        <w:rPr>
          <w:rFonts w:ascii="Times New Roman" w:hAnsi="Times New Roman" w:cs="Times New Roman"/>
        </w:rPr>
        <w:t xml:space="preserve"> All</w:t>
      </w:r>
      <w:r w:rsidRPr="00BC2899">
        <w:rPr>
          <w:rFonts w:ascii="Times New Roman" w:hAnsi="Times New Roman" w:cs="Times New Roman"/>
          <w:spacing w:val="-3"/>
        </w:rPr>
        <w:t xml:space="preserve"> </w:t>
      </w:r>
      <w:r w:rsidRPr="00BC2899">
        <w:rPr>
          <w:rFonts w:ascii="Times New Roman" w:hAnsi="Times New Roman" w:cs="Times New Roman"/>
        </w:rPr>
        <w:t>checks</w:t>
      </w:r>
      <w:r w:rsidRPr="00BC2899">
        <w:rPr>
          <w:rFonts w:ascii="Times New Roman" w:hAnsi="Times New Roman" w:cs="Times New Roman"/>
          <w:spacing w:val="-5"/>
        </w:rPr>
        <w:t xml:space="preserve"> </w:t>
      </w:r>
      <w:r w:rsidRPr="00BC2899">
        <w:rPr>
          <w:rFonts w:ascii="Times New Roman" w:hAnsi="Times New Roman" w:cs="Times New Roman"/>
        </w:rPr>
        <w:t>or</w:t>
      </w:r>
      <w:r w:rsidRPr="00BC2899">
        <w:rPr>
          <w:rFonts w:ascii="Times New Roman" w:hAnsi="Times New Roman" w:cs="Times New Roman"/>
          <w:spacing w:val="-2"/>
        </w:rPr>
        <w:t xml:space="preserve"> </w:t>
      </w:r>
      <w:r w:rsidRPr="00BC2899">
        <w:rPr>
          <w:rFonts w:ascii="Times New Roman" w:hAnsi="Times New Roman" w:cs="Times New Roman"/>
        </w:rPr>
        <w:t>cash</w:t>
      </w:r>
      <w:r w:rsidRPr="00BC2899">
        <w:rPr>
          <w:rFonts w:ascii="Times New Roman" w:hAnsi="Times New Roman" w:cs="Times New Roman"/>
          <w:spacing w:val="-4"/>
        </w:rPr>
        <w:t xml:space="preserve"> </w:t>
      </w:r>
      <w:r w:rsidRPr="00BC2899">
        <w:rPr>
          <w:rFonts w:ascii="Times New Roman" w:hAnsi="Times New Roman" w:cs="Times New Roman"/>
        </w:rPr>
        <w:t>rec</w:t>
      </w:r>
      <w:r w:rsidRPr="00BC2899">
        <w:rPr>
          <w:rFonts w:ascii="Times New Roman" w:hAnsi="Times New Roman" w:cs="Times New Roman"/>
          <w:spacing w:val="1"/>
        </w:rPr>
        <w:t>e</w:t>
      </w:r>
      <w:r w:rsidRPr="00BC2899">
        <w:rPr>
          <w:rFonts w:ascii="Times New Roman" w:hAnsi="Times New Roman" w:cs="Times New Roman"/>
        </w:rPr>
        <w:t>ived</w:t>
      </w:r>
      <w:r w:rsidRPr="00BC2899">
        <w:rPr>
          <w:rFonts w:ascii="Times New Roman" w:hAnsi="Times New Roman" w:cs="Times New Roman"/>
          <w:spacing w:val="-2"/>
        </w:rPr>
        <w:t xml:space="preserve"> </w:t>
      </w:r>
      <w:r w:rsidR="00DB4DBC" w:rsidRPr="00BC2899">
        <w:rPr>
          <w:rFonts w:ascii="Times New Roman" w:hAnsi="Times New Roman" w:cs="Times New Roman"/>
          <w:spacing w:val="-2"/>
        </w:rPr>
        <w:t xml:space="preserve">by the nursing facility </w:t>
      </w:r>
      <w:r w:rsidRPr="00BC2899">
        <w:rPr>
          <w:rFonts w:ascii="Times New Roman" w:hAnsi="Times New Roman" w:cs="Times New Roman"/>
        </w:rPr>
        <w:t>on</w:t>
      </w:r>
      <w:r w:rsidRPr="00BC2899">
        <w:rPr>
          <w:rFonts w:ascii="Times New Roman" w:hAnsi="Times New Roman" w:cs="Times New Roman"/>
          <w:spacing w:val="-3"/>
        </w:rPr>
        <w:t xml:space="preserve"> </w:t>
      </w:r>
      <w:r w:rsidRPr="00BC2899">
        <w:rPr>
          <w:rFonts w:ascii="Times New Roman" w:hAnsi="Times New Roman" w:cs="Times New Roman"/>
        </w:rPr>
        <w:t>behalf</w:t>
      </w:r>
      <w:r w:rsidRPr="00BC2899">
        <w:rPr>
          <w:rFonts w:ascii="Times New Roman" w:hAnsi="Times New Roman" w:cs="Times New Roman"/>
          <w:spacing w:val="-5"/>
        </w:rPr>
        <w:t xml:space="preserve"> </w:t>
      </w:r>
      <w:r w:rsidRPr="00BC2899">
        <w:rPr>
          <w:rFonts w:ascii="Times New Roman" w:hAnsi="Times New Roman" w:cs="Times New Roman"/>
        </w:rPr>
        <w:t>of</w:t>
      </w:r>
      <w:r w:rsidRPr="00BC2899">
        <w:rPr>
          <w:rFonts w:ascii="Times New Roman" w:hAnsi="Times New Roman" w:cs="Times New Roman"/>
          <w:spacing w:val="-2"/>
        </w:rPr>
        <w:t xml:space="preserve"> </w:t>
      </w:r>
      <w:r w:rsidRPr="00BC2899">
        <w:rPr>
          <w:rFonts w:ascii="Times New Roman" w:hAnsi="Times New Roman" w:cs="Times New Roman"/>
        </w:rPr>
        <w:t>the</w:t>
      </w:r>
      <w:r w:rsidRPr="00BC2899">
        <w:rPr>
          <w:rFonts w:ascii="Times New Roman" w:hAnsi="Times New Roman" w:cs="Times New Roman"/>
          <w:spacing w:val="-2"/>
        </w:rPr>
        <w:t xml:space="preserve"> m</w:t>
      </w:r>
      <w:r w:rsidRPr="00BC2899">
        <w:rPr>
          <w:rFonts w:ascii="Times New Roman" w:hAnsi="Times New Roman" w:cs="Times New Roman"/>
          <w:spacing w:val="1"/>
        </w:rPr>
        <w:t>e</w:t>
      </w:r>
      <w:r w:rsidRPr="00BC2899">
        <w:rPr>
          <w:rFonts w:ascii="Times New Roman" w:hAnsi="Times New Roman" w:cs="Times New Roman"/>
        </w:rPr>
        <w:t>mber</w:t>
      </w:r>
      <w:r w:rsidRPr="00BC2899">
        <w:rPr>
          <w:rFonts w:ascii="Times New Roman" w:hAnsi="Times New Roman" w:cs="Times New Roman"/>
          <w:spacing w:val="-4"/>
        </w:rPr>
        <w:t xml:space="preserve"> </w:t>
      </w:r>
      <w:r w:rsidRPr="00BC2899">
        <w:rPr>
          <w:rFonts w:ascii="Times New Roman" w:hAnsi="Times New Roman" w:cs="Times New Roman"/>
          <w:spacing w:val="-2"/>
        </w:rPr>
        <w:t>m</w:t>
      </w:r>
      <w:r w:rsidRPr="00BC2899">
        <w:rPr>
          <w:rFonts w:ascii="Times New Roman" w:hAnsi="Times New Roman" w:cs="Times New Roman"/>
          <w:spacing w:val="1"/>
        </w:rPr>
        <w:t>u</w:t>
      </w:r>
      <w:r w:rsidRPr="00BC2899">
        <w:rPr>
          <w:rFonts w:ascii="Times New Roman" w:hAnsi="Times New Roman" w:cs="Times New Roman"/>
        </w:rPr>
        <w:t>st</w:t>
      </w:r>
      <w:r w:rsidRPr="00BC2899">
        <w:rPr>
          <w:rFonts w:ascii="Times New Roman" w:hAnsi="Times New Roman" w:cs="Times New Roman"/>
          <w:spacing w:val="-2"/>
        </w:rPr>
        <w:t xml:space="preserve"> </w:t>
      </w:r>
      <w:r w:rsidRPr="00BC2899">
        <w:rPr>
          <w:rFonts w:ascii="Times New Roman" w:hAnsi="Times New Roman" w:cs="Times New Roman"/>
        </w:rPr>
        <w:t>be</w:t>
      </w:r>
      <w:r w:rsidRPr="00BC2899">
        <w:rPr>
          <w:rFonts w:ascii="Times New Roman" w:hAnsi="Times New Roman" w:cs="Times New Roman"/>
          <w:spacing w:val="-2"/>
        </w:rPr>
        <w:t xml:space="preserve"> </w:t>
      </w:r>
      <w:r w:rsidRPr="00BC2899">
        <w:rPr>
          <w:rFonts w:ascii="Times New Roman" w:hAnsi="Times New Roman" w:cs="Times New Roman"/>
        </w:rPr>
        <w:t>deposited</w:t>
      </w:r>
      <w:r w:rsidRPr="00BC2899">
        <w:rPr>
          <w:rFonts w:ascii="Times New Roman" w:hAnsi="Times New Roman" w:cs="Times New Roman"/>
          <w:spacing w:val="-8"/>
        </w:rPr>
        <w:t xml:space="preserve"> </w:t>
      </w:r>
      <w:r w:rsidRPr="00BC2899">
        <w:rPr>
          <w:rFonts w:ascii="Times New Roman" w:hAnsi="Times New Roman" w:cs="Times New Roman"/>
        </w:rPr>
        <w:t>into</w:t>
      </w:r>
      <w:r w:rsidRPr="00BC2899">
        <w:rPr>
          <w:rFonts w:ascii="Times New Roman" w:hAnsi="Times New Roman" w:cs="Times New Roman"/>
          <w:spacing w:val="-4"/>
        </w:rPr>
        <w:t xml:space="preserve"> </w:t>
      </w:r>
      <w:r w:rsidRPr="00BC2899">
        <w:rPr>
          <w:rFonts w:ascii="Times New Roman" w:hAnsi="Times New Roman" w:cs="Times New Roman"/>
        </w:rPr>
        <w:t>the</w:t>
      </w:r>
      <w:r w:rsidRPr="00BC2899">
        <w:rPr>
          <w:rFonts w:ascii="Times New Roman" w:hAnsi="Times New Roman" w:cs="Times New Roman"/>
          <w:spacing w:val="-2"/>
        </w:rPr>
        <w:t xml:space="preserve"> </w:t>
      </w:r>
      <w:r w:rsidRPr="00BC2899">
        <w:rPr>
          <w:rFonts w:ascii="Times New Roman" w:hAnsi="Times New Roman" w:cs="Times New Roman"/>
        </w:rPr>
        <w:t>PNA</w:t>
      </w:r>
      <w:r w:rsidR="00DB4DBC" w:rsidRPr="00BC2899">
        <w:rPr>
          <w:rFonts w:ascii="Times New Roman" w:hAnsi="Times New Roman" w:cs="Times New Roman"/>
        </w:rPr>
        <w:t xml:space="preserve"> </w:t>
      </w:r>
      <w:r w:rsidRPr="00BC2899">
        <w:rPr>
          <w:rFonts w:ascii="Times New Roman" w:hAnsi="Times New Roman" w:cs="Times New Roman"/>
        </w:rPr>
        <w:t>account</w:t>
      </w:r>
      <w:r w:rsidRPr="00BC2899">
        <w:rPr>
          <w:rFonts w:ascii="Times New Roman" w:hAnsi="Times New Roman" w:cs="Times New Roman"/>
          <w:spacing w:val="-12"/>
        </w:rPr>
        <w:t xml:space="preserve"> </w:t>
      </w:r>
      <w:r w:rsidRPr="00BC2899">
        <w:rPr>
          <w:rFonts w:ascii="Times New Roman" w:hAnsi="Times New Roman" w:cs="Times New Roman"/>
        </w:rPr>
        <w:t>no</w:t>
      </w:r>
      <w:r w:rsidRPr="00BC2899">
        <w:rPr>
          <w:rFonts w:ascii="Times New Roman" w:hAnsi="Times New Roman" w:cs="Times New Roman"/>
          <w:spacing w:val="-2"/>
        </w:rPr>
        <w:t xml:space="preserve"> </w:t>
      </w:r>
      <w:r w:rsidRPr="00BC2899">
        <w:rPr>
          <w:rFonts w:ascii="Times New Roman" w:hAnsi="Times New Roman" w:cs="Times New Roman"/>
        </w:rPr>
        <w:t>l</w:t>
      </w:r>
      <w:r w:rsidRPr="00BC2899">
        <w:rPr>
          <w:rFonts w:ascii="Times New Roman" w:hAnsi="Times New Roman" w:cs="Times New Roman"/>
          <w:spacing w:val="-2"/>
        </w:rPr>
        <w:t>a</w:t>
      </w:r>
      <w:r w:rsidRPr="00BC2899">
        <w:rPr>
          <w:rFonts w:ascii="Times New Roman" w:hAnsi="Times New Roman" w:cs="Times New Roman"/>
        </w:rPr>
        <w:t>ter</w:t>
      </w:r>
      <w:r w:rsidRPr="00BC2899">
        <w:rPr>
          <w:rFonts w:ascii="Times New Roman" w:hAnsi="Times New Roman" w:cs="Times New Roman"/>
          <w:spacing w:val="-2"/>
        </w:rPr>
        <w:t xml:space="preserve"> </w:t>
      </w:r>
      <w:r w:rsidRPr="00BC2899">
        <w:rPr>
          <w:rFonts w:ascii="Times New Roman" w:hAnsi="Times New Roman" w:cs="Times New Roman"/>
        </w:rPr>
        <w:t>than</w:t>
      </w:r>
      <w:r w:rsidRPr="00BC2899">
        <w:rPr>
          <w:rFonts w:ascii="Times New Roman" w:hAnsi="Times New Roman" w:cs="Times New Roman"/>
          <w:spacing w:val="-3"/>
        </w:rPr>
        <w:t xml:space="preserve"> </w:t>
      </w:r>
      <w:r w:rsidRPr="00BC2899">
        <w:rPr>
          <w:rFonts w:ascii="Times New Roman" w:hAnsi="Times New Roman" w:cs="Times New Roman"/>
        </w:rPr>
        <w:t>30</w:t>
      </w:r>
      <w:r w:rsidRPr="00BC2899">
        <w:rPr>
          <w:rFonts w:ascii="Times New Roman" w:hAnsi="Times New Roman" w:cs="Times New Roman"/>
          <w:spacing w:val="-3"/>
        </w:rPr>
        <w:t xml:space="preserve"> </w:t>
      </w:r>
      <w:r w:rsidRPr="00BC2899">
        <w:rPr>
          <w:rFonts w:ascii="Times New Roman" w:hAnsi="Times New Roman" w:cs="Times New Roman"/>
        </w:rPr>
        <w:t>da</w:t>
      </w:r>
      <w:r w:rsidRPr="00BC2899">
        <w:rPr>
          <w:rFonts w:ascii="Times New Roman" w:hAnsi="Times New Roman" w:cs="Times New Roman"/>
          <w:spacing w:val="2"/>
        </w:rPr>
        <w:t>y</w:t>
      </w:r>
      <w:r w:rsidRPr="00BC2899">
        <w:rPr>
          <w:rFonts w:ascii="Times New Roman" w:hAnsi="Times New Roman" w:cs="Times New Roman"/>
        </w:rPr>
        <w:t>s</w:t>
      </w:r>
      <w:r w:rsidRPr="00BC2899">
        <w:rPr>
          <w:rFonts w:ascii="Times New Roman" w:hAnsi="Times New Roman" w:cs="Times New Roman"/>
          <w:spacing w:val="-2"/>
        </w:rPr>
        <w:t xml:space="preserve"> </w:t>
      </w:r>
      <w:r w:rsidRPr="00BC2899">
        <w:rPr>
          <w:rFonts w:ascii="Times New Roman" w:hAnsi="Times New Roman" w:cs="Times New Roman"/>
        </w:rPr>
        <w:t>after</w:t>
      </w:r>
      <w:r w:rsidRPr="00BC2899">
        <w:rPr>
          <w:rFonts w:ascii="Times New Roman" w:hAnsi="Times New Roman" w:cs="Times New Roman"/>
          <w:spacing w:val="-4"/>
        </w:rPr>
        <w:t xml:space="preserve"> </w:t>
      </w:r>
      <w:r w:rsidRPr="00BC2899">
        <w:rPr>
          <w:rFonts w:ascii="Times New Roman" w:hAnsi="Times New Roman" w:cs="Times New Roman"/>
        </w:rPr>
        <w:t>the</w:t>
      </w:r>
      <w:r w:rsidRPr="00BC2899">
        <w:rPr>
          <w:rFonts w:ascii="Times New Roman" w:hAnsi="Times New Roman" w:cs="Times New Roman"/>
          <w:spacing w:val="-2"/>
        </w:rPr>
        <w:t xml:space="preserve"> </w:t>
      </w:r>
      <w:r w:rsidRPr="00BC2899">
        <w:rPr>
          <w:rFonts w:ascii="Times New Roman" w:hAnsi="Times New Roman" w:cs="Times New Roman"/>
        </w:rPr>
        <w:t>receipt</w:t>
      </w:r>
      <w:r w:rsidRPr="00BC2899">
        <w:rPr>
          <w:rFonts w:ascii="Times New Roman" w:hAnsi="Times New Roman" w:cs="Times New Roman"/>
          <w:spacing w:val="-4"/>
        </w:rPr>
        <w:t xml:space="preserve"> </w:t>
      </w:r>
      <w:r w:rsidRPr="00BC2899">
        <w:rPr>
          <w:rFonts w:ascii="Times New Roman" w:hAnsi="Times New Roman" w:cs="Times New Roman"/>
        </w:rPr>
        <w:t>of</w:t>
      </w:r>
      <w:r w:rsidRPr="00BC2899">
        <w:rPr>
          <w:rFonts w:ascii="Times New Roman" w:hAnsi="Times New Roman" w:cs="Times New Roman"/>
          <w:spacing w:val="-2"/>
        </w:rPr>
        <w:t xml:space="preserve"> </w:t>
      </w:r>
      <w:r w:rsidRPr="00BC2899">
        <w:rPr>
          <w:rFonts w:ascii="Times New Roman" w:hAnsi="Times New Roman" w:cs="Times New Roman"/>
        </w:rPr>
        <w:t>the</w:t>
      </w:r>
      <w:r w:rsidRPr="00BC2899">
        <w:rPr>
          <w:rFonts w:ascii="Times New Roman" w:hAnsi="Times New Roman" w:cs="Times New Roman"/>
          <w:spacing w:val="-2"/>
        </w:rPr>
        <w:t xml:space="preserve"> </w:t>
      </w:r>
      <w:r w:rsidRPr="00BC2899">
        <w:rPr>
          <w:rFonts w:ascii="Times New Roman" w:hAnsi="Times New Roman" w:cs="Times New Roman"/>
        </w:rPr>
        <w:t>mon</w:t>
      </w:r>
      <w:r w:rsidRPr="00BC2899">
        <w:rPr>
          <w:rFonts w:ascii="Times New Roman" w:hAnsi="Times New Roman" w:cs="Times New Roman"/>
          <w:spacing w:val="-2"/>
        </w:rPr>
        <w:t>e</w:t>
      </w:r>
      <w:r w:rsidRPr="00BC2899">
        <w:rPr>
          <w:rFonts w:ascii="Times New Roman" w:hAnsi="Times New Roman" w:cs="Times New Roman"/>
        </w:rPr>
        <w:t>y</w:t>
      </w:r>
      <w:r w:rsidRPr="00BC2899">
        <w:rPr>
          <w:rFonts w:ascii="Times New Roman" w:hAnsi="Times New Roman" w:cs="Times New Roman"/>
          <w:spacing w:val="-2"/>
        </w:rPr>
        <w:t xml:space="preserve"> </w:t>
      </w:r>
      <w:r w:rsidRPr="00BC2899">
        <w:rPr>
          <w:rFonts w:ascii="Times New Roman" w:hAnsi="Times New Roman" w:cs="Times New Roman"/>
        </w:rPr>
        <w:t>by</w:t>
      </w:r>
      <w:r w:rsidRPr="00BC2899">
        <w:rPr>
          <w:rFonts w:ascii="Times New Roman" w:hAnsi="Times New Roman" w:cs="Times New Roman"/>
          <w:spacing w:val="-2"/>
        </w:rPr>
        <w:t xml:space="preserve"> </w:t>
      </w:r>
      <w:r w:rsidRPr="00BC2899">
        <w:rPr>
          <w:rFonts w:ascii="Times New Roman" w:hAnsi="Times New Roman" w:cs="Times New Roman"/>
        </w:rPr>
        <w:t>the</w:t>
      </w:r>
      <w:r w:rsidRPr="00BC2899">
        <w:rPr>
          <w:rFonts w:ascii="Times New Roman" w:hAnsi="Times New Roman" w:cs="Times New Roman"/>
          <w:spacing w:val="-2"/>
        </w:rPr>
        <w:t xml:space="preserve"> </w:t>
      </w:r>
      <w:r w:rsidRPr="00BC2899">
        <w:rPr>
          <w:rFonts w:ascii="Times New Roman" w:hAnsi="Times New Roman" w:cs="Times New Roman"/>
          <w:spacing w:val="-1"/>
        </w:rPr>
        <w:t>f</w:t>
      </w:r>
      <w:r w:rsidRPr="00BC2899">
        <w:rPr>
          <w:rFonts w:ascii="Times New Roman" w:hAnsi="Times New Roman" w:cs="Times New Roman"/>
        </w:rPr>
        <w:t>acilit</w:t>
      </w:r>
      <w:r w:rsidRPr="00BC2899">
        <w:rPr>
          <w:rFonts w:ascii="Times New Roman" w:hAnsi="Times New Roman" w:cs="Times New Roman"/>
          <w:spacing w:val="2"/>
        </w:rPr>
        <w:t>y</w:t>
      </w:r>
      <w:r w:rsidRPr="00BC2899">
        <w:rPr>
          <w:rFonts w:ascii="Times New Roman" w:hAnsi="Times New Roman" w:cs="Times New Roman"/>
        </w:rPr>
        <w:t>.</w:t>
      </w:r>
    </w:p>
    <w:p w14:paraId="03FED01F" w14:textId="77777777" w:rsidR="0088304D" w:rsidRPr="00BC2899" w:rsidRDefault="0088304D" w:rsidP="008B6E78">
      <w:pPr>
        <w:widowControl w:val="0"/>
        <w:autoSpaceDE w:val="0"/>
        <w:autoSpaceDN w:val="0"/>
        <w:adjustRightInd w:val="0"/>
        <w:spacing w:after="0" w:line="240" w:lineRule="auto"/>
        <w:ind w:left="1080"/>
        <w:rPr>
          <w:rFonts w:ascii="Times New Roman" w:hAnsi="Times New Roman" w:cs="Times New Roman"/>
        </w:rPr>
      </w:pPr>
      <w:r w:rsidRPr="00BC2899">
        <w:rPr>
          <w:rFonts w:ascii="Times New Roman" w:hAnsi="Times New Roman" w:cs="Times New Roman"/>
        </w:rPr>
        <w:t>(4)</w:t>
      </w:r>
      <w:r w:rsidR="009F2D24" w:rsidRPr="00BC2899">
        <w:rPr>
          <w:rFonts w:ascii="Times New Roman" w:hAnsi="Times New Roman" w:cs="Times New Roman"/>
        </w:rPr>
        <w:t xml:space="preserve"> </w:t>
      </w:r>
      <w:r w:rsidRPr="00BC2899">
        <w:rPr>
          <w:rFonts w:ascii="Times New Roman" w:hAnsi="Times New Roman" w:cs="Times New Roman"/>
        </w:rPr>
        <w:t xml:space="preserve"> The facility must maintain for each member with a PNA account a record of receipts and disbursements separate from other members’ records. The facility must clearly label all PNA receipts and disbursements in the general ledger.</w:t>
      </w:r>
    </w:p>
    <w:p w14:paraId="6182E3CA" w14:textId="77777777" w:rsidR="0088304D" w:rsidRPr="00BC2899" w:rsidRDefault="0088304D" w:rsidP="008B6E78">
      <w:pPr>
        <w:widowControl w:val="0"/>
        <w:autoSpaceDE w:val="0"/>
        <w:autoSpaceDN w:val="0"/>
        <w:adjustRightInd w:val="0"/>
        <w:spacing w:after="0" w:line="248" w:lineRule="exact"/>
        <w:ind w:left="1080"/>
        <w:rPr>
          <w:rFonts w:ascii="Times New Roman" w:hAnsi="Times New Roman" w:cs="Times New Roman"/>
        </w:rPr>
      </w:pPr>
      <w:r w:rsidRPr="00BC2899">
        <w:rPr>
          <w:rFonts w:ascii="Times New Roman" w:hAnsi="Times New Roman" w:cs="Times New Roman"/>
        </w:rPr>
        <w:t>(5)</w:t>
      </w:r>
      <w:r w:rsidR="009F2D24" w:rsidRPr="00BC2899">
        <w:rPr>
          <w:rFonts w:ascii="Times New Roman" w:hAnsi="Times New Roman" w:cs="Times New Roman"/>
        </w:rPr>
        <w:t xml:space="preserve"> </w:t>
      </w:r>
      <w:r w:rsidRPr="00BC2899">
        <w:rPr>
          <w:rFonts w:ascii="Times New Roman" w:hAnsi="Times New Roman" w:cs="Times New Roman"/>
        </w:rPr>
        <w:t xml:space="preserve"> At a minimum, all receipts and disbursements must be recorded in the ledger as follows:</w:t>
      </w:r>
    </w:p>
    <w:p w14:paraId="7569B4DD" w14:textId="77777777" w:rsidR="0088304D" w:rsidRPr="00BC2899" w:rsidRDefault="0088304D">
      <w:pPr>
        <w:widowControl w:val="0"/>
        <w:autoSpaceDE w:val="0"/>
        <w:autoSpaceDN w:val="0"/>
        <w:adjustRightInd w:val="0"/>
        <w:spacing w:before="19" w:after="0" w:line="240" w:lineRule="exact"/>
        <w:rPr>
          <w:rFonts w:ascii="Times New Roman" w:hAnsi="Times New Roman" w:cs="Times New Roman"/>
          <w:sz w:val="24"/>
          <w:szCs w:val="24"/>
        </w:rPr>
      </w:pPr>
    </w:p>
    <w:tbl>
      <w:tblPr>
        <w:tblW w:w="0" w:type="auto"/>
        <w:tblInd w:w="1438" w:type="dxa"/>
        <w:tblLayout w:type="fixed"/>
        <w:tblCellMar>
          <w:left w:w="0" w:type="dxa"/>
          <w:right w:w="0" w:type="dxa"/>
        </w:tblCellMar>
        <w:tblLook w:val="0000" w:firstRow="0" w:lastRow="0" w:firstColumn="0" w:lastColumn="0" w:noHBand="0" w:noVBand="0"/>
      </w:tblPr>
      <w:tblGrid>
        <w:gridCol w:w="3600"/>
        <w:gridCol w:w="3600"/>
      </w:tblGrid>
      <w:tr w:rsidR="0088304D" w:rsidRPr="00BC2899" w14:paraId="6083B597" w14:textId="77777777">
        <w:trPr>
          <w:trHeight w:hRule="exact" w:val="266"/>
        </w:trPr>
        <w:tc>
          <w:tcPr>
            <w:tcW w:w="3600" w:type="dxa"/>
            <w:tcBorders>
              <w:top w:val="single" w:sz="6" w:space="0" w:color="000000"/>
              <w:left w:val="single" w:sz="6" w:space="0" w:color="000000"/>
              <w:bottom w:val="single" w:sz="4" w:space="0" w:color="000000"/>
              <w:right w:val="single" w:sz="6" w:space="0" w:color="000000"/>
            </w:tcBorders>
          </w:tcPr>
          <w:p w14:paraId="734C857B" w14:textId="77777777" w:rsidR="0088304D" w:rsidRPr="00BC2899" w:rsidRDefault="0088304D" w:rsidP="00F41CF8">
            <w:pPr>
              <w:widowControl w:val="0"/>
              <w:autoSpaceDE w:val="0"/>
              <w:autoSpaceDN w:val="0"/>
              <w:adjustRightInd w:val="0"/>
              <w:spacing w:after="0" w:line="249" w:lineRule="exact"/>
              <w:ind w:left="1138"/>
              <w:rPr>
                <w:rFonts w:ascii="Times New Roman" w:hAnsi="Times New Roman" w:cs="Times New Roman"/>
                <w:sz w:val="24"/>
                <w:szCs w:val="24"/>
              </w:rPr>
            </w:pPr>
            <w:r w:rsidRPr="00BC2899">
              <w:rPr>
                <w:rFonts w:ascii="Times New Roman" w:hAnsi="Times New Roman" w:cs="Times New Roman"/>
              </w:rPr>
              <w:t>Receipts</w:t>
            </w:r>
          </w:p>
        </w:tc>
        <w:tc>
          <w:tcPr>
            <w:tcW w:w="3600" w:type="dxa"/>
            <w:tcBorders>
              <w:top w:val="single" w:sz="6" w:space="0" w:color="000000"/>
              <w:left w:val="single" w:sz="6" w:space="0" w:color="000000"/>
              <w:bottom w:val="single" w:sz="4" w:space="0" w:color="000000"/>
              <w:right w:val="single" w:sz="6" w:space="0" w:color="000000"/>
            </w:tcBorders>
          </w:tcPr>
          <w:p w14:paraId="59A9C1FC" w14:textId="77777777" w:rsidR="0088304D" w:rsidRPr="00BC2899" w:rsidRDefault="0088304D">
            <w:pPr>
              <w:widowControl w:val="0"/>
              <w:autoSpaceDE w:val="0"/>
              <w:autoSpaceDN w:val="0"/>
              <w:adjustRightInd w:val="0"/>
              <w:spacing w:after="0" w:line="249" w:lineRule="exact"/>
              <w:ind w:left="1138"/>
              <w:rPr>
                <w:rFonts w:ascii="Times New Roman" w:hAnsi="Times New Roman" w:cs="Times New Roman"/>
                <w:sz w:val="24"/>
                <w:szCs w:val="24"/>
              </w:rPr>
            </w:pPr>
            <w:r w:rsidRPr="00BC2899">
              <w:rPr>
                <w:rFonts w:ascii="Times New Roman" w:hAnsi="Times New Roman" w:cs="Times New Roman"/>
              </w:rPr>
              <w:t>Disburs</w:t>
            </w:r>
            <w:r w:rsidRPr="00BC2899">
              <w:rPr>
                <w:rFonts w:ascii="Times New Roman" w:hAnsi="Times New Roman" w:cs="Times New Roman"/>
                <w:spacing w:val="1"/>
              </w:rPr>
              <w:t>e</w:t>
            </w:r>
            <w:r w:rsidRPr="00BC2899">
              <w:rPr>
                <w:rFonts w:ascii="Times New Roman" w:hAnsi="Times New Roman" w:cs="Times New Roman"/>
              </w:rPr>
              <w:t>ments</w:t>
            </w:r>
          </w:p>
        </w:tc>
      </w:tr>
      <w:tr w:rsidR="0088304D" w:rsidRPr="00BC2899" w14:paraId="512B5818" w14:textId="77777777">
        <w:trPr>
          <w:trHeight w:hRule="exact" w:val="1781"/>
        </w:trPr>
        <w:tc>
          <w:tcPr>
            <w:tcW w:w="3600" w:type="dxa"/>
            <w:tcBorders>
              <w:top w:val="single" w:sz="4" w:space="0" w:color="000000"/>
              <w:left w:val="single" w:sz="6" w:space="0" w:color="000000"/>
              <w:bottom w:val="single" w:sz="4" w:space="0" w:color="000000"/>
              <w:right w:val="single" w:sz="6" w:space="0" w:color="000000"/>
            </w:tcBorders>
          </w:tcPr>
          <w:p w14:paraId="37DA41EA" w14:textId="77777777" w:rsidR="0088304D" w:rsidRPr="00BC2899" w:rsidRDefault="0088304D">
            <w:pPr>
              <w:widowControl w:val="0"/>
              <w:autoSpaceDE w:val="0"/>
              <w:autoSpaceDN w:val="0"/>
              <w:adjustRightInd w:val="0"/>
              <w:spacing w:after="0" w:line="249" w:lineRule="exact"/>
              <w:ind w:left="100"/>
              <w:rPr>
                <w:rFonts w:ascii="Times New Roman" w:hAnsi="Times New Roman" w:cs="Times New Roman"/>
              </w:rPr>
            </w:pPr>
            <w:r w:rsidRPr="00BC2899">
              <w:rPr>
                <w:rFonts w:ascii="Times New Roman" w:hAnsi="Times New Roman" w:cs="Times New Roman"/>
              </w:rPr>
              <w:t>1.</w:t>
            </w:r>
            <w:r w:rsidRPr="00BC2899">
              <w:rPr>
                <w:rFonts w:ascii="Times New Roman" w:hAnsi="Times New Roman" w:cs="Times New Roman"/>
                <w:spacing w:val="44"/>
              </w:rPr>
              <w:t xml:space="preserve"> </w:t>
            </w:r>
            <w:r w:rsidRPr="00BC2899">
              <w:rPr>
                <w:rFonts w:ascii="Times New Roman" w:hAnsi="Times New Roman" w:cs="Times New Roman"/>
              </w:rPr>
              <w:t>Date</w:t>
            </w:r>
            <w:r w:rsidRPr="00BC2899">
              <w:rPr>
                <w:rFonts w:ascii="Times New Roman" w:hAnsi="Times New Roman" w:cs="Times New Roman"/>
                <w:spacing w:val="-4"/>
              </w:rPr>
              <w:t xml:space="preserve"> </w:t>
            </w:r>
            <w:r w:rsidRPr="00BC2899">
              <w:rPr>
                <w:rFonts w:ascii="Times New Roman" w:hAnsi="Times New Roman" w:cs="Times New Roman"/>
              </w:rPr>
              <w:t>of</w:t>
            </w:r>
            <w:r w:rsidRPr="00BC2899">
              <w:rPr>
                <w:rFonts w:ascii="Times New Roman" w:hAnsi="Times New Roman" w:cs="Times New Roman"/>
                <w:spacing w:val="-2"/>
              </w:rPr>
              <w:t xml:space="preserve"> </w:t>
            </w:r>
            <w:r w:rsidRPr="00BC2899">
              <w:rPr>
                <w:rFonts w:ascii="Times New Roman" w:hAnsi="Times New Roman" w:cs="Times New Roman"/>
              </w:rPr>
              <w:t>entry</w:t>
            </w:r>
          </w:p>
          <w:p w14:paraId="4B1F829A" w14:textId="77777777" w:rsidR="0088304D" w:rsidRPr="00BC2899" w:rsidRDefault="0088304D">
            <w:pPr>
              <w:widowControl w:val="0"/>
              <w:autoSpaceDE w:val="0"/>
              <w:autoSpaceDN w:val="0"/>
              <w:adjustRightInd w:val="0"/>
              <w:spacing w:after="0" w:line="240" w:lineRule="auto"/>
              <w:ind w:left="100"/>
              <w:rPr>
                <w:rFonts w:ascii="Times New Roman" w:hAnsi="Times New Roman" w:cs="Times New Roman"/>
              </w:rPr>
            </w:pPr>
            <w:r w:rsidRPr="00BC2899">
              <w:rPr>
                <w:rFonts w:ascii="Times New Roman" w:hAnsi="Times New Roman" w:cs="Times New Roman"/>
              </w:rPr>
              <w:t>2.</w:t>
            </w:r>
            <w:r w:rsidRPr="00BC2899">
              <w:rPr>
                <w:rFonts w:ascii="Times New Roman" w:hAnsi="Times New Roman" w:cs="Times New Roman"/>
                <w:spacing w:val="44"/>
              </w:rPr>
              <w:t xml:space="preserve"> </w:t>
            </w:r>
            <w:r w:rsidRPr="00BC2899">
              <w:rPr>
                <w:rFonts w:ascii="Times New Roman" w:hAnsi="Times New Roman" w:cs="Times New Roman"/>
              </w:rPr>
              <w:t>A</w:t>
            </w:r>
            <w:r w:rsidRPr="00BC2899">
              <w:rPr>
                <w:rFonts w:ascii="Times New Roman" w:hAnsi="Times New Roman" w:cs="Times New Roman"/>
                <w:spacing w:val="-2"/>
              </w:rPr>
              <w:t>m</w:t>
            </w:r>
            <w:r w:rsidRPr="00BC2899">
              <w:rPr>
                <w:rFonts w:ascii="Times New Roman" w:hAnsi="Times New Roman" w:cs="Times New Roman"/>
              </w:rPr>
              <w:t>ount</w:t>
            </w:r>
          </w:p>
          <w:p w14:paraId="12E22A8F" w14:textId="77777777" w:rsidR="0088304D" w:rsidRPr="00BC2899" w:rsidRDefault="0088304D">
            <w:pPr>
              <w:widowControl w:val="0"/>
              <w:autoSpaceDE w:val="0"/>
              <w:autoSpaceDN w:val="0"/>
              <w:adjustRightInd w:val="0"/>
              <w:spacing w:after="0" w:line="240" w:lineRule="auto"/>
              <w:ind w:left="100"/>
              <w:rPr>
                <w:rFonts w:ascii="Times New Roman" w:hAnsi="Times New Roman" w:cs="Times New Roman"/>
              </w:rPr>
            </w:pPr>
            <w:r w:rsidRPr="00BC2899">
              <w:rPr>
                <w:rFonts w:ascii="Times New Roman" w:hAnsi="Times New Roman" w:cs="Times New Roman"/>
              </w:rPr>
              <w:t>3.</w:t>
            </w:r>
            <w:r w:rsidRPr="00BC2899">
              <w:rPr>
                <w:rFonts w:ascii="Times New Roman" w:hAnsi="Times New Roman" w:cs="Times New Roman"/>
                <w:spacing w:val="44"/>
              </w:rPr>
              <w:t xml:space="preserve"> </w:t>
            </w:r>
            <w:r w:rsidRPr="00BC2899">
              <w:rPr>
                <w:rFonts w:ascii="Times New Roman" w:hAnsi="Times New Roman" w:cs="Times New Roman"/>
              </w:rPr>
              <w:t>S</w:t>
            </w:r>
            <w:r w:rsidRPr="00BC2899">
              <w:rPr>
                <w:rFonts w:ascii="Times New Roman" w:hAnsi="Times New Roman" w:cs="Times New Roman"/>
                <w:spacing w:val="-1"/>
              </w:rPr>
              <w:t>o</w:t>
            </w:r>
            <w:r w:rsidRPr="00BC2899">
              <w:rPr>
                <w:rFonts w:ascii="Times New Roman" w:hAnsi="Times New Roman" w:cs="Times New Roman"/>
              </w:rPr>
              <w:t>urce</w:t>
            </w:r>
          </w:p>
          <w:p w14:paraId="098776E9" w14:textId="77777777" w:rsidR="0088304D" w:rsidRPr="00BC2899" w:rsidRDefault="0088304D">
            <w:pPr>
              <w:widowControl w:val="0"/>
              <w:autoSpaceDE w:val="0"/>
              <w:autoSpaceDN w:val="0"/>
              <w:adjustRightInd w:val="0"/>
              <w:spacing w:after="0" w:line="240" w:lineRule="auto"/>
              <w:ind w:left="100"/>
              <w:rPr>
                <w:rFonts w:ascii="Times New Roman" w:hAnsi="Times New Roman" w:cs="Times New Roman"/>
                <w:sz w:val="24"/>
                <w:szCs w:val="24"/>
              </w:rPr>
            </w:pPr>
            <w:r w:rsidRPr="00BC2899">
              <w:rPr>
                <w:rFonts w:ascii="Times New Roman" w:hAnsi="Times New Roman" w:cs="Times New Roman"/>
              </w:rPr>
              <w:t>4.</w:t>
            </w:r>
            <w:r w:rsidRPr="00BC2899">
              <w:rPr>
                <w:rFonts w:ascii="Times New Roman" w:hAnsi="Times New Roman" w:cs="Times New Roman"/>
                <w:spacing w:val="44"/>
              </w:rPr>
              <w:t xml:space="preserve"> </w:t>
            </w:r>
            <w:r w:rsidRPr="00BC2899">
              <w:rPr>
                <w:rFonts w:ascii="Times New Roman" w:hAnsi="Times New Roman" w:cs="Times New Roman"/>
              </w:rPr>
              <w:t>Balance</w:t>
            </w:r>
          </w:p>
        </w:tc>
        <w:tc>
          <w:tcPr>
            <w:tcW w:w="3600" w:type="dxa"/>
            <w:tcBorders>
              <w:top w:val="single" w:sz="4" w:space="0" w:color="000000"/>
              <w:left w:val="single" w:sz="6" w:space="0" w:color="000000"/>
              <w:bottom w:val="single" w:sz="4" w:space="0" w:color="000000"/>
              <w:right w:val="single" w:sz="6" w:space="0" w:color="000000"/>
            </w:tcBorders>
          </w:tcPr>
          <w:p w14:paraId="2CE97CA5" w14:textId="77777777" w:rsidR="0088304D" w:rsidRPr="00BC2899" w:rsidRDefault="0088304D">
            <w:pPr>
              <w:widowControl w:val="0"/>
              <w:autoSpaceDE w:val="0"/>
              <w:autoSpaceDN w:val="0"/>
              <w:adjustRightInd w:val="0"/>
              <w:spacing w:after="0" w:line="249" w:lineRule="exact"/>
              <w:ind w:left="100"/>
              <w:rPr>
                <w:rFonts w:ascii="Times New Roman" w:hAnsi="Times New Roman" w:cs="Times New Roman"/>
              </w:rPr>
            </w:pPr>
            <w:r w:rsidRPr="00BC2899">
              <w:rPr>
                <w:rFonts w:ascii="Times New Roman" w:hAnsi="Times New Roman" w:cs="Times New Roman"/>
              </w:rPr>
              <w:t>1.</w:t>
            </w:r>
            <w:r w:rsidRPr="00BC2899">
              <w:rPr>
                <w:rFonts w:ascii="Times New Roman" w:hAnsi="Times New Roman" w:cs="Times New Roman"/>
                <w:spacing w:val="-7"/>
              </w:rPr>
              <w:t xml:space="preserve"> </w:t>
            </w:r>
            <w:r w:rsidRPr="00BC2899">
              <w:rPr>
                <w:rFonts w:ascii="Times New Roman" w:hAnsi="Times New Roman" w:cs="Times New Roman"/>
              </w:rPr>
              <w:t>Date</w:t>
            </w:r>
            <w:r w:rsidRPr="00BC2899">
              <w:rPr>
                <w:rFonts w:ascii="Times New Roman" w:hAnsi="Times New Roman" w:cs="Times New Roman"/>
                <w:spacing w:val="-4"/>
              </w:rPr>
              <w:t xml:space="preserve"> </w:t>
            </w:r>
            <w:r w:rsidRPr="00BC2899">
              <w:rPr>
                <w:rFonts w:ascii="Times New Roman" w:hAnsi="Times New Roman" w:cs="Times New Roman"/>
              </w:rPr>
              <w:t>of</w:t>
            </w:r>
            <w:r w:rsidRPr="00BC2899">
              <w:rPr>
                <w:rFonts w:ascii="Times New Roman" w:hAnsi="Times New Roman" w:cs="Times New Roman"/>
                <w:spacing w:val="-2"/>
              </w:rPr>
              <w:t xml:space="preserve"> </w:t>
            </w:r>
            <w:r w:rsidRPr="00BC2899">
              <w:rPr>
                <w:rFonts w:ascii="Times New Roman" w:hAnsi="Times New Roman" w:cs="Times New Roman"/>
              </w:rPr>
              <w:t>entry</w:t>
            </w:r>
          </w:p>
          <w:p w14:paraId="145FA208" w14:textId="77777777" w:rsidR="0088304D" w:rsidRPr="00BC2899" w:rsidRDefault="0088304D">
            <w:pPr>
              <w:widowControl w:val="0"/>
              <w:autoSpaceDE w:val="0"/>
              <w:autoSpaceDN w:val="0"/>
              <w:adjustRightInd w:val="0"/>
              <w:spacing w:after="0" w:line="240" w:lineRule="auto"/>
              <w:ind w:left="99"/>
              <w:rPr>
                <w:rFonts w:ascii="Times New Roman" w:hAnsi="Times New Roman" w:cs="Times New Roman"/>
              </w:rPr>
            </w:pPr>
            <w:r w:rsidRPr="00BC2899">
              <w:rPr>
                <w:rFonts w:ascii="Times New Roman" w:hAnsi="Times New Roman" w:cs="Times New Roman"/>
              </w:rPr>
              <w:t>2.</w:t>
            </w:r>
            <w:r w:rsidRPr="00BC2899">
              <w:rPr>
                <w:rFonts w:ascii="Times New Roman" w:hAnsi="Times New Roman" w:cs="Times New Roman"/>
                <w:spacing w:val="44"/>
              </w:rPr>
              <w:t xml:space="preserve"> </w:t>
            </w:r>
            <w:r w:rsidRPr="00BC2899">
              <w:rPr>
                <w:rFonts w:ascii="Times New Roman" w:hAnsi="Times New Roman" w:cs="Times New Roman"/>
              </w:rPr>
              <w:t>Specific</w:t>
            </w:r>
            <w:r w:rsidRPr="00BC2899">
              <w:rPr>
                <w:rFonts w:ascii="Times New Roman" w:hAnsi="Times New Roman" w:cs="Times New Roman"/>
                <w:spacing w:val="-6"/>
              </w:rPr>
              <w:t xml:space="preserve"> </w:t>
            </w:r>
            <w:r w:rsidRPr="00BC2899">
              <w:rPr>
                <w:rFonts w:ascii="Times New Roman" w:hAnsi="Times New Roman" w:cs="Times New Roman"/>
              </w:rPr>
              <w:t>description</w:t>
            </w:r>
            <w:r w:rsidRPr="00BC2899">
              <w:rPr>
                <w:rFonts w:ascii="Times New Roman" w:hAnsi="Times New Roman" w:cs="Times New Roman"/>
                <w:spacing w:val="42"/>
              </w:rPr>
              <w:t xml:space="preserve"> </w:t>
            </w:r>
            <w:r w:rsidRPr="00BC2899">
              <w:rPr>
                <w:rFonts w:ascii="Times New Roman" w:hAnsi="Times New Roman" w:cs="Times New Roman"/>
              </w:rPr>
              <w:t>(Avoid</w:t>
            </w:r>
          </w:p>
          <w:p w14:paraId="33D7C973" w14:textId="77777777" w:rsidR="0088304D" w:rsidRPr="00BC2899" w:rsidRDefault="0088304D">
            <w:pPr>
              <w:widowControl w:val="0"/>
              <w:autoSpaceDE w:val="0"/>
              <w:autoSpaceDN w:val="0"/>
              <w:adjustRightInd w:val="0"/>
              <w:spacing w:after="0" w:line="252" w:lineRule="exact"/>
              <w:ind w:left="100"/>
              <w:rPr>
                <w:rFonts w:ascii="Times New Roman" w:hAnsi="Times New Roman" w:cs="Times New Roman"/>
              </w:rPr>
            </w:pPr>
            <w:r w:rsidRPr="00BC2899">
              <w:rPr>
                <w:rFonts w:ascii="Times New Roman" w:hAnsi="Times New Roman" w:cs="Times New Roman"/>
                <w:spacing w:val="1"/>
              </w:rPr>
              <w:t>“</w:t>
            </w:r>
            <w:r w:rsidRPr="00BC2899">
              <w:rPr>
                <w:rFonts w:ascii="Times New Roman" w:hAnsi="Times New Roman" w:cs="Times New Roman"/>
                <w:spacing w:val="-2"/>
              </w:rPr>
              <w:t>m</w:t>
            </w:r>
            <w:r w:rsidRPr="00BC2899">
              <w:rPr>
                <w:rFonts w:ascii="Times New Roman" w:hAnsi="Times New Roman" w:cs="Times New Roman"/>
              </w:rPr>
              <w:t>i</w:t>
            </w:r>
            <w:r w:rsidRPr="00BC2899">
              <w:rPr>
                <w:rFonts w:ascii="Times New Roman" w:hAnsi="Times New Roman" w:cs="Times New Roman"/>
                <w:spacing w:val="1"/>
              </w:rPr>
              <w:t>s</w:t>
            </w:r>
            <w:r w:rsidRPr="00BC2899">
              <w:rPr>
                <w:rFonts w:ascii="Times New Roman" w:hAnsi="Times New Roman" w:cs="Times New Roman"/>
              </w:rPr>
              <w:t>c.,”</w:t>
            </w:r>
            <w:r w:rsidRPr="00BC2899">
              <w:rPr>
                <w:rFonts w:ascii="Times New Roman" w:hAnsi="Times New Roman" w:cs="Times New Roman"/>
                <w:spacing w:val="48"/>
              </w:rPr>
              <w:t xml:space="preserve"> </w:t>
            </w:r>
            <w:r w:rsidRPr="00BC2899">
              <w:rPr>
                <w:rFonts w:ascii="Times New Roman" w:hAnsi="Times New Roman" w:cs="Times New Roman"/>
              </w:rPr>
              <w:t>“pe</w:t>
            </w:r>
            <w:r w:rsidRPr="00BC2899">
              <w:rPr>
                <w:rFonts w:ascii="Times New Roman" w:hAnsi="Times New Roman" w:cs="Times New Roman"/>
                <w:spacing w:val="1"/>
              </w:rPr>
              <w:t>r</w:t>
            </w:r>
            <w:r w:rsidRPr="00BC2899">
              <w:rPr>
                <w:rFonts w:ascii="Times New Roman" w:hAnsi="Times New Roman" w:cs="Times New Roman"/>
              </w:rPr>
              <w:t>sonal</w:t>
            </w:r>
            <w:r w:rsidRPr="00BC2899">
              <w:rPr>
                <w:rFonts w:ascii="Times New Roman" w:hAnsi="Times New Roman" w:cs="Times New Roman"/>
                <w:spacing w:val="-3"/>
              </w:rPr>
              <w:t xml:space="preserve"> </w:t>
            </w:r>
            <w:r w:rsidRPr="00BC2899">
              <w:rPr>
                <w:rFonts w:ascii="Times New Roman" w:hAnsi="Times New Roman" w:cs="Times New Roman"/>
              </w:rPr>
              <w:t>needs,”</w:t>
            </w:r>
            <w:r w:rsidRPr="00BC2899">
              <w:rPr>
                <w:rFonts w:ascii="Times New Roman" w:hAnsi="Times New Roman" w:cs="Times New Roman"/>
                <w:spacing w:val="-6"/>
              </w:rPr>
              <w:t xml:space="preserve"> </w:t>
            </w:r>
            <w:r w:rsidRPr="00BC2899">
              <w:rPr>
                <w:rFonts w:ascii="Times New Roman" w:hAnsi="Times New Roman" w:cs="Times New Roman"/>
              </w:rPr>
              <w:t>etc.)</w:t>
            </w:r>
          </w:p>
          <w:p w14:paraId="7858119F" w14:textId="77777777" w:rsidR="0088304D" w:rsidRPr="00BC2899" w:rsidRDefault="0088304D">
            <w:pPr>
              <w:widowControl w:val="0"/>
              <w:autoSpaceDE w:val="0"/>
              <w:autoSpaceDN w:val="0"/>
              <w:adjustRightInd w:val="0"/>
              <w:spacing w:after="0" w:line="240" w:lineRule="auto"/>
              <w:ind w:left="100"/>
              <w:rPr>
                <w:rFonts w:ascii="Times New Roman" w:hAnsi="Times New Roman" w:cs="Times New Roman"/>
              </w:rPr>
            </w:pPr>
            <w:r w:rsidRPr="00BC2899">
              <w:rPr>
                <w:rFonts w:ascii="Times New Roman" w:hAnsi="Times New Roman" w:cs="Times New Roman"/>
              </w:rPr>
              <w:t>3.</w:t>
            </w:r>
            <w:r w:rsidRPr="00BC2899">
              <w:rPr>
                <w:rFonts w:ascii="Times New Roman" w:hAnsi="Times New Roman" w:cs="Times New Roman"/>
                <w:spacing w:val="-7"/>
              </w:rPr>
              <w:t xml:space="preserve"> </w:t>
            </w:r>
            <w:r w:rsidRPr="00BC2899">
              <w:rPr>
                <w:rFonts w:ascii="Times New Roman" w:hAnsi="Times New Roman" w:cs="Times New Roman"/>
              </w:rPr>
              <w:t>A</w:t>
            </w:r>
            <w:r w:rsidRPr="00BC2899">
              <w:rPr>
                <w:rFonts w:ascii="Times New Roman" w:hAnsi="Times New Roman" w:cs="Times New Roman"/>
                <w:spacing w:val="-2"/>
              </w:rPr>
              <w:t>m</w:t>
            </w:r>
            <w:r w:rsidRPr="00BC2899">
              <w:rPr>
                <w:rFonts w:ascii="Times New Roman" w:hAnsi="Times New Roman" w:cs="Times New Roman"/>
              </w:rPr>
              <w:t>ount</w:t>
            </w:r>
          </w:p>
          <w:p w14:paraId="65A90096" w14:textId="77777777" w:rsidR="0088304D" w:rsidRPr="00BC2899" w:rsidRDefault="0088304D">
            <w:pPr>
              <w:widowControl w:val="0"/>
              <w:autoSpaceDE w:val="0"/>
              <w:autoSpaceDN w:val="0"/>
              <w:adjustRightInd w:val="0"/>
              <w:spacing w:after="0" w:line="240" w:lineRule="auto"/>
              <w:ind w:left="100" w:right="432" w:firstLine="2"/>
              <w:rPr>
                <w:rFonts w:ascii="Times New Roman" w:hAnsi="Times New Roman" w:cs="Times New Roman"/>
              </w:rPr>
            </w:pPr>
            <w:r w:rsidRPr="00BC2899">
              <w:rPr>
                <w:rFonts w:ascii="Times New Roman" w:hAnsi="Times New Roman" w:cs="Times New Roman"/>
              </w:rPr>
              <w:t>4.</w:t>
            </w:r>
            <w:r w:rsidRPr="00BC2899">
              <w:rPr>
                <w:rFonts w:ascii="Times New Roman" w:hAnsi="Times New Roman" w:cs="Times New Roman"/>
                <w:spacing w:val="44"/>
              </w:rPr>
              <w:t xml:space="preserve"> </w:t>
            </w:r>
            <w:r w:rsidRPr="00BC2899">
              <w:rPr>
                <w:rFonts w:ascii="Times New Roman" w:hAnsi="Times New Roman" w:cs="Times New Roman"/>
              </w:rPr>
              <w:t>Si</w:t>
            </w:r>
            <w:r w:rsidRPr="00BC2899">
              <w:rPr>
                <w:rFonts w:ascii="Times New Roman" w:hAnsi="Times New Roman" w:cs="Times New Roman"/>
                <w:spacing w:val="-1"/>
              </w:rPr>
              <w:t>g</w:t>
            </w:r>
            <w:r w:rsidRPr="00BC2899">
              <w:rPr>
                <w:rFonts w:ascii="Times New Roman" w:hAnsi="Times New Roman" w:cs="Times New Roman"/>
                <w:spacing w:val="1"/>
              </w:rPr>
              <w:t>n</w:t>
            </w:r>
            <w:r w:rsidRPr="00BC2899">
              <w:rPr>
                <w:rFonts w:ascii="Times New Roman" w:hAnsi="Times New Roman" w:cs="Times New Roman"/>
              </w:rPr>
              <w:t>ature</w:t>
            </w:r>
            <w:r w:rsidRPr="00BC2899">
              <w:rPr>
                <w:rFonts w:ascii="Times New Roman" w:hAnsi="Times New Roman" w:cs="Times New Roman"/>
                <w:spacing w:val="-2"/>
              </w:rPr>
              <w:t xml:space="preserve"> </w:t>
            </w:r>
            <w:r w:rsidRPr="00BC2899">
              <w:rPr>
                <w:rFonts w:ascii="Times New Roman" w:hAnsi="Times New Roman" w:cs="Times New Roman"/>
              </w:rPr>
              <w:t>of</w:t>
            </w:r>
            <w:r w:rsidRPr="00BC2899">
              <w:rPr>
                <w:rFonts w:ascii="Times New Roman" w:hAnsi="Times New Roman" w:cs="Times New Roman"/>
                <w:spacing w:val="-2"/>
              </w:rPr>
              <w:t xml:space="preserve"> </w:t>
            </w:r>
            <w:r w:rsidRPr="00BC2899">
              <w:rPr>
                <w:rFonts w:ascii="Times New Roman" w:hAnsi="Times New Roman" w:cs="Times New Roman"/>
              </w:rPr>
              <w:t>me</w:t>
            </w:r>
            <w:r w:rsidRPr="00BC2899">
              <w:rPr>
                <w:rFonts w:ascii="Times New Roman" w:hAnsi="Times New Roman" w:cs="Times New Roman"/>
                <w:spacing w:val="-1"/>
              </w:rPr>
              <w:t>m</w:t>
            </w:r>
            <w:r w:rsidRPr="00BC2899">
              <w:rPr>
                <w:rFonts w:ascii="Times New Roman" w:hAnsi="Times New Roman" w:cs="Times New Roman"/>
                <w:spacing w:val="1"/>
              </w:rPr>
              <w:t>b</w:t>
            </w:r>
            <w:r w:rsidRPr="00BC2899">
              <w:rPr>
                <w:rFonts w:ascii="Times New Roman" w:hAnsi="Times New Roman" w:cs="Times New Roman"/>
              </w:rPr>
              <w:t>er</w:t>
            </w:r>
            <w:r w:rsidRPr="00BC2899">
              <w:rPr>
                <w:rFonts w:ascii="Times New Roman" w:hAnsi="Times New Roman" w:cs="Times New Roman"/>
                <w:spacing w:val="-2"/>
              </w:rPr>
              <w:t xml:space="preserve"> </w:t>
            </w:r>
            <w:r w:rsidRPr="00BC2899">
              <w:rPr>
                <w:rFonts w:ascii="Times New Roman" w:hAnsi="Times New Roman" w:cs="Times New Roman"/>
              </w:rPr>
              <w:t>or</w:t>
            </w:r>
            <w:r w:rsidRPr="00BC2899">
              <w:rPr>
                <w:rFonts w:ascii="Times New Roman" w:hAnsi="Times New Roman" w:cs="Times New Roman"/>
                <w:spacing w:val="-2"/>
              </w:rPr>
              <w:t xml:space="preserve"> </w:t>
            </w:r>
            <w:r w:rsidRPr="00BC2899">
              <w:rPr>
                <w:rFonts w:ascii="Times New Roman" w:hAnsi="Times New Roman" w:cs="Times New Roman"/>
              </w:rPr>
              <w:t>person receiving</w:t>
            </w:r>
            <w:r w:rsidRPr="00BC2899">
              <w:rPr>
                <w:rFonts w:ascii="Times New Roman" w:hAnsi="Times New Roman" w:cs="Times New Roman"/>
                <w:spacing w:val="1"/>
              </w:rPr>
              <w:t xml:space="preserve"> </w:t>
            </w:r>
            <w:r w:rsidRPr="00BC2899">
              <w:rPr>
                <w:rFonts w:ascii="Times New Roman" w:hAnsi="Times New Roman" w:cs="Times New Roman"/>
              </w:rPr>
              <w:t>disburs</w:t>
            </w:r>
            <w:r w:rsidRPr="00BC2899">
              <w:rPr>
                <w:rFonts w:ascii="Times New Roman" w:hAnsi="Times New Roman" w:cs="Times New Roman"/>
                <w:spacing w:val="1"/>
              </w:rPr>
              <w:t>e</w:t>
            </w:r>
            <w:r w:rsidRPr="00BC2899">
              <w:rPr>
                <w:rFonts w:ascii="Times New Roman" w:hAnsi="Times New Roman" w:cs="Times New Roman"/>
                <w:spacing w:val="-2"/>
              </w:rPr>
              <w:t>m</w:t>
            </w:r>
            <w:r w:rsidRPr="00BC2899">
              <w:rPr>
                <w:rFonts w:ascii="Times New Roman" w:hAnsi="Times New Roman" w:cs="Times New Roman"/>
              </w:rPr>
              <w:t>ent</w:t>
            </w:r>
          </w:p>
          <w:p w14:paraId="1F887633" w14:textId="77777777" w:rsidR="0088304D" w:rsidRPr="00BC2899" w:rsidRDefault="0088304D">
            <w:pPr>
              <w:widowControl w:val="0"/>
              <w:autoSpaceDE w:val="0"/>
              <w:autoSpaceDN w:val="0"/>
              <w:adjustRightInd w:val="0"/>
              <w:spacing w:after="0" w:line="240" w:lineRule="auto"/>
              <w:ind w:left="100"/>
              <w:rPr>
                <w:rFonts w:ascii="Times New Roman" w:hAnsi="Times New Roman" w:cs="Times New Roman"/>
                <w:sz w:val="24"/>
                <w:szCs w:val="24"/>
              </w:rPr>
            </w:pPr>
            <w:r w:rsidRPr="00BC2899">
              <w:rPr>
                <w:rFonts w:ascii="Times New Roman" w:hAnsi="Times New Roman" w:cs="Times New Roman"/>
              </w:rPr>
              <w:t>5.</w:t>
            </w:r>
            <w:r w:rsidRPr="00BC2899">
              <w:rPr>
                <w:rFonts w:ascii="Times New Roman" w:hAnsi="Times New Roman" w:cs="Times New Roman"/>
                <w:spacing w:val="44"/>
              </w:rPr>
              <w:t xml:space="preserve"> </w:t>
            </w:r>
            <w:r w:rsidRPr="00BC2899">
              <w:rPr>
                <w:rFonts w:ascii="Times New Roman" w:hAnsi="Times New Roman" w:cs="Times New Roman"/>
              </w:rPr>
              <w:t>In</w:t>
            </w:r>
            <w:r w:rsidRPr="00BC2899">
              <w:rPr>
                <w:rFonts w:ascii="Times New Roman" w:hAnsi="Times New Roman" w:cs="Times New Roman"/>
                <w:spacing w:val="-1"/>
              </w:rPr>
              <w:t>v</w:t>
            </w:r>
            <w:r w:rsidRPr="00BC2899">
              <w:rPr>
                <w:rFonts w:ascii="Times New Roman" w:hAnsi="Times New Roman" w:cs="Times New Roman"/>
                <w:spacing w:val="1"/>
              </w:rPr>
              <w:t>o</w:t>
            </w:r>
            <w:r w:rsidRPr="00BC2899">
              <w:rPr>
                <w:rFonts w:ascii="Times New Roman" w:hAnsi="Times New Roman" w:cs="Times New Roman"/>
              </w:rPr>
              <w:t>ice</w:t>
            </w:r>
            <w:r w:rsidRPr="00BC2899">
              <w:rPr>
                <w:rFonts w:ascii="Times New Roman" w:hAnsi="Times New Roman" w:cs="Times New Roman"/>
                <w:spacing w:val="-2"/>
              </w:rPr>
              <w:t xml:space="preserve"> </w:t>
            </w:r>
            <w:r w:rsidRPr="00BC2899">
              <w:rPr>
                <w:rFonts w:ascii="Times New Roman" w:hAnsi="Times New Roman" w:cs="Times New Roman"/>
              </w:rPr>
              <w:t>n</w:t>
            </w:r>
            <w:r w:rsidRPr="00BC2899">
              <w:rPr>
                <w:rFonts w:ascii="Times New Roman" w:hAnsi="Times New Roman" w:cs="Times New Roman"/>
                <w:spacing w:val="-1"/>
              </w:rPr>
              <w:t>u</w:t>
            </w:r>
            <w:r w:rsidRPr="00BC2899">
              <w:rPr>
                <w:rFonts w:ascii="Times New Roman" w:hAnsi="Times New Roman" w:cs="Times New Roman"/>
                <w:spacing w:val="-2"/>
              </w:rPr>
              <w:t>m</w:t>
            </w:r>
            <w:r w:rsidRPr="00BC2899">
              <w:rPr>
                <w:rFonts w:ascii="Times New Roman" w:hAnsi="Times New Roman" w:cs="Times New Roman"/>
                <w:spacing w:val="2"/>
              </w:rPr>
              <w:t>b</w:t>
            </w:r>
            <w:r w:rsidRPr="00BC2899">
              <w:rPr>
                <w:rFonts w:ascii="Times New Roman" w:hAnsi="Times New Roman" w:cs="Times New Roman"/>
              </w:rPr>
              <w:t>er</w:t>
            </w:r>
            <w:r w:rsidRPr="00BC2899">
              <w:rPr>
                <w:rFonts w:ascii="Times New Roman" w:hAnsi="Times New Roman" w:cs="Times New Roman"/>
                <w:spacing w:val="-1"/>
              </w:rPr>
              <w:t xml:space="preserve"> </w:t>
            </w:r>
            <w:r w:rsidRPr="00BC2899">
              <w:rPr>
                <w:rFonts w:ascii="Times New Roman" w:hAnsi="Times New Roman" w:cs="Times New Roman"/>
              </w:rPr>
              <w:t>or</w:t>
            </w:r>
            <w:r w:rsidRPr="00BC2899">
              <w:rPr>
                <w:rFonts w:ascii="Times New Roman" w:hAnsi="Times New Roman" w:cs="Times New Roman"/>
                <w:spacing w:val="-2"/>
              </w:rPr>
              <w:t xml:space="preserve"> </w:t>
            </w:r>
            <w:r w:rsidRPr="00BC2899">
              <w:rPr>
                <w:rFonts w:ascii="Times New Roman" w:hAnsi="Times New Roman" w:cs="Times New Roman"/>
              </w:rPr>
              <w:t>date</w:t>
            </w:r>
          </w:p>
        </w:tc>
      </w:tr>
    </w:tbl>
    <w:p w14:paraId="06DF7B32" w14:textId="77777777" w:rsidR="0088304D" w:rsidRPr="00BC2899" w:rsidRDefault="0088304D">
      <w:pPr>
        <w:widowControl w:val="0"/>
        <w:autoSpaceDE w:val="0"/>
        <w:autoSpaceDN w:val="0"/>
        <w:adjustRightInd w:val="0"/>
        <w:spacing w:before="13" w:after="0" w:line="200" w:lineRule="exact"/>
        <w:rPr>
          <w:rFonts w:ascii="Times New Roman" w:hAnsi="Times New Roman" w:cs="Times New Roman"/>
          <w:sz w:val="20"/>
          <w:szCs w:val="20"/>
        </w:rPr>
      </w:pPr>
    </w:p>
    <w:p w14:paraId="4685E4E9" w14:textId="77777777" w:rsidR="0088304D" w:rsidRPr="00BC2899" w:rsidRDefault="0088304D" w:rsidP="008B6E78">
      <w:pPr>
        <w:widowControl w:val="0"/>
        <w:autoSpaceDE w:val="0"/>
        <w:autoSpaceDN w:val="0"/>
        <w:adjustRightInd w:val="0"/>
        <w:spacing w:before="31" w:after="0" w:line="240" w:lineRule="auto"/>
        <w:ind w:left="1080"/>
        <w:rPr>
          <w:rFonts w:ascii="Times New Roman" w:hAnsi="Times New Roman" w:cs="Times New Roman"/>
        </w:rPr>
      </w:pPr>
      <w:r w:rsidRPr="00BC2899">
        <w:rPr>
          <w:rFonts w:ascii="Times New Roman" w:hAnsi="Times New Roman" w:cs="Times New Roman"/>
        </w:rPr>
        <w:t>(6)</w:t>
      </w:r>
      <w:r w:rsidR="009F2D24" w:rsidRPr="00BC2899">
        <w:rPr>
          <w:rFonts w:ascii="Times New Roman" w:hAnsi="Times New Roman" w:cs="Times New Roman"/>
        </w:rPr>
        <w:t xml:space="preserve"> </w:t>
      </w:r>
      <w:r w:rsidRPr="00BC2899">
        <w:rPr>
          <w:rFonts w:ascii="Times New Roman" w:hAnsi="Times New Roman" w:cs="Times New Roman"/>
        </w:rPr>
        <w:t xml:space="preserve"> General</w:t>
      </w:r>
      <w:r w:rsidRPr="00BC2899">
        <w:rPr>
          <w:rFonts w:ascii="Times New Roman" w:hAnsi="Times New Roman" w:cs="Times New Roman"/>
          <w:spacing w:val="-6"/>
        </w:rPr>
        <w:t xml:space="preserve"> </w:t>
      </w:r>
      <w:r w:rsidRPr="00BC2899">
        <w:rPr>
          <w:rFonts w:ascii="Times New Roman" w:hAnsi="Times New Roman" w:cs="Times New Roman"/>
        </w:rPr>
        <w:t>ledger</w:t>
      </w:r>
      <w:r w:rsidRPr="00BC2899">
        <w:rPr>
          <w:rFonts w:ascii="Times New Roman" w:hAnsi="Times New Roman" w:cs="Times New Roman"/>
          <w:spacing w:val="-5"/>
        </w:rPr>
        <w:t xml:space="preserve"> </w:t>
      </w:r>
      <w:r w:rsidRPr="00BC2899">
        <w:rPr>
          <w:rFonts w:ascii="Times New Roman" w:hAnsi="Times New Roman" w:cs="Times New Roman"/>
        </w:rPr>
        <w:t>records</w:t>
      </w:r>
      <w:r w:rsidRPr="00BC2899">
        <w:rPr>
          <w:rFonts w:ascii="Times New Roman" w:hAnsi="Times New Roman" w:cs="Times New Roman"/>
          <w:spacing w:val="-6"/>
        </w:rPr>
        <w:t xml:space="preserve"> </w:t>
      </w:r>
      <w:r w:rsidRPr="00BC2899">
        <w:rPr>
          <w:rFonts w:ascii="Times New Roman" w:hAnsi="Times New Roman" w:cs="Times New Roman"/>
          <w:spacing w:val="-2"/>
        </w:rPr>
        <w:t>m</w:t>
      </w:r>
      <w:r w:rsidRPr="00BC2899">
        <w:rPr>
          <w:rFonts w:ascii="Times New Roman" w:hAnsi="Times New Roman" w:cs="Times New Roman"/>
          <w:spacing w:val="1"/>
        </w:rPr>
        <w:t>u</w:t>
      </w:r>
      <w:r w:rsidRPr="00BC2899">
        <w:rPr>
          <w:rFonts w:ascii="Times New Roman" w:hAnsi="Times New Roman" w:cs="Times New Roman"/>
        </w:rPr>
        <w:t>st</w:t>
      </w:r>
      <w:r w:rsidRPr="00BC2899">
        <w:rPr>
          <w:rFonts w:ascii="Times New Roman" w:hAnsi="Times New Roman" w:cs="Times New Roman"/>
          <w:spacing w:val="-2"/>
        </w:rPr>
        <w:t xml:space="preserve"> </w:t>
      </w:r>
      <w:r w:rsidRPr="00BC2899">
        <w:rPr>
          <w:rFonts w:ascii="Times New Roman" w:hAnsi="Times New Roman" w:cs="Times New Roman"/>
        </w:rPr>
        <w:t>be</w:t>
      </w:r>
      <w:r w:rsidRPr="00BC2899">
        <w:rPr>
          <w:rFonts w:ascii="Times New Roman" w:hAnsi="Times New Roman" w:cs="Times New Roman"/>
          <w:spacing w:val="-2"/>
        </w:rPr>
        <w:t xml:space="preserve"> </w:t>
      </w:r>
      <w:r w:rsidRPr="00BC2899">
        <w:rPr>
          <w:rFonts w:ascii="Times New Roman" w:hAnsi="Times New Roman" w:cs="Times New Roman"/>
        </w:rPr>
        <w:t>updated</w:t>
      </w:r>
      <w:r w:rsidRPr="00BC2899">
        <w:rPr>
          <w:rFonts w:ascii="Times New Roman" w:hAnsi="Times New Roman" w:cs="Times New Roman"/>
          <w:spacing w:val="-6"/>
        </w:rPr>
        <w:t xml:space="preserve"> </w:t>
      </w:r>
      <w:r w:rsidRPr="00BC2899">
        <w:rPr>
          <w:rFonts w:ascii="Times New Roman" w:hAnsi="Times New Roman" w:cs="Times New Roman"/>
        </w:rPr>
        <w:t>at least once</w:t>
      </w:r>
      <w:r w:rsidRPr="00BC2899">
        <w:rPr>
          <w:rFonts w:ascii="Times New Roman" w:hAnsi="Times New Roman" w:cs="Times New Roman"/>
          <w:spacing w:val="-4"/>
        </w:rPr>
        <w:t xml:space="preserve"> </w:t>
      </w:r>
      <w:r w:rsidRPr="00BC2899">
        <w:rPr>
          <w:rFonts w:ascii="Times New Roman" w:hAnsi="Times New Roman" w:cs="Times New Roman"/>
        </w:rPr>
        <w:t>a</w:t>
      </w:r>
      <w:r w:rsidRPr="00BC2899">
        <w:rPr>
          <w:rFonts w:ascii="Times New Roman" w:hAnsi="Times New Roman" w:cs="Times New Roman"/>
          <w:spacing w:val="1"/>
        </w:rPr>
        <w:t xml:space="preserve"> </w:t>
      </w:r>
      <w:r w:rsidRPr="00BC2899">
        <w:rPr>
          <w:rFonts w:ascii="Times New Roman" w:hAnsi="Times New Roman" w:cs="Times New Roman"/>
          <w:spacing w:val="-2"/>
        </w:rPr>
        <w:t>m</w:t>
      </w:r>
      <w:r w:rsidRPr="00BC2899">
        <w:rPr>
          <w:rFonts w:ascii="Times New Roman" w:hAnsi="Times New Roman" w:cs="Times New Roman"/>
        </w:rPr>
        <w:t>onth.</w:t>
      </w:r>
    </w:p>
    <w:p w14:paraId="19AB9DE2" w14:textId="77777777" w:rsidR="0088304D" w:rsidRPr="00BC2899" w:rsidRDefault="0088304D" w:rsidP="008B6E78">
      <w:pPr>
        <w:widowControl w:val="0"/>
        <w:autoSpaceDE w:val="0"/>
        <w:autoSpaceDN w:val="0"/>
        <w:adjustRightInd w:val="0"/>
        <w:spacing w:after="0" w:line="239" w:lineRule="auto"/>
        <w:ind w:left="1080"/>
        <w:rPr>
          <w:rFonts w:ascii="Times New Roman" w:hAnsi="Times New Roman" w:cs="Times New Roman"/>
        </w:rPr>
      </w:pPr>
      <w:r w:rsidRPr="00BC2899">
        <w:rPr>
          <w:rFonts w:ascii="Times New Roman" w:hAnsi="Times New Roman" w:cs="Times New Roman"/>
        </w:rPr>
        <w:t>(7)</w:t>
      </w:r>
      <w:r w:rsidR="009F2D24" w:rsidRPr="00BC2899">
        <w:rPr>
          <w:rFonts w:ascii="Times New Roman" w:hAnsi="Times New Roman" w:cs="Times New Roman"/>
        </w:rPr>
        <w:t xml:space="preserve"> </w:t>
      </w:r>
      <w:r w:rsidRPr="00BC2899">
        <w:rPr>
          <w:rFonts w:ascii="Times New Roman" w:hAnsi="Times New Roman" w:cs="Times New Roman"/>
        </w:rPr>
        <w:t xml:space="preserve"> The</w:t>
      </w:r>
      <w:r w:rsidRPr="00BC2899">
        <w:rPr>
          <w:rFonts w:ascii="Times New Roman" w:hAnsi="Times New Roman" w:cs="Times New Roman"/>
          <w:spacing w:val="-3"/>
        </w:rPr>
        <w:t xml:space="preserve"> </w:t>
      </w:r>
      <w:r w:rsidRPr="00BC2899">
        <w:rPr>
          <w:rFonts w:ascii="Times New Roman" w:hAnsi="Times New Roman" w:cs="Times New Roman"/>
        </w:rPr>
        <w:t>facility</w:t>
      </w:r>
      <w:r w:rsidRPr="00BC2899">
        <w:rPr>
          <w:rFonts w:ascii="Times New Roman" w:hAnsi="Times New Roman" w:cs="Times New Roman"/>
          <w:spacing w:val="-5"/>
        </w:rPr>
        <w:t xml:space="preserve"> </w:t>
      </w:r>
      <w:r w:rsidRPr="00BC2899">
        <w:rPr>
          <w:rFonts w:ascii="Times New Roman" w:hAnsi="Times New Roman" w:cs="Times New Roman"/>
          <w:spacing w:val="-2"/>
        </w:rPr>
        <w:t>m</w:t>
      </w:r>
      <w:r w:rsidRPr="00BC2899">
        <w:rPr>
          <w:rFonts w:ascii="Times New Roman" w:hAnsi="Times New Roman" w:cs="Times New Roman"/>
          <w:spacing w:val="1"/>
        </w:rPr>
        <w:t>u</w:t>
      </w:r>
      <w:r w:rsidRPr="00BC2899">
        <w:rPr>
          <w:rFonts w:ascii="Times New Roman" w:hAnsi="Times New Roman" w:cs="Times New Roman"/>
        </w:rPr>
        <w:t>st</w:t>
      </w:r>
      <w:r w:rsidRPr="00BC2899">
        <w:rPr>
          <w:rFonts w:ascii="Times New Roman" w:hAnsi="Times New Roman" w:cs="Times New Roman"/>
          <w:spacing w:val="-2"/>
        </w:rPr>
        <w:t xml:space="preserve"> </w:t>
      </w:r>
      <w:r w:rsidRPr="00BC2899">
        <w:rPr>
          <w:rFonts w:ascii="Times New Roman" w:hAnsi="Times New Roman" w:cs="Times New Roman"/>
        </w:rPr>
        <w:t>ensu</w:t>
      </w:r>
      <w:r w:rsidRPr="00BC2899">
        <w:rPr>
          <w:rFonts w:ascii="Times New Roman" w:hAnsi="Times New Roman" w:cs="Times New Roman"/>
          <w:spacing w:val="1"/>
        </w:rPr>
        <w:t>r</w:t>
      </w:r>
      <w:r w:rsidRPr="00BC2899">
        <w:rPr>
          <w:rFonts w:ascii="Times New Roman" w:hAnsi="Times New Roman" w:cs="Times New Roman"/>
        </w:rPr>
        <w:t>e</w:t>
      </w:r>
      <w:r w:rsidRPr="00BC2899">
        <w:rPr>
          <w:rFonts w:ascii="Times New Roman" w:hAnsi="Times New Roman" w:cs="Times New Roman"/>
          <w:spacing w:val="-4"/>
        </w:rPr>
        <w:t xml:space="preserve"> </w:t>
      </w:r>
      <w:r w:rsidRPr="00BC2899">
        <w:rPr>
          <w:rFonts w:ascii="Times New Roman" w:hAnsi="Times New Roman" w:cs="Times New Roman"/>
        </w:rPr>
        <w:t>that</w:t>
      </w:r>
      <w:r w:rsidRPr="00BC2899">
        <w:rPr>
          <w:rFonts w:ascii="Times New Roman" w:hAnsi="Times New Roman" w:cs="Times New Roman"/>
          <w:spacing w:val="-3"/>
        </w:rPr>
        <w:t xml:space="preserve"> </w:t>
      </w:r>
      <w:r w:rsidRPr="00BC2899">
        <w:rPr>
          <w:rFonts w:ascii="Times New Roman" w:hAnsi="Times New Roman" w:cs="Times New Roman"/>
        </w:rPr>
        <w:t>funds</w:t>
      </w:r>
      <w:r w:rsidRPr="00BC2899">
        <w:rPr>
          <w:rFonts w:ascii="Times New Roman" w:hAnsi="Times New Roman" w:cs="Times New Roman"/>
          <w:spacing w:val="-4"/>
        </w:rPr>
        <w:t xml:space="preserve"> </w:t>
      </w:r>
      <w:r w:rsidRPr="00BC2899">
        <w:rPr>
          <w:rFonts w:ascii="Times New Roman" w:hAnsi="Times New Roman" w:cs="Times New Roman"/>
        </w:rPr>
        <w:t>are</w:t>
      </w:r>
      <w:r w:rsidRPr="00BC2899">
        <w:rPr>
          <w:rFonts w:ascii="Times New Roman" w:hAnsi="Times New Roman" w:cs="Times New Roman"/>
          <w:spacing w:val="-2"/>
        </w:rPr>
        <w:t xml:space="preserve"> </w:t>
      </w:r>
      <w:r w:rsidRPr="00BC2899">
        <w:rPr>
          <w:rFonts w:ascii="Times New Roman" w:hAnsi="Times New Roman" w:cs="Times New Roman"/>
        </w:rPr>
        <w:t>available</w:t>
      </w:r>
      <w:r w:rsidRPr="00BC2899">
        <w:rPr>
          <w:rFonts w:ascii="Times New Roman" w:hAnsi="Times New Roman" w:cs="Times New Roman"/>
          <w:spacing w:val="-3"/>
        </w:rPr>
        <w:t xml:space="preserve"> </w:t>
      </w:r>
      <w:r w:rsidRPr="00BC2899">
        <w:rPr>
          <w:rFonts w:ascii="Times New Roman" w:hAnsi="Times New Roman" w:cs="Times New Roman"/>
          <w:spacing w:val="1"/>
        </w:rPr>
        <w:t>t</w:t>
      </w:r>
      <w:r w:rsidRPr="00BC2899">
        <w:rPr>
          <w:rFonts w:ascii="Times New Roman" w:hAnsi="Times New Roman" w:cs="Times New Roman"/>
        </w:rPr>
        <w:t xml:space="preserve">o </w:t>
      </w:r>
      <w:r w:rsidRPr="00BC2899">
        <w:rPr>
          <w:rFonts w:ascii="Times New Roman" w:hAnsi="Times New Roman" w:cs="Times New Roman"/>
          <w:spacing w:val="-2"/>
        </w:rPr>
        <w:t>m</w:t>
      </w:r>
      <w:r w:rsidRPr="00BC2899">
        <w:rPr>
          <w:rFonts w:ascii="Times New Roman" w:hAnsi="Times New Roman" w:cs="Times New Roman"/>
          <w:spacing w:val="1"/>
        </w:rPr>
        <w:t>e</w:t>
      </w:r>
      <w:r w:rsidRPr="00BC2899">
        <w:rPr>
          <w:rFonts w:ascii="Times New Roman" w:hAnsi="Times New Roman" w:cs="Times New Roman"/>
        </w:rPr>
        <w:t>mbers</w:t>
      </w:r>
      <w:r w:rsidRPr="00BC2899">
        <w:rPr>
          <w:rFonts w:ascii="Times New Roman" w:hAnsi="Times New Roman" w:cs="Times New Roman"/>
          <w:spacing w:val="-6"/>
        </w:rPr>
        <w:t xml:space="preserve"> </w:t>
      </w:r>
      <w:r w:rsidRPr="00BC2899">
        <w:rPr>
          <w:rFonts w:ascii="Times New Roman" w:hAnsi="Times New Roman" w:cs="Times New Roman"/>
        </w:rPr>
        <w:t>in the</w:t>
      </w:r>
      <w:r w:rsidRPr="00BC2899">
        <w:rPr>
          <w:rFonts w:ascii="Times New Roman" w:hAnsi="Times New Roman" w:cs="Times New Roman"/>
          <w:spacing w:val="-2"/>
        </w:rPr>
        <w:t xml:space="preserve"> </w:t>
      </w:r>
      <w:r w:rsidRPr="00BC2899">
        <w:rPr>
          <w:rFonts w:ascii="Times New Roman" w:hAnsi="Times New Roman" w:cs="Times New Roman"/>
        </w:rPr>
        <w:t>form</w:t>
      </w:r>
      <w:r w:rsidRPr="00BC2899">
        <w:rPr>
          <w:rFonts w:ascii="Times New Roman" w:hAnsi="Times New Roman" w:cs="Times New Roman"/>
          <w:spacing w:val="-5"/>
        </w:rPr>
        <w:t xml:space="preserve"> </w:t>
      </w:r>
      <w:r w:rsidRPr="00BC2899">
        <w:rPr>
          <w:rFonts w:ascii="Times New Roman" w:hAnsi="Times New Roman" w:cs="Times New Roman"/>
        </w:rPr>
        <w:t>of</w:t>
      </w:r>
      <w:r w:rsidRPr="00BC2899">
        <w:rPr>
          <w:rFonts w:ascii="Times New Roman" w:hAnsi="Times New Roman" w:cs="Times New Roman"/>
          <w:spacing w:val="-2"/>
        </w:rPr>
        <w:t xml:space="preserve"> </w:t>
      </w:r>
      <w:r w:rsidRPr="00BC2899">
        <w:rPr>
          <w:rFonts w:ascii="Times New Roman" w:hAnsi="Times New Roman" w:cs="Times New Roman"/>
        </w:rPr>
        <w:t>actual</w:t>
      </w:r>
      <w:r w:rsidRPr="00BC2899">
        <w:rPr>
          <w:rFonts w:ascii="Times New Roman" w:hAnsi="Times New Roman" w:cs="Times New Roman"/>
          <w:spacing w:val="-5"/>
        </w:rPr>
        <w:t xml:space="preserve"> </w:t>
      </w:r>
      <w:r w:rsidRPr="00BC2899">
        <w:rPr>
          <w:rFonts w:ascii="Times New Roman" w:hAnsi="Times New Roman" w:cs="Times New Roman"/>
        </w:rPr>
        <w:t>cash</w:t>
      </w:r>
      <w:r w:rsidRPr="00BC2899">
        <w:rPr>
          <w:rFonts w:ascii="Times New Roman" w:hAnsi="Times New Roman" w:cs="Times New Roman"/>
          <w:spacing w:val="-4"/>
        </w:rPr>
        <w:t xml:space="preserve"> </w:t>
      </w:r>
      <w:r w:rsidRPr="00BC2899">
        <w:rPr>
          <w:rFonts w:ascii="Times New Roman" w:hAnsi="Times New Roman" w:cs="Times New Roman"/>
        </w:rPr>
        <w:t>or</w:t>
      </w:r>
      <w:r w:rsidRPr="00BC2899">
        <w:rPr>
          <w:rFonts w:ascii="Times New Roman" w:hAnsi="Times New Roman" w:cs="Times New Roman"/>
          <w:spacing w:val="-2"/>
        </w:rPr>
        <w:t xml:space="preserve"> </w:t>
      </w:r>
      <w:r w:rsidRPr="00BC2899">
        <w:rPr>
          <w:rFonts w:ascii="Times New Roman" w:hAnsi="Times New Roman" w:cs="Times New Roman"/>
        </w:rPr>
        <w:t>check for no</w:t>
      </w:r>
      <w:r w:rsidRPr="00BC2899">
        <w:rPr>
          <w:rFonts w:ascii="Times New Roman" w:hAnsi="Times New Roman" w:cs="Times New Roman"/>
          <w:spacing w:val="-2"/>
        </w:rPr>
        <w:t xml:space="preserve"> </w:t>
      </w:r>
      <w:r w:rsidRPr="00BC2899">
        <w:rPr>
          <w:rFonts w:ascii="Times New Roman" w:hAnsi="Times New Roman" w:cs="Times New Roman"/>
        </w:rPr>
        <w:t>less</w:t>
      </w:r>
      <w:r w:rsidRPr="00BC2899">
        <w:rPr>
          <w:rFonts w:ascii="Times New Roman" w:hAnsi="Times New Roman" w:cs="Times New Roman"/>
          <w:spacing w:val="-3"/>
        </w:rPr>
        <w:t xml:space="preserve"> </w:t>
      </w:r>
      <w:r w:rsidRPr="00BC2899">
        <w:rPr>
          <w:rFonts w:ascii="Times New Roman" w:hAnsi="Times New Roman" w:cs="Times New Roman"/>
        </w:rPr>
        <w:t>than</w:t>
      </w:r>
      <w:r w:rsidRPr="00BC2899">
        <w:rPr>
          <w:rFonts w:ascii="Times New Roman" w:hAnsi="Times New Roman" w:cs="Times New Roman"/>
          <w:spacing w:val="-3"/>
        </w:rPr>
        <w:t xml:space="preserve"> </w:t>
      </w:r>
      <w:r w:rsidR="00074237" w:rsidRPr="00BC2899">
        <w:rPr>
          <w:rFonts w:ascii="Times New Roman" w:hAnsi="Times New Roman" w:cs="Times New Roman"/>
        </w:rPr>
        <w:t>ten</w:t>
      </w:r>
      <w:r w:rsidR="00074237" w:rsidRPr="00BC2899">
        <w:rPr>
          <w:rFonts w:ascii="Times New Roman" w:hAnsi="Times New Roman" w:cs="Times New Roman"/>
          <w:spacing w:val="-2"/>
        </w:rPr>
        <w:t xml:space="preserve"> </w:t>
      </w:r>
      <w:r w:rsidRPr="00BC2899">
        <w:rPr>
          <w:rFonts w:ascii="Times New Roman" w:hAnsi="Times New Roman" w:cs="Times New Roman"/>
        </w:rPr>
        <w:t>hours</w:t>
      </w:r>
      <w:r w:rsidRPr="00BC2899">
        <w:rPr>
          <w:rFonts w:ascii="Times New Roman" w:hAnsi="Times New Roman" w:cs="Times New Roman"/>
          <w:spacing w:val="-4"/>
        </w:rPr>
        <w:t xml:space="preserve"> </w:t>
      </w:r>
      <w:r w:rsidRPr="00BC2899">
        <w:rPr>
          <w:rFonts w:ascii="Times New Roman" w:hAnsi="Times New Roman" w:cs="Times New Roman"/>
        </w:rPr>
        <w:t>a week</w:t>
      </w:r>
      <w:r w:rsidRPr="00BC2899">
        <w:rPr>
          <w:rFonts w:ascii="Times New Roman" w:hAnsi="Times New Roman" w:cs="Times New Roman"/>
          <w:spacing w:val="-4"/>
        </w:rPr>
        <w:t xml:space="preserve"> </w:t>
      </w:r>
      <w:r w:rsidRPr="00BC2899">
        <w:rPr>
          <w:rFonts w:ascii="Times New Roman" w:hAnsi="Times New Roman" w:cs="Times New Roman"/>
        </w:rPr>
        <w:t>and</w:t>
      </w:r>
      <w:r w:rsidRPr="00BC2899">
        <w:rPr>
          <w:rFonts w:ascii="Times New Roman" w:hAnsi="Times New Roman" w:cs="Times New Roman"/>
          <w:spacing w:val="-3"/>
        </w:rPr>
        <w:t xml:space="preserve"> </w:t>
      </w:r>
      <w:r w:rsidRPr="00BC2899">
        <w:rPr>
          <w:rFonts w:ascii="Times New Roman" w:hAnsi="Times New Roman" w:cs="Times New Roman"/>
        </w:rPr>
        <w:t>on</w:t>
      </w:r>
      <w:r w:rsidRPr="00BC2899">
        <w:rPr>
          <w:rFonts w:ascii="Times New Roman" w:hAnsi="Times New Roman" w:cs="Times New Roman"/>
          <w:spacing w:val="-2"/>
        </w:rPr>
        <w:t xml:space="preserve"> </w:t>
      </w:r>
      <w:r w:rsidRPr="00BC2899">
        <w:rPr>
          <w:rFonts w:ascii="Times New Roman" w:hAnsi="Times New Roman" w:cs="Times New Roman"/>
        </w:rPr>
        <w:t>no</w:t>
      </w:r>
      <w:r w:rsidRPr="00BC2899">
        <w:rPr>
          <w:rFonts w:ascii="Times New Roman" w:hAnsi="Times New Roman" w:cs="Times New Roman"/>
          <w:spacing w:val="-3"/>
        </w:rPr>
        <w:t xml:space="preserve"> </w:t>
      </w:r>
      <w:r w:rsidRPr="00BC2899">
        <w:rPr>
          <w:rFonts w:ascii="Times New Roman" w:hAnsi="Times New Roman" w:cs="Times New Roman"/>
        </w:rPr>
        <w:t>less</w:t>
      </w:r>
      <w:r w:rsidRPr="00BC2899">
        <w:rPr>
          <w:rFonts w:ascii="Times New Roman" w:hAnsi="Times New Roman" w:cs="Times New Roman"/>
          <w:spacing w:val="-3"/>
        </w:rPr>
        <w:t xml:space="preserve"> </w:t>
      </w:r>
      <w:r w:rsidRPr="00BC2899">
        <w:rPr>
          <w:rFonts w:ascii="Times New Roman" w:hAnsi="Times New Roman" w:cs="Times New Roman"/>
        </w:rPr>
        <w:t>than</w:t>
      </w:r>
      <w:r w:rsidRPr="00BC2899">
        <w:rPr>
          <w:rFonts w:ascii="Times New Roman" w:hAnsi="Times New Roman" w:cs="Times New Roman"/>
          <w:spacing w:val="-3"/>
        </w:rPr>
        <w:t xml:space="preserve"> </w:t>
      </w:r>
      <w:r w:rsidRPr="00BC2899">
        <w:rPr>
          <w:rFonts w:ascii="Times New Roman" w:hAnsi="Times New Roman" w:cs="Times New Roman"/>
        </w:rPr>
        <w:t>three</w:t>
      </w:r>
      <w:r w:rsidRPr="00BC2899">
        <w:rPr>
          <w:rFonts w:ascii="Times New Roman" w:hAnsi="Times New Roman" w:cs="Times New Roman"/>
          <w:spacing w:val="-4"/>
        </w:rPr>
        <w:t xml:space="preserve"> </w:t>
      </w:r>
      <w:r w:rsidRPr="00BC2899">
        <w:rPr>
          <w:rFonts w:ascii="Times New Roman" w:hAnsi="Times New Roman" w:cs="Times New Roman"/>
        </w:rPr>
        <w:t xml:space="preserve">days a week. The facility must inform the members </w:t>
      </w:r>
      <w:r w:rsidR="00DB4DBC" w:rsidRPr="00BC2899">
        <w:rPr>
          <w:rFonts w:ascii="Times New Roman" w:hAnsi="Times New Roman" w:cs="Times New Roman"/>
        </w:rPr>
        <w:t xml:space="preserve">and their authorized or legal representatives </w:t>
      </w:r>
      <w:r w:rsidRPr="00BC2899">
        <w:rPr>
          <w:rFonts w:ascii="Times New Roman" w:hAnsi="Times New Roman" w:cs="Times New Roman"/>
        </w:rPr>
        <w:t>of the times when they may receive their money.</w:t>
      </w:r>
    </w:p>
    <w:p w14:paraId="67D49568" w14:textId="77777777" w:rsidR="0088304D" w:rsidRPr="00BC2899" w:rsidRDefault="0088304D" w:rsidP="008B6E78">
      <w:pPr>
        <w:widowControl w:val="0"/>
        <w:autoSpaceDE w:val="0"/>
        <w:autoSpaceDN w:val="0"/>
        <w:adjustRightInd w:val="0"/>
        <w:spacing w:after="0" w:line="240" w:lineRule="auto"/>
        <w:ind w:left="1080"/>
        <w:rPr>
          <w:rFonts w:ascii="Times New Roman" w:hAnsi="Times New Roman" w:cs="Times New Roman"/>
        </w:rPr>
      </w:pPr>
      <w:r w:rsidRPr="00BC2899">
        <w:rPr>
          <w:rFonts w:ascii="Times New Roman" w:hAnsi="Times New Roman" w:cs="Times New Roman"/>
        </w:rPr>
        <w:t>(8)</w:t>
      </w:r>
      <w:r w:rsidR="009F2D24" w:rsidRPr="00BC2899">
        <w:rPr>
          <w:rFonts w:ascii="Times New Roman" w:hAnsi="Times New Roman" w:cs="Times New Roman"/>
        </w:rPr>
        <w:t xml:space="preserve"> </w:t>
      </w:r>
      <w:r w:rsidRPr="00BC2899">
        <w:rPr>
          <w:rFonts w:ascii="Times New Roman" w:hAnsi="Times New Roman" w:cs="Times New Roman"/>
        </w:rPr>
        <w:t xml:space="preserve"> All</w:t>
      </w:r>
      <w:r w:rsidRPr="00BC2899">
        <w:rPr>
          <w:rFonts w:ascii="Times New Roman" w:hAnsi="Times New Roman" w:cs="Times New Roman"/>
          <w:spacing w:val="-3"/>
        </w:rPr>
        <w:t xml:space="preserve"> </w:t>
      </w:r>
      <w:r w:rsidRPr="00BC2899">
        <w:rPr>
          <w:rFonts w:ascii="Times New Roman" w:hAnsi="Times New Roman" w:cs="Times New Roman"/>
          <w:spacing w:val="-2"/>
        </w:rPr>
        <w:t>m</w:t>
      </w:r>
      <w:r w:rsidRPr="00BC2899">
        <w:rPr>
          <w:rFonts w:ascii="Times New Roman" w:hAnsi="Times New Roman" w:cs="Times New Roman"/>
        </w:rPr>
        <w:t>oney</w:t>
      </w:r>
      <w:r w:rsidRPr="00BC2899">
        <w:rPr>
          <w:rFonts w:ascii="Times New Roman" w:hAnsi="Times New Roman" w:cs="Times New Roman"/>
          <w:spacing w:val="-2"/>
        </w:rPr>
        <w:t xml:space="preserve"> </w:t>
      </w:r>
      <w:r w:rsidRPr="00BC2899">
        <w:rPr>
          <w:rFonts w:ascii="Times New Roman" w:hAnsi="Times New Roman" w:cs="Times New Roman"/>
        </w:rPr>
        <w:t>disbursed</w:t>
      </w:r>
      <w:r w:rsidRPr="00BC2899">
        <w:rPr>
          <w:rFonts w:ascii="Times New Roman" w:hAnsi="Times New Roman" w:cs="Times New Roman"/>
          <w:spacing w:val="-8"/>
        </w:rPr>
        <w:t xml:space="preserve"> </w:t>
      </w:r>
      <w:r w:rsidRPr="00BC2899">
        <w:rPr>
          <w:rFonts w:ascii="Times New Roman" w:hAnsi="Times New Roman" w:cs="Times New Roman"/>
          <w:spacing w:val="-1"/>
        </w:rPr>
        <w:t>t</w:t>
      </w:r>
      <w:r w:rsidRPr="00BC2899">
        <w:rPr>
          <w:rFonts w:ascii="Times New Roman" w:hAnsi="Times New Roman" w:cs="Times New Roman"/>
        </w:rPr>
        <w:t>o or</w:t>
      </w:r>
      <w:r w:rsidRPr="00BC2899">
        <w:rPr>
          <w:rFonts w:ascii="Times New Roman" w:hAnsi="Times New Roman" w:cs="Times New Roman"/>
          <w:spacing w:val="-2"/>
        </w:rPr>
        <w:t xml:space="preserve"> </w:t>
      </w:r>
      <w:r w:rsidRPr="00BC2899">
        <w:rPr>
          <w:rFonts w:ascii="Times New Roman" w:hAnsi="Times New Roman" w:cs="Times New Roman"/>
          <w:spacing w:val="-1"/>
        </w:rPr>
        <w:t>o</w:t>
      </w:r>
      <w:r w:rsidRPr="00BC2899">
        <w:rPr>
          <w:rFonts w:ascii="Times New Roman" w:hAnsi="Times New Roman" w:cs="Times New Roman"/>
        </w:rPr>
        <w:t>n behalf</w:t>
      </w:r>
      <w:r w:rsidRPr="00BC2899">
        <w:rPr>
          <w:rFonts w:ascii="Times New Roman" w:hAnsi="Times New Roman" w:cs="Times New Roman"/>
          <w:spacing w:val="-6"/>
        </w:rPr>
        <w:t xml:space="preserve"> </w:t>
      </w:r>
      <w:r w:rsidRPr="00BC2899">
        <w:rPr>
          <w:rFonts w:ascii="Times New Roman" w:hAnsi="Times New Roman" w:cs="Times New Roman"/>
        </w:rPr>
        <w:t>of</w:t>
      </w:r>
      <w:r w:rsidRPr="00BC2899">
        <w:rPr>
          <w:rFonts w:ascii="Times New Roman" w:hAnsi="Times New Roman" w:cs="Times New Roman"/>
          <w:spacing w:val="-2"/>
        </w:rPr>
        <w:t xml:space="preserve"> </w:t>
      </w:r>
      <w:r w:rsidRPr="00BC2899">
        <w:rPr>
          <w:rFonts w:ascii="Times New Roman" w:hAnsi="Times New Roman" w:cs="Times New Roman"/>
        </w:rPr>
        <w:t xml:space="preserve">a member must be at the request of the member or the member’s </w:t>
      </w:r>
      <w:r w:rsidR="00DB4DBC" w:rsidRPr="00BC2899">
        <w:rPr>
          <w:rFonts w:ascii="Times New Roman" w:hAnsi="Times New Roman" w:cs="Times New Roman"/>
        </w:rPr>
        <w:t xml:space="preserve">authorized or legal </w:t>
      </w:r>
      <w:r w:rsidRPr="00BC2899">
        <w:rPr>
          <w:rFonts w:ascii="Times New Roman" w:hAnsi="Times New Roman" w:cs="Times New Roman"/>
        </w:rPr>
        <w:t xml:space="preserve">representative. The nursing facility </w:t>
      </w:r>
      <w:r w:rsidR="00DB4DBC" w:rsidRPr="00BC2899">
        <w:rPr>
          <w:rFonts w:ascii="Times New Roman" w:hAnsi="Times New Roman" w:cs="Times New Roman"/>
        </w:rPr>
        <w:t xml:space="preserve">must </w:t>
      </w:r>
      <w:r w:rsidRPr="00BC2899">
        <w:rPr>
          <w:rFonts w:ascii="Times New Roman" w:hAnsi="Times New Roman" w:cs="Times New Roman"/>
        </w:rPr>
        <w:t>not make any disbursements on behalf of a member for a service that is covered by either Medicare or MassHealth.</w:t>
      </w:r>
    </w:p>
    <w:p w14:paraId="61749A5C" w14:textId="77777777" w:rsidR="0088304D" w:rsidRPr="00BC2899" w:rsidRDefault="0088304D" w:rsidP="008B6E78">
      <w:pPr>
        <w:widowControl w:val="0"/>
        <w:autoSpaceDE w:val="0"/>
        <w:autoSpaceDN w:val="0"/>
        <w:adjustRightInd w:val="0"/>
        <w:spacing w:before="1" w:after="0" w:line="254" w:lineRule="exact"/>
        <w:ind w:left="1080"/>
        <w:rPr>
          <w:rFonts w:ascii="Times New Roman" w:hAnsi="Times New Roman" w:cs="Times New Roman"/>
        </w:rPr>
      </w:pPr>
      <w:r w:rsidRPr="00BC2899">
        <w:rPr>
          <w:rFonts w:ascii="Times New Roman" w:hAnsi="Times New Roman" w:cs="Times New Roman"/>
        </w:rPr>
        <w:t>(9)</w:t>
      </w:r>
      <w:r w:rsidR="009F2D24" w:rsidRPr="00BC2899">
        <w:rPr>
          <w:rFonts w:ascii="Times New Roman" w:hAnsi="Times New Roman" w:cs="Times New Roman"/>
        </w:rPr>
        <w:t xml:space="preserve"> </w:t>
      </w:r>
      <w:r w:rsidRPr="00BC2899">
        <w:rPr>
          <w:rFonts w:ascii="Times New Roman" w:hAnsi="Times New Roman" w:cs="Times New Roman"/>
        </w:rPr>
        <w:t xml:space="preserve"> If</w:t>
      </w:r>
      <w:r w:rsidRPr="00BC2899">
        <w:rPr>
          <w:rFonts w:ascii="Times New Roman" w:hAnsi="Times New Roman" w:cs="Times New Roman"/>
          <w:spacing w:val="-1"/>
        </w:rPr>
        <w:t xml:space="preserve"> </w:t>
      </w:r>
      <w:r w:rsidRPr="00BC2899">
        <w:rPr>
          <w:rFonts w:ascii="Times New Roman" w:hAnsi="Times New Roman" w:cs="Times New Roman"/>
        </w:rPr>
        <w:t>a facility</w:t>
      </w:r>
      <w:r w:rsidRPr="00BC2899">
        <w:rPr>
          <w:rFonts w:ascii="Times New Roman" w:hAnsi="Times New Roman" w:cs="Times New Roman"/>
          <w:spacing w:val="-5"/>
        </w:rPr>
        <w:t xml:space="preserve"> </w:t>
      </w:r>
      <w:r w:rsidRPr="00BC2899">
        <w:rPr>
          <w:rFonts w:ascii="Times New Roman" w:hAnsi="Times New Roman" w:cs="Times New Roman"/>
        </w:rPr>
        <w:t>disburses</w:t>
      </w:r>
      <w:r w:rsidRPr="00BC2899">
        <w:rPr>
          <w:rFonts w:ascii="Times New Roman" w:hAnsi="Times New Roman" w:cs="Times New Roman"/>
          <w:spacing w:val="-7"/>
        </w:rPr>
        <w:t xml:space="preserve"> </w:t>
      </w:r>
      <w:r w:rsidRPr="00BC2899">
        <w:rPr>
          <w:rFonts w:ascii="Times New Roman" w:hAnsi="Times New Roman" w:cs="Times New Roman"/>
          <w:spacing w:val="-2"/>
        </w:rPr>
        <w:t>m</w:t>
      </w:r>
      <w:r w:rsidRPr="00BC2899">
        <w:rPr>
          <w:rFonts w:ascii="Times New Roman" w:hAnsi="Times New Roman" w:cs="Times New Roman"/>
        </w:rPr>
        <w:t>oney to</w:t>
      </w:r>
      <w:r w:rsidRPr="00BC2899">
        <w:rPr>
          <w:rFonts w:ascii="Times New Roman" w:hAnsi="Times New Roman" w:cs="Times New Roman"/>
          <w:spacing w:val="-2"/>
        </w:rPr>
        <w:t xml:space="preserve"> </w:t>
      </w:r>
      <w:r w:rsidRPr="00BC2899">
        <w:rPr>
          <w:rFonts w:ascii="Times New Roman" w:hAnsi="Times New Roman" w:cs="Times New Roman"/>
        </w:rPr>
        <w:t>a me</w:t>
      </w:r>
      <w:r w:rsidRPr="00BC2899">
        <w:rPr>
          <w:rFonts w:ascii="Times New Roman" w:hAnsi="Times New Roman" w:cs="Times New Roman"/>
          <w:spacing w:val="-2"/>
        </w:rPr>
        <w:t>m</w:t>
      </w:r>
      <w:r w:rsidRPr="00BC2899">
        <w:rPr>
          <w:rFonts w:ascii="Times New Roman" w:hAnsi="Times New Roman" w:cs="Times New Roman"/>
          <w:spacing w:val="1"/>
        </w:rPr>
        <w:t>b</w:t>
      </w:r>
      <w:r w:rsidRPr="00BC2899">
        <w:rPr>
          <w:rFonts w:ascii="Times New Roman" w:hAnsi="Times New Roman" w:cs="Times New Roman"/>
        </w:rPr>
        <w:t>er</w:t>
      </w:r>
      <w:r w:rsidRPr="00BC2899">
        <w:rPr>
          <w:rFonts w:ascii="Times New Roman" w:hAnsi="Times New Roman" w:cs="Times New Roman"/>
          <w:spacing w:val="-2"/>
        </w:rPr>
        <w:t xml:space="preserve"> </w:t>
      </w:r>
      <w:r w:rsidRPr="00BC2899">
        <w:rPr>
          <w:rFonts w:ascii="Times New Roman" w:hAnsi="Times New Roman" w:cs="Times New Roman"/>
        </w:rPr>
        <w:t xml:space="preserve">by </w:t>
      </w:r>
      <w:r w:rsidRPr="00BC2899">
        <w:rPr>
          <w:rFonts w:ascii="Times New Roman" w:hAnsi="Times New Roman" w:cs="Times New Roman"/>
          <w:spacing w:val="-2"/>
        </w:rPr>
        <w:t>m</w:t>
      </w:r>
      <w:r w:rsidRPr="00BC2899">
        <w:rPr>
          <w:rFonts w:ascii="Times New Roman" w:hAnsi="Times New Roman" w:cs="Times New Roman"/>
          <w:spacing w:val="1"/>
        </w:rPr>
        <w:t>e</w:t>
      </w:r>
      <w:r w:rsidRPr="00BC2899">
        <w:rPr>
          <w:rFonts w:ascii="Times New Roman" w:hAnsi="Times New Roman" w:cs="Times New Roman"/>
        </w:rPr>
        <w:t>ans</w:t>
      </w:r>
      <w:r w:rsidRPr="00BC2899">
        <w:rPr>
          <w:rFonts w:ascii="Times New Roman" w:hAnsi="Times New Roman" w:cs="Times New Roman"/>
          <w:spacing w:val="-4"/>
        </w:rPr>
        <w:t xml:space="preserve"> </w:t>
      </w:r>
      <w:r w:rsidRPr="00BC2899">
        <w:rPr>
          <w:rFonts w:ascii="Times New Roman" w:hAnsi="Times New Roman" w:cs="Times New Roman"/>
        </w:rPr>
        <w:t>of</w:t>
      </w:r>
      <w:r w:rsidRPr="00BC2899">
        <w:rPr>
          <w:rFonts w:ascii="Times New Roman" w:hAnsi="Times New Roman" w:cs="Times New Roman"/>
          <w:spacing w:val="-2"/>
        </w:rPr>
        <w:t xml:space="preserve"> </w:t>
      </w:r>
      <w:r w:rsidRPr="00BC2899">
        <w:rPr>
          <w:rFonts w:ascii="Times New Roman" w:hAnsi="Times New Roman" w:cs="Times New Roman"/>
        </w:rPr>
        <w:t>a check,</w:t>
      </w:r>
      <w:r w:rsidRPr="00BC2899">
        <w:rPr>
          <w:rFonts w:ascii="Times New Roman" w:hAnsi="Times New Roman" w:cs="Times New Roman"/>
          <w:spacing w:val="-5"/>
        </w:rPr>
        <w:t xml:space="preserve"> </w:t>
      </w:r>
      <w:r w:rsidRPr="00BC2899">
        <w:rPr>
          <w:rFonts w:ascii="Times New Roman" w:hAnsi="Times New Roman" w:cs="Times New Roman"/>
        </w:rPr>
        <w:t>or</w:t>
      </w:r>
      <w:r w:rsidRPr="00BC2899">
        <w:rPr>
          <w:rFonts w:ascii="Times New Roman" w:hAnsi="Times New Roman" w:cs="Times New Roman"/>
          <w:spacing w:val="-2"/>
        </w:rPr>
        <w:t xml:space="preserve"> </w:t>
      </w:r>
      <w:r w:rsidRPr="00BC2899">
        <w:rPr>
          <w:rFonts w:ascii="Times New Roman" w:hAnsi="Times New Roman" w:cs="Times New Roman"/>
        </w:rPr>
        <w:t>if</w:t>
      </w:r>
      <w:r w:rsidRPr="00BC2899">
        <w:rPr>
          <w:rFonts w:ascii="Times New Roman" w:hAnsi="Times New Roman" w:cs="Times New Roman"/>
          <w:spacing w:val="-1"/>
        </w:rPr>
        <w:t xml:space="preserve"> </w:t>
      </w:r>
      <w:r w:rsidRPr="00BC2899">
        <w:rPr>
          <w:rFonts w:ascii="Times New Roman" w:hAnsi="Times New Roman" w:cs="Times New Roman"/>
        </w:rPr>
        <w:t>the</w:t>
      </w:r>
      <w:r w:rsidRPr="00BC2899">
        <w:rPr>
          <w:rFonts w:ascii="Times New Roman" w:hAnsi="Times New Roman" w:cs="Times New Roman"/>
          <w:spacing w:val="-2"/>
        </w:rPr>
        <w:t xml:space="preserve"> </w:t>
      </w:r>
      <w:r w:rsidRPr="00BC2899">
        <w:rPr>
          <w:rFonts w:ascii="Times New Roman" w:hAnsi="Times New Roman" w:cs="Times New Roman"/>
        </w:rPr>
        <w:t>me</w:t>
      </w:r>
      <w:r w:rsidRPr="00BC2899">
        <w:rPr>
          <w:rFonts w:ascii="Times New Roman" w:hAnsi="Times New Roman" w:cs="Times New Roman"/>
          <w:spacing w:val="-2"/>
        </w:rPr>
        <w:t>m</w:t>
      </w:r>
      <w:r w:rsidRPr="00BC2899">
        <w:rPr>
          <w:rFonts w:ascii="Times New Roman" w:hAnsi="Times New Roman" w:cs="Times New Roman"/>
          <w:spacing w:val="1"/>
        </w:rPr>
        <w:t>b</w:t>
      </w:r>
      <w:r w:rsidRPr="00BC2899">
        <w:rPr>
          <w:rFonts w:ascii="Times New Roman" w:hAnsi="Times New Roman" w:cs="Times New Roman"/>
        </w:rPr>
        <w:t>er</w:t>
      </w:r>
      <w:r w:rsidRPr="00BC2899">
        <w:rPr>
          <w:rFonts w:ascii="Times New Roman" w:hAnsi="Times New Roman" w:cs="Times New Roman"/>
          <w:spacing w:val="-2"/>
        </w:rPr>
        <w:t xml:space="preserve"> </w:t>
      </w:r>
      <w:r w:rsidRPr="00BC2899">
        <w:rPr>
          <w:rFonts w:ascii="Times New Roman" w:hAnsi="Times New Roman" w:cs="Times New Roman"/>
        </w:rPr>
        <w:t>signs</w:t>
      </w:r>
      <w:r w:rsidRPr="00BC2899">
        <w:rPr>
          <w:rFonts w:ascii="Times New Roman" w:hAnsi="Times New Roman" w:cs="Times New Roman"/>
          <w:spacing w:val="-4"/>
        </w:rPr>
        <w:t xml:space="preserve"> </w:t>
      </w:r>
      <w:r w:rsidRPr="00BC2899">
        <w:rPr>
          <w:rFonts w:ascii="Times New Roman" w:hAnsi="Times New Roman" w:cs="Times New Roman"/>
        </w:rPr>
        <w:t>petty cash</w:t>
      </w:r>
      <w:r w:rsidRPr="00BC2899">
        <w:rPr>
          <w:rFonts w:ascii="Times New Roman" w:hAnsi="Times New Roman" w:cs="Times New Roman"/>
          <w:spacing w:val="-4"/>
        </w:rPr>
        <w:t xml:space="preserve"> </w:t>
      </w:r>
      <w:r w:rsidRPr="00BC2899">
        <w:rPr>
          <w:rFonts w:ascii="Times New Roman" w:hAnsi="Times New Roman" w:cs="Times New Roman"/>
        </w:rPr>
        <w:t>vouchers,</w:t>
      </w:r>
      <w:r w:rsidRPr="00BC2899">
        <w:rPr>
          <w:rFonts w:ascii="Times New Roman" w:hAnsi="Times New Roman" w:cs="Times New Roman"/>
          <w:spacing w:val="-8"/>
        </w:rPr>
        <w:t xml:space="preserve"> </w:t>
      </w:r>
      <w:r w:rsidRPr="00BC2899">
        <w:rPr>
          <w:rFonts w:ascii="Times New Roman" w:hAnsi="Times New Roman" w:cs="Times New Roman"/>
        </w:rPr>
        <w:t>the</w:t>
      </w:r>
      <w:r w:rsidRPr="00BC2899">
        <w:rPr>
          <w:rFonts w:ascii="Times New Roman" w:hAnsi="Times New Roman" w:cs="Times New Roman"/>
          <w:spacing w:val="-2"/>
        </w:rPr>
        <w:t xml:space="preserve"> </w:t>
      </w:r>
      <w:r w:rsidRPr="00BC2899">
        <w:rPr>
          <w:rFonts w:ascii="Times New Roman" w:hAnsi="Times New Roman" w:cs="Times New Roman"/>
        </w:rPr>
        <w:t>facility</w:t>
      </w:r>
      <w:r w:rsidRPr="00BC2899">
        <w:rPr>
          <w:rFonts w:ascii="Times New Roman" w:hAnsi="Times New Roman" w:cs="Times New Roman"/>
          <w:spacing w:val="-5"/>
        </w:rPr>
        <w:t xml:space="preserve"> </w:t>
      </w:r>
      <w:r w:rsidRPr="00BC2899">
        <w:rPr>
          <w:rFonts w:ascii="Times New Roman" w:hAnsi="Times New Roman" w:cs="Times New Roman"/>
        </w:rPr>
        <w:t>does</w:t>
      </w:r>
      <w:r w:rsidRPr="00BC2899">
        <w:rPr>
          <w:rFonts w:ascii="Times New Roman" w:hAnsi="Times New Roman" w:cs="Times New Roman"/>
          <w:spacing w:val="-4"/>
        </w:rPr>
        <w:t xml:space="preserve"> </w:t>
      </w:r>
      <w:r w:rsidRPr="00BC2899">
        <w:rPr>
          <w:rFonts w:ascii="Times New Roman" w:hAnsi="Times New Roman" w:cs="Times New Roman"/>
        </w:rPr>
        <w:t>not</w:t>
      </w:r>
      <w:r w:rsidRPr="00BC2899">
        <w:rPr>
          <w:rFonts w:ascii="Times New Roman" w:hAnsi="Times New Roman" w:cs="Times New Roman"/>
          <w:spacing w:val="-3"/>
        </w:rPr>
        <w:t xml:space="preserve"> </w:t>
      </w:r>
      <w:r w:rsidRPr="00BC2899">
        <w:rPr>
          <w:rFonts w:ascii="Times New Roman" w:hAnsi="Times New Roman" w:cs="Times New Roman"/>
        </w:rPr>
        <w:t>need</w:t>
      </w:r>
      <w:r w:rsidRPr="00BC2899">
        <w:rPr>
          <w:rFonts w:ascii="Times New Roman" w:hAnsi="Times New Roman" w:cs="Times New Roman"/>
          <w:spacing w:val="-3"/>
        </w:rPr>
        <w:t xml:space="preserve"> </w:t>
      </w:r>
      <w:r w:rsidRPr="00BC2899">
        <w:rPr>
          <w:rFonts w:ascii="Times New Roman" w:hAnsi="Times New Roman" w:cs="Times New Roman"/>
        </w:rPr>
        <w:t>to</w:t>
      </w:r>
      <w:r w:rsidRPr="00BC2899">
        <w:rPr>
          <w:rFonts w:ascii="Times New Roman" w:hAnsi="Times New Roman" w:cs="Times New Roman"/>
          <w:spacing w:val="-2"/>
        </w:rPr>
        <w:t xml:space="preserve"> </w:t>
      </w:r>
      <w:r w:rsidRPr="00BC2899">
        <w:rPr>
          <w:rFonts w:ascii="Times New Roman" w:hAnsi="Times New Roman" w:cs="Times New Roman"/>
        </w:rPr>
        <w:t>obtain</w:t>
      </w:r>
      <w:r w:rsidRPr="00BC2899">
        <w:rPr>
          <w:rFonts w:ascii="Times New Roman" w:hAnsi="Times New Roman" w:cs="Times New Roman"/>
          <w:spacing w:val="-5"/>
        </w:rPr>
        <w:t xml:space="preserve"> </w:t>
      </w:r>
      <w:r w:rsidRPr="00BC2899">
        <w:rPr>
          <w:rFonts w:ascii="Times New Roman" w:hAnsi="Times New Roman" w:cs="Times New Roman"/>
        </w:rPr>
        <w:t>a signature</w:t>
      </w:r>
      <w:r w:rsidRPr="00BC2899">
        <w:rPr>
          <w:rFonts w:ascii="Times New Roman" w:hAnsi="Times New Roman" w:cs="Times New Roman"/>
          <w:spacing w:val="-7"/>
        </w:rPr>
        <w:t xml:space="preserve"> </w:t>
      </w:r>
      <w:r w:rsidRPr="00BC2899">
        <w:rPr>
          <w:rFonts w:ascii="Times New Roman" w:hAnsi="Times New Roman" w:cs="Times New Roman"/>
        </w:rPr>
        <w:t>in</w:t>
      </w:r>
      <w:r w:rsidRPr="00BC2899">
        <w:rPr>
          <w:rFonts w:ascii="Times New Roman" w:hAnsi="Times New Roman" w:cs="Times New Roman"/>
          <w:spacing w:val="-2"/>
        </w:rPr>
        <w:t xml:space="preserve"> </w:t>
      </w:r>
      <w:r w:rsidRPr="00BC2899">
        <w:rPr>
          <w:rFonts w:ascii="Times New Roman" w:hAnsi="Times New Roman" w:cs="Times New Roman"/>
        </w:rPr>
        <w:t>the</w:t>
      </w:r>
      <w:r w:rsidRPr="00BC2899">
        <w:rPr>
          <w:rFonts w:ascii="Times New Roman" w:hAnsi="Times New Roman" w:cs="Times New Roman"/>
          <w:spacing w:val="-2"/>
        </w:rPr>
        <w:t xml:space="preserve"> </w:t>
      </w:r>
      <w:r w:rsidRPr="00BC2899">
        <w:rPr>
          <w:rFonts w:ascii="Times New Roman" w:hAnsi="Times New Roman" w:cs="Times New Roman"/>
        </w:rPr>
        <w:t>ledger.</w:t>
      </w:r>
    </w:p>
    <w:p w14:paraId="5152A49F" w14:textId="77777777" w:rsidR="0088304D" w:rsidRPr="00BC2899" w:rsidRDefault="0088304D" w:rsidP="008B6E78">
      <w:pPr>
        <w:widowControl w:val="0"/>
        <w:autoSpaceDE w:val="0"/>
        <w:autoSpaceDN w:val="0"/>
        <w:adjustRightInd w:val="0"/>
        <w:spacing w:after="0" w:line="250" w:lineRule="exact"/>
        <w:ind w:left="1080"/>
        <w:rPr>
          <w:rFonts w:ascii="Times New Roman" w:hAnsi="Times New Roman" w:cs="Times New Roman"/>
        </w:rPr>
      </w:pPr>
      <w:r w:rsidRPr="00BC2899">
        <w:rPr>
          <w:rFonts w:ascii="Times New Roman" w:hAnsi="Times New Roman" w:cs="Times New Roman"/>
        </w:rPr>
        <w:t>(10)</w:t>
      </w:r>
      <w:r w:rsidR="009F2D24" w:rsidRPr="00BC2899">
        <w:rPr>
          <w:rFonts w:ascii="Times New Roman" w:hAnsi="Times New Roman" w:cs="Times New Roman"/>
        </w:rPr>
        <w:t xml:space="preserve"> </w:t>
      </w:r>
      <w:r w:rsidRPr="00BC2899">
        <w:rPr>
          <w:rFonts w:ascii="Times New Roman" w:hAnsi="Times New Roman" w:cs="Times New Roman"/>
        </w:rPr>
        <w:t xml:space="preserve"> The</w:t>
      </w:r>
      <w:r w:rsidRPr="00BC2899">
        <w:rPr>
          <w:rFonts w:ascii="Times New Roman" w:hAnsi="Times New Roman" w:cs="Times New Roman"/>
          <w:spacing w:val="-3"/>
        </w:rPr>
        <w:t xml:space="preserve"> </w:t>
      </w:r>
      <w:r w:rsidRPr="00BC2899">
        <w:rPr>
          <w:rFonts w:ascii="Times New Roman" w:hAnsi="Times New Roman" w:cs="Times New Roman"/>
        </w:rPr>
        <w:t>facili</w:t>
      </w:r>
      <w:r w:rsidRPr="00BC2899">
        <w:rPr>
          <w:rFonts w:ascii="Times New Roman" w:hAnsi="Times New Roman" w:cs="Times New Roman"/>
          <w:spacing w:val="-1"/>
        </w:rPr>
        <w:t>t</w:t>
      </w:r>
      <w:r w:rsidRPr="00BC2899">
        <w:rPr>
          <w:rFonts w:ascii="Times New Roman" w:hAnsi="Times New Roman" w:cs="Times New Roman"/>
        </w:rPr>
        <w:t>y</w:t>
      </w:r>
      <w:r w:rsidRPr="00BC2899">
        <w:rPr>
          <w:rFonts w:ascii="Times New Roman" w:hAnsi="Times New Roman" w:cs="Times New Roman"/>
          <w:spacing w:val="1"/>
        </w:rPr>
        <w:t xml:space="preserve"> </w:t>
      </w:r>
      <w:r w:rsidRPr="00BC2899">
        <w:rPr>
          <w:rFonts w:ascii="Times New Roman" w:hAnsi="Times New Roman" w:cs="Times New Roman"/>
        </w:rPr>
        <w:t>does</w:t>
      </w:r>
      <w:r w:rsidRPr="00BC2899">
        <w:rPr>
          <w:rFonts w:ascii="Times New Roman" w:hAnsi="Times New Roman" w:cs="Times New Roman"/>
          <w:spacing w:val="-4"/>
        </w:rPr>
        <w:t xml:space="preserve"> </w:t>
      </w:r>
      <w:r w:rsidRPr="00BC2899">
        <w:rPr>
          <w:rFonts w:ascii="Times New Roman" w:hAnsi="Times New Roman" w:cs="Times New Roman"/>
        </w:rPr>
        <w:t>not</w:t>
      </w:r>
      <w:r w:rsidRPr="00BC2899">
        <w:rPr>
          <w:rFonts w:ascii="Times New Roman" w:hAnsi="Times New Roman" w:cs="Times New Roman"/>
          <w:spacing w:val="-4"/>
        </w:rPr>
        <w:t xml:space="preserve"> </w:t>
      </w:r>
      <w:r w:rsidRPr="00BC2899">
        <w:rPr>
          <w:rFonts w:ascii="Times New Roman" w:hAnsi="Times New Roman" w:cs="Times New Roman"/>
        </w:rPr>
        <w:t>need</w:t>
      </w:r>
      <w:r w:rsidRPr="00BC2899">
        <w:rPr>
          <w:rFonts w:ascii="Times New Roman" w:hAnsi="Times New Roman" w:cs="Times New Roman"/>
          <w:spacing w:val="-4"/>
        </w:rPr>
        <w:t xml:space="preserve"> </w:t>
      </w:r>
      <w:r w:rsidRPr="00BC2899">
        <w:rPr>
          <w:rFonts w:ascii="Times New Roman" w:hAnsi="Times New Roman" w:cs="Times New Roman"/>
        </w:rPr>
        <w:t>to</w:t>
      </w:r>
      <w:r w:rsidRPr="00BC2899">
        <w:rPr>
          <w:rFonts w:ascii="Times New Roman" w:hAnsi="Times New Roman" w:cs="Times New Roman"/>
          <w:spacing w:val="-2"/>
        </w:rPr>
        <w:t xml:space="preserve"> </w:t>
      </w:r>
      <w:r w:rsidRPr="00BC2899">
        <w:rPr>
          <w:rFonts w:ascii="Times New Roman" w:hAnsi="Times New Roman" w:cs="Times New Roman"/>
        </w:rPr>
        <w:t>it</w:t>
      </w:r>
      <w:r w:rsidRPr="00BC2899">
        <w:rPr>
          <w:rFonts w:ascii="Times New Roman" w:hAnsi="Times New Roman" w:cs="Times New Roman"/>
          <w:spacing w:val="1"/>
        </w:rPr>
        <w:t>e</w:t>
      </w:r>
      <w:r w:rsidRPr="00BC2899">
        <w:rPr>
          <w:rFonts w:ascii="Times New Roman" w:hAnsi="Times New Roman" w:cs="Times New Roman"/>
          <w:spacing w:val="-2"/>
        </w:rPr>
        <w:t>m</w:t>
      </w:r>
      <w:r w:rsidRPr="00BC2899">
        <w:rPr>
          <w:rFonts w:ascii="Times New Roman" w:hAnsi="Times New Roman" w:cs="Times New Roman"/>
          <w:spacing w:val="1"/>
        </w:rPr>
        <w:t>i</w:t>
      </w:r>
      <w:r w:rsidRPr="00BC2899">
        <w:rPr>
          <w:rFonts w:ascii="Times New Roman" w:hAnsi="Times New Roman" w:cs="Times New Roman"/>
        </w:rPr>
        <w:t>ze</w:t>
      </w:r>
      <w:r w:rsidRPr="00BC2899">
        <w:rPr>
          <w:rFonts w:ascii="Times New Roman" w:hAnsi="Times New Roman" w:cs="Times New Roman"/>
          <w:spacing w:val="-2"/>
        </w:rPr>
        <w:t xml:space="preserve"> </w:t>
      </w:r>
      <w:r w:rsidRPr="00BC2899">
        <w:rPr>
          <w:rFonts w:ascii="Times New Roman" w:hAnsi="Times New Roman" w:cs="Times New Roman"/>
        </w:rPr>
        <w:t>cash</w:t>
      </w:r>
      <w:r w:rsidRPr="00BC2899">
        <w:rPr>
          <w:rFonts w:ascii="Times New Roman" w:hAnsi="Times New Roman" w:cs="Times New Roman"/>
          <w:spacing w:val="-4"/>
        </w:rPr>
        <w:t xml:space="preserve"> </w:t>
      </w:r>
      <w:r w:rsidRPr="00BC2899">
        <w:rPr>
          <w:rFonts w:ascii="Times New Roman" w:hAnsi="Times New Roman" w:cs="Times New Roman"/>
        </w:rPr>
        <w:t>disbursements</w:t>
      </w:r>
      <w:r w:rsidRPr="00BC2899">
        <w:rPr>
          <w:rFonts w:ascii="Times New Roman" w:hAnsi="Times New Roman" w:cs="Times New Roman"/>
          <w:spacing w:val="-11"/>
        </w:rPr>
        <w:t xml:space="preserve"> </w:t>
      </w:r>
      <w:r w:rsidRPr="00BC2899">
        <w:rPr>
          <w:rFonts w:ascii="Times New Roman" w:hAnsi="Times New Roman" w:cs="Times New Roman"/>
        </w:rPr>
        <w:t>to</w:t>
      </w:r>
      <w:r w:rsidRPr="00BC2899">
        <w:rPr>
          <w:rFonts w:ascii="Times New Roman" w:hAnsi="Times New Roman" w:cs="Times New Roman"/>
          <w:spacing w:val="-2"/>
        </w:rPr>
        <w:t xml:space="preserve"> </w:t>
      </w:r>
      <w:r w:rsidRPr="00BC2899">
        <w:rPr>
          <w:rFonts w:ascii="Times New Roman" w:hAnsi="Times New Roman" w:cs="Times New Roman"/>
        </w:rPr>
        <w:t>me</w:t>
      </w:r>
      <w:r w:rsidRPr="00BC2899">
        <w:rPr>
          <w:rFonts w:ascii="Times New Roman" w:hAnsi="Times New Roman" w:cs="Times New Roman"/>
          <w:spacing w:val="-2"/>
        </w:rPr>
        <w:t>m</w:t>
      </w:r>
      <w:r w:rsidRPr="00BC2899">
        <w:rPr>
          <w:rFonts w:ascii="Times New Roman" w:hAnsi="Times New Roman" w:cs="Times New Roman"/>
          <w:spacing w:val="2"/>
        </w:rPr>
        <w:t>b</w:t>
      </w:r>
      <w:r w:rsidRPr="00BC2899">
        <w:rPr>
          <w:rFonts w:ascii="Times New Roman" w:hAnsi="Times New Roman" w:cs="Times New Roman"/>
        </w:rPr>
        <w:t>ers.</w:t>
      </w:r>
    </w:p>
    <w:p w14:paraId="6A82427F" w14:textId="77777777" w:rsidR="0088304D" w:rsidRPr="00BC2899" w:rsidRDefault="0088304D" w:rsidP="008B6E78">
      <w:pPr>
        <w:widowControl w:val="0"/>
        <w:autoSpaceDE w:val="0"/>
        <w:autoSpaceDN w:val="0"/>
        <w:adjustRightInd w:val="0"/>
        <w:spacing w:after="0" w:line="240" w:lineRule="auto"/>
        <w:ind w:left="1080"/>
        <w:rPr>
          <w:rFonts w:ascii="Times New Roman" w:hAnsi="Times New Roman" w:cs="Times New Roman"/>
        </w:rPr>
      </w:pPr>
      <w:r w:rsidRPr="00BC2899">
        <w:rPr>
          <w:rFonts w:ascii="Times New Roman" w:hAnsi="Times New Roman" w:cs="Times New Roman"/>
        </w:rPr>
        <w:t>(11)</w:t>
      </w:r>
      <w:r w:rsidR="009F2D24" w:rsidRPr="00BC2899">
        <w:rPr>
          <w:rFonts w:ascii="Times New Roman" w:hAnsi="Times New Roman" w:cs="Times New Roman"/>
        </w:rPr>
        <w:t xml:space="preserve"> </w:t>
      </w:r>
      <w:r w:rsidRPr="00BC2899">
        <w:rPr>
          <w:rFonts w:ascii="Times New Roman" w:hAnsi="Times New Roman" w:cs="Times New Roman"/>
        </w:rPr>
        <w:t xml:space="preserve"> The facility must provide the member or the member’s </w:t>
      </w:r>
      <w:r w:rsidR="009C3C65" w:rsidRPr="00BC2899">
        <w:rPr>
          <w:rFonts w:ascii="Times New Roman" w:hAnsi="Times New Roman" w:cs="Times New Roman"/>
        </w:rPr>
        <w:t xml:space="preserve">authorized or legal </w:t>
      </w:r>
      <w:r w:rsidRPr="00BC2899">
        <w:rPr>
          <w:rFonts w:ascii="Times New Roman" w:hAnsi="Times New Roman" w:cs="Times New Roman"/>
        </w:rPr>
        <w:t xml:space="preserve">representative every three months and upon the member’s request </w:t>
      </w:r>
      <w:r w:rsidR="009C3C65" w:rsidRPr="00BC2899">
        <w:rPr>
          <w:rFonts w:ascii="Times New Roman" w:hAnsi="Times New Roman" w:cs="Times New Roman"/>
        </w:rPr>
        <w:t xml:space="preserve">or the member’s authorized or legal representative’s request </w:t>
      </w:r>
      <w:r w:rsidRPr="00BC2899">
        <w:rPr>
          <w:rFonts w:ascii="Times New Roman" w:hAnsi="Times New Roman" w:cs="Times New Roman"/>
        </w:rPr>
        <w:t>with an accounting of all financial transactions made on the member’s behalf.</w:t>
      </w:r>
    </w:p>
    <w:p w14:paraId="223E0111" w14:textId="77777777" w:rsidR="0088304D" w:rsidRPr="00BC2899" w:rsidRDefault="0088304D">
      <w:pPr>
        <w:widowControl w:val="0"/>
        <w:autoSpaceDE w:val="0"/>
        <w:autoSpaceDN w:val="0"/>
        <w:adjustRightInd w:val="0"/>
        <w:spacing w:before="12" w:after="0" w:line="240" w:lineRule="exact"/>
        <w:rPr>
          <w:rFonts w:ascii="Times New Roman" w:hAnsi="Times New Roman" w:cs="Times New Roman"/>
          <w:sz w:val="24"/>
          <w:szCs w:val="24"/>
        </w:rPr>
      </w:pPr>
    </w:p>
    <w:p w14:paraId="3FBBB77A" w14:textId="77777777" w:rsidR="0088304D" w:rsidRPr="00BC2899" w:rsidRDefault="0088304D">
      <w:pPr>
        <w:widowControl w:val="0"/>
        <w:autoSpaceDE w:val="0"/>
        <w:autoSpaceDN w:val="0"/>
        <w:adjustRightInd w:val="0"/>
        <w:spacing w:after="0" w:line="248" w:lineRule="exact"/>
        <w:ind w:left="114"/>
        <w:rPr>
          <w:rFonts w:ascii="Times New Roman" w:hAnsi="Times New Roman" w:cs="Times New Roman"/>
        </w:rPr>
      </w:pPr>
      <w:r w:rsidRPr="00BC2899">
        <w:rPr>
          <w:rFonts w:ascii="Times New Roman" w:hAnsi="Times New Roman" w:cs="Times New Roman"/>
          <w:position w:val="-1"/>
          <w:u w:val="single"/>
        </w:rPr>
        <w:t>456</w:t>
      </w:r>
      <w:r w:rsidRPr="00BC2899">
        <w:rPr>
          <w:rFonts w:ascii="Times New Roman" w:hAnsi="Times New Roman" w:cs="Times New Roman"/>
          <w:spacing w:val="-1"/>
          <w:position w:val="-1"/>
          <w:u w:val="single"/>
        </w:rPr>
        <w:t>.</w:t>
      </w:r>
      <w:r w:rsidRPr="00BC2899">
        <w:rPr>
          <w:rFonts w:ascii="Times New Roman" w:hAnsi="Times New Roman" w:cs="Times New Roman"/>
          <w:position w:val="-1"/>
          <w:u w:val="single"/>
        </w:rPr>
        <w:t xml:space="preserve">605: </w:t>
      </w:r>
      <w:r w:rsidRPr="00BC2899">
        <w:rPr>
          <w:rFonts w:ascii="Times New Roman" w:hAnsi="Times New Roman" w:cs="Times New Roman"/>
          <w:spacing w:val="43"/>
          <w:position w:val="-1"/>
          <w:u w:val="single"/>
        </w:rPr>
        <w:t xml:space="preserve"> </w:t>
      </w:r>
      <w:r w:rsidRPr="00BC2899">
        <w:rPr>
          <w:rFonts w:ascii="Times New Roman" w:hAnsi="Times New Roman" w:cs="Times New Roman"/>
          <w:position w:val="-1"/>
          <w:u w:val="single"/>
        </w:rPr>
        <w:t>Petty</w:t>
      </w:r>
      <w:r w:rsidRPr="00BC2899">
        <w:rPr>
          <w:rFonts w:ascii="Times New Roman" w:hAnsi="Times New Roman" w:cs="Times New Roman"/>
          <w:spacing w:val="-2"/>
          <w:position w:val="-1"/>
          <w:u w:val="single"/>
        </w:rPr>
        <w:t xml:space="preserve"> </w:t>
      </w:r>
      <w:r w:rsidRPr="00BC2899">
        <w:rPr>
          <w:rFonts w:ascii="Times New Roman" w:hAnsi="Times New Roman" w:cs="Times New Roman"/>
          <w:position w:val="-1"/>
          <w:u w:val="single"/>
        </w:rPr>
        <w:t>Cash in the Facility</w:t>
      </w:r>
    </w:p>
    <w:p w14:paraId="1F7A960B" w14:textId="77777777" w:rsidR="0088304D" w:rsidRPr="00BC2899" w:rsidRDefault="0088304D">
      <w:pPr>
        <w:widowControl w:val="0"/>
        <w:autoSpaceDE w:val="0"/>
        <w:autoSpaceDN w:val="0"/>
        <w:adjustRightInd w:val="0"/>
        <w:spacing w:before="7" w:after="0" w:line="220" w:lineRule="exact"/>
        <w:rPr>
          <w:rFonts w:ascii="Times New Roman" w:hAnsi="Times New Roman" w:cs="Times New Roman"/>
        </w:rPr>
      </w:pPr>
    </w:p>
    <w:p w14:paraId="3CDAEBDA" w14:textId="77777777" w:rsidR="0088304D" w:rsidRPr="00BC2899" w:rsidRDefault="0088304D" w:rsidP="009F2D24">
      <w:pPr>
        <w:widowControl w:val="0"/>
        <w:autoSpaceDE w:val="0"/>
        <w:autoSpaceDN w:val="0"/>
        <w:adjustRightInd w:val="0"/>
        <w:spacing w:after="0" w:line="240" w:lineRule="auto"/>
        <w:ind w:left="720" w:right="86" w:firstLine="360"/>
        <w:rPr>
          <w:rFonts w:ascii="Times New Roman" w:hAnsi="Times New Roman" w:cs="Times New Roman"/>
        </w:rPr>
      </w:pPr>
      <w:r w:rsidRPr="00BC2899">
        <w:rPr>
          <w:rFonts w:ascii="Times New Roman" w:hAnsi="Times New Roman" w:cs="Times New Roman"/>
        </w:rPr>
        <w:t>The facility may, if it chooses, maintain a petty cash fund in order to make direct cash distributions to residents. The total of this petty</w:t>
      </w:r>
      <w:r w:rsidR="00D854B5" w:rsidRPr="00BC2899">
        <w:rPr>
          <w:rFonts w:ascii="Times New Roman" w:hAnsi="Times New Roman" w:cs="Times New Roman"/>
        </w:rPr>
        <w:t xml:space="preserve"> </w:t>
      </w:r>
      <w:r w:rsidRPr="00BC2899">
        <w:rPr>
          <w:rFonts w:ascii="Times New Roman" w:hAnsi="Times New Roman" w:cs="Times New Roman"/>
        </w:rPr>
        <w:t xml:space="preserve">cash fund must not exceed an amount equal to $5 per member for whom the facility manages a PNA account; however, a maximum of $250 is allowable regardless of the number of </w:t>
      </w:r>
      <w:r w:rsidR="009C3C65" w:rsidRPr="00BC2899">
        <w:rPr>
          <w:rFonts w:ascii="Times New Roman" w:hAnsi="Times New Roman" w:cs="Times New Roman"/>
        </w:rPr>
        <w:t>residents</w:t>
      </w:r>
      <w:r w:rsidRPr="00BC2899">
        <w:rPr>
          <w:rFonts w:ascii="Times New Roman" w:hAnsi="Times New Roman" w:cs="Times New Roman"/>
        </w:rPr>
        <w:t>.</w:t>
      </w:r>
    </w:p>
    <w:p w14:paraId="3596EB74" w14:textId="77777777" w:rsidR="0088304D" w:rsidRPr="00BC2899" w:rsidRDefault="0088304D">
      <w:pPr>
        <w:widowControl w:val="0"/>
        <w:autoSpaceDE w:val="0"/>
        <w:autoSpaceDN w:val="0"/>
        <w:adjustRightInd w:val="0"/>
        <w:spacing w:before="13" w:after="0" w:line="240" w:lineRule="exact"/>
        <w:rPr>
          <w:rFonts w:ascii="Times New Roman" w:hAnsi="Times New Roman" w:cs="Times New Roman"/>
          <w:sz w:val="24"/>
          <w:szCs w:val="24"/>
        </w:rPr>
      </w:pPr>
    </w:p>
    <w:p w14:paraId="79D39223" w14:textId="77777777" w:rsidR="0088304D" w:rsidRPr="00BC2899" w:rsidRDefault="0088304D">
      <w:pPr>
        <w:widowControl w:val="0"/>
        <w:autoSpaceDE w:val="0"/>
        <w:autoSpaceDN w:val="0"/>
        <w:adjustRightInd w:val="0"/>
        <w:spacing w:after="0" w:line="240" w:lineRule="auto"/>
        <w:ind w:left="114"/>
        <w:rPr>
          <w:rFonts w:ascii="Times New Roman" w:hAnsi="Times New Roman" w:cs="Times New Roman"/>
        </w:rPr>
      </w:pPr>
      <w:r w:rsidRPr="00BC2899">
        <w:rPr>
          <w:rFonts w:ascii="Times New Roman" w:hAnsi="Times New Roman" w:cs="Times New Roman"/>
          <w:u w:val="single"/>
        </w:rPr>
        <w:t>456</w:t>
      </w:r>
      <w:r w:rsidRPr="00BC2899">
        <w:rPr>
          <w:rFonts w:ascii="Times New Roman" w:hAnsi="Times New Roman" w:cs="Times New Roman"/>
          <w:spacing w:val="-1"/>
          <w:u w:val="single"/>
        </w:rPr>
        <w:t>.</w:t>
      </w:r>
      <w:r w:rsidRPr="00BC2899">
        <w:rPr>
          <w:rFonts w:ascii="Times New Roman" w:hAnsi="Times New Roman" w:cs="Times New Roman"/>
          <w:u w:val="single"/>
        </w:rPr>
        <w:t xml:space="preserve">606: </w:t>
      </w:r>
      <w:r w:rsidRPr="00BC2899">
        <w:rPr>
          <w:rFonts w:ascii="Times New Roman" w:hAnsi="Times New Roman" w:cs="Times New Roman"/>
          <w:spacing w:val="43"/>
          <w:u w:val="single"/>
        </w:rPr>
        <w:t xml:space="preserve"> </w:t>
      </w:r>
      <w:r w:rsidRPr="00BC2899">
        <w:rPr>
          <w:rFonts w:ascii="Times New Roman" w:hAnsi="Times New Roman" w:cs="Times New Roman"/>
          <w:u w:val="single"/>
        </w:rPr>
        <w:t>Assurance</w:t>
      </w:r>
      <w:r w:rsidRPr="00BC2899">
        <w:rPr>
          <w:rFonts w:ascii="Times New Roman" w:hAnsi="Times New Roman" w:cs="Times New Roman"/>
          <w:spacing w:val="-8"/>
          <w:u w:val="single"/>
        </w:rPr>
        <w:t xml:space="preserve"> </w:t>
      </w:r>
      <w:r w:rsidRPr="00BC2899">
        <w:rPr>
          <w:rFonts w:ascii="Times New Roman" w:hAnsi="Times New Roman" w:cs="Times New Roman"/>
          <w:u w:val="single"/>
        </w:rPr>
        <w:t>of Financial Securi</w:t>
      </w:r>
      <w:r w:rsidRPr="00BC2899">
        <w:rPr>
          <w:rFonts w:ascii="Times New Roman" w:hAnsi="Times New Roman" w:cs="Times New Roman"/>
          <w:spacing w:val="-1"/>
          <w:u w:val="single"/>
        </w:rPr>
        <w:t>t</w:t>
      </w:r>
      <w:r w:rsidRPr="00BC2899">
        <w:rPr>
          <w:rFonts w:ascii="Times New Roman" w:hAnsi="Times New Roman" w:cs="Times New Roman"/>
          <w:u w:val="single"/>
        </w:rPr>
        <w:t>y</w:t>
      </w:r>
    </w:p>
    <w:p w14:paraId="449A301E" w14:textId="77777777" w:rsidR="0088304D" w:rsidRPr="00BC2899" w:rsidRDefault="0088304D" w:rsidP="009F2D24">
      <w:pPr>
        <w:widowControl w:val="0"/>
        <w:autoSpaceDE w:val="0"/>
        <w:autoSpaceDN w:val="0"/>
        <w:adjustRightInd w:val="0"/>
        <w:spacing w:after="0" w:line="240" w:lineRule="exact"/>
        <w:rPr>
          <w:rFonts w:ascii="Times New Roman" w:hAnsi="Times New Roman" w:cs="Times New Roman"/>
          <w:sz w:val="24"/>
          <w:szCs w:val="24"/>
        </w:rPr>
      </w:pPr>
    </w:p>
    <w:p w14:paraId="60C48679" w14:textId="2E8417D6" w:rsidR="00D90828" w:rsidRDefault="0088304D" w:rsidP="00B80776">
      <w:pPr>
        <w:widowControl w:val="0"/>
        <w:autoSpaceDE w:val="0"/>
        <w:autoSpaceDN w:val="0"/>
        <w:adjustRightInd w:val="0"/>
        <w:spacing w:after="0" w:line="240" w:lineRule="auto"/>
        <w:ind w:left="720" w:right="778" w:firstLine="360"/>
        <w:rPr>
          <w:rFonts w:ascii="Times New Roman" w:hAnsi="Times New Roman" w:cs="Times New Roman"/>
        </w:rPr>
      </w:pPr>
      <w:r w:rsidRPr="00BC2899">
        <w:rPr>
          <w:rFonts w:ascii="Times New Roman" w:hAnsi="Times New Roman" w:cs="Times New Roman"/>
        </w:rPr>
        <w:t>The facility must purchase a surety bond to assure the security of all personal funds of members deposited with the facility. The facility must keep this bond at the facility.</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A07BCB" w:rsidRPr="00BC2899" w14:paraId="1BD370BB" w14:textId="77777777" w:rsidTr="00802714">
        <w:trPr>
          <w:trHeight w:hRule="exact" w:val="864"/>
        </w:trPr>
        <w:tc>
          <w:tcPr>
            <w:tcW w:w="4080" w:type="dxa"/>
            <w:tcBorders>
              <w:bottom w:val="nil"/>
            </w:tcBorders>
          </w:tcPr>
          <w:p w14:paraId="4C3F8888" w14:textId="77777777" w:rsidR="00A07BCB" w:rsidRPr="00BC2899" w:rsidRDefault="00A07BCB" w:rsidP="00A07BCB">
            <w:pPr>
              <w:widowControl w:val="0"/>
              <w:tabs>
                <w:tab w:val="left" w:pos="936"/>
                <w:tab w:val="left" w:pos="1314"/>
                <w:tab w:val="left" w:pos="1692"/>
                <w:tab w:val="left" w:pos="2070"/>
              </w:tabs>
              <w:spacing w:before="120" w:after="0" w:line="240" w:lineRule="auto"/>
              <w:jc w:val="center"/>
              <w:rPr>
                <w:rFonts w:ascii="Arial" w:hAnsi="Arial" w:cs="Arial"/>
                <w:b/>
                <w:sz w:val="20"/>
                <w:szCs w:val="20"/>
              </w:rPr>
            </w:pPr>
            <w:r w:rsidRPr="00BC2899">
              <w:rPr>
                <w:rFonts w:ascii="Arial" w:hAnsi="Arial" w:cs="Arial"/>
                <w:b/>
                <w:sz w:val="20"/>
                <w:szCs w:val="20"/>
              </w:rPr>
              <w:lastRenderedPageBreak/>
              <w:t>Commonwealth of Massachusetts</w:t>
            </w:r>
          </w:p>
          <w:p w14:paraId="3C65A412" w14:textId="77777777" w:rsidR="00A07BCB" w:rsidRPr="00BC2899" w:rsidRDefault="00A07BCB" w:rsidP="00A07BCB">
            <w:pPr>
              <w:widowControl w:val="0"/>
              <w:tabs>
                <w:tab w:val="left" w:pos="936"/>
                <w:tab w:val="left" w:pos="1314"/>
                <w:tab w:val="left" w:pos="1692"/>
                <w:tab w:val="left" w:pos="2070"/>
              </w:tabs>
              <w:spacing w:after="0" w:line="240" w:lineRule="auto"/>
              <w:jc w:val="center"/>
              <w:rPr>
                <w:rFonts w:ascii="Arial" w:hAnsi="Arial" w:cs="Arial"/>
                <w:b/>
                <w:sz w:val="20"/>
                <w:szCs w:val="20"/>
              </w:rPr>
            </w:pPr>
            <w:r w:rsidRPr="00BC2899">
              <w:rPr>
                <w:rFonts w:ascii="Arial" w:hAnsi="Arial" w:cs="Arial"/>
                <w:b/>
                <w:sz w:val="20"/>
                <w:szCs w:val="20"/>
              </w:rPr>
              <w:t>MassHealth</w:t>
            </w:r>
          </w:p>
          <w:p w14:paraId="22541823" w14:textId="77777777" w:rsidR="00A07BCB" w:rsidRPr="00BC2899" w:rsidRDefault="00A07BCB" w:rsidP="00A07BCB">
            <w:pPr>
              <w:widowControl w:val="0"/>
              <w:tabs>
                <w:tab w:val="left" w:pos="936"/>
                <w:tab w:val="left" w:pos="1314"/>
                <w:tab w:val="left" w:pos="1692"/>
                <w:tab w:val="left" w:pos="2070"/>
              </w:tabs>
              <w:spacing w:after="0" w:line="240" w:lineRule="auto"/>
              <w:jc w:val="center"/>
              <w:rPr>
                <w:rFonts w:ascii="Arial" w:hAnsi="Arial" w:cs="Arial"/>
                <w:b/>
                <w:sz w:val="20"/>
                <w:szCs w:val="20"/>
              </w:rPr>
            </w:pPr>
            <w:r w:rsidRPr="00BC2899">
              <w:rPr>
                <w:rFonts w:ascii="Arial" w:hAnsi="Arial" w:cs="Arial"/>
                <w:b/>
                <w:sz w:val="20"/>
                <w:szCs w:val="20"/>
              </w:rPr>
              <w:t>Provider Manual Series</w:t>
            </w:r>
          </w:p>
        </w:tc>
        <w:tc>
          <w:tcPr>
            <w:tcW w:w="3750" w:type="dxa"/>
          </w:tcPr>
          <w:p w14:paraId="0F2EC924" w14:textId="77777777" w:rsidR="00A07BCB" w:rsidRPr="00BC2899" w:rsidRDefault="00A07BCB" w:rsidP="00A07BCB">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sidRPr="00BC2899">
              <w:rPr>
                <w:rFonts w:ascii="Arial" w:hAnsi="Arial" w:cs="Arial"/>
                <w:b/>
                <w:sz w:val="20"/>
                <w:szCs w:val="20"/>
              </w:rPr>
              <w:t>Subchapter Number and Title</w:t>
            </w:r>
          </w:p>
          <w:p w14:paraId="10E71610" w14:textId="77777777" w:rsidR="00A07BCB" w:rsidRPr="00BC2899" w:rsidRDefault="00A07BCB" w:rsidP="00A07BCB">
            <w:pPr>
              <w:widowControl w:val="0"/>
              <w:tabs>
                <w:tab w:val="left" w:pos="936"/>
                <w:tab w:val="left" w:pos="1314"/>
                <w:tab w:val="left" w:pos="1692"/>
                <w:tab w:val="left" w:pos="2070"/>
              </w:tabs>
              <w:spacing w:after="0" w:line="240" w:lineRule="auto"/>
              <w:jc w:val="center"/>
              <w:rPr>
                <w:rFonts w:ascii="Arial" w:hAnsi="Arial" w:cs="Arial"/>
                <w:sz w:val="20"/>
                <w:szCs w:val="20"/>
              </w:rPr>
            </w:pPr>
            <w:r w:rsidRPr="00BC2899">
              <w:rPr>
                <w:rFonts w:ascii="Arial" w:hAnsi="Arial" w:cs="Arial"/>
                <w:sz w:val="20"/>
                <w:szCs w:val="20"/>
              </w:rPr>
              <w:t>1.  Program Regulations</w:t>
            </w:r>
          </w:p>
          <w:p w14:paraId="0C462F32" w14:textId="77777777" w:rsidR="00A07BCB" w:rsidRPr="00BC2899" w:rsidRDefault="00A07BCB" w:rsidP="00A07BCB">
            <w:pPr>
              <w:widowControl w:val="0"/>
              <w:tabs>
                <w:tab w:val="left" w:pos="936"/>
                <w:tab w:val="left" w:pos="1314"/>
                <w:tab w:val="left" w:pos="1692"/>
                <w:tab w:val="left" w:pos="2070"/>
              </w:tabs>
              <w:spacing w:after="0" w:line="240" w:lineRule="auto"/>
              <w:jc w:val="center"/>
              <w:rPr>
                <w:rFonts w:ascii="Arial" w:hAnsi="Arial" w:cs="Arial"/>
                <w:sz w:val="20"/>
                <w:szCs w:val="20"/>
              </w:rPr>
            </w:pPr>
            <w:r w:rsidRPr="00BC2899">
              <w:rPr>
                <w:rFonts w:ascii="Arial" w:hAnsi="Arial" w:cs="Arial"/>
                <w:sz w:val="20"/>
                <w:szCs w:val="20"/>
              </w:rPr>
              <w:t xml:space="preserve">(130 </w:t>
            </w:r>
            <w:r w:rsidRPr="00BC2899">
              <w:rPr>
                <w:rFonts w:ascii="Arial" w:hAnsi="Arial" w:cs="Arial"/>
                <w:iCs/>
                <w:sz w:val="20"/>
                <w:szCs w:val="20"/>
              </w:rPr>
              <w:t>CMR</w:t>
            </w:r>
            <w:r w:rsidRPr="00BC2899">
              <w:rPr>
                <w:rFonts w:ascii="Arial" w:hAnsi="Arial" w:cs="Arial"/>
                <w:sz w:val="20"/>
                <w:szCs w:val="20"/>
              </w:rPr>
              <w:t xml:space="preserve"> 456.000)</w:t>
            </w:r>
          </w:p>
        </w:tc>
        <w:tc>
          <w:tcPr>
            <w:tcW w:w="1771" w:type="dxa"/>
          </w:tcPr>
          <w:p w14:paraId="7B8D3A4C" w14:textId="77777777" w:rsidR="00A07BCB" w:rsidRPr="00BC2899" w:rsidRDefault="00A07BCB" w:rsidP="00A07BCB">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sidRPr="00BC2899">
              <w:rPr>
                <w:rFonts w:ascii="Arial" w:hAnsi="Arial" w:cs="Arial"/>
                <w:b/>
                <w:sz w:val="20"/>
                <w:szCs w:val="20"/>
              </w:rPr>
              <w:t>Page</w:t>
            </w:r>
          </w:p>
          <w:p w14:paraId="74026B18" w14:textId="77777777" w:rsidR="00A07BCB" w:rsidRPr="00BC2899" w:rsidRDefault="00A07BCB" w:rsidP="00A07BCB">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sidRPr="00BC2899">
              <w:rPr>
                <w:rFonts w:ascii="Arial" w:hAnsi="Arial" w:cs="Arial"/>
                <w:sz w:val="20"/>
                <w:szCs w:val="20"/>
              </w:rPr>
              <w:t>4-23</w:t>
            </w:r>
          </w:p>
        </w:tc>
      </w:tr>
      <w:tr w:rsidR="00A07BCB" w:rsidRPr="00BC2899" w14:paraId="3323B25F" w14:textId="77777777" w:rsidTr="00802714">
        <w:trPr>
          <w:trHeight w:hRule="exact" w:val="864"/>
        </w:trPr>
        <w:tc>
          <w:tcPr>
            <w:tcW w:w="4080" w:type="dxa"/>
            <w:tcBorders>
              <w:top w:val="nil"/>
            </w:tcBorders>
            <w:vAlign w:val="center"/>
          </w:tcPr>
          <w:p w14:paraId="199876E6" w14:textId="77777777" w:rsidR="00A07BCB" w:rsidRPr="00BC2899" w:rsidRDefault="00A07BCB" w:rsidP="00A07BCB">
            <w:pPr>
              <w:widowControl w:val="0"/>
              <w:tabs>
                <w:tab w:val="left" w:pos="936"/>
                <w:tab w:val="left" w:pos="1314"/>
                <w:tab w:val="left" w:pos="1692"/>
                <w:tab w:val="left" w:pos="2070"/>
              </w:tabs>
              <w:spacing w:after="0" w:line="240" w:lineRule="auto"/>
              <w:jc w:val="center"/>
              <w:rPr>
                <w:rFonts w:ascii="Arial" w:hAnsi="Arial" w:cs="Arial"/>
                <w:sz w:val="20"/>
                <w:szCs w:val="20"/>
              </w:rPr>
            </w:pPr>
            <w:r w:rsidRPr="00BC2899">
              <w:rPr>
                <w:rFonts w:ascii="Arial" w:hAnsi="Arial" w:cs="Arial"/>
                <w:sz w:val="20"/>
                <w:szCs w:val="20"/>
              </w:rPr>
              <w:t>Nursing Facility Manual</w:t>
            </w:r>
          </w:p>
        </w:tc>
        <w:tc>
          <w:tcPr>
            <w:tcW w:w="3750" w:type="dxa"/>
          </w:tcPr>
          <w:p w14:paraId="09161B8B" w14:textId="77777777" w:rsidR="00A07BCB" w:rsidRPr="00BC2899" w:rsidRDefault="00A07BCB" w:rsidP="00A07BCB">
            <w:pPr>
              <w:widowControl w:val="0"/>
              <w:tabs>
                <w:tab w:val="left" w:pos="936"/>
                <w:tab w:val="left" w:pos="1314"/>
                <w:tab w:val="left" w:pos="1692"/>
                <w:tab w:val="left" w:pos="2070"/>
              </w:tabs>
              <w:spacing w:before="120" w:after="0" w:line="240" w:lineRule="auto"/>
              <w:jc w:val="center"/>
              <w:rPr>
                <w:rFonts w:ascii="Arial" w:hAnsi="Arial" w:cs="Arial"/>
                <w:b/>
                <w:sz w:val="20"/>
                <w:szCs w:val="20"/>
              </w:rPr>
            </w:pPr>
            <w:r w:rsidRPr="00BC2899">
              <w:rPr>
                <w:rFonts w:ascii="Arial" w:hAnsi="Arial" w:cs="Arial"/>
                <w:b/>
                <w:sz w:val="20"/>
                <w:szCs w:val="20"/>
              </w:rPr>
              <w:t>Transmittal Letter</w:t>
            </w:r>
          </w:p>
          <w:p w14:paraId="302B49A3" w14:textId="7BEB376D" w:rsidR="00A07BCB" w:rsidRPr="00BC2899" w:rsidRDefault="00A07BCB" w:rsidP="00A07BCB">
            <w:pPr>
              <w:widowControl w:val="0"/>
              <w:tabs>
                <w:tab w:val="left" w:pos="936"/>
                <w:tab w:val="left" w:pos="1314"/>
                <w:tab w:val="left" w:pos="1692"/>
                <w:tab w:val="left" w:pos="2070"/>
              </w:tabs>
              <w:spacing w:before="120" w:after="0" w:line="240" w:lineRule="auto"/>
              <w:jc w:val="center"/>
              <w:rPr>
                <w:rFonts w:ascii="Arial" w:hAnsi="Arial" w:cs="Arial"/>
                <w:b/>
                <w:sz w:val="20"/>
                <w:szCs w:val="20"/>
              </w:rPr>
            </w:pPr>
            <w:r w:rsidRPr="00BC2899">
              <w:rPr>
                <w:rFonts w:ascii="Arial" w:hAnsi="Arial" w:cs="Arial"/>
                <w:sz w:val="20"/>
                <w:szCs w:val="20"/>
              </w:rPr>
              <w:t>NF-</w:t>
            </w:r>
            <w:r w:rsidR="0094421F">
              <w:rPr>
                <w:rFonts w:ascii="Arial" w:hAnsi="Arial" w:cs="Arial"/>
                <w:sz w:val="20"/>
                <w:szCs w:val="20"/>
              </w:rPr>
              <w:t>6</w:t>
            </w:r>
            <w:r w:rsidR="0073121D">
              <w:rPr>
                <w:rFonts w:ascii="Arial" w:hAnsi="Arial" w:cs="Arial"/>
                <w:sz w:val="20"/>
                <w:szCs w:val="20"/>
              </w:rPr>
              <w:t>4</w:t>
            </w:r>
          </w:p>
        </w:tc>
        <w:tc>
          <w:tcPr>
            <w:tcW w:w="1771" w:type="dxa"/>
          </w:tcPr>
          <w:p w14:paraId="07B4B727" w14:textId="77777777" w:rsidR="00A07BCB" w:rsidRPr="00BC2899" w:rsidRDefault="00A07BCB" w:rsidP="00A07BCB">
            <w:pPr>
              <w:widowControl w:val="0"/>
              <w:tabs>
                <w:tab w:val="left" w:pos="936"/>
                <w:tab w:val="left" w:pos="1314"/>
                <w:tab w:val="left" w:pos="1692"/>
                <w:tab w:val="left" w:pos="2070"/>
              </w:tabs>
              <w:spacing w:before="120" w:after="0" w:line="240" w:lineRule="auto"/>
              <w:jc w:val="center"/>
              <w:rPr>
                <w:rFonts w:ascii="Arial" w:hAnsi="Arial" w:cs="Arial"/>
                <w:b/>
                <w:sz w:val="20"/>
                <w:szCs w:val="20"/>
              </w:rPr>
            </w:pPr>
            <w:r w:rsidRPr="00BC2899">
              <w:rPr>
                <w:rFonts w:ascii="Arial" w:hAnsi="Arial" w:cs="Arial"/>
                <w:b/>
                <w:sz w:val="20"/>
                <w:szCs w:val="20"/>
              </w:rPr>
              <w:t>Date</w:t>
            </w:r>
          </w:p>
          <w:p w14:paraId="3AE30AD7" w14:textId="4B2520F2" w:rsidR="00A07BCB" w:rsidRPr="00BC2899" w:rsidRDefault="0073121D" w:rsidP="00A07BCB">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Pr>
                <w:rFonts w:ascii="Arial" w:hAnsi="Arial" w:cs="Arial"/>
                <w:sz w:val="20"/>
                <w:szCs w:val="20"/>
              </w:rPr>
              <w:t>09/08/25</w:t>
            </w:r>
          </w:p>
        </w:tc>
      </w:tr>
    </w:tbl>
    <w:p w14:paraId="7B7EBF4C" w14:textId="77777777" w:rsidR="0088304D" w:rsidRPr="00BC2899" w:rsidRDefault="0088304D">
      <w:pPr>
        <w:widowControl w:val="0"/>
        <w:autoSpaceDE w:val="0"/>
        <w:autoSpaceDN w:val="0"/>
        <w:adjustRightInd w:val="0"/>
        <w:spacing w:before="7" w:after="0" w:line="220" w:lineRule="exact"/>
        <w:rPr>
          <w:rFonts w:ascii="Times New Roman" w:hAnsi="Times New Roman" w:cs="Times New Roman"/>
        </w:rPr>
      </w:pPr>
    </w:p>
    <w:p w14:paraId="487DD02D" w14:textId="77777777" w:rsidR="0088304D" w:rsidRPr="00BC2899" w:rsidRDefault="0088304D">
      <w:pPr>
        <w:widowControl w:val="0"/>
        <w:autoSpaceDE w:val="0"/>
        <w:autoSpaceDN w:val="0"/>
        <w:adjustRightInd w:val="0"/>
        <w:spacing w:before="31" w:after="0" w:line="248" w:lineRule="exact"/>
        <w:ind w:left="114"/>
        <w:rPr>
          <w:rFonts w:ascii="Times New Roman" w:hAnsi="Times New Roman" w:cs="Times New Roman"/>
        </w:rPr>
      </w:pPr>
      <w:r w:rsidRPr="00BC2899">
        <w:rPr>
          <w:rFonts w:ascii="Times New Roman" w:hAnsi="Times New Roman" w:cs="Times New Roman"/>
          <w:position w:val="-1"/>
          <w:u w:val="single"/>
        </w:rPr>
        <w:t>456</w:t>
      </w:r>
      <w:r w:rsidRPr="00BC2899">
        <w:rPr>
          <w:rFonts w:ascii="Times New Roman" w:hAnsi="Times New Roman" w:cs="Times New Roman"/>
          <w:spacing w:val="-1"/>
          <w:position w:val="-1"/>
          <w:u w:val="single"/>
        </w:rPr>
        <w:t>.</w:t>
      </w:r>
      <w:r w:rsidRPr="00BC2899">
        <w:rPr>
          <w:rFonts w:ascii="Times New Roman" w:hAnsi="Times New Roman" w:cs="Times New Roman"/>
          <w:position w:val="-1"/>
          <w:u w:val="single"/>
        </w:rPr>
        <w:t xml:space="preserve">607: </w:t>
      </w:r>
      <w:r w:rsidRPr="00BC2899">
        <w:rPr>
          <w:rFonts w:ascii="Times New Roman" w:hAnsi="Times New Roman" w:cs="Times New Roman"/>
          <w:spacing w:val="43"/>
          <w:position w:val="-1"/>
          <w:u w:val="single"/>
        </w:rPr>
        <w:t xml:space="preserve"> </w:t>
      </w:r>
      <w:r w:rsidRPr="00BC2899">
        <w:rPr>
          <w:rFonts w:ascii="Times New Roman" w:hAnsi="Times New Roman" w:cs="Times New Roman"/>
          <w:position w:val="-1"/>
          <w:u w:val="single"/>
        </w:rPr>
        <w:t>Availability</w:t>
      </w:r>
      <w:r w:rsidRPr="00BC2899">
        <w:rPr>
          <w:rFonts w:ascii="Times New Roman" w:hAnsi="Times New Roman" w:cs="Times New Roman"/>
          <w:spacing w:val="-9"/>
          <w:position w:val="-1"/>
          <w:u w:val="single"/>
        </w:rPr>
        <w:t xml:space="preserve"> </w:t>
      </w:r>
      <w:r w:rsidRPr="00BC2899">
        <w:rPr>
          <w:rFonts w:ascii="Times New Roman" w:hAnsi="Times New Roman" w:cs="Times New Roman"/>
          <w:position w:val="-1"/>
          <w:u w:val="single"/>
        </w:rPr>
        <w:t xml:space="preserve">of PNA Records to </w:t>
      </w:r>
      <w:r w:rsidR="009C3C65" w:rsidRPr="00BC2899">
        <w:rPr>
          <w:rFonts w:ascii="Times New Roman" w:hAnsi="Times New Roman" w:cs="Times New Roman"/>
          <w:position w:val="-1"/>
          <w:u w:val="single"/>
        </w:rPr>
        <w:t xml:space="preserve">MassHealth or it’s Designee’s </w:t>
      </w:r>
      <w:r w:rsidRPr="00BC2899">
        <w:rPr>
          <w:rFonts w:ascii="Times New Roman" w:hAnsi="Times New Roman" w:cs="Times New Roman"/>
          <w:position w:val="-1"/>
          <w:u w:val="single"/>
        </w:rPr>
        <w:t>Personnel</w:t>
      </w:r>
    </w:p>
    <w:p w14:paraId="1DA83B12" w14:textId="77777777" w:rsidR="0088304D" w:rsidRPr="00BC2899" w:rsidRDefault="0088304D">
      <w:pPr>
        <w:widowControl w:val="0"/>
        <w:autoSpaceDE w:val="0"/>
        <w:autoSpaceDN w:val="0"/>
        <w:adjustRightInd w:val="0"/>
        <w:spacing w:before="6" w:after="0" w:line="220" w:lineRule="exact"/>
        <w:rPr>
          <w:rFonts w:ascii="Times New Roman" w:hAnsi="Times New Roman" w:cs="Times New Roman"/>
        </w:rPr>
      </w:pPr>
    </w:p>
    <w:p w14:paraId="59EEEA85" w14:textId="2DB0CEF7" w:rsidR="0088304D" w:rsidRPr="00BC2899" w:rsidRDefault="0088304D" w:rsidP="009F2D24">
      <w:pPr>
        <w:widowControl w:val="0"/>
        <w:autoSpaceDE w:val="0"/>
        <w:autoSpaceDN w:val="0"/>
        <w:adjustRightInd w:val="0"/>
        <w:spacing w:after="0" w:line="240" w:lineRule="auto"/>
        <w:ind w:left="720" w:right="202" w:firstLine="360"/>
        <w:rPr>
          <w:rFonts w:ascii="Times New Roman" w:hAnsi="Times New Roman" w:cs="Times New Roman"/>
        </w:rPr>
      </w:pPr>
      <w:r w:rsidRPr="00BC2899">
        <w:rPr>
          <w:rFonts w:ascii="Times New Roman" w:hAnsi="Times New Roman" w:cs="Times New Roman"/>
        </w:rPr>
        <w:t>All</w:t>
      </w:r>
      <w:r w:rsidRPr="00BC2899">
        <w:rPr>
          <w:rFonts w:ascii="Times New Roman" w:hAnsi="Times New Roman" w:cs="Times New Roman"/>
          <w:spacing w:val="-8"/>
        </w:rPr>
        <w:t xml:space="preserve"> </w:t>
      </w:r>
      <w:r w:rsidRPr="00BC2899">
        <w:rPr>
          <w:rFonts w:ascii="Times New Roman" w:hAnsi="Times New Roman" w:cs="Times New Roman"/>
        </w:rPr>
        <w:t>PNA</w:t>
      </w:r>
      <w:r w:rsidRPr="00BC2899">
        <w:rPr>
          <w:rFonts w:ascii="Times New Roman" w:hAnsi="Times New Roman" w:cs="Times New Roman"/>
          <w:spacing w:val="-4"/>
        </w:rPr>
        <w:t xml:space="preserve"> </w:t>
      </w:r>
      <w:r w:rsidRPr="00BC2899">
        <w:rPr>
          <w:rFonts w:ascii="Times New Roman" w:hAnsi="Times New Roman" w:cs="Times New Roman"/>
        </w:rPr>
        <w:t>rec</w:t>
      </w:r>
      <w:r w:rsidRPr="00BC2899">
        <w:rPr>
          <w:rFonts w:ascii="Times New Roman" w:hAnsi="Times New Roman" w:cs="Times New Roman"/>
          <w:spacing w:val="2"/>
        </w:rPr>
        <w:t>o</w:t>
      </w:r>
      <w:r w:rsidRPr="00BC2899">
        <w:rPr>
          <w:rFonts w:ascii="Times New Roman" w:hAnsi="Times New Roman" w:cs="Times New Roman"/>
        </w:rPr>
        <w:t>rds</w:t>
      </w:r>
      <w:r w:rsidRPr="00BC2899">
        <w:rPr>
          <w:rFonts w:ascii="Times New Roman" w:hAnsi="Times New Roman" w:cs="Times New Roman"/>
          <w:spacing w:val="-2"/>
        </w:rPr>
        <w:t xml:space="preserve"> m</w:t>
      </w:r>
      <w:r w:rsidRPr="00BC2899">
        <w:rPr>
          <w:rFonts w:ascii="Times New Roman" w:hAnsi="Times New Roman" w:cs="Times New Roman"/>
          <w:spacing w:val="2"/>
        </w:rPr>
        <w:t>u</w:t>
      </w:r>
      <w:r w:rsidRPr="00BC2899">
        <w:rPr>
          <w:rFonts w:ascii="Times New Roman" w:hAnsi="Times New Roman" w:cs="Times New Roman"/>
        </w:rPr>
        <w:t>st</w:t>
      </w:r>
      <w:r w:rsidRPr="00BC2899">
        <w:rPr>
          <w:rFonts w:ascii="Times New Roman" w:hAnsi="Times New Roman" w:cs="Times New Roman"/>
          <w:spacing w:val="-2"/>
        </w:rPr>
        <w:t xml:space="preserve"> </w:t>
      </w:r>
      <w:r w:rsidRPr="00BC2899">
        <w:rPr>
          <w:rFonts w:ascii="Times New Roman" w:hAnsi="Times New Roman" w:cs="Times New Roman"/>
        </w:rPr>
        <w:t>be</w:t>
      </w:r>
      <w:r w:rsidRPr="00BC2899">
        <w:rPr>
          <w:rFonts w:ascii="Times New Roman" w:hAnsi="Times New Roman" w:cs="Times New Roman"/>
          <w:spacing w:val="-2"/>
        </w:rPr>
        <w:t xml:space="preserve"> </w:t>
      </w:r>
      <w:r w:rsidRPr="00BC2899">
        <w:rPr>
          <w:rFonts w:ascii="Times New Roman" w:hAnsi="Times New Roman" w:cs="Times New Roman"/>
        </w:rPr>
        <w:t>kept</w:t>
      </w:r>
      <w:r w:rsidRPr="00BC2899">
        <w:rPr>
          <w:rFonts w:ascii="Times New Roman" w:hAnsi="Times New Roman" w:cs="Times New Roman"/>
          <w:spacing w:val="-3"/>
        </w:rPr>
        <w:t xml:space="preserve"> </w:t>
      </w:r>
      <w:r w:rsidRPr="00BC2899">
        <w:rPr>
          <w:rFonts w:ascii="Times New Roman" w:hAnsi="Times New Roman" w:cs="Times New Roman"/>
        </w:rPr>
        <w:t>in</w:t>
      </w:r>
      <w:r w:rsidRPr="00BC2899">
        <w:rPr>
          <w:rFonts w:ascii="Times New Roman" w:hAnsi="Times New Roman" w:cs="Times New Roman"/>
          <w:spacing w:val="-2"/>
        </w:rPr>
        <w:t xml:space="preserve"> </w:t>
      </w:r>
      <w:r w:rsidRPr="00BC2899">
        <w:rPr>
          <w:rFonts w:ascii="Times New Roman" w:hAnsi="Times New Roman" w:cs="Times New Roman"/>
        </w:rPr>
        <w:t>the</w:t>
      </w:r>
      <w:r w:rsidRPr="00BC2899">
        <w:rPr>
          <w:rFonts w:ascii="Times New Roman" w:hAnsi="Times New Roman" w:cs="Times New Roman"/>
          <w:spacing w:val="-2"/>
        </w:rPr>
        <w:t xml:space="preserve"> </w:t>
      </w:r>
      <w:r w:rsidRPr="00BC2899">
        <w:rPr>
          <w:rFonts w:ascii="Times New Roman" w:hAnsi="Times New Roman" w:cs="Times New Roman"/>
          <w:spacing w:val="-1"/>
        </w:rPr>
        <w:t>f</w:t>
      </w:r>
      <w:r w:rsidRPr="00BC2899">
        <w:rPr>
          <w:rFonts w:ascii="Times New Roman" w:hAnsi="Times New Roman" w:cs="Times New Roman"/>
        </w:rPr>
        <w:t>acili</w:t>
      </w:r>
      <w:r w:rsidRPr="00BC2899">
        <w:rPr>
          <w:rFonts w:ascii="Times New Roman" w:hAnsi="Times New Roman" w:cs="Times New Roman"/>
          <w:spacing w:val="-1"/>
        </w:rPr>
        <w:t>t</w:t>
      </w:r>
      <w:r w:rsidRPr="00BC2899">
        <w:rPr>
          <w:rFonts w:ascii="Times New Roman" w:hAnsi="Times New Roman" w:cs="Times New Roman"/>
        </w:rPr>
        <w:t>y</w:t>
      </w:r>
      <w:r w:rsidRPr="00BC2899">
        <w:rPr>
          <w:rFonts w:ascii="Times New Roman" w:hAnsi="Times New Roman" w:cs="Times New Roman"/>
          <w:spacing w:val="-1"/>
        </w:rPr>
        <w:t xml:space="preserve"> </w:t>
      </w:r>
      <w:r w:rsidRPr="00BC2899">
        <w:rPr>
          <w:rFonts w:ascii="Times New Roman" w:hAnsi="Times New Roman" w:cs="Times New Roman"/>
        </w:rPr>
        <w:t>at all ti</w:t>
      </w:r>
      <w:r w:rsidRPr="00BC2899">
        <w:rPr>
          <w:rFonts w:ascii="Times New Roman" w:hAnsi="Times New Roman" w:cs="Times New Roman"/>
          <w:spacing w:val="-1"/>
        </w:rPr>
        <w:t>m</w:t>
      </w:r>
      <w:r w:rsidRPr="00BC2899">
        <w:rPr>
          <w:rFonts w:ascii="Times New Roman" w:hAnsi="Times New Roman" w:cs="Times New Roman"/>
        </w:rPr>
        <w:t>es</w:t>
      </w:r>
      <w:r w:rsidRPr="00BC2899">
        <w:rPr>
          <w:rFonts w:ascii="Times New Roman" w:hAnsi="Times New Roman" w:cs="Times New Roman"/>
          <w:spacing w:val="-1"/>
        </w:rPr>
        <w:t xml:space="preserve"> </w:t>
      </w:r>
      <w:r w:rsidRPr="00BC2899">
        <w:rPr>
          <w:rFonts w:ascii="Times New Roman" w:hAnsi="Times New Roman" w:cs="Times New Roman"/>
        </w:rPr>
        <w:t>and</w:t>
      </w:r>
      <w:r w:rsidRPr="00BC2899">
        <w:rPr>
          <w:rFonts w:ascii="Times New Roman" w:hAnsi="Times New Roman" w:cs="Times New Roman"/>
          <w:spacing w:val="-3"/>
        </w:rPr>
        <w:t xml:space="preserve"> </w:t>
      </w:r>
      <w:r w:rsidRPr="00BC2899">
        <w:rPr>
          <w:rFonts w:ascii="Times New Roman" w:hAnsi="Times New Roman" w:cs="Times New Roman"/>
          <w:spacing w:val="-2"/>
        </w:rPr>
        <w:t>m</w:t>
      </w:r>
      <w:r w:rsidRPr="00BC2899">
        <w:rPr>
          <w:rFonts w:ascii="Times New Roman" w:hAnsi="Times New Roman" w:cs="Times New Roman"/>
          <w:spacing w:val="1"/>
        </w:rPr>
        <w:t>u</w:t>
      </w:r>
      <w:r w:rsidRPr="00BC2899">
        <w:rPr>
          <w:rFonts w:ascii="Times New Roman" w:hAnsi="Times New Roman" w:cs="Times New Roman"/>
        </w:rPr>
        <w:t>st</w:t>
      </w:r>
      <w:r w:rsidRPr="00BC2899">
        <w:rPr>
          <w:rFonts w:ascii="Times New Roman" w:hAnsi="Times New Roman" w:cs="Times New Roman"/>
          <w:spacing w:val="-2"/>
        </w:rPr>
        <w:t xml:space="preserve"> </w:t>
      </w:r>
      <w:r w:rsidRPr="00BC2899">
        <w:rPr>
          <w:rFonts w:ascii="Times New Roman" w:hAnsi="Times New Roman" w:cs="Times New Roman"/>
        </w:rPr>
        <w:t>be</w:t>
      </w:r>
      <w:r w:rsidRPr="00BC2899">
        <w:rPr>
          <w:rFonts w:ascii="Times New Roman" w:hAnsi="Times New Roman" w:cs="Times New Roman"/>
          <w:spacing w:val="-2"/>
        </w:rPr>
        <w:t xml:space="preserve"> </w:t>
      </w:r>
      <w:r w:rsidRPr="00BC2899">
        <w:rPr>
          <w:rFonts w:ascii="Times New Roman" w:hAnsi="Times New Roman" w:cs="Times New Roman"/>
        </w:rPr>
        <w:t>available</w:t>
      </w:r>
      <w:r w:rsidRPr="00BC2899">
        <w:rPr>
          <w:rFonts w:ascii="Times New Roman" w:hAnsi="Times New Roman" w:cs="Times New Roman"/>
          <w:spacing w:val="-6"/>
        </w:rPr>
        <w:t xml:space="preserve"> </w:t>
      </w:r>
      <w:r w:rsidRPr="00BC2899">
        <w:rPr>
          <w:rFonts w:ascii="Times New Roman" w:hAnsi="Times New Roman" w:cs="Times New Roman"/>
        </w:rPr>
        <w:t>to</w:t>
      </w:r>
      <w:r w:rsidRPr="00BC2899">
        <w:rPr>
          <w:rFonts w:ascii="Times New Roman" w:hAnsi="Times New Roman" w:cs="Times New Roman"/>
          <w:spacing w:val="-2"/>
        </w:rPr>
        <w:t xml:space="preserve"> </w:t>
      </w:r>
      <w:r w:rsidR="009C3C65" w:rsidRPr="00BC2899">
        <w:rPr>
          <w:rFonts w:ascii="Times New Roman" w:hAnsi="Times New Roman" w:cs="Times New Roman"/>
        </w:rPr>
        <w:t>MassHealth or its designee’s</w:t>
      </w:r>
      <w:r w:rsidRPr="00BC2899">
        <w:rPr>
          <w:rFonts w:ascii="Times New Roman" w:hAnsi="Times New Roman" w:cs="Times New Roman"/>
          <w:spacing w:val="-9"/>
        </w:rPr>
        <w:t xml:space="preserve"> </w:t>
      </w:r>
      <w:r w:rsidRPr="00BC2899">
        <w:rPr>
          <w:rFonts w:ascii="Times New Roman" w:hAnsi="Times New Roman" w:cs="Times New Roman"/>
        </w:rPr>
        <w:t>perso</w:t>
      </w:r>
      <w:r w:rsidRPr="00BC2899">
        <w:rPr>
          <w:rFonts w:ascii="Times New Roman" w:hAnsi="Times New Roman" w:cs="Times New Roman"/>
          <w:spacing w:val="2"/>
        </w:rPr>
        <w:t>n</w:t>
      </w:r>
      <w:r w:rsidRPr="00BC2899">
        <w:rPr>
          <w:rFonts w:ascii="Times New Roman" w:hAnsi="Times New Roman" w:cs="Times New Roman"/>
        </w:rPr>
        <w:t>nel</w:t>
      </w:r>
      <w:r w:rsidRPr="00BC2899">
        <w:rPr>
          <w:rFonts w:ascii="Times New Roman" w:hAnsi="Times New Roman" w:cs="Times New Roman"/>
          <w:spacing w:val="-4"/>
        </w:rPr>
        <w:t xml:space="preserve"> </w:t>
      </w:r>
      <w:r w:rsidRPr="00BC2899">
        <w:rPr>
          <w:rFonts w:ascii="Times New Roman" w:hAnsi="Times New Roman" w:cs="Times New Roman"/>
        </w:rPr>
        <w:t>up</w:t>
      </w:r>
      <w:r w:rsidRPr="00BC2899">
        <w:rPr>
          <w:rFonts w:ascii="Times New Roman" w:hAnsi="Times New Roman" w:cs="Times New Roman"/>
          <w:spacing w:val="-1"/>
        </w:rPr>
        <w:t>o</w:t>
      </w:r>
      <w:r w:rsidRPr="00BC2899">
        <w:rPr>
          <w:rFonts w:ascii="Times New Roman" w:hAnsi="Times New Roman" w:cs="Times New Roman"/>
        </w:rPr>
        <w:t>n</w:t>
      </w:r>
      <w:r w:rsidRPr="00BC2899">
        <w:rPr>
          <w:rFonts w:ascii="Times New Roman" w:hAnsi="Times New Roman" w:cs="Times New Roman"/>
          <w:spacing w:val="-2"/>
        </w:rPr>
        <w:t xml:space="preserve"> </w:t>
      </w:r>
      <w:r w:rsidRPr="00BC2899">
        <w:rPr>
          <w:rFonts w:ascii="Times New Roman" w:hAnsi="Times New Roman" w:cs="Times New Roman"/>
        </w:rPr>
        <w:t>r</w:t>
      </w:r>
      <w:r w:rsidRPr="00BC2899">
        <w:rPr>
          <w:rFonts w:ascii="Times New Roman" w:hAnsi="Times New Roman" w:cs="Times New Roman"/>
          <w:spacing w:val="-1"/>
        </w:rPr>
        <w:t>e</w:t>
      </w:r>
      <w:r w:rsidRPr="00BC2899">
        <w:rPr>
          <w:rFonts w:ascii="Times New Roman" w:hAnsi="Times New Roman" w:cs="Times New Roman"/>
        </w:rPr>
        <w:t>q</w:t>
      </w:r>
      <w:r w:rsidRPr="00BC2899">
        <w:rPr>
          <w:rFonts w:ascii="Times New Roman" w:hAnsi="Times New Roman" w:cs="Times New Roman"/>
          <w:spacing w:val="-1"/>
        </w:rPr>
        <w:t>u</w:t>
      </w:r>
      <w:r w:rsidRPr="00BC2899">
        <w:rPr>
          <w:rFonts w:ascii="Times New Roman" w:hAnsi="Times New Roman" w:cs="Times New Roman"/>
        </w:rPr>
        <w:t>est.</w:t>
      </w:r>
    </w:p>
    <w:p w14:paraId="3DA7C702" w14:textId="77777777" w:rsidR="0088304D" w:rsidRPr="00BC2899" w:rsidRDefault="0088304D">
      <w:pPr>
        <w:widowControl w:val="0"/>
        <w:autoSpaceDE w:val="0"/>
        <w:autoSpaceDN w:val="0"/>
        <w:adjustRightInd w:val="0"/>
        <w:spacing w:before="12" w:after="0" w:line="240" w:lineRule="exact"/>
        <w:rPr>
          <w:rFonts w:ascii="Times New Roman" w:hAnsi="Times New Roman" w:cs="Times New Roman"/>
          <w:sz w:val="24"/>
          <w:szCs w:val="24"/>
        </w:rPr>
      </w:pPr>
    </w:p>
    <w:p w14:paraId="688A77A2" w14:textId="77777777" w:rsidR="0088304D" w:rsidRPr="00BC2899" w:rsidRDefault="0088304D">
      <w:pPr>
        <w:widowControl w:val="0"/>
        <w:autoSpaceDE w:val="0"/>
        <w:autoSpaceDN w:val="0"/>
        <w:adjustRightInd w:val="0"/>
        <w:spacing w:after="0" w:line="240" w:lineRule="auto"/>
        <w:ind w:left="114"/>
        <w:rPr>
          <w:rFonts w:ascii="Times New Roman" w:hAnsi="Times New Roman" w:cs="Times New Roman"/>
        </w:rPr>
      </w:pPr>
      <w:r w:rsidRPr="00BC2899">
        <w:rPr>
          <w:rFonts w:ascii="Times New Roman" w:hAnsi="Times New Roman" w:cs="Times New Roman"/>
          <w:u w:val="single"/>
        </w:rPr>
        <w:t>456</w:t>
      </w:r>
      <w:r w:rsidRPr="00BC2899">
        <w:rPr>
          <w:rFonts w:ascii="Times New Roman" w:hAnsi="Times New Roman" w:cs="Times New Roman"/>
          <w:spacing w:val="-1"/>
          <w:u w:val="single"/>
        </w:rPr>
        <w:t>.</w:t>
      </w:r>
      <w:r w:rsidRPr="00BC2899">
        <w:rPr>
          <w:rFonts w:ascii="Times New Roman" w:hAnsi="Times New Roman" w:cs="Times New Roman"/>
          <w:u w:val="single"/>
        </w:rPr>
        <w:t xml:space="preserve">608: </w:t>
      </w:r>
      <w:r w:rsidRPr="00BC2899">
        <w:rPr>
          <w:rFonts w:ascii="Times New Roman" w:hAnsi="Times New Roman" w:cs="Times New Roman"/>
          <w:spacing w:val="43"/>
          <w:u w:val="single"/>
        </w:rPr>
        <w:t xml:space="preserve"> </w:t>
      </w:r>
      <w:r w:rsidRPr="00BC2899">
        <w:rPr>
          <w:rFonts w:ascii="Times New Roman" w:hAnsi="Times New Roman" w:cs="Times New Roman"/>
          <w:u w:val="single"/>
        </w:rPr>
        <w:t>Me</w:t>
      </w:r>
      <w:r w:rsidRPr="00BC2899">
        <w:rPr>
          <w:rFonts w:ascii="Times New Roman" w:hAnsi="Times New Roman" w:cs="Times New Roman"/>
          <w:spacing w:val="-2"/>
          <w:u w:val="single"/>
        </w:rPr>
        <w:t>m</w:t>
      </w:r>
      <w:r w:rsidRPr="00BC2899">
        <w:rPr>
          <w:rFonts w:ascii="Times New Roman" w:hAnsi="Times New Roman" w:cs="Times New Roman"/>
          <w:spacing w:val="1"/>
          <w:u w:val="single"/>
        </w:rPr>
        <w:t>b</w:t>
      </w:r>
      <w:r w:rsidRPr="00BC2899">
        <w:rPr>
          <w:rFonts w:ascii="Times New Roman" w:hAnsi="Times New Roman" w:cs="Times New Roman"/>
          <w:u w:val="single"/>
        </w:rPr>
        <w:t>er</w:t>
      </w:r>
      <w:r w:rsidRPr="00BC2899">
        <w:rPr>
          <w:rFonts w:ascii="Times New Roman" w:hAnsi="Times New Roman" w:cs="Times New Roman"/>
          <w:spacing w:val="-3"/>
          <w:u w:val="single"/>
        </w:rPr>
        <w:t xml:space="preserve"> </w:t>
      </w:r>
      <w:r w:rsidRPr="00BC2899">
        <w:rPr>
          <w:rFonts w:ascii="Times New Roman" w:hAnsi="Times New Roman" w:cs="Times New Roman"/>
          <w:u w:val="single"/>
        </w:rPr>
        <w:t>Signature</w:t>
      </w:r>
    </w:p>
    <w:p w14:paraId="231C6EE0" w14:textId="77777777" w:rsidR="0088304D" w:rsidRPr="00BC2899" w:rsidRDefault="0088304D" w:rsidP="009F2D24">
      <w:pPr>
        <w:widowControl w:val="0"/>
        <w:autoSpaceDE w:val="0"/>
        <w:autoSpaceDN w:val="0"/>
        <w:adjustRightInd w:val="0"/>
        <w:spacing w:after="0" w:line="240" w:lineRule="exact"/>
        <w:rPr>
          <w:rFonts w:ascii="Times New Roman" w:hAnsi="Times New Roman" w:cs="Times New Roman"/>
          <w:sz w:val="24"/>
          <w:szCs w:val="24"/>
        </w:rPr>
      </w:pPr>
    </w:p>
    <w:p w14:paraId="14D645DE" w14:textId="77777777" w:rsidR="0088304D" w:rsidRPr="00BC2899" w:rsidRDefault="0088304D" w:rsidP="009F2D24">
      <w:pPr>
        <w:widowControl w:val="0"/>
        <w:autoSpaceDE w:val="0"/>
        <w:autoSpaceDN w:val="0"/>
        <w:adjustRightInd w:val="0"/>
        <w:spacing w:after="0" w:line="240" w:lineRule="auto"/>
        <w:ind w:left="720" w:right="259" w:firstLine="360"/>
        <w:rPr>
          <w:rFonts w:ascii="Times New Roman" w:hAnsi="Times New Roman" w:cs="Times New Roman"/>
        </w:rPr>
      </w:pPr>
      <w:r w:rsidRPr="00BC2899">
        <w:rPr>
          <w:rFonts w:ascii="Times New Roman" w:hAnsi="Times New Roman" w:cs="Times New Roman"/>
        </w:rPr>
        <w:t>If</w:t>
      </w:r>
      <w:r w:rsidRPr="00BC2899">
        <w:rPr>
          <w:rFonts w:ascii="Times New Roman" w:hAnsi="Times New Roman" w:cs="Times New Roman"/>
          <w:spacing w:val="-6"/>
        </w:rPr>
        <w:t xml:space="preserve"> </w:t>
      </w:r>
      <w:r w:rsidRPr="00BC2899">
        <w:rPr>
          <w:rFonts w:ascii="Times New Roman" w:hAnsi="Times New Roman" w:cs="Times New Roman"/>
        </w:rPr>
        <w:t>the</w:t>
      </w:r>
      <w:r w:rsidRPr="00BC2899">
        <w:rPr>
          <w:rFonts w:ascii="Times New Roman" w:hAnsi="Times New Roman" w:cs="Times New Roman"/>
          <w:spacing w:val="-2"/>
        </w:rPr>
        <w:t xml:space="preserve"> </w:t>
      </w:r>
      <w:r w:rsidRPr="00BC2899">
        <w:rPr>
          <w:rFonts w:ascii="Times New Roman" w:hAnsi="Times New Roman" w:cs="Times New Roman"/>
        </w:rPr>
        <w:t>me</w:t>
      </w:r>
      <w:r w:rsidRPr="00BC2899">
        <w:rPr>
          <w:rFonts w:ascii="Times New Roman" w:hAnsi="Times New Roman" w:cs="Times New Roman"/>
          <w:spacing w:val="-1"/>
        </w:rPr>
        <w:t>m</w:t>
      </w:r>
      <w:r w:rsidRPr="00BC2899">
        <w:rPr>
          <w:rFonts w:ascii="Times New Roman" w:hAnsi="Times New Roman" w:cs="Times New Roman"/>
          <w:spacing w:val="1"/>
        </w:rPr>
        <w:t>b</w:t>
      </w:r>
      <w:r w:rsidRPr="00BC2899">
        <w:rPr>
          <w:rFonts w:ascii="Times New Roman" w:hAnsi="Times New Roman" w:cs="Times New Roman"/>
        </w:rPr>
        <w:t>er</w:t>
      </w:r>
      <w:r w:rsidRPr="00BC2899">
        <w:rPr>
          <w:rFonts w:ascii="Times New Roman" w:hAnsi="Times New Roman" w:cs="Times New Roman"/>
          <w:spacing w:val="-2"/>
        </w:rPr>
        <w:t xml:space="preserve"> </w:t>
      </w:r>
      <w:r w:rsidRPr="00BC2899">
        <w:rPr>
          <w:rFonts w:ascii="Times New Roman" w:hAnsi="Times New Roman" w:cs="Times New Roman"/>
        </w:rPr>
        <w:t>cannot</w:t>
      </w:r>
      <w:r w:rsidRPr="00BC2899">
        <w:rPr>
          <w:rFonts w:ascii="Times New Roman" w:hAnsi="Times New Roman" w:cs="Times New Roman"/>
          <w:spacing w:val="-5"/>
        </w:rPr>
        <w:t xml:space="preserve"> </w:t>
      </w:r>
      <w:r w:rsidRPr="00BC2899">
        <w:rPr>
          <w:rFonts w:ascii="Times New Roman" w:hAnsi="Times New Roman" w:cs="Times New Roman"/>
        </w:rPr>
        <w:t>sign</w:t>
      </w:r>
      <w:r w:rsidRPr="00BC2899">
        <w:rPr>
          <w:rFonts w:ascii="Times New Roman" w:hAnsi="Times New Roman" w:cs="Times New Roman"/>
          <w:spacing w:val="-4"/>
        </w:rPr>
        <w:t xml:space="preserve"> </w:t>
      </w:r>
      <w:r w:rsidR="009C3C65" w:rsidRPr="00BC2899">
        <w:rPr>
          <w:rFonts w:ascii="Times New Roman" w:hAnsi="Times New Roman" w:cs="Times New Roman"/>
        </w:rPr>
        <w:t>their</w:t>
      </w:r>
      <w:r w:rsidRPr="00BC2899">
        <w:rPr>
          <w:rFonts w:ascii="Times New Roman" w:hAnsi="Times New Roman" w:cs="Times New Roman"/>
          <w:spacing w:val="-3"/>
        </w:rPr>
        <w:t xml:space="preserve"> </w:t>
      </w:r>
      <w:r w:rsidRPr="00BC2899">
        <w:rPr>
          <w:rFonts w:ascii="Times New Roman" w:hAnsi="Times New Roman" w:cs="Times New Roman"/>
        </w:rPr>
        <w:t>o</w:t>
      </w:r>
      <w:r w:rsidRPr="00BC2899">
        <w:rPr>
          <w:rFonts w:ascii="Times New Roman" w:hAnsi="Times New Roman" w:cs="Times New Roman"/>
          <w:spacing w:val="-1"/>
        </w:rPr>
        <w:t>w</w:t>
      </w:r>
      <w:r w:rsidRPr="00BC2899">
        <w:rPr>
          <w:rFonts w:ascii="Times New Roman" w:hAnsi="Times New Roman" w:cs="Times New Roman"/>
        </w:rPr>
        <w:t>n</w:t>
      </w:r>
      <w:r w:rsidRPr="00BC2899">
        <w:rPr>
          <w:rFonts w:ascii="Times New Roman" w:hAnsi="Times New Roman" w:cs="Times New Roman"/>
          <w:spacing w:val="-1"/>
        </w:rPr>
        <w:t xml:space="preserve"> </w:t>
      </w:r>
      <w:r w:rsidRPr="00BC2899">
        <w:rPr>
          <w:rFonts w:ascii="Times New Roman" w:hAnsi="Times New Roman" w:cs="Times New Roman"/>
        </w:rPr>
        <w:t>na</w:t>
      </w:r>
      <w:r w:rsidRPr="00BC2899">
        <w:rPr>
          <w:rFonts w:ascii="Times New Roman" w:hAnsi="Times New Roman" w:cs="Times New Roman"/>
          <w:spacing w:val="-2"/>
        </w:rPr>
        <w:t>m</w:t>
      </w:r>
      <w:r w:rsidRPr="00BC2899">
        <w:rPr>
          <w:rFonts w:ascii="Times New Roman" w:hAnsi="Times New Roman" w:cs="Times New Roman"/>
        </w:rPr>
        <w:t>e,</w:t>
      </w:r>
      <w:r w:rsidRPr="00BC2899">
        <w:rPr>
          <w:rFonts w:ascii="Times New Roman" w:hAnsi="Times New Roman" w:cs="Times New Roman"/>
          <w:spacing w:val="-1"/>
        </w:rPr>
        <w:t xml:space="preserve"> </w:t>
      </w:r>
      <w:r w:rsidRPr="00BC2899">
        <w:rPr>
          <w:rFonts w:ascii="Times New Roman" w:hAnsi="Times New Roman" w:cs="Times New Roman"/>
        </w:rPr>
        <w:t>a sta</w:t>
      </w:r>
      <w:r w:rsidRPr="00BC2899">
        <w:rPr>
          <w:rFonts w:ascii="Times New Roman" w:hAnsi="Times New Roman" w:cs="Times New Roman"/>
          <w:spacing w:val="1"/>
        </w:rPr>
        <w:t>f</w:t>
      </w:r>
      <w:r w:rsidRPr="00BC2899">
        <w:rPr>
          <w:rFonts w:ascii="Times New Roman" w:hAnsi="Times New Roman" w:cs="Times New Roman"/>
        </w:rPr>
        <w:t>f</w:t>
      </w:r>
      <w:r w:rsidRPr="00BC2899">
        <w:rPr>
          <w:rFonts w:ascii="Times New Roman" w:hAnsi="Times New Roman" w:cs="Times New Roman"/>
          <w:spacing w:val="-2"/>
        </w:rPr>
        <w:t xml:space="preserve"> </w:t>
      </w:r>
      <w:r w:rsidRPr="00BC2899">
        <w:rPr>
          <w:rFonts w:ascii="Times New Roman" w:hAnsi="Times New Roman" w:cs="Times New Roman"/>
        </w:rPr>
        <w:t>me</w:t>
      </w:r>
      <w:r w:rsidRPr="00BC2899">
        <w:rPr>
          <w:rFonts w:ascii="Times New Roman" w:hAnsi="Times New Roman" w:cs="Times New Roman"/>
          <w:spacing w:val="-1"/>
        </w:rPr>
        <w:t>m</w:t>
      </w:r>
      <w:r w:rsidRPr="00BC2899">
        <w:rPr>
          <w:rFonts w:ascii="Times New Roman" w:hAnsi="Times New Roman" w:cs="Times New Roman"/>
          <w:spacing w:val="1"/>
        </w:rPr>
        <w:t>b</w:t>
      </w:r>
      <w:r w:rsidRPr="00BC2899">
        <w:rPr>
          <w:rFonts w:ascii="Times New Roman" w:hAnsi="Times New Roman" w:cs="Times New Roman"/>
        </w:rPr>
        <w:t>er</w:t>
      </w:r>
      <w:r w:rsidRPr="00BC2899">
        <w:rPr>
          <w:rFonts w:ascii="Times New Roman" w:hAnsi="Times New Roman" w:cs="Times New Roman"/>
          <w:spacing w:val="-2"/>
        </w:rPr>
        <w:t xml:space="preserve"> </w:t>
      </w:r>
      <w:r w:rsidRPr="00BC2899">
        <w:rPr>
          <w:rFonts w:ascii="Times New Roman" w:hAnsi="Times New Roman" w:cs="Times New Roman"/>
        </w:rPr>
        <w:t>or</w:t>
      </w:r>
      <w:r w:rsidRPr="00BC2899">
        <w:rPr>
          <w:rFonts w:ascii="Times New Roman" w:hAnsi="Times New Roman" w:cs="Times New Roman"/>
          <w:spacing w:val="-2"/>
        </w:rPr>
        <w:t xml:space="preserve"> </w:t>
      </w:r>
      <w:r w:rsidRPr="00BC2899">
        <w:rPr>
          <w:rFonts w:ascii="Times New Roman" w:hAnsi="Times New Roman" w:cs="Times New Roman"/>
        </w:rPr>
        <w:t>business</w:t>
      </w:r>
      <w:r w:rsidRPr="00BC2899">
        <w:rPr>
          <w:rFonts w:ascii="Times New Roman" w:hAnsi="Times New Roman" w:cs="Times New Roman"/>
          <w:spacing w:val="-7"/>
        </w:rPr>
        <w:t xml:space="preserve"> </w:t>
      </w:r>
      <w:r w:rsidRPr="00BC2899">
        <w:rPr>
          <w:rFonts w:ascii="Times New Roman" w:hAnsi="Times New Roman" w:cs="Times New Roman"/>
        </w:rPr>
        <w:t>e</w:t>
      </w:r>
      <w:r w:rsidRPr="00BC2899">
        <w:rPr>
          <w:rFonts w:ascii="Times New Roman" w:hAnsi="Times New Roman" w:cs="Times New Roman"/>
          <w:spacing w:val="-2"/>
        </w:rPr>
        <w:t>m</w:t>
      </w:r>
      <w:r w:rsidRPr="00BC2899">
        <w:rPr>
          <w:rFonts w:ascii="Times New Roman" w:hAnsi="Times New Roman" w:cs="Times New Roman"/>
          <w:spacing w:val="2"/>
        </w:rPr>
        <w:t>p</w:t>
      </w:r>
      <w:r w:rsidRPr="00BC2899">
        <w:rPr>
          <w:rFonts w:ascii="Times New Roman" w:hAnsi="Times New Roman" w:cs="Times New Roman"/>
        </w:rPr>
        <w:t>lo</w:t>
      </w:r>
      <w:r w:rsidRPr="00BC2899">
        <w:rPr>
          <w:rFonts w:ascii="Times New Roman" w:hAnsi="Times New Roman" w:cs="Times New Roman"/>
          <w:spacing w:val="2"/>
        </w:rPr>
        <w:t>y</w:t>
      </w:r>
      <w:r w:rsidRPr="00BC2899">
        <w:rPr>
          <w:rFonts w:ascii="Times New Roman" w:hAnsi="Times New Roman" w:cs="Times New Roman"/>
        </w:rPr>
        <w:t>ee</w:t>
      </w:r>
      <w:r w:rsidRPr="00BC2899">
        <w:rPr>
          <w:rFonts w:ascii="Times New Roman" w:hAnsi="Times New Roman" w:cs="Times New Roman"/>
          <w:spacing w:val="-1"/>
        </w:rPr>
        <w:t xml:space="preserve"> </w:t>
      </w:r>
      <w:r w:rsidRPr="00BC2899">
        <w:rPr>
          <w:rFonts w:ascii="Times New Roman" w:hAnsi="Times New Roman" w:cs="Times New Roman"/>
        </w:rPr>
        <w:t>of</w:t>
      </w:r>
      <w:r w:rsidRPr="00BC2899">
        <w:rPr>
          <w:rFonts w:ascii="Times New Roman" w:hAnsi="Times New Roman" w:cs="Times New Roman"/>
          <w:spacing w:val="-2"/>
        </w:rPr>
        <w:t xml:space="preserve"> </w:t>
      </w:r>
      <w:r w:rsidRPr="00BC2899">
        <w:rPr>
          <w:rFonts w:ascii="Times New Roman" w:hAnsi="Times New Roman" w:cs="Times New Roman"/>
        </w:rPr>
        <w:t>the</w:t>
      </w:r>
      <w:r w:rsidRPr="00BC2899">
        <w:rPr>
          <w:rFonts w:ascii="Times New Roman" w:hAnsi="Times New Roman" w:cs="Times New Roman"/>
          <w:spacing w:val="-2"/>
        </w:rPr>
        <w:t xml:space="preserve"> </w:t>
      </w:r>
      <w:r w:rsidRPr="00BC2899">
        <w:rPr>
          <w:rFonts w:ascii="Times New Roman" w:hAnsi="Times New Roman" w:cs="Times New Roman"/>
        </w:rPr>
        <w:t>facility</w:t>
      </w:r>
      <w:r w:rsidRPr="00BC2899">
        <w:rPr>
          <w:rFonts w:ascii="Times New Roman" w:hAnsi="Times New Roman" w:cs="Times New Roman"/>
          <w:spacing w:val="2"/>
        </w:rPr>
        <w:t xml:space="preserve"> </w:t>
      </w:r>
      <w:r w:rsidRPr="00BC2899">
        <w:rPr>
          <w:rFonts w:ascii="Times New Roman" w:hAnsi="Times New Roman" w:cs="Times New Roman"/>
          <w:spacing w:val="-2"/>
        </w:rPr>
        <w:t>m</w:t>
      </w:r>
      <w:r w:rsidRPr="00BC2899">
        <w:rPr>
          <w:rFonts w:ascii="Times New Roman" w:hAnsi="Times New Roman" w:cs="Times New Roman"/>
        </w:rPr>
        <w:t>ay</w:t>
      </w:r>
      <w:r w:rsidRPr="00BC2899">
        <w:rPr>
          <w:rFonts w:ascii="Times New Roman" w:hAnsi="Times New Roman" w:cs="Times New Roman"/>
          <w:spacing w:val="-1"/>
        </w:rPr>
        <w:t xml:space="preserve"> </w:t>
      </w:r>
      <w:r w:rsidRPr="00BC2899">
        <w:rPr>
          <w:rFonts w:ascii="Times New Roman" w:hAnsi="Times New Roman" w:cs="Times New Roman"/>
        </w:rPr>
        <w:t>sign</w:t>
      </w:r>
      <w:r w:rsidRPr="00BC2899">
        <w:rPr>
          <w:rFonts w:ascii="Times New Roman" w:hAnsi="Times New Roman" w:cs="Times New Roman"/>
          <w:spacing w:val="-3"/>
        </w:rPr>
        <w:t xml:space="preserve"> </w:t>
      </w:r>
      <w:r w:rsidRPr="00BC2899">
        <w:rPr>
          <w:rFonts w:ascii="Times New Roman" w:hAnsi="Times New Roman" w:cs="Times New Roman"/>
        </w:rPr>
        <w:t>as</w:t>
      </w:r>
      <w:r w:rsidRPr="00BC2899">
        <w:rPr>
          <w:rFonts w:ascii="Times New Roman" w:hAnsi="Times New Roman" w:cs="Times New Roman"/>
          <w:spacing w:val="-2"/>
        </w:rPr>
        <w:t xml:space="preserve"> </w:t>
      </w:r>
      <w:r w:rsidRPr="00BC2899">
        <w:rPr>
          <w:rFonts w:ascii="Times New Roman" w:hAnsi="Times New Roman" w:cs="Times New Roman"/>
        </w:rPr>
        <w:t>witness</w:t>
      </w:r>
      <w:r w:rsidRPr="00BC2899">
        <w:rPr>
          <w:rFonts w:ascii="Times New Roman" w:hAnsi="Times New Roman" w:cs="Times New Roman"/>
          <w:spacing w:val="-6"/>
        </w:rPr>
        <w:t xml:space="preserve"> </w:t>
      </w:r>
      <w:r w:rsidRPr="00BC2899">
        <w:rPr>
          <w:rFonts w:ascii="Times New Roman" w:hAnsi="Times New Roman" w:cs="Times New Roman"/>
        </w:rPr>
        <w:t>that</w:t>
      </w:r>
      <w:r w:rsidRPr="00BC2899">
        <w:rPr>
          <w:rFonts w:ascii="Times New Roman" w:hAnsi="Times New Roman" w:cs="Times New Roman"/>
          <w:spacing w:val="-3"/>
        </w:rPr>
        <w:t xml:space="preserve"> </w:t>
      </w:r>
      <w:r w:rsidRPr="00BC2899">
        <w:rPr>
          <w:rFonts w:ascii="Times New Roman" w:hAnsi="Times New Roman" w:cs="Times New Roman"/>
        </w:rPr>
        <w:t>the</w:t>
      </w:r>
      <w:r w:rsidRPr="00BC2899">
        <w:rPr>
          <w:rFonts w:ascii="Times New Roman" w:hAnsi="Times New Roman" w:cs="Times New Roman"/>
          <w:spacing w:val="-2"/>
        </w:rPr>
        <w:t xml:space="preserve"> </w:t>
      </w:r>
      <w:r w:rsidRPr="00BC2899">
        <w:rPr>
          <w:rFonts w:ascii="Times New Roman" w:hAnsi="Times New Roman" w:cs="Times New Roman"/>
        </w:rPr>
        <w:t>me</w:t>
      </w:r>
      <w:r w:rsidRPr="00BC2899">
        <w:rPr>
          <w:rFonts w:ascii="Times New Roman" w:hAnsi="Times New Roman" w:cs="Times New Roman"/>
          <w:spacing w:val="-2"/>
        </w:rPr>
        <w:t>m</w:t>
      </w:r>
      <w:r w:rsidRPr="00BC2899">
        <w:rPr>
          <w:rFonts w:ascii="Times New Roman" w:hAnsi="Times New Roman" w:cs="Times New Roman"/>
          <w:spacing w:val="2"/>
        </w:rPr>
        <w:t>b</w:t>
      </w:r>
      <w:r w:rsidRPr="00BC2899">
        <w:rPr>
          <w:rFonts w:ascii="Times New Roman" w:hAnsi="Times New Roman" w:cs="Times New Roman"/>
        </w:rPr>
        <w:t>er</w:t>
      </w:r>
      <w:r w:rsidRPr="00BC2899">
        <w:rPr>
          <w:rFonts w:ascii="Times New Roman" w:hAnsi="Times New Roman" w:cs="Times New Roman"/>
          <w:spacing w:val="-2"/>
        </w:rPr>
        <w:t xml:space="preserve"> </w:t>
      </w:r>
      <w:r w:rsidRPr="00BC2899">
        <w:rPr>
          <w:rFonts w:ascii="Times New Roman" w:hAnsi="Times New Roman" w:cs="Times New Roman"/>
        </w:rPr>
        <w:t>has</w:t>
      </w:r>
      <w:r w:rsidRPr="00BC2899">
        <w:rPr>
          <w:rFonts w:ascii="Times New Roman" w:hAnsi="Times New Roman" w:cs="Times New Roman"/>
          <w:spacing w:val="-3"/>
        </w:rPr>
        <w:t xml:space="preserve"> </w:t>
      </w:r>
      <w:r w:rsidRPr="00BC2899">
        <w:rPr>
          <w:rFonts w:ascii="Times New Roman" w:hAnsi="Times New Roman" w:cs="Times New Roman"/>
        </w:rPr>
        <w:t>received</w:t>
      </w:r>
      <w:r w:rsidRPr="00BC2899">
        <w:rPr>
          <w:rFonts w:ascii="Times New Roman" w:hAnsi="Times New Roman" w:cs="Times New Roman"/>
          <w:spacing w:val="-6"/>
        </w:rPr>
        <w:t xml:space="preserve"> </w:t>
      </w:r>
      <w:r w:rsidRPr="00BC2899">
        <w:rPr>
          <w:rFonts w:ascii="Times New Roman" w:hAnsi="Times New Roman" w:cs="Times New Roman"/>
        </w:rPr>
        <w:t>cash</w:t>
      </w:r>
      <w:r w:rsidRPr="00BC2899">
        <w:rPr>
          <w:rFonts w:ascii="Times New Roman" w:hAnsi="Times New Roman" w:cs="Times New Roman"/>
          <w:spacing w:val="-4"/>
        </w:rPr>
        <w:t xml:space="preserve"> </w:t>
      </w:r>
      <w:r w:rsidRPr="00BC2899">
        <w:rPr>
          <w:rFonts w:ascii="Times New Roman" w:hAnsi="Times New Roman" w:cs="Times New Roman"/>
        </w:rPr>
        <w:t>from</w:t>
      </w:r>
      <w:r w:rsidRPr="00BC2899">
        <w:rPr>
          <w:rFonts w:ascii="Times New Roman" w:hAnsi="Times New Roman" w:cs="Times New Roman"/>
          <w:spacing w:val="-5"/>
        </w:rPr>
        <w:t xml:space="preserve"> </w:t>
      </w:r>
      <w:r w:rsidR="009C3C65" w:rsidRPr="00BC2899">
        <w:rPr>
          <w:rFonts w:ascii="Times New Roman" w:hAnsi="Times New Roman" w:cs="Times New Roman"/>
        </w:rPr>
        <w:t>the member’s</w:t>
      </w:r>
      <w:r w:rsidRPr="00BC2899">
        <w:rPr>
          <w:rFonts w:ascii="Times New Roman" w:hAnsi="Times New Roman" w:cs="Times New Roman"/>
          <w:spacing w:val="-1"/>
        </w:rPr>
        <w:t xml:space="preserve"> </w:t>
      </w:r>
      <w:r w:rsidRPr="00BC2899">
        <w:rPr>
          <w:rFonts w:ascii="Times New Roman" w:hAnsi="Times New Roman" w:cs="Times New Roman"/>
        </w:rPr>
        <w:t>PNA</w:t>
      </w:r>
      <w:r w:rsidRPr="00BC2899">
        <w:rPr>
          <w:rFonts w:ascii="Times New Roman" w:hAnsi="Times New Roman" w:cs="Times New Roman"/>
          <w:spacing w:val="-4"/>
        </w:rPr>
        <w:t xml:space="preserve"> </w:t>
      </w:r>
      <w:r w:rsidRPr="00BC2899">
        <w:rPr>
          <w:rFonts w:ascii="Times New Roman" w:hAnsi="Times New Roman" w:cs="Times New Roman"/>
        </w:rPr>
        <w:t>account.</w:t>
      </w:r>
    </w:p>
    <w:p w14:paraId="7B431BDA" w14:textId="77777777" w:rsidR="0088304D" w:rsidRPr="00BC2899" w:rsidRDefault="0088304D" w:rsidP="009F2D24">
      <w:pPr>
        <w:widowControl w:val="0"/>
        <w:autoSpaceDE w:val="0"/>
        <w:autoSpaceDN w:val="0"/>
        <w:adjustRightInd w:val="0"/>
        <w:spacing w:after="0" w:line="240" w:lineRule="exact"/>
        <w:rPr>
          <w:rFonts w:ascii="Times New Roman" w:hAnsi="Times New Roman" w:cs="Times New Roman"/>
          <w:sz w:val="24"/>
          <w:szCs w:val="24"/>
        </w:rPr>
      </w:pPr>
    </w:p>
    <w:p w14:paraId="589081F7" w14:textId="77777777" w:rsidR="0088304D" w:rsidRPr="00BC2899" w:rsidRDefault="0088304D">
      <w:pPr>
        <w:widowControl w:val="0"/>
        <w:autoSpaceDE w:val="0"/>
        <w:autoSpaceDN w:val="0"/>
        <w:adjustRightInd w:val="0"/>
        <w:spacing w:after="0" w:line="248" w:lineRule="exact"/>
        <w:ind w:left="114"/>
        <w:rPr>
          <w:rFonts w:ascii="Times New Roman" w:hAnsi="Times New Roman" w:cs="Times New Roman"/>
        </w:rPr>
      </w:pPr>
      <w:r w:rsidRPr="00BC2899">
        <w:rPr>
          <w:rFonts w:ascii="Times New Roman" w:hAnsi="Times New Roman" w:cs="Times New Roman"/>
          <w:position w:val="-1"/>
          <w:u w:val="single"/>
        </w:rPr>
        <w:t>456</w:t>
      </w:r>
      <w:r w:rsidRPr="00BC2899">
        <w:rPr>
          <w:rFonts w:ascii="Times New Roman" w:hAnsi="Times New Roman" w:cs="Times New Roman"/>
          <w:spacing w:val="-1"/>
          <w:position w:val="-1"/>
          <w:u w:val="single"/>
        </w:rPr>
        <w:t>.</w:t>
      </w:r>
      <w:r w:rsidRPr="00BC2899">
        <w:rPr>
          <w:rFonts w:ascii="Times New Roman" w:hAnsi="Times New Roman" w:cs="Times New Roman"/>
          <w:position w:val="-1"/>
          <w:u w:val="single"/>
        </w:rPr>
        <w:t xml:space="preserve">609: </w:t>
      </w:r>
      <w:r w:rsidRPr="00BC2899">
        <w:rPr>
          <w:rFonts w:ascii="Times New Roman" w:hAnsi="Times New Roman" w:cs="Times New Roman"/>
          <w:spacing w:val="43"/>
          <w:position w:val="-1"/>
          <w:u w:val="single"/>
        </w:rPr>
        <w:t xml:space="preserve"> </w:t>
      </w:r>
      <w:r w:rsidRPr="00BC2899">
        <w:rPr>
          <w:rFonts w:ascii="Times New Roman" w:hAnsi="Times New Roman" w:cs="Times New Roman"/>
          <w:position w:val="-1"/>
          <w:u w:val="single"/>
        </w:rPr>
        <w:t>Notification</w:t>
      </w:r>
      <w:r w:rsidRPr="00BC2899">
        <w:rPr>
          <w:rFonts w:ascii="Times New Roman" w:hAnsi="Times New Roman" w:cs="Times New Roman"/>
          <w:spacing w:val="-9"/>
          <w:position w:val="-1"/>
          <w:u w:val="single"/>
        </w:rPr>
        <w:t xml:space="preserve"> </w:t>
      </w:r>
      <w:r w:rsidRPr="00BC2899">
        <w:rPr>
          <w:rFonts w:ascii="Times New Roman" w:hAnsi="Times New Roman" w:cs="Times New Roman"/>
          <w:spacing w:val="-1"/>
          <w:position w:val="-1"/>
          <w:u w:val="single"/>
        </w:rPr>
        <w:t>o</w:t>
      </w:r>
      <w:r w:rsidRPr="00BC2899">
        <w:rPr>
          <w:rFonts w:ascii="Times New Roman" w:hAnsi="Times New Roman" w:cs="Times New Roman"/>
          <w:position w:val="-1"/>
          <w:u w:val="single"/>
        </w:rPr>
        <w:t>f Account Balance</w:t>
      </w:r>
    </w:p>
    <w:p w14:paraId="3AD6BFAA" w14:textId="77777777" w:rsidR="0088304D" w:rsidRPr="00BC2899" w:rsidRDefault="0088304D">
      <w:pPr>
        <w:widowControl w:val="0"/>
        <w:autoSpaceDE w:val="0"/>
        <w:autoSpaceDN w:val="0"/>
        <w:adjustRightInd w:val="0"/>
        <w:spacing w:before="7" w:after="0" w:line="220" w:lineRule="exact"/>
        <w:rPr>
          <w:rFonts w:ascii="Times New Roman" w:hAnsi="Times New Roman" w:cs="Times New Roman"/>
        </w:rPr>
      </w:pPr>
    </w:p>
    <w:p w14:paraId="5B83BBEA" w14:textId="77777777" w:rsidR="0088304D" w:rsidRPr="00BC2899" w:rsidRDefault="0088304D" w:rsidP="004949DA">
      <w:pPr>
        <w:widowControl w:val="0"/>
        <w:autoSpaceDE w:val="0"/>
        <w:autoSpaceDN w:val="0"/>
        <w:adjustRightInd w:val="0"/>
        <w:spacing w:after="0" w:line="239" w:lineRule="auto"/>
        <w:ind w:left="720" w:right="239"/>
        <w:rPr>
          <w:rFonts w:ascii="Times New Roman" w:hAnsi="Times New Roman" w:cs="Times New Roman"/>
        </w:rPr>
      </w:pPr>
      <w:r w:rsidRPr="00BC2899">
        <w:rPr>
          <w:rFonts w:ascii="Times New Roman" w:hAnsi="Times New Roman" w:cs="Times New Roman"/>
        </w:rPr>
        <w:t>(A)</w:t>
      </w:r>
      <w:r w:rsidR="004949DA" w:rsidRPr="00BC2899">
        <w:rPr>
          <w:rFonts w:ascii="Times New Roman" w:hAnsi="Times New Roman" w:cs="Times New Roman"/>
        </w:rPr>
        <w:t xml:space="preserve"> </w:t>
      </w:r>
      <w:r w:rsidRPr="00BC2899">
        <w:rPr>
          <w:rFonts w:ascii="Times New Roman" w:hAnsi="Times New Roman" w:cs="Times New Roman"/>
        </w:rPr>
        <w:t xml:space="preserve"> The facility must notify each member for whom it has established a PNA account</w:t>
      </w:r>
      <w:r w:rsidR="009C3C65" w:rsidRPr="00BC2899">
        <w:rPr>
          <w:rFonts w:ascii="Times New Roman" w:hAnsi="Times New Roman" w:cs="Times New Roman"/>
        </w:rPr>
        <w:t>, and their authorized or legal representatives,</w:t>
      </w:r>
      <w:r w:rsidRPr="00BC2899">
        <w:rPr>
          <w:rFonts w:ascii="Times New Roman" w:hAnsi="Times New Roman" w:cs="Times New Roman"/>
        </w:rPr>
        <w:t xml:space="preserve"> when the balance reaches a total of $1800, which is $200 less than the maximum countable assets allowed per member. The notification must state that, if the member’s countable assets exceed the maximum allowable amount of $2000, the member may lose MassHealth eligibility.</w:t>
      </w:r>
    </w:p>
    <w:p w14:paraId="67CCF412" w14:textId="77777777" w:rsidR="0088304D" w:rsidRPr="00BC2899" w:rsidRDefault="0088304D" w:rsidP="004949DA">
      <w:pPr>
        <w:widowControl w:val="0"/>
        <w:autoSpaceDE w:val="0"/>
        <w:autoSpaceDN w:val="0"/>
        <w:adjustRightInd w:val="0"/>
        <w:spacing w:before="13" w:after="0" w:line="240" w:lineRule="exact"/>
        <w:ind w:left="720"/>
        <w:rPr>
          <w:rFonts w:ascii="Times New Roman" w:hAnsi="Times New Roman" w:cs="Times New Roman"/>
          <w:sz w:val="24"/>
          <w:szCs w:val="24"/>
        </w:rPr>
      </w:pPr>
    </w:p>
    <w:p w14:paraId="3CBC3E3E" w14:textId="77777777" w:rsidR="0088304D" w:rsidRPr="00BC2899" w:rsidRDefault="0088304D" w:rsidP="004949DA">
      <w:pPr>
        <w:widowControl w:val="0"/>
        <w:autoSpaceDE w:val="0"/>
        <w:autoSpaceDN w:val="0"/>
        <w:adjustRightInd w:val="0"/>
        <w:spacing w:after="0" w:line="240" w:lineRule="auto"/>
        <w:ind w:left="720" w:right="93"/>
        <w:rPr>
          <w:rFonts w:ascii="Times New Roman" w:hAnsi="Times New Roman" w:cs="Times New Roman"/>
        </w:rPr>
      </w:pPr>
      <w:r w:rsidRPr="00BC2899">
        <w:rPr>
          <w:rFonts w:ascii="Times New Roman" w:hAnsi="Times New Roman" w:cs="Times New Roman"/>
        </w:rPr>
        <w:t>(B)</w:t>
      </w:r>
      <w:r w:rsidR="004949DA" w:rsidRPr="00BC2899">
        <w:rPr>
          <w:rFonts w:ascii="Times New Roman" w:hAnsi="Times New Roman" w:cs="Times New Roman"/>
        </w:rPr>
        <w:t xml:space="preserve"> </w:t>
      </w:r>
      <w:r w:rsidRPr="00BC2899">
        <w:rPr>
          <w:rFonts w:ascii="Times New Roman" w:hAnsi="Times New Roman" w:cs="Times New Roman"/>
        </w:rPr>
        <w:t xml:space="preserve"> If</w:t>
      </w:r>
      <w:r w:rsidRPr="00BC2899">
        <w:rPr>
          <w:rFonts w:ascii="Times New Roman" w:hAnsi="Times New Roman" w:cs="Times New Roman"/>
          <w:spacing w:val="-1"/>
        </w:rPr>
        <w:t xml:space="preserve"> </w:t>
      </w:r>
      <w:r w:rsidRPr="00BC2899">
        <w:rPr>
          <w:rFonts w:ascii="Times New Roman" w:hAnsi="Times New Roman" w:cs="Times New Roman"/>
        </w:rPr>
        <w:t>the</w:t>
      </w:r>
      <w:r w:rsidRPr="00BC2899">
        <w:rPr>
          <w:rFonts w:ascii="Times New Roman" w:hAnsi="Times New Roman" w:cs="Times New Roman"/>
          <w:spacing w:val="-2"/>
        </w:rPr>
        <w:t xml:space="preserve"> </w:t>
      </w:r>
      <w:r w:rsidRPr="00BC2899">
        <w:rPr>
          <w:rFonts w:ascii="Times New Roman" w:hAnsi="Times New Roman" w:cs="Times New Roman"/>
        </w:rPr>
        <w:t>m</w:t>
      </w:r>
      <w:r w:rsidRPr="00BC2899">
        <w:rPr>
          <w:rFonts w:ascii="Times New Roman" w:hAnsi="Times New Roman" w:cs="Times New Roman"/>
          <w:spacing w:val="1"/>
        </w:rPr>
        <w:t>e</w:t>
      </w:r>
      <w:r w:rsidRPr="00BC2899">
        <w:rPr>
          <w:rFonts w:ascii="Times New Roman" w:hAnsi="Times New Roman" w:cs="Times New Roman"/>
          <w:spacing w:val="-2"/>
        </w:rPr>
        <w:t>m</w:t>
      </w:r>
      <w:r w:rsidRPr="00BC2899">
        <w:rPr>
          <w:rFonts w:ascii="Times New Roman" w:hAnsi="Times New Roman" w:cs="Times New Roman"/>
          <w:spacing w:val="2"/>
        </w:rPr>
        <w:t>b</w:t>
      </w:r>
      <w:r w:rsidRPr="00BC2899">
        <w:rPr>
          <w:rFonts w:ascii="Times New Roman" w:hAnsi="Times New Roman" w:cs="Times New Roman"/>
        </w:rPr>
        <w:t>er</w:t>
      </w:r>
      <w:r w:rsidRPr="00BC2899">
        <w:rPr>
          <w:rFonts w:ascii="Times New Roman" w:hAnsi="Times New Roman" w:cs="Times New Roman"/>
          <w:spacing w:val="1"/>
        </w:rPr>
        <w:t>’</w:t>
      </w:r>
      <w:r w:rsidRPr="00BC2899">
        <w:rPr>
          <w:rFonts w:ascii="Times New Roman" w:hAnsi="Times New Roman" w:cs="Times New Roman"/>
        </w:rPr>
        <w:t>s</w:t>
      </w:r>
      <w:r w:rsidRPr="00BC2899">
        <w:rPr>
          <w:rFonts w:ascii="Times New Roman" w:hAnsi="Times New Roman" w:cs="Times New Roman"/>
          <w:spacing w:val="-2"/>
        </w:rPr>
        <w:t xml:space="preserve"> </w:t>
      </w:r>
      <w:r w:rsidRPr="00BC2899">
        <w:rPr>
          <w:rFonts w:ascii="Times New Roman" w:hAnsi="Times New Roman" w:cs="Times New Roman"/>
        </w:rPr>
        <w:t>balance</w:t>
      </w:r>
      <w:r w:rsidRPr="00BC2899">
        <w:rPr>
          <w:rFonts w:ascii="Times New Roman" w:hAnsi="Times New Roman" w:cs="Times New Roman"/>
          <w:spacing w:val="-6"/>
        </w:rPr>
        <w:t xml:space="preserve"> </w:t>
      </w:r>
      <w:r w:rsidRPr="00BC2899">
        <w:rPr>
          <w:rFonts w:ascii="Times New Roman" w:hAnsi="Times New Roman" w:cs="Times New Roman"/>
        </w:rPr>
        <w:t>exc</w:t>
      </w:r>
      <w:r w:rsidRPr="00BC2899">
        <w:rPr>
          <w:rFonts w:ascii="Times New Roman" w:hAnsi="Times New Roman" w:cs="Times New Roman"/>
          <w:spacing w:val="1"/>
        </w:rPr>
        <w:t>e</w:t>
      </w:r>
      <w:r w:rsidRPr="00BC2899">
        <w:rPr>
          <w:rFonts w:ascii="Times New Roman" w:hAnsi="Times New Roman" w:cs="Times New Roman"/>
        </w:rPr>
        <w:t>eds</w:t>
      </w:r>
      <w:r w:rsidRPr="00BC2899">
        <w:rPr>
          <w:rFonts w:ascii="Times New Roman" w:hAnsi="Times New Roman" w:cs="Times New Roman"/>
          <w:spacing w:val="-3"/>
        </w:rPr>
        <w:t xml:space="preserve"> </w:t>
      </w:r>
      <w:r w:rsidRPr="00BC2899">
        <w:rPr>
          <w:rFonts w:ascii="Times New Roman" w:hAnsi="Times New Roman" w:cs="Times New Roman"/>
        </w:rPr>
        <w:t>the</w:t>
      </w:r>
      <w:r w:rsidRPr="00BC2899">
        <w:rPr>
          <w:rFonts w:ascii="Times New Roman" w:hAnsi="Times New Roman" w:cs="Times New Roman"/>
          <w:spacing w:val="-1"/>
        </w:rPr>
        <w:t xml:space="preserve"> </w:t>
      </w:r>
      <w:r w:rsidRPr="00BC2899">
        <w:rPr>
          <w:rFonts w:ascii="Times New Roman" w:hAnsi="Times New Roman" w:cs="Times New Roman"/>
          <w:spacing w:val="-2"/>
        </w:rPr>
        <w:t>m</w:t>
      </w:r>
      <w:r w:rsidRPr="00BC2899">
        <w:rPr>
          <w:rFonts w:ascii="Times New Roman" w:hAnsi="Times New Roman" w:cs="Times New Roman"/>
        </w:rPr>
        <w:t>ax</w:t>
      </w:r>
      <w:r w:rsidRPr="00BC2899">
        <w:rPr>
          <w:rFonts w:ascii="Times New Roman" w:hAnsi="Times New Roman" w:cs="Times New Roman"/>
          <w:spacing w:val="1"/>
        </w:rPr>
        <w:t>i</w:t>
      </w:r>
      <w:r w:rsidRPr="00BC2899">
        <w:rPr>
          <w:rFonts w:ascii="Times New Roman" w:hAnsi="Times New Roman" w:cs="Times New Roman"/>
          <w:spacing w:val="-2"/>
        </w:rPr>
        <w:t>m</w:t>
      </w:r>
      <w:r w:rsidRPr="00BC2899">
        <w:rPr>
          <w:rFonts w:ascii="Times New Roman" w:hAnsi="Times New Roman" w:cs="Times New Roman"/>
          <w:spacing w:val="2"/>
        </w:rPr>
        <w:t>u</w:t>
      </w:r>
      <w:r w:rsidRPr="00BC2899">
        <w:rPr>
          <w:rFonts w:ascii="Times New Roman" w:hAnsi="Times New Roman" w:cs="Times New Roman"/>
        </w:rPr>
        <w:t>m</w:t>
      </w:r>
      <w:r w:rsidRPr="00BC2899">
        <w:rPr>
          <w:rFonts w:ascii="Times New Roman" w:hAnsi="Times New Roman" w:cs="Times New Roman"/>
          <w:spacing w:val="-3"/>
        </w:rPr>
        <w:t xml:space="preserve"> </w:t>
      </w:r>
      <w:r w:rsidRPr="00BC2899">
        <w:rPr>
          <w:rFonts w:ascii="Times New Roman" w:hAnsi="Times New Roman" w:cs="Times New Roman"/>
        </w:rPr>
        <w:t>allowable</w:t>
      </w:r>
      <w:r w:rsidRPr="00BC2899">
        <w:rPr>
          <w:rFonts w:ascii="Times New Roman" w:hAnsi="Times New Roman" w:cs="Times New Roman"/>
          <w:spacing w:val="-7"/>
        </w:rPr>
        <w:t xml:space="preserve"> </w:t>
      </w:r>
      <w:r w:rsidRPr="00BC2899">
        <w:rPr>
          <w:rFonts w:ascii="Times New Roman" w:hAnsi="Times New Roman" w:cs="Times New Roman"/>
        </w:rPr>
        <w:t>a</w:t>
      </w:r>
      <w:r w:rsidRPr="00BC2899">
        <w:rPr>
          <w:rFonts w:ascii="Times New Roman" w:hAnsi="Times New Roman" w:cs="Times New Roman"/>
          <w:spacing w:val="-2"/>
        </w:rPr>
        <w:t>m</w:t>
      </w:r>
      <w:r w:rsidRPr="00BC2899">
        <w:rPr>
          <w:rFonts w:ascii="Times New Roman" w:hAnsi="Times New Roman" w:cs="Times New Roman"/>
          <w:spacing w:val="2"/>
        </w:rPr>
        <w:t>o</w:t>
      </w:r>
      <w:r w:rsidRPr="00BC2899">
        <w:rPr>
          <w:rFonts w:ascii="Times New Roman" w:hAnsi="Times New Roman" w:cs="Times New Roman"/>
        </w:rPr>
        <w:t>unt,</w:t>
      </w:r>
      <w:r w:rsidRPr="00BC2899">
        <w:rPr>
          <w:rFonts w:ascii="Times New Roman" w:hAnsi="Times New Roman" w:cs="Times New Roman"/>
          <w:spacing w:val="-1"/>
        </w:rPr>
        <w:t xml:space="preserve"> </w:t>
      </w:r>
      <w:r w:rsidRPr="00BC2899">
        <w:rPr>
          <w:rFonts w:ascii="Times New Roman" w:hAnsi="Times New Roman" w:cs="Times New Roman"/>
        </w:rPr>
        <w:t>the</w:t>
      </w:r>
      <w:r w:rsidRPr="00BC2899">
        <w:rPr>
          <w:rFonts w:ascii="Times New Roman" w:hAnsi="Times New Roman" w:cs="Times New Roman"/>
          <w:spacing w:val="-1"/>
        </w:rPr>
        <w:t xml:space="preserve"> </w:t>
      </w:r>
      <w:r w:rsidRPr="00BC2899">
        <w:rPr>
          <w:rFonts w:ascii="Times New Roman" w:hAnsi="Times New Roman" w:cs="Times New Roman"/>
          <w:spacing w:val="-2"/>
        </w:rPr>
        <w:t>m</w:t>
      </w:r>
      <w:r w:rsidRPr="00BC2899">
        <w:rPr>
          <w:rFonts w:ascii="Times New Roman" w:hAnsi="Times New Roman" w:cs="Times New Roman"/>
          <w:spacing w:val="1"/>
        </w:rPr>
        <w:t>e</w:t>
      </w:r>
      <w:r w:rsidRPr="00BC2899">
        <w:rPr>
          <w:rFonts w:ascii="Times New Roman" w:hAnsi="Times New Roman" w:cs="Times New Roman"/>
        </w:rPr>
        <w:t>mber</w:t>
      </w:r>
      <w:r w:rsidRPr="00BC2899">
        <w:rPr>
          <w:rFonts w:ascii="Times New Roman" w:hAnsi="Times New Roman" w:cs="Times New Roman"/>
          <w:spacing w:val="-4"/>
        </w:rPr>
        <w:t xml:space="preserve"> </w:t>
      </w:r>
      <w:r w:rsidRPr="00BC2899">
        <w:rPr>
          <w:rFonts w:ascii="Times New Roman" w:hAnsi="Times New Roman" w:cs="Times New Roman"/>
          <w:spacing w:val="-2"/>
        </w:rPr>
        <w:t>m</w:t>
      </w:r>
      <w:r w:rsidRPr="00BC2899">
        <w:rPr>
          <w:rFonts w:ascii="Times New Roman" w:hAnsi="Times New Roman" w:cs="Times New Roman"/>
        </w:rPr>
        <w:t>ay</w:t>
      </w:r>
      <w:r w:rsidRPr="00BC2899">
        <w:rPr>
          <w:rFonts w:ascii="Times New Roman" w:hAnsi="Times New Roman" w:cs="Times New Roman"/>
          <w:spacing w:val="-1"/>
        </w:rPr>
        <w:t xml:space="preserve"> </w:t>
      </w:r>
      <w:r w:rsidRPr="00BC2899">
        <w:rPr>
          <w:rFonts w:ascii="Times New Roman" w:hAnsi="Times New Roman" w:cs="Times New Roman"/>
        </w:rPr>
        <w:t>app</w:t>
      </w:r>
      <w:r w:rsidRPr="00BC2899">
        <w:rPr>
          <w:rFonts w:ascii="Times New Roman" w:hAnsi="Times New Roman" w:cs="Times New Roman"/>
          <w:spacing w:val="-1"/>
        </w:rPr>
        <w:t>l</w:t>
      </w:r>
      <w:r w:rsidRPr="00BC2899">
        <w:rPr>
          <w:rFonts w:ascii="Times New Roman" w:hAnsi="Times New Roman" w:cs="Times New Roman"/>
        </w:rPr>
        <w:t>y</w:t>
      </w:r>
      <w:r w:rsidRPr="00BC2899">
        <w:rPr>
          <w:rFonts w:ascii="Times New Roman" w:hAnsi="Times New Roman" w:cs="Times New Roman"/>
          <w:spacing w:val="-3"/>
        </w:rPr>
        <w:t xml:space="preserve"> </w:t>
      </w:r>
      <w:r w:rsidRPr="00BC2899">
        <w:rPr>
          <w:rFonts w:ascii="Times New Roman" w:hAnsi="Times New Roman" w:cs="Times New Roman"/>
        </w:rPr>
        <w:t>the</w:t>
      </w:r>
      <w:r w:rsidRPr="00BC2899">
        <w:rPr>
          <w:rFonts w:ascii="Times New Roman" w:hAnsi="Times New Roman" w:cs="Times New Roman"/>
          <w:spacing w:val="-2"/>
        </w:rPr>
        <w:t xml:space="preserve"> </w:t>
      </w:r>
      <w:r w:rsidRPr="00BC2899">
        <w:rPr>
          <w:rFonts w:ascii="Times New Roman" w:hAnsi="Times New Roman" w:cs="Times New Roman"/>
        </w:rPr>
        <w:t>excess to the</w:t>
      </w:r>
      <w:r w:rsidRPr="00BC2899">
        <w:rPr>
          <w:rFonts w:ascii="Times New Roman" w:hAnsi="Times New Roman" w:cs="Times New Roman"/>
          <w:spacing w:val="-1"/>
        </w:rPr>
        <w:t xml:space="preserve"> </w:t>
      </w:r>
      <w:r w:rsidRPr="00BC2899">
        <w:rPr>
          <w:rFonts w:ascii="Times New Roman" w:hAnsi="Times New Roman" w:cs="Times New Roman"/>
        </w:rPr>
        <w:t>cost</w:t>
      </w:r>
      <w:r w:rsidRPr="00BC2899">
        <w:rPr>
          <w:rFonts w:ascii="Times New Roman" w:hAnsi="Times New Roman" w:cs="Times New Roman"/>
          <w:spacing w:val="-3"/>
        </w:rPr>
        <w:t xml:space="preserve"> </w:t>
      </w:r>
      <w:r w:rsidRPr="00BC2899">
        <w:rPr>
          <w:rFonts w:ascii="Times New Roman" w:hAnsi="Times New Roman" w:cs="Times New Roman"/>
        </w:rPr>
        <w:t>of</w:t>
      </w:r>
      <w:r w:rsidRPr="00BC2899">
        <w:rPr>
          <w:rFonts w:ascii="Times New Roman" w:hAnsi="Times New Roman" w:cs="Times New Roman"/>
          <w:spacing w:val="-2"/>
        </w:rPr>
        <w:t xml:space="preserve"> </w:t>
      </w:r>
      <w:r w:rsidRPr="00BC2899">
        <w:rPr>
          <w:rFonts w:ascii="Times New Roman" w:hAnsi="Times New Roman" w:cs="Times New Roman"/>
        </w:rPr>
        <w:t>care</w:t>
      </w:r>
      <w:r w:rsidRPr="00BC2899">
        <w:rPr>
          <w:rFonts w:ascii="Times New Roman" w:hAnsi="Times New Roman" w:cs="Times New Roman"/>
          <w:spacing w:val="-3"/>
        </w:rPr>
        <w:t xml:space="preserve"> </w:t>
      </w:r>
      <w:r w:rsidRPr="00BC2899">
        <w:rPr>
          <w:rFonts w:ascii="Times New Roman" w:hAnsi="Times New Roman" w:cs="Times New Roman"/>
          <w:spacing w:val="1"/>
        </w:rPr>
        <w:t>i</w:t>
      </w:r>
      <w:r w:rsidRPr="00BC2899">
        <w:rPr>
          <w:rFonts w:ascii="Times New Roman" w:hAnsi="Times New Roman" w:cs="Times New Roman"/>
        </w:rPr>
        <w:t>n the</w:t>
      </w:r>
      <w:r w:rsidRPr="00BC2899">
        <w:rPr>
          <w:rFonts w:ascii="Times New Roman" w:hAnsi="Times New Roman" w:cs="Times New Roman"/>
          <w:spacing w:val="-2"/>
        </w:rPr>
        <w:t xml:space="preserve"> </w:t>
      </w:r>
      <w:r w:rsidRPr="00BC2899">
        <w:rPr>
          <w:rFonts w:ascii="Times New Roman" w:hAnsi="Times New Roman" w:cs="Times New Roman"/>
        </w:rPr>
        <w:t>facilit</w:t>
      </w:r>
      <w:r w:rsidRPr="00BC2899">
        <w:rPr>
          <w:rFonts w:ascii="Times New Roman" w:hAnsi="Times New Roman" w:cs="Times New Roman"/>
          <w:spacing w:val="2"/>
        </w:rPr>
        <w:t>y</w:t>
      </w:r>
      <w:r w:rsidRPr="00BC2899">
        <w:rPr>
          <w:rFonts w:ascii="Times New Roman" w:hAnsi="Times New Roman" w:cs="Times New Roman"/>
        </w:rPr>
        <w:t>.</w:t>
      </w:r>
    </w:p>
    <w:p w14:paraId="1CAC92FD" w14:textId="77777777" w:rsidR="0088304D" w:rsidRPr="00BC2899" w:rsidRDefault="0088304D">
      <w:pPr>
        <w:widowControl w:val="0"/>
        <w:autoSpaceDE w:val="0"/>
        <w:autoSpaceDN w:val="0"/>
        <w:adjustRightInd w:val="0"/>
        <w:spacing w:before="12" w:after="0" w:line="240" w:lineRule="exact"/>
        <w:rPr>
          <w:rFonts w:ascii="Times New Roman" w:hAnsi="Times New Roman" w:cs="Times New Roman"/>
          <w:sz w:val="24"/>
          <w:szCs w:val="24"/>
        </w:rPr>
      </w:pPr>
    </w:p>
    <w:p w14:paraId="238FABCF" w14:textId="77777777" w:rsidR="0088304D" w:rsidRPr="00BC2899" w:rsidRDefault="0088304D">
      <w:pPr>
        <w:widowControl w:val="0"/>
        <w:autoSpaceDE w:val="0"/>
        <w:autoSpaceDN w:val="0"/>
        <w:adjustRightInd w:val="0"/>
        <w:spacing w:after="0" w:line="240" w:lineRule="auto"/>
        <w:ind w:left="114"/>
        <w:rPr>
          <w:rFonts w:ascii="Times New Roman" w:hAnsi="Times New Roman" w:cs="Times New Roman"/>
        </w:rPr>
      </w:pPr>
      <w:r w:rsidRPr="00BC2899">
        <w:rPr>
          <w:rFonts w:ascii="Times New Roman" w:hAnsi="Times New Roman" w:cs="Times New Roman"/>
          <w:u w:val="single"/>
        </w:rPr>
        <w:t>456</w:t>
      </w:r>
      <w:r w:rsidRPr="00BC2899">
        <w:rPr>
          <w:rFonts w:ascii="Times New Roman" w:hAnsi="Times New Roman" w:cs="Times New Roman"/>
          <w:spacing w:val="-1"/>
          <w:u w:val="single"/>
        </w:rPr>
        <w:t>.</w:t>
      </w:r>
      <w:r w:rsidRPr="00BC2899">
        <w:rPr>
          <w:rFonts w:ascii="Times New Roman" w:hAnsi="Times New Roman" w:cs="Times New Roman"/>
          <w:u w:val="single"/>
        </w:rPr>
        <w:t xml:space="preserve">610: </w:t>
      </w:r>
      <w:r w:rsidRPr="00BC2899">
        <w:rPr>
          <w:rFonts w:ascii="Times New Roman" w:hAnsi="Times New Roman" w:cs="Times New Roman"/>
          <w:spacing w:val="43"/>
          <w:u w:val="single"/>
        </w:rPr>
        <w:t xml:space="preserve"> </w:t>
      </w:r>
      <w:r w:rsidRPr="00BC2899">
        <w:rPr>
          <w:rFonts w:ascii="Times New Roman" w:hAnsi="Times New Roman" w:cs="Times New Roman"/>
          <w:u w:val="single"/>
        </w:rPr>
        <w:t>Availability</w:t>
      </w:r>
      <w:r w:rsidRPr="00BC2899">
        <w:rPr>
          <w:rFonts w:ascii="Times New Roman" w:hAnsi="Times New Roman" w:cs="Times New Roman"/>
          <w:spacing w:val="-9"/>
          <w:u w:val="single"/>
        </w:rPr>
        <w:t xml:space="preserve"> </w:t>
      </w:r>
      <w:r w:rsidRPr="00BC2899">
        <w:rPr>
          <w:rFonts w:ascii="Times New Roman" w:hAnsi="Times New Roman" w:cs="Times New Roman"/>
          <w:u w:val="single"/>
        </w:rPr>
        <w:t>of PNA Records to Me</w:t>
      </w:r>
      <w:r w:rsidRPr="00BC2899">
        <w:rPr>
          <w:rFonts w:ascii="Times New Roman" w:hAnsi="Times New Roman" w:cs="Times New Roman"/>
          <w:spacing w:val="-2"/>
          <w:u w:val="single"/>
        </w:rPr>
        <w:t>m</w:t>
      </w:r>
      <w:r w:rsidRPr="00BC2899">
        <w:rPr>
          <w:rFonts w:ascii="Times New Roman" w:hAnsi="Times New Roman" w:cs="Times New Roman"/>
          <w:spacing w:val="1"/>
          <w:u w:val="single"/>
        </w:rPr>
        <w:t>b</w:t>
      </w:r>
      <w:r w:rsidRPr="00BC2899">
        <w:rPr>
          <w:rFonts w:ascii="Times New Roman" w:hAnsi="Times New Roman" w:cs="Times New Roman"/>
          <w:u w:val="single"/>
        </w:rPr>
        <w:t>ers</w:t>
      </w:r>
    </w:p>
    <w:p w14:paraId="59BEEB01" w14:textId="77777777" w:rsidR="0088304D" w:rsidRPr="00BC2899" w:rsidRDefault="0088304D">
      <w:pPr>
        <w:widowControl w:val="0"/>
        <w:autoSpaceDE w:val="0"/>
        <w:autoSpaceDN w:val="0"/>
        <w:adjustRightInd w:val="0"/>
        <w:spacing w:before="13" w:after="0" w:line="240" w:lineRule="exact"/>
        <w:rPr>
          <w:rFonts w:ascii="Times New Roman" w:hAnsi="Times New Roman" w:cs="Times New Roman"/>
          <w:sz w:val="24"/>
          <w:szCs w:val="24"/>
        </w:rPr>
      </w:pPr>
    </w:p>
    <w:p w14:paraId="0C4A7828" w14:textId="77777777" w:rsidR="0088304D" w:rsidRPr="00BC2899" w:rsidRDefault="0088304D" w:rsidP="004949DA">
      <w:pPr>
        <w:widowControl w:val="0"/>
        <w:autoSpaceDE w:val="0"/>
        <w:autoSpaceDN w:val="0"/>
        <w:adjustRightInd w:val="0"/>
        <w:spacing w:after="0" w:line="240" w:lineRule="auto"/>
        <w:ind w:left="720" w:right="374" w:firstLine="360"/>
        <w:rPr>
          <w:rFonts w:ascii="Times New Roman" w:hAnsi="Times New Roman" w:cs="Times New Roman"/>
        </w:rPr>
      </w:pPr>
      <w:r w:rsidRPr="00BC2899">
        <w:rPr>
          <w:rFonts w:ascii="Times New Roman" w:hAnsi="Times New Roman" w:cs="Times New Roman"/>
        </w:rPr>
        <w:t>The</w:t>
      </w:r>
      <w:r w:rsidRPr="00BC2899">
        <w:rPr>
          <w:rFonts w:ascii="Times New Roman" w:hAnsi="Times New Roman" w:cs="Times New Roman"/>
          <w:spacing w:val="-8"/>
        </w:rPr>
        <w:t xml:space="preserve"> </w:t>
      </w:r>
      <w:r w:rsidRPr="00BC2899">
        <w:rPr>
          <w:rFonts w:ascii="Times New Roman" w:hAnsi="Times New Roman" w:cs="Times New Roman"/>
        </w:rPr>
        <w:t>facility</w:t>
      </w:r>
      <w:r w:rsidRPr="00BC2899">
        <w:rPr>
          <w:rFonts w:ascii="Times New Roman" w:hAnsi="Times New Roman" w:cs="Times New Roman"/>
          <w:spacing w:val="-5"/>
        </w:rPr>
        <w:t xml:space="preserve"> </w:t>
      </w:r>
      <w:r w:rsidRPr="00BC2899">
        <w:rPr>
          <w:rFonts w:ascii="Times New Roman" w:hAnsi="Times New Roman" w:cs="Times New Roman"/>
          <w:spacing w:val="-2"/>
        </w:rPr>
        <w:t>m</w:t>
      </w:r>
      <w:r w:rsidRPr="00BC2899">
        <w:rPr>
          <w:rFonts w:ascii="Times New Roman" w:hAnsi="Times New Roman" w:cs="Times New Roman"/>
          <w:spacing w:val="2"/>
        </w:rPr>
        <w:t>u</w:t>
      </w:r>
      <w:r w:rsidRPr="00BC2899">
        <w:rPr>
          <w:rFonts w:ascii="Times New Roman" w:hAnsi="Times New Roman" w:cs="Times New Roman"/>
        </w:rPr>
        <w:t>st,</w:t>
      </w:r>
      <w:r w:rsidRPr="00BC2899">
        <w:rPr>
          <w:rFonts w:ascii="Times New Roman" w:hAnsi="Times New Roman" w:cs="Times New Roman"/>
          <w:spacing w:val="-2"/>
        </w:rPr>
        <w:t xml:space="preserve"> </w:t>
      </w:r>
      <w:r w:rsidRPr="00BC2899">
        <w:rPr>
          <w:rFonts w:ascii="Times New Roman" w:hAnsi="Times New Roman" w:cs="Times New Roman"/>
        </w:rPr>
        <w:t>within</w:t>
      </w:r>
      <w:r w:rsidRPr="00BC2899">
        <w:rPr>
          <w:rFonts w:ascii="Times New Roman" w:hAnsi="Times New Roman" w:cs="Times New Roman"/>
          <w:spacing w:val="-5"/>
        </w:rPr>
        <w:t xml:space="preserve"> </w:t>
      </w:r>
      <w:r w:rsidRPr="00BC2899">
        <w:rPr>
          <w:rFonts w:ascii="Times New Roman" w:hAnsi="Times New Roman" w:cs="Times New Roman"/>
        </w:rPr>
        <w:t>one</w:t>
      </w:r>
      <w:r w:rsidRPr="00BC2899">
        <w:rPr>
          <w:rFonts w:ascii="Times New Roman" w:hAnsi="Times New Roman" w:cs="Times New Roman"/>
          <w:spacing w:val="-3"/>
        </w:rPr>
        <w:t xml:space="preserve"> </w:t>
      </w:r>
      <w:r w:rsidRPr="00BC2899">
        <w:rPr>
          <w:rFonts w:ascii="Times New Roman" w:hAnsi="Times New Roman" w:cs="Times New Roman"/>
        </w:rPr>
        <w:t>working</w:t>
      </w:r>
      <w:r w:rsidRPr="00BC2899">
        <w:rPr>
          <w:rFonts w:ascii="Times New Roman" w:hAnsi="Times New Roman" w:cs="Times New Roman"/>
          <w:spacing w:val="-8"/>
        </w:rPr>
        <w:t xml:space="preserve"> </w:t>
      </w:r>
      <w:r w:rsidRPr="00BC2899">
        <w:rPr>
          <w:rFonts w:ascii="Times New Roman" w:hAnsi="Times New Roman" w:cs="Times New Roman"/>
        </w:rPr>
        <w:t>day</w:t>
      </w:r>
      <w:r w:rsidRPr="00BC2899">
        <w:rPr>
          <w:rFonts w:ascii="Times New Roman" w:hAnsi="Times New Roman" w:cs="Times New Roman"/>
          <w:spacing w:val="-2"/>
        </w:rPr>
        <w:t xml:space="preserve"> </w:t>
      </w:r>
      <w:r w:rsidRPr="00BC2899">
        <w:rPr>
          <w:rFonts w:ascii="Times New Roman" w:hAnsi="Times New Roman" w:cs="Times New Roman"/>
        </w:rPr>
        <w:t>of</w:t>
      </w:r>
      <w:r w:rsidRPr="00BC2899">
        <w:rPr>
          <w:rFonts w:ascii="Times New Roman" w:hAnsi="Times New Roman" w:cs="Times New Roman"/>
          <w:spacing w:val="-1"/>
        </w:rPr>
        <w:t xml:space="preserve"> </w:t>
      </w:r>
      <w:r w:rsidRPr="00BC2899">
        <w:rPr>
          <w:rFonts w:ascii="Times New Roman" w:hAnsi="Times New Roman" w:cs="Times New Roman"/>
        </w:rPr>
        <w:t>a request,</w:t>
      </w:r>
      <w:r w:rsidRPr="00BC2899">
        <w:rPr>
          <w:rFonts w:ascii="Times New Roman" w:hAnsi="Times New Roman" w:cs="Times New Roman"/>
          <w:spacing w:val="-6"/>
        </w:rPr>
        <w:t xml:space="preserve"> </w:t>
      </w:r>
      <w:r w:rsidRPr="00BC2899">
        <w:rPr>
          <w:rFonts w:ascii="Times New Roman" w:hAnsi="Times New Roman" w:cs="Times New Roman"/>
        </w:rPr>
        <w:t>allow</w:t>
      </w:r>
      <w:r w:rsidRPr="00BC2899">
        <w:rPr>
          <w:rFonts w:ascii="Times New Roman" w:hAnsi="Times New Roman" w:cs="Times New Roman"/>
          <w:spacing w:val="-4"/>
        </w:rPr>
        <w:t xml:space="preserve"> </w:t>
      </w:r>
      <w:r w:rsidRPr="00BC2899">
        <w:rPr>
          <w:rFonts w:ascii="Times New Roman" w:hAnsi="Times New Roman" w:cs="Times New Roman"/>
        </w:rPr>
        <w:t>the</w:t>
      </w:r>
      <w:r w:rsidRPr="00BC2899">
        <w:rPr>
          <w:rFonts w:ascii="Times New Roman" w:hAnsi="Times New Roman" w:cs="Times New Roman"/>
          <w:spacing w:val="-2"/>
        </w:rPr>
        <w:t xml:space="preserve"> </w:t>
      </w:r>
      <w:r w:rsidRPr="00BC2899">
        <w:rPr>
          <w:rFonts w:ascii="Times New Roman" w:hAnsi="Times New Roman" w:cs="Times New Roman"/>
        </w:rPr>
        <w:t>me</w:t>
      </w:r>
      <w:r w:rsidRPr="00BC2899">
        <w:rPr>
          <w:rFonts w:ascii="Times New Roman" w:hAnsi="Times New Roman" w:cs="Times New Roman"/>
          <w:spacing w:val="-2"/>
        </w:rPr>
        <w:t>m</w:t>
      </w:r>
      <w:r w:rsidRPr="00BC2899">
        <w:rPr>
          <w:rFonts w:ascii="Times New Roman" w:hAnsi="Times New Roman" w:cs="Times New Roman"/>
          <w:spacing w:val="2"/>
        </w:rPr>
        <w:t>b</w:t>
      </w:r>
      <w:r w:rsidRPr="00BC2899">
        <w:rPr>
          <w:rFonts w:ascii="Times New Roman" w:hAnsi="Times New Roman" w:cs="Times New Roman"/>
        </w:rPr>
        <w:t>er</w:t>
      </w:r>
      <w:r w:rsidRPr="00BC2899">
        <w:rPr>
          <w:rFonts w:ascii="Times New Roman" w:hAnsi="Times New Roman" w:cs="Times New Roman"/>
          <w:spacing w:val="-2"/>
        </w:rPr>
        <w:t xml:space="preserve"> </w:t>
      </w:r>
      <w:r w:rsidRPr="00BC2899">
        <w:rPr>
          <w:rFonts w:ascii="Times New Roman" w:hAnsi="Times New Roman" w:cs="Times New Roman"/>
        </w:rPr>
        <w:t>or</w:t>
      </w:r>
      <w:r w:rsidRPr="00BC2899">
        <w:rPr>
          <w:rFonts w:ascii="Times New Roman" w:hAnsi="Times New Roman" w:cs="Times New Roman"/>
          <w:spacing w:val="-2"/>
        </w:rPr>
        <w:t xml:space="preserve"> </w:t>
      </w:r>
      <w:r w:rsidRPr="00BC2899">
        <w:rPr>
          <w:rFonts w:ascii="Times New Roman" w:hAnsi="Times New Roman" w:cs="Times New Roman"/>
        </w:rPr>
        <w:t>the</w:t>
      </w:r>
      <w:r w:rsidRPr="00BC2899">
        <w:rPr>
          <w:rFonts w:ascii="Times New Roman" w:hAnsi="Times New Roman" w:cs="Times New Roman"/>
          <w:spacing w:val="-1"/>
        </w:rPr>
        <w:t xml:space="preserve"> </w:t>
      </w:r>
      <w:r w:rsidRPr="00BC2899">
        <w:rPr>
          <w:rFonts w:ascii="Times New Roman" w:hAnsi="Times New Roman" w:cs="Times New Roman"/>
          <w:spacing w:val="-2"/>
        </w:rPr>
        <w:t>m</w:t>
      </w:r>
      <w:r w:rsidRPr="00BC2899">
        <w:rPr>
          <w:rFonts w:ascii="Times New Roman" w:hAnsi="Times New Roman" w:cs="Times New Roman"/>
          <w:spacing w:val="1"/>
        </w:rPr>
        <w:t>e</w:t>
      </w:r>
      <w:r w:rsidRPr="00BC2899">
        <w:rPr>
          <w:rFonts w:ascii="Times New Roman" w:hAnsi="Times New Roman" w:cs="Times New Roman"/>
          <w:spacing w:val="-2"/>
        </w:rPr>
        <w:t>m</w:t>
      </w:r>
      <w:r w:rsidRPr="00BC2899">
        <w:rPr>
          <w:rFonts w:ascii="Times New Roman" w:hAnsi="Times New Roman" w:cs="Times New Roman"/>
          <w:spacing w:val="2"/>
        </w:rPr>
        <w:t>b</w:t>
      </w:r>
      <w:r w:rsidRPr="00BC2899">
        <w:rPr>
          <w:rFonts w:ascii="Times New Roman" w:hAnsi="Times New Roman" w:cs="Times New Roman"/>
        </w:rPr>
        <w:t xml:space="preserve">er’s authorized </w:t>
      </w:r>
      <w:r w:rsidR="009C3C65" w:rsidRPr="00BC2899">
        <w:rPr>
          <w:rFonts w:ascii="Times New Roman" w:hAnsi="Times New Roman" w:cs="Times New Roman"/>
        </w:rPr>
        <w:t xml:space="preserve">or legal </w:t>
      </w:r>
      <w:r w:rsidRPr="00BC2899">
        <w:rPr>
          <w:rFonts w:ascii="Times New Roman" w:hAnsi="Times New Roman" w:cs="Times New Roman"/>
        </w:rPr>
        <w:t>representative</w:t>
      </w:r>
      <w:r w:rsidRPr="00BC2899">
        <w:rPr>
          <w:rFonts w:ascii="Times New Roman" w:hAnsi="Times New Roman" w:cs="Times New Roman"/>
          <w:spacing w:val="-10"/>
        </w:rPr>
        <w:t xml:space="preserve"> </w:t>
      </w:r>
      <w:r w:rsidRPr="00BC2899">
        <w:rPr>
          <w:rFonts w:ascii="Times New Roman" w:hAnsi="Times New Roman" w:cs="Times New Roman"/>
        </w:rPr>
        <w:t>to</w:t>
      </w:r>
      <w:r w:rsidRPr="00BC2899">
        <w:rPr>
          <w:rFonts w:ascii="Times New Roman" w:hAnsi="Times New Roman" w:cs="Times New Roman"/>
          <w:spacing w:val="-2"/>
        </w:rPr>
        <w:t xml:space="preserve"> </w:t>
      </w:r>
      <w:r w:rsidRPr="00BC2899">
        <w:rPr>
          <w:rFonts w:ascii="Times New Roman" w:hAnsi="Times New Roman" w:cs="Times New Roman"/>
        </w:rPr>
        <w:t>exa</w:t>
      </w:r>
      <w:r w:rsidRPr="00BC2899">
        <w:rPr>
          <w:rFonts w:ascii="Times New Roman" w:hAnsi="Times New Roman" w:cs="Times New Roman"/>
          <w:spacing w:val="-2"/>
        </w:rPr>
        <w:t>m</w:t>
      </w:r>
      <w:r w:rsidRPr="00BC2899">
        <w:rPr>
          <w:rFonts w:ascii="Times New Roman" w:hAnsi="Times New Roman" w:cs="Times New Roman"/>
        </w:rPr>
        <w:t>ine</w:t>
      </w:r>
      <w:r w:rsidRPr="00BC2899">
        <w:rPr>
          <w:rFonts w:ascii="Times New Roman" w:hAnsi="Times New Roman" w:cs="Times New Roman"/>
          <w:spacing w:val="-3"/>
        </w:rPr>
        <w:t xml:space="preserve"> </w:t>
      </w:r>
      <w:r w:rsidRPr="00BC2899">
        <w:rPr>
          <w:rFonts w:ascii="Times New Roman" w:hAnsi="Times New Roman" w:cs="Times New Roman"/>
        </w:rPr>
        <w:t>t</w:t>
      </w:r>
      <w:r w:rsidRPr="00BC2899">
        <w:rPr>
          <w:rFonts w:ascii="Times New Roman" w:hAnsi="Times New Roman" w:cs="Times New Roman"/>
          <w:spacing w:val="2"/>
        </w:rPr>
        <w:t>h</w:t>
      </w:r>
      <w:r w:rsidRPr="00BC2899">
        <w:rPr>
          <w:rFonts w:ascii="Times New Roman" w:hAnsi="Times New Roman" w:cs="Times New Roman"/>
        </w:rPr>
        <w:t>e</w:t>
      </w:r>
      <w:r w:rsidRPr="00BC2899">
        <w:rPr>
          <w:rFonts w:ascii="Times New Roman" w:hAnsi="Times New Roman" w:cs="Times New Roman"/>
          <w:spacing w:val="-1"/>
        </w:rPr>
        <w:t xml:space="preserve"> </w:t>
      </w:r>
      <w:r w:rsidRPr="00BC2899">
        <w:rPr>
          <w:rFonts w:ascii="Times New Roman" w:hAnsi="Times New Roman" w:cs="Times New Roman"/>
        </w:rPr>
        <w:t>PNA</w:t>
      </w:r>
      <w:r w:rsidRPr="00BC2899">
        <w:rPr>
          <w:rFonts w:ascii="Times New Roman" w:hAnsi="Times New Roman" w:cs="Times New Roman"/>
          <w:spacing w:val="-4"/>
        </w:rPr>
        <w:t xml:space="preserve"> </w:t>
      </w:r>
      <w:r w:rsidRPr="00BC2899">
        <w:rPr>
          <w:rFonts w:ascii="Times New Roman" w:hAnsi="Times New Roman" w:cs="Times New Roman"/>
        </w:rPr>
        <w:t>r</w:t>
      </w:r>
      <w:r w:rsidRPr="00BC2899">
        <w:rPr>
          <w:rFonts w:ascii="Times New Roman" w:hAnsi="Times New Roman" w:cs="Times New Roman"/>
          <w:spacing w:val="1"/>
        </w:rPr>
        <w:t>e</w:t>
      </w:r>
      <w:r w:rsidRPr="00BC2899">
        <w:rPr>
          <w:rFonts w:ascii="Times New Roman" w:hAnsi="Times New Roman" w:cs="Times New Roman"/>
        </w:rPr>
        <w:t>cords</w:t>
      </w:r>
      <w:r w:rsidRPr="00BC2899">
        <w:rPr>
          <w:rFonts w:ascii="Times New Roman" w:hAnsi="Times New Roman" w:cs="Times New Roman"/>
          <w:spacing w:val="-1"/>
        </w:rPr>
        <w:t xml:space="preserve"> </w:t>
      </w:r>
      <w:r w:rsidRPr="00BC2899">
        <w:rPr>
          <w:rFonts w:ascii="Times New Roman" w:hAnsi="Times New Roman" w:cs="Times New Roman"/>
        </w:rPr>
        <w:t>of</w:t>
      </w:r>
      <w:r w:rsidRPr="00BC2899">
        <w:rPr>
          <w:rFonts w:ascii="Times New Roman" w:hAnsi="Times New Roman" w:cs="Times New Roman"/>
          <w:spacing w:val="-2"/>
        </w:rPr>
        <w:t xml:space="preserve"> </w:t>
      </w:r>
      <w:r w:rsidRPr="00BC2899">
        <w:rPr>
          <w:rFonts w:ascii="Times New Roman" w:hAnsi="Times New Roman" w:cs="Times New Roman"/>
        </w:rPr>
        <w:t>the</w:t>
      </w:r>
      <w:r w:rsidRPr="00BC2899">
        <w:rPr>
          <w:rFonts w:ascii="Times New Roman" w:hAnsi="Times New Roman" w:cs="Times New Roman"/>
          <w:spacing w:val="-2"/>
        </w:rPr>
        <w:t xml:space="preserve"> m</w:t>
      </w:r>
      <w:r w:rsidRPr="00BC2899">
        <w:rPr>
          <w:rFonts w:ascii="Times New Roman" w:hAnsi="Times New Roman" w:cs="Times New Roman"/>
          <w:spacing w:val="1"/>
        </w:rPr>
        <w:t>e</w:t>
      </w:r>
      <w:r w:rsidRPr="00BC2899">
        <w:rPr>
          <w:rFonts w:ascii="Times New Roman" w:hAnsi="Times New Roman" w:cs="Times New Roman"/>
        </w:rPr>
        <w:t>mber.</w:t>
      </w:r>
    </w:p>
    <w:p w14:paraId="1FF05480" w14:textId="77777777" w:rsidR="0088304D" w:rsidRPr="00BC2899" w:rsidRDefault="0088304D">
      <w:pPr>
        <w:widowControl w:val="0"/>
        <w:autoSpaceDE w:val="0"/>
        <w:autoSpaceDN w:val="0"/>
        <w:adjustRightInd w:val="0"/>
        <w:spacing w:before="13" w:after="0" w:line="240" w:lineRule="exact"/>
        <w:rPr>
          <w:rFonts w:ascii="Times New Roman" w:hAnsi="Times New Roman" w:cs="Times New Roman"/>
          <w:sz w:val="24"/>
          <w:szCs w:val="24"/>
        </w:rPr>
      </w:pPr>
    </w:p>
    <w:p w14:paraId="61E66E4B" w14:textId="77777777" w:rsidR="0088304D" w:rsidRPr="00BC2899" w:rsidRDefault="0088304D">
      <w:pPr>
        <w:widowControl w:val="0"/>
        <w:autoSpaceDE w:val="0"/>
        <w:autoSpaceDN w:val="0"/>
        <w:adjustRightInd w:val="0"/>
        <w:spacing w:after="0" w:line="248" w:lineRule="exact"/>
        <w:ind w:left="114"/>
        <w:rPr>
          <w:rFonts w:ascii="Times New Roman" w:hAnsi="Times New Roman" w:cs="Times New Roman"/>
        </w:rPr>
      </w:pPr>
      <w:r w:rsidRPr="00BC2899">
        <w:rPr>
          <w:rFonts w:ascii="Times New Roman" w:hAnsi="Times New Roman" w:cs="Times New Roman"/>
          <w:position w:val="-1"/>
          <w:u w:val="single"/>
        </w:rPr>
        <w:t>456</w:t>
      </w:r>
      <w:r w:rsidRPr="00BC2899">
        <w:rPr>
          <w:rFonts w:ascii="Times New Roman" w:hAnsi="Times New Roman" w:cs="Times New Roman"/>
          <w:spacing w:val="-1"/>
          <w:position w:val="-1"/>
          <w:u w:val="single"/>
        </w:rPr>
        <w:t>.</w:t>
      </w:r>
      <w:r w:rsidRPr="00BC2899">
        <w:rPr>
          <w:rFonts w:ascii="Times New Roman" w:hAnsi="Times New Roman" w:cs="Times New Roman"/>
          <w:position w:val="-1"/>
          <w:u w:val="single"/>
        </w:rPr>
        <w:t xml:space="preserve">611: </w:t>
      </w:r>
      <w:r w:rsidRPr="00BC2899">
        <w:rPr>
          <w:rFonts w:ascii="Times New Roman" w:hAnsi="Times New Roman" w:cs="Times New Roman"/>
          <w:spacing w:val="43"/>
          <w:position w:val="-1"/>
          <w:u w:val="single"/>
        </w:rPr>
        <w:t xml:space="preserve"> </w:t>
      </w:r>
      <w:r w:rsidRPr="00BC2899">
        <w:rPr>
          <w:rFonts w:ascii="Times New Roman" w:hAnsi="Times New Roman" w:cs="Times New Roman"/>
          <w:position w:val="-1"/>
          <w:u w:val="single"/>
        </w:rPr>
        <w:t>PNA</w:t>
      </w:r>
      <w:r w:rsidRPr="00BC2899">
        <w:rPr>
          <w:rFonts w:ascii="Times New Roman" w:hAnsi="Times New Roman" w:cs="Times New Roman"/>
          <w:spacing w:val="-4"/>
          <w:position w:val="-1"/>
          <w:u w:val="single"/>
        </w:rPr>
        <w:t xml:space="preserve"> </w:t>
      </w:r>
      <w:r w:rsidRPr="00BC2899">
        <w:rPr>
          <w:rFonts w:ascii="Times New Roman" w:hAnsi="Times New Roman" w:cs="Times New Roman"/>
          <w:position w:val="-1"/>
          <w:u w:val="single"/>
        </w:rPr>
        <w:t>Funds of a Me</w:t>
      </w:r>
      <w:r w:rsidRPr="00BC2899">
        <w:rPr>
          <w:rFonts w:ascii="Times New Roman" w:hAnsi="Times New Roman" w:cs="Times New Roman"/>
          <w:spacing w:val="-2"/>
          <w:position w:val="-1"/>
          <w:u w:val="single"/>
        </w:rPr>
        <w:t>m</w:t>
      </w:r>
      <w:r w:rsidRPr="00BC2899">
        <w:rPr>
          <w:rFonts w:ascii="Times New Roman" w:hAnsi="Times New Roman" w:cs="Times New Roman"/>
          <w:spacing w:val="1"/>
          <w:position w:val="-1"/>
          <w:u w:val="single"/>
        </w:rPr>
        <w:t>b</w:t>
      </w:r>
      <w:r w:rsidRPr="00BC2899">
        <w:rPr>
          <w:rFonts w:ascii="Times New Roman" w:hAnsi="Times New Roman" w:cs="Times New Roman"/>
          <w:position w:val="-1"/>
          <w:u w:val="single"/>
        </w:rPr>
        <w:t>er Transferred to Another Facility</w:t>
      </w:r>
    </w:p>
    <w:p w14:paraId="60220B23" w14:textId="77777777" w:rsidR="0088304D" w:rsidRPr="00BC2899" w:rsidRDefault="0088304D">
      <w:pPr>
        <w:widowControl w:val="0"/>
        <w:autoSpaceDE w:val="0"/>
        <w:autoSpaceDN w:val="0"/>
        <w:adjustRightInd w:val="0"/>
        <w:spacing w:before="6" w:after="0" w:line="220" w:lineRule="exact"/>
        <w:rPr>
          <w:rFonts w:ascii="Times New Roman" w:hAnsi="Times New Roman" w:cs="Times New Roman"/>
        </w:rPr>
      </w:pPr>
    </w:p>
    <w:p w14:paraId="15121A08" w14:textId="77777777" w:rsidR="0088304D" w:rsidRPr="00BC2899" w:rsidRDefault="0088304D" w:rsidP="00D854B5">
      <w:pPr>
        <w:widowControl w:val="0"/>
        <w:autoSpaceDE w:val="0"/>
        <w:autoSpaceDN w:val="0"/>
        <w:adjustRightInd w:val="0"/>
        <w:spacing w:after="0" w:line="240" w:lineRule="auto"/>
        <w:ind w:left="720" w:right="288" w:firstLine="360"/>
        <w:rPr>
          <w:rFonts w:ascii="Times New Roman" w:hAnsi="Times New Roman" w:cs="Times New Roman"/>
        </w:rPr>
      </w:pPr>
      <w:r w:rsidRPr="00BC2899">
        <w:rPr>
          <w:rFonts w:ascii="Times New Roman" w:hAnsi="Times New Roman" w:cs="Times New Roman"/>
        </w:rPr>
        <w:t>If</w:t>
      </w:r>
      <w:r w:rsidRPr="00BC2899">
        <w:rPr>
          <w:rFonts w:ascii="Times New Roman" w:hAnsi="Times New Roman" w:cs="Times New Roman"/>
          <w:spacing w:val="-6"/>
        </w:rPr>
        <w:t xml:space="preserve"> </w:t>
      </w:r>
      <w:r w:rsidRPr="00BC2899">
        <w:rPr>
          <w:rFonts w:ascii="Times New Roman" w:hAnsi="Times New Roman" w:cs="Times New Roman"/>
        </w:rPr>
        <w:t>a</w:t>
      </w:r>
      <w:r w:rsidRPr="00BC2899">
        <w:rPr>
          <w:rFonts w:ascii="Times New Roman" w:hAnsi="Times New Roman" w:cs="Times New Roman"/>
          <w:spacing w:val="2"/>
        </w:rPr>
        <w:t xml:space="preserve"> </w:t>
      </w:r>
      <w:r w:rsidRPr="00BC2899">
        <w:rPr>
          <w:rFonts w:ascii="Times New Roman" w:hAnsi="Times New Roman" w:cs="Times New Roman"/>
          <w:spacing w:val="-2"/>
        </w:rPr>
        <w:t>m</w:t>
      </w:r>
      <w:r w:rsidRPr="00BC2899">
        <w:rPr>
          <w:rFonts w:ascii="Times New Roman" w:hAnsi="Times New Roman" w:cs="Times New Roman"/>
          <w:spacing w:val="1"/>
        </w:rPr>
        <w:t>e</w:t>
      </w:r>
      <w:r w:rsidRPr="00BC2899">
        <w:rPr>
          <w:rFonts w:ascii="Times New Roman" w:hAnsi="Times New Roman" w:cs="Times New Roman"/>
          <w:spacing w:val="-2"/>
        </w:rPr>
        <w:t>m</w:t>
      </w:r>
      <w:r w:rsidRPr="00BC2899">
        <w:rPr>
          <w:rFonts w:ascii="Times New Roman" w:hAnsi="Times New Roman" w:cs="Times New Roman"/>
          <w:spacing w:val="2"/>
        </w:rPr>
        <w:t>b</w:t>
      </w:r>
      <w:r w:rsidRPr="00BC2899">
        <w:rPr>
          <w:rFonts w:ascii="Times New Roman" w:hAnsi="Times New Roman" w:cs="Times New Roman"/>
        </w:rPr>
        <w:t>er</w:t>
      </w:r>
      <w:r w:rsidRPr="00BC2899">
        <w:rPr>
          <w:rFonts w:ascii="Times New Roman" w:hAnsi="Times New Roman" w:cs="Times New Roman"/>
          <w:spacing w:val="-3"/>
        </w:rPr>
        <w:t xml:space="preserve"> </w:t>
      </w:r>
      <w:r w:rsidRPr="00BC2899">
        <w:rPr>
          <w:rFonts w:ascii="Times New Roman" w:hAnsi="Times New Roman" w:cs="Times New Roman"/>
        </w:rPr>
        <w:t>is</w:t>
      </w:r>
      <w:r w:rsidRPr="00BC2899">
        <w:rPr>
          <w:rFonts w:ascii="Times New Roman" w:hAnsi="Times New Roman" w:cs="Times New Roman"/>
          <w:spacing w:val="-1"/>
        </w:rPr>
        <w:t xml:space="preserve"> </w:t>
      </w:r>
      <w:r w:rsidRPr="00BC2899">
        <w:rPr>
          <w:rFonts w:ascii="Times New Roman" w:hAnsi="Times New Roman" w:cs="Times New Roman"/>
        </w:rPr>
        <w:t>transferred</w:t>
      </w:r>
      <w:r w:rsidRPr="00BC2899">
        <w:rPr>
          <w:rFonts w:ascii="Times New Roman" w:hAnsi="Times New Roman" w:cs="Times New Roman"/>
          <w:spacing w:val="-9"/>
        </w:rPr>
        <w:t xml:space="preserve"> </w:t>
      </w:r>
      <w:r w:rsidRPr="00BC2899">
        <w:rPr>
          <w:rFonts w:ascii="Times New Roman" w:hAnsi="Times New Roman" w:cs="Times New Roman"/>
        </w:rPr>
        <w:t>to</w:t>
      </w:r>
      <w:r w:rsidRPr="00BC2899">
        <w:rPr>
          <w:rFonts w:ascii="Times New Roman" w:hAnsi="Times New Roman" w:cs="Times New Roman"/>
          <w:spacing w:val="-2"/>
        </w:rPr>
        <w:t xml:space="preserve"> </w:t>
      </w:r>
      <w:r w:rsidRPr="00BC2899">
        <w:rPr>
          <w:rFonts w:ascii="Times New Roman" w:hAnsi="Times New Roman" w:cs="Times New Roman"/>
        </w:rPr>
        <w:t>another</w:t>
      </w:r>
      <w:r w:rsidRPr="00BC2899">
        <w:rPr>
          <w:rFonts w:ascii="Times New Roman" w:hAnsi="Times New Roman" w:cs="Times New Roman"/>
          <w:spacing w:val="-6"/>
        </w:rPr>
        <w:t xml:space="preserve"> </w:t>
      </w:r>
      <w:r w:rsidRPr="00BC2899">
        <w:rPr>
          <w:rFonts w:ascii="Times New Roman" w:hAnsi="Times New Roman" w:cs="Times New Roman"/>
        </w:rPr>
        <w:t>nu</w:t>
      </w:r>
      <w:r w:rsidRPr="00BC2899">
        <w:rPr>
          <w:rFonts w:ascii="Times New Roman" w:hAnsi="Times New Roman" w:cs="Times New Roman"/>
          <w:spacing w:val="-1"/>
        </w:rPr>
        <w:t>r</w:t>
      </w:r>
      <w:r w:rsidRPr="00BC2899">
        <w:rPr>
          <w:rFonts w:ascii="Times New Roman" w:hAnsi="Times New Roman" w:cs="Times New Roman"/>
        </w:rPr>
        <w:t>sing</w:t>
      </w:r>
      <w:r w:rsidRPr="00BC2899">
        <w:rPr>
          <w:rFonts w:ascii="Times New Roman" w:hAnsi="Times New Roman" w:cs="Times New Roman"/>
          <w:spacing w:val="-2"/>
        </w:rPr>
        <w:t xml:space="preserve"> </w:t>
      </w:r>
      <w:r w:rsidRPr="00BC2899">
        <w:rPr>
          <w:rFonts w:ascii="Times New Roman" w:hAnsi="Times New Roman" w:cs="Times New Roman"/>
        </w:rPr>
        <w:t>facility,</w:t>
      </w:r>
      <w:r w:rsidRPr="00BC2899">
        <w:rPr>
          <w:rFonts w:ascii="Times New Roman" w:hAnsi="Times New Roman" w:cs="Times New Roman"/>
          <w:spacing w:val="-2"/>
        </w:rPr>
        <w:t xml:space="preserve"> </w:t>
      </w:r>
      <w:r w:rsidRPr="00BC2899">
        <w:rPr>
          <w:rFonts w:ascii="Times New Roman" w:hAnsi="Times New Roman" w:cs="Times New Roman"/>
        </w:rPr>
        <w:t>all of</w:t>
      </w:r>
      <w:r w:rsidRPr="00BC2899">
        <w:rPr>
          <w:rFonts w:ascii="Times New Roman" w:hAnsi="Times New Roman" w:cs="Times New Roman"/>
          <w:spacing w:val="-2"/>
        </w:rPr>
        <w:t xml:space="preserve"> </w:t>
      </w:r>
      <w:r w:rsidRPr="00BC2899">
        <w:rPr>
          <w:rFonts w:ascii="Times New Roman" w:hAnsi="Times New Roman" w:cs="Times New Roman"/>
        </w:rPr>
        <w:t>the</w:t>
      </w:r>
      <w:r w:rsidRPr="00BC2899">
        <w:rPr>
          <w:rFonts w:ascii="Times New Roman" w:hAnsi="Times New Roman" w:cs="Times New Roman"/>
          <w:spacing w:val="-2"/>
        </w:rPr>
        <w:t xml:space="preserve"> m</w:t>
      </w:r>
      <w:r w:rsidRPr="00BC2899">
        <w:rPr>
          <w:rFonts w:ascii="Times New Roman" w:hAnsi="Times New Roman" w:cs="Times New Roman"/>
          <w:spacing w:val="1"/>
        </w:rPr>
        <w:t>e</w:t>
      </w:r>
      <w:r w:rsidRPr="00BC2899">
        <w:rPr>
          <w:rFonts w:ascii="Times New Roman" w:hAnsi="Times New Roman" w:cs="Times New Roman"/>
          <w:spacing w:val="-2"/>
        </w:rPr>
        <w:t>m</w:t>
      </w:r>
      <w:r w:rsidRPr="00BC2899">
        <w:rPr>
          <w:rFonts w:ascii="Times New Roman" w:hAnsi="Times New Roman" w:cs="Times New Roman"/>
          <w:spacing w:val="2"/>
        </w:rPr>
        <w:t>b</w:t>
      </w:r>
      <w:r w:rsidRPr="00BC2899">
        <w:rPr>
          <w:rFonts w:ascii="Times New Roman" w:hAnsi="Times New Roman" w:cs="Times New Roman"/>
        </w:rPr>
        <w:t>er</w:t>
      </w:r>
      <w:r w:rsidRPr="00BC2899">
        <w:rPr>
          <w:rFonts w:ascii="Times New Roman" w:hAnsi="Times New Roman" w:cs="Times New Roman"/>
          <w:spacing w:val="-1"/>
        </w:rPr>
        <w:t>'</w:t>
      </w:r>
      <w:r w:rsidRPr="00BC2899">
        <w:rPr>
          <w:rFonts w:ascii="Times New Roman" w:hAnsi="Times New Roman" w:cs="Times New Roman"/>
        </w:rPr>
        <w:t>s</w:t>
      </w:r>
      <w:r w:rsidRPr="00BC2899">
        <w:rPr>
          <w:rFonts w:ascii="Times New Roman" w:hAnsi="Times New Roman" w:cs="Times New Roman"/>
          <w:spacing w:val="-3"/>
        </w:rPr>
        <w:t xml:space="preserve"> </w:t>
      </w:r>
      <w:r w:rsidRPr="00BC2899">
        <w:rPr>
          <w:rFonts w:ascii="Times New Roman" w:hAnsi="Times New Roman" w:cs="Times New Roman"/>
        </w:rPr>
        <w:t>funds</w:t>
      </w:r>
      <w:r w:rsidRPr="00BC2899">
        <w:rPr>
          <w:rFonts w:ascii="Times New Roman" w:hAnsi="Times New Roman" w:cs="Times New Roman"/>
          <w:spacing w:val="-4"/>
        </w:rPr>
        <w:t xml:space="preserve"> </w:t>
      </w:r>
      <w:r w:rsidRPr="00BC2899">
        <w:rPr>
          <w:rFonts w:ascii="Times New Roman" w:hAnsi="Times New Roman" w:cs="Times New Roman"/>
        </w:rPr>
        <w:t>held</w:t>
      </w:r>
      <w:r w:rsidRPr="00BC2899">
        <w:rPr>
          <w:rFonts w:ascii="Times New Roman" w:hAnsi="Times New Roman" w:cs="Times New Roman"/>
          <w:spacing w:val="-3"/>
        </w:rPr>
        <w:t xml:space="preserve"> </w:t>
      </w:r>
      <w:r w:rsidRPr="00BC2899">
        <w:rPr>
          <w:rFonts w:ascii="Times New Roman" w:hAnsi="Times New Roman" w:cs="Times New Roman"/>
        </w:rPr>
        <w:t>in</w:t>
      </w:r>
      <w:r w:rsidRPr="00BC2899">
        <w:rPr>
          <w:rFonts w:ascii="Times New Roman" w:hAnsi="Times New Roman" w:cs="Times New Roman"/>
          <w:spacing w:val="-2"/>
        </w:rPr>
        <w:t xml:space="preserve"> </w:t>
      </w:r>
      <w:r w:rsidRPr="00BC2899">
        <w:rPr>
          <w:rFonts w:ascii="Times New Roman" w:hAnsi="Times New Roman" w:cs="Times New Roman"/>
        </w:rPr>
        <w:t>trust</w:t>
      </w:r>
      <w:r w:rsidRPr="00BC2899">
        <w:rPr>
          <w:rFonts w:ascii="Times New Roman" w:hAnsi="Times New Roman" w:cs="Times New Roman"/>
          <w:spacing w:val="-4"/>
        </w:rPr>
        <w:t xml:space="preserve"> </w:t>
      </w:r>
      <w:r w:rsidRPr="00BC2899">
        <w:rPr>
          <w:rFonts w:ascii="Times New Roman" w:hAnsi="Times New Roman" w:cs="Times New Roman"/>
        </w:rPr>
        <w:t>by</w:t>
      </w:r>
      <w:r w:rsidRPr="00BC2899">
        <w:rPr>
          <w:rFonts w:ascii="Times New Roman" w:hAnsi="Times New Roman" w:cs="Times New Roman"/>
          <w:spacing w:val="2"/>
        </w:rPr>
        <w:t xml:space="preserve"> </w:t>
      </w:r>
      <w:r w:rsidRPr="00BC2899">
        <w:rPr>
          <w:rFonts w:ascii="Times New Roman" w:hAnsi="Times New Roman" w:cs="Times New Roman"/>
        </w:rPr>
        <w:t>the facili</w:t>
      </w:r>
      <w:r w:rsidRPr="00BC2899">
        <w:rPr>
          <w:rFonts w:ascii="Times New Roman" w:hAnsi="Times New Roman" w:cs="Times New Roman"/>
          <w:spacing w:val="-1"/>
        </w:rPr>
        <w:t>t</w:t>
      </w:r>
      <w:r w:rsidRPr="00BC2899">
        <w:rPr>
          <w:rFonts w:ascii="Times New Roman" w:hAnsi="Times New Roman" w:cs="Times New Roman"/>
        </w:rPr>
        <w:t>y</w:t>
      </w:r>
      <w:r w:rsidRPr="00BC2899">
        <w:rPr>
          <w:rFonts w:ascii="Times New Roman" w:hAnsi="Times New Roman" w:cs="Times New Roman"/>
          <w:spacing w:val="-1"/>
        </w:rPr>
        <w:t xml:space="preserve"> </w:t>
      </w:r>
      <w:r w:rsidRPr="00BC2899">
        <w:rPr>
          <w:rFonts w:ascii="Times New Roman" w:hAnsi="Times New Roman" w:cs="Times New Roman"/>
          <w:spacing w:val="-2"/>
        </w:rPr>
        <w:t>m</w:t>
      </w:r>
      <w:r w:rsidRPr="00BC2899">
        <w:rPr>
          <w:rFonts w:ascii="Times New Roman" w:hAnsi="Times New Roman" w:cs="Times New Roman"/>
          <w:spacing w:val="1"/>
        </w:rPr>
        <w:t>u</w:t>
      </w:r>
      <w:r w:rsidRPr="00BC2899">
        <w:rPr>
          <w:rFonts w:ascii="Times New Roman" w:hAnsi="Times New Roman" w:cs="Times New Roman"/>
        </w:rPr>
        <w:t>st</w:t>
      </w:r>
      <w:r w:rsidRPr="00BC2899">
        <w:rPr>
          <w:rFonts w:ascii="Times New Roman" w:hAnsi="Times New Roman" w:cs="Times New Roman"/>
          <w:spacing w:val="-2"/>
        </w:rPr>
        <w:t xml:space="preserve"> </w:t>
      </w:r>
      <w:r w:rsidRPr="00BC2899">
        <w:rPr>
          <w:rFonts w:ascii="Times New Roman" w:hAnsi="Times New Roman" w:cs="Times New Roman"/>
        </w:rPr>
        <w:t>be</w:t>
      </w:r>
      <w:r w:rsidRPr="00BC2899">
        <w:rPr>
          <w:rFonts w:ascii="Times New Roman" w:hAnsi="Times New Roman" w:cs="Times New Roman"/>
          <w:spacing w:val="-2"/>
        </w:rPr>
        <w:t xml:space="preserve"> </w:t>
      </w:r>
      <w:r w:rsidRPr="00BC2899">
        <w:rPr>
          <w:rFonts w:ascii="Times New Roman" w:hAnsi="Times New Roman" w:cs="Times New Roman"/>
        </w:rPr>
        <w:t>sent</w:t>
      </w:r>
      <w:r w:rsidRPr="00BC2899">
        <w:rPr>
          <w:rFonts w:ascii="Times New Roman" w:hAnsi="Times New Roman" w:cs="Times New Roman"/>
          <w:spacing w:val="-3"/>
        </w:rPr>
        <w:t xml:space="preserve"> </w:t>
      </w:r>
      <w:r w:rsidRPr="00BC2899">
        <w:rPr>
          <w:rFonts w:ascii="Times New Roman" w:hAnsi="Times New Roman" w:cs="Times New Roman"/>
        </w:rPr>
        <w:t>to</w:t>
      </w:r>
      <w:r w:rsidRPr="00BC2899">
        <w:rPr>
          <w:rFonts w:ascii="Times New Roman" w:hAnsi="Times New Roman" w:cs="Times New Roman"/>
          <w:spacing w:val="-2"/>
        </w:rPr>
        <w:t xml:space="preserve"> </w:t>
      </w:r>
      <w:r w:rsidRPr="00BC2899">
        <w:rPr>
          <w:rFonts w:ascii="Times New Roman" w:hAnsi="Times New Roman" w:cs="Times New Roman"/>
        </w:rPr>
        <w:t>the</w:t>
      </w:r>
      <w:r w:rsidRPr="00BC2899">
        <w:rPr>
          <w:rFonts w:ascii="Times New Roman" w:hAnsi="Times New Roman" w:cs="Times New Roman"/>
          <w:spacing w:val="-2"/>
        </w:rPr>
        <w:t xml:space="preserve"> </w:t>
      </w:r>
      <w:r w:rsidRPr="00BC2899">
        <w:rPr>
          <w:rFonts w:ascii="Times New Roman" w:hAnsi="Times New Roman" w:cs="Times New Roman"/>
        </w:rPr>
        <w:t>new</w:t>
      </w:r>
      <w:r w:rsidRPr="00BC2899">
        <w:rPr>
          <w:rFonts w:ascii="Times New Roman" w:hAnsi="Times New Roman" w:cs="Times New Roman"/>
          <w:spacing w:val="-3"/>
        </w:rPr>
        <w:t xml:space="preserve"> </w:t>
      </w:r>
      <w:r w:rsidRPr="00BC2899">
        <w:rPr>
          <w:rFonts w:ascii="Times New Roman" w:hAnsi="Times New Roman" w:cs="Times New Roman"/>
        </w:rPr>
        <w:t>facility</w:t>
      </w:r>
      <w:r w:rsidRPr="00BC2899">
        <w:rPr>
          <w:rFonts w:ascii="Times New Roman" w:hAnsi="Times New Roman" w:cs="Times New Roman"/>
          <w:spacing w:val="-4"/>
        </w:rPr>
        <w:t xml:space="preserve"> </w:t>
      </w:r>
      <w:r w:rsidRPr="00BC2899">
        <w:rPr>
          <w:rFonts w:ascii="Times New Roman" w:hAnsi="Times New Roman" w:cs="Times New Roman"/>
        </w:rPr>
        <w:t>within</w:t>
      </w:r>
      <w:r w:rsidRPr="00BC2899">
        <w:rPr>
          <w:rFonts w:ascii="Times New Roman" w:hAnsi="Times New Roman" w:cs="Times New Roman"/>
          <w:spacing w:val="-6"/>
        </w:rPr>
        <w:t xml:space="preserve"> </w:t>
      </w:r>
      <w:r w:rsidR="00074237" w:rsidRPr="00BC2899">
        <w:rPr>
          <w:rFonts w:ascii="Times New Roman" w:hAnsi="Times New Roman" w:cs="Times New Roman"/>
        </w:rPr>
        <w:t>ten</w:t>
      </w:r>
      <w:r w:rsidR="00074237" w:rsidRPr="00BC2899">
        <w:rPr>
          <w:rFonts w:ascii="Times New Roman" w:hAnsi="Times New Roman" w:cs="Times New Roman"/>
          <w:spacing w:val="-2"/>
        </w:rPr>
        <w:t xml:space="preserve"> </w:t>
      </w:r>
      <w:r w:rsidRPr="00BC2899">
        <w:rPr>
          <w:rFonts w:ascii="Times New Roman" w:hAnsi="Times New Roman" w:cs="Times New Roman"/>
        </w:rPr>
        <w:t>d</w:t>
      </w:r>
      <w:r w:rsidRPr="00BC2899">
        <w:rPr>
          <w:rFonts w:ascii="Times New Roman" w:hAnsi="Times New Roman" w:cs="Times New Roman"/>
          <w:spacing w:val="-1"/>
        </w:rPr>
        <w:t>a</w:t>
      </w:r>
      <w:r w:rsidRPr="00BC2899">
        <w:rPr>
          <w:rFonts w:ascii="Times New Roman" w:hAnsi="Times New Roman" w:cs="Times New Roman"/>
          <w:spacing w:val="2"/>
        </w:rPr>
        <w:t>y</w:t>
      </w:r>
      <w:r w:rsidRPr="00BC2899">
        <w:rPr>
          <w:rFonts w:ascii="Times New Roman" w:hAnsi="Times New Roman" w:cs="Times New Roman"/>
        </w:rPr>
        <w:t>s</w:t>
      </w:r>
      <w:r w:rsidRPr="00BC2899">
        <w:rPr>
          <w:rFonts w:ascii="Times New Roman" w:hAnsi="Times New Roman" w:cs="Times New Roman"/>
          <w:spacing w:val="-1"/>
        </w:rPr>
        <w:t xml:space="preserve"> </w:t>
      </w:r>
      <w:r w:rsidRPr="00BC2899">
        <w:rPr>
          <w:rFonts w:ascii="Times New Roman" w:hAnsi="Times New Roman" w:cs="Times New Roman"/>
        </w:rPr>
        <w:t>of</w:t>
      </w:r>
      <w:r w:rsidRPr="00BC2899">
        <w:rPr>
          <w:rFonts w:ascii="Times New Roman" w:hAnsi="Times New Roman" w:cs="Times New Roman"/>
          <w:spacing w:val="-2"/>
        </w:rPr>
        <w:t xml:space="preserve"> </w:t>
      </w:r>
      <w:r w:rsidRPr="00BC2899">
        <w:rPr>
          <w:rFonts w:ascii="Times New Roman" w:hAnsi="Times New Roman" w:cs="Times New Roman"/>
          <w:spacing w:val="-1"/>
        </w:rPr>
        <w:t>th</w:t>
      </w:r>
      <w:r w:rsidRPr="00BC2899">
        <w:rPr>
          <w:rFonts w:ascii="Times New Roman" w:hAnsi="Times New Roman" w:cs="Times New Roman"/>
        </w:rPr>
        <w:t>e</w:t>
      </w:r>
      <w:r w:rsidRPr="00BC2899">
        <w:rPr>
          <w:rFonts w:ascii="Times New Roman" w:hAnsi="Times New Roman" w:cs="Times New Roman"/>
          <w:spacing w:val="-1"/>
        </w:rPr>
        <w:t xml:space="preserve"> </w:t>
      </w:r>
      <w:r w:rsidRPr="00BC2899">
        <w:rPr>
          <w:rFonts w:ascii="Times New Roman" w:hAnsi="Times New Roman" w:cs="Times New Roman"/>
        </w:rPr>
        <w:t>transfer</w:t>
      </w:r>
      <w:r w:rsidRPr="00BC2899">
        <w:rPr>
          <w:rFonts w:ascii="Times New Roman" w:hAnsi="Times New Roman" w:cs="Times New Roman"/>
          <w:spacing w:val="-6"/>
        </w:rPr>
        <w:t xml:space="preserve"> </w:t>
      </w:r>
      <w:r w:rsidRPr="00BC2899">
        <w:rPr>
          <w:rFonts w:ascii="Times New Roman" w:hAnsi="Times New Roman" w:cs="Times New Roman"/>
        </w:rPr>
        <w:t>da</w:t>
      </w:r>
      <w:r w:rsidRPr="00BC2899">
        <w:rPr>
          <w:rFonts w:ascii="Times New Roman" w:hAnsi="Times New Roman" w:cs="Times New Roman"/>
          <w:spacing w:val="2"/>
        </w:rPr>
        <w:t>t</w:t>
      </w:r>
      <w:r w:rsidRPr="00BC2899">
        <w:rPr>
          <w:rFonts w:ascii="Times New Roman" w:hAnsi="Times New Roman" w:cs="Times New Roman"/>
        </w:rPr>
        <w:t>e.</w:t>
      </w:r>
    </w:p>
    <w:p w14:paraId="727D4FFD" w14:textId="77777777" w:rsidR="0088304D" w:rsidRPr="00BC2899" w:rsidRDefault="0088304D">
      <w:pPr>
        <w:widowControl w:val="0"/>
        <w:autoSpaceDE w:val="0"/>
        <w:autoSpaceDN w:val="0"/>
        <w:adjustRightInd w:val="0"/>
        <w:spacing w:before="13" w:after="0" w:line="240" w:lineRule="exact"/>
        <w:rPr>
          <w:rFonts w:ascii="Times New Roman" w:hAnsi="Times New Roman" w:cs="Times New Roman"/>
          <w:sz w:val="24"/>
          <w:szCs w:val="24"/>
        </w:rPr>
      </w:pPr>
    </w:p>
    <w:p w14:paraId="4C7287C2" w14:textId="77777777" w:rsidR="0088304D" w:rsidRPr="00BC2899" w:rsidRDefault="0088304D">
      <w:pPr>
        <w:widowControl w:val="0"/>
        <w:autoSpaceDE w:val="0"/>
        <w:autoSpaceDN w:val="0"/>
        <w:adjustRightInd w:val="0"/>
        <w:spacing w:after="0" w:line="240" w:lineRule="auto"/>
        <w:ind w:left="114"/>
        <w:rPr>
          <w:rFonts w:ascii="Times New Roman" w:hAnsi="Times New Roman" w:cs="Times New Roman"/>
        </w:rPr>
      </w:pPr>
      <w:r w:rsidRPr="00BC2899">
        <w:rPr>
          <w:rFonts w:ascii="Times New Roman" w:hAnsi="Times New Roman" w:cs="Times New Roman"/>
          <w:u w:val="single"/>
        </w:rPr>
        <w:t>456</w:t>
      </w:r>
      <w:r w:rsidRPr="00BC2899">
        <w:rPr>
          <w:rFonts w:ascii="Times New Roman" w:hAnsi="Times New Roman" w:cs="Times New Roman"/>
          <w:spacing w:val="-1"/>
          <w:u w:val="single"/>
        </w:rPr>
        <w:t>.</w:t>
      </w:r>
      <w:r w:rsidRPr="00BC2899">
        <w:rPr>
          <w:rFonts w:ascii="Times New Roman" w:hAnsi="Times New Roman" w:cs="Times New Roman"/>
          <w:u w:val="single"/>
        </w:rPr>
        <w:t xml:space="preserve">612: </w:t>
      </w:r>
      <w:r w:rsidRPr="00BC2899">
        <w:rPr>
          <w:rFonts w:ascii="Times New Roman" w:hAnsi="Times New Roman" w:cs="Times New Roman"/>
          <w:spacing w:val="43"/>
          <w:u w:val="single"/>
        </w:rPr>
        <w:t xml:space="preserve"> </w:t>
      </w:r>
      <w:r w:rsidRPr="00BC2899">
        <w:rPr>
          <w:rFonts w:ascii="Times New Roman" w:hAnsi="Times New Roman" w:cs="Times New Roman"/>
          <w:u w:val="single"/>
        </w:rPr>
        <w:t>PNA</w:t>
      </w:r>
      <w:r w:rsidRPr="00BC2899">
        <w:rPr>
          <w:rFonts w:ascii="Times New Roman" w:hAnsi="Times New Roman" w:cs="Times New Roman"/>
          <w:spacing w:val="-4"/>
          <w:u w:val="single"/>
        </w:rPr>
        <w:t xml:space="preserve"> </w:t>
      </w:r>
      <w:r w:rsidRPr="00BC2899">
        <w:rPr>
          <w:rFonts w:ascii="Times New Roman" w:hAnsi="Times New Roman" w:cs="Times New Roman"/>
          <w:u w:val="single"/>
        </w:rPr>
        <w:t xml:space="preserve">Funds </w:t>
      </w:r>
      <w:r w:rsidRPr="00BC2899">
        <w:rPr>
          <w:rFonts w:ascii="Times New Roman" w:hAnsi="Times New Roman" w:cs="Times New Roman"/>
          <w:spacing w:val="-1"/>
          <w:u w:val="single"/>
        </w:rPr>
        <w:t>o</w:t>
      </w:r>
      <w:r w:rsidRPr="00BC2899">
        <w:rPr>
          <w:rFonts w:ascii="Times New Roman" w:hAnsi="Times New Roman" w:cs="Times New Roman"/>
          <w:u w:val="single"/>
        </w:rPr>
        <w:t>f a Me</w:t>
      </w:r>
      <w:r w:rsidRPr="00BC2899">
        <w:rPr>
          <w:rFonts w:ascii="Times New Roman" w:hAnsi="Times New Roman" w:cs="Times New Roman"/>
          <w:spacing w:val="-1"/>
          <w:u w:val="single"/>
        </w:rPr>
        <w:t>m</w:t>
      </w:r>
      <w:r w:rsidRPr="00BC2899">
        <w:rPr>
          <w:rFonts w:ascii="Times New Roman" w:hAnsi="Times New Roman" w:cs="Times New Roman"/>
          <w:spacing w:val="1"/>
          <w:u w:val="single"/>
        </w:rPr>
        <w:t>b</w:t>
      </w:r>
      <w:r w:rsidRPr="00BC2899">
        <w:rPr>
          <w:rFonts w:ascii="Times New Roman" w:hAnsi="Times New Roman" w:cs="Times New Roman"/>
          <w:u w:val="single"/>
        </w:rPr>
        <w:t>er</w:t>
      </w:r>
      <w:r w:rsidRPr="00BC2899">
        <w:rPr>
          <w:rFonts w:ascii="Times New Roman" w:hAnsi="Times New Roman" w:cs="Times New Roman"/>
          <w:spacing w:val="1"/>
          <w:u w:val="single"/>
        </w:rPr>
        <w:t xml:space="preserve"> </w:t>
      </w:r>
      <w:r w:rsidRPr="00BC2899">
        <w:rPr>
          <w:rFonts w:ascii="Times New Roman" w:hAnsi="Times New Roman" w:cs="Times New Roman"/>
          <w:u w:val="single"/>
        </w:rPr>
        <w:t>Discharged to the Com</w:t>
      </w:r>
      <w:r w:rsidRPr="00BC2899">
        <w:rPr>
          <w:rFonts w:ascii="Times New Roman" w:hAnsi="Times New Roman" w:cs="Times New Roman"/>
          <w:spacing w:val="-1"/>
          <w:u w:val="single"/>
        </w:rPr>
        <w:t>m</w:t>
      </w:r>
      <w:r w:rsidRPr="00BC2899">
        <w:rPr>
          <w:rFonts w:ascii="Times New Roman" w:hAnsi="Times New Roman" w:cs="Times New Roman"/>
          <w:u w:val="single"/>
        </w:rPr>
        <w:t>u</w:t>
      </w:r>
      <w:r w:rsidRPr="00BC2899">
        <w:rPr>
          <w:rFonts w:ascii="Times New Roman" w:hAnsi="Times New Roman" w:cs="Times New Roman"/>
          <w:spacing w:val="2"/>
          <w:u w:val="single"/>
        </w:rPr>
        <w:t>n</w:t>
      </w:r>
      <w:r w:rsidRPr="00BC2899">
        <w:rPr>
          <w:rFonts w:ascii="Times New Roman" w:hAnsi="Times New Roman" w:cs="Times New Roman"/>
          <w:u w:val="single"/>
        </w:rPr>
        <w:t>ity</w:t>
      </w:r>
    </w:p>
    <w:p w14:paraId="60CEF837" w14:textId="77777777" w:rsidR="0088304D" w:rsidRPr="00BC2899" w:rsidRDefault="0088304D">
      <w:pPr>
        <w:widowControl w:val="0"/>
        <w:autoSpaceDE w:val="0"/>
        <w:autoSpaceDN w:val="0"/>
        <w:adjustRightInd w:val="0"/>
        <w:spacing w:before="12" w:after="0" w:line="240" w:lineRule="exact"/>
        <w:rPr>
          <w:rFonts w:ascii="Times New Roman" w:hAnsi="Times New Roman" w:cs="Times New Roman"/>
          <w:sz w:val="24"/>
          <w:szCs w:val="24"/>
        </w:rPr>
      </w:pPr>
    </w:p>
    <w:p w14:paraId="7F152E8B" w14:textId="77777777" w:rsidR="0088304D" w:rsidRPr="00BC2899" w:rsidRDefault="0088304D" w:rsidP="004949DA">
      <w:pPr>
        <w:widowControl w:val="0"/>
        <w:autoSpaceDE w:val="0"/>
        <w:autoSpaceDN w:val="0"/>
        <w:adjustRightInd w:val="0"/>
        <w:spacing w:after="0" w:line="240" w:lineRule="auto"/>
        <w:ind w:left="720" w:right="288" w:firstLine="360"/>
        <w:rPr>
          <w:rFonts w:ascii="Times New Roman" w:hAnsi="Times New Roman" w:cs="Times New Roman"/>
        </w:rPr>
      </w:pPr>
      <w:r w:rsidRPr="00BC2899">
        <w:rPr>
          <w:rFonts w:ascii="Times New Roman" w:hAnsi="Times New Roman" w:cs="Times New Roman"/>
        </w:rPr>
        <w:t xml:space="preserve">If a member has been discharged from the facility to the community, </w:t>
      </w:r>
      <w:r w:rsidR="009C3C65" w:rsidRPr="00BC2899">
        <w:rPr>
          <w:rFonts w:ascii="Times New Roman" w:hAnsi="Times New Roman" w:cs="Times New Roman"/>
        </w:rPr>
        <w:t>the member</w:t>
      </w:r>
      <w:r w:rsidRPr="00BC2899">
        <w:rPr>
          <w:rFonts w:ascii="Times New Roman" w:hAnsi="Times New Roman" w:cs="Times New Roman"/>
        </w:rPr>
        <w:t xml:space="preserve"> must receive </w:t>
      </w:r>
      <w:r w:rsidR="009C3C65" w:rsidRPr="00BC2899">
        <w:rPr>
          <w:rFonts w:ascii="Times New Roman" w:hAnsi="Times New Roman" w:cs="Times New Roman"/>
        </w:rPr>
        <w:t>their personal ledger or</w:t>
      </w:r>
      <w:r w:rsidRPr="00BC2899">
        <w:rPr>
          <w:rFonts w:ascii="Times New Roman" w:hAnsi="Times New Roman" w:cs="Times New Roman"/>
        </w:rPr>
        <w:t xml:space="preserve"> bank book back from the facility </w:t>
      </w:r>
      <w:r w:rsidR="009C3C65" w:rsidRPr="00BC2899">
        <w:rPr>
          <w:rFonts w:ascii="Times New Roman" w:hAnsi="Times New Roman" w:cs="Times New Roman"/>
        </w:rPr>
        <w:t xml:space="preserve">and must </w:t>
      </w:r>
      <w:r w:rsidRPr="00BC2899">
        <w:rPr>
          <w:rFonts w:ascii="Times New Roman" w:hAnsi="Times New Roman" w:cs="Times New Roman"/>
        </w:rPr>
        <w:t xml:space="preserve">receive a check for the balance of </w:t>
      </w:r>
      <w:r w:rsidR="009C3C65" w:rsidRPr="00BC2899">
        <w:rPr>
          <w:rFonts w:ascii="Times New Roman" w:hAnsi="Times New Roman" w:cs="Times New Roman"/>
        </w:rPr>
        <w:t>the member’s</w:t>
      </w:r>
      <w:r w:rsidRPr="00BC2899">
        <w:rPr>
          <w:rFonts w:ascii="Times New Roman" w:hAnsi="Times New Roman" w:cs="Times New Roman"/>
        </w:rPr>
        <w:t xml:space="preserve"> PNA account. The amount of the check must reflect </w:t>
      </w:r>
      <w:r w:rsidR="009C3C65" w:rsidRPr="00BC2899">
        <w:rPr>
          <w:rFonts w:ascii="Times New Roman" w:hAnsi="Times New Roman" w:cs="Times New Roman"/>
        </w:rPr>
        <w:t xml:space="preserve">both </w:t>
      </w:r>
      <w:r w:rsidRPr="00BC2899">
        <w:rPr>
          <w:rFonts w:ascii="Times New Roman" w:hAnsi="Times New Roman" w:cs="Times New Roman"/>
        </w:rPr>
        <w:t xml:space="preserve">the cash held on behalf of the member by the facility </w:t>
      </w:r>
      <w:r w:rsidR="009C3C65" w:rsidRPr="00BC2899">
        <w:rPr>
          <w:rFonts w:ascii="Times New Roman" w:hAnsi="Times New Roman" w:cs="Times New Roman"/>
        </w:rPr>
        <w:t xml:space="preserve">and </w:t>
      </w:r>
      <w:r w:rsidRPr="00BC2899">
        <w:rPr>
          <w:rFonts w:ascii="Times New Roman" w:hAnsi="Times New Roman" w:cs="Times New Roman"/>
        </w:rPr>
        <w:t>the bank balance.</w:t>
      </w:r>
    </w:p>
    <w:p w14:paraId="6AA77F28" w14:textId="77777777" w:rsidR="0088304D" w:rsidRPr="00BC2899" w:rsidRDefault="0088304D">
      <w:pPr>
        <w:widowControl w:val="0"/>
        <w:autoSpaceDE w:val="0"/>
        <w:autoSpaceDN w:val="0"/>
        <w:adjustRightInd w:val="0"/>
        <w:spacing w:before="1" w:after="0" w:line="90" w:lineRule="exact"/>
        <w:rPr>
          <w:rFonts w:ascii="Times New Roman" w:hAnsi="Times New Roman" w:cs="Times New Roman"/>
          <w:sz w:val="9"/>
          <w:szCs w:val="9"/>
        </w:rPr>
      </w:pPr>
    </w:p>
    <w:p w14:paraId="36C61AB1" w14:textId="77777777" w:rsidR="0088304D" w:rsidRPr="00BC2899" w:rsidRDefault="0088304D">
      <w:pPr>
        <w:widowControl w:val="0"/>
        <w:autoSpaceDE w:val="0"/>
        <w:autoSpaceDN w:val="0"/>
        <w:adjustRightInd w:val="0"/>
        <w:spacing w:before="7" w:after="0" w:line="220" w:lineRule="exact"/>
        <w:rPr>
          <w:rFonts w:ascii="Times New Roman" w:hAnsi="Times New Roman" w:cs="Times New Roman"/>
        </w:rPr>
      </w:pPr>
    </w:p>
    <w:p w14:paraId="68FAC720" w14:textId="77777777" w:rsidR="0088304D" w:rsidRPr="00BC2899" w:rsidRDefault="0088304D">
      <w:pPr>
        <w:widowControl w:val="0"/>
        <w:autoSpaceDE w:val="0"/>
        <w:autoSpaceDN w:val="0"/>
        <w:adjustRightInd w:val="0"/>
        <w:spacing w:before="31" w:after="0" w:line="248" w:lineRule="exact"/>
        <w:ind w:left="114"/>
        <w:rPr>
          <w:rFonts w:ascii="Times New Roman" w:hAnsi="Times New Roman" w:cs="Times New Roman"/>
        </w:rPr>
      </w:pPr>
      <w:r w:rsidRPr="00BC2899">
        <w:rPr>
          <w:rFonts w:ascii="Times New Roman" w:hAnsi="Times New Roman" w:cs="Times New Roman"/>
          <w:position w:val="-1"/>
          <w:u w:val="single"/>
        </w:rPr>
        <w:t>456</w:t>
      </w:r>
      <w:r w:rsidRPr="00BC2899">
        <w:rPr>
          <w:rFonts w:ascii="Times New Roman" w:hAnsi="Times New Roman" w:cs="Times New Roman"/>
          <w:spacing w:val="-1"/>
          <w:position w:val="-1"/>
          <w:u w:val="single"/>
        </w:rPr>
        <w:t>.</w:t>
      </w:r>
      <w:r w:rsidRPr="00BC2899">
        <w:rPr>
          <w:rFonts w:ascii="Times New Roman" w:hAnsi="Times New Roman" w:cs="Times New Roman"/>
          <w:position w:val="-1"/>
          <w:u w:val="single"/>
        </w:rPr>
        <w:t xml:space="preserve">613: </w:t>
      </w:r>
      <w:r w:rsidRPr="00BC2899">
        <w:rPr>
          <w:rFonts w:ascii="Times New Roman" w:hAnsi="Times New Roman" w:cs="Times New Roman"/>
          <w:spacing w:val="43"/>
          <w:position w:val="-1"/>
          <w:u w:val="single"/>
        </w:rPr>
        <w:t xml:space="preserve"> </w:t>
      </w:r>
      <w:r w:rsidRPr="00BC2899">
        <w:rPr>
          <w:rFonts w:ascii="Times New Roman" w:hAnsi="Times New Roman" w:cs="Times New Roman"/>
          <w:position w:val="-1"/>
          <w:u w:val="single"/>
        </w:rPr>
        <w:t>Me</w:t>
      </w:r>
      <w:r w:rsidRPr="00BC2899">
        <w:rPr>
          <w:rFonts w:ascii="Times New Roman" w:hAnsi="Times New Roman" w:cs="Times New Roman"/>
          <w:spacing w:val="-2"/>
          <w:position w:val="-1"/>
          <w:u w:val="single"/>
        </w:rPr>
        <w:t>m</w:t>
      </w:r>
      <w:r w:rsidRPr="00BC2899">
        <w:rPr>
          <w:rFonts w:ascii="Times New Roman" w:hAnsi="Times New Roman" w:cs="Times New Roman"/>
          <w:spacing w:val="1"/>
          <w:position w:val="-1"/>
          <w:u w:val="single"/>
        </w:rPr>
        <w:t>b</w:t>
      </w:r>
      <w:r w:rsidRPr="00BC2899">
        <w:rPr>
          <w:rFonts w:ascii="Times New Roman" w:hAnsi="Times New Roman" w:cs="Times New Roman"/>
          <w:position w:val="-1"/>
          <w:u w:val="single"/>
        </w:rPr>
        <w:t>er</w:t>
      </w:r>
      <w:r w:rsidRPr="00BC2899">
        <w:rPr>
          <w:rFonts w:ascii="Times New Roman" w:hAnsi="Times New Roman" w:cs="Times New Roman"/>
          <w:spacing w:val="-3"/>
          <w:position w:val="-1"/>
          <w:u w:val="single"/>
        </w:rPr>
        <w:t xml:space="preserve"> </w:t>
      </w:r>
      <w:r w:rsidR="005018B8" w:rsidRPr="00BC2899">
        <w:rPr>
          <w:rFonts w:ascii="Times New Roman" w:hAnsi="Times New Roman" w:cs="Times New Roman"/>
          <w:position w:val="-1"/>
          <w:u w:val="single"/>
        </w:rPr>
        <w:t>i</w:t>
      </w:r>
      <w:r w:rsidRPr="00BC2899">
        <w:rPr>
          <w:rFonts w:ascii="Times New Roman" w:hAnsi="Times New Roman" w:cs="Times New Roman"/>
          <w:position w:val="-1"/>
          <w:u w:val="single"/>
        </w:rPr>
        <w:t>s Transferred to a Hospital and</w:t>
      </w:r>
      <w:r w:rsidRPr="00BC2899">
        <w:rPr>
          <w:rFonts w:ascii="Times New Roman" w:hAnsi="Times New Roman" w:cs="Times New Roman"/>
          <w:spacing w:val="-1"/>
          <w:position w:val="-1"/>
          <w:u w:val="single"/>
        </w:rPr>
        <w:t xml:space="preserve"> </w:t>
      </w:r>
      <w:r w:rsidRPr="00BC2899">
        <w:rPr>
          <w:rFonts w:ascii="Times New Roman" w:hAnsi="Times New Roman" w:cs="Times New Roman"/>
          <w:position w:val="-1"/>
          <w:u w:val="single"/>
        </w:rPr>
        <w:t xml:space="preserve">Does Not Return to </w:t>
      </w:r>
      <w:r w:rsidRPr="00BC2899">
        <w:rPr>
          <w:rFonts w:ascii="Times New Roman" w:hAnsi="Times New Roman" w:cs="Times New Roman"/>
          <w:spacing w:val="-1"/>
          <w:position w:val="-1"/>
          <w:u w:val="single"/>
        </w:rPr>
        <w:t>t</w:t>
      </w:r>
      <w:r w:rsidRPr="00BC2899">
        <w:rPr>
          <w:rFonts w:ascii="Times New Roman" w:hAnsi="Times New Roman" w:cs="Times New Roman"/>
          <w:spacing w:val="1"/>
          <w:position w:val="-1"/>
          <w:u w:val="single"/>
        </w:rPr>
        <w:t>h</w:t>
      </w:r>
      <w:r w:rsidRPr="00BC2899">
        <w:rPr>
          <w:rFonts w:ascii="Times New Roman" w:hAnsi="Times New Roman" w:cs="Times New Roman"/>
          <w:position w:val="-1"/>
          <w:u w:val="single"/>
        </w:rPr>
        <w:t>e Facili</w:t>
      </w:r>
      <w:r w:rsidRPr="00BC2899">
        <w:rPr>
          <w:rFonts w:ascii="Times New Roman" w:hAnsi="Times New Roman" w:cs="Times New Roman"/>
          <w:spacing w:val="-1"/>
          <w:position w:val="-1"/>
          <w:u w:val="single"/>
        </w:rPr>
        <w:t>t</w:t>
      </w:r>
      <w:r w:rsidRPr="00BC2899">
        <w:rPr>
          <w:rFonts w:ascii="Times New Roman" w:hAnsi="Times New Roman" w:cs="Times New Roman"/>
          <w:position w:val="-1"/>
          <w:u w:val="single"/>
        </w:rPr>
        <w:t>y</w:t>
      </w:r>
    </w:p>
    <w:p w14:paraId="77B5F3C2" w14:textId="77777777" w:rsidR="0088304D" w:rsidRPr="00BC2899" w:rsidRDefault="0088304D">
      <w:pPr>
        <w:widowControl w:val="0"/>
        <w:autoSpaceDE w:val="0"/>
        <w:autoSpaceDN w:val="0"/>
        <w:adjustRightInd w:val="0"/>
        <w:spacing w:before="6" w:after="0" w:line="220" w:lineRule="exact"/>
        <w:rPr>
          <w:rFonts w:ascii="Times New Roman" w:hAnsi="Times New Roman" w:cs="Times New Roman"/>
        </w:rPr>
      </w:pPr>
    </w:p>
    <w:p w14:paraId="7C6C4E1D" w14:textId="77777777" w:rsidR="00A07BCB" w:rsidRDefault="0088304D" w:rsidP="004949DA">
      <w:pPr>
        <w:widowControl w:val="0"/>
        <w:autoSpaceDE w:val="0"/>
        <w:autoSpaceDN w:val="0"/>
        <w:adjustRightInd w:val="0"/>
        <w:spacing w:after="0" w:line="240" w:lineRule="auto"/>
        <w:ind w:left="720" w:right="187" w:firstLine="360"/>
        <w:rPr>
          <w:rFonts w:ascii="Times New Roman" w:hAnsi="Times New Roman" w:cs="Times New Roman"/>
        </w:rPr>
      </w:pPr>
      <w:r w:rsidRPr="00BC2899">
        <w:rPr>
          <w:rFonts w:ascii="Times New Roman" w:hAnsi="Times New Roman" w:cs="Times New Roman"/>
        </w:rPr>
        <w:t>If</w:t>
      </w:r>
      <w:r w:rsidRPr="00BC2899">
        <w:rPr>
          <w:rFonts w:ascii="Times New Roman" w:hAnsi="Times New Roman" w:cs="Times New Roman"/>
          <w:spacing w:val="-6"/>
        </w:rPr>
        <w:t xml:space="preserve"> </w:t>
      </w:r>
      <w:r w:rsidRPr="00BC2899">
        <w:rPr>
          <w:rFonts w:ascii="Times New Roman" w:hAnsi="Times New Roman" w:cs="Times New Roman"/>
        </w:rPr>
        <w:t>a</w:t>
      </w:r>
      <w:r w:rsidRPr="00BC2899">
        <w:rPr>
          <w:rFonts w:ascii="Times New Roman" w:hAnsi="Times New Roman" w:cs="Times New Roman"/>
          <w:spacing w:val="1"/>
        </w:rPr>
        <w:t xml:space="preserve"> </w:t>
      </w:r>
      <w:r w:rsidRPr="00BC2899">
        <w:rPr>
          <w:rFonts w:ascii="Times New Roman" w:hAnsi="Times New Roman" w:cs="Times New Roman"/>
          <w:spacing w:val="-2"/>
        </w:rPr>
        <w:t>m</w:t>
      </w:r>
      <w:r w:rsidRPr="00BC2899">
        <w:rPr>
          <w:rFonts w:ascii="Times New Roman" w:hAnsi="Times New Roman" w:cs="Times New Roman"/>
          <w:spacing w:val="1"/>
        </w:rPr>
        <w:t>e</w:t>
      </w:r>
      <w:r w:rsidRPr="00BC2899">
        <w:rPr>
          <w:rFonts w:ascii="Times New Roman" w:hAnsi="Times New Roman" w:cs="Times New Roman"/>
          <w:spacing w:val="-2"/>
        </w:rPr>
        <w:t>m</w:t>
      </w:r>
      <w:r w:rsidRPr="00BC2899">
        <w:rPr>
          <w:rFonts w:ascii="Times New Roman" w:hAnsi="Times New Roman" w:cs="Times New Roman"/>
          <w:spacing w:val="2"/>
        </w:rPr>
        <w:t>b</w:t>
      </w:r>
      <w:r w:rsidRPr="00BC2899">
        <w:rPr>
          <w:rFonts w:ascii="Times New Roman" w:hAnsi="Times New Roman" w:cs="Times New Roman"/>
        </w:rPr>
        <w:t>er</w:t>
      </w:r>
      <w:r w:rsidRPr="00BC2899">
        <w:rPr>
          <w:rFonts w:ascii="Times New Roman" w:hAnsi="Times New Roman" w:cs="Times New Roman"/>
          <w:spacing w:val="-3"/>
        </w:rPr>
        <w:t xml:space="preserve"> </w:t>
      </w:r>
      <w:r w:rsidRPr="00BC2899">
        <w:rPr>
          <w:rFonts w:ascii="Times New Roman" w:hAnsi="Times New Roman" w:cs="Times New Roman"/>
          <w:spacing w:val="1"/>
        </w:rPr>
        <w:t>i</w:t>
      </w:r>
      <w:r w:rsidRPr="00BC2899">
        <w:rPr>
          <w:rFonts w:ascii="Times New Roman" w:hAnsi="Times New Roman" w:cs="Times New Roman"/>
        </w:rPr>
        <w:t>s</w:t>
      </w:r>
      <w:r w:rsidRPr="00BC2899">
        <w:rPr>
          <w:rFonts w:ascii="Times New Roman" w:hAnsi="Times New Roman" w:cs="Times New Roman"/>
          <w:spacing w:val="-1"/>
        </w:rPr>
        <w:t xml:space="preserve"> </w:t>
      </w:r>
      <w:r w:rsidRPr="00BC2899">
        <w:rPr>
          <w:rFonts w:ascii="Times New Roman" w:hAnsi="Times New Roman" w:cs="Times New Roman"/>
        </w:rPr>
        <w:t>transferred</w:t>
      </w:r>
      <w:r w:rsidRPr="00BC2899">
        <w:rPr>
          <w:rFonts w:ascii="Times New Roman" w:hAnsi="Times New Roman" w:cs="Times New Roman"/>
          <w:spacing w:val="-9"/>
        </w:rPr>
        <w:t xml:space="preserve"> </w:t>
      </w:r>
      <w:r w:rsidRPr="00BC2899">
        <w:rPr>
          <w:rFonts w:ascii="Times New Roman" w:hAnsi="Times New Roman" w:cs="Times New Roman"/>
          <w:spacing w:val="1"/>
        </w:rPr>
        <w:t>t</w:t>
      </w:r>
      <w:r w:rsidRPr="00BC2899">
        <w:rPr>
          <w:rFonts w:ascii="Times New Roman" w:hAnsi="Times New Roman" w:cs="Times New Roman"/>
        </w:rPr>
        <w:t>o a hospital</w:t>
      </w:r>
      <w:r w:rsidRPr="00BC2899">
        <w:rPr>
          <w:rFonts w:ascii="Times New Roman" w:hAnsi="Times New Roman" w:cs="Times New Roman"/>
          <w:spacing w:val="-6"/>
        </w:rPr>
        <w:t xml:space="preserve"> </w:t>
      </w:r>
      <w:r w:rsidRPr="00BC2899">
        <w:rPr>
          <w:rFonts w:ascii="Times New Roman" w:hAnsi="Times New Roman" w:cs="Times New Roman"/>
          <w:spacing w:val="-1"/>
        </w:rPr>
        <w:t>a</w:t>
      </w:r>
      <w:r w:rsidRPr="00BC2899">
        <w:rPr>
          <w:rFonts w:ascii="Times New Roman" w:hAnsi="Times New Roman" w:cs="Times New Roman"/>
        </w:rPr>
        <w:t>nd</w:t>
      </w:r>
      <w:r w:rsidRPr="00BC2899">
        <w:rPr>
          <w:rFonts w:ascii="Times New Roman" w:hAnsi="Times New Roman" w:cs="Times New Roman"/>
          <w:spacing w:val="-2"/>
        </w:rPr>
        <w:t xml:space="preserve"> </w:t>
      </w:r>
      <w:r w:rsidRPr="00BC2899">
        <w:rPr>
          <w:rFonts w:ascii="Times New Roman" w:hAnsi="Times New Roman" w:cs="Times New Roman"/>
        </w:rPr>
        <w:t>does</w:t>
      </w:r>
      <w:r w:rsidRPr="00BC2899">
        <w:rPr>
          <w:rFonts w:ascii="Times New Roman" w:hAnsi="Times New Roman" w:cs="Times New Roman"/>
          <w:spacing w:val="-4"/>
        </w:rPr>
        <w:t xml:space="preserve"> </w:t>
      </w:r>
      <w:r w:rsidRPr="00BC2899">
        <w:rPr>
          <w:rFonts w:ascii="Times New Roman" w:hAnsi="Times New Roman" w:cs="Times New Roman"/>
        </w:rPr>
        <w:t>not</w:t>
      </w:r>
      <w:r w:rsidRPr="00BC2899">
        <w:rPr>
          <w:rFonts w:ascii="Times New Roman" w:hAnsi="Times New Roman" w:cs="Times New Roman"/>
          <w:spacing w:val="-3"/>
        </w:rPr>
        <w:t xml:space="preserve"> </w:t>
      </w:r>
      <w:r w:rsidRPr="00BC2899">
        <w:rPr>
          <w:rFonts w:ascii="Times New Roman" w:hAnsi="Times New Roman" w:cs="Times New Roman"/>
          <w:spacing w:val="-1"/>
        </w:rPr>
        <w:t>r</w:t>
      </w:r>
      <w:r w:rsidRPr="00BC2899">
        <w:rPr>
          <w:rFonts w:ascii="Times New Roman" w:hAnsi="Times New Roman" w:cs="Times New Roman"/>
        </w:rPr>
        <w:t>eturn</w:t>
      </w:r>
      <w:r w:rsidRPr="00BC2899">
        <w:rPr>
          <w:rFonts w:ascii="Times New Roman" w:hAnsi="Times New Roman" w:cs="Times New Roman"/>
          <w:spacing w:val="-4"/>
        </w:rPr>
        <w:t xml:space="preserve"> </w:t>
      </w:r>
      <w:r w:rsidRPr="00BC2899">
        <w:rPr>
          <w:rFonts w:ascii="Times New Roman" w:hAnsi="Times New Roman" w:cs="Times New Roman"/>
        </w:rPr>
        <w:t>to</w:t>
      </w:r>
      <w:r w:rsidRPr="00BC2899">
        <w:rPr>
          <w:rFonts w:ascii="Times New Roman" w:hAnsi="Times New Roman" w:cs="Times New Roman"/>
          <w:spacing w:val="-2"/>
        </w:rPr>
        <w:t xml:space="preserve"> </w:t>
      </w:r>
      <w:r w:rsidRPr="00BC2899">
        <w:rPr>
          <w:rFonts w:ascii="Times New Roman" w:hAnsi="Times New Roman" w:cs="Times New Roman"/>
        </w:rPr>
        <w:t>the</w:t>
      </w:r>
      <w:r w:rsidRPr="00BC2899">
        <w:rPr>
          <w:rFonts w:ascii="Times New Roman" w:hAnsi="Times New Roman" w:cs="Times New Roman"/>
          <w:spacing w:val="-2"/>
        </w:rPr>
        <w:t xml:space="preserve"> </w:t>
      </w:r>
      <w:r w:rsidRPr="00BC2899">
        <w:rPr>
          <w:rFonts w:ascii="Times New Roman" w:hAnsi="Times New Roman" w:cs="Times New Roman"/>
        </w:rPr>
        <w:t>f</w:t>
      </w:r>
      <w:r w:rsidRPr="00BC2899">
        <w:rPr>
          <w:rFonts w:ascii="Times New Roman" w:hAnsi="Times New Roman" w:cs="Times New Roman"/>
          <w:spacing w:val="-1"/>
        </w:rPr>
        <w:t>a</w:t>
      </w:r>
      <w:r w:rsidRPr="00BC2899">
        <w:rPr>
          <w:rFonts w:ascii="Times New Roman" w:hAnsi="Times New Roman" w:cs="Times New Roman"/>
        </w:rPr>
        <w:t>cilit</w:t>
      </w:r>
      <w:r w:rsidRPr="00BC2899">
        <w:rPr>
          <w:rFonts w:ascii="Times New Roman" w:hAnsi="Times New Roman" w:cs="Times New Roman"/>
          <w:spacing w:val="2"/>
        </w:rPr>
        <w:t>y</w:t>
      </w:r>
      <w:r w:rsidRPr="00BC2899">
        <w:rPr>
          <w:rFonts w:ascii="Times New Roman" w:hAnsi="Times New Roman" w:cs="Times New Roman"/>
        </w:rPr>
        <w:t>,</w:t>
      </w:r>
      <w:r w:rsidRPr="00BC2899">
        <w:rPr>
          <w:rFonts w:ascii="Times New Roman" w:hAnsi="Times New Roman" w:cs="Times New Roman"/>
          <w:spacing w:val="-1"/>
        </w:rPr>
        <w:t xml:space="preserve"> </w:t>
      </w:r>
      <w:r w:rsidRPr="00BC2899">
        <w:rPr>
          <w:rFonts w:ascii="Times New Roman" w:hAnsi="Times New Roman" w:cs="Times New Roman"/>
        </w:rPr>
        <w:t>the</w:t>
      </w:r>
      <w:r w:rsidRPr="00BC2899">
        <w:rPr>
          <w:rFonts w:ascii="Times New Roman" w:hAnsi="Times New Roman" w:cs="Times New Roman"/>
          <w:spacing w:val="-2"/>
        </w:rPr>
        <w:t xml:space="preserve"> </w:t>
      </w:r>
      <w:r w:rsidRPr="00BC2899">
        <w:rPr>
          <w:rFonts w:ascii="Times New Roman" w:hAnsi="Times New Roman" w:cs="Times New Roman"/>
        </w:rPr>
        <w:t>ba</w:t>
      </w:r>
      <w:r w:rsidRPr="00BC2899">
        <w:rPr>
          <w:rFonts w:ascii="Times New Roman" w:hAnsi="Times New Roman" w:cs="Times New Roman"/>
          <w:spacing w:val="-1"/>
        </w:rPr>
        <w:t>l</w:t>
      </w:r>
      <w:r w:rsidRPr="00BC2899">
        <w:rPr>
          <w:rFonts w:ascii="Times New Roman" w:hAnsi="Times New Roman" w:cs="Times New Roman"/>
        </w:rPr>
        <w:t>ance</w:t>
      </w:r>
      <w:r w:rsidRPr="00BC2899">
        <w:rPr>
          <w:rFonts w:ascii="Times New Roman" w:hAnsi="Times New Roman" w:cs="Times New Roman"/>
          <w:spacing w:val="-5"/>
        </w:rPr>
        <w:t xml:space="preserve"> </w:t>
      </w:r>
      <w:r w:rsidRPr="00BC2899">
        <w:rPr>
          <w:rFonts w:ascii="Times New Roman" w:hAnsi="Times New Roman" w:cs="Times New Roman"/>
        </w:rPr>
        <w:t>of</w:t>
      </w:r>
      <w:r w:rsidRPr="00BC2899">
        <w:rPr>
          <w:rFonts w:ascii="Times New Roman" w:hAnsi="Times New Roman" w:cs="Times New Roman"/>
          <w:spacing w:val="-2"/>
        </w:rPr>
        <w:t xml:space="preserve"> </w:t>
      </w:r>
      <w:r w:rsidRPr="00BC2899">
        <w:rPr>
          <w:rFonts w:ascii="Times New Roman" w:hAnsi="Times New Roman" w:cs="Times New Roman"/>
        </w:rPr>
        <w:t>the</w:t>
      </w:r>
      <w:r w:rsidRPr="00BC2899">
        <w:rPr>
          <w:rFonts w:ascii="Times New Roman" w:hAnsi="Times New Roman" w:cs="Times New Roman"/>
          <w:spacing w:val="-2"/>
        </w:rPr>
        <w:t xml:space="preserve"> </w:t>
      </w:r>
      <w:r w:rsidRPr="00BC2899">
        <w:rPr>
          <w:rFonts w:ascii="Times New Roman" w:hAnsi="Times New Roman" w:cs="Times New Roman"/>
        </w:rPr>
        <w:t>PNA account</w:t>
      </w:r>
      <w:r w:rsidRPr="00BC2899">
        <w:rPr>
          <w:rFonts w:ascii="Times New Roman" w:hAnsi="Times New Roman" w:cs="Times New Roman"/>
          <w:spacing w:val="-6"/>
        </w:rPr>
        <w:t xml:space="preserve"> </w:t>
      </w:r>
      <w:r w:rsidRPr="00BC2899">
        <w:rPr>
          <w:rFonts w:ascii="Times New Roman" w:hAnsi="Times New Roman" w:cs="Times New Roman"/>
          <w:spacing w:val="-2"/>
        </w:rPr>
        <w:t>m</w:t>
      </w:r>
      <w:r w:rsidRPr="00BC2899">
        <w:rPr>
          <w:rFonts w:ascii="Times New Roman" w:hAnsi="Times New Roman" w:cs="Times New Roman"/>
          <w:spacing w:val="1"/>
        </w:rPr>
        <w:t>u</w:t>
      </w:r>
      <w:r w:rsidRPr="00BC2899">
        <w:rPr>
          <w:rFonts w:ascii="Times New Roman" w:hAnsi="Times New Roman" w:cs="Times New Roman"/>
        </w:rPr>
        <w:t>st</w:t>
      </w:r>
      <w:r w:rsidRPr="00BC2899">
        <w:rPr>
          <w:rFonts w:ascii="Times New Roman" w:hAnsi="Times New Roman" w:cs="Times New Roman"/>
          <w:spacing w:val="-2"/>
        </w:rPr>
        <w:t xml:space="preserve"> </w:t>
      </w:r>
      <w:r w:rsidRPr="00BC2899">
        <w:rPr>
          <w:rFonts w:ascii="Times New Roman" w:hAnsi="Times New Roman" w:cs="Times New Roman"/>
        </w:rPr>
        <w:t>be</w:t>
      </w:r>
      <w:r w:rsidRPr="00BC2899">
        <w:rPr>
          <w:rFonts w:ascii="Times New Roman" w:hAnsi="Times New Roman" w:cs="Times New Roman"/>
          <w:spacing w:val="-2"/>
        </w:rPr>
        <w:t xml:space="preserve"> </w:t>
      </w:r>
      <w:r w:rsidRPr="00BC2899">
        <w:rPr>
          <w:rFonts w:ascii="Times New Roman" w:hAnsi="Times New Roman" w:cs="Times New Roman"/>
        </w:rPr>
        <w:t>sent</w:t>
      </w:r>
      <w:r w:rsidRPr="00BC2899">
        <w:rPr>
          <w:rFonts w:ascii="Times New Roman" w:hAnsi="Times New Roman" w:cs="Times New Roman"/>
          <w:spacing w:val="-3"/>
        </w:rPr>
        <w:t xml:space="preserve"> </w:t>
      </w:r>
      <w:r w:rsidRPr="00BC2899">
        <w:rPr>
          <w:rFonts w:ascii="Times New Roman" w:hAnsi="Times New Roman" w:cs="Times New Roman"/>
        </w:rPr>
        <w:t>to</w:t>
      </w:r>
      <w:r w:rsidRPr="00BC2899">
        <w:rPr>
          <w:rFonts w:ascii="Times New Roman" w:hAnsi="Times New Roman" w:cs="Times New Roman"/>
          <w:spacing w:val="-2"/>
        </w:rPr>
        <w:t xml:space="preserve"> </w:t>
      </w:r>
      <w:r w:rsidRPr="00BC2899">
        <w:rPr>
          <w:rFonts w:ascii="Times New Roman" w:hAnsi="Times New Roman" w:cs="Times New Roman"/>
        </w:rPr>
        <w:t>the</w:t>
      </w:r>
      <w:r w:rsidRPr="00BC2899">
        <w:rPr>
          <w:rFonts w:ascii="Times New Roman" w:hAnsi="Times New Roman" w:cs="Times New Roman"/>
          <w:spacing w:val="-2"/>
        </w:rPr>
        <w:t xml:space="preserve"> m</w:t>
      </w:r>
      <w:r w:rsidRPr="00BC2899">
        <w:rPr>
          <w:rFonts w:ascii="Times New Roman" w:hAnsi="Times New Roman" w:cs="Times New Roman"/>
          <w:spacing w:val="1"/>
        </w:rPr>
        <w:t>e</w:t>
      </w:r>
      <w:r w:rsidRPr="00BC2899">
        <w:rPr>
          <w:rFonts w:ascii="Times New Roman" w:hAnsi="Times New Roman" w:cs="Times New Roman"/>
          <w:spacing w:val="-2"/>
        </w:rPr>
        <w:t>m</w:t>
      </w:r>
      <w:r w:rsidRPr="00BC2899">
        <w:rPr>
          <w:rFonts w:ascii="Times New Roman" w:hAnsi="Times New Roman" w:cs="Times New Roman"/>
          <w:spacing w:val="2"/>
        </w:rPr>
        <w:t>b</w:t>
      </w:r>
      <w:r w:rsidRPr="00BC2899">
        <w:rPr>
          <w:rFonts w:ascii="Times New Roman" w:hAnsi="Times New Roman" w:cs="Times New Roman"/>
        </w:rPr>
        <w:t>er</w:t>
      </w:r>
      <w:r w:rsidRPr="00BC2899">
        <w:rPr>
          <w:rFonts w:ascii="Times New Roman" w:hAnsi="Times New Roman" w:cs="Times New Roman"/>
          <w:spacing w:val="-3"/>
        </w:rPr>
        <w:t xml:space="preserve"> </w:t>
      </w:r>
      <w:r w:rsidRPr="00BC2899">
        <w:rPr>
          <w:rFonts w:ascii="Times New Roman" w:hAnsi="Times New Roman" w:cs="Times New Roman"/>
        </w:rPr>
        <w:t xml:space="preserve">at </w:t>
      </w:r>
      <w:r w:rsidR="00E6507B" w:rsidRPr="00BC2899">
        <w:rPr>
          <w:rFonts w:ascii="Times New Roman" w:hAnsi="Times New Roman" w:cs="Times New Roman"/>
        </w:rPr>
        <w:t>their</w:t>
      </w:r>
      <w:r w:rsidRPr="00BC2899">
        <w:rPr>
          <w:rFonts w:ascii="Times New Roman" w:hAnsi="Times New Roman" w:cs="Times New Roman"/>
          <w:spacing w:val="-4"/>
        </w:rPr>
        <w:t xml:space="preserve"> </w:t>
      </w:r>
      <w:r w:rsidRPr="00BC2899">
        <w:rPr>
          <w:rFonts w:ascii="Times New Roman" w:hAnsi="Times New Roman" w:cs="Times New Roman"/>
        </w:rPr>
        <w:t>new</w:t>
      </w:r>
      <w:r w:rsidRPr="00BC2899">
        <w:rPr>
          <w:rFonts w:ascii="Times New Roman" w:hAnsi="Times New Roman" w:cs="Times New Roman"/>
          <w:spacing w:val="-3"/>
        </w:rPr>
        <w:t xml:space="preserve"> </w:t>
      </w:r>
      <w:r w:rsidRPr="00BC2899">
        <w:rPr>
          <w:rFonts w:ascii="Times New Roman" w:hAnsi="Times New Roman" w:cs="Times New Roman"/>
        </w:rPr>
        <w:t>address</w:t>
      </w:r>
      <w:r w:rsidRPr="00BC2899">
        <w:rPr>
          <w:rFonts w:ascii="Times New Roman" w:hAnsi="Times New Roman" w:cs="Times New Roman"/>
          <w:spacing w:val="-5"/>
        </w:rPr>
        <w:t xml:space="preserve"> </w:t>
      </w:r>
      <w:r w:rsidRPr="00BC2899">
        <w:rPr>
          <w:rFonts w:ascii="Times New Roman" w:hAnsi="Times New Roman" w:cs="Times New Roman"/>
        </w:rPr>
        <w:t>within</w:t>
      </w:r>
      <w:r w:rsidRPr="00BC2899">
        <w:rPr>
          <w:rFonts w:ascii="Times New Roman" w:hAnsi="Times New Roman" w:cs="Times New Roman"/>
          <w:spacing w:val="-5"/>
        </w:rPr>
        <w:t xml:space="preserve"> </w:t>
      </w:r>
      <w:r w:rsidR="00074237" w:rsidRPr="00BC2899">
        <w:rPr>
          <w:rFonts w:ascii="Times New Roman" w:hAnsi="Times New Roman" w:cs="Times New Roman"/>
        </w:rPr>
        <w:t>ten</w:t>
      </w:r>
      <w:r w:rsidR="00074237" w:rsidRPr="00BC2899">
        <w:rPr>
          <w:rFonts w:ascii="Times New Roman" w:hAnsi="Times New Roman" w:cs="Times New Roman"/>
          <w:spacing w:val="-3"/>
        </w:rPr>
        <w:t xml:space="preserve"> </w:t>
      </w:r>
      <w:r w:rsidRPr="00BC2899">
        <w:rPr>
          <w:rFonts w:ascii="Times New Roman" w:hAnsi="Times New Roman" w:cs="Times New Roman"/>
        </w:rPr>
        <w:t>d</w:t>
      </w:r>
      <w:r w:rsidRPr="00BC2899">
        <w:rPr>
          <w:rFonts w:ascii="Times New Roman" w:hAnsi="Times New Roman" w:cs="Times New Roman"/>
          <w:spacing w:val="-2"/>
        </w:rPr>
        <w:t>a</w:t>
      </w:r>
      <w:r w:rsidRPr="00BC2899">
        <w:rPr>
          <w:rFonts w:ascii="Times New Roman" w:hAnsi="Times New Roman" w:cs="Times New Roman"/>
        </w:rPr>
        <w:t>ys</w:t>
      </w:r>
      <w:r w:rsidRPr="00BC2899">
        <w:rPr>
          <w:rFonts w:ascii="Times New Roman" w:hAnsi="Times New Roman" w:cs="Times New Roman"/>
          <w:spacing w:val="-1"/>
        </w:rPr>
        <w:t xml:space="preserve"> </w:t>
      </w:r>
      <w:r w:rsidRPr="00BC2899">
        <w:rPr>
          <w:rFonts w:ascii="Times New Roman" w:hAnsi="Times New Roman" w:cs="Times New Roman"/>
        </w:rPr>
        <w:t>after</w:t>
      </w:r>
      <w:r w:rsidRPr="00BC2899">
        <w:rPr>
          <w:rFonts w:ascii="Times New Roman" w:hAnsi="Times New Roman" w:cs="Times New Roman"/>
          <w:spacing w:val="-4"/>
        </w:rPr>
        <w:t xml:space="preserve"> </w:t>
      </w:r>
      <w:r w:rsidR="00E6507B" w:rsidRPr="00BC2899">
        <w:rPr>
          <w:rFonts w:ascii="Times New Roman" w:hAnsi="Times New Roman" w:cs="Times New Roman"/>
        </w:rPr>
        <w:t>the member</w:t>
      </w:r>
      <w:r w:rsidRPr="00BC2899">
        <w:rPr>
          <w:rFonts w:ascii="Times New Roman" w:hAnsi="Times New Roman" w:cs="Times New Roman"/>
          <w:spacing w:val="-3"/>
        </w:rPr>
        <w:t xml:space="preserve"> </w:t>
      </w:r>
      <w:r w:rsidRPr="00BC2899">
        <w:rPr>
          <w:rFonts w:ascii="Times New Roman" w:hAnsi="Times New Roman" w:cs="Times New Roman"/>
        </w:rPr>
        <w:t>leaves the hospital.</w:t>
      </w:r>
    </w:p>
    <w:p w14:paraId="1A77FAA6" w14:textId="77777777" w:rsidR="00D90828" w:rsidRDefault="00D90828" w:rsidP="00B80776">
      <w:pPr>
        <w:widowControl w:val="0"/>
        <w:autoSpaceDE w:val="0"/>
        <w:autoSpaceDN w:val="0"/>
        <w:adjustRightInd w:val="0"/>
        <w:spacing w:after="0" w:line="240" w:lineRule="auto"/>
        <w:ind w:right="187"/>
        <w:rPr>
          <w:rFonts w:ascii="Times New Roman" w:hAnsi="Times New Roman" w:cs="Times New Roman"/>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A07BCB" w:rsidRPr="00BC2899" w14:paraId="633D26C2" w14:textId="77777777" w:rsidTr="00802714">
        <w:trPr>
          <w:trHeight w:hRule="exact" w:val="864"/>
        </w:trPr>
        <w:tc>
          <w:tcPr>
            <w:tcW w:w="4080" w:type="dxa"/>
            <w:tcBorders>
              <w:bottom w:val="nil"/>
            </w:tcBorders>
          </w:tcPr>
          <w:p w14:paraId="561968A5" w14:textId="77777777" w:rsidR="00A07BCB" w:rsidRPr="00BC2899" w:rsidRDefault="00A07BCB" w:rsidP="00A07BCB">
            <w:pPr>
              <w:widowControl w:val="0"/>
              <w:tabs>
                <w:tab w:val="left" w:pos="936"/>
                <w:tab w:val="left" w:pos="1314"/>
                <w:tab w:val="left" w:pos="1692"/>
                <w:tab w:val="left" w:pos="2070"/>
              </w:tabs>
              <w:spacing w:before="120" w:after="0" w:line="240" w:lineRule="auto"/>
              <w:jc w:val="center"/>
              <w:rPr>
                <w:rFonts w:ascii="Arial" w:hAnsi="Arial" w:cs="Arial"/>
                <w:b/>
                <w:sz w:val="20"/>
                <w:szCs w:val="20"/>
              </w:rPr>
            </w:pPr>
            <w:r w:rsidRPr="00BC2899">
              <w:rPr>
                <w:rFonts w:ascii="Arial" w:hAnsi="Arial" w:cs="Arial"/>
                <w:b/>
                <w:sz w:val="20"/>
                <w:szCs w:val="20"/>
              </w:rPr>
              <w:lastRenderedPageBreak/>
              <w:t>Commonwealth of Massachusetts</w:t>
            </w:r>
          </w:p>
          <w:p w14:paraId="27D06E97" w14:textId="77777777" w:rsidR="00A07BCB" w:rsidRPr="00BC2899" w:rsidRDefault="00A07BCB" w:rsidP="00A07BCB">
            <w:pPr>
              <w:widowControl w:val="0"/>
              <w:tabs>
                <w:tab w:val="left" w:pos="936"/>
                <w:tab w:val="left" w:pos="1314"/>
                <w:tab w:val="left" w:pos="1692"/>
                <w:tab w:val="left" w:pos="2070"/>
              </w:tabs>
              <w:spacing w:after="0" w:line="240" w:lineRule="auto"/>
              <w:jc w:val="center"/>
              <w:rPr>
                <w:rFonts w:ascii="Arial" w:hAnsi="Arial" w:cs="Arial"/>
                <w:b/>
                <w:sz w:val="20"/>
                <w:szCs w:val="20"/>
              </w:rPr>
            </w:pPr>
            <w:r w:rsidRPr="00BC2899">
              <w:rPr>
                <w:rFonts w:ascii="Arial" w:hAnsi="Arial" w:cs="Arial"/>
                <w:b/>
                <w:sz w:val="20"/>
                <w:szCs w:val="20"/>
              </w:rPr>
              <w:t>MassHealth</w:t>
            </w:r>
          </w:p>
          <w:p w14:paraId="022F58DF" w14:textId="77777777" w:rsidR="00A07BCB" w:rsidRPr="00BC2899" w:rsidRDefault="00A07BCB" w:rsidP="00A07BCB">
            <w:pPr>
              <w:widowControl w:val="0"/>
              <w:tabs>
                <w:tab w:val="left" w:pos="936"/>
                <w:tab w:val="left" w:pos="1314"/>
                <w:tab w:val="left" w:pos="1692"/>
                <w:tab w:val="left" w:pos="2070"/>
              </w:tabs>
              <w:spacing w:after="0" w:line="240" w:lineRule="auto"/>
              <w:jc w:val="center"/>
              <w:rPr>
                <w:rFonts w:ascii="Arial" w:hAnsi="Arial" w:cs="Arial"/>
                <w:b/>
                <w:sz w:val="20"/>
                <w:szCs w:val="20"/>
              </w:rPr>
            </w:pPr>
            <w:r w:rsidRPr="00BC2899">
              <w:rPr>
                <w:rFonts w:ascii="Arial" w:hAnsi="Arial" w:cs="Arial"/>
                <w:b/>
                <w:sz w:val="20"/>
                <w:szCs w:val="20"/>
              </w:rPr>
              <w:t>Provider Manual Series</w:t>
            </w:r>
          </w:p>
        </w:tc>
        <w:tc>
          <w:tcPr>
            <w:tcW w:w="3750" w:type="dxa"/>
          </w:tcPr>
          <w:p w14:paraId="6D711776" w14:textId="77777777" w:rsidR="00A07BCB" w:rsidRPr="00BC2899" w:rsidRDefault="00A07BCB" w:rsidP="00A07BCB">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sidRPr="00BC2899">
              <w:rPr>
                <w:rFonts w:ascii="Arial" w:hAnsi="Arial" w:cs="Arial"/>
                <w:b/>
                <w:sz w:val="20"/>
                <w:szCs w:val="20"/>
              </w:rPr>
              <w:t>Subchapter Number and Title</w:t>
            </w:r>
          </w:p>
          <w:p w14:paraId="269DE968" w14:textId="77777777" w:rsidR="00A07BCB" w:rsidRPr="00BC2899" w:rsidRDefault="00A07BCB" w:rsidP="00A07BCB">
            <w:pPr>
              <w:widowControl w:val="0"/>
              <w:tabs>
                <w:tab w:val="left" w:pos="936"/>
                <w:tab w:val="left" w:pos="1314"/>
                <w:tab w:val="left" w:pos="1692"/>
                <w:tab w:val="left" w:pos="2070"/>
              </w:tabs>
              <w:spacing w:after="0" w:line="240" w:lineRule="auto"/>
              <w:jc w:val="center"/>
              <w:rPr>
                <w:rFonts w:ascii="Arial" w:hAnsi="Arial" w:cs="Arial"/>
                <w:sz w:val="20"/>
                <w:szCs w:val="20"/>
              </w:rPr>
            </w:pPr>
            <w:r w:rsidRPr="00BC2899">
              <w:rPr>
                <w:rFonts w:ascii="Arial" w:hAnsi="Arial" w:cs="Arial"/>
                <w:sz w:val="20"/>
                <w:szCs w:val="20"/>
              </w:rPr>
              <w:t>1.  Program Regulations</w:t>
            </w:r>
          </w:p>
          <w:p w14:paraId="130FF59A" w14:textId="77777777" w:rsidR="00A07BCB" w:rsidRPr="00BC2899" w:rsidRDefault="00A07BCB" w:rsidP="00A07BCB">
            <w:pPr>
              <w:widowControl w:val="0"/>
              <w:tabs>
                <w:tab w:val="left" w:pos="936"/>
                <w:tab w:val="left" w:pos="1314"/>
                <w:tab w:val="left" w:pos="1692"/>
                <w:tab w:val="left" w:pos="2070"/>
              </w:tabs>
              <w:spacing w:after="0" w:line="240" w:lineRule="auto"/>
              <w:jc w:val="center"/>
              <w:rPr>
                <w:rFonts w:ascii="Arial" w:hAnsi="Arial" w:cs="Arial"/>
                <w:sz w:val="20"/>
                <w:szCs w:val="20"/>
              </w:rPr>
            </w:pPr>
            <w:r w:rsidRPr="00BC2899">
              <w:rPr>
                <w:rFonts w:ascii="Arial" w:hAnsi="Arial" w:cs="Arial"/>
                <w:sz w:val="20"/>
                <w:szCs w:val="20"/>
              </w:rPr>
              <w:t xml:space="preserve">(130 </w:t>
            </w:r>
            <w:r w:rsidRPr="00BC2899">
              <w:rPr>
                <w:rFonts w:ascii="Arial" w:hAnsi="Arial" w:cs="Arial"/>
                <w:iCs/>
                <w:sz w:val="20"/>
                <w:szCs w:val="20"/>
              </w:rPr>
              <w:t>CMR</w:t>
            </w:r>
            <w:r w:rsidRPr="00BC2899">
              <w:rPr>
                <w:rFonts w:ascii="Arial" w:hAnsi="Arial" w:cs="Arial"/>
                <w:sz w:val="20"/>
                <w:szCs w:val="20"/>
              </w:rPr>
              <w:t xml:space="preserve"> 456.000)</w:t>
            </w:r>
          </w:p>
        </w:tc>
        <w:tc>
          <w:tcPr>
            <w:tcW w:w="1771" w:type="dxa"/>
          </w:tcPr>
          <w:p w14:paraId="664DDEF9" w14:textId="77777777" w:rsidR="00A07BCB" w:rsidRPr="00BC2899" w:rsidRDefault="00A07BCB" w:rsidP="00A07BCB">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sidRPr="00BC2899">
              <w:rPr>
                <w:rFonts w:ascii="Arial" w:hAnsi="Arial" w:cs="Arial"/>
                <w:b/>
                <w:sz w:val="20"/>
                <w:szCs w:val="20"/>
              </w:rPr>
              <w:t>Page</w:t>
            </w:r>
          </w:p>
          <w:p w14:paraId="546FE1FA" w14:textId="77777777" w:rsidR="00A07BCB" w:rsidRPr="00BC2899" w:rsidRDefault="00A07BCB" w:rsidP="00A07BCB">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sidRPr="00BC2899">
              <w:rPr>
                <w:rFonts w:ascii="Arial" w:hAnsi="Arial" w:cs="Arial"/>
                <w:sz w:val="20"/>
                <w:szCs w:val="20"/>
              </w:rPr>
              <w:t>4-24</w:t>
            </w:r>
          </w:p>
        </w:tc>
      </w:tr>
      <w:tr w:rsidR="00A07BCB" w:rsidRPr="00BC2899" w14:paraId="4CDCE13C" w14:textId="77777777" w:rsidTr="00802714">
        <w:trPr>
          <w:trHeight w:hRule="exact" w:val="864"/>
        </w:trPr>
        <w:tc>
          <w:tcPr>
            <w:tcW w:w="4080" w:type="dxa"/>
            <w:tcBorders>
              <w:top w:val="nil"/>
            </w:tcBorders>
            <w:vAlign w:val="center"/>
          </w:tcPr>
          <w:p w14:paraId="3C04D2BE" w14:textId="77777777" w:rsidR="00A07BCB" w:rsidRPr="00BC2899" w:rsidRDefault="00A07BCB" w:rsidP="00A07BCB">
            <w:pPr>
              <w:widowControl w:val="0"/>
              <w:tabs>
                <w:tab w:val="left" w:pos="936"/>
                <w:tab w:val="left" w:pos="1314"/>
                <w:tab w:val="left" w:pos="1692"/>
                <w:tab w:val="left" w:pos="2070"/>
              </w:tabs>
              <w:spacing w:after="0" w:line="240" w:lineRule="auto"/>
              <w:jc w:val="center"/>
              <w:rPr>
                <w:rFonts w:ascii="Arial" w:hAnsi="Arial" w:cs="Arial"/>
                <w:sz w:val="20"/>
                <w:szCs w:val="20"/>
              </w:rPr>
            </w:pPr>
            <w:r w:rsidRPr="00BC2899">
              <w:rPr>
                <w:rFonts w:ascii="Arial" w:hAnsi="Arial" w:cs="Arial"/>
                <w:sz w:val="20"/>
                <w:szCs w:val="20"/>
              </w:rPr>
              <w:t>Nursing Facility Manual</w:t>
            </w:r>
          </w:p>
        </w:tc>
        <w:tc>
          <w:tcPr>
            <w:tcW w:w="3750" w:type="dxa"/>
          </w:tcPr>
          <w:p w14:paraId="20159CF1" w14:textId="77777777" w:rsidR="00A07BCB" w:rsidRPr="00BC2899" w:rsidRDefault="00A07BCB" w:rsidP="00A07BCB">
            <w:pPr>
              <w:widowControl w:val="0"/>
              <w:tabs>
                <w:tab w:val="left" w:pos="936"/>
                <w:tab w:val="left" w:pos="1314"/>
                <w:tab w:val="left" w:pos="1692"/>
                <w:tab w:val="left" w:pos="2070"/>
              </w:tabs>
              <w:spacing w:before="120" w:after="0" w:line="240" w:lineRule="auto"/>
              <w:jc w:val="center"/>
              <w:rPr>
                <w:rFonts w:ascii="Arial" w:hAnsi="Arial" w:cs="Arial"/>
                <w:b/>
                <w:sz w:val="20"/>
                <w:szCs w:val="20"/>
              </w:rPr>
            </w:pPr>
            <w:r w:rsidRPr="00BC2899">
              <w:rPr>
                <w:rFonts w:ascii="Arial" w:hAnsi="Arial" w:cs="Arial"/>
                <w:b/>
                <w:sz w:val="20"/>
                <w:szCs w:val="20"/>
              </w:rPr>
              <w:t>Transmittal Letter</w:t>
            </w:r>
          </w:p>
          <w:p w14:paraId="78327BD3" w14:textId="0DAE16F4" w:rsidR="00A07BCB" w:rsidRPr="00BC2899" w:rsidRDefault="00A07BCB" w:rsidP="00A07BCB">
            <w:pPr>
              <w:widowControl w:val="0"/>
              <w:tabs>
                <w:tab w:val="left" w:pos="936"/>
                <w:tab w:val="left" w:pos="1314"/>
                <w:tab w:val="left" w:pos="1692"/>
                <w:tab w:val="left" w:pos="2070"/>
              </w:tabs>
              <w:spacing w:before="120" w:after="0" w:line="240" w:lineRule="auto"/>
              <w:jc w:val="center"/>
              <w:rPr>
                <w:rFonts w:ascii="Arial" w:hAnsi="Arial" w:cs="Arial"/>
                <w:b/>
                <w:sz w:val="20"/>
                <w:szCs w:val="20"/>
              </w:rPr>
            </w:pPr>
            <w:r w:rsidRPr="00BC2899">
              <w:rPr>
                <w:rFonts w:ascii="Arial" w:hAnsi="Arial" w:cs="Arial"/>
                <w:sz w:val="20"/>
                <w:szCs w:val="20"/>
              </w:rPr>
              <w:t>NF-</w:t>
            </w:r>
            <w:r w:rsidR="0094421F">
              <w:rPr>
                <w:rFonts w:ascii="Arial" w:hAnsi="Arial" w:cs="Arial"/>
                <w:sz w:val="20"/>
                <w:szCs w:val="20"/>
              </w:rPr>
              <w:t>6</w:t>
            </w:r>
            <w:r w:rsidR="0073121D">
              <w:rPr>
                <w:rFonts w:ascii="Arial" w:hAnsi="Arial" w:cs="Arial"/>
                <w:sz w:val="20"/>
                <w:szCs w:val="20"/>
              </w:rPr>
              <w:t>4</w:t>
            </w:r>
          </w:p>
        </w:tc>
        <w:tc>
          <w:tcPr>
            <w:tcW w:w="1771" w:type="dxa"/>
          </w:tcPr>
          <w:p w14:paraId="43C54949" w14:textId="77777777" w:rsidR="00A07BCB" w:rsidRPr="00BC2899" w:rsidRDefault="00A07BCB" w:rsidP="00A07BCB">
            <w:pPr>
              <w:widowControl w:val="0"/>
              <w:tabs>
                <w:tab w:val="left" w:pos="936"/>
                <w:tab w:val="left" w:pos="1314"/>
                <w:tab w:val="left" w:pos="1692"/>
                <w:tab w:val="left" w:pos="2070"/>
              </w:tabs>
              <w:spacing w:before="120" w:after="0" w:line="240" w:lineRule="auto"/>
              <w:jc w:val="center"/>
              <w:rPr>
                <w:rFonts w:ascii="Arial" w:hAnsi="Arial" w:cs="Arial"/>
                <w:b/>
                <w:sz w:val="20"/>
                <w:szCs w:val="20"/>
              </w:rPr>
            </w:pPr>
            <w:r w:rsidRPr="00BC2899">
              <w:rPr>
                <w:rFonts w:ascii="Arial" w:hAnsi="Arial" w:cs="Arial"/>
                <w:b/>
                <w:sz w:val="20"/>
                <w:szCs w:val="20"/>
              </w:rPr>
              <w:t>Date</w:t>
            </w:r>
          </w:p>
          <w:p w14:paraId="02994446" w14:textId="7C608F05" w:rsidR="00A07BCB" w:rsidRPr="00BC2899" w:rsidRDefault="0073121D" w:rsidP="00A07BCB">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Pr>
                <w:rFonts w:ascii="Arial" w:hAnsi="Arial" w:cs="Arial"/>
                <w:sz w:val="20"/>
                <w:szCs w:val="20"/>
              </w:rPr>
              <w:t>09/08/25</w:t>
            </w:r>
          </w:p>
        </w:tc>
      </w:tr>
    </w:tbl>
    <w:p w14:paraId="50B9904B" w14:textId="77777777" w:rsidR="0088304D" w:rsidRPr="00BC2899" w:rsidRDefault="0088304D">
      <w:pPr>
        <w:widowControl w:val="0"/>
        <w:autoSpaceDE w:val="0"/>
        <w:autoSpaceDN w:val="0"/>
        <w:adjustRightInd w:val="0"/>
        <w:spacing w:before="12" w:after="0" w:line="240" w:lineRule="exact"/>
        <w:rPr>
          <w:rFonts w:ascii="Times New Roman" w:hAnsi="Times New Roman" w:cs="Times New Roman"/>
          <w:sz w:val="24"/>
          <w:szCs w:val="24"/>
        </w:rPr>
      </w:pPr>
    </w:p>
    <w:p w14:paraId="79E16163" w14:textId="77777777" w:rsidR="0088304D" w:rsidRPr="00BC2899" w:rsidRDefault="0088304D">
      <w:pPr>
        <w:widowControl w:val="0"/>
        <w:autoSpaceDE w:val="0"/>
        <w:autoSpaceDN w:val="0"/>
        <w:adjustRightInd w:val="0"/>
        <w:spacing w:after="0" w:line="240" w:lineRule="auto"/>
        <w:ind w:left="114"/>
        <w:rPr>
          <w:rFonts w:ascii="Times New Roman" w:hAnsi="Times New Roman" w:cs="Times New Roman"/>
        </w:rPr>
      </w:pPr>
      <w:r w:rsidRPr="00BC2899">
        <w:rPr>
          <w:rFonts w:ascii="Times New Roman" w:hAnsi="Times New Roman" w:cs="Times New Roman"/>
          <w:u w:val="single"/>
        </w:rPr>
        <w:t>456</w:t>
      </w:r>
      <w:r w:rsidRPr="00BC2899">
        <w:rPr>
          <w:rFonts w:ascii="Times New Roman" w:hAnsi="Times New Roman" w:cs="Times New Roman"/>
          <w:spacing w:val="-1"/>
          <w:u w:val="single"/>
        </w:rPr>
        <w:t>.</w:t>
      </w:r>
      <w:r w:rsidRPr="00BC2899">
        <w:rPr>
          <w:rFonts w:ascii="Times New Roman" w:hAnsi="Times New Roman" w:cs="Times New Roman"/>
          <w:u w:val="single"/>
        </w:rPr>
        <w:t xml:space="preserve">614: </w:t>
      </w:r>
      <w:r w:rsidRPr="00BC2899">
        <w:rPr>
          <w:rFonts w:ascii="Times New Roman" w:hAnsi="Times New Roman" w:cs="Times New Roman"/>
          <w:spacing w:val="43"/>
          <w:u w:val="single"/>
        </w:rPr>
        <w:t xml:space="preserve"> </w:t>
      </w:r>
      <w:r w:rsidRPr="00BC2899">
        <w:rPr>
          <w:rFonts w:ascii="Times New Roman" w:hAnsi="Times New Roman" w:cs="Times New Roman"/>
          <w:u w:val="single"/>
        </w:rPr>
        <w:t>Death</w:t>
      </w:r>
      <w:r w:rsidRPr="00BC2899">
        <w:rPr>
          <w:rFonts w:ascii="Times New Roman" w:hAnsi="Times New Roman" w:cs="Times New Roman"/>
          <w:spacing w:val="-5"/>
          <w:u w:val="single"/>
        </w:rPr>
        <w:t xml:space="preserve"> </w:t>
      </w:r>
      <w:r w:rsidRPr="00BC2899">
        <w:rPr>
          <w:rFonts w:ascii="Times New Roman" w:hAnsi="Times New Roman" w:cs="Times New Roman"/>
          <w:u w:val="single"/>
        </w:rPr>
        <w:t>of a Me</w:t>
      </w:r>
      <w:r w:rsidRPr="00BC2899">
        <w:rPr>
          <w:rFonts w:ascii="Times New Roman" w:hAnsi="Times New Roman" w:cs="Times New Roman"/>
          <w:spacing w:val="-2"/>
          <w:u w:val="single"/>
        </w:rPr>
        <w:t>m</w:t>
      </w:r>
      <w:r w:rsidRPr="00BC2899">
        <w:rPr>
          <w:rFonts w:ascii="Times New Roman" w:hAnsi="Times New Roman" w:cs="Times New Roman"/>
          <w:spacing w:val="1"/>
          <w:u w:val="single"/>
        </w:rPr>
        <w:t>b</w:t>
      </w:r>
      <w:r w:rsidRPr="00BC2899">
        <w:rPr>
          <w:rFonts w:ascii="Times New Roman" w:hAnsi="Times New Roman" w:cs="Times New Roman"/>
          <w:u w:val="single"/>
        </w:rPr>
        <w:t>er</w:t>
      </w:r>
    </w:p>
    <w:p w14:paraId="5662127E" w14:textId="77777777" w:rsidR="0088304D" w:rsidRPr="00BC2899" w:rsidRDefault="0088304D">
      <w:pPr>
        <w:widowControl w:val="0"/>
        <w:autoSpaceDE w:val="0"/>
        <w:autoSpaceDN w:val="0"/>
        <w:adjustRightInd w:val="0"/>
        <w:spacing w:before="13" w:after="0" w:line="240" w:lineRule="exact"/>
        <w:rPr>
          <w:rFonts w:ascii="Times New Roman" w:hAnsi="Times New Roman" w:cs="Times New Roman"/>
          <w:sz w:val="24"/>
          <w:szCs w:val="24"/>
        </w:rPr>
      </w:pPr>
    </w:p>
    <w:p w14:paraId="0B6C4B9C" w14:textId="77777777" w:rsidR="0088304D" w:rsidRPr="00BC2899" w:rsidRDefault="0088304D" w:rsidP="004949DA">
      <w:pPr>
        <w:widowControl w:val="0"/>
        <w:autoSpaceDE w:val="0"/>
        <w:autoSpaceDN w:val="0"/>
        <w:adjustRightInd w:val="0"/>
        <w:spacing w:after="0" w:line="240" w:lineRule="auto"/>
        <w:ind w:left="720"/>
        <w:rPr>
          <w:rFonts w:ascii="Times New Roman" w:hAnsi="Times New Roman" w:cs="Times New Roman"/>
          <w:spacing w:val="-2"/>
        </w:rPr>
      </w:pPr>
      <w:r w:rsidRPr="00BC2899">
        <w:rPr>
          <w:rFonts w:ascii="Times New Roman" w:hAnsi="Times New Roman" w:cs="Times New Roman"/>
          <w:spacing w:val="-2"/>
        </w:rPr>
        <w:t>(A)</w:t>
      </w:r>
      <w:r w:rsidR="004949DA" w:rsidRPr="00BC2899">
        <w:rPr>
          <w:rFonts w:ascii="Times New Roman" w:hAnsi="Times New Roman" w:cs="Times New Roman"/>
          <w:spacing w:val="-2"/>
        </w:rPr>
        <w:t xml:space="preserve"> </w:t>
      </w:r>
      <w:r w:rsidRPr="00BC2899">
        <w:rPr>
          <w:rFonts w:ascii="Times New Roman" w:hAnsi="Times New Roman" w:cs="Times New Roman"/>
          <w:spacing w:val="-2"/>
        </w:rPr>
        <w:t xml:space="preserve"> Upon the death of a MassHealth member, the nursing facility must</w:t>
      </w:r>
    </w:p>
    <w:p w14:paraId="549D5F5C" w14:textId="77777777" w:rsidR="0088304D" w:rsidRPr="00BC2899" w:rsidRDefault="0088304D" w:rsidP="008B6E78">
      <w:pPr>
        <w:widowControl w:val="0"/>
        <w:autoSpaceDE w:val="0"/>
        <w:autoSpaceDN w:val="0"/>
        <w:adjustRightInd w:val="0"/>
        <w:spacing w:after="0" w:line="240" w:lineRule="auto"/>
        <w:ind w:left="1080"/>
        <w:rPr>
          <w:rFonts w:ascii="Times New Roman" w:hAnsi="Times New Roman" w:cs="Times New Roman"/>
          <w:spacing w:val="-2"/>
        </w:rPr>
      </w:pPr>
      <w:r w:rsidRPr="00BC2899">
        <w:rPr>
          <w:rFonts w:ascii="Times New Roman" w:hAnsi="Times New Roman" w:cs="Times New Roman"/>
          <w:spacing w:val="-2"/>
        </w:rPr>
        <w:t>(1)</w:t>
      </w:r>
      <w:r w:rsidR="004949DA" w:rsidRPr="00BC2899">
        <w:rPr>
          <w:rFonts w:ascii="Times New Roman" w:hAnsi="Times New Roman" w:cs="Times New Roman"/>
          <w:spacing w:val="-2"/>
        </w:rPr>
        <w:t xml:space="preserve"> </w:t>
      </w:r>
      <w:r w:rsidRPr="00BC2899">
        <w:rPr>
          <w:rFonts w:ascii="Times New Roman" w:hAnsi="Times New Roman" w:cs="Times New Roman"/>
          <w:spacing w:val="-2"/>
        </w:rPr>
        <w:t xml:space="preserve"> render an accounting of the member’s PNA funds. The funds must remain at the facility for 30 days after the death of a member to allow for the appointment of an administrator or executor of the estate and for the payment of burial expenses; and</w:t>
      </w:r>
    </w:p>
    <w:p w14:paraId="34603566" w14:textId="77777777" w:rsidR="0088304D" w:rsidRPr="00BC2899" w:rsidRDefault="0088304D" w:rsidP="008B6E78">
      <w:pPr>
        <w:widowControl w:val="0"/>
        <w:autoSpaceDE w:val="0"/>
        <w:autoSpaceDN w:val="0"/>
        <w:adjustRightInd w:val="0"/>
        <w:spacing w:after="0" w:line="240" w:lineRule="auto"/>
        <w:ind w:left="1080"/>
        <w:rPr>
          <w:rFonts w:ascii="Times New Roman" w:hAnsi="Times New Roman" w:cs="Times New Roman"/>
          <w:spacing w:val="-2"/>
        </w:rPr>
      </w:pPr>
      <w:r w:rsidRPr="00BC2899">
        <w:rPr>
          <w:rFonts w:ascii="Times New Roman" w:hAnsi="Times New Roman" w:cs="Times New Roman"/>
          <w:spacing w:val="-2"/>
        </w:rPr>
        <w:t>(2)</w:t>
      </w:r>
      <w:r w:rsidR="004949DA" w:rsidRPr="00BC2899">
        <w:rPr>
          <w:rFonts w:ascii="Times New Roman" w:hAnsi="Times New Roman" w:cs="Times New Roman"/>
          <w:spacing w:val="-2"/>
        </w:rPr>
        <w:t xml:space="preserve"> </w:t>
      </w:r>
      <w:r w:rsidRPr="00BC2899">
        <w:rPr>
          <w:rFonts w:ascii="Times New Roman" w:hAnsi="Times New Roman" w:cs="Times New Roman"/>
          <w:spacing w:val="-2"/>
        </w:rPr>
        <w:t xml:space="preserve"> notify the next of kin or the member’s </w:t>
      </w:r>
      <w:r w:rsidR="00E6507B" w:rsidRPr="00BC2899">
        <w:rPr>
          <w:rFonts w:ascii="Times New Roman" w:hAnsi="Times New Roman" w:cs="Times New Roman"/>
          <w:spacing w:val="-2"/>
        </w:rPr>
        <w:t xml:space="preserve">authorized or legal </w:t>
      </w:r>
      <w:r w:rsidRPr="00BC2899">
        <w:rPr>
          <w:rFonts w:ascii="Times New Roman" w:hAnsi="Times New Roman" w:cs="Times New Roman"/>
          <w:spacing w:val="-2"/>
        </w:rPr>
        <w:t xml:space="preserve">representative of any remaining funds, determine whether an executor or administrator has been or will be appointed, and explain to the next of kin or the member’s </w:t>
      </w:r>
      <w:r w:rsidR="00E6507B" w:rsidRPr="00BC2899">
        <w:rPr>
          <w:rFonts w:ascii="Times New Roman" w:hAnsi="Times New Roman" w:cs="Times New Roman"/>
          <w:spacing w:val="-2"/>
        </w:rPr>
        <w:t xml:space="preserve">authorized or legal </w:t>
      </w:r>
      <w:r w:rsidRPr="00BC2899">
        <w:rPr>
          <w:rFonts w:ascii="Times New Roman" w:hAnsi="Times New Roman" w:cs="Times New Roman"/>
          <w:spacing w:val="-2"/>
        </w:rPr>
        <w:t>representative how to obtain the funds from the facility.</w:t>
      </w:r>
    </w:p>
    <w:p w14:paraId="69ED4FE3" w14:textId="77777777" w:rsidR="0088304D" w:rsidRPr="00BC2899" w:rsidRDefault="0088304D" w:rsidP="004949DA">
      <w:pPr>
        <w:widowControl w:val="0"/>
        <w:autoSpaceDE w:val="0"/>
        <w:autoSpaceDN w:val="0"/>
        <w:adjustRightInd w:val="0"/>
        <w:spacing w:after="0" w:line="240" w:lineRule="auto"/>
        <w:ind w:left="1440" w:right="409"/>
        <w:jc w:val="both"/>
        <w:rPr>
          <w:rFonts w:ascii="Times New Roman" w:hAnsi="Times New Roman" w:cs="Times New Roman"/>
          <w:spacing w:val="-2"/>
        </w:rPr>
      </w:pPr>
      <w:r w:rsidRPr="00BC2899">
        <w:rPr>
          <w:rFonts w:ascii="Times New Roman" w:hAnsi="Times New Roman" w:cs="Times New Roman"/>
          <w:spacing w:val="-2"/>
        </w:rPr>
        <w:t>(a)</w:t>
      </w:r>
      <w:r w:rsidR="004949DA" w:rsidRPr="00BC2899">
        <w:rPr>
          <w:rFonts w:ascii="Times New Roman" w:hAnsi="Times New Roman" w:cs="Times New Roman"/>
          <w:spacing w:val="-2"/>
        </w:rPr>
        <w:t xml:space="preserve"> </w:t>
      </w:r>
      <w:r w:rsidRPr="00BC2899">
        <w:rPr>
          <w:rFonts w:ascii="Times New Roman" w:hAnsi="Times New Roman" w:cs="Times New Roman"/>
          <w:spacing w:val="-2"/>
        </w:rPr>
        <w:t xml:space="preserve"> If there is an outstanding balance due on a funeral bill, the funeral home may submit an itemized funeral bill to the nursing facility and the nursing facility may pay the bill from the PNA funds.</w:t>
      </w:r>
    </w:p>
    <w:p w14:paraId="501E9C65" w14:textId="77777777" w:rsidR="0088304D" w:rsidRPr="00BC2899" w:rsidRDefault="0088304D" w:rsidP="004949DA">
      <w:pPr>
        <w:widowControl w:val="0"/>
        <w:autoSpaceDE w:val="0"/>
        <w:autoSpaceDN w:val="0"/>
        <w:adjustRightInd w:val="0"/>
        <w:spacing w:after="0" w:line="240" w:lineRule="auto"/>
        <w:ind w:left="1440" w:right="334"/>
        <w:rPr>
          <w:rFonts w:ascii="Times New Roman" w:hAnsi="Times New Roman" w:cs="Times New Roman"/>
          <w:spacing w:val="-2"/>
        </w:rPr>
      </w:pPr>
      <w:r w:rsidRPr="00BC2899">
        <w:rPr>
          <w:rFonts w:ascii="Times New Roman" w:hAnsi="Times New Roman" w:cs="Times New Roman"/>
          <w:spacing w:val="-2"/>
        </w:rPr>
        <w:t>(b)</w:t>
      </w:r>
      <w:r w:rsidR="004949DA" w:rsidRPr="00BC2899">
        <w:rPr>
          <w:rFonts w:ascii="Times New Roman" w:hAnsi="Times New Roman" w:cs="Times New Roman"/>
          <w:spacing w:val="-2"/>
        </w:rPr>
        <w:t xml:space="preserve"> </w:t>
      </w:r>
      <w:r w:rsidRPr="00BC2899">
        <w:rPr>
          <w:rFonts w:ascii="Times New Roman" w:hAnsi="Times New Roman" w:cs="Times New Roman"/>
          <w:spacing w:val="-2"/>
        </w:rPr>
        <w:t xml:space="preserve"> If an executor or administrator is appointed within 30 days after the death of a member, the facility must send the balance of the PNA account and a final accounting of the member’s account to the administrator or executor of the member's estate. If any payment has been made to the funeral home under 130</w:t>
      </w:r>
      <w:r w:rsidR="004949DA" w:rsidRPr="00BC2899">
        <w:rPr>
          <w:rFonts w:ascii="Times New Roman" w:hAnsi="Times New Roman" w:cs="Times New Roman"/>
          <w:spacing w:val="-2"/>
        </w:rPr>
        <w:t xml:space="preserve"> </w:t>
      </w:r>
      <w:r w:rsidRPr="00BC2899">
        <w:rPr>
          <w:rFonts w:ascii="Times New Roman" w:hAnsi="Times New Roman" w:cs="Times New Roman"/>
          <w:spacing w:val="-2"/>
        </w:rPr>
        <w:t>CMR 456.</w:t>
      </w:r>
      <w:r w:rsidR="008A293E" w:rsidRPr="00BC2899">
        <w:rPr>
          <w:rFonts w:ascii="Times New Roman" w:hAnsi="Times New Roman" w:cs="Times New Roman"/>
          <w:spacing w:val="-2"/>
        </w:rPr>
        <w:t>614</w:t>
      </w:r>
      <w:r w:rsidRPr="00BC2899">
        <w:rPr>
          <w:rFonts w:ascii="Times New Roman" w:hAnsi="Times New Roman" w:cs="Times New Roman"/>
          <w:spacing w:val="-2"/>
        </w:rPr>
        <w:t>(A)(2)(a), the final accounting must reflect that payment.</w:t>
      </w:r>
    </w:p>
    <w:p w14:paraId="41629BDE" w14:textId="77777777" w:rsidR="000B7911" w:rsidRPr="00BC2899" w:rsidRDefault="000B7911">
      <w:pPr>
        <w:widowControl w:val="0"/>
        <w:autoSpaceDE w:val="0"/>
        <w:autoSpaceDN w:val="0"/>
        <w:adjustRightInd w:val="0"/>
        <w:spacing w:after="0" w:line="240" w:lineRule="auto"/>
        <w:ind w:left="1554"/>
        <w:rPr>
          <w:rFonts w:ascii="Times New Roman" w:hAnsi="Times New Roman" w:cs="Times New Roman"/>
          <w:spacing w:val="-2"/>
        </w:rPr>
      </w:pPr>
    </w:p>
    <w:p w14:paraId="7F0270EE" w14:textId="45B887D6" w:rsidR="0088304D" w:rsidRPr="00BC2899" w:rsidRDefault="000B7911" w:rsidP="004949DA">
      <w:pPr>
        <w:widowControl w:val="0"/>
        <w:autoSpaceDE w:val="0"/>
        <w:autoSpaceDN w:val="0"/>
        <w:adjustRightInd w:val="0"/>
        <w:spacing w:after="0" w:line="260" w:lineRule="exact"/>
        <w:ind w:left="720"/>
        <w:rPr>
          <w:rFonts w:ascii="Times New Roman" w:hAnsi="Times New Roman" w:cs="Times New Roman"/>
          <w:spacing w:val="-2"/>
        </w:rPr>
      </w:pPr>
      <w:r w:rsidRPr="00BC2899">
        <w:rPr>
          <w:rFonts w:ascii="Times New Roman" w:hAnsi="Times New Roman" w:cs="Times New Roman"/>
          <w:spacing w:val="-2"/>
        </w:rPr>
        <w:t>(B)</w:t>
      </w:r>
      <w:r w:rsidR="004949DA" w:rsidRPr="00BC2899">
        <w:rPr>
          <w:rFonts w:ascii="Times New Roman" w:hAnsi="Times New Roman" w:cs="Times New Roman"/>
          <w:spacing w:val="-2"/>
        </w:rPr>
        <w:t xml:space="preserve"> </w:t>
      </w:r>
      <w:r w:rsidRPr="00BC2899">
        <w:rPr>
          <w:rFonts w:ascii="Times New Roman" w:hAnsi="Times New Roman" w:cs="Times New Roman"/>
          <w:spacing w:val="-2"/>
        </w:rPr>
        <w:t xml:space="preserve"> If any funds remain in the PNA account after 30 days</w:t>
      </w:r>
      <w:r w:rsidRPr="00BC2899">
        <w:t xml:space="preserve"> </w:t>
      </w:r>
      <w:r w:rsidRPr="00BC2899">
        <w:rPr>
          <w:rFonts w:ascii="Times New Roman" w:hAnsi="Times New Roman" w:cs="Times New Roman"/>
          <w:spacing w:val="-2"/>
        </w:rPr>
        <w:t>after the death of the member, the facility must</w:t>
      </w:r>
    </w:p>
    <w:p w14:paraId="1BB36023" w14:textId="73009778" w:rsidR="000B7911" w:rsidRPr="00BC2899" w:rsidRDefault="000B7911" w:rsidP="004949DA">
      <w:pPr>
        <w:widowControl w:val="0"/>
        <w:autoSpaceDE w:val="0"/>
        <w:autoSpaceDN w:val="0"/>
        <w:adjustRightInd w:val="0"/>
        <w:spacing w:after="0" w:line="260" w:lineRule="exact"/>
        <w:ind w:left="1080"/>
        <w:rPr>
          <w:rFonts w:ascii="Times New Roman" w:hAnsi="Times New Roman" w:cs="Times New Roman"/>
          <w:spacing w:val="-2"/>
        </w:rPr>
      </w:pPr>
      <w:r w:rsidRPr="00BC2899">
        <w:rPr>
          <w:rFonts w:ascii="Times New Roman" w:hAnsi="Times New Roman" w:cs="Times New Roman"/>
          <w:spacing w:val="-2"/>
        </w:rPr>
        <w:t>(1)</w:t>
      </w:r>
      <w:r w:rsidR="004949DA" w:rsidRPr="00BC2899">
        <w:rPr>
          <w:rFonts w:ascii="Times New Roman" w:hAnsi="Times New Roman" w:cs="Times New Roman"/>
          <w:spacing w:val="-2"/>
        </w:rPr>
        <w:t xml:space="preserve"> </w:t>
      </w:r>
      <w:r w:rsidRPr="00BC2899">
        <w:rPr>
          <w:rFonts w:ascii="Times New Roman" w:hAnsi="Times New Roman" w:cs="Times New Roman"/>
          <w:spacing w:val="-2"/>
        </w:rPr>
        <w:t xml:space="preserve"> send a check for the balance and a final accounting of the member’s account to MassHealth</w:t>
      </w:r>
      <w:r w:rsidR="009B1448" w:rsidRPr="00BC2899">
        <w:rPr>
          <w:rFonts w:ascii="Times New Roman" w:hAnsi="Times New Roman" w:cs="Times New Roman"/>
          <w:spacing w:val="-2"/>
        </w:rPr>
        <w:t xml:space="preserve"> or its designee</w:t>
      </w:r>
      <w:r w:rsidRPr="00BC2899">
        <w:rPr>
          <w:rFonts w:ascii="Times New Roman" w:hAnsi="Times New Roman" w:cs="Times New Roman"/>
          <w:spacing w:val="-2"/>
        </w:rPr>
        <w:t>;</w:t>
      </w:r>
    </w:p>
    <w:p w14:paraId="4B7BD3FD" w14:textId="78BFCA34" w:rsidR="009B1448" w:rsidRPr="00BC2899" w:rsidRDefault="000B7911" w:rsidP="004949DA">
      <w:pPr>
        <w:widowControl w:val="0"/>
        <w:autoSpaceDE w:val="0"/>
        <w:autoSpaceDN w:val="0"/>
        <w:adjustRightInd w:val="0"/>
        <w:spacing w:after="0" w:line="260" w:lineRule="exact"/>
        <w:ind w:left="1080"/>
        <w:rPr>
          <w:rFonts w:ascii="Times New Roman" w:hAnsi="Times New Roman" w:cs="Times New Roman"/>
          <w:spacing w:val="-2"/>
        </w:rPr>
      </w:pPr>
      <w:r w:rsidRPr="00BC2899">
        <w:rPr>
          <w:rFonts w:ascii="Times New Roman" w:hAnsi="Times New Roman" w:cs="Times New Roman"/>
          <w:spacing w:val="-2"/>
        </w:rPr>
        <w:t>(2)</w:t>
      </w:r>
      <w:r w:rsidR="004949DA" w:rsidRPr="00BC2899">
        <w:rPr>
          <w:rFonts w:ascii="Times New Roman" w:hAnsi="Times New Roman" w:cs="Times New Roman"/>
          <w:spacing w:val="-2"/>
        </w:rPr>
        <w:t xml:space="preserve"> </w:t>
      </w:r>
      <w:r w:rsidRPr="00BC2899">
        <w:rPr>
          <w:rFonts w:ascii="Times New Roman" w:hAnsi="Times New Roman" w:cs="Times New Roman"/>
          <w:spacing w:val="-2"/>
        </w:rPr>
        <w:t xml:space="preserve"> notify the next of kin or the member’s </w:t>
      </w:r>
      <w:r w:rsidR="009B1448" w:rsidRPr="00BC2899">
        <w:rPr>
          <w:rFonts w:ascii="Times New Roman" w:hAnsi="Times New Roman" w:cs="Times New Roman"/>
          <w:spacing w:val="-2"/>
        </w:rPr>
        <w:t xml:space="preserve">authorized or legal </w:t>
      </w:r>
      <w:r w:rsidRPr="00BC2899">
        <w:rPr>
          <w:rFonts w:ascii="Times New Roman" w:hAnsi="Times New Roman" w:cs="Times New Roman"/>
          <w:spacing w:val="-2"/>
        </w:rPr>
        <w:t xml:space="preserve">representative of the amount of </w:t>
      </w:r>
      <w:r w:rsidR="008A293E" w:rsidRPr="00BC2899">
        <w:rPr>
          <w:rFonts w:ascii="Times New Roman" w:hAnsi="Times New Roman" w:cs="Times New Roman"/>
          <w:spacing w:val="-2"/>
        </w:rPr>
        <w:t xml:space="preserve">the </w:t>
      </w:r>
      <w:r w:rsidRPr="00BC2899">
        <w:rPr>
          <w:rFonts w:ascii="Times New Roman" w:hAnsi="Times New Roman" w:cs="Times New Roman"/>
          <w:spacing w:val="-2"/>
        </w:rPr>
        <w:t xml:space="preserve">funds, </w:t>
      </w:r>
      <w:r w:rsidR="009B1448" w:rsidRPr="00BC2899">
        <w:rPr>
          <w:rFonts w:ascii="Times New Roman" w:hAnsi="Times New Roman" w:cs="Times New Roman"/>
          <w:spacing w:val="-2"/>
        </w:rPr>
        <w:t xml:space="preserve">and </w:t>
      </w:r>
      <w:r w:rsidRPr="00BC2899">
        <w:rPr>
          <w:rFonts w:ascii="Times New Roman" w:hAnsi="Times New Roman" w:cs="Times New Roman"/>
          <w:spacing w:val="-2"/>
        </w:rPr>
        <w:t>the address to which they are being sent</w:t>
      </w:r>
      <w:r w:rsidR="009B1448" w:rsidRPr="00BC2899">
        <w:rPr>
          <w:rFonts w:ascii="Times New Roman" w:hAnsi="Times New Roman" w:cs="Times New Roman"/>
          <w:spacing w:val="-2"/>
        </w:rPr>
        <w:t>;</w:t>
      </w:r>
      <w:r w:rsidRPr="00BC2899">
        <w:rPr>
          <w:rFonts w:ascii="Times New Roman" w:hAnsi="Times New Roman" w:cs="Times New Roman"/>
          <w:spacing w:val="-2"/>
        </w:rPr>
        <w:t xml:space="preserve"> and</w:t>
      </w:r>
    </w:p>
    <w:p w14:paraId="6880705E" w14:textId="77777777" w:rsidR="000B7911" w:rsidRPr="00BC2899" w:rsidRDefault="009B1448" w:rsidP="004949DA">
      <w:pPr>
        <w:widowControl w:val="0"/>
        <w:autoSpaceDE w:val="0"/>
        <w:autoSpaceDN w:val="0"/>
        <w:adjustRightInd w:val="0"/>
        <w:spacing w:after="0" w:line="260" w:lineRule="exact"/>
        <w:ind w:left="1080"/>
        <w:rPr>
          <w:rFonts w:ascii="Times New Roman" w:hAnsi="Times New Roman" w:cs="Times New Roman"/>
          <w:spacing w:val="-2"/>
        </w:rPr>
      </w:pPr>
      <w:r w:rsidRPr="00BC2899">
        <w:rPr>
          <w:rFonts w:ascii="Times New Roman" w:hAnsi="Times New Roman" w:cs="Times New Roman"/>
          <w:spacing w:val="-2"/>
        </w:rPr>
        <w:t>(3)</w:t>
      </w:r>
      <w:r w:rsidR="004949DA" w:rsidRPr="00BC2899">
        <w:rPr>
          <w:rFonts w:ascii="Times New Roman" w:hAnsi="Times New Roman" w:cs="Times New Roman"/>
          <w:spacing w:val="-2"/>
        </w:rPr>
        <w:t xml:space="preserve"> </w:t>
      </w:r>
      <w:r w:rsidRPr="00BC2899">
        <w:rPr>
          <w:rFonts w:ascii="Times New Roman" w:hAnsi="Times New Roman" w:cs="Times New Roman"/>
          <w:spacing w:val="-2"/>
        </w:rPr>
        <w:t xml:space="preserve"> notify the next of kin or the member’s authorized or legal representative that </w:t>
      </w:r>
      <w:r w:rsidR="000B7911" w:rsidRPr="00BC2899">
        <w:rPr>
          <w:rFonts w:ascii="Times New Roman" w:hAnsi="Times New Roman" w:cs="Times New Roman"/>
          <w:spacing w:val="-2"/>
        </w:rPr>
        <w:t>they may apply for the funds if they are appointed executor or administrator of the member’s estate.</w:t>
      </w:r>
    </w:p>
    <w:p w14:paraId="2263AFB9" w14:textId="77777777" w:rsidR="0088304D" w:rsidRPr="00BC2899" w:rsidRDefault="0088304D">
      <w:pPr>
        <w:widowControl w:val="0"/>
        <w:autoSpaceDE w:val="0"/>
        <w:autoSpaceDN w:val="0"/>
        <w:adjustRightInd w:val="0"/>
        <w:spacing w:before="7" w:after="0" w:line="240" w:lineRule="exact"/>
        <w:rPr>
          <w:rFonts w:ascii="Times New Roman" w:hAnsi="Times New Roman" w:cs="Times New Roman"/>
          <w:spacing w:val="-2"/>
        </w:rPr>
      </w:pPr>
    </w:p>
    <w:p w14:paraId="6559236C" w14:textId="77777777" w:rsidR="0088304D" w:rsidRPr="00BC2899" w:rsidRDefault="0088304D" w:rsidP="004949DA">
      <w:pPr>
        <w:widowControl w:val="0"/>
        <w:autoSpaceDE w:val="0"/>
        <w:autoSpaceDN w:val="0"/>
        <w:adjustRightInd w:val="0"/>
        <w:spacing w:after="0" w:line="239" w:lineRule="auto"/>
        <w:ind w:left="720" w:right="305"/>
        <w:rPr>
          <w:rFonts w:ascii="Times New Roman" w:hAnsi="Times New Roman" w:cs="Times New Roman"/>
          <w:spacing w:val="-2"/>
        </w:rPr>
      </w:pPr>
      <w:r w:rsidRPr="00BC2899">
        <w:rPr>
          <w:rFonts w:ascii="Times New Roman" w:hAnsi="Times New Roman" w:cs="Times New Roman"/>
          <w:spacing w:val="-2"/>
        </w:rPr>
        <w:t>(C)</w:t>
      </w:r>
      <w:r w:rsidR="004949DA" w:rsidRPr="00BC2899">
        <w:rPr>
          <w:rFonts w:ascii="Times New Roman" w:hAnsi="Times New Roman" w:cs="Times New Roman"/>
          <w:spacing w:val="-2"/>
        </w:rPr>
        <w:t xml:space="preserve"> </w:t>
      </w:r>
      <w:r w:rsidRPr="00BC2899">
        <w:rPr>
          <w:rFonts w:ascii="Times New Roman" w:hAnsi="Times New Roman" w:cs="Times New Roman"/>
          <w:spacing w:val="-2"/>
        </w:rPr>
        <w:t xml:space="preserve"> A final accounting of the PNA funds must include any transactions that occurred during the three months </w:t>
      </w:r>
      <w:r w:rsidR="009B1448" w:rsidRPr="00BC2899">
        <w:rPr>
          <w:rFonts w:ascii="Times New Roman" w:hAnsi="Times New Roman" w:cs="Times New Roman"/>
          <w:spacing w:val="-2"/>
        </w:rPr>
        <w:t xml:space="preserve">prior to </w:t>
      </w:r>
      <w:r w:rsidRPr="00BC2899">
        <w:rPr>
          <w:rFonts w:ascii="Times New Roman" w:hAnsi="Times New Roman" w:cs="Times New Roman"/>
          <w:spacing w:val="-2"/>
        </w:rPr>
        <w:t>and the 30 days following the member’s death. If there are no PNA funds, the nursing facility is not required to submit the final accounting; however, the facility must maintain all member records according to 130 CMR 456.604</w:t>
      </w:r>
      <w:r w:rsidR="009B1448" w:rsidRPr="00BC2899">
        <w:t xml:space="preserve"> </w:t>
      </w:r>
      <w:r w:rsidR="009B1448" w:rsidRPr="00BC2899">
        <w:rPr>
          <w:rFonts w:ascii="Times New Roman" w:hAnsi="Times New Roman" w:cs="Times New Roman"/>
          <w:spacing w:val="-2"/>
        </w:rPr>
        <w:t>and 130 CMR 450.205</w:t>
      </w:r>
      <w:r w:rsidR="00812D58" w:rsidRPr="00BC2899">
        <w:rPr>
          <w:rFonts w:ascii="Times New Roman" w:hAnsi="Times New Roman" w:cs="Times New Roman"/>
          <w:spacing w:val="-2"/>
        </w:rPr>
        <w:t xml:space="preserve">: </w:t>
      </w:r>
      <w:r w:rsidR="00812D58" w:rsidRPr="00BC2899">
        <w:rPr>
          <w:rFonts w:ascii="Times New Roman" w:hAnsi="Times New Roman" w:cs="Times New Roman"/>
          <w:i/>
          <w:iCs/>
          <w:spacing w:val="-2"/>
        </w:rPr>
        <w:t>Recordkeeping and Disclosure</w:t>
      </w:r>
      <w:r w:rsidRPr="00BC2899">
        <w:rPr>
          <w:rFonts w:ascii="Times New Roman" w:hAnsi="Times New Roman" w:cs="Times New Roman"/>
          <w:spacing w:val="-2"/>
        </w:rPr>
        <w:t>.</w:t>
      </w:r>
    </w:p>
    <w:p w14:paraId="27B0D08F" w14:textId="77777777" w:rsidR="0088304D" w:rsidRPr="00BC2899" w:rsidRDefault="0088304D">
      <w:pPr>
        <w:widowControl w:val="0"/>
        <w:autoSpaceDE w:val="0"/>
        <w:autoSpaceDN w:val="0"/>
        <w:adjustRightInd w:val="0"/>
        <w:spacing w:before="14" w:after="0" w:line="240" w:lineRule="exact"/>
        <w:rPr>
          <w:rFonts w:ascii="Times New Roman" w:hAnsi="Times New Roman" w:cs="Times New Roman"/>
          <w:spacing w:val="-2"/>
        </w:rPr>
      </w:pPr>
    </w:p>
    <w:p w14:paraId="453DCE1F" w14:textId="77777777" w:rsidR="0088304D" w:rsidRPr="00BC2899" w:rsidRDefault="0088304D" w:rsidP="004949DA">
      <w:pPr>
        <w:widowControl w:val="0"/>
        <w:autoSpaceDE w:val="0"/>
        <w:autoSpaceDN w:val="0"/>
        <w:adjustRightInd w:val="0"/>
        <w:spacing w:after="0" w:line="240" w:lineRule="auto"/>
        <w:ind w:left="720" w:right="542"/>
        <w:rPr>
          <w:rFonts w:ascii="Times New Roman" w:hAnsi="Times New Roman" w:cs="Times New Roman"/>
          <w:spacing w:val="-2"/>
        </w:rPr>
      </w:pPr>
      <w:r w:rsidRPr="00BC2899">
        <w:rPr>
          <w:rFonts w:ascii="Times New Roman" w:hAnsi="Times New Roman" w:cs="Times New Roman"/>
          <w:spacing w:val="-2"/>
        </w:rPr>
        <w:t>(D)</w:t>
      </w:r>
      <w:r w:rsidR="004949DA" w:rsidRPr="00BC2899">
        <w:rPr>
          <w:rFonts w:ascii="Times New Roman" w:hAnsi="Times New Roman" w:cs="Times New Roman"/>
          <w:spacing w:val="-2"/>
        </w:rPr>
        <w:t xml:space="preserve"> </w:t>
      </w:r>
      <w:r w:rsidRPr="00BC2899">
        <w:rPr>
          <w:rFonts w:ascii="Times New Roman" w:hAnsi="Times New Roman" w:cs="Times New Roman"/>
          <w:spacing w:val="-2"/>
        </w:rPr>
        <w:t xml:space="preserve"> The facility must include </w:t>
      </w:r>
      <w:r w:rsidR="00074237" w:rsidRPr="00BC2899">
        <w:rPr>
          <w:rFonts w:ascii="Times New Roman" w:hAnsi="Times New Roman" w:cs="Times New Roman"/>
          <w:spacing w:val="-2"/>
        </w:rPr>
        <w:t xml:space="preserve">with the returned PNA balance and the accounting </w:t>
      </w:r>
      <w:r w:rsidRPr="00BC2899">
        <w:rPr>
          <w:rFonts w:ascii="Times New Roman" w:hAnsi="Times New Roman" w:cs="Times New Roman"/>
          <w:spacing w:val="-2"/>
        </w:rPr>
        <w:t>the following information:</w:t>
      </w:r>
    </w:p>
    <w:p w14:paraId="6F1962BC" w14:textId="70BD3795" w:rsidR="009B1448" w:rsidRPr="00BC2899" w:rsidRDefault="0088304D" w:rsidP="008B6E78">
      <w:pPr>
        <w:widowControl w:val="0"/>
        <w:autoSpaceDE w:val="0"/>
        <w:autoSpaceDN w:val="0"/>
        <w:adjustRightInd w:val="0"/>
        <w:spacing w:after="0" w:line="240" w:lineRule="auto"/>
        <w:ind w:left="1080"/>
        <w:rPr>
          <w:rFonts w:ascii="Times New Roman" w:hAnsi="Times New Roman" w:cs="Times New Roman"/>
          <w:spacing w:val="-2"/>
        </w:rPr>
      </w:pPr>
      <w:r w:rsidRPr="00BC2899">
        <w:rPr>
          <w:rFonts w:ascii="Times New Roman" w:hAnsi="Times New Roman" w:cs="Times New Roman"/>
          <w:spacing w:val="-2"/>
        </w:rPr>
        <w:t>(1)</w:t>
      </w:r>
      <w:r w:rsidR="004949DA" w:rsidRPr="00BC2899">
        <w:rPr>
          <w:rFonts w:ascii="Times New Roman" w:hAnsi="Times New Roman" w:cs="Times New Roman"/>
          <w:spacing w:val="-2"/>
        </w:rPr>
        <w:t xml:space="preserve"> </w:t>
      </w:r>
      <w:r w:rsidRPr="00BC2899">
        <w:rPr>
          <w:rFonts w:ascii="Times New Roman" w:hAnsi="Times New Roman" w:cs="Times New Roman"/>
          <w:spacing w:val="-2"/>
        </w:rPr>
        <w:t xml:space="preserve"> the member's name and </w:t>
      </w:r>
      <w:r w:rsidR="00F04F0C" w:rsidRPr="00BC2899">
        <w:rPr>
          <w:rFonts w:ascii="Times New Roman" w:hAnsi="Times New Roman" w:cs="Times New Roman"/>
          <w:spacing w:val="-2"/>
        </w:rPr>
        <w:t>MassHealth ID</w:t>
      </w:r>
      <w:r w:rsidR="009B1448" w:rsidRPr="00BC2899">
        <w:rPr>
          <w:rFonts w:ascii="Times New Roman" w:hAnsi="Times New Roman" w:cs="Times New Roman"/>
          <w:spacing w:val="-2"/>
        </w:rPr>
        <w:t xml:space="preserve"> </w:t>
      </w:r>
      <w:r w:rsidRPr="00BC2899">
        <w:rPr>
          <w:rFonts w:ascii="Times New Roman" w:hAnsi="Times New Roman" w:cs="Times New Roman"/>
          <w:spacing w:val="-2"/>
        </w:rPr>
        <w:t>number;</w:t>
      </w:r>
    </w:p>
    <w:p w14:paraId="3BEDC095" w14:textId="77777777" w:rsidR="0088304D" w:rsidRPr="00BC2899" w:rsidRDefault="0088304D" w:rsidP="008B6E78">
      <w:pPr>
        <w:widowControl w:val="0"/>
        <w:autoSpaceDE w:val="0"/>
        <w:autoSpaceDN w:val="0"/>
        <w:adjustRightInd w:val="0"/>
        <w:spacing w:after="0" w:line="240" w:lineRule="auto"/>
        <w:ind w:left="1080"/>
        <w:rPr>
          <w:rFonts w:ascii="Times New Roman" w:hAnsi="Times New Roman" w:cs="Times New Roman"/>
          <w:spacing w:val="-2"/>
        </w:rPr>
      </w:pPr>
      <w:r w:rsidRPr="00BC2899">
        <w:rPr>
          <w:rFonts w:ascii="Times New Roman" w:hAnsi="Times New Roman" w:cs="Times New Roman"/>
          <w:spacing w:val="-2"/>
        </w:rPr>
        <w:t>(2)  the member’s date of birth and date of death;</w:t>
      </w:r>
    </w:p>
    <w:p w14:paraId="2B01D864" w14:textId="260A315D" w:rsidR="009B1448" w:rsidRPr="00BC2899" w:rsidRDefault="0088304D" w:rsidP="008B6E78">
      <w:pPr>
        <w:widowControl w:val="0"/>
        <w:autoSpaceDE w:val="0"/>
        <w:autoSpaceDN w:val="0"/>
        <w:adjustRightInd w:val="0"/>
        <w:spacing w:after="0" w:line="252" w:lineRule="exact"/>
        <w:ind w:left="1080"/>
        <w:rPr>
          <w:rFonts w:ascii="Times New Roman" w:hAnsi="Times New Roman" w:cs="Times New Roman"/>
          <w:spacing w:val="-2"/>
        </w:rPr>
      </w:pPr>
      <w:r w:rsidRPr="00BC2899">
        <w:rPr>
          <w:rFonts w:ascii="Times New Roman" w:hAnsi="Times New Roman" w:cs="Times New Roman"/>
          <w:spacing w:val="-2"/>
        </w:rPr>
        <w:t>(3)</w:t>
      </w:r>
      <w:r w:rsidR="004949DA" w:rsidRPr="00BC2899">
        <w:rPr>
          <w:rFonts w:ascii="Times New Roman" w:hAnsi="Times New Roman" w:cs="Times New Roman"/>
          <w:spacing w:val="-2"/>
        </w:rPr>
        <w:t xml:space="preserve"> </w:t>
      </w:r>
      <w:r w:rsidRPr="00BC2899">
        <w:rPr>
          <w:rFonts w:ascii="Times New Roman" w:hAnsi="Times New Roman" w:cs="Times New Roman"/>
          <w:spacing w:val="-2"/>
        </w:rPr>
        <w:t xml:space="preserve"> the name, address, and relationship of the next of kin</w:t>
      </w:r>
      <w:r w:rsidR="00F04F0C" w:rsidRPr="00BC2899">
        <w:t xml:space="preserve"> </w:t>
      </w:r>
      <w:r w:rsidR="00F04F0C" w:rsidRPr="00BC2899">
        <w:rPr>
          <w:rFonts w:ascii="Times New Roman" w:hAnsi="Times New Roman" w:cs="Times New Roman"/>
          <w:spacing w:val="-2"/>
        </w:rPr>
        <w:t>or the member’s authorized or legal representative</w:t>
      </w:r>
      <w:r w:rsidRPr="00BC2899">
        <w:rPr>
          <w:rFonts w:ascii="Times New Roman" w:hAnsi="Times New Roman" w:cs="Times New Roman"/>
          <w:spacing w:val="-2"/>
        </w:rPr>
        <w:t>;</w:t>
      </w:r>
    </w:p>
    <w:p w14:paraId="00D73A04" w14:textId="77777777" w:rsidR="0088304D" w:rsidRPr="00BC2899" w:rsidRDefault="0088304D" w:rsidP="008B6E78">
      <w:pPr>
        <w:widowControl w:val="0"/>
        <w:autoSpaceDE w:val="0"/>
        <w:autoSpaceDN w:val="0"/>
        <w:adjustRightInd w:val="0"/>
        <w:spacing w:after="0" w:line="252" w:lineRule="exact"/>
        <w:ind w:left="1080"/>
        <w:rPr>
          <w:rFonts w:ascii="Times New Roman" w:hAnsi="Times New Roman" w:cs="Times New Roman"/>
          <w:spacing w:val="-2"/>
        </w:rPr>
      </w:pPr>
      <w:r w:rsidRPr="00BC2899">
        <w:rPr>
          <w:rFonts w:ascii="Times New Roman" w:hAnsi="Times New Roman" w:cs="Times New Roman"/>
          <w:spacing w:val="-2"/>
        </w:rPr>
        <w:t>(4)</w:t>
      </w:r>
      <w:r w:rsidR="004949DA" w:rsidRPr="00BC2899">
        <w:rPr>
          <w:rFonts w:ascii="Times New Roman" w:hAnsi="Times New Roman" w:cs="Times New Roman"/>
          <w:spacing w:val="-2"/>
        </w:rPr>
        <w:t xml:space="preserve"> </w:t>
      </w:r>
      <w:r w:rsidRPr="00BC2899">
        <w:rPr>
          <w:rFonts w:ascii="Times New Roman" w:hAnsi="Times New Roman" w:cs="Times New Roman"/>
          <w:spacing w:val="-2"/>
        </w:rPr>
        <w:t xml:space="preserve"> the name, address, and MassHealth provider number of the facility; and</w:t>
      </w:r>
    </w:p>
    <w:p w14:paraId="5BD95C15" w14:textId="77777777" w:rsidR="0088304D" w:rsidRPr="00BC2899" w:rsidRDefault="0088304D" w:rsidP="008B6E78">
      <w:pPr>
        <w:widowControl w:val="0"/>
        <w:autoSpaceDE w:val="0"/>
        <w:autoSpaceDN w:val="0"/>
        <w:adjustRightInd w:val="0"/>
        <w:spacing w:after="0" w:line="250" w:lineRule="exact"/>
        <w:ind w:left="1080"/>
        <w:rPr>
          <w:rFonts w:ascii="Times New Roman" w:hAnsi="Times New Roman" w:cs="Times New Roman"/>
          <w:spacing w:val="-2"/>
        </w:rPr>
      </w:pPr>
      <w:r w:rsidRPr="00BC2899">
        <w:rPr>
          <w:rFonts w:ascii="Times New Roman" w:hAnsi="Times New Roman" w:cs="Times New Roman"/>
          <w:spacing w:val="-2"/>
        </w:rPr>
        <w:t>(5)</w:t>
      </w:r>
      <w:r w:rsidR="004949DA" w:rsidRPr="00BC2899">
        <w:rPr>
          <w:rFonts w:ascii="Times New Roman" w:hAnsi="Times New Roman" w:cs="Times New Roman"/>
          <w:spacing w:val="-2"/>
        </w:rPr>
        <w:t xml:space="preserve"> </w:t>
      </w:r>
      <w:r w:rsidRPr="00BC2899">
        <w:rPr>
          <w:rFonts w:ascii="Times New Roman" w:hAnsi="Times New Roman" w:cs="Times New Roman"/>
          <w:spacing w:val="-2"/>
        </w:rPr>
        <w:t xml:space="preserve"> the name and address of the funeral director.</w:t>
      </w:r>
    </w:p>
    <w:p w14:paraId="27EB0FD4" w14:textId="05ADFD1E" w:rsidR="00713DC1" w:rsidRDefault="00713DC1">
      <w:pPr>
        <w:spacing w:after="0" w:line="240" w:lineRule="auto"/>
        <w:rPr>
          <w:rFonts w:ascii="Times New Roman" w:hAnsi="Times New Roman" w:cs="Times New Roman"/>
          <w:spacing w:val="-2"/>
        </w:rPr>
      </w:pPr>
      <w:r>
        <w:rPr>
          <w:rFonts w:ascii="Times New Roman" w:hAnsi="Times New Roman" w:cs="Times New Roman"/>
          <w:spacing w:val="-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A07BCB" w:rsidRPr="00BC2899" w14:paraId="0963AF2F" w14:textId="77777777" w:rsidTr="00802714">
        <w:trPr>
          <w:trHeight w:hRule="exact" w:val="864"/>
        </w:trPr>
        <w:tc>
          <w:tcPr>
            <w:tcW w:w="4080" w:type="dxa"/>
            <w:tcBorders>
              <w:bottom w:val="nil"/>
            </w:tcBorders>
          </w:tcPr>
          <w:p w14:paraId="09B41F5D" w14:textId="77777777" w:rsidR="00A07BCB" w:rsidRPr="00BC2899" w:rsidRDefault="00A07BCB" w:rsidP="00A07BCB">
            <w:pPr>
              <w:widowControl w:val="0"/>
              <w:tabs>
                <w:tab w:val="left" w:pos="936"/>
                <w:tab w:val="left" w:pos="1314"/>
                <w:tab w:val="left" w:pos="1692"/>
                <w:tab w:val="left" w:pos="2070"/>
              </w:tabs>
              <w:spacing w:before="120" w:after="0" w:line="240" w:lineRule="auto"/>
              <w:jc w:val="center"/>
              <w:rPr>
                <w:rFonts w:ascii="Arial" w:hAnsi="Arial" w:cs="Arial"/>
                <w:b/>
                <w:sz w:val="20"/>
                <w:szCs w:val="20"/>
              </w:rPr>
            </w:pPr>
            <w:r w:rsidRPr="00BC2899">
              <w:rPr>
                <w:rFonts w:ascii="Arial" w:hAnsi="Arial" w:cs="Arial"/>
                <w:b/>
                <w:sz w:val="20"/>
                <w:szCs w:val="20"/>
              </w:rPr>
              <w:lastRenderedPageBreak/>
              <w:t>Commonwealth of Massachusetts</w:t>
            </w:r>
          </w:p>
          <w:p w14:paraId="5E23EAC1" w14:textId="77777777" w:rsidR="00A07BCB" w:rsidRPr="00BC2899" w:rsidRDefault="00A07BCB" w:rsidP="00A07BCB">
            <w:pPr>
              <w:widowControl w:val="0"/>
              <w:tabs>
                <w:tab w:val="left" w:pos="936"/>
                <w:tab w:val="left" w:pos="1314"/>
                <w:tab w:val="left" w:pos="1692"/>
                <w:tab w:val="left" w:pos="2070"/>
              </w:tabs>
              <w:spacing w:after="0" w:line="240" w:lineRule="auto"/>
              <w:jc w:val="center"/>
              <w:rPr>
                <w:rFonts w:ascii="Arial" w:hAnsi="Arial" w:cs="Arial"/>
                <w:b/>
                <w:sz w:val="20"/>
                <w:szCs w:val="20"/>
              </w:rPr>
            </w:pPr>
            <w:r w:rsidRPr="00BC2899">
              <w:rPr>
                <w:rFonts w:ascii="Arial" w:hAnsi="Arial" w:cs="Arial"/>
                <w:b/>
                <w:sz w:val="20"/>
                <w:szCs w:val="20"/>
              </w:rPr>
              <w:t>MassHealth</w:t>
            </w:r>
          </w:p>
          <w:p w14:paraId="22F1E241" w14:textId="77777777" w:rsidR="00A07BCB" w:rsidRPr="00BC2899" w:rsidRDefault="00A07BCB" w:rsidP="00A07BCB">
            <w:pPr>
              <w:widowControl w:val="0"/>
              <w:tabs>
                <w:tab w:val="left" w:pos="936"/>
                <w:tab w:val="left" w:pos="1314"/>
                <w:tab w:val="left" w:pos="1692"/>
                <w:tab w:val="left" w:pos="2070"/>
              </w:tabs>
              <w:spacing w:after="0" w:line="240" w:lineRule="auto"/>
              <w:jc w:val="center"/>
              <w:rPr>
                <w:rFonts w:ascii="Arial" w:hAnsi="Arial" w:cs="Arial"/>
                <w:b/>
                <w:sz w:val="20"/>
                <w:szCs w:val="20"/>
              </w:rPr>
            </w:pPr>
            <w:r w:rsidRPr="00BC2899">
              <w:rPr>
                <w:rFonts w:ascii="Arial" w:hAnsi="Arial" w:cs="Arial"/>
                <w:b/>
                <w:sz w:val="20"/>
                <w:szCs w:val="20"/>
              </w:rPr>
              <w:t>Provider Manual Series</w:t>
            </w:r>
          </w:p>
        </w:tc>
        <w:tc>
          <w:tcPr>
            <w:tcW w:w="3750" w:type="dxa"/>
          </w:tcPr>
          <w:p w14:paraId="34819FEC" w14:textId="77777777" w:rsidR="00A07BCB" w:rsidRPr="00BC2899" w:rsidRDefault="00A07BCB" w:rsidP="00A07BCB">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sidRPr="00BC2899">
              <w:rPr>
                <w:rFonts w:ascii="Arial" w:hAnsi="Arial" w:cs="Arial"/>
                <w:b/>
                <w:sz w:val="20"/>
                <w:szCs w:val="20"/>
              </w:rPr>
              <w:t>Subchapter Number and Title</w:t>
            </w:r>
          </w:p>
          <w:p w14:paraId="6BE0DF13" w14:textId="77777777" w:rsidR="00A07BCB" w:rsidRPr="00BC2899" w:rsidRDefault="00A07BCB" w:rsidP="00A07BCB">
            <w:pPr>
              <w:widowControl w:val="0"/>
              <w:tabs>
                <w:tab w:val="left" w:pos="936"/>
                <w:tab w:val="left" w:pos="1314"/>
                <w:tab w:val="left" w:pos="1692"/>
                <w:tab w:val="left" w:pos="2070"/>
              </w:tabs>
              <w:spacing w:after="0" w:line="240" w:lineRule="auto"/>
              <w:jc w:val="center"/>
              <w:rPr>
                <w:rFonts w:ascii="Arial" w:hAnsi="Arial" w:cs="Arial"/>
                <w:sz w:val="20"/>
                <w:szCs w:val="20"/>
              </w:rPr>
            </w:pPr>
            <w:r w:rsidRPr="00BC2899">
              <w:rPr>
                <w:rFonts w:ascii="Arial" w:hAnsi="Arial" w:cs="Arial"/>
                <w:sz w:val="20"/>
                <w:szCs w:val="20"/>
              </w:rPr>
              <w:t>1.  Program Regulations</w:t>
            </w:r>
          </w:p>
          <w:p w14:paraId="2CDABA8A" w14:textId="77777777" w:rsidR="00A07BCB" w:rsidRPr="00BC2899" w:rsidRDefault="00A07BCB" w:rsidP="00A07BCB">
            <w:pPr>
              <w:widowControl w:val="0"/>
              <w:tabs>
                <w:tab w:val="left" w:pos="936"/>
                <w:tab w:val="left" w:pos="1314"/>
                <w:tab w:val="left" w:pos="1692"/>
                <w:tab w:val="left" w:pos="2070"/>
              </w:tabs>
              <w:spacing w:after="0" w:line="240" w:lineRule="auto"/>
              <w:jc w:val="center"/>
              <w:rPr>
                <w:rFonts w:ascii="Arial" w:hAnsi="Arial" w:cs="Arial"/>
                <w:sz w:val="20"/>
                <w:szCs w:val="20"/>
              </w:rPr>
            </w:pPr>
            <w:r w:rsidRPr="00BC2899">
              <w:rPr>
                <w:rFonts w:ascii="Arial" w:hAnsi="Arial" w:cs="Arial"/>
                <w:sz w:val="20"/>
                <w:szCs w:val="20"/>
              </w:rPr>
              <w:t xml:space="preserve">(130 </w:t>
            </w:r>
            <w:r w:rsidRPr="00BC2899">
              <w:rPr>
                <w:rFonts w:ascii="Arial" w:hAnsi="Arial" w:cs="Arial"/>
                <w:iCs/>
                <w:sz w:val="20"/>
                <w:szCs w:val="20"/>
              </w:rPr>
              <w:t>CMR</w:t>
            </w:r>
            <w:r w:rsidRPr="00BC2899">
              <w:rPr>
                <w:rFonts w:ascii="Arial" w:hAnsi="Arial" w:cs="Arial"/>
                <w:sz w:val="20"/>
                <w:szCs w:val="20"/>
              </w:rPr>
              <w:t xml:space="preserve"> 456.000)</w:t>
            </w:r>
          </w:p>
        </w:tc>
        <w:tc>
          <w:tcPr>
            <w:tcW w:w="1771" w:type="dxa"/>
          </w:tcPr>
          <w:p w14:paraId="5E33037E" w14:textId="77777777" w:rsidR="00A07BCB" w:rsidRPr="00BC2899" w:rsidRDefault="00A07BCB" w:rsidP="00A07BCB">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sidRPr="00BC2899">
              <w:rPr>
                <w:rFonts w:ascii="Arial" w:hAnsi="Arial" w:cs="Arial"/>
                <w:b/>
                <w:sz w:val="20"/>
                <w:szCs w:val="20"/>
              </w:rPr>
              <w:t>Page</w:t>
            </w:r>
          </w:p>
          <w:p w14:paraId="6619DDED" w14:textId="77777777" w:rsidR="00A07BCB" w:rsidRPr="00BC2899" w:rsidRDefault="00A07BCB" w:rsidP="00A07BCB">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sidRPr="00BC2899">
              <w:rPr>
                <w:rFonts w:ascii="Arial" w:hAnsi="Arial" w:cs="Arial"/>
                <w:sz w:val="20"/>
                <w:szCs w:val="20"/>
              </w:rPr>
              <w:t>4-25</w:t>
            </w:r>
          </w:p>
        </w:tc>
      </w:tr>
      <w:tr w:rsidR="00A07BCB" w:rsidRPr="00BC2899" w14:paraId="6BCBE6AC" w14:textId="77777777" w:rsidTr="00802714">
        <w:trPr>
          <w:trHeight w:hRule="exact" w:val="864"/>
        </w:trPr>
        <w:tc>
          <w:tcPr>
            <w:tcW w:w="4080" w:type="dxa"/>
            <w:tcBorders>
              <w:top w:val="nil"/>
            </w:tcBorders>
            <w:vAlign w:val="center"/>
          </w:tcPr>
          <w:p w14:paraId="504448A2" w14:textId="77777777" w:rsidR="00A07BCB" w:rsidRPr="00BC2899" w:rsidRDefault="00A07BCB" w:rsidP="00A07BCB">
            <w:pPr>
              <w:widowControl w:val="0"/>
              <w:tabs>
                <w:tab w:val="left" w:pos="936"/>
                <w:tab w:val="left" w:pos="1314"/>
                <w:tab w:val="left" w:pos="1692"/>
                <w:tab w:val="left" w:pos="2070"/>
              </w:tabs>
              <w:spacing w:after="0" w:line="240" w:lineRule="auto"/>
              <w:jc w:val="center"/>
              <w:rPr>
                <w:rFonts w:ascii="Arial" w:hAnsi="Arial" w:cs="Arial"/>
                <w:sz w:val="20"/>
                <w:szCs w:val="20"/>
              </w:rPr>
            </w:pPr>
            <w:r w:rsidRPr="00BC2899">
              <w:rPr>
                <w:rFonts w:ascii="Arial" w:hAnsi="Arial" w:cs="Arial"/>
                <w:sz w:val="20"/>
                <w:szCs w:val="20"/>
              </w:rPr>
              <w:t>Nursing Facility Manual</w:t>
            </w:r>
          </w:p>
        </w:tc>
        <w:tc>
          <w:tcPr>
            <w:tcW w:w="3750" w:type="dxa"/>
          </w:tcPr>
          <w:p w14:paraId="66A34F48" w14:textId="77777777" w:rsidR="00A07BCB" w:rsidRPr="00BC2899" w:rsidRDefault="00A07BCB" w:rsidP="00A07BCB">
            <w:pPr>
              <w:widowControl w:val="0"/>
              <w:tabs>
                <w:tab w:val="left" w:pos="936"/>
                <w:tab w:val="left" w:pos="1314"/>
                <w:tab w:val="left" w:pos="1692"/>
                <w:tab w:val="left" w:pos="2070"/>
              </w:tabs>
              <w:spacing w:before="120" w:after="0" w:line="240" w:lineRule="auto"/>
              <w:jc w:val="center"/>
              <w:rPr>
                <w:rFonts w:ascii="Arial" w:hAnsi="Arial" w:cs="Arial"/>
                <w:b/>
                <w:sz w:val="20"/>
                <w:szCs w:val="20"/>
              </w:rPr>
            </w:pPr>
            <w:r w:rsidRPr="00BC2899">
              <w:rPr>
                <w:rFonts w:ascii="Arial" w:hAnsi="Arial" w:cs="Arial"/>
                <w:b/>
                <w:sz w:val="20"/>
                <w:szCs w:val="20"/>
              </w:rPr>
              <w:t>Transmittal Letter</w:t>
            </w:r>
          </w:p>
          <w:p w14:paraId="22257498" w14:textId="57B18B0F" w:rsidR="00A07BCB" w:rsidRPr="00BC2899" w:rsidRDefault="00A07BCB" w:rsidP="00A07BCB">
            <w:pPr>
              <w:widowControl w:val="0"/>
              <w:tabs>
                <w:tab w:val="left" w:pos="936"/>
                <w:tab w:val="left" w:pos="1314"/>
                <w:tab w:val="left" w:pos="1692"/>
                <w:tab w:val="left" w:pos="2070"/>
              </w:tabs>
              <w:spacing w:before="120" w:after="0" w:line="240" w:lineRule="auto"/>
              <w:jc w:val="center"/>
              <w:rPr>
                <w:rFonts w:ascii="Arial" w:hAnsi="Arial" w:cs="Arial"/>
                <w:b/>
                <w:sz w:val="20"/>
                <w:szCs w:val="20"/>
              </w:rPr>
            </w:pPr>
            <w:r w:rsidRPr="00BC2899">
              <w:rPr>
                <w:rFonts w:ascii="Arial" w:hAnsi="Arial" w:cs="Arial"/>
                <w:sz w:val="20"/>
                <w:szCs w:val="20"/>
              </w:rPr>
              <w:t>NF-</w:t>
            </w:r>
            <w:r w:rsidR="00130906">
              <w:rPr>
                <w:rFonts w:ascii="Arial" w:hAnsi="Arial" w:cs="Arial"/>
                <w:sz w:val="20"/>
                <w:szCs w:val="20"/>
              </w:rPr>
              <w:t>64</w:t>
            </w:r>
          </w:p>
        </w:tc>
        <w:tc>
          <w:tcPr>
            <w:tcW w:w="1771" w:type="dxa"/>
          </w:tcPr>
          <w:p w14:paraId="11F6B33A" w14:textId="77777777" w:rsidR="00A07BCB" w:rsidRPr="00BC2899" w:rsidRDefault="00A07BCB" w:rsidP="00A07BCB">
            <w:pPr>
              <w:widowControl w:val="0"/>
              <w:tabs>
                <w:tab w:val="left" w:pos="936"/>
                <w:tab w:val="left" w:pos="1314"/>
                <w:tab w:val="left" w:pos="1692"/>
                <w:tab w:val="left" w:pos="2070"/>
              </w:tabs>
              <w:spacing w:before="120" w:after="0" w:line="240" w:lineRule="auto"/>
              <w:jc w:val="center"/>
              <w:rPr>
                <w:rFonts w:ascii="Arial" w:hAnsi="Arial" w:cs="Arial"/>
                <w:b/>
                <w:sz w:val="20"/>
                <w:szCs w:val="20"/>
              </w:rPr>
            </w:pPr>
            <w:r w:rsidRPr="00BC2899">
              <w:rPr>
                <w:rFonts w:ascii="Arial" w:hAnsi="Arial" w:cs="Arial"/>
                <w:b/>
                <w:sz w:val="20"/>
                <w:szCs w:val="20"/>
              </w:rPr>
              <w:t>Date</w:t>
            </w:r>
          </w:p>
          <w:p w14:paraId="404680E7" w14:textId="61193632" w:rsidR="00A07BCB" w:rsidRPr="00BC2899" w:rsidRDefault="005A1C9B" w:rsidP="00A07BCB">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Pr>
                <w:rFonts w:ascii="Arial" w:hAnsi="Arial" w:cs="Arial"/>
                <w:sz w:val="20"/>
                <w:szCs w:val="20"/>
              </w:rPr>
              <w:t>9/8/25</w:t>
            </w:r>
          </w:p>
        </w:tc>
      </w:tr>
    </w:tbl>
    <w:p w14:paraId="085D3CA3" w14:textId="77777777" w:rsidR="0088304D" w:rsidRPr="00BC2899" w:rsidRDefault="0088304D">
      <w:pPr>
        <w:widowControl w:val="0"/>
        <w:autoSpaceDE w:val="0"/>
        <w:autoSpaceDN w:val="0"/>
        <w:adjustRightInd w:val="0"/>
        <w:spacing w:before="11" w:after="0" w:line="200" w:lineRule="exact"/>
        <w:rPr>
          <w:rFonts w:ascii="Times New Roman" w:hAnsi="Times New Roman" w:cs="Times New Roman"/>
          <w:sz w:val="20"/>
          <w:szCs w:val="20"/>
        </w:rPr>
      </w:pPr>
    </w:p>
    <w:p w14:paraId="7BEBFF45" w14:textId="77777777" w:rsidR="0088304D" w:rsidRPr="00BC2899" w:rsidRDefault="0088304D">
      <w:pPr>
        <w:widowControl w:val="0"/>
        <w:autoSpaceDE w:val="0"/>
        <w:autoSpaceDN w:val="0"/>
        <w:adjustRightInd w:val="0"/>
        <w:spacing w:before="31" w:after="0" w:line="248" w:lineRule="exact"/>
        <w:ind w:left="114"/>
        <w:rPr>
          <w:rFonts w:ascii="Times New Roman" w:hAnsi="Times New Roman" w:cs="Times New Roman"/>
        </w:rPr>
      </w:pPr>
      <w:r w:rsidRPr="00BC2899">
        <w:rPr>
          <w:rFonts w:ascii="Times New Roman" w:hAnsi="Times New Roman" w:cs="Times New Roman"/>
          <w:position w:val="-1"/>
          <w:u w:val="single"/>
        </w:rPr>
        <w:t>456</w:t>
      </w:r>
      <w:r w:rsidRPr="00BC2899">
        <w:rPr>
          <w:rFonts w:ascii="Times New Roman" w:hAnsi="Times New Roman" w:cs="Times New Roman"/>
          <w:spacing w:val="-1"/>
          <w:position w:val="-1"/>
          <w:u w:val="single"/>
        </w:rPr>
        <w:t>.</w:t>
      </w:r>
      <w:r w:rsidRPr="00BC2899">
        <w:rPr>
          <w:rFonts w:ascii="Times New Roman" w:hAnsi="Times New Roman" w:cs="Times New Roman"/>
          <w:position w:val="-1"/>
          <w:u w:val="single"/>
        </w:rPr>
        <w:t xml:space="preserve">615: </w:t>
      </w:r>
      <w:r w:rsidRPr="00BC2899">
        <w:rPr>
          <w:rFonts w:ascii="Times New Roman" w:hAnsi="Times New Roman" w:cs="Times New Roman"/>
          <w:spacing w:val="43"/>
          <w:position w:val="-1"/>
          <w:u w:val="single"/>
        </w:rPr>
        <w:t xml:space="preserve"> </w:t>
      </w:r>
      <w:r w:rsidRPr="00BC2899">
        <w:rPr>
          <w:rFonts w:ascii="Times New Roman" w:hAnsi="Times New Roman" w:cs="Times New Roman"/>
          <w:position w:val="-1"/>
          <w:u w:val="single"/>
        </w:rPr>
        <w:t>Annual</w:t>
      </w:r>
      <w:r w:rsidRPr="00BC2899">
        <w:rPr>
          <w:rFonts w:ascii="Times New Roman" w:hAnsi="Times New Roman" w:cs="Times New Roman"/>
          <w:spacing w:val="-6"/>
          <w:position w:val="-1"/>
          <w:u w:val="single"/>
        </w:rPr>
        <w:t xml:space="preserve"> </w:t>
      </w:r>
      <w:r w:rsidRPr="00BC2899">
        <w:rPr>
          <w:rFonts w:ascii="Times New Roman" w:hAnsi="Times New Roman" w:cs="Times New Roman"/>
          <w:position w:val="-1"/>
          <w:u w:val="single"/>
        </w:rPr>
        <w:t xml:space="preserve">Accounting to </w:t>
      </w:r>
      <w:r w:rsidR="009B1448" w:rsidRPr="00BC2899">
        <w:rPr>
          <w:rFonts w:ascii="Times New Roman" w:hAnsi="Times New Roman" w:cs="Times New Roman"/>
          <w:spacing w:val="-1"/>
          <w:position w:val="-1"/>
          <w:u w:val="single"/>
        </w:rPr>
        <w:t>MassHealth</w:t>
      </w:r>
      <w:r w:rsidRPr="00BC2899">
        <w:rPr>
          <w:rFonts w:ascii="Times New Roman" w:hAnsi="Times New Roman" w:cs="Times New Roman"/>
          <w:position w:val="-1"/>
          <w:u w:val="single"/>
        </w:rPr>
        <w:t xml:space="preserve"> of </w:t>
      </w:r>
      <w:r w:rsidRPr="00BC2899">
        <w:rPr>
          <w:rFonts w:ascii="Times New Roman" w:hAnsi="Times New Roman" w:cs="Times New Roman"/>
          <w:spacing w:val="-1"/>
          <w:position w:val="-1"/>
          <w:u w:val="single"/>
        </w:rPr>
        <w:t>th</w:t>
      </w:r>
      <w:r w:rsidRPr="00BC2899">
        <w:rPr>
          <w:rFonts w:ascii="Times New Roman" w:hAnsi="Times New Roman" w:cs="Times New Roman"/>
          <w:position w:val="-1"/>
          <w:u w:val="single"/>
        </w:rPr>
        <w:t>e PNA Balance</w:t>
      </w:r>
    </w:p>
    <w:p w14:paraId="27ACF3E7" w14:textId="77777777" w:rsidR="0088304D" w:rsidRPr="00BC2899" w:rsidRDefault="0088304D">
      <w:pPr>
        <w:widowControl w:val="0"/>
        <w:autoSpaceDE w:val="0"/>
        <w:autoSpaceDN w:val="0"/>
        <w:adjustRightInd w:val="0"/>
        <w:spacing w:before="7" w:after="0" w:line="220" w:lineRule="exact"/>
        <w:rPr>
          <w:rFonts w:ascii="Times New Roman" w:hAnsi="Times New Roman" w:cs="Times New Roman"/>
        </w:rPr>
      </w:pPr>
    </w:p>
    <w:p w14:paraId="3115A5E2" w14:textId="6BEC7D38" w:rsidR="0088304D" w:rsidRPr="00BC2899" w:rsidRDefault="0088304D" w:rsidP="008D5098">
      <w:pPr>
        <w:widowControl w:val="0"/>
        <w:autoSpaceDE w:val="0"/>
        <w:autoSpaceDN w:val="0"/>
        <w:adjustRightInd w:val="0"/>
        <w:spacing w:before="31" w:after="0" w:line="240" w:lineRule="auto"/>
        <w:ind w:left="720" w:right="112"/>
        <w:rPr>
          <w:rFonts w:ascii="Times New Roman" w:hAnsi="Times New Roman" w:cs="Times New Roman"/>
          <w:spacing w:val="-2"/>
        </w:rPr>
      </w:pPr>
      <w:r w:rsidRPr="00BC2899">
        <w:rPr>
          <w:rFonts w:ascii="Times New Roman" w:hAnsi="Times New Roman" w:cs="Times New Roman"/>
        </w:rPr>
        <w:t>(A)</w:t>
      </w:r>
      <w:r w:rsidR="004949DA" w:rsidRPr="00BC2899">
        <w:rPr>
          <w:rFonts w:ascii="Times New Roman" w:hAnsi="Times New Roman" w:cs="Times New Roman"/>
          <w:spacing w:val="-2"/>
        </w:rPr>
        <w:t xml:space="preserve"> </w:t>
      </w:r>
      <w:r w:rsidRPr="00BC2899">
        <w:rPr>
          <w:rFonts w:ascii="Times New Roman" w:hAnsi="Times New Roman" w:cs="Times New Roman"/>
          <w:spacing w:val="-2"/>
        </w:rPr>
        <w:t xml:space="preserve"> </w:t>
      </w:r>
      <w:r w:rsidR="009B1448" w:rsidRPr="00BC2899">
        <w:rPr>
          <w:rFonts w:ascii="Times New Roman" w:hAnsi="Times New Roman" w:cs="Times New Roman"/>
          <w:spacing w:val="-2"/>
        </w:rPr>
        <w:t>A</w:t>
      </w:r>
      <w:r w:rsidRPr="00BC2899">
        <w:rPr>
          <w:rFonts w:ascii="Times New Roman" w:hAnsi="Times New Roman" w:cs="Times New Roman"/>
          <w:spacing w:val="-2"/>
        </w:rPr>
        <w:t xml:space="preserve">n accounting must be made to </w:t>
      </w:r>
      <w:r w:rsidR="009B1448" w:rsidRPr="00BC2899">
        <w:rPr>
          <w:rFonts w:ascii="Times New Roman" w:hAnsi="Times New Roman" w:cs="Times New Roman"/>
          <w:spacing w:val="-2"/>
        </w:rPr>
        <w:t>MassHealth</w:t>
      </w:r>
      <w:r w:rsidRPr="00BC2899">
        <w:rPr>
          <w:rFonts w:ascii="Times New Roman" w:hAnsi="Times New Roman" w:cs="Times New Roman"/>
          <w:spacing w:val="-2"/>
        </w:rPr>
        <w:t xml:space="preserve"> of the balance of each PNA account</w:t>
      </w:r>
      <w:r w:rsidR="009B1448" w:rsidRPr="00BC2899">
        <w:rPr>
          <w:rFonts w:ascii="Times New Roman" w:hAnsi="Times New Roman" w:cs="Times New Roman"/>
          <w:spacing w:val="-2"/>
        </w:rPr>
        <w:t xml:space="preserve"> annually </w:t>
      </w:r>
      <w:r w:rsidR="6E906D7C" w:rsidRPr="07BF8EF5">
        <w:rPr>
          <w:rFonts w:ascii="Times New Roman" w:hAnsi="Times New Roman" w:cs="Times New Roman"/>
        </w:rPr>
        <w:t>by the deadline specified by EOHHS</w:t>
      </w:r>
      <w:r w:rsidRPr="00BC2899">
        <w:rPr>
          <w:rFonts w:ascii="Times New Roman" w:hAnsi="Times New Roman" w:cs="Times New Roman"/>
          <w:spacing w:val="-2"/>
        </w:rPr>
        <w:t xml:space="preserve">. If the facility is not a trustee for any member’s money, it must report this fact </w:t>
      </w:r>
      <w:r w:rsidR="00FA3464" w:rsidRPr="07BF8EF5">
        <w:rPr>
          <w:rFonts w:ascii="Times New Roman" w:hAnsi="Times New Roman" w:cs="Times New Roman"/>
        </w:rPr>
        <w:t>annually</w:t>
      </w:r>
      <w:r w:rsidRPr="00BC2899">
        <w:rPr>
          <w:rFonts w:ascii="Times New Roman" w:hAnsi="Times New Roman" w:cs="Times New Roman"/>
          <w:spacing w:val="-2"/>
        </w:rPr>
        <w:t xml:space="preserve"> </w:t>
      </w:r>
      <w:r w:rsidR="00EF2A16" w:rsidRPr="07BF8EF5">
        <w:rPr>
          <w:rFonts w:ascii="Times New Roman" w:hAnsi="Times New Roman" w:cs="Times New Roman"/>
        </w:rPr>
        <w:t xml:space="preserve">to </w:t>
      </w:r>
      <w:r w:rsidR="009B1448" w:rsidRPr="00BC2899">
        <w:rPr>
          <w:rFonts w:ascii="Times New Roman" w:hAnsi="Times New Roman" w:cs="Times New Roman"/>
          <w:spacing w:val="-2"/>
        </w:rPr>
        <w:t>MassHealth</w:t>
      </w:r>
      <w:r w:rsidR="20CB3609" w:rsidRPr="07BF8EF5">
        <w:rPr>
          <w:rFonts w:ascii="Times New Roman" w:hAnsi="Times New Roman" w:cs="Times New Roman"/>
        </w:rPr>
        <w:t xml:space="preserve"> by the deadline specified by EOHHS</w:t>
      </w:r>
      <w:r w:rsidRPr="00BC2899">
        <w:rPr>
          <w:rFonts w:ascii="Times New Roman" w:hAnsi="Times New Roman" w:cs="Times New Roman"/>
          <w:spacing w:val="-2"/>
        </w:rPr>
        <w:t xml:space="preserve">. The accounting to </w:t>
      </w:r>
      <w:r w:rsidR="009B1448" w:rsidRPr="00BC2899">
        <w:rPr>
          <w:rFonts w:ascii="Times New Roman" w:hAnsi="Times New Roman" w:cs="Times New Roman"/>
          <w:spacing w:val="-2"/>
        </w:rPr>
        <w:t>MassHealth</w:t>
      </w:r>
      <w:r w:rsidRPr="00BC2899">
        <w:rPr>
          <w:rFonts w:ascii="Times New Roman" w:hAnsi="Times New Roman" w:cs="Times New Roman"/>
          <w:spacing w:val="-2"/>
        </w:rPr>
        <w:t xml:space="preserve"> must be submitted </w:t>
      </w:r>
      <w:r w:rsidR="39FC7CD7" w:rsidRPr="07BF8EF5">
        <w:rPr>
          <w:rFonts w:ascii="Times New Roman" w:hAnsi="Times New Roman" w:cs="Times New Roman"/>
        </w:rPr>
        <w:t xml:space="preserve">in accordance with the requirements established by EOHHS in </w:t>
      </w:r>
      <w:r w:rsidR="5EC7BCFA" w:rsidRPr="07BF8EF5">
        <w:rPr>
          <w:rFonts w:ascii="Times New Roman" w:hAnsi="Times New Roman" w:cs="Times New Roman"/>
        </w:rPr>
        <w:t xml:space="preserve">an </w:t>
      </w:r>
      <w:r w:rsidR="39FC7CD7" w:rsidRPr="07BF8EF5">
        <w:rPr>
          <w:rFonts w:ascii="Times New Roman" w:hAnsi="Times New Roman" w:cs="Times New Roman"/>
        </w:rPr>
        <w:t>administrative bulletin or other written issuance</w:t>
      </w:r>
      <w:r w:rsidR="00EF2A16" w:rsidRPr="07BF8EF5">
        <w:rPr>
          <w:rFonts w:ascii="Times New Roman" w:hAnsi="Times New Roman" w:cs="Times New Roman"/>
        </w:rPr>
        <w:t>.</w:t>
      </w:r>
    </w:p>
    <w:p w14:paraId="26899516" w14:textId="77777777" w:rsidR="0088304D" w:rsidRPr="00BC2899" w:rsidRDefault="0088304D">
      <w:pPr>
        <w:widowControl w:val="0"/>
        <w:autoSpaceDE w:val="0"/>
        <w:autoSpaceDN w:val="0"/>
        <w:adjustRightInd w:val="0"/>
        <w:spacing w:before="17" w:after="0" w:line="240" w:lineRule="exact"/>
        <w:rPr>
          <w:rFonts w:ascii="Times New Roman" w:hAnsi="Times New Roman" w:cs="Times New Roman"/>
          <w:sz w:val="24"/>
          <w:szCs w:val="24"/>
        </w:rPr>
      </w:pPr>
    </w:p>
    <w:p w14:paraId="0729397F" w14:textId="7014755A" w:rsidR="009B1448" w:rsidRPr="00BC2899" w:rsidRDefault="0088304D" w:rsidP="008D5098">
      <w:pPr>
        <w:widowControl w:val="0"/>
        <w:autoSpaceDE w:val="0"/>
        <w:autoSpaceDN w:val="0"/>
        <w:adjustRightInd w:val="0"/>
        <w:spacing w:after="0" w:line="252" w:lineRule="exact"/>
        <w:ind w:left="720" w:right="10"/>
        <w:rPr>
          <w:rFonts w:ascii="Times New Roman" w:hAnsi="Times New Roman" w:cs="Times New Roman"/>
          <w:spacing w:val="-8"/>
        </w:rPr>
      </w:pPr>
      <w:r w:rsidRPr="00BC2899">
        <w:rPr>
          <w:rFonts w:ascii="Times New Roman" w:hAnsi="Times New Roman" w:cs="Times New Roman"/>
        </w:rPr>
        <w:t>(B)</w:t>
      </w:r>
      <w:r w:rsidR="004949DA" w:rsidRPr="00BC2899">
        <w:rPr>
          <w:rFonts w:ascii="Times New Roman" w:hAnsi="Times New Roman" w:cs="Times New Roman"/>
          <w:spacing w:val="-2"/>
        </w:rPr>
        <w:t xml:space="preserve"> </w:t>
      </w:r>
      <w:r w:rsidRPr="00BC2899">
        <w:rPr>
          <w:rFonts w:ascii="Times New Roman" w:hAnsi="Times New Roman" w:cs="Times New Roman"/>
          <w:spacing w:val="-2"/>
        </w:rPr>
        <w:t xml:space="preserve"> </w:t>
      </w:r>
      <w:r w:rsidRPr="00BC2899">
        <w:rPr>
          <w:rFonts w:ascii="Times New Roman" w:hAnsi="Times New Roman" w:cs="Times New Roman"/>
        </w:rPr>
        <w:t>The</w:t>
      </w:r>
      <w:r w:rsidRPr="00BC2899">
        <w:rPr>
          <w:rFonts w:ascii="Times New Roman" w:hAnsi="Times New Roman" w:cs="Times New Roman"/>
          <w:spacing w:val="-3"/>
        </w:rPr>
        <w:t xml:space="preserve"> </w:t>
      </w:r>
      <w:r w:rsidRPr="00BC2899">
        <w:rPr>
          <w:rFonts w:ascii="Times New Roman" w:hAnsi="Times New Roman" w:cs="Times New Roman"/>
        </w:rPr>
        <w:t>acc</w:t>
      </w:r>
      <w:r w:rsidRPr="00BC2899">
        <w:rPr>
          <w:rFonts w:ascii="Times New Roman" w:hAnsi="Times New Roman" w:cs="Times New Roman"/>
          <w:spacing w:val="2"/>
        </w:rPr>
        <w:t>o</w:t>
      </w:r>
      <w:r w:rsidRPr="00BC2899">
        <w:rPr>
          <w:rFonts w:ascii="Times New Roman" w:hAnsi="Times New Roman" w:cs="Times New Roman"/>
        </w:rPr>
        <w:t>unting</w:t>
      </w:r>
      <w:r w:rsidRPr="00BC2899">
        <w:rPr>
          <w:rFonts w:ascii="Times New Roman" w:hAnsi="Times New Roman" w:cs="Times New Roman"/>
          <w:spacing w:val="-3"/>
        </w:rPr>
        <w:t xml:space="preserve"> </w:t>
      </w:r>
      <w:r w:rsidRPr="00BC2899">
        <w:rPr>
          <w:rFonts w:ascii="Times New Roman" w:hAnsi="Times New Roman" w:cs="Times New Roman"/>
          <w:spacing w:val="-2"/>
        </w:rPr>
        <w:t>m</w:t>
      </w:r>
      <w:r w:rsidRPr="00BC2899">
        <w:rPr>
          <w:rFonts w:ascii="Times New Roman" w:hAnsi="Times New Roman" w:cs="Times New Roman"/>
          <w:spacing w:val="1"/>
        </w:rPr>
        <w:t>u</w:t>
      </w:r>
      <w:r w:rsidRPr="00BC2899">
        <w:rPr>
          <w:rFonts w:ascii="Times New Roman" w:hAnsi="Times New Roman" w:cs="Times New Roman"/>
        </w:rPr>
        <w:t>st</w:t>
      </w:r>
      <w:r w:rsidRPr="00BC2899">
        <w:rPr>
          <w:rFonts w:ascii="Times New Roman" w:hAnsi="Times New Roman" w:cs="Times New Roman"/>
          <w:spacing w:val="-2"/>
        </w:rPr>
        <w:t xml:space="preserve"> </w:t>
      </w:r>
      <w:r w:rsidR="009B1448" w:rsidRPr="00BC2899">
        <w:rPr>
          <w:rFonts w:ascii="Times New Roman" w:hAnsi="Times New Roman" w:cs="Times New Roman"/>
          <w:spacing w:val="-2"/>
        </w:rPr>
        <w:t xml:space="preserve">at a minimum </w:t>
      </w:r>
      <w:r w:rsidRPr="00BC2899">
        <w:rPr>
          <w:rFonts w:ascii="Times New Roman" w:hAnsi="Times New Roman" w:cs="Times New Roman"/>
          <w:spacing w:val="1"/>
        </w:rPr>
        <w:t>c</w:t>
      </w:r>
      <w:r w:rsidRPr="00BC2899">
        <w:rPr>
          <w:rFonts w:ascii="Times New Roman" w:hAnsi="Times New Roman" w:cs="Times New Roman"/>
        </w:rPr>
        <w:t>onsist</w:t>
      </w:r>
      <w:r w:rsidRPr="00BC2899">
        <w:rPr>
          <w:rFonts w:ascii="Times New Roman" w:hAnsi="Times New Roman" w:cs="Times New Roman"/>
          <w:spacing w:val="-5"/>
        </w:rPr>
        <w:t xml:space="preserve"> </w:t>
      </w:r>
      <w:r w:rsidRPr="00BC2899">
        <w:rPr>
          <w:rFonts w:ascii="Times New Roman" w:hAnsi="Times New Roman" w:cs="Times New Roman"/>
        </w:rPr>
        <w:t>of</w:t>
      </w:r>
      <w:r w:rsidRPr="00BC2899">
        <w:rPr>
          <w:rFonts w:ascii="Times New Roman" w:hAnsi="Times New Roman" w:cs="Times New Roman"/>
          <w:spacing w:val="-2"/>
        </w:rPr>
        <w:t xml:space="preserve"> </w:t>
      </w:r>
      <w:r w:rsidRPr="00BC2899">
        <w:rPr>
          <w:rFonts w:ascii="Times New Roman" w:hAnsi="Times New Roman" w:cs="Times New Roman"/>
        </w:rPr>
        <w:t>the</w:t>
      </w:r>
      <w:r w:rsidRPr="00BC2899">
        <w:rPr>
          <w:rFonts w:ascii="Times New Roman" w:hAnsi="Times New Roman" w:cs="Times New Roman"/>
          <w:spacing w:val="-2"/>
        </w:rPr>
        <w:t xml:space="preserve"> </w:t>
      </w:r>
      <w:r w:rsidRPr="00BC2899">
        <w:rPr>
          <w:rFonts w:ascii="Times New Roman" w:hAnsi="Times New Roman" w:cs="Times New Roman"/>
        </w:rPr>
        <w:t>following</w:t>
      </w:r>
      <w:r w:rsidR="009B1448" w:rsidRPr="00BC2899">
        <w:rPr>
          <w:rFonts w:ascii="Times New Roman" w:hAnsi="Times New Roman" w:cs="Times New Roman"/>
        </w:rPr>
        <w:t>, as well as any additional information requested by MassHealth</w:t>
      </w:r>
      <w:r w:rsidRPr="00BC2899">
        <w:rPr>
          <w:rFonts w:ascii="Times New Roman" w:hAnsi="Times New Roman" w:cs="Times New Roman"/>
        </w:rPr>
        <w:t>:</w:t>
      </w:r>
    </w:p>
    <w:p w14:paraId="538F8212" w14:textId="77777777" w:rsidR="0088304D" w:rsidRPr="00BC2899" w:rsidRDefault="0088304D" w:rsidP="008D5098">
      <w:pPr>
        <w:widowControl w:val="0"/>
        <w:autoSpaceDE w:val="0"/>
        <w:autoSpaceDN w:val="0"/>
        <w:adjustRightInd w:val="0"/>
        <w:spacing w:after="0" w:line="252" w:lineRule="exact"/>
        <w:ind w:left="1340" w:right="10" w:hanging="260"/>
        <w:rPr>
          <w:rFonts w:ascii="Times New Roman" w:hAnsi="Times New Roman" w:cs="Times New Roman"/>
        </w:rPr>
      </w:pPr>
      <w:r w:rsidRPr="00BC2899">
        <w:rPr>
          <w:rFonts w:ascii="Times New Roman" w:hAnsi="Times New Roman" w:cs="Times New Roman"/>
        </w:rPr>
        <w:t xml:space="preserve">(1) </w:t>
      </w:r>
      <w:r w:rsidRPr="00BC2899">
        <w:rPr>
          <w:rFonts w:ascii="Times New Roman" w:hAnsi="Times New Roman" w:cs="Times New Roman"/>
          <w:spacing w:val="1"/>
        </w:rPr>
        <w:t xml:space="preserve"> </w:t>
      </w:r>
      <w:r w:rsidRPr="00BC2899">
        <w:rPr>
          <w:rFonts w:ascii="Times New Roman" w:hAnsi="Times New Roman" w:cs="Times New Roman"/>
        </w:rPr>
        <w:t>the</w:t>
      </w:r>
      <w:r w:rsidRPr="00BC2899">
        <w:rPr>
          <w:rFonts w:ascii="Times New Roman" w:hAnsi="Times New Roman" w:cs="Times New Roman"/>
          <w:spacing w:val="-2"/>
        </w:rPr>
        <w:t xml:space="preserve"> m</w:t>
      </w:r>
      <w:r w:rsidRPr="00BC2899">
        <w:rPr>
          <w:rFonts w:ascii="Times New Roman" w:hAnsi="Times New Roman" w:cs="Times New Roman"/>
          <w:spacing w:val="1"/>
        </w:rPr>
        <w:t>e</w:t>
      </w:r>
      <w:r w:rsidRPr="00BC2899">
        <w:rPr>
          <w:rFonts w:ascii="Times New Roman" w:hAnsi="Times New Roman" w:cs="Times New Roman"/>
        </w:rPr>
        <w:t>mber</w:t>
      </w:r>
      <w:r w:rsidRPr="00BC2899">
        <w:rPr>
          <w:rFonts w:ascii="Times New Roman" w:hAnsi="Times New Roman" w:cs="Times New Roman"/>
          <w:spacing w:val="-1"/>
        </w:rPr>
        <w:t>'</w:t>
      </w:r>
      <w:r w:rsidRPr="00BC2899">
        <w:rPr>
          <w:rFonts w:ascii="Times New Roman" w:hAnsi="Times New Roman" w:cs="Times New Roman"/>
        </w:rPr>
        <w:t>s</w:t>
      </w:r>
      <w:r w:rsidRPr="00BC2899">
        <w:rPr>
          <w:rFonts w:ascii="Times New Roman" w:hAnsi="Times New Roman" w:cs="Times New Roman"/>
          <w:spacing w:val="-6"/>
        </w:rPr>
        <w:t xml:space="preserve"> </w:t>
      </w:r>
      <w:r w:rsidRPr="00BC2899">
        <w:rPr>
          <w:rFonts w:ascii="Times New Roman" w:hAnsi="Times New Roman" w:cs="Times New Roman"/>
        </w:rPr>
        <w:t>name;</w:t>
      </w:r>
    </w:p>
    <w:p w14:paraId="437DCA93" w14:textId="77777777" w:rsidR="0088304D" w:rsidRPr="00BC2899" w:rsidRDefault="0088304D" w:rsidP="008D5098">
      <w:pPr>
        <w:widowControl w:val="0"/>
        <w:autoSpaceDE w:val="0"/>
        <w:autoSpaceDN w:val="0"/>
        <w:adjustRightInd w:val="0"/>
        <w:spacing w:after="0" w:line="250" w:lineRule="exact"/>
        <w:ind w:left="1080"/>
        <w:rPr>
          <w:rFonts w:ascii="Times New Roman" w:hAnsi="Times New Roman" w:cs="Times New Roman"/>
        </w:rPr>
      </w:pPr>
      <w:r w:rsidRPr="00BC2899">
        <w:rPr>
          <w:rFonts w:ascii="Times New Roman" w:hAnsi="Times New Roman" w:cs="Times New Roman"/>
        </w:rPr>
        <w:t>(2)</w:t>
      </w:r>
      <w:r w:rsidR="004949DA" w:rsidRPr="00BC2899">
        <w:rPr>
          <w:rFonts w:ascii="Times New Roman" w:hAnsi="Times New Roman" w:cs="Times New Roman"/>
          <w:spacing w:val="-2"/>
        </w:rPr>
        <w:t xml:space="preserve"> </w:t>
      </w:r>
      <w:r w:rsidRPr="00BC2899">
        <w:rPr>
          <w:rFonts w:ascii="Times New Roman" w:hAnsi="Times New Roman" w:cs="Times New Roman"/>
          <w:spacing w:val="-2"/>
        </w:rPr>
        <w:t xml:space="preserve"> </w:t>
      </w:r>
      <w:r w:rsidRPr="00BC2899">
        <w:rPr>
          <w:rFonts w:ascii="Times New Roman" w:hAnsi="Times New Roman" w:cs="Times New Roman"/>
        </w:rPr>
        <w:t>the</w:t>
      </w:r>
      <w:r w:rsidRPr="00BC2899">
        <w:rPr>
          <w:rFonts w:ascii="Times New Roman" w:hAnsi="Times New Roman" w:cs="Times New Roman"/>
          <w:spacing w:val="-2"/>
        </w:rPr>
        <w:t xml:space="preserve"> m</w:t>
      </w:r>
      <w:r w:rsidRPr="00BC2899">
        <w:rPr>
          <w:rFonts w:ascii="Times New Roman" w:hAnsi="Times New Roman" w:cs="Times New Roman"/>
          <w:spacing w:val="1"/>
        </w:rPr>
        <w:t>e</w:t>
      </w:r>
      <w:r w:rsidRPr="00BC2899">
        <w:rPr>
          <w:rFonts w:ascii="Times New Roman" w:hAnsi="Times New Roman" w:cs="Times New Roman"/>
        </w:rPr>
        <w:t>mber's</w:t>
      </w:r>
      <w:r w:rsidRPr="00BC2899">
        <w:rPr>
          <w:rFonts w:ascii="Times New Roman" w:hAnsi="Times New Roman" w:cs="Times New Roman"/>
          <w:spacing w:val="-6"/>
        </w:rPr>
        <w:t xml:space="preserve"> </w:t>
      </w:r>
      <w:r w:rsidR="009B1448" w:rsidRPr="00BC2899">
        <w:rPr>
          <w:rFonts w:ascii="Times New Roman" w:hAnsi="Times New Roman" w:cs="Times New Roman"/>
        </w:rPr>
        <w:t>MassHealth ID</w:t>
      </w:r>
      <w:r w:rsidRPr="00BC2899">
        <w:rPr>
          <w:rFonts w:ascii="Times New Roman" w:hAnsi="Times New Roman" w:cs="Times New Roman"/>
          <w:spacing w:val="-1"/>
        </w:rPr>
        <w:t xml:space="preserve"> </w:t>
      </w:r>
      <w:r w:rsidRPr="00BC2899">
        <w:rPr>
          <w:rFonts w:ascii="Times New Roman" w:hAnsi="Times New Roman" w:cs="Times New Roman"/>
        </w:rPr>
        <w:t>nu</w:t>
      </w:r>
      <w:r w:rsidRPr="00BC2899">
        <w:rPr>
          <w:rFonts w:ascii="Times New Roman" w:hAnsi="Times New Roman" w:cs="Times New Roman"/>
          <w:spacing w:val="-2"/>
        </w:rPr>
        <w:t>m</w:t>
      </w:r>
      <w:r w:rsidRPr="00BC2899">
        <w:rPr>
          <w:rFonts w:ascii="Times New Roman" w:hAnsi="Times New Roman" w:cs="Times New Roman"/>
        </w:rPr>
        <w:t>ber;</w:t>
      </w:r>
    </w:p>
    <w:p w14:paraId="4BD141AB" w14:textId="77777777" w:rsidR="0088304D" w:rsidRPr="00BC2899" w:rsidRDefault="0088304D" w:rsidP="008D5098">
      <w:pPr>
        <w:widowControl w:val="0"/>
        <w:autoSpaceDE w:val="0"/>
        <w:autoSpaceDN w:val="0"/>
        <w:adjustRightInd w:val="0"/>
        <w:spacing w:after="0" w:line="240" w:lineRule="auto"/>
        <w:ind w:left="1080"/>
        <w:rPr>
          <w:rFonts w:ascii="Times New Roman" w:hAnsi="Times New Roman" w:cs="Times New Roman"/>
        </w:rPr>
      </w:pPr>
      <w:r w:rsidRPr="00BC2899">
        <w:rPr>
          <w:rFonts w:ascii="Times New Roman" w:hAnsi="Times New Roman" w:cs="Times New Roman"/>
        </w:rPr>
        <w:t>(3)</w:t>
      </w:r>
      <w:r w:rsidR="004949DA" w:rsidRPr="00BC2899">
        <w:rPr>
          <w:rFonts w:ascii="Times New Roman" w:hAnsi="Times New Roman" w:cs="Times New Roman"/>
          <w:spacing w:val="-2"/>
        </w:rPr>
        <w:t xml:space="preserve"> </w:t>
      </w:r>
      <w:r w:rsidRPr="00BC2899">
        <w:rPr>
          <w:rFonts w:ascii="Times New Roman" w:hAnsi="Times New Roman" w:cs="Times New Roman"/>
          <w:spacing w:val="-2"/>
        </w:rPr>
        <w:t xml:space="preserve"> </w:t>
      </w:r>
      <w:r w:rsidRPr="00BC2899">
        <w:rPr>
          <w:rFonts w:ascii="Times New Roman" w:hAnsi="Times New Roman" w:cs="Times New Roman"/>
        </w:rPr>
        <w:t>the</w:t>
      </w:r>
      <w:r w:rsidRPr="00BC2899">
        <w:rPr>
          <w:rFonts w:ascii="Times New Roman" w:hAnsi="Times New Roman" w:cs="Times New Roman"/>
          <w:spacing w:val="-2"/>
        </w:rPr>
        <w:t xml:space="preserve"> </w:t>
      </w:r>
      <w:r w:rsidRPr="00BC2899">
        <w:rPr>
          <w:rFonts w:ascii="Times New Roman" w:hAnsi="Times New Roman" w:cs="Times New Roman"/>
        </w:rPr>
        <w:t>a</w:t>
      </w:r>
      <w:r w:rsidRPr="00BC2899">
        <w:rPr>
          <w:rFonts w:ascii="Times New Roman" w:hAnsi="Times New Roman" w:cs="Times New Roman"/>
          <w:spacing w:val="-2"/>
        </w:rPr>
        <w:t>m</w:t>
      </w:r>
      <w:r w:rsidRPr="00BC2899">
        <w:rPr>
          <w:rFonts w:ascii="Times New Roman" w:hAnsi="Times New Roman" w:cs="Times New Roman"/>
        </w:rPr>
        <w:t>o</w:t>
      </w:r>
      <w:r w:rsidRPr="00BC2899">
        <w:rPr>
          <w:rFonts w:ascii="Times New Roman" w:hAnsi="Times New Roman" w:cs="Times New Roman"/>
          <w:spacing w:val="2"/>
        </w:rPr>
        <w:t>u</w:t>
      </w:r>
      <w:r w:rsidRPr="00BC2899">
        <w:rPr>
          <w:rFonts w:ascii="Times New Roman" w:hAnsi="Times New Roman" w:cs="Times New Roman"/>
        </w:rPr>
        <w:t>nt</w:t>
      </w:r>
      <w:r w:rsidRPr="00BC2899">
        <w:rPr>
          <w:rFonts w:ascii="Times New Roman" w:hAnsi="Times New Roman" w:cs="Times New Roman"/>
          <w:spacing w:val="-1"/>
        </w:rPr>
        <w:t xml:space="preserve"> </w:t>
      </w:r>
      <w:r w:rsidRPr="00BC2899">
        <w:rPr>
          <w:rFonts w:ascii="Times New Roman" w:hAnsi="Times New Roman" w:cs="Times New Roman"/>
        </w:rPr>
        <w:t>of</w:t>
      </w:r>
      <w:r w:rsidRPr="00BC2899">
        <w:rPr>
          <w:rFonts w:ascii="Times New Roman" w:hAnsi="Times New Roman" w:cs="Times New Roman"/>
          <w:spacing w:val="-2"/>
        </w:rPr>
        <w:t xml:space="preserve"> </w:t>
      </w:r>
      <w:r w:rsidRPr="00BC2899">
        <w:rPr>
          <w:rFonts w:ascii="Times New Roman" w:hAnsi="Times New Roman" w:cs="Times New Roman"/>
        </w:rPr>
        <w:t>petty</w:t>
      </w:r>
      <w:r w:rsidRPr="00BC2899">
        <w:rPr>
          <w:rFonts w:ascii="Times New Roman" w:hAnsi="Times New Roman" w:cs="Times New Roman"/>
          <w:spacing w:val="-4"/>
        </w:rPr>
        <w:t xml:space="preserve"> </w:t>
      </w:r>
      <w:r w:rsidRPr="00BC2899">
        <w:rPr>
          <w:rFonts w:ascii="Times New Roman" w:hAnsi="Times New Roman" w:cs="Times New Roman"/>
        </w:rPr>
        <w:t>cash</w:t>
      </w:r>
      <w:r w:rsidRPr="00BC2899">
        <w:rPr>
          <w:rFonts w:ascii="Times New Roman" w:hAnsi="Times New Roman" w:cs="Times New Roman"/>
          <w:spacing w:val="-4"/>
        </w:rPr>
        <w:t xml:space="preserve"> </w:t>
      </w:r>
      <w:r w:rsidRPr="00BC2899">
        <w:rPr>
          <w:rFonts w:ascii="Times New Roman" w:hAnsi="Times New Roman" w:cs="Times New Roman"/>
        </w:rPr>
        <w:t>held</w:t>
      </w:r>
      <w:r w:rsidRPr="00BC2899">
        <w:rPr>
          <w:rFonts w:ascii="Times New Roman" w:hAnsi="Times New Roman" w:cs="Times New Roman"/>
          <w:spacing w:val="-3"/>
        </w:rPr>
        <w:t xml:space="preserve"> </w:t>
      </w:r>
      <w:r w:rsidRPr="00BC2899">
        <w:rPr>
          <w:rFonts w:ascii="Times New Roman" w:hAnsi="Times New Roman" w:cs="Times New Roman"/>
        </w:rPr>
        <w:t>in</w:t>
      </w:r>
      <w:r w:rsidRPr="00BC2899">
        <w:rPr>
          <w:rFonts w:ascii="Times New Roman" w:hAnsi="Times New Roman" w:cs="Times New Roman"/>
          <w:spacing w:val="-2"/>
        </w:rPr>
        <w:t xml:space="preserve"> </w:t>
      </w:r>
      <w:r w:rsidRPr="00BC2899">
        <w:rPr>
          <w:rFonts w:ascii="Times New Roman" w:hAnsi="Times New Roman" w:cs="Times New Roman"/>
        </w:rPr>
        <w:t>the</w:t>
      </w:r>
      <w:r w:rsidRPr="00BC2899">
        <w:rPr>
          <w:rFonts w:ascii="Times New Roman" w:hAnsi="Times New Roman" w:cs="Times New Roman"/>
          <w:spacing w:val="-2"/>
        </w:rPr>
        <w:t xml:space="preserve"> </w:t>
      </w:r>
      <w:r w:rsidRPr="00BC2899">
        <w:rPr>
          <w:rFonts w:ascii="Times New Roman" w:hAnsi="Times New Roman" w:cs="Times New Roman"/>
        </w:rPr>
        <w:t>facility</w:t>
      </w:r>
      <w:r w:rsidRPr="00BC2899">
        <w:rPr>
          <w:rFonts w:ascii="Times New Roman" w:hAnsi="Times New Roman" w:cs="Times New Roman"/>
          <w:spacing w:val="-4"/>
        </w:rPr>
        <w:t xml:space="preserve"> </w:t>
      </w:r>
      <w:r w:rsidRPr="00BC2899">
        <w:rPr>
          <w:rFonts w:ascii="Times New Roman" w:hAnsi="Times New Roman" w:cs="Times New Roman"/>
        </w:rPr>
        <w:t>for</w:t>
      </w:r>
      <w:r w:rsidRPr="00BC2899">
        <w:rPr>
          <w:rFonts w:ascii="Times New Roman" w:hAnsi="Times New Roman" w:cs="Times New Roman"/>
          <w:spacing w:val="-2"/>
        </w:rPr>
        <w:t xml:space="preserve"> </w:t>
      </w:r>
      <w:r w:rsidRPr="00BC2899">
        <w:rPr>
          <w:rFonts w:ascii="Times New Roman" w:hAnsi="Times New Roman" w:cs="Times New Roman"/>
        </w:rPr>
        <w:t>the</w:t>
      </w:r>
      <w:r w:rsidRPr="00BC2899">
        <w:rPr>
          <w:rFonts w:ascii="Times New Roman" w:hAnsi="Times New Roman" w:cs="Times New Roman"/>
          <w:spacing w:val="-1"/>
        </w:rPr>
        <w:t xml:space="preserve"> </w:t>
      </w:r>
      <w:r w:rsidRPr="00BC2899">
        <w:rPr>
          <w:rFonts w:ascii="Times New Roman" w:hAnsi="Times New Roman" w:cs="Times New Roman"/>
          <w:spacing w:val="-2"/>
        </w:rPr>
        <w:t>m</w:t>
      </w:r>
      <w:r w:rsidRPr="00BC2899">
        <w:rPr>
          <w:rFonts w:ascii="Times New Roman" w:hAnsi="Times New Roman" w:cs="Times New Roman"/>
          <w:spacing w:val="1"/>
        </w:rPr>
        <w:t>e</w:t>
      </w:r>
      <w:r w:rsidRPr="00BC2899">
        <w:rPr>
          <w:rFonts w:ascii="Times New Roman" w:hAnsi="Times New Roman" w:cs="Times New Roman"/>
          <w:spacing w:val="-2"/>
        </w:rPr>
        <w:t>m</w:t>
      </w:r>
      <w:r w:rsidRPr="00BC2899">
        <w:rPr>
          <w:rFonts w:ascii="Times New Roman" w:hAnsi="Times New Roman" w:cs="Times New Roman"/>
          <w:spacing w:val="2"/>
        </w:rPr>
        <w:t>b</w:t>
      </w:r>
      <w:r w:rsidRPr="00BC2899">
        <w:rPr>
          <w:rFonts w:ascii="Times New Roman" w:hAnsi="Times New Roman" w:cs="Times New Roman"/>
        </w:rPr>
        <w:t>er;</w:t>
      </w:r>
    </w:p>
    <w:p w14:paraId="35D115E9" w14:textId="533FF768" w:rsidR="008D5098" w:rsidRPr="00BC2899" w:rsidRDefault="0088304D" w:rsidP="008D5098">
      <w:pPr>
        <w:widowControl w:val="0"/>
        <w:autoSpaceDE w:val="0"/>
        <w:autoSpaceDN w:val="0"/>
        <w:adjustRightInd w:val="0"/>
        <w:spacing w:after="0" w:line="240" w:lineRule="auto"/>
        <w:ind w:left="1080" w:right="2320"/>
        <w:rPr>
          <w:rFonts w:ascii="Times New Roman" w:hAnsi="Times New Roman" w:cs="Times New Roman"/>
          <w:spacing w:val="-2"/>
        </w:rPr>
      </w:pPr>
      <w:r w:rsidRPr="00BC2899">
        <w:rPr>
          <w:rFonts w:ascii="Times New Roman" w:hAnsi="Times New Roman" w:cs="Times New Roman"/>
        </w:rPr>
        <w:t>(4)</w:t>
      </w:r>
      <w:r w:rsidR="004949DA" w:rsidRPr="00BC2899">
        <w:rPr>
          <w:rFonts w:ascii="Times New Roman" w:hAnsi="Times New Roman" w:cs="Times New Roman"/>
          <w:spacing w:val="-2"/>
        </w:rPr>
        <w:t xml:space="preserve"> </w:t>
      </w:r>
      <w:r w:rsidRPr="00BC2899">
        <w:rPr>
          <w:rFonts w:ascii="Times New Roman" w:hAnsi="Times New Roman" w:cs="Times New Roman"/>
          <w:spacing w:val="-2"/>
        </w:rPr>
        <w:t xml:space="preserve"> </w:t>
      </w:r>
      <w:r w:rsidRPr="00BC2899">
        <w:rPr>
          <w:rFonts w:ascii="Times New Roman" w:hAnsi="Times New Roman" w:cs="Times New Roman"/>
        </w:rPr>
        <w:t>the</w:t>
      </w:r>
      <w:r w:rsidRPr="00BC2899">
        <w:rPr>
          <w:rFonts w:ascii="Times New Roman" w:hAnsi="Times New Roman" w:cs="Times New Roman"/>
          <w:spacing w:val="-2"/>
        </w:rPr>
        <w:t xml:space="preserve"> </w:t>
      </w:r>
      <w:r w:rsidRPr="00BC2899">
        <w:rPr>
          <w:rFonts w:ascii="Times New Roman" w:hAnsi="Times New Roman" w:cs="Times New Roman"/>
        </w:rPr>
        <w:t>bala</w:t>
      </w:r>
      <w:r w:rsidRPr="00BC2899">
        <w:rPr>
          <w:rFonts w:ascii="Times New Roman" w:hAnsi="Times New Roman" w:cs="Times New Roman"/>
          <w:spacing w:val="-1"/>
        </w:rPr>
        <w:t>n</w:t>
      </w:r>
      <w:r w:rsidRPr="00BC2899">
        <w:rPr>
          <w:rFonts w:ascii="Times New Roman" w:hAnsi="Times New Roman" w:cs="Times New Roman"/>
        </w:rPr>
        <w:t>ce</w:t>
      </w:r>
      <w:r w:rsidRPr="00BC2899">
        <w:rPr>
          <w:rFonts w:ascii="Times New Roman" w:hAnsi="Times New Roman" w:cs="Times New Roman"/>
          <w:spacing w:val="-3"/>
        </w:rPr>
        <w:t xml:space="preserve"> </w:t>
      </w:r>
      <w:r w:rsidRPr="00BC2899">
        <w:rPr>
          <w:rFonts w:ascii="Times New Roman" w:hAnsi="Times New Roman" w:cs="Times New Roman"/>
        </w:rPr>
        <w:t>held</w:t>
      </w:r>
      <w:r w:rsidRPr="00BC2899">
        <w:rPr>
          <w:rFonts w:ascii="Times New Roman" w:hAnsi="Times New Roman" w:cs="Times New Roman"/>
          <w:spacing w:val="-3"/>
        </w:rPr>
        <w:t xml:space="preserve"> </w:t>
      </w:r>
      <w:r w:rsidRPr="00BC2899">
        <w:rPr>
          <w:rFonts w:ascii="Times New Roman" w:hAnsi="Times New Roman" w:cs="Times New Roman"/>
        </w:rPr>
        <w:t>in</w:t>
      </w:r>
      <w:r w:rsidRPr="00BC2899">
        <w:rPr>
          <w:rFonts w:ascii="Times New Roman" w:hAnsi="Times New Roman" w:cs="Times New Roman"/>
          <w:spacing w:val="-2"/>
        </w:rPr>
        <w:t xml:space="preserve"> </w:t>
      </w:r>
      <w:r w:rsidRPr="00BC2899">
        <w:rPr>
          <w:rFonts w:ascii="Times New Roman" w:hAnsi="Times New Roman" w:cs="Times New Roman"/>
        </w:rPr>
        <w:t>a</w:t>
      </w:r>
      <w:r w:rsidRPr="00BC2899">
        <w:rPr>
          <w:rFonts w:ascii="Times New Roman" w:hAnsi="Times New Roman" w:cs="Times New Roman"/>
          <w:spacing w:val="-1"/>
        </w:rPr>
        <w:t>n</w:t>
      </w:r>
      <w:r w:rsidRPr="00BC2899">
        <w:rPr>
          <w:rFonts w:ascii="Times New Roman" w:hAnsi="Times New Roman" w:cs="Times New Roman"/>
        </w:rPr>
        <w:t>y</w:t>
      </w:r>
      <w:r w:rsidRPr="00BC2899">
        <w:rPr>
          <w:rFonts w:ascii="Times New Roman" w:hAnsi="Times New Roman" w:cs="Times New Roman"/>
          <w:spacing w:val="-1"/>
        </w:rPr>
        <w:t xml:space="preserve"> </w:t>
      </w:r>
      <w:r w:rsidRPr="00BC2899">
        <w:rPr>
          <w:rFonts w:ascii="Times New Roman" w:hAnsi="Times New Roman" w:cs="Times New Roman"/>
        </w:rPr>
        <w:t>indiv</w:t>
      </w:r>
      <w:r w:rsidRPr="00BC2899">
        <w:rPr>
          <w:rFonts w:ascii="Times New Roman" w:hAnsi="Times New Roman" w:cs="Times New Roman"/>
          <w:spacing w:val="-1"/>
        </w:rPr>
        <w:t>i</w:t>
      </w:r>
      <w:r w:rsidRPr="00BC2899">
        <w:rPr>
          <w:rFonts w:ascii="Times New Roman" w:hAnsi="Times New Roman" w:cs="Times New Roman"/>
        </w:rPr>
        <w:t>dual</w:t>
      </w:r>
      <w:r w:rsidRPr="00BC2899">
        <w:rPr>
          <w:rFonts w:ascii="Times New Roman" w:hAnsi="Times New Roman" w:cs="Times New Roman"/>
          <w:spacing w:val="-4"/>
        </w:rPr>
        <w:t xml:space="preserve"> </w:t>
      </w:r>
      <w:r w:rsidRPr="00BC2899">
        <w:rPr>
          <w:rFonts w:ascii="Times New Roman" w:hAnsi="Times New Roman" w:cs="Times New Roman"/>
        </w:rPr>
        <w:t>b</w:t>
      </w:r>
      <w:r w:rsidRPr="00BC2899">
        <w:rPr>
          <w:rFonts w:ascii="Times New Roman" w:hAnsi="Times New Roman" w:cs="Times New Roman"/>
          <w:spacing w:val="-2"/>
        </w:rPr>
        <w:t>a</w:t>
      </w:r>
      <w:r w:rsidRPr="00BC2899">
        <w:rPr>
          <w:rFonts w:ascii="Times New Roman" w:hAnsi="Times New Roman" w:cs="Times New Roman"/>
        </w:rPr>
        <w:t>nk</w:t>
      </w:r>
      <w:r w:rsidRPr="00BC2899">
        <w:rPr>
          <w:rFonts w:ascii="Times New Roman" w:hAnsi="Times New Roman" w:cs="Times New Roman"/>
          <w:spacing w:val="-1"/>
        </w:rPr>
        <w:t xml:space="preserve"> </w:t>
      </w:r>
      <w:r w:rsidRPr="00BC2899">
        <w:rPr>
          <w:rFonts w:ascii="Times New Roman" w:hAnsi="Times New Roman" w:cs="Times New Roman"/>
        </w:rPr>
        <w:t>account</w:t>
      </w:r>
      <w:r w:rsidRPr="00BC2899">
        <w:rPr>
          <w:rFonts w:ascii="Times New Roman" w:hAnsi="Times New Roman" w:cs="Times New Roman"/>
          <w:spacing w:val="-5"/>
        </w:rPr>
        <w:t xml:space="preserve"> </w:t>
      </w:r>
      <w:r w:rsidRPr="00BC2899">
        <w:rPr>
          <w:rFonts w:ascii="Times New Roman" w:hAnsi="Times New Roman" w:cs="Times New Roman"/>
        </w:rPr>
        <w:t>f</w:t>
      </w:r>
      <w:r w:rsidRPr="00BC2899">
        <w:rPr>
          <w:rFonts w:ascii="Times New Roman" w:hAnsi="Times New Roman" w:cs="Times New Roman"/>
          <w:spacing w:val="-1"/>
        </w:rPr>
        <w:t>o</w:t>
      </w:r>
      <w:r w:rsidRPr="00BC2899">
        <w:rPr>
          <w:rFonts w:ascii="Times New Roman" w:hAnsi="Times New Roman" w:cs="Times New Roman"/>
        </w:rPr>
        <w:t>r</w:t>
      </w:r>
      <w:r w:rsidRPr="00BC2899">
        <w:rPr>
          <w:rFonts w:ascii="Times New Roman" w:hAnsi="Times New Roman" w:cs="Times New Roman"/>
          <w:spacing w:val="-1"/>
        </w:rPr>
        <w:t xml:space="preserve"> </w:t>
      </w:r>
      <w:r w:rsidRPr="00BC2899">
        <w:rPr>
          <w:rFonts w:ascii="Times New Roman" w:hAnsi="Times New Roman" w:cs="Times New Roman"/>
        </w:rPr>
        <w:t>the</w:t>
      </w:r>
      <w:r w:rsidRPr="00BC2899">
        <w:rPr>
          <w:rFonts w:ascii="Times New Roman" w:hAnsi="Times New Roman" w:cs="Times New Roman"/>
          <w:spacing w:val="-2"/>
        </w:rPr>
        <w:t xml:space="preserve"> </w:t>
      </w:r>
      <w:r w:rsidRPr="00BC2899">
        <w:rPr>
          <w:rFonts w:ascii="Times New Roman" w:hAnsi="Times New Roman" w:cs="Times New Roman"/>
        </w:rPr>
        <w:t>me</w:t>
      </w:r>
      <w:r w:rsidRPr="00BC2899">
        <w:rPr>
          <w:rFonts w:ascii="Times New Roman" w:hAnsi="Times New Roman" w:cs="Times New Roman"/>
          <w:spacing w:val="-1"/>
        </w:rPr>
        <w:t>m</w:t>
      </w:r>
      <w:r w:rsidRPr="00BC2899">
        <w:rPr>
          <w:rFonts w:ascii="Times New Roman" w:hAnsi="Times New Roman" w:cs="Times New Roman"/>
          <w:spacing w:val="1"/>
        </w:rPr>
        <w:t>b</w:t>
      </w:r>
      <w:r w:rsidRPr="00BC2899">
        <w:rPr>
          <w:rFonts w:ascii="Times New Roman" w:hAnsi="Times New Roman" w:cs="Times New Roman"/>
        </w:rPr>
        <w:t>er;</w:t>
      </w:r>
    </w:p>
    <w:p w14:paraId="31426EDA" w14:textId="77777777" w:rsidR="0088304D" w:rsidRPr="00BC2899" w:rsidRDefault="0088304D" w:rsidP="008D5098">
      <w:pPr>
        <w:widowControl w:val="0"/>
        <w:autoSpaceDE w:val="0"/>
        <w:autoSpaceDN w:val="0"/>
        <w:adjustRightInd w:val="0"/>
        <w:spacing w:after="0" w:line="240" w:lineRule="auto"/>
        <w:ind w:left="1080" w:right="2320"/>
        <w:rPr>
          <w:rFonts w:ascii="Times New Roman" w:hAnsi="Times New Roman" w:cs="Times New Roman"/>
        </w:rPr>
      </w:pPr>
      <w:r w:rsidRPr="00BC2899">
        <w:rPr>
          <w:rFonts w:ascii="Times New Roman" w:hAnsi="Times New Roman" w:cs="Times New Roman"/>
        </w:rPr>
        <w:t>(5)  the balance held in the trustee account</w:t>
      </w:r>
      <w:r w:rsidRPr="00BC2899">
        <w:rPr>
          <w:rFonts w:ascii="Times New Roman" w:hAnsi="Times New Roman" w:cs="Times New Roman"/>
          <w:spacing w:val="-4"/>
        </w:rPr>
        <w:t xml:space="preserve"> </w:t>
      </w:r>
      <w:r w:rsidRPr="00BC2899">
        <w:rPr>
          <w:rFonts w:ascii="Times New Roman" w:hAnsi="Times New Roman" w:cs="Times New Roman"/>
        </w:rPr>
        <w:t>for</w:t>
      </w:r>
      <w:r w:rsidRPr="00BC2899">
        <w:rPr>
          <w:rFonts w:ascii="Times New Roman" w:hAnsi="Times New Roman" w:cs="Times New Roman"/>
          <w:spacing w:val="-2"/>
        </w:rPr>
        <w:t xml:space="preserve"> </w:t>
      </w:r>
      <w:r w:rsidRPr="00BC2899">
        <w:rPr>
          <w:rFonts w:ascii="Times New Roman" w:hAnsi="Times New Roman" w:cs="Times New Roman"/>
        </w:rPr>
        <w:t>the</w:t>
      </w:r>
      <w:r w:rsidRPr="00BC2899">
        <w:rPr>
          <w:rFonts w:ascii="Times New Roman" w:hAnsi="Times New Roman" w:cs="Times New Roman"/>
          <w:spacing w:val="-2"/>
        </w:rPr>
        <w:t xml:space="preserve"> m</w:t>
      </w:r>
      <w:r w:rsidRPr="00BC2899">
        <w:rPr>
          <w:rFonts w:ascii="Times New Roman" w:hAnsi="Times New Roman" w:cs="Times New Roman"/>
          <w:spacing w:val="1"/>
        </w:rPr>
        <w:t>e</w:t>
      </w:r>
      <w:r w:rsidRPr="00BC2899">
        <w:rPr>
          <w:rFonts w:ascii="Times New Roman" w:hAnsi="Times New Roman" w:cs="Times New Roman"/>
          <w:spacing w:val="-2"/>
        </w:rPr>
        <w:t>m</w:t>
      </w:r>
      <w:r w:rsidRPr="00BC2899">
        <w:rPr>
          <w:rFonts w:ascii="Times New Roman" w:hAnsi="Times New Roman" w:cs="Times New Roman"/>
          <w:spacing w:val="2"/>
        </w:rPr>
        <w:t>b</w:t>
      </w:r>
      <w:r w:rsidRPr="00BC2899">
        <w:rPr>
          <w:rFonts w:ascii="Times New Roman" w:hAnsi="Times New Roman" w:cs="Times New Roman"/>
        </w:rPr>
        <w:t>er;</w:t>
      </w:r>
    </w:p>
    <w:p w14:paraId="5CA3678D" w14:textId="77777777" w:rsidR="0088304D" w:rsidRPr="00BC2899" w:rsidRDefault="0088304D" w:rsidP="008D5098">
      <w:pPr>
        <w:widowControl w:val="0"/>
        <w:autoSpaceDE w:val="0"/>
        <w:autoSpaceDN w:val="0"/>
        <w:adjustRightInd w:val="0"/>
        <w:spacing w:after="0" w:line="252" w:lineRule="exact"/>
        <w:ind w:left="1080"/>
        <w:rPr>
          <w:rFonts w:ascii="Times New Roman" w:hAnsi="Times New Roman" w:cs="Times New Roman"/>
        </w:rPr>
      </w:pPr>
      <w:r w:rsidRPr="00BC2899">
        <w:rPr>
          <w:rFonts w:ascii="Times New Roman" w:hAnsi="Times New Roman" w:cs="Times New Roman"/>
        </w:rPr>
        <w:t>(6)</w:t>
      </w:r>
      <w:r w:rsidRPr="00BC2899">
        <w:rPr>
          <w:rFonts w:ascii="Times New Roman" w:hAnsi="Times New Roman" w:cs="Times New Roman"/>
          <w:spacing w:val="-2"/>
        </w:rPr>
        <w:t xml:space="preserve"> </w:t>
      </w:r>
      <w:r w:rsidR="004949DA" w:rsidRPr="00BC2899">
        <w:rPr>
          <w:rFonts w:ascii="Times New Roman" w:hAnsi="Times New Roman" w:cs="Times New Roman"/>
          <w:spacing w:val="-2"/>
        </w:rPr>
        <w:t xml:space="preserve"> </w:t>
      </w:r>
      <w:r w:rsidRPr="00BC2899">
        <w:rPr>
          <w:rFonts w:ascii="Times New Roman" w:hAnsi="Times New Roman" w:cs="Times New Roman"/>
        </w:rPr>
        <w:t>any</w:t>
      </w:r>
      <w:r w:rsidRPr="00BC2899">
        <w:rPr>
          <w:rFonts w:ascii="Times New Roman" w:hAnsi="Times New Roman" w:cs="Times New Roman"/>
          <w:spacing w:val="-1"/>
        </w:rPr>
        <w:t xml:space="preserve"> </w:t>
      </w:r>
      <w:r w:rsidRPr="00BC2899">
        <w:rPr>
          <w:rFonts w:ascii="Times New Roman" w:hAnsi="Times New Roman" w:cs="Times New Roman"/>
        </w:rPr>
        <w:t>o</w:t>
      </w:r>
      <w:r w:rsidRPr="00BC2899">
        <w:rPr>
          <w:rFonts w:ascii="Times New Roman" w:hAnsi="Times New Roman" w:cs="Times New Roman"/>
          <w:spacing w:val="-1"/>
        </w:rPr>
        <w:t>t</w:t>
      </w:r>
      <w:r w:rsidRPr="00BC2899">
        <w:rPr>
          <w:rFonts w:ascii="Times New Roman" w:hAnsi="Times New Roman" w:cs="Times New Roman"/>
        </w:rPr>
        <w:t>her</w:t>
      </w:r>
      <w:r w:rsidRPr="00BC2899">
        <w:rPr>
          <w:rFonts w:ascii="Times New Roman" w:hAnsi="Times New Roman" w:cs="Times New Roman"/>
          <w:spacing w:val="-1"/>
        </w:rPr>
        <w:t xml:space="preserve"> </w:t>
      </w:r>
      <w:r w:rsidRPr="00BC2899">
        <w:rPr>
          <w:rFonts w:ascii="Times New Roman" w:hAnsi="Times New Roman" w:cs="Times New Roman"/>
          <w:spacing w:val="-2"/>
        </w:rPr>
        <w:t>m</w:t>
      </w:r>
      <w:r w:rsidRPr="00BC2899">
        <w:rPr>
          <w:rFonts w:ascii="Times New Roman" w:hAnsi="Times New Roman" w:cs="Times New Roman"/>
        </w:rPr>
        <w:t>oney being</w:t>
      </w:r>
      <w:r w:rsidRPr="00BC2899">
        <w:rPr>
          <w:rFonts w:ascii="Times New Roman" w:hAnsi="Times New Roman" w:cs="Times New Roman"/>
          <w:spacing w:val="-4"/>
        </w:rPr>
        <w:t xml:space="preserve"> </w:t>
      </w:r>
      <w:r w:rsidRPr="00BC2899">
        <w:rPr>
          <w:rFonts w:ascii="Times New Roman" w:hAnsi="Times New Roman" w:cs="Times New Roman"/>
        </w:rPr>
        <w:t>held</w:t>
      </w:r>
      <w:r w:rsidRPr="00BC2899">
        <w:rPr>
          <w:rFonts w:ascii="Times New Roman" w:hAnsi="Times New Roman" w:cs="Times New Roman"/>
          <w:spacing w:val="-3"/>
        </w:rPr>
        <w:t xml:space="preserve"> </w:t>
      </w:r>
      <w:r w:rsidRPr="00BC2899">
        <w:rPr>
          <w:rFonts w:ascii="Times New Roman" w:hAnsi="Times New Roman" w:cs="Times New Roman"/>
        </w:rPr>
        <w:t>by</w:t>
      </w:r>
      <w:r w:rsidRPr="00BC2899">
        <w:rPr>
          <w:rFonts w:ascii="Times New Roman" w:hAnsi="Times New Roman" w:cs="Times New Roman"/>
          <w:spacing w:val="-2"/>
        </w:rPr>
        <w:t xml:space="preserve"> </w:t>
      </w:r>
      <w:r w:rsidRPr="00BC2899">
        <w:rPr>
          <w:rFonts w:ascii="Times New Roman" w:hAnsi="Times New Roman" w:cs="Times New Roman"/>
        </w:rPr>
        <w:t>the</w:t>
      </w:r>
      <w:r w:rsidRPr="00BC2899">
        <w:rPr>
          <w:rFonts w:ascii="Times New Roman" w:hAnsi="Times New Roman" w:cs="Times New Roman"/>
          <w:spacing w:val="-2"/>
        </w:rPr>
        <w:t xml:space="preserve"> </w:t>
      </w:r>
      <w:r w:rsidRPr="00BC2899">
        <w:rPr>
          <w:rFonts w:ascii="Times New Roman" w:hAnsi="Times New Roman" w:cs="Times New Roman"/>
          <w:spacing w:val="-1"/>
        </w:rPr>
        <w:t>f</w:t>
      </w:r>
      <w:r w:rsidRPr="00BC2899">
        <w:rPr>
          <w:rFonts w:ascii="Times New Roman" w:hAnsi="Times New Roman" w:cs="Times New Roman"/>
        </w:rPr>
        <w:t>acility</w:t>
      </w:r>
      <w:r w:rsidRPr="00BC2899">
        <w:rPr>
          <w:rFonts w:ascii="Times New Roman" w:hAnsi="Times New Roman" w:cs="Times New Roman"/>
          <w:spacing w:val="1"/>
        </w:rPr>
        <w:t xml:space="preserve"> </w:t>
      </w:r>
      <w:r w:rsidRPr="00BC2899">
        <w:rPr>
          <w:rFonts w:ascii="Times New Roman" w:hAnsi="Times New Roman" w:cs="Times New Roman"/>
        </w:rPr>
        <w:t>for</w:t>
      </w:r>
      <w:r w:rsidRPr="00BC2899">
        <w:rPr>
          <w:rFonts w:ascii="Times New Roman" w:hAnsi="Times New Roman" w:cs="Times New Roman"/>
          <w:spacing w:val="-3"/>
        </w:rPr>
        <w:t xml:space="preserve"> </w:t>
      </w:r>
      <w:r w:rsidRPr="00BC2899">
        <w:rPr>
          <w:rFonts w:ascii="Times New Roman" w:hAnsi="Times New Roman" w:cs="Times New Roman"/>
        </w:rPr>
        <w:t>the</w:t>
      </w:r>
      <w:r w:rsidRPr="00BC2899">
        <w:rPr>
          <w:rFonts w:ascii="Times New Roman" w:hAnsi="Times New Roman" w:cs="Times New Roman"/>
          <w:spacing w:val="-2"/>
        </w:rPr>
        <w:t xml:space="preserve"> </w:t>
      </w:r>
      <w:r w:rsidRPr="00BC2899">
        <w:rPr>
          <w:rFonts w:ascii="Times New Roman" w:hAnsi="Times New Roman" w:cs="Times New Roman"/>
        </w:rPr>
        <w:t>me</w:t>
      </w:r>
      <w:r w:rsidRPr="00BC2899">
        <w:rPr>
          <w:rFonts w:ascii="Times New Roman" w:hAnsi="Times New Roman" w:cs="Times New Roman"/>
          <w:spacing w:val="-1"/>
        </w:rPr>
        <w:t>m</w:t>
      </w:r>
      <w:r w:rsidRPr="00BC2899">
        <w:rPr>
          <w:rFonts w:ascii="Times New Roman" w:hAnsi="Times New Roman" w:cs="Times New Roman"/>
          <w:spacing w:val="1"/>
        </w:rPr>
        <w:t>b</w:t>
      </w:r>
      <w:r w:rsidRPr="00BC2899">
        <w:rPr>
          <w:rFonts w:ascii="Times New Roman" w:hAnsi="Times New Roman" w:cs="Times New Roman"/>
        </w:rPr>
        <w:t>er; and</w:t>
      </w:r>
    </w:p>
    <w:p w14:paraId="03C87B92" w14:textId="77777777" w:rsidR="0088304D" w:rsidRPr="00BC2899" w:rsidRDefault="0088304D" w:rsidP="008D5098">
      <w:pPr>
        <w:widowControl w:val="0"/>
        <w:autoSpaceDE w:val="0"/>
        <w:autoSpaceDN w:val="0"/>
        <w:adjustRightInd w:val="0"/>
        <w:spacing w:after="0" w:line="240" w:lineRule="auto"/>
        <w:ind w:left="1080" w:right="224"/>
        <w:rPr>
          <w:rFonts w:ascii="Times New Roman" w:hAnsi="Times New Roman" w:cs="Times New Roman"/>
        </w:rPr>
      </w:pPr>
      <w:r w:rsidRPr="00BC2899">
        <w:rPr>
          <w:rFonts w:ascii="Times New Roman" w:hAnsi="Times New Roman" w:cs="Times New Roman"/>
        </w:rPr>
        <w:t>(7)</w:t>
      </w:r>
      <w:r w:rsidR="004949DA" w:rsidRPr="00BC2899">
        <w:rPr>
          <w:rFonts w:ascii="Times New Roman" w:hAnsi="Times New Roman" w:cs="Times New Roman"/>
          <w:spacing w:val="-2"/>
        </w:rPr>
        <w:t xml:space="preserve"> </w:t>
      </w:r>
      <w:r w:rsidRPr="00BC2899">
        <w:rPr>
          <w:rFonts w:ascii="Times New Roman" w:hAnsi="Times New Roman" w:cs="Times New Roman"/>
          <w:spacing w:val="-2"/>
        </w:rPr>
        <w:t xml:space="preserve"> </w:t>
      </w:r>
      <w:r w:rsidRPr="00BC2899">
        <w:rPr>
          <w:rFonts w:ascii="Times New Roman" w:hAnsi="Times New Roman" w:cs="Times New Roman"/>
        </w:rPr>
        <w:t>if</w:t>
      </w:r>
      <w:r w:rsidRPr="00BC2899">
        <w:rPr>
          <w:rFonts w:ascii="Times New Roman" w:hAnsi="Times New Roman" w:cs="Times New Roman"/>
          <w:spacing w:val="-1"/>
        </w:rPr>
        <w:t xml:space="preserve"> </w:t>
      </w:r>
      <w:r w:rsidRPr="00BC2899">
        <w:rPr>
          <w:rFonts w:ascii="Times New Roman" w:hAnsi="Times New Roman" w:cs="Times New Roman"/>
        </w:rPr>
        <w:t>fu</w:t>
      </w:r>
      <w:r w:rsidRPr="00BC2899">
        <w:rPr>
          <w:rFonts w:ascii="Times New Roman" w:hAnsi="Times New Roman" w:cs="Times New Roman"/>
          <w:spacing w:val="-1"/>
        </w:rPr>
        <w:t>n</w:t>
      </w:r>
      <w:r w:rsidRPr="00BC2899">
        <w:rPr>
          <w:rFonts w:ascii="Times New Roman" w:hAnsi="Times New Roman" w:cs="Times New Roman"/>
          <w:spacing w:val="1"/>
        </w:rPr>
        <w:t>d</w:t>
      </w:r>
      <w:r w:rsidRPr="00BC2899">
        <w:rPr>
          <w:rFonts w:ascii="Times New Roman" w:hAnsi="Times New Roman" w:cs="Times New Roman"/>
        </w:rPr>
        <w:t>s</w:t>
      </w:r>
      <w:r w:rsidRPr="00BC2899">
        <w:rPr>
          <w:rFonts w:ascii="Times New Roman" w:hAnsi="Times New Roman" w:cs="Times New Roman"/>
          <w:spacing w:val="-2"/>
        </w:rPr>
        <w:t xml:space="preserve"> </w:t>
      </w:r>
      <w:r w:rsidRPr="00BC2899">
        <w:rPr>
          <w:rFonts w:ascii="Times New Roman" w:hAnsi="Times New Roman" w:cs="Times New Roman"/>
        </w:rPr>
        <w:t>are</w:t>
      </w:r>
      <w:r w:rsidRPr="00BC2899">
        <w:rPr>
          <w:rFonts w:ascii="Times New Roman" w:hAnsi="Times New Roman" w:cs="Times New Roman"/>
          <w:spacing w:val="-2"/>
        </w:rPr>
        <w:t xml:space="preserve"> </w:t>
      </w:r>
      <w:r w:rsidRPr="00BC2899">
        <w:rPr>
          <w:rFonts w:ascii="Times New Roman" w:hAnsi="Times New Roman" w:cs="Times New Roman"/>
        </w:rPr>
        <w:t>held</w:t>
      </w:r>
      <w:r w:rsidRPr="00BC2899">
        <w:rPr>
          <w:rFonts w:ascii="Times New Roman" w:hAnsi="Times New Roman" w:cs="Times New Roman"/>
          <w:spacing w:val="-3"/>
        </w:rPr>
        <w:t xml:space="preserve"> </w:t>
      </w:r>
      <w:r w:rsidRPr="00BC2899">
        <w:rPr>
          <w:rFonts w:ascii="Times New Roman" w:hAnsi="Times New Roman" w:cs="Times New Roman"/>
        </w:rPr>
        <w:t>in</w:t>
      </w:r>
      <w:r w:rsidRPr="00BC2899">
        <w:rPr>
          <w:rFonts w:ascii="Times New Roman" w:hAnsi="Times New Roman" w:cs="Times New Roman"/>
          <w:spacing w:val="-2"/>
        </w:rPr>
        <w:t xml:space="preserve"> </w:t>
      </w:r>
      <w:r w:rsidRPr="00BC2899">
        <w:rPr>
          <w:rFonts w:ascii="Times New Roman" w:hAnsi="Times New Roman" w:cs="Times New Roman"/>
        </w:rPr>
        <w:t>an</w:t>
      </w:r>
      <w:r w:rsidRPr="00BC2899">
        <w:rPr>
          <w:rFonts w:ascii="Times New Roman" w:hAnsi="Times New Roman" w:cs="Times New Roman"/>
          <w:spacing w:val="-3"/>
        </w:rPr>
        <w:t xml:space="preserve"> </w:t>
      </w:r>
      <w:r w:rsidRPr="00BC2899">
        <w:rPr>
          <w:rFonts w:ascii="Times New Roman" w:hAnsi="Times New Roman" w:cs="Times New Roman"/>
        </w:rPr>
        <w:t>aggregate</w:t>
      </w:r>
      <w:r w:rsidRPr="00BC2899">
        <w:rPr>
          <w:rFonts w:ascii="Times New Roman" w:hAnsi="Times New Roman" w:cs="Times New Roman"/>
          <w:spacing w:val="-8"/>
        </w:rPr>
        <w:t xml:space="preserve"> </w:t>
      </w:r>
      <w:r w:rsidRPr="00BC2899">
        <w:rPr>
          <w:rFonts w:ascii="Times New Roman" w:hAnsi="Times New Roman" w:cs="Times New Roman"/>
        </w:rPr>
        <w:t>trustee</w:t>
      </w:r>
      <w:r w:rsidRPr="00BC2899">
        <w:rPr>
          <w:rFonts w:ascii="Times New Roman" w:hAnsi="Times New Roman" w:cs="Times New Roman"/>
          <w:spacing w:val="-2"/>
        </w:rPr>
        <w:t xml:space="preserve"> </w:t>
      </w:r>
      <w:r w:rsidRPr="00BC2899">
        <w:rPr>
          <w:rFonts w:ascii="Times New Roman" w:hAnsi="Times New Roman" w:cs="Times New Roman"/>
        </w:rPr>
        <w:t>bank</w:t>
      </w:r>
      <w:r w:rsidRPr="00BC2899">
        <w:rPr>
          <w:rFonts w:ascii="Times New Roman" w:hAnsi="Times New Roman" w:cs="Times New Roman"/>
          <w:spacing w:val="-4"/>
        </w:rPr>
        <w:t xml:space="preserve"> </w:t>
      </w:r>
      <w:r w:rsidRPr="00BC2899">
        <w:rPr>
          <w:rFonts w:ascii="Times New Roman" w:hAnsi="Times New Roman" w:cs="Times New Roman"/>
        </w:rPr>
        <w:t>account,</w:t>
      </w:r>
      <w:r w:rsidRPr="00BC2899">
        <w:rPr>
          <w:rFonts w:ascii="Times New Roman" w:hAnsi="Times New Roman" w:cs="Times New Roman"/>
          <w:spacing w:val="-6"/>
        </w:rPr>
        <w:t xml:space="preserve"> </w:t>
      </w:r>
      <w:r w:rsidRPr="00BC2899">
        <w:rPr>
          <w:rFonts w:ascii="Times New Roman" w:hAnsi="Times New Roman" w:cs="Times New Roman"/>
          <w:spacing w:val="-1"/>
        </w:rPr>
        <w:t>t</w:t>
      </w:r>
      <w:r w:rsidRPr="00BC2899">
        <w:rPr>
          <w:rFonts w:ascii="Times New Roman" w:hAnsi="Times New Roman" w:cs="Times New Roman"/>
          <w:spacing w:val="1"/>
        </w:rPr>
        <w:t>h</w:t>
      </w:r>
      <w:r w:rsidRPr="00BC2899">
        <w:rPr>
          <w:rFonts w:ascii="Times New Roman" w:hAnsi="Times New Roman" w:cs="Times New Roman"/>
        </w:rPr>
        <w:t>en</w:t>
      </w:r>
      <w:r w:rsidRPr="00BC2899">
        <w:rPr>
          <w:rFonts w:ascii="Times New Roman" w:hAnsi="Times New Roman" w:cs="Times New Roman"/>
          <w:spacing w:val="-1"/>
        </w:rPr>
        <w:t xml:space="preserve"> </w:t>
      </w:r>
      <w:r w:rsidRPr="00BC2899">
        <w:rPr>
          <w:rFonts w:ascii="Times New Roman" w:hAnsi="Times New Roman" w:cs="Times New Roman"/>
        </w:rPr>
        <w:t>a co</w:t>
      </w:r>
      <w:r w:rsidRPr="00BC2899">
        <w:rPr>
          <w:rFonts w:ascii="Times New Roman" w:hAnsi="Times New Roman" w:cs="Times New Roman"/>
          <w:spacing w:val="-1"/>
        </w:rPr>
        <w:t>p</w:t>
      </w:r>
      <w:r w:rsidRPr="00BC2899">
        <w:rPr>
          <w:rFonts w:ascii="Times New Roman" w:hAnsi="Times New Roman" w:cs="Times New Roman"/>
        </w:rPr>
        <w:t>y</w:t>
      </w:r>
      <w:r w:rsidRPr="00BC2899">
        <w:rPr>
          <w:rFonts w:ascii="Times New Roman" w:hAnsi="Times New Roman" w:cs="Times New Roman"/>
          <w:spacing w:val="-1"/>
        </w:rPr>
        <w:t xml:space="preserve"> </w:t>
      </w:r>
      <w:r w:rsidRPr="00BC2899">
        <w:rPr>
          <w:rFonts w:ascii="Times New Roman" w:hAnsi="Times New Roman" w:cs="Times New Roman"/>
        </w:rPr>
        <w:t>of</w:t>
      </w:r>
      <w:r w:rsidRPr="00BC2899">
        <w:rPr>
          <w:rFonts w:ascii="Times New Roman" w:hAnsi="Times New Roman" w:cs="Times New Roman"/>
          <w:spacing w:val="-2"/>
        </w:rPr>
        <w:t xml:space="preserve"> </w:t>
      </w:r>
      <w:r w:rsidRPr="00BC2899">
        <w:rPr>
          <w:rFonts w:ascii="Times New Roman" w:hAnsi="Times New Roman" w:cs="Times New Roman"/>
        </w:rPr>
        <w:t>the</w:t>
      </w:r>
      <w:r w:rsidRPr="00BC2899">
        <w:rPr>
          <w:rFonts w:ascii="Times New Roman" w:hAnsi="Times New Roman" w:cs="Times New Roman"/>
          <w:spacing w:val="-2"/>
        </w:rPr>
        <w:t xml:space="preserve"> </w:t>
      </w:r>
      <w:r w:rsidRPr="00BC2899">
        <w:rPr>
          <w:rFonts w:ascii="Times New Roman" w:hAnsi="Times New Roman" w:cs="Times New Roman"/>
        </w:rPr>
        <w:t>b</w:t>
      </w:r>
      <w:r w:rsidRPr="00BC2899">
        <w:rPr>
          <w:rFonts w:ascii="Times New Roman" w:hAnsi="Times New Roman" w:cs="Times New Roman"/>
          <w:spacing w:val="-1"/>
        </w:rPr>
        <w:t>a</w:t>
      </w:r>
      <w:r w:rsidRPr="00BC2899">
        <w:rPr>
          <w:rFonts w:ascii="Times New Roman" w:hAnsi="Times New Roman" w:cs="Times New Roman"/>
        </w:rPr>
        <w:t>nk</w:t>
      </w:r>
      <w:r w:rsidRPr="00BC2899">
        <w:rPr>
          <w:rFonts w:ascii="Times New Roman" w:hAnsi="Times New Roman" w:cs="Times New Roman"/>
          <w:spacing w:val="-1"/>
        </w:rPr>
        <w:t xml:space="preserve"> </w:t>
      </w:r>
      <w:r w:rsidRPr="00BC2899">
        <w:rPr>
          <w:rFonts w:ascii="Times New Roman" w:hAnsi="Times New Roman" w:cs="Times New Roman"/>
        </w:rPr>
        <w:t>state</w:t>
      </w:r>
      <w:r w:rsidRPr="00BC2899">
        <w:rPr>
          <w:rFonts w:ascii="Times New Roman" w:hAnsi="Times New Roman" w:cs="Times New Roman"/>
          <w:spacing w:val="-1"/>
        </w:rPr>
        <w:t>m</w:t>
      </w:r>
      <w:r w:rsidRPr="00BC2899">
        <w:rPr>
          <w:rFonts w:ascii="Times New Roman" w:hAnsi="Times New Roman" w:cs="Times New Roman"/>
        </w:rPr>
        <w:t>ent</w:t>
      </w:r>
      <w:r w:rsidRPr="00BC2899">
        <w:rPr>
          <w:rFonts w:ascii="Times New Roman" w:hAnsi="Times New Roman" w:cs="Times New Roman"/>
          <w:spacing w:val="-4"/>
        </w:rPr>
        <w:t xml:space="preserve"> </w:t>
      </w:r>
      <w:r w:rsidRPr="00BC2899">
        <w:rPr>
          <w:rFonts w:ascii="Times New Roman" w:hAnsi="Times New Roman" w:cs="Times New Roman"/>
        </w:rPr>
        <w:t>for that account</w:t>
      </w:r>
      <w:r w:rsidRPr="00BC2899">
        <w:rPr>
          <w:rFonts w:ascii="Times New Roman" w:hAnsi="Times New Roman" w:cs="Times New Roman"/>
          <w:spacing w:val="-6"/>
        </w:rPr>
        <w:t xml:space="preserve"> </w:t>
      </w:r>
      <w:r w:rsidRPr="00BC2899">
        <w:rPr>
          <w:rFonts w:ascii="Times New Roman" w:hAnsi="Times New Roman" w:cs="Times New Roman"/>
          <w:spacing w:val="-2"/>
        </w:rPr>
        <w:t>m</w:t>
      </w:r>
      <w:r w:rsidRPr="00BC2899">
        <w:rPr>
          <w:rFonts w:ascii="Times New Roman" w:hAnsi="Times New Roman" w:cs="Times New Roman"/>
          <w:spacing w:val="1"/>
        </w:rPr>
        <w:t>u</w:t>
      </w:r>
      <w:r w:rsidRPr="00BC2899">
        <w:rPr>
          <w:rFonts w:ascii="Times New Roman" w:hAnsi="Times New Roman" w:cs="Times New Roman"/>
        </w:rPr>
        <w:t>st</w:t>
      </w:r>
      <w:r w:rsidRPr="00BC2899">
        <w:rPr>
          <w:rFonts w:ascii="Times New Roman" w:hAnsi="Times New Roman" w:cs="Times New Roman"/>
          <w:spacing w:val="-2"/>
        </w:rPr>
        <w:t xml:space="preserve"> </w:t>
      </w:r>
      <w:r w:rsidRPr="00BC2899">
        <w:rPr>
          <w:rFonts w:ascii="Times New Roman" w:hAnsi="Times New Roman" w:cs="Times New Roman"/>
        </w:rPr>
        <w:t>be</w:t>
      </w:r>
      <w:r w:rsidRPr="00BC2899">
        <w:rPr>
          <w:rFonts w:ascii="Times New Roman" w:hAnsi="Times New Roman" w:cs="Times New Roman"/>
          <w:spacing w:val="-2"/>
        </w:rPr>
        <w:t xml:space="preserve"> </w:t>
      </w:r>
      <w:r w:rsidRPr="00BC2899">
        <w:rPr>
          <w:rFonts w:ascii="Times New Roman" w:hAnsi="Times New Roman" w:cs="Times New Roman"/>
        </w:rPr>
        <w:t>s</w:t>
      </w:r>
      <w:r w:rsidRPr="00BC2899">
        <w:rPr>
          <w:rFonts w:ascii="Times New Roman" w:hAnsi="Times New Roman" w:cs="Times New Roman"/>
          <w:spacing w:val="2"/>
        </w:rPr>
        <w:t>u</w:t>
      </w:r>
      <w:r w:rsidRPr="00BC2899">
        <w:rPr>
          <w:rFonts w:ascii="Times New Roman" w:hAnsi="Times New Roman" w:cs="Times New Roman"/>
        </w:rPr>
        <w:t>b</w:t>
      </w:r>
      <w:r w:rsidRPr="00BC2899">
        <w:rPr>
          <w:rFonts w:ascii="Times New Roman" w:hAnsi="Times New Roman" w:cs="Times New Roman"/>
          <w:spacing w:val="-2"/>
        </w:rPr>
        <w:t>m</w:t>
      </w:r>
      <w:r w:rsidRPr="00BC2899">
        <w:rPr>
          <w:rFonts w:ascii="Times New Roman" w:hAnsi="Times New Roman" w:cs="Times New Roman"/>
        </w:rPr>
        <w:t>itted</w:t>
      </w:r>
      <w:r w:rsidRPr="00BC2899">
        <w:rPr>
          <w:rFonts w:ascii="Times New Roman" w:hAnsi="Times New Roman" w:cs="Times New Roman"/>
          <w:spacing w:val="-1"/>
        </w:rPr>
        <w:t xml:space="preserve"> </w:t>
      </w:r>
      <w:r w:rsidRPr="00BC2899">
        <w:rPr>
          <w:rFonts w:ascii="Times New Roman" w:hAnsi="Times New Roman" w:cs="Times New Roman"/>
        </w:rPr>
        <w:t>with</w:t>
      </w:r>
      <w:r w:rsidRPr="00BC2899">
        <w:rPr>
          <w:rFonts w:ascii="Times New Roman" w:hAnsi="Times New Roman" w:cs="Times New Roman"/>
          <w:spacing w:val="-2"/>
        </w:rPr>
        <w:t xml:space="preserve"> </w:t>
      </w:r>
      <w:r w:rsidRPr="00BC2899">
        <w:rPr>
          <w:rFonts w:ascii="Times New Roman" w:hAnsi="Times New Roman" w:cs="Times New Roman"/>
        </w:rPr>
        <w:t>the</w:t>
      </w:r>
      <w:r w:rsidRPr="00BC2899">
        <w:rPr>
          <w:rFonts w:ascii="Times New Roman" w:hAnsi="Times New Roman" w:cs="Times New Roman"/>
          <w:spacing w:val="-2"/>
        </w:rPr>
        <w:t xml:space="preserve"> </w:t>
      </w:r>
      <w:r w:rsidRPr="00BC2899">
        <w:rPr>
          <w:rFonts w:ascii="Times New Roman" w:hAnsi="Times New Roman" w:cs="Times New Roman"/>
        </w:rPr>
        <w:t>accounting.</w:t>
      </w:r>
    </w:p>
    <w:p w14:paraId="3D39405E" w14:textId="77777777" w:rsidR="0088304D" w:rsidRPr="00BC2899" w:rsidRDefault="0088304D">
      <w:pPr>
        <w:widowControl w:val="0"/>
        <w:autoSpaceDE w:val="0"/>
        <w:autoSpaceDN w:val="0"/>
        <w:adjustRightInd w:val="0"/>
        <w:spacing w:before="13" w:after="0" w:line="240" w:lineRule="exact"/>
        <w:rPr>
          <w:rFonts w:ascii="Times New Roman" w:hAnsi="Times New Roman" w:cs="Times New Roman"/>
          <w:sz w:val="24"/>
          <w:szCs w:val="24"/>
        </w:rPr>
      </w:pPr>
    </w:p>
    <w:p w14:paraId="5867360E" w14:textId="77777777" w:rsidR="0088304D" w:rsidRPr="00BC2899" w:rsidRDefault="0088304D">
      <w:pPr>
        <w:widowControl w:val="0"/>
        <w:autoSpaceDE w:val="0"/>
        <w:autoSpaceDN w:val="0"/>
        <w:adjustRightInd w:val="0"/>
        <w:spacing w:after="0" w:line="240" w:lineRule="auto"/>
        <w:ind w:left="114"/>
        <w:rPr>
          <w:rFonts w:ascii="Times New Roman" w:hAnsi="Times New Roman" w:cs="Times New Roman"/>
        </w:rPr>
      </w:pPr>
      <w:r w:rsidRPr="00BC2899">
        <w:rPr>
          <w:rFonts w:ascii="Times New Roman" w:hAnsi="Times New Roman" w:cs="Times New Roman"/>
        </w:rPr>
        <w:t>(130</w:t>
      </w:r>
      <w:r w:rsidRPr="00BC2899">
        <w:rPr>
          <w:rFonts w:ascii="Times New Roman" w:hAnsi="Times New Roman" w:cs="Times New Roman"/>
          <w:spacing w:val="-9"/>
        </w:rPr>
        <w:t xml:space="preserve"> </w:t>
      </w:r>
      <w:r w:rsidRPr="00BC2899">
        <w:rPr>
          <w:rFonts w:ascii="Times New Roman" w:hAnsi="Times New Roman" w:cs="Times New Roman"/>
        </w:rPr>
        <w:t>CMR</w:t>
      </w:r>
      <w:r w:rsidRPr="00BC2899">
        <w:rPr>
          <w:rFonts w:ascii="Times New Roman" w:hAnsi="Times New Roman" w:cs="Times New Roman"/>
          <w:spacing w:val="-4"/>
        </w:rPr>
        <w:t xml:space="preserve"> </w:t>
      </w:r>
      <w:r w:rsidRPr="00BC2899">
        <w:rPr>
          <w:rFonts w:ascii="Times New Roman" w:hAnsi="Times New Roman" w:cs="Times New Roman"/>
        </w:rPr>
        <w:t>456.616</w:t>
      </w:r>
      <w:r w:rsidRPr="00BC2899">
        <w:rPr>
          <w:rFonts w:ascii="Times New Roman" w:hAnsi="Times New Roman" w:cs="Times New Roman"/>
          <w:spacing w:val="-6"/>
        </w:rPr>
        <w:t xml:space="preserve"> </w:t>
      </w:r>
      <w:r w:rsidRPr="00BC2899">
        <w:rPr>
          <w:rFonts w:ascii="Times New Roman" w:hAnsi="Times New Roman" w:cs="Times New Roman"/>
        </w:rPr>
        <w:t>throu</w:t>
      </w:r>
      <w:r w:rsidRPr="00BC2899">
        <w:rPr>
          <w:rFonts w:ascii="Times New Roman" w:hAnsi="Times New Roman" w:cs="Times New Roman"/>
          <w:spacing w:val="-1"/>
        </w:rPr>
        <w:t>g</w:t>
      </w:r>
      <w:r w:rsidRPr="00BC2899">
        <w:rPr>
          <w:rFonts w:ascii="Times New Roman" w:hAnsi="Times New Roman" w:cs="Times New Roman"/>
        </w:rPr>
        <w:t>h</w:t>
      </w:r>
      <w:r w:rsidRPr="00BC2899">
        <w:rPr>
          <w:rFonts w:ascii="Times New Roman" w:hAnsi="Times New Roman" w:cs="Times New Roman"/>
          <w:spacing w:val="-4"/>
        </w:rPr>
        <w:t xml:space="preserve"> </w:t>
      </w:r>
      <w:r w:rsidRPr="00BC2899">
        <w:rPr>
          <w:rFonts w:ascii="Times New Roman" w:hAnsi="Times New Roman" w:cs="Times New Roman"/>
        </w:rPr>
        <w:t>456.</w:t>
      </w:r>
      <w:r w:rsidR="00812D58" w:rsidRPr="00BC2899">
        <w:rPr>
          <w:rFonts w:ascii="Times New Roman" w:hAnsi="Times New Roman" w:cs="Times New Roman"/>
        </w:rPr>
        <w:t>700</w:t>
      </w:r>
      <w:r w:rsidR="009B1448" w:rsidRPr="00BC2899">
        <w:rPr>
          <w:rFonts w:ascii="Times New Roman" w:hAnsi="Times New Roman" w:cs="Times New Roman"/>
          <w:spacing w:val="-6"/>
        </w:rPr>
        <w:t xml:space="preserve"> </w:t>
      </w:r>
      <w:r w:rsidRPr="00BC2899">
        <w:rPr>
          <w:rFonts w:ascii="Times New Roman" w:hAnsi="Times New Roman" w:cs="Times New Roman"/>
        </w:rPr>
        <w:t>Reserved)</w:t>
      </w:r>
    </w:p>
    <w:p w14:paraId="1EF5B29F" w14:textId="282E516F" w:rsidR="00713DC1" w:rsidRDefault="00713DC1">
      <w:pPr>
        <w:spacing w:after="0" w:line="240" w:lineRule="auto"/>
        <w:rPr>
          <w:rFonts w:ascii="Times New Roman" w:hAnsi="Times New Roman" w:cs="Times New Roman"/>
        </w:rPr>
      </w:pPr>
      <w:r>
        <w:rPr>
          <w:rFonts w:ascii="Times New Roman" w:hAnsi="Times New Roman" w:cs="Times New Roman"/>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A07BCB" w:rsidRPr="00BC2899" w14:paraId="51FA4A1A" w14:textId="77777777" w:rsidTr="00802714">
        <w:trPr>
          <w:trHeight w:hRule="exact" w:val="864"/>
        </w:trPr>
        <w:tc>
          <w:tcPr>
            <w:tcW w:w="4080" w:type="dxa"/>
            <w:tcBorders>
              <w:bottom w:val="nil"/>
            </w:tcBorders>
          </w:tcPr>
          <w:p w14:paraId="105184AA" w14:textId="77777777" w:rsidR="00A07BCB" w:rsidRPr="00BC2899" w:rsidRDefault="00A07BCB" w:rsidP="00A07BCB">
            <w:pPr>
              <w:widowControl w:val="0"/>
              <w:tabs>
                <w:tab w:val="left" w:pos="936"/>
                <w:tab w:val="left" w:pos="1314"/>
                <w:tab w:val="left" w:pos="1692"/>
                <w:tab w:val="left" w:pos="2070"/>
              </w:tabs>
              <w:spacing w:before="120" w:after="0" w:line="240" w:lineRule="auto"/>
              <w:jc w:val="center"/>
              <w:rPr>
                <w:rFonts w:ascii="Arial" w:hAnsi="Arial" w:cs="Arial"/>
                <w:b/>
                <w:sz w:val="20"/>
                <w:szCs w:val="20"/>
              </w:rPr>
            </w:pPr>
            <w:r w:rsidRPr="00BC2899">
              <w:rPr>
                <w:rFonts w:ascii="Arial" w:hAnsi="Arial" w:cs="Arial"/>
                <w:b/>
                <w:sz w:val="20"/>
                <w:szCs w:val="20"/>
              </w:rPr>
              <w:lastRenderedPageBreak/>
              <w:t>Commonwealth of Massachusetts</w:t>
            </w:r>
          </w:p>
          <w:p w14:paraId="225B33F8" w14:textId="77777777" w:rsidR="00A07BCB" w:rsidRPr="00BC2899" w:rsidRDefault="00A07BCB" w:rsidP="00A07BCB">
            <w:pPr>
              <w:widowControl w:val="0"/>
              <w:tabs>
                <w:tab w:val="left" w:pos="936"/>
                <w:tab w:val="left" w:pos="1314"/>
                <w:tab w:val="left" w:pos="1692"/>
                <w:tab w:val="left" w:pos="2070"/>
              </w:tabs>
              <w:spacing w:after="0" w:line="240" w:lineRule="auto"/>
              <w:jc w:val="center"/>
              <w:rPr>
                <w:rFonts w:ascii="Arial" w:hAnsi="Arial" w:cs="Arial"/>
                <w:b/>
                <w:sz w:val="20"/>
                <w:szCs w:val="20"/>
              </w:rPr>
            </w:pPr>
            <w:r w:rsidRPr="00BC2899">
              <w:rPr>
                <w:rFonts w:ascii="Arial" w:hAnsi="Arial" w:cs="Arial"/>
                <w:b/>
                <w:sz w:val="20"/>
                <w:szCs w:val="20"/>
              </w:rPr>
              <w:t>MassHealth</w:t>
            </w:r>
          </w:p>
          <w:p w14:paraId="1FE56C24" w14:textId="77777777" w:rsidR="00A07BCB" w:rsidRPr="00BC2899" w:rsidRDefault="00A07BCB" w:rsidP="00A07BCB">
            <w:pPr>
              <w:widowControl w:val="0"/>
              <w:tabs>
                <w:tab w:val="left" w:pos="936"/>
                <w:tab w:val="left" w:pos="1314"/>
                <w:tab w:val="left" w:pos="1692"/>
                <w:tab w:val="left" w:pos="2070"/>
              </w:tabs>
              <w:spacing w:after="0" w:line="240" w:lineRule="auto"/>
              <w:jc w:val="center"/>
              <w:rPr>
                <w:rFonts w:ascii="Arial" w:hAnsi="Arial" w:cs="Arial"/>
                <w:b/>
                <w:sz w:val="20"/>
                <w:szCs w:val="20"/>
              </w:rPr>
            </w:pPr>
            <w:r w:rsidRPr="00BC2899">
              <w:rPr>
                <w:rFonts w:ascii="Arial" w:hAnsi="Arial" w:cs="Arial"/>
                <w:b/>
                <w:sz w:val="20"/>
                <w:szCs w:val="20"/>
              </w:rPr>
              <w:t>Provider Manual Series</w:t>
            </w:r>
          </w:p>
        </w:tc>
        <w:tc>
          <w:tcPr>
            <w:tcW w:w="3750" w:type="dxa"/>
          </w:tcPr>
          <w:p w14:paraId="3F7259A6" w14:textId="77777777" w:rsidR="00A07BCB" w:rsidRPr="00BC2899" w:rsidRDefault="00A07BCB" w:rsidP="00A07BCB">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sidRPr="00BC2899">
              <w:rPr>
                <w:rFonts w:ascii="Arial" w:hAnsi="Arial" w:cs="Arial"/>
                <w:b/>
                <w:sz w:val="20"/>
                <w:szCs w:val="20"/>
              </w:rPr>
              <w:t>Subchapter Number and Title</w:t>
            </w:r>
          </w:p>
          <w:p w14:paraId="20E61477" w14:textId="77777777" w:rsidR="00A07BCB" w:rsidRPr="00BC2899" w:rsidRDefault="00A07BCB" w:rsidP="00A07BCB">
            <w:pPr>
              <w:widowControl w:val="0"/>
              <w:tabs>
                <w:tab w:val="left" w:pos="936"/>
                <w:tab w:val="left" w:pos="1314"/>
                <w:tab w:val="left" w:pos="1692"/>
                <w:tab w:val="left" w:pos="2070"/>
              </w:tabs>
              <w:spacing w:after="0" w:line="240" w:lineRule="auto"/>
              <w:jc w:val="center"/>
              <w:rPr>
                <w:rFonts w:ascii="Arial" w:hAnsi="Arial" w:cs="Arial"/>
                <w:sz w:val="20"/>
                <w:szCs w:val="20"/>
              </w:rPr>
            </w:pPr>
            <w:r w:rsidRPr="00BC2899">
              <w:rPr>
                <w:rFonts w:ascii="Arial" w:hAnsi="Arial" w:cs="Arial"/>
                <w:sz w:val="20"/>
                <w:szCs w:val="20"/>
              </w:rPr>
              <w:t>1.  Program Regulations</w:t>
            </w:r>
          </w:p>
          <w:p w14:paraId="35ABE6EF" w14:textId="77777777" w:rsidR="00A07BCB" w:rsidRPr="00BC2899" w:rsidRDefault="00A07BCB" w:rsidP="00A07BCB">
            <w:pPr>
              <w:widowControl w:val="0"/>
              <w:tabs>
                <w:tab w:val="left" w:pos="936"/>
                <w:tab w:val="left" w:pos="1314"/>
                <w:tab w:val="left" w:pos="1692"/>
                <w:tab w:val="left" w:pos="2070"/>
              </w:tabs>
              <w:spacing w:after="0" w:line="240" w:lineRule="auto"/>
              <w:jc w:val="center"/>
              <w:rPr>
                <w:rFonts w:ascii="Arial" w:hAnsi="Arial" w:cs="Arial"/>
                <w:sz w:val="20"/>
                <w:szCs w:val="20"/>
              </w:rPr>
            </w:pPr>
            <w:r w:rsidRPr="00BC2899">
              <w:rPr>
                <w:rFonts w:ascii="Arial" w:hAnsi="Arial" w:cs="Arial"/>
                <w:sz w:val="20"/>
                <w:szCs w:val="20"/>
              </w:rPr>
              <w:t xml:space="preserve">(130 </w:t>
            </w:r>
            <w:r w:rsidRPr="00BC2899">
              <w:rPr>
                <w:rFonts w:ascii="Arial" w:hAnsi="Arial" w:cs="Arial"/>
                <w:iCs/>
                <w:sz w:val="20"/>
                <w:szCs w:val="20"/>
              </w:rPr>
              <w:t>CMR</w:t>
            </w:r>
            <w:r w:rsidRPr="00BC2899">
              <w:rPr>
                <w:rFonts w:ascii="Arial" w:hAnsi="Arial" w:cs="Arial"/>
                <w:sz w:val="20"/>
                <w:szCs w:val="20"/>
              </w:rPr>
              <w:t xml:space="preserve"> 456.000)</w:t>
            </w:r>
          </w:p>
        </w:tc>
        <w:tc>
          <w:tcPr>
            <w:tcW w:w="1771" w:type="dxa"/>
          </w:tcPr>
          <w:p w14:paraId="1EC7202A" w14:textId="77777777" w:rsidR="00A07BCB" w:rsidRPr="00BC2899" w:rsidRDefault="00A07BCB" w:rsidP="00A07BCB">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sidRPr="00BC2899">
              <w:rPr>
                <w:rFonts w:ascii="Arial" w:hAnsi="Arial" w:cs="Arial"/>
                <w:b/>
                <w:sz w:val="20"/>
                <w:szCs w:val="20"/>
              </w:rPr>
              <w:t>Page</w:t>
            </w:r>
          </w:p>
          <w:p w14:paraId="5829ADB8" w14:textId="77777777" w:rsidR="00A07BCB" w:rsidRPr="00BC2899" w:rsidRDefault="00A07BCB" w:rsidP="00A07BCB">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sidRPr="00BC2899">
              <w:rPr>
                <w:rFonts w:ascii="Arial" w:hAnsi="Arial" w:cs="Arial"/>
                <w:sz w:val="20"/>
                <w:szCs w:val="20"/>
              </w:rPr>
              <w:t>4-2</w:t>
            </w:r>
            <w:r w:rsidR="00AD0A8D">
              <w:rPr>
                <w:rFonts w:ascii="Arial" w:hAnsi="Arial" w:cs="Arial"/>
                <w:sz w:val="20"/>
                <w:szCs w:val="20"/>
              </w:rPr>
              <w:t>6</w:t>
            </w:r>
          </w:p>
        </w:tc>
      </w:tr>
      <w:tr w:rsidR="00A07BCB" w:rsidRPr="00BC2899" w14:paraId="0B954F74" w14:textId="77777777" w:rsidTr="00802714">
        <w:trPr>
          <w:trHeight w:hRule="exact" w:val="864"/>
        </w:trPr>
        <w:tc>
          <w:tcPr>
            <w:tcW w:w="4080" w:type="dxa"/>
            <w:tcBorders>
              <w:top w:val="nil"/>
            </w:tcBorders>
            <w:vAlign w:val="center"/>
          </w:tcPr>
          <w:p w14:paraId="09F9B49F" w14:textId="77777777" w:rsidR="00A07BCB" w:rsidRPr="00BC2899" w:rsidRDefault="00A07BCB" w:rsidP="00A07BCB">
            <w:pPr>
              <w:widowControl w:val="0"/>
              <w:tabs>
                <w:tab w:val="left" w:pos="936"/>
                <w:tab w:val="left" w:pos="1314"/>
                <w:tab w:val="left" w:pos="1692"/>
                <w:tab w:val="left" w:pos="2070"/>
              </w:tabs>
              <w:spacing w:after="0" w:line="240" w:lineRule="auto"/>
              <w:jc w:val="center"/>
              <w:rPr>
                <w:rFonts w:ascii="Arial" w:hAnsi="Arial" w:cs="Arial"/>
                <w:sz w:val="20"/>
                <w:szCs w:val="20"/>
              </w:rPr>
            </w:pPr>
            <w:r w:rsidRPr="00BC2899">
              <w:rPr>
                <w:rFonts w:ascii="Arial" w:hAnsi="Arial" w:cs="Arial"/>
                <w:sz w:val="20"/>
                <w:szCs w:val="20"/>
              </w:rPr>
              <w:t>Nursing Facility Manual</w:t>
            </w:r>
          </w:p>
        </w:tc>
        <w:tc>
          <w:tcPr>
            <w:tcW w:w="3750" w:type="dxa"/>
          </w:tcPr>
          <w:p w14:paraId="4B92DDD3" w14:textId="77777777" w:rsidR="00A07BCB" w:rsidRPr="00BC2899" w:rsidRDefault="00A07BCB" w:rsidP="00A07BCB">
            <w:pPr>
              <w:widowControl w:val="0"/>
              <w:tabs>
                <w:tab w:val="left" w:pos="936"/>
                <w:tab w:val="left" w:pos="1314"/>
                <w:tab w:val="left" w:pos="1692"/>
                <w:tab w:val="left" w:pos="2070"/>
              </w:tabs>
              <w:spacing w:before="120" w:after="0" w:line="240" w:lineRule="auto"/>
              <w:jc w:val="center"/>
              <w:rPr>
                <w:rFonts w:ascii="Arial" w:hAnsi="Arial" w:cs="Arial"/>
                <w:b/>
                <w:sz w:val="20"/>
                <w:szCs w:val="20"/>
              </w:rPr>
            </w:pPr>
            <w:r w:rsidRPr="00BC2899">
              <w:rPr>
                <w:rFonts w:ascii="Arial" w:hAnsi="Arial" w:cs="Arial"/>
                <w:b/>
                <w:sz w:val="20"/>
                <w:szCs w:val="20"/>
              </w:rPr>
              <w:t>Transmittal Letter</w:t>
            </w:r>
          </w:p>
          <w:p w14:paraId="5C54CBFB" w14:textId="1C8DB187" w:rsidR="00A07BCB" w:rsidRPr="00BC2899" w:rsidRDefault="00A07BCB" w:rsidP="00A07BCB">
            <w:pPr>
              <w:widowControl w:val="0"/>
              <w:tabs>
                <w:tab w:val="left" w:pos="936"/>
                <w:tab w:val="left" w:pos="1314"/>
                <w:tab w:val="left" w:pos="1692"/>
                <w:tab w:val="left" w:pos="2070"/>
              </w:tabs>
              <w:spacing w:before="120" w:after="0" w:line="240" w:lineRule="auto"/>
              <w:jc w:val="center"/>
              <w:rPr>
                <w:rFonts w:ascii="Arial" w:hAnsi="Arial" w:cs="Arial"/>
                <w:b/>
                <w:sz w:val="20"/>
                <w:szCs w:val="20"/>
              </w:rPr>
            </w:pPr>
            <w:r w:rsidRPr="00BC2899">
              <w:rPr>
                <w:rFonts w:ascii="Arial" w:hAnsi="Arial" w:cs="Arial"/>
                <w:sz w:val="20"/>
                <w:szCs w:val="20"/>
              </w:rPr>
              <w:t>NF-</w:t>
            </w:r>
            <w:r w:rsidR="0094421F">
              <w:rPr>
                <w:rFonts w:ascii="Arial" w:hAnsi="Arial" w:cs="Arial"/>
                <w:sz w:val="20"/>
                <w:szCs w:val="20"/>
              </w:rPr>
              <w:t>6</w:t>
            </w:r>
            <w:r w:rsidR="0073121D">
              <w:rPr>
                <w:rFonts w:ascii="Arial" w:hAnsi="Arial" w:cs="Arial"/>
                <w:sz w:val="20"/>
                <w:szCs w:val="20"/>
              </w:rPr>
              <w:t>4</w:t>
            </w:r>
          </w:p>
        </w:tc>
        <w:tc>
          <w:tcPr>
            <w:tcW w:w="1771" w:type="dxa"/>
          </w:tcPr>
          <w:p w14:paraId="3C223E57" w14:textId="77777777" w:rsidR="00A07BCB" w:rsidRPr="00BC2899" w:rsidRDefault="00A07BCB" w:rsidP="00A07BCB">
            <w:pPr>
              <w:widowControl w:val="0"/>
              <w:tabs>
                <w:tab w:val="left" w:pos="936"/>
                <w:tab w:val="left" w:pos="1314"/>
                <w:tab w:val="left" w:pos="1692"/>
                <w:tab w:val="left" w:pos="2070"/>
              </w:tabs>
              <w:spacing w:before="120" w:after="0" w:line="240" w:lineRule="auto"/>
              <w:jc w:val="center"/>
              <w:rPr>
                <w:rFonts w:ascii="Arial" w:hAnsi="Arial" w:cs="Arial"/>
                <w:b/>
                <w:sz w:val="20"/>
                <w:szCs w:val="20"/>
              </w:rPr>
            </w:pPr>
            <w:r w:rsidRPr="00BC2899">
              <w:rPr>
                <w:rFonts w:ascii="Arial" w:hAnsi="Arial" w:cs="Arial"/>
                <w:b/>
                <w:sz w:val="20"/>
                <w:szCs w:val="20"/>
              </w:rPr>
              <w:t>Date</w:t>
            </w:r>
          </w:p>
          <w:p w14:paraId="08BE6780" w14:textId="71E4B1A1" w:rsidR="00A07BCB" w:rsidRPr="00BC2899" w:rsidRDefault="0073121D" w:rsidP="00A07BCB">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Pr>
                <w:rFonts w:ascii="Arial" w:hAnsi="Arial" w:cs="Arial"/>
                <w:sz w:val="20"/>
                <w:szCs w:val="20"/>
              </w:rPr>
              <w:t>09/08/25</w:t>
            </w:r>
          </w:p>
        </w:tc>
      </w:tr>
    </w:tbl>
    <w:p w14:paraId="7A15C039" w14:textId="77777777" w:rsidR="0088304D" w:rsidRPr="00BC2899" w:rsidRDefault="0088304D">
      <w:pPr>
        <w:widowControl w:val="0"/>
        <w:autoSpaceDE w:val="0"/>
        <w:autoSpaceDN w:val="0"/>
        <w:adjustRightInd w:val="0"/>
        <w:spacing w:before="7" w:after="0" w:line="220" w:lineRule="exact"/>
        <w:rPr>
          <w:rFonts w:ascii="Times New Roman" w:hAnsi="Times New Roman" w:cs="Times New Roman"/>
        </w:rPr>
      </w:pPr>
    </w:p>
    <w:p w14:paraId="2F7C358E" w14:textId="77777777" w:rsidR="0088304D" w:rsidRPr="00BC2899" w:rsidRDefault="0088304D">
      <w:pPr>
        <w:widowControl w:val="0"/>
        <w:autoSpaceDE w:val="0"/>
        <w:autoSpaceDN w:val="0"/>
        <w:adjustRightInd w:val="0"/>
        <w:spacing w:before="31" w:after="0" w:line="248" w:lineRule="exact"/>
        <w:ind w:left="114"/>
        <w:rPr>
          <w:rFonts w:ascii="Times New Roman" w:hAnsi="Times New Roman" w:cs="Times New Roman"/>
        </w:rPr>
      </w:pPr>
      <w:r w:rsidRPr="00BC2899">
        <w:rPr>
          <w:rFonts w:ascii="Times New Roman" w:hAnsi="Times New Roman" w:cs="Times New Roman"/>
          <w:position w:val="-1"/>
          <w:u w:val="single"/>
        </w:rPr>
        <w:t>456</w:t>
      </w:r>
      <w:r w:rsidRPr="00BC2899">
        <w:rPr>
          <w:rFonts w:ascii="Times New Roman" w:hAnsi="Times New Roman" w:cs="Times New Roman"/>
          <w:spacing w:val="-1"/>
          <w:position w:val="-1"/>
          <w:u w:val="single"/>
        </w:rPr>
        <w:t>.</w:t>
      </w:r>
      <w:r w:rsidRPr="00BC2899">
        <w:rPr>
          <w:rFonts w:ascii="Times New Roman" w:hAnsi="Times New Roman" w:cs="Times New Roman"/>
          <w:position w:val="-1"/>
          <w:u w:val="single"/>
        </w:rPr>
        <w:t xml:space="preserve">701: </w:t>
      </w:r>
      <w:r w:rsidRPr="00BC2899">
        <w:rPr>
          <w:rFonts w:ascii="Times New Roman" w:hAnsi="Times New Roman" w:cs="Times New Roman"/>
          <w:spacing w:val="44"/>
          <w:position w:val="-1"/>
          <w:u w:val="single"/>
        </w:rPr>
        <w:t xml:space="preserve"> </w:t>
      </w:r>
      <w:r w:rsidRPr="00BC2899">
        <w:rPr>
          <w:rFonts w:ascii="Times New Roman" w:hAnsi="Times New Roman" w:cs="Times New Roman"/>
          <w:position w:val="-1"/>
          <w:u w:val="single"/>
        </w:rPr>
        <w:t>Notice</w:t>
      </w:r>
      <w:r w:rsidRPr="00BC2899">
        <w:rPr>
          <w:rFonts w:ascii="Times New Roman" w:hAnsi="Times New Roman" w:cs="Times New Roman"/>
          <w:spacing w:val="-5"/>
          <w:position w:val="-1"/>
          <w:u w:val="single"/>
        </w:rPr>
        <w:t xml:space="preserve"> </w:t>
      </w:r>
      <w:r w:rsidRPr="00BC2899">
        <w:rPr>
          <w:rFonts w:ascii="Times New Roman" w:hAnsi="Times New Roman" w:cs="Times New Roman"/>
          <w:position w:val="-1"/>
          <w:u w:val="single"/>
        </w:rPr>
        <w:t>Require</w:t>
      </w:r>
      <w:r w:rsidRPr="00BC2899">
        <w:rPr>
          <w:rFonts w:ascii="Times New Roman" w:hAnsi="Times New Roman" w:cs="Times New Roman"/>
          <w:spacing w:val="-1"/>
          <w:position w:val="-1"/>
          <w:u w:val="single"/>
        </w:rPr>
        <w:t>m</w:t>
      </w:r>
      <w:r w:rsidRPr="00BC2899">
        <w:rPr>
          <w:rFonts w:ascii="Times New Roman" w:hAnsi="Times New Roman" w:cs="Times New Roman"/>
          <w:position w:val="-1"/>
          <w:u w:val="single"/>
        </w:rPr>
        <w:t>ents</w:t>
      </w:r>
      <w:r w:rsidRPr="00BC2899">
        <w:rPr>
          <w:rFonts w:ascii="Times New Roman" w:hAnsi="Times New Roman" w:cs="Times New Roman"/>
          <w:spacing w:val="-2"/>
          <w:position w:val="-1"/>
          <w:u w:val="single"/>
        </w:rPr>
        <w:t xml:space="preserve"> </w:t>
      </w:r>
      <w:r w:rsidRPr="00BC2899">
        <w:rPr>
          <w:rFonts w:ascii="Times New Roman" w:hAnsi="Times New Roman" w:cs="Times New Roman"/>
          <w:position w:val="-1"/>
          <w:u w:val="single"/>
        </w:rPr>
        <w:t>for Transfers and</w:t>
      </w:r>
      <w:r w:rsidRPr="00BC2899">
        <w:rPr>
          <w:rFonts w:ascii="Times New Roman" w:hAnsi="Times New Roman" w:cs="Times New Roman"/>
          <w:spacing w:val="1"/>
          <w:position w:val="-1"/>
          <w:u w:val="single"/>
        </w:rPr>
        <w:t xml:space="preserve"> </w:t>
      </w:r>
      <w:r w:rsidRPr="00BC2899">
        <w:rPr>
          <w:rFonts w:ascii="Times New Roman" w:hAnsi="Times New Roman" w:cs="Times New Roman"/>
          <w:position w:val="-1"/>
          <w:u w:val="single"/>
        </w:rPr>
        <w:t>Discharges I</w:t>
      </w:r>
      <w:r w:rsidRPr="00BC2899">
        <w:rPr>
          <w:rFonts w:ascii="Times New Roman" w:hAnsi="Times New Roman" w:cs="Times New Roman"/>
          <w:spacing w:val="2"/>
          <w:position w:val="-1"/>
          <w:u w:val="single"/>
        </w:rPr>
        <w:t>n</w:t>
      </w:r>
      <w:r w:rsidRPr="00BC2899">
        <w:rPr>
          <w:rFonts w:ascii="Times New Roman" w:hAnsi="Times New Roman" w:cs="Times New Roman"/>
          <w:position w:val="-1"/>
          <w:u w:val="single"/>
        </w:rPr>
        <w:t>itiated by</w:t>
      </w:r>
      <w:r w:rsidRPr="00BC2899">
        <w:rPr>
          <w:rFonts w:ascii="Times New Roman" w:hAnsi="Times New Roman" w:cs="Times New Roman"/>
          <w:spacing w:val="2"/>
          <w:position w:val="-1"/>
          <w:u w:val="single"/>
        </w:rPr>
        <w:t xml:space="preserve"> </w:t>
      </w:r>
      <w:r w:rsidRPr="00BC2899">
        <w:rPr>
          <w:rFonts w:ascii="Times New Roman" w:hAnsi="Times New Roman" w:cs="Times New Roman"/>
          <w:position w:val="-1"/>
          <w:u w:val="single"/>
        </w:rPr>
        <w:t>a Nursing Facility</w:t>
      </w:r>
    </w:p>
    <w:p w14:paraId="4B1F6353" w14:textId="77777777" w:rsidR="0088304D" w:rsidRPr="00BC2899" w:rsidRDefault="0088304D">
      <w:pPr>
        <w:widowControl w:val="0"/>
        <w:autoSpaceDE w:val="0"/>
        <w:autoSpaceDN w:val="0"/>
        <w:adjustRightInd w:val="0"/>
        <w:spacing w:before="6" w:after="0" w:line="220" w:lineRule="exact"/>
        <w:rPr>
          <w:rFonts w:ascii="Times New Roman" w:hAnsi="Times New Roman" w:cs="Times New Roman"/>
        </w:rPr>
      </w:pPr>
    </w:p>
    <w:p w14:paraId="0E323FB9" w14:textId="77777777" w:rsidR="0088304D" w:rsidRPr="00BC2899" w:rsidRDefault="0088304D" w:rsidP="00443FDF">
      <w:pPr>
        <w:widowControl w:val="0"/>
        <w:autoSpaceDE w:val="0"/>
        <w:autoSpaceDN w:val="0"/>
        <w:adjustRightInd w:val="0"/>
        <w:spacing w:after="0" w:line="240" w:lineRule="auto"/>
        <w:ind w:left="720"/>
        <w:rPr>
          <w:rFonts w:ascii="Times New Roman" w:hAnsi="Times New Roman" w:cs="Times New Roman"/>
        </w:rPr>
      </w:pPr>
      <w:r w:rsidRPr="00BC2899">
        <w:rPr>
          <w:rFonts w:ascii="Times New Roman" w:hAnsi="Times New Roman" w:cs="Times New Roman"/>
        </w:rPr>
        <w:t>(A)</w:t>
      </w:r>
      <w:r w:rsidR="00443FDF" w:rsidRPr="00BC2899">
        <w:rPr>
          <w:rFonts w:ascii="Times New Roman" w:hAnsi="Times New Roman" w:cs="Times New Roman"/>
        </w:rPr>
        <w:t xml:space="preserve"> </w:t>
      </w:r>
      <w:r w:rsidRPr="00BC2899">
        <w:rPr>
          <w:rFonts w:ascii="Times New Roman" w:hAnsi="Times New Roman" w:cs="Times New Roman"/>
        </w:rPr>
        <w:t xml:space="preserve"> A resident may be transferred or discharged</w:t>
      </w:r>
      <w:r w:rsidRPr="00BC2899">
        <w:rPr>
          <w:rFonts w:ascii="Times New Roman" w:hAnsi="Times New Roman" w:cs="Times New Roman"/>
          <w:spacing w:val="-9"/>
        </w:rPr>
        <w:t xml:space="preserve"> </w:t>
      </w:r>
      <w:r w:rsidRPr="00BC2899">
        <w:rPr>
          <w:rFonts w:ascii="Times New Roman" w:hAnsi="Times New Roman" w:cs="Times New Roman"/>
        </w:rPr>
        <w:t>from</w:t>
      </w:r>
      <w:r w:rsidRPr="00BC2899">
        <w:rPr>
          <w:rFonts w:ascii="Times New Roman" w:hAnsi="Times New Roman" w:cs="Times New Roman"/>
          <w:spacing w:val="-4"/>
        </w:rPr>
        <w:t xml:space="preserve"> </w:t>
      </w:r>
      <w:r w:rsidRPr="00BC2899">
        <w:rPr>
          <w:rFonts w:ascii="Times New Roman" w:hAnsi="Times New Roman" w:cs="Times New Roman"/>
        </w:rPr>
        <w:t>a nursing</w:t>
      </w:r>
      <w:r w:rsidRPr="00BC2899">
        <w:rPr>
          <w:rFonts w:ascii="Times New Roman" w:hAnsi="Times New Roman" w:cs="Times New Roman"/>
          <w:spacing w:val="-6"/>
        </w:rPr>
        <w:t xml:space="preserve"> </w:t>
      </w:r>
      <w:r w:rsidRPr="00BC2899">
        <w:rPr>
          <w:rFonts w:ascii="Times New Roman" w:hAnsi="Times New Roman" w:cs="Times New Roman"/>
          <w:spacing w:val="-1"/>
        </w:rPr>
        <w:t>f</w:t>
      </w:r>
      <w:r w:rsidRPr="00BC2899">
        <w:rPr>
          <w:rFonts w:ascii="Times New Roman" w:hAnsi="Times New Roman" w:cs="Times New Roman"/>
        </w:rPr>
        <w:t>acility</w:t>
      </w:r>
      <w:r w:rsidRPr="00BC2899">
        <w:rPr>
          <w:rFonts w:ascii="Times New Roman" w:hAnsi="Times New Roman" w:cs="Times New Roman"/>
          <w:spacing w:val="1"/>
        </w:rPr>
        <w:t xml:space="preserve"> </w:t>
      </w:r>
      <w:r w:rsidRPr="00BC2899">
        <w:rPr>
          <w:rFonts w:ascii="Times New Roman" w:hAnsi="Times New Roman" w:cs="Times New Roman"/>
        </w:rPr>
        <w:t>on</w:t>
      </w:r>
      <w:r w:rsidRPr="00BC2899">
        <w:rPr>
          <w:rFonts w:ascii="Times New Roman" w:hAnsi="Times New Roman" w:cs="Times New Roman"/>
          <w:spacing w:val="-1"/>
        </w:rPr>
        <w:t>l</w:t>
      </w:r>
      <w:r w:rsidRPr="00BC2899">
        <w:rPr>
          <w:rFonts w:ascii="Times New Roman" w:hAnsi="Times New Roman" w:cs="Times New Roman"/>
        </w:rPr>
        <w:t xml:space="preserve">y </w:t>
      </w:r>
      <w:r w:rsidRPr="00BC2899">
        <w:rPr>
          <w:rFonts w:ascii="Times New Roman" w:hAnsi="Times New Roman" w:cs="Times New Roman"/>
          <w:spacing w:val="-1"/>
        </w:rPr>
        <w:t>w</w:t>
      </w:r>
      <w:r w:rsidRPr="00BC2899">
        <w:rPr>
          <w:rFonts w:ascii="Times New Roman" w:hAnsi="Times New Roman" w:cs="Times New Roman"/>
          <w:spacing w:val="1"/>
        </w:rPr>
        <w:t>h</w:t>
      </w:r>
      <w:r w:rsidRPr="00BC2899">
        <w:rPr>
          <w:rFonts w:ascii="Times New Roman" w:hAnsi="Times New Roman" w:cs="Times New Roman"/>
        </w:rPr>
        <w:t>en</w:t>
      </w:r>
    </w:p>
    <w:p w14:paraId="38C34425" w14:textId="77777777" w:rsidR="0088304D" w:rsidRPr="00BC2899" w:rsidRDefault="0088304D" w:rsidP="008B6E78">
      <w:pPr>
        <w:widowControl w:val="0"/>
        <w:autoSpaceDE w:val="0"/>
        <w:autoSpaceDN w:val="0"/>
        <w:adjustRightInd w:val="0"/>
        <w:spacing w:after="0" w:line="240" w:lineRule="auto"/>
        <w:ind w:left="1080"/>
        <w:rPr>
          <w:rFonts w:ascii="Times New Roman" w:hAnsi="Times New Roman" w:cs="Times New Roman"/>
        </w:rPr>
      </w:pPr>
      <w:r w:rsidRPr="00BC2899">
        <w:rPr>
          <w:rFonts w:ascii="Times New Roman" w:hAnsi="Times New Roman" w:cs="Times New Roman"/>
        </w:rPr>
        <w:t>(1)</w:t>
      </w:r>
      <w:r w:rsidR="00443FDF" w:rsidRPr="00BC2899">
        <w:rPr>
          <w:rFonts w:ascii="Times New Roman" w:hAnsi="Times New Roman" w:cs="Times New Roman"/>
        </w:rPr>
        <w:t xml:space="preserve"> </w:t>
      </w:r>
      <w:r w:rsidRPr="00BC2899">
        <w:rPr>
          <w:rFonts w:ascii="Times New Roman" w:hAnsi="Times New Roman" w:cs="Times New Roman"/>
        </w:rPr>
        <w:t xml:space="preserve"> the transfer or discharge is necessary for the resident's welfare and the resident's needs cannot be met in the nursing facility;</w:t>
      </w:r>
    </w:p>
    <w:p w14:paraId="361A122A" w14:textId="5BE70337" w:rsidR="00443FDF" w:rsidRPr="00BC2899" w:rsidRDefault="0088304D" w:rsidP="008B6E78">
      <w:pPr>
        <w:widowControl w:val="0"/>
        <w:autoSpaceDE w:val="0"/>
        <w:autoSpaceDN w:val="0"/>
        <w:adjustRightInd w:val="0"/>
        <w:spacing w:after="0" w:line="240" w:lineRule="auto"/>
        <w:ind w:left="1080"/>
        <w:rPr>
          <w:rFonts w:ascii="Times New Roman" w:hAnsi="Times New Roman" w:cs="Times New Roman"/>
          <w:spacing w:val="-5"/>
        </w:rPr>
      </w:pPr>
      <w:r w:rsidRPr="00BC2899">
        <w:rPr>
          <w:rFonts w:ascii="Times New Roman" w:hAnsi="Times New Roman" w:cs="Times New Roman"/>
        </w:rPr>
        <w:t>(2)</w:t>
      </w:r>
      <w:r w:rsidR="00443FDF" w:rsidRPr="00BC2899">
        <w:rPr>
          <w:rFonts w:ascii="Times New Roman" w:hAnsi="Times New Roman" w:cs="Times New Roman"/>
        </w:rPr>
        <w:t xml:space="preserve"> </w:t>
      </w:r>
      <w:r w:rsidRPr="00BC2899">
        <w:rPr>
          <w:rFonts w:ascii="Times New Roman" w:hAnsi="Times New Roman" w:cs="Times New Roman"/>
        </w:rPr>
        <w:t xml:space="preserve"> the transfer or discharge is appropriate because the </w:t>
      </w:r>
      <w:proofErr w:type="spellStart"/>
      <w:r w:rsidRPr="00BC2899">
        <w:rPr>
          <w:rFonts w:ascii="Times New Roman" w:hAnsi="Times New Roman" w:cs="Times New Roman"/>
        </w:rPr>
        <w:t>resident's</w:t>
      </w:r>
      <w:proofErr w:type="spellEnd"/>
      <w:r w:rsidRPr="00BC2899">
        <w:rPr>
          <w:rFonts w:ascii="Times New Roman" w:hAnsi="Times New Roman" w:cs="Times New Roman"/>
        </w:rPr>
        <w:t xml:space="preserve"> health has improved sufficiently so that</w:t>
      </w:r>
      <w:r w:rsidRPr="00BC2899">
        <w:rPr>
          <w:rFonts w:ascii="Times New Roman" w:hAnsi="Times New Roman" w:cs="Times New Roman"/>
          <w:spacing w:val="-3"/>
        </w:rPr>
        <w:t xml:space="preserve"> </w:t>
      </w:r>
      <w:r w:rsidRPr="00BC2899">
        <w:rPr>
          <w:rFonts w:ascii="Times New Roman" w:hAnsi="Times New Roman" w:cs="Times New Roman"/>
        </w:rPr>
        <w:t>the</w:t>
      </w:r>
      <w:r w:rsidRPr="00BC2899">
        <w:rPr>
          <w:rFonts w:ascii="Times New Roman" w:hAnsi="Times New Roman" w:cs="Times New Roman"/>
          <w:spacing w:val="-2"/>
        </w:rPr>
        <w:t xml:space="preserve"> </w:t>
      </w:r>
      <w:r w:rsidRPr="00BC2899">
        <w:rPr>
          <w:rFonts w:ascii="Times New Roman" w:hAnsi="Times New Roman" w:cs="Times New Roman"/>
        </w:rPr>
        <w:t>resident</w:t>
      </w:r>
      <w:r w:rsidRPr="00BC2899">
        <w:rPr>
          <w:rFonts w:ascii="Times New Roman" w:hAnsi="Times New Roman" w:cs="Times New Roman"/>
          <w:spacing w:val="-6"/>
        </w:rPr>
        <w:t xml:space="preserve"> </w:t>
      </w:r>
      <w:r w:rsidRPr="00BC2899">
        <w:rPr>
          <w:rFonts w:ascii="Times New Roman" w:hAnsi="Times New Roman" w:cs="Times New Roman"/>
        </w:rPr>
        <w:t>no</w:t>
      </w:r>
      <w:r w:rsidRPr="00BC2899">
        <w:rPr>
          <w:rFonts w:ascii="Times New Roman" w:hAnsi="Times New Roman" w:cs="Times New Roman"/>
          <w:spacing w:val="-2"/>
        </w:rPr>
        <w:t xml:space="preserve"> </w:t>
      </w:r>
      <w:r w:rsidRPr="00BC2899">
        <w:rPr>
          <w:rFonts w:ascii="Times New Roman" w:hAnsi="Times New Roman" w:cs="Times New Roman"/>
          <w:spacing w:val="-1"/>
        </w:rPr>
        <w:t>l</w:t>
      </w:r>
      <w:r w:rsidRPr="00BC2899">
        <w:rPr>
          <w:rFonts w:ascii="Times New Roman" w:hAnsi="Times New Roman" w:cs="Times New Roman"/>
        </w:rPr>
        <w:t>ong</w:t>
      </w:r>
      <w:r w:rsidRPr="00BC2899">
        <w:rPr>
          <w:rFonts w:ascii="Times New Roman" w:hAnsi="Times New Roman" w:cs="Times New Roman"/>
          <w:spacing w:val="-2"/>
        </w:rPr>
        <w:t>e</w:t>
      </w:r>
      <w:r w:rsidRPr="00BC2899">
        <w:rPr>
          <w:rFonts w:ascii="Times New Roman" w:hAnsi="Times New Roman" w:cs="Times New Roman"/>
        </w:rPr>
        <w:t>r</w:t>
      </w:r>
      <w:r w:rsidRPr="00BC2899">
        <w:rPr>
          <w:rFonts w:ascii="Times New Roman" w:hAnsi="Times New Roman" w:cs="Times New Roman"/>
          <w:spacing w:val="-3"/>
        </w:rPr>
        <w:t xml:space="preserve"> </w:t>
      </w:r>
      <w:r w:rsidRPr="00BC2899">
        <w:rPr>
          <w:rFonts w:ascii="Times New Roman" w:hAnsi="Times New Roman" w:cs="Times New Roman"/>
        </w:rPr>
        <w:t>needs</w:t>
      </w:r>
      <w:r w:rsidRPr="00BC2899">
        <w:rPr>
          <w:rFonts w:ascii="Times New Roman" w:hAnsi="Times New Roman" w:cs="Times New Roman"/>
          <w:spacing w:val="-5"/>
        </w:rPr>
        <w:t xml:space="preserve"> </w:t>
      </w:r>
      <w:r w:rsidRPr="00BC2899">
        <w:rPr>
          <w:rFonts w:ascii="Times New Roman" w:hAnsi="Times New Roman" w:cs="Times New Roman"/>
        </w:rPr>
        <w:t>the</w:t>
      </w:r>
      <w:r w:rsidRPr="00BC2899">
        <w:rPr>
          <w:rFonts w:ascii="Times New Roman" w:hAnsi="Times New Roman" w:cs="Times New Roman"/>
          <w:spacing w:val="-2"/>
        </w:rPr>
        <w:t xml:space="preserve"> </w:t>
      </w:r>
      <w:r w:rsidRPr="00BC2899">
        <w:rPr>
          <w:rFonts w:ascii="Times New Roman" w:hAnsi="Times New Roman" w:cs="Times New Roman"/>
        </w:rPr>
        <w:t>services</w:t>
      </w:r>
      <w:r w:rsidRPr="00BC2899">
        <w:rPr>
          <w:rFonts w:ascii="Times New Roman" w:hAnsi="Times New Roman" w:cs="Times New Roman"/>
          <w:spacing w:val="-6"/>
        </w:rPr>
        <w:t xml:space="preserve"> </w:t>
      </w:r>
      <w:r w:rsidRPr="00BC2899">
        <w:rPr>
          <w:rFonts w:ascii="Times New Roman" w:hAnsi="Times New Roman" w:cs="Times New Roman"/>
        </w:rPr>
        <w:t>provided</w:t>
      </w:r>
      <w:r w:rsidRPr="00BC2899">
        <w:rPr>
          <w:rFonts w:ascii="Times New Roman" w:hAnsi="Times New Roman" w:cs="Times New Roman"/>
          <w:spacing w:val="-7"/>
        </w:rPr>
        <w:t xml:space="preserve"> </w:t>
      </w:r>
      <w:r w:rsidRPr="00BC2899">
        <w:rPr>
          <w:rFonts w:ascii="Times New Roman" w:hAnsi="Times New Roman" w:cs="Times New Roman"/>
        </w:rPr>
        <w:t>by the</w:t>
      </w:r>
      <w:r w:rsidRPr="00BC2899">
        <w:rPr>
          <w:rFonts w:ascii="Times New Roman" w:hAnsi="Times New Roman" w:cs="Times New Roman"/>
          <w:spacing w:val="-3"/>
        </w:rPr>
        <w:t xml:space="preserve"> </w:t>
      </w:r>
      <w:r w:rsidRPr="00BC2899">
        <w:rPr>
          <w:rFonts w:ascii="Times New Roman" w:hAnsi="Times New Roman" w:cs="Times New Roman"/>
        </w:rPr>
        <w:t>nu</w:t>
      </w:r>
      <w:r w:rsidRPr="00BC2899">
        <w:rPr>
          <w:rFonts w:ascii="Times New Roman" w:hAnsi="Times New Roman" w:cs="Times New Roman"/>
          <w:spacing w:val="-1"/>
        </w:rPr>
        <w:t>r</w:t>
      </w:r>
      <w:r w:rsidRPr="00BC2899">
        <w:rPr>
          <w:rFonts w:ascii="Times New Roman" w:hAnsi="Times New Roman" w:cs="Times New Roman"/>
        </w:rPr>
        <w:t>sing</w:t>
      </w:r>
      <w:r w:rsidRPr="00BC2899">
        <w:rPr>
          <w:rFonts w:ascii="Times New Roman" w:hAnsi="Times New Roman" w:cs="Times New Roman"/>
          <w:spacing w:val="-2"/>
        </w:rPr>
        <w:t xml:space="preserve"> </w:t>
      </w:r>
      <w:r w:rsidRPr="00BC2899">
        <w:rPr>
          <w:rFonts w:ascii="Times New Roman" w:hAnsi="Times New Roman" w:cs="Times New Roman"/>
        </w:rPr>
        <w:t>facilit</w:t>
      </w:r>
      <w:r w:rsidRPr="00BC2899">
        <w:rPr>
          <w:rFonts w:ascii="Times New Roman" w:hAnsi="Times New Roman" w:cs="Times New Roman"/>
          <w:spacing w:val="2"/>
        </w:rPr>
        <w:t>y</w:t>
      </w:r>
      <w:r w:rsidRPr="00BC2899">
        <w:rPr>
          <w:rFonts w:ascii="Times New Roman" w:hAnsi="Times New Roman" w:cs="Times New Roman"/>
        </w:rPr>
        <w:t>;</w:t>
      </w:r>
    </w:p>
    <w:p w14:paraId="21379D1E" w14:textId="77777777" w:rsidR="0088304D" w:rsidRPr="00BC2899" w:rsidRDefault="0088304D" w:rsidP="008B6E78">
      <w:pPr>
        <w:widowControl w:val="0"/>
        <w:autoSpaceDE w:val="0"/>
        <w:autoSpaceDN w:val="0"/>
        <w:adjustRightInd w:val="0"/>
        <w:spacing w:after="0" w:line="240" w:lineRule="auto"/>
        <w:ind w:left="1080"/>
        <w:rPr>
          <w:rFonts w:ascii="Times New Roman" w:hAnsi="Times New Roman" w:cs="Times New Roman"/>
        </w:rPr>
      </w:pPr>
      <w:r w:rsidRPr="00BC2899">
        <w:rPr>
          <w:rFonts w:ascii="Times New Roman" w:hAnsi="Times New Roman" w:cs="Times New Roman"/>
        </w:rPr>
        <w:t>(3)</w:t>
      </w:r>
      <w:r w:rsidR="00443FDF" w:rsidRPr="00BC2899">
        <w:rPr>
          <w:rFonts w:ascii="Times New Roman" w:hAnsi="Times New Roman" w:cs="Times New Roman"/>
        </w:rPr>
        <w:t xml:space="preserve"> </w:t>
      </w:r>
      <w:r w:rsidRPr="00BC2899">
        <w:rPr>
          <w:rFonts w:ascii="Times New Roman" w:hAnsi="Times New Roman" w:cs="Times New Roman"/>
        </w:rPr>
        <w:t xml:space="preserve"> the safety of individuals in the nursing facility is endangered;</w:t>
      </w:r>
    </w:p>
    <w:p w14:paraId="6D9342CA" w14:textId="77777777" w:rsidR="0088304D" w:rsidRPr="00BC2899" w:rsidRDefault="0088304D" w:rsidP="008B6E78">
      <w:pPr>
        <w:widowControl w:val="0"/>
        <w:autoSpaceDE w:val="0"/>
        <w:autoSpaceDN w:val="0"/>
        <w:adjustRightInd w:val="0"/>
        <w:spacing w:after="0" w:line="240" w:lineRule="auto"/>
        <w:ind w:left="1080"/>
        <w:rPr>
          <w:rFonts w:ascii="Times New Roman" w:hAnsi="Times New Roman" w:cs="Times New Roman"/>
        </w:rPr>
      </w:pPr>
      <w:r w:rsidRPr="00BC2899">
        <w:rPr>
          <w:rFonts w:ascii="Times New Roman" w:hAnsi="Times New Roman" w:cs="Times New Roman"/>
        </w:rPr>
        <w:t>(4)</w:t>
      </w:r>
      <w:r w:rsidR="00443FDF" w:rsidRPr="00BC2899">
        <w:rPr>
          <w:rFonts w:ascii="Times New Roman" w:hAnsi="Times New Roman" w:cs="Times New Roman"/>
        </w:rPr>
        <w:t xml:space="preserve"> </w:t>
      </w:r>
      <w:r w:rsidRPr="00BC2899">
        <w:rPr>
          <w:rFonts w:ascii="Times New Roman" w:hAnsi="Times New Roman" w:cs="Times New Roman"/>
        </w:rPr>
        <w:t xml:space="preserve"> the health of individuals in the nursing facility would otherwise be endangered;</w:t>
      </w:r>
    </w:p>
    <w:p w14:paraId="457636BE" w14:textId="77777777" w:rsidR="0088304D" w:rsidRPr="00BC2899" w:rsidRDefault="0088304D" w:rsidP="008B6E78">
      <w:pPr>
        <w:widowControl w:val="0"/>
        <w:autoSpaceDE w:val="0"/>
        <w:autoSpaceDN w:val="0"/>
        <w:adjustRightInd w:val="0"/>
        <w:spacing w:after="0" w:line="240" w:lineRule="auto"/>
        <w:ind w:left="1080"/>
        <w:rPr>
          <w:rFonts w:ascii="Times New Roman" w:hAnsi="Times New Roman" w:cs="Times New Roman"/>
        </w:rPr>
      </w:pPr>
      <w:r w:rsidRPr="00BC2899">
        <w:rPr>
          <w:rFonts w:ascii="Times New Roman" w:hAnsi="Times New Roman" w:cs="Times New Roman"/>
        </w:rPr>
        <w:t>(5)</w:t>
      </w:r>
      <w:r w:rsidR="00443FDF" w:rsidRPr="00BC2899">
        <w:rPr>
          <w:rFonts w:ascii="Times New Roman" w:hAnsi="Times New Roman" w:cs="Times New Roman"/>
        </w:rPr>
        <w:t xml:space="preserve"> </w:t>
      </w:r>
      <w:r w:rsidRPr="00BC2899">
        <w:rPr>
          <w:rFonts w:ascii="Times New Roman" w:hAnsi="Times New Roman" w:cs="Times New Roman"/>
        </w:rPr>
        <w:t xml:space="preserve"> the resident has failed, after reasonable and appropriate notice, to pay for (or failed to have </w:t>
      </w:r>
      <w:r w:rsidR="009B1448" w:rsidRPr="00BC2899">
        <w:rPr>
          <w:rFonts w:ascii="Times New Roman" w:hAnsi="Times New Roman" w:cs="Times New Roman"/>
        </w:rPr>
        <w:t>MassHealth</w:t>
      </w:r>
      <w:r w:rsidRPr="00BC2899">
        <w:rPr>
          <w:rFonts w:ascii="Times New Roman" w:hAnsi="Times New Roman" w:cs="Times New Roman"/>
        </w:rPr>
        <w:t xml:space="preserve"> or Medicare pay for) a stay at the nursing facility; or</w:t>
      </w:r>
    </w:p>
    <w:p w14:paraId="631EFE7F" w14:textId="77777777" w:rsidR="0088304D" w:rsidRPr="00BC2899" w:rsidRDefault="0088304D" w:rsidP="008B6E78">
      <w:pPr>
        <w:widowControl w:val="0"/>
        <w:autoSpaceDE w:val="0"/>
        <w:autoSpaceDN w:val="0"/>
        <w:adjustRightInd w:val="0"/>
        <w:spacing w:after="0" w:line="240" w:lineRule="auto"/>
        <w:ind w:left="1080"/>
        <w:rPr>
          <w:rFonts w:ascii="Times New Roman" w:hAnsi="Times New Roman" w:cs="Times New Roman"/>
        </w:rPr>
      </w:pPr>
      <w:r w:rsidRPr="00BC2899">
        <w:rPr>
          <w:rFonts w:ascii="Times New Roman" w:hAnsi="Times New Roman" w:cs="Times New Roman"/>
        </w:rPr>
        <w:t>(6)</w:t>
      </w:r>
      <w:r w:rsidR="00443FDF" w:rsidRPr="00BC2899">
        <w:rPr>
          <w:rFonts w:ascii="Times New Roman" w:hAnsi="Times New Roman" w:cs="Times New Roman"/>
        </w:rPr>
        <w:t xml:space="preserve"> </w:t>
      </w:r>
      <w:r w:rsidRPr="00BC2899">
        <w:rPr>
          <w:rFonts w:ascii="Times New Roman" w:hAnsi="Times New Roman" w:cs="Times New Roman"/>
        </w:rPr>
        <w:t xml:space="preserve"> the nursing facility ceases to operate.</w:t>
      </w:r>
    </w:p>
    <w:p w14:paraId="3716486C" w14:textId="77777777" w:rsidR="0088304D" w:rsidRPr="00BC2899" w:rsidRDefault="0088304D" w:rsidP="000D273A">
      <w:pPr>
        <w:widowControl w:val="0"/>
        <w:autoSpaceDE w:val="0"/>
        <w:autoSpaceDN w:val="0"/>
        <w:adjustRightInd w:val="0"/>
        <w:spacing w:after="0" w:line="240" w:lineRule="auto"/>
        <w:ind w:right="388"/>
        <w:rPr>
          <w:rFonts w:ascii="Times New Roman" w:hAnsi="Times New Roman" w:cs="Times New Roman"/>
        </w:rPr>
      </w:pPr>
    </w:p>
    <w:p w14:paraId="6CE51B7E" w14:textId="2FAD97B6" w:rsidR="0088304D" w:rsidRPr="00BC2899" w:rsidRDefault="0088304D" w:rsidP="009C0B61">
      <w:pPr>
        <w:widowControl w:val="0"/>
        <w:autoSpaceDE w:val="0"/>
        <w:autoSpaceDN w:val="0"/>
        <w:adjustRightInd w:val="0"/>
        <w:spacing w:after="0" w:line="240" w:lineRule="auto"/>
        <w:ind w:left="720" w:right="125"/>
        <w:rPr>
          <w:rFonts w:ascii="Times New Roman" w:hAnsi="Times New Roman" w:cs="Times New Roman"/>
        </w:rPr>
      </w:pPr>
      <w:r w:rsidRPr="00BC2899">
        <w:rPr>
          <w:rFonts w:ascii="Times New Roman" w:hAnsi="Times New Roman" w:cs="Times New Roman"/>
        </w:rPr>
        <w:t>(B)</w:t>
      </w:r>
      <w:r w:rsidR="00443FDF" w:rsidRPr="00BC2899">
        <w:rPr>
          <w:rFonts w:ascii="Times New Roman" w:hAnsi="Times New Roman" w:cs="Times New Roman"/>
        </w:rPr>
        <w:t xml:space="preserve"> </w:t>
      </w:r>
      <w:r w:rsidRPr="00BC2899">
        <w:rPr>
          <w:rFonts w:ascii="Times New Roman" w:hAnsi="Times New Roman" w:cs="Times New Roman"/>
        </w:rPr>
        <w:t xml:space="preserve"> When</w:t>
      </w:r>
      <w:r w:rsidRPr="00BC2899">
        <w:rPr>
          <w:rFonts w:ascii="Times New Roman" w:hAnsi="Times New Roman" w:cs="Times New Roman"/>
          <w:spacing w:val="-5"/>
        </w:rPr>
        <w:t xml:space="preserve"> </w:t>
      </w:r>
      <w:r w:rsidRPr="00BC2899">
        <w:rPr>
          <w:rFonts w:ascii="Times New Roman" w:hAnsi="Times New Roman" w:cs="Times New Roman"/>
        </w:rPr>
        <w:t>the</w:t>
      </w:r>
      <w:r w:rsidRPr="00BC2899">
        <w:rPr>
          <w:rFonts w:ascii="Times New Roman" w:hAnsi="Times New Roman" w:cs="Times New Roman"/>
          <w:spacing w:val="-2"/>
        </w:rPr>
        <w:t xml:space="preserve"> </w:t>
      </w:r>
      <w:r w:rsidRPr="00BC2899">
        <w:rPr>
          <w:rFonts w:ascii="Times New Roman" w:hAnsi="Times New Roman" w:cs="Times New Roman"/>
        </w:rPr>
        <w:t>facility</w:t>
      </w:r>
      <w:r w:rsidRPr="00BC2899">
        <w:rPr>
          <w:rFonts w:ascii="Times New Roman" w:hAnsi="Times New Roman" w:cs="Times New Roman"/>
          <w:spacing w:val="-4"/>
        </w:rPr>
        <w:t xml:space="preserve"> </w:t>
      </w:r>
      <w:r w:rsidRPr="00BC2899">
        <w:rPr>
          <w:rFonts w:ascii="Times New Roman" w:hAnsi="Times New Roman" w:cs="Times New Roman"/>
        </w:rPr>
        <w:t>transfers</w:t>
      </w:r>
      <w:r w:rsidRPr="00BC2899">
        <w:rPr>
          <w:rFonts w:ascii="Times New Roman" w:hAnsi="Times New Roman" w:cs="Times New Roman"/>
          <w:spacing w:val="-7"/>
        </w:rPr>
        <w:t xml:space="preserve"> </w:t>
      </w:r>
      <w:r w:rsidRPr="00BC2899">
        <w:rPr>
          <w:rFonts w:ascii="Times New Roman" w:hAnsi="Times New Roman" w:cs="Times New Roman"/>
        </w:rPr>
        <w:t>or</w:t>
      </w:r>
      <w:r w:rsidRPr="00BC2899">
        <w:rPr>
          <w:rFonts w:ascii="Times New Roman" w:hAnsi="Times New Roman" w:cs="Times New Roman"/>
          <w:spacing w:val="-2"/>
        </w:rPr>
        <w:t xml:space="preserve"> </w:t>
      </w:r>
      <w:r w:rsidRPr="00BC2899">
        <w:rPr>
          <w:rFonts w:ascii="Times New Roman" w:hAnsi="Times New Roman" w:cs="Times New Roman"/>
        </w:rPr>
        <w:t>disc</w:t>
      </w:r>
      <w:r w:rsidRPr="00BC2899">
        <w:rPr>
          <w:rFonts w:ascii="Times New Roman" w:hAnsi="Times New Roman" w:cs="Times New Roman"/>
          <w:spacing w:val="2"/>
        </w:rPr>
        <w:t>h</w:t>
      </w:r>
      <w:r w:rsidRPr="00BC2899">
        <w:rPr>
          <w:rFonts w:ascii="Times New Roman" w:hAnsi="Times New Roman" w:cs="Times New Roman"/>
        </w:rPr>
        <w:t>arges</w:t>
      </w:r>
      <w:r w:rsidRPr="00BC2899">
        <w:rPr>
          <w:rFonts w:ascii="Times New Roman" w:hAnsi="Times New Roman" w:cs="Times New Roman"/>
          <w:spacing w:val="-3"/>
        </w:rPr>
        <w:t xml:space="preserve"> </w:t>
      </w:r>
      <w:r w:rsidRPr="00BC2899">
        <w:rPr>
          <w:rFonts w:ascii="Times New Roman" w:hAnsi="Times New Roman" w:cs="Times New Roman"/>
        </w:rPr>
        <w:t>a resident</w:t>
      </w:r>
      <w:r w:rsidRPr="00BC2899">
        <w:rPr>
          <w:rFonts w:ascii="Times New Roman" w:hAnsi="Times New Roman" w:cs="Times New Roman"/>
          <w:spacing w:val="-6"/>
        </w:rPr>
        <w:t xml:space="preserve"> </w:t>
      </w:r>
      <w:r w:rsidRPr="00BC2899">
        <w:rPr>
          <w:rFonts w:ascii="Times New Roman" w:hAnsi="Times New Roman" w:cs="Times New Roman"/>
        </w:rPr>
        <w:t>under</w:t>
      </w:r>
      <w:r w:rsidRPr="00BC2899">
        <w:rPr>
          <w:rFonts w:ascii="Times New Roman" w:hAnsi="Times New Roman" w:cs="Times New Roman"/>
          <w:spacing w:val="-5"/>
        </w:rPr>
        <w:t xml:space="preserve"> </w:t>
      </w:r>
      <w:r w:rsidRPr="00BC2899">
        <w:rPr>
          <w:rFonts w:ascii="Times New Roman" w:hAnsi="Times New Roman" w:cs="Times New Roman"/>
        </w:rPr>
        <w:t>any</w:t>
      </w:r>
      <w:r w:rsidRPr="00BC2899">
        <w:rPr>
          <w:rFonts w:ascii="Times New Roman" w:hAnsi="Times New Roman" w:cs="Times New Roman"/>
          <w:spacing w:val="-2"/>
        </w:rPr>
        <w:t xml:space="preserve"> </w:t>
      </w:r>
      <w:r w:rsidRPr="00BC2899">
        <w:rPr>
          <w:rFonts w:ascii="Times New Roman" w:hAnsi="Times New Roman" w:cs="Times New Roman"/>
        </w:rPr>
        <w:t>of</w:t>
      </w:r>
      <w:r w:rsidRPr="00BC2899">
        <w:rPr>
          <w:rFonts w:ascii="Times New Roman" w:hAnsi="Times New Roman" w:cs="Times New Roman"/>
          <w:spacing w:val="-2"/>
        </w:rPr>
        <w:t xml:space="preserve"> </w:t>
      </w:r>
      <w:r w:rsidRPr="00BC2899">
        <w:rPr>
          <w:rFonts w:ascii="Times New Roman" w:hAnsi="Times New Roman" w:cs="Times New Roman"/>
        </w:rPr>
        <w:t>the</w:t>
      </w:r>
      <w:r w:rsidRPr="00BC2899">
        <w:rPr>
          <w:rFonts w:ascii="Times New Roman" w:hAnsi="Times New Roman" w:cs="Times New Roman"/>
          <w:spacing w:val="-2"/>
        </w:rPr>
        <w:t xml:space="preserve"> </w:t>
      </w:r>
      <w:r w:rsidRPr="00BC2899">
        <w:rPr>
          <w:rFonts w:ascii="Times New Roman" w:hAnsi="Times New Roman" w:cs="Times New Roman"/>
        </w:rPr>
        <w:t>circumstances</w:t>
      </w:r>
      <w:r w:rsidRPr="00BC2899">
        <w:rPr>
          <w:rFonts w:ascii="Times New Roman" w:hAnsi="Times New Roman" w:cs="Times New Roman"/>
          <w:spacing w:val="-9"/>
        </w:rPr>
        <w:t xml:space="preserve"> </w:t>
      </w:r>
      <w:r w:rsidRPr="00BC2899">
        <w:rPr>
          <w:rFonts w:ascii="Times New Roman" w:hAnsi="Times New Roman" w:cs="Times New Roman"/>
        </w:rPr>
        <w:t>speci</w:t>
      </w:r>
      <w:r w:rsidRPr="00BC2899">
        <w:rPr>
          <w:rFonts w:ascii="Times New Roman" w:hAnsi="Times New Roman" w:cs="Times New Roman"/>
          <w:spacing w:val="1"/>
        </w:rPr>
        <w:t>f</w:t>
      </w:r>
      <w:r w:rsidRPr="00BC2899">
        <w:rPr>
          <w:rFonts w:ascii="Times New Roman" w:hAnsi="Times New Roman" w:cs="Times New Roman"/>
        </w:rPr>
        <w:t>ied</w:t>
      </w:r>
      <w:r w:rsidRPr="00BC2899">
        <w:rPr>
          <w:rFonts w:ascii="Times New Roman" w:hAnsi="Times New Roman" w:cs="Times New Roman"/>
          <w:spacing w:val="-4"/>
        </w:rPr>
        <w:t xml:space="preserve"> </w:t>
      </w:r>
      <w:r w:rsidRPr="00BC2899">
        <w:rPr>
          <w:rFonts w:ascii="Times New Roman" w:hAnsi="Times New Roman" w:cs="Times New Roman"/>
        </w:rPr>
        <w:t>in 1</w:t>
      </w:r>
      <w:r w:rsidRPr="00BC2899">
        <w:rPr>
          <w:rFonts w:ascii="Times New Roman" w:hAnsi="Times New Roman" w:cs="Times New Roman"/>
          <w:spacing w:val="-1"/>
        </w:rPr>
        <w:t>3</w:t>
      </w:r>
      <w:r w:rsidRPr="00BC2899">
        <w:rPr>
          <w:rFonts w:ascii="Times New Roman" w:hAnsi="Times New Roman" w:cs="Times New Roman"/>
        </w:rPr>
        <w:t>0 CMR</w:t>
      </w:r>
      <w:r w:rsidRPr="00BC2899">
        <w:rPr>
          <w:rFonts w:ascii="Times New Roman" w:hAnsi="Times New Roman" w:cs="Times New Roman"/>
          <w:spacing w:val="-4"/>
        </w:rPr>
        <w:t xml:space="preserve"> </w:t>
      </w:r>
      <w:r w:rsidRPr="00BC2899">
        <w:rPr>
          <w:rFonts w:ascii="Times New Roman" w:hAnsi="Times New Roman" w:cs="Times New Roman"/>
        </w:rPr>
        <w:t>456</w:t>
      </w:r>
      <w:r w:rsidRPr="00BC2899">
        <w:rPr>
          <w:rFonts w:ascii="Times New Roman" w:hAnsi="Times New Roman" w:cs="Times New Roman"/>
          <w:spacing w:val="-1"/>
        </w:rPr>
        <w:t>.</w:t>
      </w:r>
      <w:r w:rsidRPr="00BC2899">
        <w:rPr>
          <w:rFonts w:ascii="Times New Roman" w:hAnsi="Times New Roman" w:cs="Times New Roman"/>
        </w:rPr>
        <w:t>701(A)(</w:t>
      </w:r>
      <w:r w:rsidRPr="00BC2899">
        <w:rPr>
          <w:rFonts w:ascii="Times New Roman" w:hAnsi="Times New Roman" w:cs="Times New Roman"/>
          <w:spacing w:val="-1"/>
        </w:rPr>
        <w:t>1</w:t>
      </w:r>
      <w:r w:rsidRPr="00BC2899">
        <w:rPr>
          <w:rFonts w:ascii="Times New Roman" w:hAnsi="Times New Roman" w:cs="Times New Roman"/>
        </w:rPr>
        <w:t>)</w:t>
      </w:r>
      <w:r w:rsidRPr="00BC2899">
        <w:rPr>
          <w:rFonts w:ascii="Times New Roman" w:hAnsi="Times New Roman" w:cs="Times New Roman"/>
          <w:spacing w:val="-3"/>
        </w:rPr>
        <w:t xml:space="preserve"> </w:t>
      </w:r>
      <w:r w:rsidRPr="00BC2899">
        <w:rPr>
          <w:rFonts w:ascii="Times New Roman" w:hAnsi="Times New Roman" w:cs="Times New Roman"/>
        </w:rPr>
        <w:t>throu</w:t>
      </w:r>
      <w:r w:rsidRPr="00BC2899">
        <w:rPr>
          <w:rFonts w:ascii="Times New Roman" w:hAnsi="Times New Roman" w:cs="Times New Roman"/>
          <w:spacing w:val="-1"/>
        </w:rPr>
        <w:t>g</w:t>
      </w:r>
      <w:r w:rsidRPr="00BC2899">
        <w:rPr>
          <w:rFonts w:ascii="Times New Roman" w:hAnsi="Times New Roman" w:cs="Times New Roman"/>
        </w:rPr>
        <w:t>h</w:t>
      </w:r>
      <w:r w:rsidRPr="00BC2899">
        <w:rPr>
          <w:rFonts w:ascii="Times New Roman" w:hAnsi="Times New Roman" w:cs="Times New Roman"/>
          <w:spacing w:val="-4"/>
        </w:rPr>
        <w:t xml:space="preserve"> </w:t>
      </w:r>
      <w:r w:rsidRPr="00BC2899">
        <w:rPr>
          <w:rFonts w:ascii="Times New Roman" w:hAnsi="Times New Roman" w:cs="Times New Roman"/>
        </w:rPr>
        <w:t>(</w:t>
      </w:r>
      <w:r w:rsidR="009B1448" w:rsidRPr="00BC2899">
        <w:rPr>
          <w:rFonts w:ascii="Times New Roman" w:hAnsi="Times New Roman" w:cs="Times New Roman"/>
        </w:rPr>
        <w:t>4</w:t>
      </w:r>
      <w:r w:rsidRPr="00BC2899">
        <w:rPr>
          <w:rFonts w:ascii="Times New Roman" w:hAnsi="Times New Roman" w:cs="Times New Roman"/>
        </w:rPr>
        <w:t>),</w:t>
      </w:r>
      <w:r w:rsidRPr="00BC2899">
        <w:rPr>
          <w:rFonts w:ascii="Times New Roman" w:hAnsi="Times New Roman" w:cs="Times New Roman"/>
          <w:spacing w:val="-4"/>
        </w:rPr>
        <w:t xml:space="preserve"> </w:t>
      </w:r>
      <w:r w:rsidRPr="00BC2899">
        <w:rPr>
          <w:rFonts w:ascii="Times New Roman" w:hAnsi="Times New Roman" w:cs="Times New Roman"/>
        </w:rPr>
        <w:t>the</w:t>
      </w:r>
      <w:r w:rsidRPr="00BC2899">
        <w:rPr>
          <w:rFonts w:ascii="Times New Roman" w:hAnsi="Times New Roman" w:cs="Times New Roman"/>
          <w:spacing w:val="-1"/>
        </w:rPr>
        <w:t xml:space="preserve"> </w:t>
      </w:r>
      <w:r w:rsidRPr="00BC2899">
        <w:rPr>
          <w:rFonts w:ascii="Times New Roman" w:hAnsi="Times New Roman" w:cs="Times New Roman"/>
        </w:rPr>
        <w:t>resident</w:t>
      </w:r>
      <w:r w:rsidRPr="00BC2899">
        <w:rPr>
          <w:rFonts w:ascii="Times New Roman" w:hAnsi="Times New Roman" w:cs="Times New Roman"/>
          <w:spacing w:val="-1"/>
        </w:rPr>
        <w:t>'</w:t>
      </w:r>
      <w:r w:rsidRPr="00BC2899">
        <w:rPr>
          <w:rFonts w:ascii="Times New Roman" w:hAnsi="Times New Roman" w:cs="Times New Roman"/>
        </w:rPr>
        <w:t>s</w:t>
      </w:r>
      <w:r w:rsidRPr="00BC2899">
        <w:rPr>
          <w:rFonts w:ascii="Times New Roman" w:hAnsi="Times New Roman" w:cs="Times New Roman"/>
          <w:spacing w:val="-5"/>
        </w:rPr>
        <w:t xml:space="preserve"> </w:t>
      </w:r>
      <w:r w:rsidRPr="00BC2899">
        <w:rPr>
          <w:rFonts w:ascii="Times New Roman" w:hAnsi="Times New Roman" w:cs="Times New Roman"/>
        </w:rPr>
        <w:t>clinical</w:t>
      </w:r>
      <w:r w:rsidRPr="00BC2899">
        <w:rPr>
          <w:rFonts w:ascii="Times New Roman" w:hAnsi="Times New Roman" w:cs="Times New Roman"/>
          <w:spacing w:val="1"/>
        </w:rPr>
        <w:t xml:space="preserve"> </w:t>
      </w:r>
      <w:r w:rsidRPr="00BC2899">
        <w:rPr>
          <w:rFonts w:ascii="Times New Roman" w:hAnsi="Times New Roman" w:cs="Times New Roman"/>
        </w:rPr>
        <w:t>record</w:t>
      </w:r>
      <w:r w:rsidRPr="00BC2899">
        <w:rPr>
          <w:rFonts w:ascii="Times New Roman" w:hAnsi="Times New Roman" w:cs="Times New Roman"/>
          <w:spacing w:val="-5"/>
        </w:rPr>
        <w:t xml:space="preserve"> </w:t>
      </w:r>
      <w:r w:rsidRPr="00BC2899">
        <w:rPr>
          <w:rFonts w:ascii="Times New Roman" w:hAnsi="Times New Roman" w:cs="Times New Roman"/>
          <w:spacing w:val="-2"/>
        </w:rPr>
        <w:t>m</w:t>
      </w:r>
      <w:r w:rsidRPr="00BC2899">
        <w:rPr>
          <w:rFonts w:ascii="Times New Roman" w:hAnsi="Times New Roman" w:cs="Times New Roman"/>
          <w:spacing w:val="1"/>
        </w:rPr>
        <w:t>u</w:t>
      </w:r>
      <w:r w:rsidRPr="00BC2899">
        <w:rPr>
          <w:rFonts w:ascii="Times New Roman" w:hAnsi="Times New Roman" w:cs="Times New Roman"/>
        </w:rPr>
        <w:t>st</w:t>
      </w:r>
      <w:r w:rsidRPr="00BC2899">
        <w:rPr>
          <w:rFonts w:ascii="Times New Roman" w:hAnsi="Times New Roman" w:cs="Times New Roman"/>
          <w:spacing w:val="-2"/>
        </w:rPr>
        <w:t xml:space="preserve"> </w:t>
      </w:r>
      <w:r w:rsidRPr="00BC2899">
        <w:rPr>
          <w:rFonts w:ascii="Times New Roman" w:hAnsi="Times New Roman" w:cs="Times New Roman"/>
        </w:rPr>
        <w:t>contain</w:t>
      </w:r>
      <w:r w:rsidRPr="00BC2899">
        <w:rPr>
          <w:rFonts w:ascii="Times New Roman" w:hAnsi="Times New Roman" w:cs="Times New Roman"/>
          <w:spacing w:val="-5"/>
        </w:rPr>
        <w:t xml:space="preserve"> </w:t>
      </w:r>
      <w:r w:rsidRPr="00BC2899">
        <w:rPr>
          <w:rFonts w:ascii="Times New Roman" w:hAnsi="Times New Roman" w:cs="Times New Roman"/>
        </w:rPr>
        <w:t>docu</w:t>
      </w:r>
      <w:r w:rsidRPr="00BC2899">
        <w:rPr>
          <w:rFonts w:ascii="Times New Roman" w:hAnsi="Times New Roman" w:cs="Times New Roman"/>
          <w:spacing w:val="-2"/>
        </w:rPr>
        <w:t>m</w:t>
      </w:r>
      <w:r w:rsidRPr="00BC2899">
        <w:rPr>
          <w:rFonts w:ascii="Times New Roman" w:hAnsi="Times New Roman" w:cs="Times New Roman"/>
        </w:rPr>
        <w:t>entation</w:t>
      </w:r>
      <w:r w:rsidRPr="00BC2899">
        <w:rPr>
          <w:rFonts w:ascii="Times New Roman" w:hAnsi="Times New Roman" w:cs="Times New Roman"/>
          <w:spacing w:val="-4"/>
        </w:rPr>
        <w:t xml:space="preserve"> </w:t>
      </w:r>
      <w:r w:rsidRPr="00BC2899">
        <w:rPr>
          <w:rFonts w:ascii="Times New Roman" w:hAnsi="Times New Roman" w:cs="Times New Roman"/>
        </w:rPr>
        <w:t>to explain</w:t>
      </w:r>
      <w:r w:rsidRPr="00BC2899">
        <w:rPr>
          <w:rFonts w:ascii="Times New Roman" w:hAnsi="Times New Roman" w:cs="Times New Roman"/>
          <w:spacing w:val="-5"/>
        </w:rPr>
        <w:t xml:space="preserve"> </w:t>
      </w:r>
      <w:r w:rsidRPr="00BC2899">
        <w:rPr>
          <w:rFonts w:ascii="Times New Roman" w:hAnsi="Times New Roman" w:cs="Times New Roman"/>
          <w:spacing w:val="-1"/>
        </w:rPr>
        <w:t>t</w:t>
      </w:r>
      <w:r w:rsidRPr="00BC2899">
        <w:rPr>
          <w:rFonts w:ascii="Times New Roman" w:hAnsi="Times New Roman" w:cs="Times New Roman"/>
          <w:spacing w:val="1"/>
        </w:rPr>
        <w:t>h</w:t>
      </w:r>
      <w:r w:rsidRPr="00BC2899">
        <w:rPr>
          <w:rFonts w:ascii="Times New Roman" w:hAnsi="Times New Roman" w:cs="Times New Roman"/>
        </w:rPr>
        <w:t>e transfer</w:t>
      </w:r>
      <w:r w:rsidRPr="00BC2899">
        <w:rPr>
          <w:rFonts w:ascii="Times New Roman" w:hAnsi="Times New Roman" w:cs="Times New Roman"/>
          <w:spacing w:val="-6"/>
        </w:rPr>
        <w:t xml:space="preserve"> </w:t>
      </w:r>
      <w:r w:rsidRPr="00BC2899">
        <w:rPr>
          <w:rFonts w:ascii="Times New Roman" w:hAnsi="Times New Roman" w:cs="Times New Roman"/>
        </w:rPr>
        <w:t>or</w:t>
      </w:r>
      <w:r w:rsidRPr="00BC2899">
        <w:rPr>
          <w:rFonts w:ascii="Times New Roman" w:hAnsi="Times New Roman" w:cs="Times New Roman"/>
          <w:spacing w:val="-2"/>
        </w:rPr>
        <w:t xml:space="preserve"> </w:t>
      </w:r>
      <w:r w:rsidRPr="00BC2899">
        <w:rPr>
          <w:rFonts w:ascii="Times New Roman" w:hAnsi="Times New Roman" w:cs="Times New Roman"/>
        </w:rPr>
        <w:t>discharge.</w:t>
      </w:r>
      <w:r w:rsidRPr="00BC2899">
        <w:rPr>
          <w:rFonts w:ascii="Times New Roman" w:hAnsi="Times New Roman" w:cs="Times New Roman"/>
          <w:spacing w:val="43"/>
        </w:rPr>
        <w:t xml:space="preserve"> </w:t>
      </w:r>
      <w:r w:rsidRPr="00BC2899">
        <w:rPr>
          <w:rFonts w:ascii="Times New Roman" w:hAnsi="Times New Roman" w:cs="Times New Roman"/>
        </w:rPr>
        <w:t>The</w:t>
      </w:r>
      <w:r w:rsidRPr="00BC2899">
        <w:rPr>
          <w:rFonts w:ascii="Times New Roman" w:hAnsi="Times New Roman" w:cs="Times New Roman"/>
          <w:spacing w:val="-3"/>
        </w:rPr>
        <w:t xml:space="preserve"> </w:t>
      </w:r>
      <w:r w:rsidRPr="00BC2899">
        <w:rPr>
          <w:rFonts w:ascii="Times New Roman" w:hAnsi="Times New Roman" w:cs="Times New Roman"/>
        </w:rPr>
        <w:t>docu</w:t>
      </w:r>
      <w:r w:rsidRPr="00BC2899">
        <w:rPr>
          <w:rFonts w:ascii="Times New Roman" w:hAnsi="Times New Roman" w:cs="Times New Roman"/>
          <w:spacing w:val="-1"/>
        </w:rPr>
        <w:t>m</w:t>
      </w:r>
      <w:r w:rsidRPr="00BC2899">
        <w:rPr>
          <w:rFonts w:ascii="Times New Roman" w:hAnsi="Times New Roman" w:cs="Times New Roman"/>
        </w:rPr>
        <w:t>entation</w:t>
      </w:r>
      <w:r w:rsidRPr="00BC2899">
        <w:rPr>
          <w:rFonts w:ascii="Times New Roman" w:hAnsi="Times New Roman" w:cs="Times New Roman"/>
          <w:spacing w:val="-3"/>
        </w:rPr>
        <w:t xml:space="preserve"> </w:t>
      </w:r>
      <w:r w:rsidRPr="00BC2899">
        <w:rPr>
          <w:rFonts w:ascii="Times New Roman" w:hAnsi="Times New Roman" w:cs="Times New Roman"/>
          <w:spacing w:val="-2"/>
        </w:rPr>
        <w:t>m</w:t>
      </w:r>
      <w:r w:rsidRPr="00BC2899">
        <w:rPr>
          <w:rFonts w:ascii="Times New Roman" w:hAnsi="Times New Roman" w:cs="Times New Roman"/>
          <w:spacing w:val="1"/>
        </w:rPr>
        <w:t>u</w:t>
      </w:r>
      <w:r w:rsidRPr="00BC2899">
        <w:rPr>
          <w:rFonts w:ascii="Times New Roman" w:hAnsi="Times New Roman" w:cs="Times New Roman"/>
        </w:rPr>
        <w:t>st</w:t>
      </w:r>
      <w:r w:rsidRPr="00BC2899">
        <w:rPr>
          <w:rFonts w:ascii="Times New Roman" w:hAnsi="Times New Roman" w:cs="Times New Roman"/>
          <w:spacing w:val="-2"/>
        </w:rPr>
        <w:t xml:space="preserve"> </w:t>
      </w:r>
      <w:r w:rsidRPr="00BC2899">
        <w:rPr>
          <w:rFonts w:ascii="Times New Roman" w:hAnsi="Times New Roman" w:cs="Times New Roman"/>
        </w:rPr>
        <w:t>be made</w:t>
      </w:r>
      <w:r w:rsidRPr="00BC2899">
        <w:rPr>
          <w:rFonts w:ascii="Times New Roman" w:hAnsi="Times New Roman" w:cs="Times New Roman"/>
          <w:spacing w:val="-4"/>
        </w:rPr>
        <w:t xml:space="preserve"> </w:t>
      </w:r>
      <w:r w:rsidRPr="00BC2899">
        <w:rPr>
          <w:rFonts w:ascii="Times New Roman" w:hAnsi="Times New Roman" w:cs="Times New Roman"/>
        </w:rPr>
        <w:t>by</w:t>
      </w:r>
    </w:p>
    <w:p w14:paraId="77F8FB6D" w14:textId="30F40D51" w:rsidR="0088304D" w:rsidRPr="00BC2899" w:rsidRDefault="0088304D" w:rsidP="00B311F4">
      <w:pPr>
        <w:widowControl w:val="0"/>
        <w:autoSpaceDE w:val="0"/>
        <w:autoSpaceDN w:val="0"/>
        <w:adjustRightInd w:val="0"/>
        <w:spacing w:after="0" w:line="240" w:lineRule="auto"/>
        <w:ind w:left="1080"/>
        <w:rPr>
          <w:rFonts w:ascii="Times New Roman" w:hAnsi="Times New Roman" w:cs="Times New Roman"/>
        </w:rPr>
      </w:pPr>
      <w:r w:rsidRPr="00BC2899">
        <w:rPr>
          <w:rFonts w:ascii="Times New Roman" w:hAnsi="Times New Roman" w:cs="Times New Roman"/>
        </w:rPr>
        <w:t>(1)</w:t>
      </w:r>
      <w:r w:rsidR="00443FDF" w:rsidRPr="00BC2899">
        <w:rPr>
          <w:rFonts w:ascii="Times New Roman" w:hAnsi="Times New Roman" w:cs="Times New Roman"/>
        </w:rPr>
        <w:t xml:space="preserve"> </w:t>
      </w:r>
      <w:r w:rsidRPr="00BC2899">
        <w:rPr>
          <w:rFonts w:ascii="Times New Roman" w:hAnsi="Times New Roman" w:cs="Times New Roman"/>
        </w:rPr>
        <w:t xml:space="preserve"> the</w:t>
      </w:r>
      <w:r w:rsidRPr="00BC2899">
        <w:rPr>
          <w:rFonts w:ascii="Times New Roman" w:hAnsi="Times New Roman" w:cs="Times New Roman"/>
          <w:spacing w:val="-2"/>
        </w:rPr>
        <w:t xml:space="preserve"> </w:t>
      </w:r>
      <w:r w:rsidRPr="00BC2899">
        <w:rPr>
          <w:rFonts w:ascii="Times New Roman" w:hAnsi="Times New Roman" w:cs="Times New Roman"/>
        </w:rPr>
        <w:t>resident</w:t>
      </w:r>
      <w:r w:rsidRPr="00BC2899">
        <w:rPr>
          <w:rFonts w:ascii="Times New Roman" w:hAnsi="Times New Roman" w:cs="Times New Roman"/>
          <w:spacing w:val="-1"/>
        </w:rPr>
        <w:t>'</w:t>
      </w:r>
      <w:r w:rsidRPr="00BC2899">
        <w:rPr>
          <w:rFonts w:ascii="Times New Roman" w:hAnsi="Times New Roman" w:cs="Times New Roman"/>
        </w:rPr>
        <w:t>s</w:t>
      </w:r>
      <w:r w:rsidRPr="00BC2899">
        <w:rPr>
          <w:rFonts w:ascii="Times New Roman" w:hAnsi="Times New Roman" w:cs="Times New Roman"/>
          <w:spacing w:val="-6"/>
        </w:rPr>
        <w:t xml:space="preserve"> </w:t>
      </w:r>
      <w:r w:rsidRPr="00BC2899">
        <w:rPr>
          <w:rFonts w:ascii="Times New Roman" w:hAnsi="Times New Roman" w:cs="Times New Roman"/>
        </w:rPr>
        <w:t>ph</w:t>
      </w:r>
      <w:r w:rsidRPr="00BC2899">
        <w:rPr>
          <w:rFonts w:ascii="Times New Roman" w:hAnsi="Times New Roman" w:cs="Times New Roman"/>
          <w:spacing w:val="2"/>
        </w:rPr>
        <w:t>y</w:t>
      </w:r>
      <w:r w:rsidRPr="00BC2899">
        <w:rPr>
          <w:rFonts w:ascii="Times New Roman" w:hAnsi="Times New Roman" w:cs="Times New Roman"/>
        </w:rPr>
        <w:t>sician</w:t>
      </w:r>
      <w:r w:rsidRPr="00BC2899">
        <w:rPr>
          <w:rFonts w:ascii="Times New Roman" w:hAnsi="Times New Roman" w:cs="Times New Roman"/>
          <w:spacing w:val="-2"/>
        </w:rPr>
        <w:t xml:space="preserve"> </w:t>
      </w:r>
      <w:r w:rsidR="009B1448" w:rsidRPr="00BC2899">
        <w:rPr>
          <w:rFonts w:ascii="Times New Roman" w:hAnsi="Times New Roman" w:cs="Times New Roman"/>
          <w:spacing w:val="-2"/>
        </w:rPr>
        <w:t xml:space="preserve">or PCP </w:t>
      </w:r>
      <w:r w:rsidRPr="00BC2899">
        <w:rPr>
          <w:rFonts w:ascii="Times New Roman" w:hAnsi="Times New Roman" w:cs="Times New Roman"/>
        </w:rPr>
        <w:t>when</w:t>
      </w:r>
      <w:r w:rsidRPr="00BC2899">
        <w:rPr>
          <w:rFonts w:ascii="Times New Roman" w:hAnsi="Times New Roman" w:cs="Times New Roman"/>
          <w:spacing w:val="-4"/>
        </w:rPr>
        <w:t xml:space="preserve"> </w:t>
      </w:r>
      <w:r w:rsidRPr="00BC2899">
        <w:rPr>
          <w:rFonts w:ascii="Times New Roman" w:hAnsi="Times New Roman" w:cs="Times New Roman"/>
        </w:rPr>
        <w:t>a t</w:t>
      </w:r>
      <w:r w:rsidRPr="00BC2899">
        <w:rPr>
          <w:rFonts w:ascii="Times New Roman" w:hAnsi="Times New Roman" w:cs="Times New Roman"/>
          <w:spacing w:val="-1"/>
        </w:rPr>
        <w:t>r</w:t>
      </w:r>
      <w:r w:rsidRPr="00BC2899">
        <w:rPr>
          <w:rFonts w:ascii="Times New Roman" w:hAnsi="Times New Roman" w:cs="Times New Roman"/>
        </w:rPr>
        <w:t>ansfer</w:t>
      </w:r>
      <w:r w:rsidRPr="00BC2899">
        <w:rPr>
          <w:rFonts w:ascii="Times New Roman" w:hAnsi="Times New Roman" w:cs="Times New Roman"/>
          <w:spacing w:val="-1"/>
        </w:rPr>
        <w:t xml:space="preserve"> </w:t>
      </w:r>
      <w:r w:rsidRPr="00BC2899">
        <w:rPr>
          <w:rFonts w:ascii="Times New Roman" w:hAnsi="Times New Roman" w:cs="Times New Roman"/>
        </w:rPr>
        <w:t>or</w:t>
      </w:r>
      <w:r w:rsidRPr="00BC2899">
        <w:rPr>
          <w:rFonts w:ascii="Times New Roman" w:hAnsi="Times New Roman" w:cs="Times New Roman"/>
          <w:spacing w:val="-2"/>
        </w:rPr>
        <w:t xml:space="preserve"> </w:t>
      </w:r>
      <w:r w:rsidRPr="00BC2899">
        <w:rPr>
          <w:rFonts w:ascii="Times New Roman" w:hAnsi="Times New Roman" w:cs="Times New Roman"/>
        </w:rPr>
        <w:t>discharge</w:t>
      </w:r>
      <w:r w:rsidRPr="00BC2899">
        <w:rPr>
          <w:rFonts w:ascii="Times New Roman" w:hAnsi="Times New Roman" w:cs="Times New Roman"/>
          <w:spacing w:val="-8"/>
        </w:rPr>
        <w:t xml:space="preserve"> </w:t>
      </w:r>
      <w:r w:rsidRPr="00BC2899">
        <w:rPr>
          <w:rFonts w:ascii="Times New Roman" w:hAnsi="Times New Roman" w:cs="Times New Roman"/>
        </w:rPr>
        <w:t>is</w:t>
      </w:r>
      <w:r w:rsidRPr="00BC2899">
        <w:rPr>
          <w:rFonts w:ascii="Times New Roman" w:hAnsi="Times New Roman" w:cs="Times New Roman"/>
          <w:spacing w:val="-1"/>
        </w:rPr>
        <w:t xml:space="preserve"> </w:t>
      </w:r>
      <w:r w:rsidRPr="00BC2899">
        <w:rPr>
          <w:rFonts w:ascii="Times New Roman" w:hAnsi="Times New Roman" w:cs="Times New Roman"/>
        </w:rPr>
        <w:t>necessa</w:t>
      </w:r>
      <w:r w:rsidRPr="00BC2899">
        <w:rPr>
          <w:rFonts w:ascii="Times New Roman" w:hAnsi="Times New Roman" w:cs="Times New Roman"/>
          <w:spacing w:val="1"/>
        </w:rPr>
        <w:t>r</w:t>
      </w:r>
      <w:r w:rsidRPr="00BC2899">
        <w:rPr>
          <w:rFonts w:ascii="Times New Roman" w:hAnsi="Times New Roman" w:cs="Times New Roman"/>
        </w:rPr>
        <w:t>y</w:t>
      </w:r>
      <w:r w:rsidRPr="00BC2899">
        <w:rPr>
          <w:rFonts w:ascii="Times New Roman" w:hAnsi="Times New Roman" w:cs="Times New Roman"/>
          <w:spacing w:val="-6"/>
        </w:rPr>
        <w:t xml:space="preserve"> </w:t>
      </w:r>
      <w:r w:rsidRPr="00BC2899">
        <w:rPr>
          <w:rFonts w:ascii="Times New Roman" w:hAnsi="Times New Roman" w:cs="Times New Roman"/>
        </w:rPr>
        <w:t>under</w:t>
      </w:r>
      <w:r w:rsidRPr="00BC2899">
        <w:rPr>
          <w:rFonts w:ascii="Times New Roman" w:hAnsi="Times New Roman" w:cs="Times New Roman"/>
          <w:spacing w:val="-5"/>
        </w:rPr>
        <w:t xml:space="preserve"> </w:t>
      </w:r>
      <w:r w:rsidRPr="00BC2899">
        <w:rPr>
          <w:rFonts w:ascii="Times New Roman" w:hAnsi="Times New Roman" w:cs="Times New Roman"/>
        </w:rPr>
        <w:t>130</w:t>
      </w:r>
      <w:r w:rsidRPr="00BC2899">
        <w:rPr>
          <w:rFonts w:ascii="Times New Roman" w:hAnsi="Times New Roman" w:cs="Times New Roman"/>
          <w:spacing w:val="-4"/>
        </w:rPr>
        <w:t xml:space="preserve"> </w:t>
      </w:r>
      <w:r w:rsidRPr="00BC2899">
        <w:rPr>
          <w:rFonts w:ascii="Times New Roman" w:hAnsi="Times New Roman" w:cs="Times New Roman"/>
        </w:rPr>
        <w:t>CMR</w:t>
      </w:r>
      <w:r w:rsidR="00B311F4">
        <w:rPr>
          <w:rFonts w:ascii="Times New Roman" w:hAnsi="Times New Roman" w:cs="Times New Roman"/>
        </w:rPr>
        <w:t xml:space="preserve"> </w:t>
      </w:r>
      <w:r w:rsidRPr="00BC2899">
        <w:rPr>
          <w:rFonts w:ascii="Times New Roman" w:hAnsi="Times New Roman" w:cs="Times New Roman"/>
        </w:rPr>
        <w:t>456</w:t>
      </w:r>
      <w:r w:rsidRPr="00BC2899">
        <w:rPr>
          <w:rFonts w:ascii="Times New Roman" w:hAnsi="Times New Roman" w:cs="Times New Roman"/>
          <w:spacing w:val="-1"/>
        </w:rPr>
        <w:t>.</w:t>
      </w:r>
      <w:r w:rsidRPr="00BC2899">
        <w:rPr>
          <w:rFonts w:ascii="Times New Roman" w:hAnsi="Times New Roman" w:cs="Times New Roman"/>
        </w:rPr>
        <w:t>701(A)(</w:t>
      </w:r>
      <w:r w:rsidRPr="00BC2899">
        <w:rPr>
          <w:rFonts w:ascii="Times New Roman" w:hAnsi="Times New Roman" w:cs="Times New Roman"/>
          <w:spacing w:val="-1"/>
        </w:rPr>
        <w:t>1</w:t>
      </w:r>
      <w:r w:rsidRPr="00BC2899">
        <w:rPr>
          <w:rFonts w:ascii="Times New Roman" w:hAnsi="Times New Roman" w:cs="Times New Roman"/>
        </w:rPr>
        <w:t>)</w:t>
      </w:r>
      <w:r w:rsidRPr="00BC2899">
        <w:rPr>
          <w:rFonts w:ascii="Times New Roman" w:hAnsi="Times New Roman" w:cs="Times New Roman"/>
          <w:spacing w:val="-3"/>
        </w:rPr>
        <w:t xml:space="preserve"> </w:t>
      </w:r>
      <w:r w:rsidRPr="00BC2899">
        <w:rPr>
          <w:rFonts w:ascii="Times New Roman" w:hAnsi="Times New Roman" w:cs="Times New Roman"/>
        </w:rPr>
        <w:t>or</w:t>
      </w:r>
      <w:r w:rsidRPr="00BC2899">
        <w:rPr>
          <w:rFonts w:ascii="Times New Roman" w:hAnsi="Times New Roman" w:cs="Times New Roman"/>
          <w:spacing w:val="-2"/>
        </w:rPr>
        <w:t xml:space="preserve"> </w:t>
      </w:r>
      <w:r w:rsidRPr="00BC2899">
        <w:rPr>
          <w:rFonts w:ascii="Times New Roman" w:hAnsi="Times New Roman" w:cs="Times New Roman"/>
        </w:rPr>
        <w:t>(2);</w:t>
      </w:r>
      <w:r w:rsidRPr="00BC2899">
        <w:rPr>
          <w:rFonts w:ascii="Times New Roman" w:hAnsi="Times New Roman" w:cs="Times New Roman"/>
          <w:spacing w:val="-3"/>
        </w:rPr>
        <w:t xml:space="preserve"> </w:t>
      </w:r>
      <w:r w:rsidRPr="00BC2899">
        <w:rPr>
          <w:rFonts w:ascii="Times New Roman" w:hAnsi="Times New Roman" w:cs="Times New Roman"/>
        </w:rPr>
        <w:t>and</w:t>
      </w:r>
    </w:p>
    <w:p w14:paraId="25D28E51" w14:textId="77777777" w:rsidR="0088304D" w:rsidRPr="00BC2899" w:rsidRDefault="0088304D" w:rsidP="009C0B61">
      <w:pPr>
        <w:widowControl w:val="0"/>
        <w:autoSpaceDE w:val="0"/>
        <w:autoSpaceDN w:val="0"/>
        <w:adjustRightInd w:val="0"/>
        <w:spacing w:after="0" w:line="240" w:lineRule="auto"/>
        <w:ind w:left="1080"/>
        <w:rPr>
          <w:rFonts w:ascii="Times New Roman" w:hAnsi="Times New Roman" w:cs="Times New Roman"/>
        </w:rPr>
      </w:pPr>
      <w:r w:rsidRPr="00BC2899">
        <w:rPr>
          <w:rFonts w:ascii="Times New Roman" w:hAnsi="Times New Roman" w:cs="Times New Roman"/>
        </w:rPr>
        <w:t>(2)</w:t>
      </w:r>
      <w:r w:rsidR="00443FDF" w:rsidRPr="00BC2899">
        <w:rPr>
          <w:rFonts w:ascii="Times New Roman" w:hAnsi="Times New Roman" w:cs="Times New Roman"/>
        </w:rPr>
        <w:t xml:space="preserve"> </w:t>
      </w:r>
      <w:r w:rsidRPr="00BC2899">
        <w:rPr>
          <w:rFonts w:ascii="Times New Roman" w:hAnsi="Times New Roman" w:cs="Times New Roman"/>
        </w:rPr>
        <w:t xml:space="preserve"> a ph</w:t>
      </w:r>
      <w:r w:rsidRPr="00BC2899">
        <w:rPr>
          <w:rFonts w:ascii="Times New Roman" w:hAnsi="Times New Roman" w:cs="Times New Roman"/>
          <w:spacing w:val="2"/>
        </w:rPr>
        <w:t>y</w:t>
      </w:r>
      <w:r w:rsidRPr="00BC2899">
        <w:rPr>
          <w:rFonts w:ascii="Times New Roman" w:hAnsi="Times New Roman" w:cs="Times New Roman"/>
        </w:rPr>
        <w:t>sic</w:t>
      </w:r>
      <w:r w:rsidRPr="00BC2899">
        <w:rPr>
          <w:rFonts w:ascii="Times New Roman" w:hAnsi="Times New Roman" w:cs="Times New Roman"/>
          <w:spacing w:val="-1"/>
        </w:rPr>
        <w:t>i</w:t>
      </w:r>
      <w:r w:rsidRPr="00BC2899">
        <w:rPr>
          <w:rFonts w:ascii="Times New Roman" w:hAnsi="Times New Roman" w:cs="Times New Roman"/>
        </w:rPr>
        <w:t>an</w:t>
      </w:r>
      <w:r w:rsidRPr="00BC2899">
        <w:rPr>
          <w:rFonts w:ascii="Times New Roman" w:hAnsi="Times New Roman" w:cs="Times New Roman"/>
          <w:spacing w:val="-3"/>
        </w:rPr>
        <w:t xml:space="preserve"> </w:t>
      </w:r>
      <w:r w:rsidR="009B1448" w:rsidRPr="00BC2899">
        <w:rPr>
          <w:rFonts w:ascii="Times New Roman" w:hAnsi="Times New Roman" w:cs="Times New Roman"/>
          <w:spacing w:val="-3"/>
        </w:rPr>
        <w:t xml:space="preserve">or PCP </w:t>
      </w:r>
      <w:r w:rsidRPr="00BC2899">
        <w:rPr>
          <w:rFonts w:ascii="Times New Roman" w:hAnsi="Times New Roman" w:cs="Times New Roman"/>
        </w:rPr>
        <w:t>when</w:t>
      </w:r>
      <w:r w:rsidRPr="00BC2899">
        <w:rPr>
          <w:rFonts w:ascii="Times New Roman" w:hAnsi="Times New Roman" w:cs="Times New Roman"/>
          <w:spacing w:val="-4"/>
        </w:rPr>
        <w:t xml:space="preserve"> </w:t>
      </w:r>
      <w:r w:rsidRPr="00BC2899">
        <w:rPr>
          <w:rFonts w:ascii="Times New Roman" w:hAnsi="Times New Roman" w:cs="Times New Roman"/>
        </w:rPr>
        <w:t>the</w:t>
      </w:r>
      <w:r w:rsidRPr="00BC2899">
        <w:rPr>
          <w:rFonts w:ascii="Times New Roman" w:hAnsi="Times New Roman" w:cs="Times New Roman"/>
          <w:spacing w:val="-2"/>
        </w:rPr>
        <w:t xml:space="preserve"> </w:t>
      </w:r>
      <w:r w:rsidRPr="00BC2899">
        <w:rPr>
          <w:rFonts w:ascii="Times New Roman" w:hAnsi="Times New Roman" w:cs="Times New Roman"/>
        </w:rPr>
        <w:t>transfer</w:t>
      </w:r>
      <w:r w:rsidRPr="00BC2899">
        <w:rPr>
          <w:rFonts w:ascii="Times New Roman" w:hAnsi="Times New Roman" w:cs="Times New Roman"/>
          <w:spacing w:val="-6"/>
        </w:rPr>
        <w:t xml:space="preserve"> </w:t>
      </w:r>
      <w:r w:rsidRPr="00BC2899">
        <w:rPr>
          <w:rFonts w:ascii="Times New Roman" w:hAnsi="Times New Roman" w:cs="Times New Roman"/>
        </w:rPr>
        <w:t>or</w:t>
      </w:r>
      <w:r w:rsidRPr="00BC2899">
        <w:rPr>
          <w:rFonts w:ascii="Times New Roman" w:hAnsi="Times New Roman" w:cs="Times New Roman"/>
          <w:spacing w:val="-2"/>
        </w:rPr>
        <w:t xml:space="preserve"> </w:t>
      </w:r>
      <w:r w:rsidRPr="00BC2899">
        <w:rPr>
          <w:rFonts w:ascii="Times New Roman" w:hAnsi="Times New Roman" w:cs="Times New Roman"/>
        </w:rPr>
        <w:t>d</w:t>
      </w:r>
      <w:r w:rsidRPr="00BC2899">
        <w:rPr>
          <w:rFonts w:ascii="Times New Roman" w:hAnsi="Times New Roman" w:cs="Times New Roman"/>
          <w:spacing w:val="-1"/>
        </w:rPr>
        <w:t>i</w:t>
      </w:r>
      <w:r w:rsidRPr="00BC2899">
        <w:rPr>
          <w:rFonts w:ascii="Times New Roman" w:hAnsi="Times New Roman" w:cs="Times New Roman"/>
        </w:rPr>
        <w:t>scharge</w:t>
      </w:r>
      <w:r w:rsidRPr="00BC2899">
        <w:rPr>
          <w:rFonts w:ascii="Times New Roman" w:hAnsi="Times New Roman" w:cs="Times New Roman"/>
          <w:spacing w:val="-1"/>
        </w:rPr>
        <w:t xml:space="preserve"> </w:t>
      </w:r>
      <w:r w:rsidRPr="00BC2899">
        <w:rPr>
          <w:rFonts w:ascii="Times New Roman" w:hAnsi="Times New Roman" w:cs="Times New Roman"/>
        </w:rPr>
        <w:t>is</w:t>
      </w:r>
      <w:r w:rsidRPr="00BC2899">
        <w:rPr>
          <w:rFonts w:ascii="Times New Roman" w:hAnsi="Times New Roman" w:cs="Times New Roman"/>
          <w:spacing w:val="-1"/>
        </w:rPr>
        <w:t xml:space="preserve"> </w:t>
      </w:r>
      <w:r w:rsidRPr="00BC2899">
        <w:rPr>
          <w:rFonts w:ascii="Times New Roman" w:hAnsi="Times New Roman" w:cs="Times New Roman"/>
        </w:rPr>
        <w:t>necessary</w:t>
      </w:r>
      <w:r w:rsidRPr="00BC2899">
        <w:rPr>
          <w:rFonts w:ascii="Times New Roman" w:hAnsi="Times New Roman" w:cs="Times New Roman"/>
          <w:spacing w:val="-6"/>
        </w:rPr>
        <w:t xml:space="preserve"> </w:t>
      </w:r>
      <w:r w:rsidRPr="00BC2899">
        <w:rPr>
          <w:rFonts w:ascii="Times New Roman" w:hAnsi="Times New Roman" w:cs="Times New Roman"/>
        </w:rPr>
        <w:t>under</w:t>
      </w:r>
      <w:r w:rsidRPr="00BC2899">
        <w:rPr>
          <w:rFonts w:ascii="Times New Roman" w:hAnsi="Times New Roman" w:cs="Times New Roman"/>
          <w:spacing w:val="-6"/>
        </w:rPr>
        <w:t xml:space="preserve"> </w:t>
      </w:r>
      <w:r w:rsidRPr="00BC2899">
        <w:rPr>
          <w:rFonts w:ascii="Times New Roman" w:hAnsi="Times New Roman" w:cs="Times New Roman"/>
        </w:rPr>
        <w:t>130</w:t>
      </w:r>
      <w:r w:rsidRPr="00BC2899">
        <w:rPr>
          <w:rFonts w:ascii="Times New Roman" w:hAnsi="Times New Roman" w:cs="Times New Roman"/>
          <w:spacing w:val="-3"/>
        </w:rPr>
        <w:t xml:space="preserve"> </w:t>
      </w:r>
      <w:r w:rsidRPr="00BC2899">
        <w:rPr>
          <w:rFonts w:ascii="Times New Roman" w:hAnsi="Times New Roman" w:cs="Times New Roman"/>
        </w:rPr>
        <w:t>CMR</w:t>
      </w:r>
      <w:r w:rsidRPr="00BC2899">
        <w:rPr>
          <w:rFonts w:ascii="Times New Roman" w:hAnsi="Times New Roman" w:cs="Times New Roman"/>
          <w:spacing w:val="-4"/>
        </w:rPr>
        <w:t xml:space="preserve"> </w:t>
      </w:r>
      <w:r w:rsidRPr="00BC2899">
        <w:rPr>
          <w:rFonts w:ascii="Times New Roman" w:hAnsi="Times New Roman" w:cs="Times New Roman"/>
        </w:rPr>
        <w:t>456.701(A)(3)</w:t>
      </w:r>
      <w:r w:rsidRPr="00BC2899">
        <w:rPr>
          <w:rFonts w:ascii="Times New Roman" w:hAnsi="Times New Roman" w:cs="Times New Roman"/>
          <w:spacing w:val="-12"/>
        </w:rPr>
        <w:t xml:space="preserve"> </w:t>
      </w:r>
      <w:r w:rsidRPr="00BC2899">
        <w:rPr>
          <w:rFonts w:ascii="Times New Roman" w:hAnsi="Times New Roman" w:cs="Times New Roman"/>
        </w:rPr>
        <w:t>or</w:t>
      </w:r>
      <w:r w:rsidR="009B1448" w:rsidRPr="00BC2899">
        <w:rPr>
          <w:rFonts w:ascii="Times New Roman" w:hAnsi="Times New Roman" w:cs="Times New Roman"/>
        </w:rPr>
        <w:t xml:space="preserve"> </w:t>
      </w:r>
      <w:r w:rsidRPr="00BC2899">
        <w:rPr>
          <w:rFonts w:ascii="Times New Roman" w:hAnsi="Times New Roman" w:cs="Times New Roman"/>
        </w:rPr>
        <w:t>(4).</w:t>
      </w:r>
    </w:p>
    <w:p w14:paraId="19AA8DDF" w14:textId="77777777" w:rsidR="0088304D" w:rsidRPr="00BC2899" w:rsidRDefault="0088304D">
      <w:pPr>
        <w:widowControl w:val="0"/>
        <w:autoSpaceDE w:val="0"/>
        <w:autoSpaceDN w:val="0"/>
        <w:adjustRightInd w:val="0"/>
        <w:spacing w:before="14" w:after="0" w:line="240" w:lineRule="exact"/>
        <w:rPr>
          <w:rFonts w:ascii="Times New Roman" w:hAnsi="Times New Roman" w:cs="Times New Roman"/>
          <w:sz w:val="24"/>
          <w:szCs w:val="24"/>
        </w:rPr>
      </w:pPr>
    </w:p>
    <w:p w14:paraId="3F1172B0" w14:textId="77777777" w:rsidR="0088304D" w:rsidRPr="00BC2899" w:rsidRDefault="0088304D" w:rsidP="009C0B61">
      <w:pPr>
        <w:widowControl w:val="0"/>
        <w:autoSpaceDE w:val="0"/>
        <w:autoSpaceDN w:val="0"/>
        <w:adjustRightInd w:val="0"/>
        <w:spacing w:after="0" w:line="240" w:lineRule="auto"/>
        <w:ind w:left="720" w:right="125"/>
        <w:rPr>
          <w:rFonts w:ascii="Times New Roman" w:hAnsi="Times New Roman" w:cs="Times New Roman"/>
        </w:rPr>
      </w:pPr>
      <w:r w:rsidRPr="00BC2899">
        <w:rPr>
          <w:rFonts w:ascii="Times New Roman" w:hAnsi="Times New Roman" w:cs="Times New Roman"/>
        </w:rPr>
        <w:t>(C)</w:t>
      </w:r>
      <w:r w:rsidR="009C0B61" w:rsidRPr="00BC2899">
        <w:rPr>
          <w:rFonts w:ascii="Times New Roman" w:hAnsi="Times New Roman" w:cs="Times New Roman"/>
        </w:rPr>
        <w:t xml:space="preserve"> </w:t>
      </w:r>
      <w:r w:rsidRPr="00BC2899">
        <w:rPr>
          <w:rFonts w:ascii="Times New Roman" w:hAnsi="Times New Roman" w:cs="Times New Roman"/>
        </w:rPr>
        <w:t xml:space="preserve"> Before a nursing facility discharges or transfers any resident, the nursing facility must hand deliver to the resident and mail to </w:t>
      </w:r>
      <w:r w:rsidR="009B1448" w:rsidRPr="00BC2899">
        <w:rPr>
          <w:rFonts w:ascii="Times New Roman" w:hAnsi="Times New Roman" w:cs="Times New Roman"/>
        </w:rPr>
        <w:t>the authorized</w:t>
      </w:r>
      <w:r w:rsidRPr="00BC2899">
        <w:rPr>
          <w:rFonts w:ascii="Times New Roman" w:hAnsi="Times New Roman" w:cs="Times New Roman"/>
        </w:rPr>
        <w:t xml:space="preserve"> or legal representative a notice written in 12-point or larger type that contains, in a language the member understands, the following:</w:t>
      </w:r>
    </w:p>
    <w:p w14:paraId="1B699924" w14:textId="77777777" w:rsidR="0088304D" w:rsidRPr="00BC2899" w:rsidRDefault="0088304D" w:rsidP="008B6E78">
      <w:pPr>
        <w:widowControl w:val="0"/>
        <w:autoSpaceDE w:val="0"/>
        <w:autoSpaceDN w:val="0"/>
        <w:adjustRightInd w:val="0"/>
        <w:spacing w:after="0" w:line="240" w:lineRule="auto"/>
        <w:ind w:left="1080"/>
        <w:rPr>
          <w:rFonts w:ascii="Times New Roman" w:hAnsi="Times New Roman" w:cs="Times New Roman"/>
        </w:rPr>
      </w:pPr>
      <w:r w:rsidRPr="00BC2899">
        <w:rPr>
          <w:rFonts w:ascii="Times New Roman" w:hAnsi="Times New Roman" w:cs="Times New Roman"/>
        </w:rPr>
        <w:t>(1)</w:t>
      </w:r>
      <w:r w:rsidR="009C0B61" w:rsidRPr="00BC2899">
        <w:rPr>
          <w:rFonts w:ascii="Times New Roman" w:hAnsi="Times New Roman" w:cs="Times New Roman"/>
        </w:rPr>
        <w:t xml:space="preserve"> </w:t>
      </w:r>
      <w:r w:rsidRPr="00BC2899">
        <w:rPr>
          <w:rFonts w:ascii="Times New Roman" w:hAnsi="Times New Roman" w:cs="Times New Roman"/>
        </w:rPr>
        <w:t xml:space="preserve"> the action to be taken by the nursing facility;</w:t>
      </w:r>
    </w:p>
    <w:p w14:paraId="3D24AD54" w14:textId="77777777" w:rsidR="009C0B61" w:rsidRPr="00BC2899" w:rsidRDefault="0088304D" w:rsidP="008B6E78">
      <w:pPr>
        <w:widowControl w:val="0"/>
        <w:autoSpaceDE w:val="0"/>
        <w:autoSpaceDN w:val="0"/>
        <w:adjustRightInd w:val="0"/>
        <w:spacing w:after="0" w:line="240" w:lineRule="auto"/>
        <w:ind w:left="1080"/>
        <w:rPr>
          <w:rFonts w:ascii="Times New Roman" w:hAnsi="Times New Roman" w:cs="Times New Roman"/>
        </w:rPr>
      </w:pPr>
      <w:r w:rsidRPr="00BC2899">
        <w:rPr>
          <w:rFonts w:ascii="Times New Roman" w:hAnsi="Times New Roman" w:cs="Times New Roman"/>
        </w:rPr>
        <w:t>(2)</w:t>
      </w:r>
      <w:r w:rsidR="009C0B61" w:rsidRPr="00BC2899">
        <w:rPr>
          <w:rFonts w:ascii="Times New Roman" w:hAnsi="Times New Roman" w:cs="Times New Roman"/>
        </w:rPr>
        <w:t xml:space="preserve"> </w:t>
      </w:r>
      <w:r w:rsidRPr="00BC2899">
        <w:rPr>
          <w:rFonts w:ascii="Times New Roman" w:hAnsi="Times New Roman" w:cs="Times New Roman"/>
        </w:rPr>
        <w:t xml:space="preserve"> the specific reason or reasons for the discharge or transfer;</w:t>
      </w:r>
    </w:p>
    <w:p w14:paraId="431A52A5" w14:textId="77777777" w:rsidR="0088304D" w:rsidRPr="00BC2899" w:rsidRDefault="0088304D" w:rsidP="008B6E78">
      <w:pPr>
        <w:widowControl w:val="0"/>
        <w:autoSpaceDE w:val="0"/>
        <w:autoSpaceDN w:val="0"/>
        <w:adjustRightInd w:val="0"/>
        <w:spacing w:after="0" w:line="240" w:lineRule="auto"/>
        <w:ind w:left="1080"/>
        <w:rPr>
          <w:rFonts w:ascii="Times New Roman" w:hAnsi="Times New Roman" w:cs="Times New Roman"/>
        </w:rPr>
      </w:pPr>
      <w:r w:rsidRPr="00BC2899">
        <w:rPr>
          <w:rFonts w:ascii="Times New Roman" w:hAnsi="Times New Roman" w:cs="Times New Roman"/>
        </w:rPr>
        <w:t>(3)  the effective date of the discharge or transfer;</w:t>
      </w:r>
    </w:p>
    <w:p w14:paraId="63E169B1" w14:textId="77777777" w:rsidR="0088304D" w:rsidRPr="00BC2899" w:rsidRDefault="0088304D" w:rsidP="008B6E78">
      <w:pPr>
        <w:widowControl w:val="0"/>
        <w:autoSpaceDE w:val="0"/>
        <w:autoSpaceDN w:val="0"/>
        <w:adjustRightInd w:val="0"/>
        <w:spacing w:after="0" w:line="240" w:lineRule="auto"/>
        <w:ind w:left="1080"/>
        <w:rPr>
          <w:rFonts w:ascii="Times New Roman" w:hAnsi="Times New Roman" w:cs="Times New Roman"/>
        </w:rPr>
      </w:pPr>
      <w:r w:rsidRPr="00BC2899">
        <w:rPr>
          <w:rFonts w:ascii="Times New Roman" w:hAnsi="Times New Roman" w:cs="Times New Roman"/>
        </w:rPr>
        <w:t>(4)</w:t>
      </w:r>
      <w:r w:rsidR="009C0B61" w:rsidRPr="00BC2899">
        <w:rPr>
          <w:rFonts w:ascii="Times New Roman" w:hAnsi="Times New Roman" w:cs="Times New Roman"/>
        </w:rPr>
        <w:t xml:space="preserve"> </w:t>
      </w:r>
      <w:r w:rsidRPr="00BC2899">
        <w:rPr>
          <w:rFonts w:ascii="Times New Roman" w:hAnsi="Times New Roman" w:cs="Times New Roman"/>
        </w:rPr>
        <w:t xml:space="preserve"> the location to which the resident is to be discharged or transferred;</w:t>
      </w:r>
    </w:p>
    <w:p w14:paraId="59A09EC4" w14:textId="77777777" w:rsidR="0088304D" w:rsidRPr="00BC2899" w:rsidRDefault="0088304D" w:rsidP="008B6E78">
      <w:pPr>
        <w:widowControl w:val="0"/>
        <w:autoSpaceDE w:val="0"/>
        <w:autoSpaceDN w:val="0"/>
        <w:adjustRightInd w:val="0"/>
        <w:spacing w:after="0" w:line="240" w:lineRule="auto"/>
        <w:ind w:left="1080"/>
        <w:rPr>
          <w:rFonts w:ascii="Times New Roman" w:hAnsi="Times New Roman" w:cs="Times New Roman"/>
        </w:rPr>
      </w:pPr>
      <w:r w:rsidRPr="00BC2899">
        <w:rPr>
          <w:rFonts w:ascii="Times New Roman" w:hAnsi="Times New Roman" w:cs="Times New Roman"/>
        </w:rPr>
        <w:t>(5)</w:t>
      </w:r>
      <w:r w:rsidR="009C0B61" w:rsidRPr="00BC2899">
        <w:rPr>
          <w:rFonts w:ascii="Times New Roman" w:hAnsi="Times New Roman" w:cs="Times New Roman"/>
        </w:rPr>
        <w:t xml:space="preserve"> </w:t>
      </w:r>
      <w:r w:rsidRPr="00BC2899">
        <w:rPr>
          <w:rFonts w:ascii="Times New Roman" w:hAnsi="Times New Roman" w:cs="Times New Roman"/>
        </w:rPr>
        <w:t xml:space="preserve"> a statement informing the resident of </w:t>
      </w:r>
      <w:r w:rsidR="00C50F46" w:rsidRPr="00BC2899">
        <w:rPr>
          <w:rFonts w:ascii="Times New Roman" w:hAnsi="Times New Roman" w:cs="Times New Roman"/>
        </w:rPr>
        <w:t>their</w:t>
      </w:r>
      <w:r w:rsidRPr="00BC2899">
        <w:rPr>
          <w:rFonts w:ascii="Times New Roman" w:hAnsi="Times New Roman" w:cs="Times New Roman"/>
        </w:rPr>
        <w:t xml:space="preserve"> right to request a hearing before </w:t>
      </w:r>
      <w:r w:rsidR="009B1448" w:rsidRPr="00BC2899">
        <w:rPr>
          <w:rFonts w:ascii="Times New Roman" w:hAnsi="Times New Roman" w:cs="Times New Roman"/>
        </w:rPr>
        <w:t>MassHealth’s</w:t>
      </w:r>
      <w:r w:rsidRPr="00BC2899">
        <w:rPr>
          <w:rFonts w:ascii="Times New Roman" w:hAnsi="Times New Roman" w:cs="Times New Roman"/>
        </w:rPr>
        <w:t xml:space="preserve"> Board of Hearings</w:t>
      </w:r>
      <w:r w:rsidR="008D5098" w:rsidRPr="00BC2899">
        <w:rPr>
          <w:rFonts w:ascii="Times New Roman" w:hAnsi="Times New Roman" w:cs="Times New Roman"/>
        </w:rPr>
        <w:t>,</w:t>
      </w:r>
      <w:r w:rsidRPr="00BC2899">
        <w:rPr>
          <w:rFonts w:ascii="Times New Roman" w:hAnsi="Times New Roman" w:cs="Times New Roman"/>
        </w:rPr>
        <w:t xml:space="preserve"> including</w:t>
      </w:r>
    </w:p>
    <w:p w14:paraId="01F79B86" w14:textId="77777777" w:rsidR="0088304D" w:rsidRPr="00BC2899" w:rsidRDefault="0088304D" w:rsidP="009C0B61">
      <w:pPr>
        <w:widowControl w:val="0"/>
        <w:autoSpaceDE w:val="0"/>
        <w:autoSpaceDN w:val="0"/>
        <w:adjustRightInd w:val="0"/>
        <w:spacing w:after="0" w:line="240" w:lineRule="auto"/>
        <w:ind w:left="1440" w:right="125"/>
        <w:rPr>
          <w:rFonts w:ascii="Times New Roman" w:hAnsi="Times New Roman" w:cs="Times New Roman"/>
        </w:rPr>
      </w:pPr>
      <w:r w:rsidRPr="00BC2899">
        <w:rPr>
          <w:rFonts w:ascii="Times New Roman" w:hAnsi="Times New Roman" w:cs="Times New Roman"/>
        </w:rPr>
        <w:t>(a)</w:t>
      </w:r>
      <w:r w:rsidR="009C0B61" w:rsidRPr="00BC2899">
        <w:rPr>
          <w:rFonts w:ascii="Times New Roman" w:hAnsi="Times New Roman" w:cs="Times New Roman"/>
        </w:rPr>
        <w:t xml:space="preserve"> </w:t>
      </w:r>
      <w:r w:rsidRPr="00BC2899">
        <w:rPr>
          <w:rFonts w:ascii="Times New Roman" w:hAnsi="Times New Roman" w:cs="Times New Roman"/>
        </w:rPr>
        <w:t xml:space="preserve"> the address to send a request for a hearing;</w:t>
      </w:r>
    </w:p>
    <w:p w14:paraId="131620C0" w14:textId="77777777" w:rsidR="0088304D" w:rsidRPr="00BC2899" w:rsidRDefault="0088304D" w:rsidP="009C0B61">
      <w:pPr>
        <w:widowControl w:val="0"/>
        <w:autoSpaceDE w:val="0"/>
        <w:autoSpaceDN w:val="0"/>
        <w:adjustRightInd w:val="0"/>
        <w:spacing w:after="0" w:line="240" w:lineRule="auto"/>
        <w:ind w:left="1440" w:right="125"/>
        <w:rPr>
          <w:rFonts w:ascii="Times New Roman" w:hAnsi="Times New Roman" w:cs="Times New Roman"/>
        </w:rPr>
      </w:pPr>
      <w:r w:rsidRPr="00BC2899">
        <w:rPr>
          <w:rFonts w:ascii="Times New Roman" w:hAnsi="Times New Roman" w:cs="Times New Roman"/>
        </w:rPr>
        <w:t>(b)</w:t>
      </w:r>
      <w:r w:rsidR="009C0B61" w:rsidRPr="00BC2899">
        <w:rPr>
          <w:rFonts w:ascii="Times New Roman" w:hAnsi="Times New Roman" w:cs="Times New Roman"/>
        </w:rPr>
        <w:t xml:space="preserve"> </w:t>
      </w:r>
      <w:r w:rsidRPr="00BC2899">
        <w:rPr>
          <w:rFonts w:ascii="Times New Roman" w:hAnsi="Times New Roman" w:cs="Times New Roman"/>
        </w:rPr>
        <w:t xml:space="preserve"> the time frame for requesting a hearing as provided for under 130 CMR 456.702; and</w:t>
      </w:r>
    </w:p>
    <w:p w14:paraId="52F31AA7" w14:textId="77777777" w:rsidR="0088304D" w:rsidRPr="00BC2899" w:rsidRDefault="0088304D" w:rsidP="009C0B61">
      <w:pPr>
        <w:widowControl w:val="0"/>
        <w:autoSpaceDE w:val="0"/>
        <w:autoSpaceDN w:val="0"/>
        <w:adjustRightInd w:val="0"/>
        <w:spacing w:after="0" w:line="240" w:lineRule="auto"/>
        <w:ind w:left="1440" w:right="125"/>
        <w:rPr>
          <w:rFonts w:ascii="Times New Roman" w:hAnsi="Times New Roman" w:cs="Times New Roman"/>
        </w:rPr>
      </w:pPr>
      <w:r w:rsidRPr="00BC2899">
        <w:rPr>
          <w:rFonts w:ascii="Times New Roman" w:hAnsi="Times New Roman" w:cs="Times New Roman"/>
        </w:rPr>
        <w:t>(c)</w:t>
      </w:r>
      <w:r w:rsidR="009C0B61" w:rsidRPr="00BC2899">
        <w:rPr>
          <w:rFonts w:ascii="Times New Roman" w:hAnsi="Times New Roman" w:cs="Times New Roman"/>
        </w:rPr>
        <w:t xml:space="preserve"> </w:t>
      </w:r>
      <w:r w:rsidRPr="00BC2899">
        <w:rPr>
          <w:rFonts w:ascii="Times New Roman" w:hAnsi="Times New Roman" w:cs="Times New Roman"/>
        </w:rPr>
        <w:t xml:space="preserve"> the effect of requesting a hearing as provided for under 130 CMR 456.704;</w:t>
      </w:r>
    </w:p>
    <w:p w14:paraId="53524C49" w14:textId="77777777" w:rsidR="009C0B61" w:rsidRPr="00BC2899" w:rsidRDefault="0088304D" w:rsidP="008B6E78">
      <w:pPr>
        <w:widowControl w:val="0"/>
        <w:autoSpaceDE w:val="0"/>
        <w:autoSpaceDN w:val="0"/>
        <w:adjustRightInd w:val="0"/>
        <w:spacing w:after="0" w:line="240" w:lineRule="auto"/>
        <w:ind w:left="1080"/>
        <w:rPr>
          <w:rFonts w:ascii="Times New Roman" w:hAnsi="Times New Roman" w:cs="Times New Roman"/>
        </w:rPr>
      </w:pPr>
      <w:r w:rsidRPr="00BC2899">
        <w:rPr>
          <w:rFonts w:ascii="Times New Roman" w:hAnsi="Times New Roman" w:cs="Times New Roman"/>
        </w:rPr>
        <w:t>(6)</w:t>
      </w:r>
      <w:r w:rsidR="009C0B61" w:rsidRPr="00BC2899">
        <w:rPr>
          <w:rFonts w:ascii="Times New Roman" w:hAnsi="Times New Roman" w:cs="Times New Roman"/>
        </w:rPr>
        <w:t xml:space="preserve"> </w:t>
      </w:r>
      <w:r w:rsidRPr="00BC2899">
        <w:rPr>
          <w:rFonts w:ascii="Times New Roman" w:hAnsi="Times New Roman" w:cs="Times New Roman"/>
        </w:rPr>
        <w:t xml:space="preserve"> the name, address, and telephone number of the local long-term-care ombudsman office;</w:t>
      </w:r>
    </w:p>
    <w:p w14:paraId="174581A3" w14:textId="77777777" w:rsidR="0088304D" w:rsidRPr="00BC2899" w:rsidRDefault="0088304D" w:rsidP="008B6E78">
      <w:pPr>
        <w:widowControl w:val="0"/>
        <w:autoSpaceDE w:val="0"/>
        <w:autoSpaceDN w:val="0"/>
        <w:adjustRightInd w:val="0"/>
        <w:spacing w:after="0" w:line="240" w:lineRule="auto"/>
        <w:ind w:left="1080"/>
        <w:rPr>
          <w:rFonts w:ascii="Times New Roman" w:hAnsi="Times New Roman" w:cs="Times New Roman"/>
        </w:rPr>
      </w:pPr>
      <w:r w:rsidRPr="00BC2899">
        <w:rPr>
          <w:rFonts w:ascii="Times New Roman" w:hAnsi="Times New Roman" w:cs="Times New Roman"/>
        </w:rPr>
        <w:t>(7)  for nursing</w:t>
      </w:r>
      <w:r w:rsidR="00C50F46" w:rsidRPr="00BC2899">
        <w:rPr>
          <w:rFonts w:ascii="Times New Roman" w:hAnsi="Times New Roman" w:cs="Times New Roman"/>
        </w:rPr>
        <w:t xml:space="preserve"> </w:t>
      </w:r>
      <w:r w:rsidRPr="00BC2899">
        <w:rPr>
          <w:rFonts w:ascii="Times New Roman" w:hAnsi="Times New Roman" w:cs="Times New Roman"/>
        </w:rPr>
        <w:t xml:space="preserve">facility residents with developmental disabilities, the address and telephone number of the agency responsible for the protection and advocacy of developmentally disabled individuals established under Part C of the Developmental Disabilities Assistance and Bill of Rights Act (42 U.S.C. s. 6041 </w:t>
      </w:r>
      <w:r w:rsidRPr="00BC2899">
        <w:rPr>
          <w:rFonts w:ascii="Times New Roman" w:hAnsi="Times New Roman" w:cs="Times New Roman"/>
          <w:i/>
          <w:iCs/>
        </w:rPr>
        <w:t>et seq</w:t>
      </w:r>
      <w:r w:rsidRPr="00BC2899">
        <w:rPr>
          <w:rFonts w:ascii="Times New Roman" w:hAnsi="Times New Roman" w:cs="Times New Roman"/>
        </w:rPr>
        <w:t>.);</w:t>
      </w:r>
    </w:p>
    <w:p w14:paraId="60D62534" w14:textId="156AF3E9" w:rsidR="0088304D" w:rsidRPr="00BC2899" w:rsidRDefault="0088304D" w:rsidP="00B311F4">
      <w:pPr>
        <w:widowControl w:val="0"/>
        <w:autoSpaceDE w:val="0"/>
        <w:autoSpaceDN w:val="0"/>
        <w:adjustRightInd w:val="0"/>
        <w:spacing w:after="0" w:line="240" w:lineRule="auto"/>
        <w:ind w:left="1080"/>
        <w:rPr>
          <w:rFonts w:ascii="Times New Roman" w:hAnsi="Times New Roman" w:cs="Times New Roman"/>
        </w:rPr>
      </w:pPr>
      <w:r w:rsidRPr="00BC2899">
        <w:rPr>
          <w:rFonts w:ascii="Times New Roman" w:hAnsi="Times New Roman" w:cs="Times New Roman"/>
        </w:rPr>
        <w:t>(8)</w:t>
      </w:r>
      <w:r w:rsidR="009C0B61" w:rsidRPr="00BC2899">
        <w:rPr>
          <w:rFonts w:ascii="Times New Roman" w:hAnsi="Times New Roman" w:cs="Times New Roman"/>
        </w:rPr>
        <w:t xml:space="preserve"> </w:t>
      </w:r>
      <w:r w:rsidRPr="00BC2899">
        <w:rPr>
          <w:rFonts w:ascii="Times New Roman" w:hAnsi="Times New Roman" w:cs="Times New Roman"/>
        </w:rPr>
        <w:t xml:space="preserve"> for nursing</w:t>
      </w:r>
      <w:r w:rsidR="00C50F46" w:rsidRPr="00BC2899">
        <w:rPr>
          <w:rFonts w:ascii="Times New Roman" w:hAnsi="Times New Roman" w:cs="Times New Roman"/>
        </w:rPr>
        <w:t xml:space="preserve"> </w:t>
      </w:r>
      <w:r w:rsidRPr="00BC2899">
        <w:rPr>
          <w:rFonts w:ascii="Times New Roman" w:hAnsi="Times New Roman" w:cs="Times New Roman"/>
        </w:rPr>
        <w:t>facility residents who are mentally ill, the mailing address</w:t>
      </w:r>
      <w:r w:rsidR="00C50F46" w:rsidRPr="00BC2899">
        <w:rPr>
          <w:rFonts w:ascii="Times New Roman" w:hAnsi="Times New Roman" w:cs="Times New Roman"/>
        </w:rPr>
        <w:t>,</w:t>
      </w:r>
      <w:r w:rsidRPr="00BC2899">
        <w:rPr>
          <w:rFonts w:ascii="Times New Roman" w:hAnsi="Times New Roman" w:cs="Times New Roman"/>
        </w:rPr>
        <w:t xml:space="preserve"> and telephone</w:t>
      </w:r>
      <w:r w:rsidR="00B311F4">
        <w:rPr>
          <w:rFonts w:ascii="Times New Roman" w:hAnsi="Times New Roman" w:cs="Times New Roman"/>
        </w:rPr>
        <w:t xml:space="preserve"> </w:t>
      </w:r>
      <w:r w:rsidRPr="00BC2899">
        <w:rPr>
          <w:rFonts w:ascii="Times New Roman" w:hAnsi="Times New Roman" w:cs="Times New Roman"/>
        </w:rPr>
        <w:t>number of the agency responsible for the protection and advocacy of mentally ill individuals established under the Protection and Advocacy for Mentally Ill Individuals Act</w:t>
      </w:r>
      <w:r w:rsidR="00B311F4">
        <w:rPr>
          <w:rFonts w:ascii="Times New Roman" w:hAnsi="Times New Roman" w:cs="Times New Roman"/>
        </w:rPr>
        <w:t xml:space="preserve"> </w:t>
      </w:r>
      <w:r w:rsidRPr="00BC2899">
        <w:rPr>
          <w:rFonts w:ascii="Times New Roman" w:hAnsi="Times New Roman" w:cs="Times New Roman"/>
        </w:rPr>
        <w:t xml:space="preserve">(42 U.S.C. s. 10801 </w:t>
      </w:r>
      <w:r w:rsidRPr="00BC2899">
        <w:rPr>
          <w:rFonts w:ascii="Times New Roman" w:hAnsi="Times New Roman" w:cs="Times New Roman"/>
          <w:i/>
          <w:iCs/>
        </w:rPr>
        <w:t>et seq</w:t>
      </w:r>
      <w:r w:rsidRPr="00BC2899">
        <w:rPr>
          <w:rFonts w:ascii="Times New Roman" w:hAnsi="Times New Roman" w:cs="Times New Roman"/>
        </w:rPr>
        <w:t>.);</w:t>
      </w:r>
    </w:p>
    <w:p w14:paraId="052DB8E1" w14:textId="4DE69FDD" w:rsidR="00B80776" w:rsidRDefault="00B80776" w:rsidP="009C0B61">
      <w:pPr>
        <w:widowControl w:val="0"/>
        <w:autoSpaceDE w:val="0"/>
        <w:autoSpaceDN w:val="0"/>
        <w:adjustRightInd w:val="0"/>
        <w:spacing w:after="0" w:line="240" w:lineRule="auto"/>
        <w:ind w:left="1080" w:right="125"/>
        <w:rPr>
          <w:rFonts w:ascii="Times New Roman" w:hAnsi="Times New Roman" w:cs="Times New Roman"/>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B80776" w:rsidRPr="00BC2899" w14:paraId="06EF1112" w14:textId="77777777" w:rsidTr="00C31E0F">
        <w:trPr>
          <w:trHeight w:hRule="exact" w:val="864"/>
        </w:trPr>
        <w:tc>
          <w:tcPr>
            <w:tcW w:w="4080" w:type="dxa"/>
            <w:tcBorders>
              <w:bottom w:val="nil"/>
            </w:tcBorders>
          </w:tcPr>
          <w:p w14:paraId="71170423" w14:textId="77777777" w:rsidR="00B80776" w:rsidRPr="00BC2899" w:rsidRDefault="00B80776" w:rsidP="00C31E0F">
            <w:pPr>
              <w:widowControl w:val="0"/>
              <w:tabs>
                <w:tab w:val="left" w:pos="936"/>
                <w:tab w:val="left" w:pos="1314"/>
                <w:tab w:val="left" w:pos="1692"/>
                <w:tab w:val="left" w:pos="2070"/>
              </w:tabs>
              <w:spacing w:before="120" w:after="0" w:line="240" w:lineRule="auto"/>
              <w:jc w:val="center"/>
              <w:rPr>
                <w:rFonts w:ascii="Arial" w:hAnsi="Arial" w:cs="Arial"/>
                <w:b/>
                <w:sz w:val="20"/>
                <w:szCs w:val="20"/>
              </w:rPr>
            </w:pPr>
            <w:r w:rsidRPr="00BC2899">
              <w:rPr>
                <w:rFonts w:ascii="Arial" w:hAnsi="Arial" w:cs="Arial"/>
                <w:b/>
                <w:sz w:val="20"/>
                <w:szCs w:val="20"/>
              </w:rPr>
              <w:lastRenderedPageBreak/>
              <w:t>Commonwealth of Massachusetts</w:t>
            </w:r>
          </w:p>
          <w:p w14:paraId="1B06A9EE" w14:textId="77777777" w:rsidR="00B80776" w:rsidRPr="00BC2899" w:rsidRDefault="00B80776" w:rsidP="00C31E0F">
            <w:pPr>
              <w:widowControl w:val="0"/>
              <w:tabs>
                <w:tab w:val="left" w:pos="936"/>
                <w:tab w:val="left" w:pos="1314"/>
                <w:tab w:val="left" w:pos="1692"/>
                <w:tab w:val="left" w:pos="2070"/>
              </w:tabs>
              <w:spacing w:after="0" w:line="240" w:lineRule="auto"/>
              <w:jc w:val="center"/>
              <w:rPr>
                <w:rFonts w:ascii="Arial" w:hAnsi="Arial" w:cs="Arial"/>
                <w:b/>
                <w:sz w:val="20"/>
                <w:szCs w:val="20"/>
              </w:rPr>
            </w:pPr>
            <w:r w:rsidRPr="00BC2899">
              <w:rPr>
                <w:rFonts w:ascii="Arial" w:hAnsi="Arial" w:cs="Arial"/>
                <w:b/>
                <w:sz w:val="20"/>
                <w:szCs w:val="20"/>
              </w:rPr>
              <w:t>MassHealth</w:t>
            </w:r>
          </w:p>
          <w:p w14:paraId="69B1C2A2" w14:textId="77777777" w:rsidR="00B80776" w:rsidRPr="00BC2899" w:rsidRDefault="00B80776" w:rsidP="00C31E0F">
            <w:pPr>
              <w:widowControl w:val="0"/>
              <w:tabs>
                <w:tab w:val="left" w:pos="936"/>
                <w:tab w:val="left" w:pos="1314"/>
                <w:tab w:val="left" w:pos="1692"/>
                <w:tab w:val="left" w:pos="2070"/>
              </w:tabs>
              <w:spacing w:after="0" w:line="240" w:lineRule="auto"/>
              <w:jc w:val="center"/>
              <w:rPr>
                <w:rFonts w:ascii="Arial" w:hAnsi="Arial" w:cs="Arial"/>
                <w:b/>
                <w:sz w:val="20"/>
                <w:szCs w:val="20"/>
              </w:rPr>
            </w:pPr>
            <w:r w:rsidRPr="00BC2899">
              <w:rPr>
                <w:rFonts w:ascii="Arial" w:hAnsi="Arial" w:cs="Arial"/>
                <w:b/>
                <w:sz w:val="20"/>
                <w:szCs w:val="20"/>
              </w:rPr>
              <w:t>Provider Manual Series</w:t>
            </w:r>
          </w:p>
        </w:tc>
        <w:tc>
          <w:tcPr>
            <w:tcW w:w="3750" w:type="dxa"/>
          </w:tcPr>
          <w:p w14:paraId="6384C360" w14:textId="77777777" w:rsidR="00B80776" w:rsidRPr="00BC2899" w:rsidRDefault="00B80776" w:rsidP="00C31E0F">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sidRPr="00BC2899">
              <w:rPr>
                <w:rFonts w:ascii="Arial" w:hAnsi="Arial" w:cs="Arial"/>
                <w:b/>
                <w:sz w:val="20"/>
                <w:szCs w:val="20"/>
              </w:rPr>
              <w:t>Subchapter Number and Title</w:t>
            </w:r>
          </w:p>
          <w:p w14:paraId="774823BF" w14:textId="77777777" w:rsidR="00B80776" w:rsidRPr="00BC2899" w:rsidRDefault="00B80776" w:rsidP="00C31E0F">
            <w:pPr>
              <w:widowControl w:val="0"/>
              <w:tabs>
                <w:tab w:val="left" w:pos="936"/>
                <w:tab w:val="left" w:pos="1314"/>
                <w:tab w:val="left" w:pos="1692"/>
                <w:tab w:val="left" w:pos="2070"/>
              </w:tabs>
              <w:spacing w:after="0" w:line="240" w:lineRule="auto"/>
              <w:jc w:val="center"/>
              <w:rPr>
                <w:rFonts w:ascii="Arial" w:hAnsi="Arial" w:cs="Arial"/>
                <w:sz w:val="20"/>
                <w:szCs w:val="20"/>
              </w:rPr>
            </w:pPr>
            <w:r w:rsidRPr="00BC2899">
              <w:rPr>
                <w:rFonts w:ascii="Arial" w:hAnsi="Arial" w:cs="Arial"/>
                <w:sz w:val="20"/>
                <w:szCs w:val="20"/>
              </w:rPr>
              <w:t>1.  Program Regulations</w:t>
            </w:r>
          </w:p>
          <w:p w14:paraId="2590497A" w14:textId="77777777" w:rsidR="00B80776" w:rsidRPr="00BC2899" w:rsidRDefault="00B80776" w:rsidP="00C31E0F">
            <w:pPr>
              <w:widowControl w:val="0"/>
              <w:tabs>
                <w:tab w:val="left" w:pos="936"/>
                <w:tab w:val="left" w:pos="1314"/>
                <w:tab w:val="left" w:pos="1692"/>
                <w:tab w:val="left" w:pos="2070"/>
              </w:tabs>
              <w:spacing w:after="0" w:line="240" w:lineRule="auto"/>
              <w:jc w:val="center"/>
              <w:rPr>
                <w:rFonts w:ascii="Arial" w:hAnsi="Arial" w:cs="Arial"/>
                <w:sz w:val="20"/>
                <w:szCs w:val="20"/>
              </w:rPr>
            </w:pPr>
            <w:r w:rsidRPr="00BC2899">
              <w:rPr>
                <w:rFonts w:ascii="Arial" w:hAnsi="Arial" w:cs="Arial"/>
                <w:sz w:val="20"/>
                <w:szCs w:val="20"/>
              </w:rPr>
              <w:t xml:space="preserve">(130 </w:t>
            </w:r>
            <w:r w:rsidRPr="00BC2899">
              <w:rPr>
                <w:rFonts w:ascii="Arial" w:hAnsi="Arial" w:cs="Arial"/>
                <w:iCs/>
                <w:sz w:val="20"/>
                <w:szCs w:val="20"/>
              </w:rPr>
              <w:t>CMR</w:t>
            </w:r>
            <w:r w:rsidRPr="00BC2899">
              <w:rPr>
                <w:rFonts w:ascii="Arial" w:hAnsi="Arial" w:cs="Arial"/>
                <w:sz w:val="20"/>
                <w:szCs w:val="20"/>
              </w:rPr>
              <w:t xml:space="preserve"> 456.000)</w:t>
            </w:r>
          </w:p>
        </w:tc>
        <w:tc>
          <w:tcPr>
            <w:tcW w:w="1771" w:type="dxa"/>
          </w:tcPr>
          <w:p w14:paraId="2B5FA729" w14:textId="77777777" w:rsidR="00B80776" w:rsidRPr="00BC2899" w:rsidRDefault="00B80776" w:rsidP="00C31E0F">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sidRPr="00BC2899">
              <w:rPr>
                <w:rFonts w:ascii="Arial" w:hAnsi="Arial" w:cs="Arial"/>
                <w:b/>
                <w:sz w:val="20"/>
                <w:szCs w:val="20"/>
              </w:rPr>
              <w:t>Page</w:t>
            </w:r>
          </w:p>
          <w:p w14:paraId="0F9CA192" w14:textId="77777777" w:rsidR="00B80776" w:rsidRPr="00BC2899" w:rsidRDefault="00B80776" w:rsidP="00C31E0F">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sidRPr="00BC2899">
              <w:rPr>
                <w:rFonts w:ascii="Arial" w:hAnsi="Arial" w:cs="Arial"/>
                <w:sz w:val="20"/>
                <w:szCs w:val="20"/>
              </w:rPr>
              <w:t>4-2</w:t>
            </w:r>
            <w:r>
              <w:rPr>
                <w:rFonts w:ascii="Arial" w:hAnsi="Arial" w:cs="Arial"/>
                <w:sz w:val="20"/>
                <w:szCs w:val="20"/>
              </w:rPr>
              <w:t>7</w:t>
            </w:r>
          </w:p>
        </w:tc>
      </w:tr>
      <w:tr w:rsidR="00B80776" w:rsidRPr="00BC2899" w14:paraId="7E7E7D35" w14:textId="77777777" w:rsidTr="00C31E0F">
        <w:trPr>
          <w:trHeight w:hRule="exact" w:val="864"/>
        </w:trPr>
        <w:tc>
          <w:tcPr>
            <w:tcW w:w="4080" w:type="dxa"/>
            <w:tcBorders>
              <w:top w:val="nil"/>
            </w:tcBorders>
            <w:vAlign w:val="center"/>
          </w:tcPr>
          <w:p w14:paraId="1C6E8767" w14:textId="77777777" w:rsidR="00B80776" w:rsidRPr="00BC2899" w:rsidRDefault="00B80776" w:rsidP="00C31E0F">
            <w:pPr>
              <w:widowControl w:val="0"/>
              <w:tabs>
                <w:tab w:val="left" w:pos="936"/>
                <w:tab w:val="left" w:pos="1314"/>
                <w:tab w:val="left" w:pos="1692"/>
                <w:tab w:val="left" w:pos="2070"/>
              </w:tabs>
              <w:spacing w:after="0" w:line="240" w:lineRule="auto"/>
              <w:jc w:val="center"/>
              <w:rPr>
                <w:rFonts w:ascii="Arial" w:hAnsi="Arial" w:cs="Arial"/>
                <w:sz w:val="20"/>
                <w:szCs w:val="20"/>
              </w:rPr>
            </w:pPr>
            <w:r w:rsidRPr="00BC2899">
              <w:rPr>
                <w:rFonts w:ascii="Arial" w:hAnsi="Arial" w:cs="Arial"/>
                <w:sz w:val="20"/>
                <w:szCs w:val="20"/>
              </w:rPr>
              <w:t>Nursing Facility Manual</w:t>
            </w:r>
          </w:p>
        </w:tc>
        <w:tc>
          <w:tcPr>
            <w:tcW w:w="3750" w:type="dxa"/>
          </w:tcPr>
          <w:p w14:paraId="574D462B" w14:textId="77777777" w:rsidR="00B80776" w:rsidRPr="00BC2899" w:rsidRDefault="00B80776" w:rsidP="00C31E0F">
            <w:pPr>
              <w:widowControl w:val="0"/>
              <w:tabs>
                <w:tab w:val="left" w:pos="936"/>
                <w:tab w:val="left" w:pos="1314"/>
                <w:tab w:val="left" w:pos="1692"/>
                <w:tab w:val="left" w:pos="2070"/>
              </w:tabs>
              <w:spacing w:before="120" w:after="0" w:line="240" w:lineRule="auto"/>
              <w:jc w:val="center"/>
              <w:rPr>
                <w:rFonts w:ascii="Arial" w:hAnsi="Arial" w:cs="Arial"/>
                <w:b/>
                <w:sz w:val="20"/>
                <w:szCs w:val="20"/>
              </w:rPr>
            </w:pPr>
            <w:r w:rsidRPr="00BC2899">
              <w:rPr>
                <w:rFonts w:ascii="Arial" w:hAnsi="Arial" w:cs="Arial"/>
                <w:b/>
                <w:sz w:val="20"/>
                <w:szCs w:val="20"/>
              </w:rPr>
              <w:t>Transmittal Letter</w:t>
            </w:r>
          </w:p>
          <w:p w14:paraId="4A89D1F6" w14:textId="4A58824E" w:rsidR="00B80776" w:rsidRPr="00BC2899" w:rsidRDefault="00B80776" w:rsidP="00C31E0F">
            <w:pPr>
              <w:widowControl w:val="0"/>
              <w:tabs>
                <w:tab w:val="left" w:pos="936"/>
                <w:tab w:val="left" w:pos="1314"/>
                <w:tab w:val="left" w:pos="1692"/>
                <w:tab w:val="left" w:pos="2070"/>
              </w:tabs>
              <w:spacing w:before="120" w:after="0" w:line="240" w:lineRule="auto"/>
              <w:jc w:val="center"/>
              <w:rPr>
                <w:rFonts w:ascii="Arial" w:hAnsi="Arial" w:cs="Arial"/>
                <w:b/>
                <w:sz w:val="20"/>
                <w:szCs w:val="20"/>
              </w:rPr>
            </w:pPr>
            <w:r w:rsidRPr="00BC2899">
              <w:rPr>
                <w:rFonts w:ascii="Arial" w:hAnsi="Arial" w:cs="Arial"/>
                <w:sz w:val="20"/>
                <w:szCs w:val="20"/>
              </w:rPr>
              <w:t>NF-</w:t>
            </w:r>
            <w:r>
              <w:rPr>
                <w:rFonts w:ascii="Arial" w:hAnsi="Arial" w:cs="Arial"/>
                <w:sz w:val="20"/>
                <w:szCs w:val="20"/>
              </w:rPr>
              <w:t>6</w:t>
            </w:r>
            <w:r w:rsidR="0073121D">
              <w:rPr>
                <w:rFonts w:ascii="Arial" w:hAnsi="Arial" w:cs="Arial"/>
                <w:sz w:val="20"/>
                <w:szCs w:val="20"/>
              </w:rPr>
              <w:t>4</w:t>
            </w:r>
          </w:p>
        </w:tc>
        <w:tc>
          <w:tcPr>
            <w:tcW w:w="1771" w:type="dxa"/>
          </w:tcPr>
          <w:p w14:paraId="2448AB40" w14:textId="77777777" w:rsidR="00B80776" w:rsidRPr="00BC2899" w:rsidRDefault="00B80776" w:rsidP="00C31E0F">
            <w:pPr>
              <w:widowControl w:val="0"/>
              <w:tabs>
                <w:tab w:val="left" w:pos="936"/>
                <w:tab w:val="left" w:pos="1314"/>
                <w:tab w:val="left" w:pos="1692"/>
                <w:tab w:val="left" w:pos="2070"/>
              </w:tabs>
              <w:spacing w:before="120" w:after="0" w:line="240" w:lineRule="auto"/>
              <w:jc w:val="center"/>
              <w:rPr>
                <w:rFonts w:ascii="Arial" w:hAnsi="Arial" w:cs="Arial"/>
                <w:b/>
                <w:sz w:val="20"/>
                <w:szCs w:val="20"/>
              </w:rPr>
            </w:pPr>
            <w:r w:rsidRPr="00BC2899">
              <w:rPr>
                <w:rFonts w:ascii="Arial" w:hAnsi="Arial" w:cs="Arial"/>
                <w:b/>
                <w:sz w:val="20"/>
                <w:szCs w:val="20"/>
              </w:rPr>
              <w:t>Date</w:t>
            </w:r>
          </w:p>
          <w:p w14:paraId="12DE8AC6" w14:textId="4B765517" w:rsidR="00B80776" w:rsidRPr="00BC2899" w:rsidRDefault="0073121D" w:rsidP="00C31E0F">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Pr>
                <w:rFonts w:ascii="Arial" w:hAnsi="Arial" w:cs="Arial"/>
                <w:sz w:val="20"/>
                <w:szCs w:val="20"/>
              </w:rPr>
              <w:t>09/08/25</w:t>
            </w:r>
          </w:p>
        </w:tc>
      </w:tr>
    </w:tbl>
    <w:p w14:paraId="79CAB88D" w14:textId="77777777" w:rsidR="00B80776" w:rsidRDefault="00B80776" w:rsidP="009C0B61">
      <w:pPr>
        <w:widowControl w:val="0"/>
        <w:autoSpaceDE w:val="0"/>
        <w:autoSpaceDN w:val="0"/>
        <w:adjustRightInd w:val="0"/>
        <w:spacing w:after="0" w:line="240" w:lineRule="auto"/>
        <w:ind w:left="1080" w:right="125"/>
        <w:rPr>
          <w:rFonts w:ascii="Times New Roman" w:hAnsi="Times New Roman" w:cs="Times New Roman"/>
        </w:rPr>
      </w:pPr>
    </w:p>
    <w:p w14:paraId="125E1E20" w14:textId="21739974" w:rsidR="0088304D" w:rsidRPr="00BC2899" w:rsidRDefault="0073121D" w:rsidP="008B6E78">
      <w:pPr>
        <w:widowControl w:val="0"/>
        <w:autoSpaceDE w:val="0"/>
        <w:autoSpaceDN w:val="0"/>
        <w:adjustRightInd w:val="0"/>
        <w:spacing w:after="0" w:line="240" w:lineRule="auto"/>
        <w:ind w:left="1080"/>
        <w:rPr>
          <w:rFonts w:ascii="Times New Roman" w:hAnsi="Times New Roman" w:cs="Times New Roman"/>
        </w:rPr>
      </w:pPr>
      <w:r w:rsidRPr="00BC2899">
        <w:rPr>
          <w:rFonts w:ascii="Times New Roman" w:hAnsi="Times New Roman" w:cs="Times New Roman"/>
        </w:rPr>
        <w:t>(9)  a statement that all residents may seek legal assistance and that free legal assistance</w:t>
      </w:r>
      <w:r w:rsidR="00B311F4">
        <w:rPr>
          <w:rFonts w:ascii="Times New Roman" w:hAnsi="Times New Roman" w:cs="Times New Roman"/>
        </w:rPr>
        <w:t xml:space="preserve"> </w:t>
      </w:r>
      <w:r w:rsidR="0088304D" w:rsidRPr="00BC2899">
        <w:rPr>
          <w:rFonts w:ascii="Times New Roman" w:hAnsi="Times New Roman" w:cs="Times New Roman"/>
        </w:rPr>
        <w:t>may be available through their local legal</w:t>
      </w:r>
      <w:r w:rsidR="008A293E" w:rsidRPr="00BC2899">
        <w:rPr>
          <w:rFonts w:ascii="Times New Roman" w:hAnsi="Times New Roman" w:cs="Times New Roman"/>
        </w:rPr>
        <w:t xml:space="preserve"> </w:t>
      </w:r>
      <w:r w:rsidR="0088304D" w:rsidRPr="00BC2899">
        <w:rPr>
          <w:rFonts w:ascii="Times New Roman" w:hAnsi="Times New Roman" w:cs="Times New Roman"/>
        </w:rPr>
        <w:t>services office. The notice should contain the address of the nearest legal</w:t>
      </w:r>
      <w:r w:rsidR="00C50F46" w:rsidRPr="00BC2899">
        <w:rPr>
          <w:rFonts w:ascii="Times New Roman" w:hAnsi="Times New Roman" w:cs="Times New Roman"/>
        </w:rPr>
        <w:t xml:space="preserve"> </w:t>
      </w:r>
      <w:r w:rsidR="0088304D" w:rsidRPr="00BC2899">
        <w:rPr>
          <w:rFonts w:ascii="Times New Roman" w:hAnsi="Times New Roman" w:cs="Times New Roman"/>
        </w:rPr>
        <w:t>services office; and</w:t>
      </w:r>
    </w:p>
    <w:p w14:paraId="0FDAE0DA" w14:textId="1C93453C" w:rsidR="0088304D" w:rsidRDefault="0088304D" w:rsidP="008B6E78">
      <w:pPr>
        <w:widowControl w:val="0"/>
        <w:autoSpaceDE w:val="0"/>
        <w:autoSpaceDN w:val="0"/>
        <w:adjustRightInd w:val="0"/>
        <w:spacing w:after="0" w:line="240" w:lineRule="auto"/>
        <w:ind w:left="1080"/>
        <w:rPr>
          <w:rFonts w:ascii="Times New Roman" w:hAnsi="Times New Roman" w:cs="Times New Roman"/>
        </w:rPr>
      </w:pPr>
      <w:r w:rsidRPr="00BC2899">
        <w:rPr>
          <w:rFonts w:ascii="Times New Roman" w:hAnsi="Times New Roman" w:cs="Times New Roman"/>
        </w:rPr>
        <w:t>(10)</w:t>
      </w:r>
      <w:r w:rsidR="009C0B61" w:rsidRPr="00BC2899">
        <w:rPr>
          <w:rFonts w:ascii="Times New Roman" w:hAnsi="Times New Roman" w:cs="Times New Roman"/>
        </w:rPr>
        <w:t xml:space="preserve"> </w:t>
      </w:r>
      <w:r w:rsidRPr="00BC2899">
        <w:rPr>
          <w:rFonts w:ascii="Times New Roman" w:hAnsi="Times New Roman" w:cs="Times New Roman"/>
        </w:rPr>
        <w:t xml:space="preserve"> the name of a person at the nursing facility who can answer any questions the resident has about the notice and who will be available to assist the resident in filing an appeal.</w:t>
      </w:r>
    </w:p>
    <w:p w14:paraId="7C1AA85E" w14:textId="77777777" w:rsidR="0088304D" w:rsidRPr="00BC2899" w:rsidRDefault="0088304D">
      <w:pPr>
        <w:widowControl w:val="0"/>
        <w:autoSpaceDE w:val="0"/>
        <w:autoSpaceDN w:val="0"/>
        <w:adjustRightInd w:val="0"/>
        <w:spacing w:before="7" w:after="0" w:line="220" w:lineRule="exact"/>
        <w:rPr>
          <w:rFonts w:ascii="Times New Roman" w:hAnsi="Times New Roman" w:cs="Times New Roman"/>
        </w:rPr>
      </w:pPr>
    </w:p>
    <w:p w14:paraId="25BA2B04" w14:textId="77777777" w:rsidR="0088304D" w:rsidRPr="00BC2899" w:rsidRDefault="0088304D" w:rsidP="006D06FC">
      <w:pPr>
        <w:widowControl w:val="0"/>
        <w:autoSpaceDE w:val="0"/>
        <w:autoSpaceDN w:val="0"/>
        <w:adjustRightInd w:val="0"/>
        <w:spacing w:after="0" w:line="239" w:lineRule="auto"/>
        <w:ind w:left="720" w:right="204"/>
        <w:rPr>
          <w:rFonts w:ascii="Times New Roman" w:hAnsi="Times New Roman" w:cs="Times New Roman"/>
        </w:rPr>
      </w:pPr>
      <w:r w:rsidRPr="00BC2899">
        <w:rPr>
          <w:rFonts w:ascii="Times New Roman" w:hAnsi="Times New Roman" w:cs="Times New Roman"/>
        </w:rPr>
        <w:t>(D)</w:t>
      </w:r>
      <w:r w:rsidR="006D06FC" w:rsidRPr="00BC2899">
        <w:rPr>
          <w:rFonts w:ascii="Times New Roman" w:hAnsi="Times New Roman" w:cs="Times New Roman"/>
        </w:rPr>
        <w:t xml:space="preserve"> </w:t>
      </w:r>
      <w:r w:rsidRPr="00BC2899">
        <w:rPr>
          <w:rFonts w:ascii="Times New Roman" w:hAnsi="Times New Roman" w:cs="Times New Roman"/>
        </w:rPr>
        <w:t xml:space="preserve"> A nursing facility’s failure to readmit a resident following a medical leave of absence </w:t>
      </w:r>
      <w:r w:rsidR="008059B9" w:rsidRPr="00BC2899">
        <w:rPr>
          <w:rFonts w:ascii="Times New Roman" w:hAnsi="Times New Roman" w:cs="Times New Roman"/>
        </w:rPr>
        <w:t xml:space="preserve">will </w:t>
      </w:r>
      <w:r w:rsidRPr="00BC2899">
        <w:rPr>
          <w:rFonts w:ascii="Times New Roman" w:hAnsi="Times New Roman" w:cs="Times New Roman"/>
        </w:rPr>
        <w:t xml:space="preserve">be deemed a transfer or discharge (depending on the resident’s circumstances). The nursing facility must issue notice to the resident and an </w:t>
      </w:r>
      <w:r w:rsidR="009B1448" w:rsidRPr="00BC2899">
        <w:rPr>
          <w:rFonts w:ascii="Times New Roman" w:hAnsi="Times New Roman" w:cs="Times New Roman"/>
        </w:rPr>
        <w:t>authorized</w:t>
      </w:r>
      <w:r w:rsidRPr="00BC2899">
        <w:rPr>
          <w:rFonts w:ascii="Times New Roman" w:hAnsi="Times New Roman" w:cs="Times New Roman"/>
        </w:rPr>
        <w:t xml:space="preserve"> or legal representative in accordance with 130 CMR 456.701(A) through (C), 456.702(C), </w:t>
      </w:r>
      <w:r w:rsidR="008059B9" w:rsidRPr="00BC2899">
        <w:rPr>
          <w:rFonts w:ascii="Times New Roman" w:hAnsi="Times New Roman" w:cs="Times New Roman"/>
        </w:rPr>
        <w:t xml:space="preserve">130 CMR </w:t>
      </w:r>
      <w:r w:rsidRPr="00BC2899">
        <w:rPr>
          <w:rFonts w:ascii="Times New Roman" w:hAnsi="Times New Roman" w:cs="Times New Roman"/>
        </w:rPr>
        <w:t>610.028</w:t>
      </w:r>
      <w:r w:rsidR="008059B9" w:rsidRPr="00BC2899">
        <w:rPr>
          <w:rFonts w:ascii="Times New Roman" w:hAnsi="Times New Roman" w:cs="Times New Roman"/>
        </w:rPr>
        <w:t xml:space="preserve">: </w:t>
      </w:r>
      <w:r w:rsidR="008059B9" w:rsidRPr="00BC2899">
        <w:rPr>
          <w:rFonts w:ascii="Times New Roman" w:hAnsi="Times New Roman" w:cs="Times New Roman"/>
          <w:i/>
          <w:iCs/>
        </w:rPr>
        <w:t>Notice Requirements Regarding Actions Initiated by a Nursing Facility</w:t>
      </w:r>
      <w:r w:rsidRPr="00BC2899">
        <w:rPr>
          <w:rFonts w:ascii="Times New Roman" w:hAnsi="Times New Roman" w:cs="Times New Roman"/>
        </w:rPr>
        <w:t>, and 610.029</w:t>
      </w:r>
      <w:r w:rsidR="008059B9" w:rsidRPr="00BC2899">
        <w:rPr>
          <w:rFonts w:ascii="Times New Roman" w:hAnsi="Times New Roman" w:cs="Times New Roman"/>
        </w:rPr>
        <w:t xml:space="preserve">: </w:t>
      </w:r>
      <w:r w:rsidR="008059B9" w:rsidRPr="00BC2899">
        <w:rPr>
          <w:rFonts w:ascii="Times New Roman" w:hAnsi="Times New Roman" w:cs="Times New Roman"/>
          <w:i/>
          <w:iCs/>
        </w:rPr>
        <w:t>Time Frames for Notices Issued by Nursing Facilities</w:t>
      </w:r>
      <w:r w:rsidRPr="00BC2899">
        <w:rPr>
          <w:rFonts w:ascii="Times New Roman" w:hAnsi="Times New Roman" w:cs="Times New Roman"/>
        </w:rPr>
        <w:t>.</w:t>
      </w:r>
    </w:p>
    <w:p w14:paraId="7210FE82" w14:textId="77777777" w:rsidR="0088304D" w:rsidRPr="00BC2899" w:rsidRDefault="0088304D">
      <w:pPr>
        <w:widowControl w:val="0"/>
        <w:autoSpaceDE w:val="0"/>
        <w:autoSpaceDN w:val="0"/>
        <w:adjustRightInd w:val="0"/>
        <w:spacing w:before="13" w:after="0" w:line="240" w:lineRule="exact"/>
        <w:rPr>
          <w:rFonts w:ascii="Times New Roman" w:hAnsi="Times New Roman" w:cs="Times New Roman"/>
          <w:sz w:val="24"/>
          <w:szCs w:val="24"/>
        </w:rPr>
      </w:pPr>
    </w:p>
    <w:p w14:paraId="1100BB10" w14:textId="77777777" w:rsidR="0088304D" w:rsidRPr="00BC2899" w:rsidRDefault="0088304D">
      <w:pPr>
        <w:widowControl w:val="0"/>
        <w:autoSpaceDE w:val="0"/>
        <w:autoSpaceDN w:val="0"/>
        <w:adjustRightInd w:val="0"/>
        <w:spacing w:after="0" w:line="248" w:lineRule="exact"/>
        <w:ind w:left="114"/>
        <w:rPr>
          <w:rFonts w:ascii="Times New Roman" w:hAnsi="Times New Roman" w:cs="Times New Roman"/>
        </w:rPr>
      </w:pPr>
      <w:r w:rsidRPr="00BC2899">
        <w:rPr>
          <w:rFonts w:ascii="Times New Roman" w:hAnsi="Times New Roman" w:cs="Times New Roman"/>
          <w:position w:val="-1"/>
          <w:u w:val="single"/>
        </w:rPr>
        <w:t xml:space="preserve">456.702: </w:t>
      </w:r>
      <w:r w:rsidRPr="00BC2899">
        <w:rPr>
          <w:rFonts w:ascii="Times New Roman" w:hAnsi="Times New Roman" w:cs="Times New Roman"/>
          <w:spacing w:val="44"/>
          <w:position w:val="-1"/>
          <w:u w:val="single"/>
        </w:rPr>
        <w:t xml:space="preserve"> </w:t>
      </w:r>
      <w:r w:rsidRPr="00BC2899">
        <w:rPr>
          <w:rFonts w:ascii="Times New Roman" w:hAnsi="Times New Roman" w:cs="Times New Roman"/>
          <w:position w:val="-1"/>
          <w:u w:val="single"/>
        </w:rPr>
        <w:t>T</w:t>
      </w:r>
      <w:r w:rsidRPr="00BC2899">
        <w:rPr>
          <w:rFonts w:ascii="Times New Roman" w:hAnsi="Times New Roman" w:cs="Times New Roman"/>
          <w:spacing w:val="2"/>
          <w:position w:val="-1"/>
          <w:u w:val="single"/>
        </w:rPr>
        <w:t>i</w:t>
      </w:r>
      <w:r w:rsidRPr="00BC2899">
        <w:rPr>
          <w:rFonts w:ascii="Times New Roman" w:hAnsi="Times New Roman" w:cs="Times New Roman"/>
          <w:spacing w:val="-2"/>
          <w:position w:val="-1"/>
          <w:u w:val="single"/>
        </w:rPr>
        <w:t>m</w:t>
      </w:r>
      <w:r w:rsidRPr="00BC2899">
        <w:rPr>
          <w:rFonts w:ascii="Times New Roman" w:hAnsi="Times New Roman" w:cs="Times New Roman"/>
          <w:position w:val="-1"/>
          <w:u w:val="single"/>
        </w:rPr>
        <w:t>e</w:t>
      </w:r>
      <w:r w:rsidRPr="00BC2899">
        <w:rPr>
          <w:rFonts w:ascii="Times New Roman" w:hAnsi="Times New Roman" w:cs="Times New Roman"/>
          <w:spacing w:val="-2"/>
          <w:position w:val="-1"/>
          <w:u w:val="single"/>
        </w:rPr>
        <w:t xml:space="preserve"> </w:t>
      </w:r>
      <w:r w:rsidRPr="00BC2899">
        <w:rPr>
          <w:rFonts w:ascii="Times New Roman" w:hAnsi="Times New Roman" w:cs="Times New Roman"/>
          <w:position w:val="-1"/>
          <w:u w:val="single"/>
        </w:rPr>
        <w:t>Frames</w:t>
      </w:r>
      <w:r w:rsidRPr="00BC2899">
        <w:rPr>
          <w:rFonts w:ascii="Times New Roman" w:hAnsi="Times New Roman" w:cs="Times New Roman"/>
          <w:spacing w:val="1"/>
          <w:position w:val="-1"/>
          <w:u w:val="single"/>
        </w:rPr>
        <w:t xml:space="preserve"> </w:t>
      </w:r>
      <w:r w:rsidRPr="00BC2899">
        <w:rPr>
          <w:rFonts w:ascii="Times New Roman" w:hAnsi="Times New Roman" w:cs="Times New Roman"/>
          <w:position w:val="-1"/>
          <w:u w:val="single"/>
        </w:rPr>
        <w:t>for Notices Issued by</w:t>
      </w:r>
      <w:r w:rsidRPr="00BC2899">
        <w:rPr>
          <w:rFonts w:ascii="Times New Roman" w:hAnsi="Times New Roman" w:cs="Times New Roman"/>
          <w:spacing w:val="2"/>
          <w:position w:val="-1"/>
          <w:u w:val="single"/>
        </w:rPr>
        <w:t xml:space="preserve"> </w:t>
      </w:r>
      <w:r w:rsidRPr="00BC2899">
        <w:rPr>
          <w:rFonts w:ascii="Times New Roman" w:hAnsi="Times New Roman" w:cs="Times New Roman"/>
          <w:position w:val="-1"/>
          <w:u w:val="single"/>
        </w:rPr>
        <w:t>Nurs</w:t>
      </w:r>
      <w:r w:rsidRPr="00BC2899">
        <w:rPr>
          <w:rFonts w:ascii="Times New Roman" w:hAnsi="Times New Roman" w:cs="Times New Roman"/>
          <w:spacing w:val="-1"/>
          <w:position w:val="-1"/>
          <w:u w:val="single"/>
        </w:rPr>
        <w:t>i</w:t>
      </w:r>
      <w:r w:rsidRPr="00BC2899">
        <w:rPr>
          <w:rFonts w:ascii="Times New Roman" w:hAnsi="Times New Roman" w:cs="Times New Roman"/>
          <w:position w:val="-1"/>
          <w:u w:val="single"/>
        </w:rPr>
        <w:t>ng Facilities</w:t>
      </w:r>
    </w:p>
    <w:p w14:paraId="641515C6" w14:textId="77777777" w:rsidR="0088304D" w:rsidRPr="00BC2899" w:rsidRDefault="0088304D" w:rsidP="006D06FC">
      <w:pPr>
        <w:widowControl w:val="0"/>
        <w:autoSpaceDE w:val="0"/>
        <w:autoSpaceDN w:val="0"/>
        <w:adjustRightInd w:val="0"/>
        <w:spacing w:after="0" w:line="220" w:lineRule="exact"/>
        <w:rPr>
          <w:rFonts w:ascii="Times New Roman" w:hAnsi="Times New Roman" w:cs="Times New Roman"/>
        </w:rPr>
      </w:pPr>
    </w:p>
    <w:p w14:paraId="17F13947" w14:textId="77777777" w:rsidR="0088304D" w:rsidRPr="00BC2899" w:rsidRDefault="0088304D" w:rsidP="006D06FC">
      <w:pPr>
        <w:widowControl w:val="0"/>
        <w:autoSpaceDE w:val="0"/>
        <w:autoSpaceDN w:val="0"/>
        <w:adjustRightInd w:val="0"/>
        <w:spacing w:after="0" w:line="240" w:lineRule="auto"/>
        <w:ind w:left="720"/>
        <w:rPr>
          <w:rFonts w:ascii="Times New Roman" w:hAnsi="Times New Roman" w:cs="Times New Roman"/>
        </w:rPr>
      </w:pPr>
      <w:r w:rsidRPr="00BC2899">
        <w:rPr>
          <w:rFonts w:ascii="Times New Roman" w:hAnsi="Times New Roman" w:cs="Times New Roman"/>
        </w:rPr>
        <w:t>(A)</w:t>
      </w:r>
      <w:r w:rsidR="006D06FC" w:rsidRPr="00BC2899">
        <w:rPr>
          <w:rFonts w:ascii="Times New Roman" w:hAnsi="Times New Roman" w:cs="Times New Roman"/>
        </w:rPr>
        <w:t xml:space="preserve"> </w:t>
      </w:r>
      <w:r w:rsidRPr="00BC2899">
        <w:rPr>
          <w:rFonts w:ascii="Times New Roman" w:hAnsi="Times New Roman" w:cs="Times New Roman"/>
        </w:rPr>
        <w:t xml:space="preserve"> The notice of discharge or transfer required under 130 CMR 456.701(C) must be made by</w:t>
      </w:r>
    </w:p>
    <w:p w14:paraId="1C2F254C" w14:textId="77777777" w:rsidR="0088304D" w:rsidRPr="00BC2899" w:rsidRDefault="0088304D" w:rsidP="006D06FC">
      <w:pPr>
        <w:widowControl w:val="0"/>
        <w:autoSpaceDE w:val="0"/>
        <w:autoSpaceDN w:val="0"/>
        <w:adjustRightInd w:val="0"/>
        <w:spacing w:after="0" w:line="240" w:lineRule="auto"/>
        <w:ind w:left="720" w:right="136"/>
        <w:rPr>
          <w:rFonts w:ascii="Times New Roman" w:hAnsi="Times New Roman" w:cs="Times New Roman"/>
        </w:rPr>
      </w:pPr>
      <w:r w:rsidRPr="00BC2899">
        <w:rPr>
          <w:rFonts w:ascii="Times New Roman" w:hAnsi="Times New Roman" w:cs="Times New Roman"/>
        </w:rPr>
        <w:t>the nursing facility at least 30 days prior to the date the resident is to be discharged or transferred, except as provided for under 130 CMR 456.702(B).</w:t>
      </w:r>
    </w:p>
    <w:p w14:paraId="57B6998B" w14:textId="77777777" w:rsidR="0088304D" w:rsidRPr="00BC2899" w:rsidRDefault="0088304D" w:rsidP="006D06FC">
      <w:pPr>
        <w:widowControl w:val="0"/>
        <w:autoSpaceDE w:val="0"/>
        <w:autoSpaceDN w:val="0"/>
        <w:adjustRightInd w:val="0"/>
        <w:spacing w:after="0" w:line="240" w:lineRule="exact"/>
        <w:rPr>
          <w:rFonts w:ascii="Times New Roman" w:hAnsi="Times New Roman" w:cs="Times New Roman"/>
        </w:rPr>
      </w:pPr>
    </w:p>
    <w:p w14:paraId="132D4789" w14:textId="77777777" w:rsidR="0088304D" w:rsidRPr="00BC2899" w:rsidRDefault="0088304D" w:rsidP="006D06FC">
      <w:pPr>
        <w:widowControl w:val="0"/>
        <w:autoSpaceDE w:val="0"/>
        <w:autoSpaceDN w:val="0"/>
        <w:adjustRightInd w:val="0"/>
        <w:spacing w:after="0" w:line="240" w:lineRule="auto"/>
        <w:ind w:left="720"/>
        <w:rPr>
          <w:rFonts w:ascii="Times New Roman" w:hAnsi="Times New Roman" w:cs="Times New Roman"/>
        </w:rPr>
      </w:pPr>
      <w:r w:rsidRPr="00BC2899">
        <w:rPr>
          <w:rFonts w:ascii="Times New Roman" w:hAnsi="Times New Roman" w:cs="Times New Roman"/>
        </w:rPr>
        <w:t xml:space="preserve">(B) </w:t>
      </w:r>
      <w:r w:rsidR="006D06FC" w:rsidRPr="00BC2899">
        <w:rPr>
          <w:rFonts w:ascii="Times New Roman" w:hAnsi="Times New Roman" w:cs="Times New Roman"/>
        </w:rPr>
        <w:t xml:space="preserve"> </w:t>
      </w:r>
      <w:r w:rsidR="009B1448" w:rsidRPr="00BC2899">
        <w:rPr>
          <w:rFonts w:ascii="Times New Roman" w:hAnsi="Times New Roman" w:cs="Times New Roman"/>
        </w:rPr>
        <w:t xml:space="preserve">In lieu </w:t>
      </w:r>
      <w:r w:rsidRPr="00BC2899">
        <w:rPr>
          <w:rFonts w:ascii="Times New Roman" w:hAnsi="Times New Roman" w:cs="Times New Roman"/>
        </w:rPr>
        <w:t>of the 30-day</w:t>
      </w:r>
      <w:r w:rsidR="008059B9" w:rsidRPr="00BC2899">
        <w:rPr>
          <w:rFonts w:ascii="Times New Roman" w:hAnsi="Times New Roman" w:cs="Times New Roman"/>
        </w:rPr>
        <w:t xml:space="preserve"> </w:t>
      </w:r>
      <w:r w:rsidRPr="00BC2899">
        <w:rPr>
          <w:rFonts w:ascii="Times New Roman" w:hAnsi="Times New Roman" w:cs="Times New Roman"/>
        </w:rPr>
        <w:t>notice requirement set forth in 130 CMR 456.702(A), the notice of discharge or transfer required under 130 CMR 456.701</w:t>
      </w:r>
      <w:r w:rsidR="009B1448" w:rsidRPr="00BC2899">
        <w:rPr>
          <w:rFonts w:ascii="Times New Roman" w:hAnsi="Times New Roman" w:cs="Times New Roman"/>
        </w:rPr>
        <w:t>(C)</w:t>
      </w:r>
      <w:r w:rsidRPr="00BC2899">
        <w:rPr>
          <w:rFonts w:ascii="Times New Roman" w:hAnsi="Times New Roman" w:cs="Times New Roman"/>
        </w:rPr>
        <w:t xml:space="preserve"> must be made as soon as practicable before the discharge or transfer in any of the following circumstances</w:t>
      </w:r>
      <w:r w:rsidR="008059B9" w:rsidRPr="00BC2899">
        <w:rPr>
          <w:rFonts w:ascii="Times New Roman" w:hAnsi="Times New Roman" w:cs="Times New Roman"/>
        </w:rPr>
        <w:t>.</w:t>
      </w:r>
    </w:p>
    <w:p w14:paraId="4B1E04AC" w14:textId="77777777" w:rsidR="0088304D" w:rsidRPr="00BC2899" w:rsidRDefault="0088304D" w:rsidP="006D06FC">
      <w:pPr>
        <w:widowControl w:val="0"/>
        <w:autoSpaceDE w:val="0"/>
        <w:autoSpaceDN w:val="0"/>
        <w:adjustRightInd w:val="0"/>
        <w:spacing w:after="0" w:line="240" w:lineRule="auto"/>
        <w:ind w:left="1080"/>
        <w:rPr>
          <w:rFonts w:ascii="Times New Roman" w:hAnsi="Times New Roman" w:cs="Times New Roman"/>
        </w:rPr>
      </w:pPr>
      <w:r w:rsidRPr="00BC2899">
        <w:rPr>
          <w:rFonts w:ascii="Times New Roman" w:hAnsi="Times New Roman" w:cs="Times New Roman"/>
        </w:rPr>
        <w:t>(1)</w:t>
      </w:r>
      <w:r w:rsidR="006D06FC" w:rsidRPr="00BC2899">
        <w:rPr>
          <w:rFonts w:ascii="Times New Roman" w:hAnsi="Times New Roman" w:cs="Times New Roman"/>
        </w:rPr>
        <w:t xml:space="preserve"> </w:t>
      </w:r>
      <w:r w:rsidRPr="00BC2899">
        <w:rPr>
          <w:rFonts w:ascii="Times New Roman" w:hAnsi="Times New Roman" w:cs="Times New Roman"/>
        </w:rPr>
        <w:t xml:space="preserve"> The health or safety of individuals in the nursing facility would be endangered and this is documented in the resident's record by a physician</w:t>
      </w:r>
      <w:r w:rsidR="009B1448" w:rsidRPr="00BC2899">
        <w:rPr>
          <w:rFonts w:ascii="Times New Roman" w:hAnsi="Times New Roman" w:cs="Times New Roman"/>
        </w:rPr>
        <w:t xml:space="preserve"> or PCP</w:t>
      </w:r>
      <w:r w:rsidRPr="00BC2899">
        <w:rPr>
          <w:rFonts w:ascii="Times New Roman" w:hAnsi="Times New Roman" w:cs="Times New Roman"/>
        </w:rPr>
        <w:t>.</w:t>
      </w:r>
    </w:p>
    <w:p w14:paraId="59A61346" w14:textId="77777777" w:rsidR="0088304D" w:rsidRPr="00BC2899" w:rsidRDefault="0088304D" w:rsidP="006D06FC">
      <w:pPr>
        <w:widowControl w:val="0"/>
        <w:autoSpaceDE w:val="0"/>
        <w:autoSpaceDN w:val="0"/>
        <w:adjustRightInd w:val="0"/>
        <w:spacing w:after="0" w:line="240" w:lineRule="auto"/>
        <w:ind w:left="1080"/>
        <w:rPr>
          <w:rFonts w:ascii="Times New Roman" w:hAnsi="Times New Roman" w:cs="Times New Roman"/>
        </w:rPr>
      </w:pPr>
      <w:r w:rsidRPr="00BC2899">
        <w:rPr>
          <w:rFonts w:ascii="Times New Roman" w:hAnsi="Times New Roman" w:cs="Times New Roman"/>
        </w:rPr>
        <w:t>(2)</w:t>
      </w:r>
      <w:r w:rsidR="006D06FC" w:rsidRPr="00BC2899">
        <w:rPr>
          <w:rFonts w:ascii="Times New Roman" w:hAnsi="Times New Roman" w:cs="Times New Roman"/>
        </w:rPr>
        <w:t xml:space="preserve"> </w:t>
      </w:r>
      <w:r w:rsidRPr="00BC2899">
        <w:rPr>
          <w:rFonts w:ascii="Times New Roman" w:hAnsi="Times New Roman" w:cs="Times New Roman"/>
        </w:rPr>
        <w:t xml:space="preserve"> The </w:t>
      </w:r>
      <w:proofErr w:type="spellStart"/>
      <w:r w:rsidRPr="00BC2899">
        <w:rPr>
          <w:rFonts w:ascii="Times New Roman" w:hAnsi="Times New Roman" w:cs="Times New Roman"/>
        </w:rPr>
        <w:t>resident's</w:t>
      </w:r>
      <w:proofErr w:type="spellEnd"/>
      <w:r w:rsidRPr="00BC2899">
        <w:rPr>
          <w:rFonts w:ascii="Times New Roman" w:hAnsi="Times New Roman" w:cs="Times New Roman"/>
        </w:rPr>
        <w:t xml:space="preserve"> health improves sufficiently to allow a more immediate transfer or discharge and the resident's attending physician </w:t>
      </w:r>
      <w:r w:rsidR="009B1448" w:rsidRPr="00BC2899">
        <w:rPr>
          <w:rFonts w:ascii="Times New Roman" w:hAnsi="Times New Roman" w:cs="Times New Roman"/>
        </w:rPr>
        <w:t xml:space="preserve">or PCP </w:t>
      </w:r>
      <w:r w:rsidRPr="00BC2899">
        <w:rPr>
          <w:rFonts w:ascii="Times New Roman" w:hAnsi="Times New Roman" w:cs="Times New Roman"/>
        </w:rPr>
        <w:t>documents this in the resident's record.</w:t>
      </w:r>
    </w:p>
    <w:p w14:paraId="533E47A2" w14:textId="77777777" w:rsidR="0088304D" w:rsidRPr="00BC2899" w:rsidRDefault="0088304D" w:rsidP="006D06FC">
      <w:pPr>
        <w:widowControl w:val="0"/>
        <w:autoSpaceDE w:val="0"/>
        <w:autoSpaceDN w:val="0"/>
        <w:adjustRightInd w:val="0"/>
        <w:spacing w:after="0" w:line="240" w:lineRule="auto"/>
        <w:ind w:left="1080"/>
        <w:rPr>
          <w:rFonts w:ascii="Times New Roman" w:hAnsi="Times New Roman" w:cs="Times New Roman"/>
        </w:rPr>
      </w:pPr>
      <w:r w:rsidRPr="00BC2899">
        <w:rPr>
          <w:rFonts w:ascii="Times New Roman" w:hAnsi="Times New Roman" w:cs="Times New Roman"/>
        </w:rPr>
        <w:t xml:space="preserve">(3) </w:t>
      </w:r>
      <w:r w:rsidR="006D06FC" w:rsidRPr="00BC2899">
        <w:rPr>
          <w:rFonts w:ascii="Times New Roman" w:hAnsi="Times New Roman" w:cs="Times New Roman"/>
        </w:rPr>
        <w:t xml:space="preserve"> </w:t>
      </w:r>
      <w:r w:rsidRPr="00BC2899">
        <w:rPr>
          <w:rFonts w:ascii="Times New Roman" w:hAnsi="Times New Roman" w:cs="Times New Roman"/>
        </w:rPr>
        <w:t>An immediate transfer or discharge is required by the resident's urgent medical needs and this is documented in the medical record by the resident's attending physician</w:t>
      </w:r>
      <w:r w:rsidR="009B1448" w:rsidRPr="00BC2899">
        <w:rPr>
          <w:rFonts w:ascii="Times New Roman" w:hAnsi="Times New Roman" w:cs="Times New Roman"/>
        </w:rPr>
        <w:t xml:space="preserve"> or PCP</w:t>
      </w:r>
      <w:r w:rsidRPr="00BC2899">
        <w:rPr>
          <w:rFonts w:ascii="Times New Roman" w:hAnsi="Times New Roman" w:cs="Times New Roman"/>
        </w:rPr>
        <w:t>.</w:t>
      </w:r>
    </w:p>
    <w:p w14:paraId="174EFE93" w14:textId="77777777" w:rsidR="0088304D" w:rsidRPr="00BC2899" w:rsidRDefault="0088304D" w:rsidP="006D06FC">
      <w:pPr>
        <w:widowControl w:val="0"/>
        <w:autoSpaceDE w:val="0"/>
        <w:autoSpaceDN w:val="0"/>
        <w:adjustRightInd w:val="0"/>
        <w:spacing w:after="0" w:line="240" w:lineRule="auto"/>
        <w:ind w:left="1080"/>
        <w:rPr>
          <w:rFonts w:ascii="Times New Roman" w:hAnsi="Times New Roman" w:cs="Times New Roman"/>
        </w:rPr>
      </w:pPr>
      <w:r w:rsidRPr="00BC2899">
        <w:rPr>
          <w:rFonts w:ascii="Times New Roman" w:hAnsi="Times New Roman" w:cs="Times New Roman"/>
        </w:rPr>
        <w:t xml:space="preserve">(4) </w:t>
      </w:r>
      <w:r w:rsidR="006D06FC" w:rsidRPr="00BC2899">
        <w:rPr>
          <w:rFonts w:ascii="Times New Roman" w:hAnsi="Times New Roman" w:cs="Times New Roman"/>
        </w:rPr>
        <w:t xml:space="preserve"> </w:t>
      </w:r>
      <w:r w:rsidRPr="00BC2899">
        <w:rPr>
          <w:rFonts w:ascii="Times New Roman" w:hAnsi="Times New Roman" w:cs="Times New Roman"/>
        </w:rPr>
        <w:t>The resident has not resided in the nursing facility for 30 days immediately prior to receipt of the notice.</w:t>
      </w:r>
    </w:p>
    <w:p w14:paraId="4C891662" w14:textId="77777777" w:rsidR="0088304D" w:rsidRPr="00BC2899" w:rsidRDefault="0088304D" w:rsidP="006D06FC">
      <w:pPr>
        <w:widowControl w:val="0"/>
        <w:autoSpaceDE w:val="0"/>
        <w:autoSpaceDN w:val="0"/>
        <w:adjustRightInd w:val="0"/>
        <w:spacing w:after="0" w:line="240" w:lineRule="auto"/>
        <w:ind w:left="1050"/>
        <w:rPr>
          <w:rFonts w:ascii="Times New Roman" w:hAnsi="Times New Roman" w:cs="Times New Roman"/>
        </w:rPr>
      </w:pPr>
    </w:p>
    <w:p w14:paraId="422C844B" w14:textId="77777777" w:rsidR="0088304D" w:rsidRPr="00BC2899" w:rsidRDefault="0088304D" w:rsidP="006D06FC">
      <w:pPr>
        <w:widowControl w:val="0"/>
        <w:autoSpaceDE w:val="0"/>
        <w:autoSpaceDN w:val="0"/>
        <w:adjustRightInd w:val="0"/>
        <w:spacing w:after="0" w:line="240" w:lineRule="auto"/>
        <w:ind w:left="720"/>
        <w:rPr>
          <w:rFonts w:ascii="Times New Roman" w:hAnsi="Times New Roman" w:cs="Times New Roman"/>
        </w:rPr>
      </w:pPr>
      <w:r w:rsidRPr="00BC2899">
        <w:rPr>
          <w:rFonts w:ascii="Times New Roman" w:hAnsi="Times New Roman" w:cs="Times New Roman"/>
        </w:rPr>
        <w:t>(C)</w:t>
      </w:r>
      <w:r w:rsidR="006D06FC" w:rsidRPr="00BC2899">
        <w:rPr>
          <w:rFonts w:ascii="Times New Roman" w:hAnsi="Times New Roman" w:cs="Times New Roman"/>
        </w:rPr>
        <w:t xml:space="preserve"> </w:t>
      </w:r>
      <w:r w:rsidRPr="00BC2899">
        <w:rPr>
          <w:rFonts w:ascii="Times New Roman" w:hAnsi="Times New Roman" w:cs="Times New Roman"/>
        </w:rPr>
        <w:t xml:space="preserve"> When the transfer or discharge is the result of a nursing facility’s failure to readmit a resident following hospitalization or other medical leave of absence, the notice of transfer or discharge, including that which is required under 130 CMR 456.429, must comply with the requirements set forth in 130 CMR 456.701 and must be provided to the resident and an </w:t>
      </w:r>
      <w:r w:rsidR="009B1448" w:rsidRPr="00BC2899">
        <w:rPr>
          <w:rFonts w:ascii="Times New Roman" w:hAnsi="Times New Roman" w:cs="Times New Roman"/>
        </w:rPr>
        <w:t>authorized</w:t>
      </w:r>
      <w:r w:rsidRPr="00BC2899">
        <w:rPr>
          <w:rFonts w:ascii="Times New Roman" w:hAnsi="Times New Roman" w:cs="Times New Roman"/>
        </w:rPr>
        <w:t xml:space="preserve"> or legal representative at the time the nursing facility determines that it will not readmit the resident.</w:t>
      </w:r>
    </w:p>
    <w:p w14:paraId="40DC1128" w14:textId="77777777" w:rsidR="0088304D" w:rsidRPr="00BC2899" w:rsidRDefault="0088304D">
      <w:pPr>
        <w:widowControl w:val="0"/>
        <w:autoSpaceDE w:val="0"/>
        <w:autoSpaceDN w:val="0"/>
        <w:adjustRightInd w:val="0"/>
        <w:spacing w:before="13" w:after="0" w:line="240" w:lineRule="exact"/>
        <w:rPr>
          <w:rFonts w:ascii="Times New Roman" w:hAnsi="Times New Roman" w:cs="Times New Roman"/>
          <w:sz w:val="24"/>
          <w:szCs w:val="24"/>
        </w:rPr>
      </w:pPr>
    </w:p>
    <w:p w14:paraId="558AF230" w14:textId="77777777" w:rsidR="0088304D" w:rsidRPr="00BC2899" w:rsidRDefault="0088304D">
      <w:pPr>
        <w:widowControl w:val="0"/>
        <w:autoSpaceDE w:val="0"/>
        <w:autoSpaceDN w:val="0"/>
        <w:adjustRightInd w:val="0"/>
        <w:spacing w:after="0" w:line="240" w:lineRule="auto"/>
        <w:ind w:left="114"/>
        <w:rPr>
          <w:rFonts w:ascii="Times New Roman" w:hAnsi="Times New Roman" w:cs="Times New Roman"/>
        </w:rPr>
      </w:pPr>
      <w:r w:rsidRPr="00BC2899">
        <w:rPr>
          <w:rFonts w:ascii="Times New Roman" w:hAnsi="Times New Roman" w:cs="Times New Roman"/>
          <w:u w:val="single"/>
        </w:rPr>
        <w:t>456</w:t>
      </w:r>
      <w:r w:rsidRPr="00BC2899">
        <w:rPr>
          <w:rFonts w:ascii="Times New Roman" w:hAnsi="Times New Roman" w:cs="Times New Roman"/>
          <w:spacing w:val="-1"/>
          <w:u w:val="single"/>
        </w:rPr>
        <w:t>.</w:t>
      </w:r>
      <w:r w:rsidRPr="00BC2899">
        <w:rPr>
          <w:rFonts w:ascii="Times New Roman" w:hAnsi="Times New Roman" w:cs="Times New Roman"/>
          <w:u w:val="single"/>
        </w:rPr>
        <w:t xml:space="preserve">703: </w:t>
      </w:r>
      <w:r w:rsidRPr="00BC2899">
        <w:rPr>
          <w:rFonts w:ascii="Times New Roman" w:hAnsi="Times New Roman" w:cs="Times New Roman"/>
          <w:spacing w:val="43"/>
          <w:u w:val="single"/>
        </w:rPr>
        <w:t xml:space="preserve"> </w:t>
      </w:r>
      <w:r w:rsidRPr="00BC2899">
        <w:rPr>
          <w:rFonts w:ascii="Times New Roman" w:hAnsi="Times New Roman" w:cs="Times New Roman"/>
          <w:u w:val="single"/>
        </w:rPr>
        <w:t>Ti</w:t>
      </w:r>
      <w:r w:rsidRPr="00BC2899">
        <w:rPr>
          <w:rFonts w:ascii="Times New Roman" w:hAnsi="Times New Roman" w:cs="Times New Roman"/>
          <w:spacing w:val="-2"/>
          <w:u w:val="single"/>
        </w:rPr>
        <w:t>m</w:t>
      </w:r>
      <w:r w:rsidRPr="00BC2899">
        <w:rPr>
          <w:rFonts w:ascii="Times New Roman" w:hAnsi="Times New Roman" w:cs="Times New Roman"/>
          <w:u w:val="single"/>
        </w:rPr>
        <w:t>e</w:t>
      </w:r>
      <w:r w:rsidRPr="00BC2899">
        <w:rPr>
          <w:rFonts w:ascii="Times New Roman" w:hAnsi="Times New Roman" w:cs="Times New Roman"/>
          <w:spacing w:val="-2"/>
          <w:u w:val="single"/>
        </w:rPr>
        <w:t xml:space="preserve"> </w:t>
      </w:r>
      <w:r w:rsidRPr="00BC2899">
        <w:rPr>
          <w:rFonts w:ascii="Times New Roman" w:hAnsi="Times New Roman" w:cs="Times New Roman"/>
          <w:u w:val="single"/>
        </w:rPr>
        <w:t>Frames</w:t>
      </w:r>
      <w:r w:rsidRPr="00BC2899">
        <w:rPr>
          <w:rFonts w:ascii="Times New Roman" w:hAnsi="Times New Roman" w:cs="Times New Roman"/>
          <w:spacing w:val="1"/>
          <w:u w:val="single"/>
        </w:rPr>
        <w:t xml:space="preserve"> </w:t>
      </w:r>
      <w:r w:rsidRPr="00BC2899">
        <w:rPr>
          <w:rFonts w:ascii="Times New Roman" w:hAnsi="Times New Roman" w:cs="Times New Roman"/>
          <w:u w:val="single"/>
        </w:rPr>
        <w:t>for Sub</w:t>
      </w:r>
      <w:r w:rsidRPr="00BC2899">
        <w:rPr>
          <w:rFonts w:ascii="Times New Roman" w:hAnsi="Times New Roman" w:cs="Times New Roman"/>
          <w:spacing w:val="-2"/>
          <w:u w:val="single"/>
        </w:rPr>
        <w:t>m</w:t>
      </w:r>
      <w:r w:rsidRPr="00BC2899">
        <w:rPr>
          <w:rFonts w:ascii="Times New Roman" w:hAnsi="Times New Roman" w:cs="Times New Roman"/>
          <w:u w:val="single"/>
        </w:rPr>
        <w:t>ission of Reques</w:t>
      </w:r>
      <w:r w:rsidRPr="00BC2899">
        <w:rPr>
          <w:rFonts w:ascii="Times New Roman" w:hAnsi="Times New Roman" w:cs="Times New Roman"/>
          <w:spacing w:val="-1"/>
          <w:u w:val="single"/>
        </w:rPr>
        <w:t>t</w:t>
      </w:r>
      <w:r w:rsidRPr="00BC2899">
        <w:rPr>
          <w:rFonts w:ascii="Times New Roman" w:hAnsi="Times New Roman" w:cs="Times New Roman"/>
          <w:u w:val="single"/>
        </w:rPr>
        <w:t>s</w:t>
      </w:r>
      <w:r w:rsidRPr="00BC2899">
        <w:rPr>
          <w:rFonts w:ascii="Times New Roman" w:hAnsi="Times New Roman" w:cs="Times New Roman"/>
          <w:spacing w:val="1"/>
          <w:u w:val="single"/>
        </w:rPr>
        <w:t xml:space="preserve"> </w:t>
      </w:r>
      <w:r w:rsidRPr="00BC2899">
        <w:rPr>
          <w:rFonts w:ascii="Times New Roman" w:hAnsi="Times New Roman" w:cs="Times New Roman"/>
          <w:u w:val="single"/>
        </w:rPr>
        <w:t>for Fair Hearings</w:t>
      </w:r>
    </w:p>
    <w:p w14:paraId="4E7A004A" w14:textId="77777777" w:rsidR="0088304D" w:rsidRPr="00BC2899" w:rsidRDefault="0088304D">
      <w:pPr>
        <w:widowControl w:val="0"/>
        <w:autoSpaceDE w:val="0"/>
        <w:autoSpaceDN w:val="0"/>
        <w:adjustRightInd w:val="0"/>
        <w:spacing w:before="13" w:after="0" w:line="240" w:lineRule="exact"/>
        <w:rPr>
          <w:rFonts w:ascii="Times New Roman" w:hAnsi="Times New Roman" w:cs="Times New Roman"/>
          <w:sz w:val="24"/>
          <w:szCs w:val="24"/>
        </w:rPr>
      </w:pPr>
    </w:p>
    <w:p w14:paraId="396A0374" w14:textId="77777777" w:rsidR="0088304D" w:rsidRPr="00BC2899" w:rsidRDefault="0088304D" w:rsidP="006D06FC">
      <w:pPr>
        <w:widowControl w:val="0"/>
        <w:autoSpaceDE w:val="0"/>
        <w:autoSpaceDN w:val="0"/>
        <w:adjustRightInd w:val="0"/>
        <w:spacing w:after="0" w:line="240" w:lineRule="auto"/>
        <w:ind w:left="720"/>
        <w:rPr>
          <w:rFonts w:ascii="Times New Roman" w:hAnsi="Times New Roman" w:cs="Times New Roman"/>
        </w:rPr>
      </w:pPr>
      <w:r w:rsidRPr="00BC2899">
        <w:rPr>
          <w:rFonts w:ascii="Times New Roman" w:hAnsi="Times New Roman" w:cs="Times New Roman"/>
        </w:rPr>
        <w:t>(A)</w:t>
      </w:r>
      <w:r w:rsidR="006D06FC" w:rsidRPr="00BC2899">
        <w:rPr>
          <w:rFonts w:ascii="Times New Roman" w:hAnsi="Times New Roman" w:cs="Times New Roman"/>
        </w:rPr>
        <w:t xml:space="preserve"> </w:t>
      </w:r>
      <w:r w:rsidRPr="00BC2899">
        <w:rPr>
          <w:rFonts w:ascii="Times New Roman" w:hAnsi="Times New Roman" w:cs="Times New Roman"/>
        </w:rPr>
        <w:t xml:space="preserve"> Appeals of discharges and transfers will be handled by </w:t>
      </w:r>
      <w:r w:rsidR="009B1448" w:rsidRPr="00BC2899">
        <w:rPr>
          <w:rFonts w:ascii="Times New Roman" w:hAnsi="Times New Roman" w:cs="Times New Roman"/>
        </w:rPr>
        <w:t>MassHealth’s</w:t>
      </w:r>
      <w:r w:rsidRPr="00BC2899">
        <w:rPr>
          <w:rFonts w:ascii="Times New Roman" w:hAnsi="Times New Roman" w:cs="Times New Roman"/>
        </w:rPr>
        <w:t xml:space="preserve"> Board of Hearings</w:t>
      </w:r>
      <w:r w:rsidR="009B1448" w:rsidRPr="00BC2899">
        <w:rPr>
          <w:rFonts w:ascii="Times New Roman" w:hAnsi="Times New Roman" w:cs="Times New Roman"/>
        </w:rPr>
        <w:t xml:space="preserve"> </w:t>
      </w:r>
      <w:r w:rsidRPr="00BC2899">
        <w:rPr>
          <w:rFonts w:ascii="Times New Roman" w:hAnsi="Times New Roman" w:cs="Times New Roman"/>
        </w:rPr>
        <w:t>(BOH)</w:t>
      </w:r>
      <w:r w:rsidR="008A293E" w:rsidRPr="00BC2899">
        <w:rPr>
          <w:rFonts w:ascii="Times New Roman" w:hAnsi="Times New Roman" w:cs="Times New Roman"/>
        </w:rPr>
        <w:t xml:space="preserve"> pursuant to 130 CMR 610</w:t>
      </w:r>
      <w:r w:rsidR="008059B9" w:rsidRPr="00BC2899">
        <w:rPr>
          <w:rFonts w:ascii="Times New Roman" w:hAnsi="Times New Roman" w:cs="Times New Roman"/>
        </w:rPr>
        <w:t xml:space="preserve">.000: </w:t>
      </w:r>
      <w:r w:rsidR="008059B9" w:rsidRPr="00BC2899">
        <w:rPr>
          <w:rFonts w:ascii="Times New Roman" w:hAnsi="Times New Roman" w:cs="Times New Roman"/>
          <w:i/>
          <w:iCs/>
        </w:rPr>
        <w:t>MassHealth: Fair Hearing Rules</w:t>
      </w:r>
      <w:r w:rsidRPr="00BC2899">
        <w:rPr>
          <w:rFonts w:ascii="Times New Roman" w:hAnsi="Times New Roman" w:cs="Times New Roman"/>
        </w:rPr>
        <w:t>.</w:t>
      </w:r>
    </w:p>
    <w:p w14:paraId="33135A8C" w14:textId="77777777" w:rsidR="0088304D" w:rsidRPr="00BC2899" w:rsidRDefault="0088304D" w:rsidP="006D06FC">
      <w:pPr>
        <w:widowControl w:val="0"/>
        <w:autoSpaceDE w:val="0"/>
        <w:autoSpaceDN w:val="0"/>
        <w:adjustRightInd w:val="0"/>
        <w:spacing w:after="0" w:line="240" w:lineRule="auto"/>
        <w:ind w:left="720"/>
        <w:rPr>
          <w:rFonts w:ascii="Times New Roman" w:hAnsi="Times New Roman" w:cs="Times New Roman"/>
        </w:rPr>
      </w:pPr>
    </w:p>
    <w:p w14:paraId="08858BCC" w14:textId="77777777" w:rsidR="0088304D" w:rsidRPr="00BC2899" w:rsidRDefault="0088304D" w:rsidP="006D06FC">
      <w:pPr>
        <w:widowControl w:val="0"/>
        <w:autoSpaceDE w:val="0"/>
        <w:autoSpaceDN w:val="0"/>
        <w:adjustRightInd w:val="0"/>
        <w:spacing w:after="0" w:line="240" w:lineRule="auto"/>
        <w:ind w:left="720"/>
        <w:rPr>
          <w:rFonts w:ascii="Times New Roman" w:hAnsi="Times New Roman" w:cs="Times New Roman"/>
        </w:rPr>
      </w:pPr>
      <w:r w:rsidRPr="00BC2899">
        <w:rPr>
          <w:rFonts w:ascii="Times New Roman" w:hAnsi="Times New Roman" w:cs="Times New Roman"/>
        </w:rPr>
        <w:t>(B)</w:t>
      </w:r>
      <w:r w:rsidR="006D06FC" w:rsidRPr="00BC2899">
        <w:rPr>
          <w:rFonts w:ascii="Times New Roman" w:hAnsi="Times New Roman" w:cs="Times New Roman"/>
        </w:rPr>
        <w:t xml:space="preserve"> </w:t>
      </w:r>
      <w:r w:rsidRPr="00BC2899">
        <w:rPr>
          <w:rFonts w:ascii="Times New Roman" w:hAnsi="Times New Roman" w:cs="Times New Roman"/>
        </w:rPr>
        <w:t xml:space="preserve"> </w:t>
      </w:r>
      <w:r w:rsidRPr="00BC2899">
        <w:rPr>
          <w:rFonts w:ascii="Times New Roman" w:hAnsi="Times New Roman" w:cs="Times New Roman"/>
          <w:u w:val="single"/>
        </w:rPr>
        <w:t>Time Limitation on the Right of Appeal</w:t>
      </w:r>
      <w:r w:rsidRPr="00BC2899">
        <w:rPr>
          <w:rFonts w:ascii="Times New Roman" w:hAnsi="Times New Roman" w:cs="Times New Roman"/>
        </w:rPr>
        <w:t xml:space="preserve">.  The date of request for a fair hearing is the date on which BOH receives such a request in writing. BOH must receive </w:t>
      </w:r>
      <w:proofErr w:type="gramStart"/>
      <w:r w:rsidRPr="00BC2899">
        <w:rPr>
          <w:rFonts w:ascii="Times New Roman" w:hAnsi="Times New Roman" w:cs="Times New Roman"/>
        </w:rPr>
        <w:t>the</w:t>
      </w:r>
      <w:proofErr w:type="gramEnd"/>
      <w:r w:rsidRPr="00BC2899">
        <w:rPr>
          <w:rFonts w:ascii="Times New Roman" w:hAnsi="Times New Roman" w:cs="Times New Roman"/>
        </w:rPr>
        <w:t xml:space="preserve"> request for a fair hearing within the following time limits:</w:t>
      </w:r>
    </w:p>
    <w:p w14:paraId="0650C9E9" w14:textId="7DF698F8" w:rsidR="0088304D" w:rsidRPr="00BC2899" w:rsidRDefault="0088304D" w:rsidP="006D06FC">
      <w:pPr>
        <w:widowControl w:val="0"/>
        <w:autoSpaceDE w:val="0"/>
        <w:autoSpaceDN w:val="0"/>
        <w:adjustRightInd w:val="0"/>
        <w:spacing w:after="0" w:line="240" w:lineRule="auto"/>
        <w:ind w:left="1080"/>
        <w:rPr>
          <w:rFonts w:ascii="Times New Roman" w:hAnsi="Times New Roman" w:cs="Times New Roman"/>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B80776" w:rsidRPr="00BC2899" w14:paraId="5E77158F" w14:textId="77777777" w:rsidTr="00C31E0F">
        <w:trPr>
          <w:trHeight w:hRule="exact" w:val="864"/>
        </w:trPr>
        <w:tc>
          <w:tcPr>
            <w:tcW w:w="4080" w:type="dxa"/>
            <w:tcBorders>
              <w:bottom w:val="nil"/>
            </w:tcBorders>
          </w:tcPr>
          <w:p w14:paraId="2EBC3410" w14:textId="77777777" w:rsidR="00B80776" w:rsidRPr="00BC2899" w:rsidRDefault="00B80776" w:rsidP="00C31E0F">
            <w:pPr>
              <w:widowControl w:val="0"/>
              <w:tabs>
                <w:tab w:val="left" w:pos="936"/>
                <w:tab w:val="left" w:pos="1314"/>
                <w:tab w:val="left" w:pos="1692"/>
                <w:tab w:val="left" w:pos="2070"/>
              </w:tabs>
              <w:spacing w:before="120" w:after="0" w:line="240" w:lineRule="auto"/>
              <w:jc w:val="center"/>
              <w:rPr>
                <w:rFonts w:ascii="Arial" w:hAnsi="Arial" w:cs="Arial"/>
                <w:b/>
                <w:sz w:val="20"/>
                <w:szCs w:val="20"/>
              </w:rPr>
            </w:pPr>
            <w:r w:rsidRPr="00BC2899">
              <w:rPr>
                <w:rFonts w:ascii="Arial" w:hAnsi="Arial" w:cs="Arial"/>
                <w:b/>
                <w:sz w:val="20"/>
                <w:szCs w:val="20"/>
              </w:rPr>
              <w:lastRenderedPageBreak/>
              <w:t>Commonwealth of Massachusetts</w:t>
            </w:r>
          </w:p>
          <w:p w14:paraId="0526139F" w14:textId="77777777" w:rsidR="00B80776" w:rsidRPr="00BC2899" w:rsidRDefault="00B80776" w:rsidP="00C31E0F">
            <w:pPr>
              <w:widowControl w:val="0"/>
              <w:tabs>
                <w:tab w:val="left" w:pos="936"/>
                <w:tab w:val="left" w:pos="1314"/>
                <w:tab w:val="left" w:pos="1692"/>
                <w:tab w:val="left" w:pos="2070"/>
              </w:tabs>
              <w:spacing w:after="0" w:line="240" w:lineRule="auto"/>
              <w:jc w:val="center"/>
              <w:rPr>
                <w:rFonts w:ascii="Arial" w:hAnsi="Arial" w:cs="Arial"/>
                <w:b/>
                <w:sz w:val="20"/>
                <w:szCs w:val="20"/>
              </w:rPr>
            </w:pPr>
            <w:r w:rsidRPr="00BC2899">
              <w:rPr>
                <w:rFonts w:ascii="Arial" w:hAnsi="Arial" w:cs="Arial"/>
                <w:b/>
                <w:sz w:val="20"/>
                <w:szCs w:val="20"/>
              </w:rPr>
              <w:t>MassHealth</w:t>
            </w:r>
          </w:p>
          <w:p w14:paraId="20CB6B05" w14:textId="77777777" w:rsidR="00B80776" w:rsidRPr="00BC2899" w:rsidRDefault="00B80776" w:rsidP="00C31E0F">
            <w:pPr>
              <w:widowControl w:val="0"/>
              <w:tabs>
                <w:tab w:val="left" w:pos="936"/>
                <w:tab w:val="left" w:pos="1314"/>
                <w:tab w:val="left" w:pos="1692"/>
                <w:tab w:val="left" w:pos="2070"/>
              </w:tabs>
              <w:spacing w:after="0" w:line="240" w:lineRule="auto"/>
              <w:jc w:val="center"/>
              <w:rPr>
                <w:rFonts w:ascii="Arial" w:hAnsi="Arial" w:cs="Arial"/>
                <w:b/>
                <w:sz w:val="20"/>
                <w:szCs w:val="20"/>
              </w:rPr>
            </w:pPr>
            <w:r w:rsidRPr="00BC2899">
              <w:rPr>
                <w:rFonts w:ascii="Arial" w:hAnsi="Arial" w:cs="Arial"/>
                <w:b/>
                <w:sz w:val="20"/>
                <w:szCs w:val="20"/>
              </w:rPr>
              <w:t>Provider Manual Series</w:t>
            </w:r>
          </w:p>
        </w:tc>
        <w:tc>
          <w:tcPr>
            <w:tcW w:w="3750" w:type="dxa"/>
          </w:tcPr>
          <w:p w14:paraId="36D55165" w14:textId="77777777" w:rsidR="00B80776" w:rsidRPr="00BC2899" w:rsidRDefault="00B80776" w:rsidP="00C31E0F">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sidRPr="00BC2899">
              <w:rPr>
                <w:rFonts w:ascii="Arial" w:hAnsi="Arial" w:cs="Arial"/>
                <w:b/>
                <w:sz w:val="20"/>
                <w:szCs w:val="20"/>
              </w:rPr>
              <w:t>Subchapter Number and Title</w:t>
            </w:r>
          </w:p>
          <w:p w14:paraId="30A05A79" w14:textId="77777777" w:rsidR="00B80776" w:rsidRPr="00BC2899" w:rsidRDefault="00B80776" w:rsidP="00C31E0F">
            <w:pPr>
              <w:widowControl w:val="0"/>
              <w:tabs>
                <w:tab w:val="left" w:pos="936"/>
                <w:tab w:val="left" w:pos="1314"/>
                <w:tab w:val="left" w:pos="1692"/>
                <w:tab w:val="left" w:pos="2070"/>
              </w:tabs>
              <w:spacing w:after="0" w:line="240" w:lineRule="auto"/>
              <w:jc w:val="center"/>
              <w:rPr>
                <w:rFonts w:ascii="Arial" w:hAnsi="Arial" w:cs="Arial"/>
                <w:sz w:val="20"/>
                <w:szCs w:val="20"/>
              </w:rPr>
            </w:pPr>
            <w:r w:rsidRPr="00BC2899">
              <w:rPr>
                <w:rFonts w:ascii="Arial" w:hAnsi="Arial" w:cs="Arial"/>
                <w:sz w:val="20"/>
                <w:szCs w:val="20"/>
              </w:rPr>
              <w:t>1.  Program Regulations</w:t>
            </w:r>
          </w:p>
          <w:p w14:paraId="12BB9213" w14:textId="77777777" w:rsidR="00B80776" w:rsidRPr="00BC2899" w:rsidRDefault="00B80776" w:rsidP="00C31E0F">
            <w:pPr>
              <w:widowControl w:val="0"/>
              <w:tabs>
                <w:tab w:val="left" w:pos="936"/>
                <w:tab w:val="left" w:pos="1314"/>
                <w:tab w:val="left" w:pos="1692"/>
                <w:tab w:val="left" w:pos="2070"/>
              </w:tabs>
              <w:spacing w:after="0" w:line="240" w:lineRule="auto"/>
              <w:jc w:val="center"/>
              <w:rPr>
                <w:rFonts w:ascii="Arial" w:hAnsi="Arial" w:cs="Arial"/>
                <w:sz w:val="20"/>
                <w:szCs w:val="20"/>
              </w:rPr>
            </w:pPr>
            <w:r w:rsidRPr="00BC2899">
              <w:rPr>
                <w:rFonts w:ascii="Arial" w:hAnsi="Arial" w:cs="Arial"/>
                <w:sz w:val="20"/>
                <w:szCs w:val="20"/>
              </w:rPr>
              <w:t xml:space="preserve">(130 </w:t>
            </w:r>
            <w:r w:rsidRPr="00BC2899">
              <w:rPr>
                <w:rFonts w:ascii="Arial" w:hAnsi="Arial" w:cs="Arial"/>
                <w:iCs/>
                <w:sz w:val="20"/>
                <w:szCs w:val="20"/>
              </w:rPr>
              <w:t>CMR</w:t>
            </w:r>
            <w:r w:rsidRPr="00BC2899">
              <w:rPr>
                <w:rFonts w:ascii="Arial" w:hAnsi="Arial" w:cs="Arial"/>
                <w:sz w:val="20"/>
                <w:szCs w:val="20"/>
              </w:rPr>
              <w:t xml:space="preserve"> 456.000)</w:t>
            </w:r>
          </w:p>
        </w:tc>
        <w:tc>
          <w:tcPr>
            <w:tcW w:w="1771" w:type="dxa"/>
          </w:tcPr>
          <w:p w14:paraId="40DFACA2" w14:textId="77777777" w:rsidR="00B80776" w:rsidRPr="00BC2899" w:rsidRDefault="00B80776" w:rsidP="00C31E0F">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sidRPr="00BC2899">
              <w:rPr>
                <w:rFonts w:ascii="Arial" w:hAnsi="Arial" w:cs="Arial"/>
                <w:b/>
                <w:sz w:val="20"/>
                <w:szCs w:val="20"/>
              </w:rPr>
              <w:t>Page</w:t>
            </w:r>
          </w:p>
          <w:p w14:paraId="5FEE9280" w14:textId="77777777" w:rsidR="00B80776" w:rsidRPr="00BC2899" w:rsidRDefault="00B80776" w:rsidP="00C31E0F">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sidRPr="00BC2899">
              <w:rPr>
                <w:rFonts w:ascii="Arial" w:hAnsi="Arial" w:cs="Arial"/>
                <w:sz w:val="20"/>
                <w:szCs w:val="20"/>
              </w:rPr>
              <w:t>4-</w:t>
            </w:r>
            <w:r>
              <w:rPr>
                <w:rFonts w:ascii="Arial" w:hAnsi="Arial" w:cs="Arial"/>
                <w:sz w:val="20"/>
                <w:szCs w:val="20"/>
              </w:rPr>
              <w:t>28</w:t>
            </w:r>
          </w:p>
        </w:tc>
      </w:tr>
      <w:tr w:rsidR="00B80776" w:rsidRPr="00BC2899" w14:paraId="2C0F8920" w14:textId="77777777" w:rsidTr="00C31E0F">
        <w:trPr>
          <w:trHeight w:hRule="exact" w:val="864"/>
        </w:trPr>
        <w:tc>
          <w:tcPr>
            <w:tcW w:w="4080" w:type="dxa"/>
            <w:tcBorders>
              <w:top w:val="nil"/>
            </w:tcBorders>
            <w:vAlign w:val="center"/>
          </w:tcPr>
          <w:p w14:paraId="1982FFB8" w14:textId="77777777" w:rsidR="00B80776" w:rsidRPr="00BC2899" w:rsidRDefault="00B80776" w:rsidP="00C31E0F">
            <w:pPr>
              <w:widowControl w:val="0"/>
              <w:tabs>
                <w:tab w:val="left" w:pos="936"/>
                <w:tab w:val="left" w:pos="1314"/>
                <w:tab w:val="left" w:pos="1692"/>
                <w:tab w:val="left" w:pos="2070"/>
              </w:tabs>
              <w:spacing w:after="0" w:line="240" w:lineRule="auto"/>
              <w:jc w:val="center"/>
              <w:rPr>
                <w:rFonts w:ascii="Arial" w:hAnsi="Arial" w:cs="Arial"/>
                <w:sz w:val="20"/>
                <w:szCs w:val="20"/>
              </w:rPr>
            </w:pPr>
            <w:r w:rsidRPr="00BC2899">
              <w:rPr>
                <w:rFonts w:ascii="Arial" w:hAnsi="Arial" w:cs="Arial"/>
                <w:sz w:val="20"/>
                <w:szCs w:val="20"/>
              </w:rPr>
              <w:t>Nursing Facility Manual</w:t>
            </w:r>
          </w:p>
        </w:tc>
        <w:tc>
          <w:tcPr>
            <w:tcW w:w="3750" w:type="dxa"/>
          </w:tcPr>
          <w:p w14:paraId="5198F77B" w14:textId="77777777" w:rsidR="00B80776" w:rsidRPr="00BC2899" w:rsidRDefault="00B80776" w:rsidP="00C31E0F">
            <w:pPr>
              <w:widowControl w:val="0"/>
              <w:tabs>
                <w:tab w:val="left" w:pos="936"/>
                <w:tab w:val="left" w:pos="1314"/>
                <w:tab w:val="left" w:pos="1692"/>
                <w:tab w:val="left" w:pos="2070"/>
              </w:tabs>
              <w:spacing w:before="120" w:after="0" w:line="240" w:lineRule="auto"/>
              <w:jc w:val="center"/>
              <w:rPr>
                <w:rFonts w:ascii="Arial" w:hAnsi="Arial" w:cs="Arial"/>
                <w:b/>
                <w:sz w:val="20"/>
                <w:szCs w:val="20"/>
              </w:rPr>
            </w:pPr>
            <w:r w:rsidRPr="00BC2899">
              <w:rPr>
                <w:rFonts w:ascii="Arial" w:hAnsi="Arial" w:cs="Arial"/>
                <w:b/>
                <w:sz w:val="20"/>
                <w:szCs w:val="20"/>
              </w:rPr>
              <w:t>Transmittal Letter</w:t>
            </w:r>
          </w:p>
          <w:p w14:paraId="745B0804" w14:textId="4A63F95E" w:rsidR="00B80776" w:rsidRPr="00BC2899" w:rsidRDefault="00B80776" w:rsidP="00C31E0F">
            <w:pPr>
              <w:widowControl w:val="0"/>
              <w:tabs>
                <w:tab w:val="left" w:pos="936"/>
                <w:tab w:val="left" w:pos="1314"/>
                <w:tab w:val="left" w:pos="1692"/>
                <w:tab w:val="left" w:pos="2070"/>
              </w:tabs>
              <w:spacing w:before="120" w:after="0" w:line="240" w:lineRule="auto"/>
              <w:jc w:val="center"/>
              <w:rPr>
                <w:rFonts w:ascii="Arial" w:hAnsi="Arial" w:cs="Arial"/>
                <w:b/>
                <w:sz w:val="20"/>
                <w:szCs w:val="20"/>
              </w:rPr>
            </w:pPr>
            <w:r w:rsidRPr="00BC2899">
              <w:rPr>
                <w:rFonts w:ascii="Arial" w:hAnsi="Arial" w:cs="Arial"/>
                <w:sz w:val="20"/>
                <w:szCs w:val="20"/>
              </w:rPr>
              <w:t>NF-</w:t>
            </w:r>
            <w:r>
              <w:rPr>
                <w:rFonts w:ascii="Arial" w:hAnsi="Arial" w:cs="Arial"/>
                <w:sz w:val="20"/>
                <w:szCs w:val="20"/>
              </w:rPr>
              <w:t>6</w:t>
            </w:r>
            <w:r w:rsidR="0073121D">
              <w:rPr>
                <w:rFonts w:ascii="Arial" w:hAnsi="Arial" w:cs="Arial"/>
                <w:sz w:val="20"/>
                <w:szCs w:val="20"/>
              </w:rPr>
              <w:t>4</w:t>
            </w:r>
          </w:p>
        </w:tc>
        <w:tc>
          <w:tcPr>
            <w:tcW w:w="1771" w:type="dxa"/>
          </w:tcPr>
          <w:p w14:paraId="634F7597" w14:textId="77777777" w:rsidR="00B80776" w:rsidRPr="00BC2899" w:rsidRDefault="00B80776" w:rsidP="00C31E0F">
            <w:pPr>
              <w:widowControl w:val="0"/>
              <w:tabs>
                <w:tab w:val="left" w:pos="936"/>
                <w:tab w:val="left" w:pos="1314"/>
                <w:tab w:val="left" w:pos="1692"/>
                <w:tab w:val="left" w:pos="2070"/>
              </w:tabs>
              <w:spacing w:before="120" w:after="0" w:line="240" w:lineRule="auto"/>
              <w:jc w:val="center"/>
              <w:rPr>
                <w:rFonts w:ascii="Arial" w:hAnsi="Arial" w:cs="Arial"/>
                <w:b/>
                <w:sz w:val="20"/>
                <w:szCs w:val="20"/>
              </w:rPr>
            </w:pPr>
            <w:r w:rsidRPr="00BC2899">
              <w:rPr>
                <w:rFonts w:ascii="Arial" w:hAnsi="Arial" w:cs="Arial"/>
                <w:b/>
                <w:sz w:val="20"/>
                <w:szCs w:val="20"/>
              </w:rPr>
              <w:t>Date</w:t>
            </w:r>
          </w:p>
          <w:p w14:paraId="7A5F10AC" w14:textId="5E9E51B4" w:rsidR="00B80776" w:rsidRPr="00BC2899" w:rsidRDefault="0073121D" w:rsidP="00C31E0F">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Pr>
                <w:rFonts w:ascii="Arial" w:hAnsi="Arial" w:cs="Arial"/>
                <w:sz w:val="20"/>
                <w:szCs w:val="20"/>
              </w:rPr>
              <w:t>09/08/25</w:t>
            </w:r>
          </w:p>
        </w:tc>
      </w:tr>
    </w:tbl>
    <w:p w14:paraId="6F6FCA99" w14:textId="77777777" w:rsidR="00B80776" w:rsidRDefault="00B80776" w:rsidP="006D06FC">
      <w:pPr>
        <w:widowControl w:val="0"/>
        <w:autoSpaceDE w:val="0"/>
        <w:autoSpaceDN w:val="0"/>
        <w:adjustRightInd w:val="0"/>
        <w:spacing w:after="0" w:line="240" w:lineRule="auto"/>
        <w:ind w:left="1080"/>
        <w:rPr>
          <w:rFonts w:ascii="Times New Roman" w:hAnsi="Times New Roman" w:cs="Times New Roman"/>
        </w:rPr>
      </w:pPr>
    </w:p>
    <w:p w14:paraId="645E96FB" w14:textId="4A127E90" w:rsidR="009B1448" w:rsidRPr="00BC2899" w:rsidRDefault="0073121D" w:rsidP="006D06FC">
      <w:pPr>
        <w:widowControl w:val="0"/>
        <w:autoSpaceDE w:val="0"/>
        <w:autoSpaceDN w:val="0"/>
        <w:adjustRightInd w:val="0"/>
        <w:spacing w:after="0" w:line="240" w:lineRule="auto"/>
        <w:ind w:left="1080"/>
        <w:rPr>
          <w:rFonts w:ascii="Times New Roman" w:hAnsi="Times New Roman" w:cs="Times New Roman"/>
        </w:rPr>
      </w:pPr>
      <w:r w:rsidRPr="00BC2899">
        <w:rPr>
          <w:rFonts w:ascii="Times New Roman" w:hAnsi="Times New Roman" w:cs="Times New Roman"/>
        </w:rPr>
        <w:t xml:space="preserve">(1)  30 days after a resident receives written notice of a discharge or transfer pursuant to 130 CMR 456.702(A); or </w:t>
      </w:r>
      <w:r w:rsidR="0088304D" w:rsidRPr="00BC2899">
        <w:rPr>
          <w:rFonts w:ascii="Times New Roman" w:hAnsi="Times New Roman" w:cs="Times New Roman"/>
        </w:rPr>
        <w:t>(2)</w:t>
      </w:r>
      <w:r w:rsidR="006D06FC" w:rsidRPr="00BC2899">
        <w:rPr>
          <w:rFonts w:ascii="Times New Roman" w:hAnsi="Times New Roman" w:cs="Times New Roman"/>
        </w:rPr>
        <w:t xml:space="preserve"> </w:t>
      </w:r>
      <w:r w:rsidR="0088304D" w:rsidRPr="00BC2899">
        <w:rPr>
          <w:rFonts w:ascii="Times New Roman" w:hAnsi="Times New Roman" w:cs="Times New Roman"/>
        </w:rPr>
        <w:t xml:space="preserve"> </w:t>
      </w:r>
      <w:r w:rsidR="009B1448" w:rsidRPr="00BC2899">
        <w:rPr>
          <w:rFonts w:ascii="Times New Roman" w:hAnsi="Times New Roman" w:cs="Times New Roman"/>
        </w:rPr>
        <w:t>30 days after a nursing facility initiates a transfer or discharge or fails to readmit and fails to give the resident notice; or</w:t>
      </w:r>
    </w:p>
    <w:p w14:paraId="1BD302E3" w14:textId="77777777" w:rsidR="0088304D" w:rsidRPr="00BC2899" w:rsidRDefault="009B1448" w:rsidP="006D06FC">
      <w:pPr>
        <w:widowControl w:val="0"/>
        <w:autoSpaceDE w:val="0"/>
        <w:autoSpaceDN w:val="0"/>
        <w:adjustRightInd w:val="0"/>
        <w:spacing w:after="0" w:line="240" w:lineRule="auto"/>
        <w:ind w:left="1080"/>
        <w:rPr>
          <w:rFonts w:ascii="Times New Roman" w:hAnsi="Times New Roman" w:cs="Times New Roman"/>
        </w:rPr>
      </w:pPr>
      <w:r w:rsidRPr="00BC2899">
        <w:rPr>
          <w:rFonts w:ascii="Times New Roman" w:hAnsi="Times New Roman" w:cs="Times New Roman"/>
        </w:rPr>
        <w:t xml:space="preserve">(3) </w:t>
      </w:r>
      <w:r w:rsidR="006D06FC" w:rsidRPr="00BC2899">
        <w:rPr>
          <w:rFonts w:ascii="Times New Roman" w:hAnsi="Times New Roman" w:cs="Times New Roman"/>
        </w:rPr>
        <w:t xml:space="preserve"> </w:t>
      </w:r>
      <w:r w:rsidR="0088304D" w:rsidRPr="00BC2899">
        <w:rPr>
          <w:rFonts w:ascii="Times New Roman" w:hAnsi="Times New Roman" w:cs="Times New Roman"/>
        </w:rPr>
        <w:t>14 days after a resident receives written notice of an emergency discharge or emergency transfer pursuant to 130 CMR 456.702(B); or</w:t>
      </w:r>
    </w:p>
    <w:p w14:paraId="092280EE" w14:textId="77777777" w:rsidR="0088304D" w:rsidRPr="00BC2899" w:rsidRDefault="0088304D" w:rsidP="006D06FC">
      <w:pPr>
        <w:widowControl w:val="0"/>
        <w:autoSpaceDE w:val="0"/>
        <w:autoSpaceDN w:val="0"/>
        <w:adjustRightInd w:val="0"/>
        <w:spacing w:after="0" w:line="240" w:lineRule="auto"/>
        <w:ind w:left="1080"/>
        <w:rPr>
          <w:rFonts w:ascii="Times New Roman" w:hAnsi="Times New Roman" w:cs="Times New Roman"/>
        </w:rPr>
      </w:pPr>
      <w:r w:rsidRPr="00BC2899">
        <w:rPr>
          <w:rFonts w:ascii="Times New Roman" w:hAnsi="Times New Roman" w:cs="Times New Roman"/>
        </w:rPr>
        <w:t>(</w:t>
      </w:r>
      <w:r w:rsidR="009B1448" w:rsidRPr="00BC2899">
        <w:rPr>
          <w:rFonts w:ascii="Times New Roman" w:hAnsi="Times New Roman" w:cs="Times New Roman"/>
        </w:rPr>
        <w:t>4</w:t>
      </w:r>
      <w:r w:rsidRPr="00BC2899">
        <w:rPr>
          <w:rFonts w:ascii="Times New Roman" w:hAnsi="Times New Roman" w:cs="Times New Roman"/>
        </w:rPr>
        <w:t>)</w:t>
      </w:r>
      <w:r w:rsidR="006D06FC" w:rsidRPr="00BC2899">
        <w:rPr>
          <w:rFonts w:ascii="Times New Roman" w:hAnsi="Times New Roman" w:cs="Times New Roman"/>
        </w:rPr>
        <w:t xml:space="preserve"> </w:t>
      </w:r>
      <w:r w:rsidRPr="00BC2899">
        <w:rPr>
          <w:rFonts w:ascii="Times New Roman" w:hAnsi="Times New Roman" w:cs="Times New Roman"/>
        </w:rPr>
        <w:t xml:space="preserve"> 14 days after a resident receives written notice of a transfer or discharge that is the result of a nursing facility’s failure to readmit a resident following hospitalization or other medical leave of absence.</w:t>
      </w:r>
    </w:p>
    <w:p w14:paraId="5382F063" w14:textId="77777777" w:rsidR="0088304D" w:rsidRPr="00BC2899" w:rsidRDefault="0088304D">
      <w:pPr>
        <w:widowControl w:val="0"/>
        <w:autoSpaceDE w:val="0"/>
        <w:autoSpaceDN w:val="0"/>
        <w:adjustRightInd w:val="0"/>
        <w:spacing w:before="7" w:after="0" w:line="220" w:lineRule="exact"/>
        <w:rPr>
          <w:rFonts w:ascii="Times New Roman" w:hAnsi="Times New Roman" w:cs="Times New Roman"/>
        </w:rPr>
      </w:pPr>
    </w:p>
    <w:p w14:paraId="614CF0E3" w14:textId="77777777" w:rsidR="0088304D" w:rsidRPr="00BC2899" w:rsidRDefault="0088304D">
      <w:pPr>
        <w:widowControl w:val="0"/>
        <w:autoSpaceDE w:val="0"/>
        <w:autoSpaceDN w:val="0"/>
        <w:adjustRightInd w:val="0"/>
        <w:spacing w:before="31" w:after="0" w:line="248" w:lineRule="exact"/>
        <w:ind w:left="114"/>
        <w:rPr>
          <w:rFonts w:ascii="Times New Roman" w:hAnsi="Times New Roman" w:cs="Times New Roman"/>
        </w:rPr>
      </w:pPr>
      <w:r w:rsidRPr="00BC2899">
        <w:rPr>
          <w:rFonts w:ascii="Times New Roman" w:hAnsi="Times New Roman" w:cs="Times New Roman"/>
          <w:position w:val="-1"/>
          <w:u w:val="single"/>
        </w:rPr>
        <w:t>456</w:t>
      </w:r>
      <w:r w:rsidRPr="00BC2899">
        <w:rPr>
          <w:rFonts w:ascii="Times New Roman" w:hAnsi="Times New Roman" w:cs="Times New Roman"/>
          <w:spacing w:val="-1"/>
          <w:position w:val="-1"/>
          <w:u w:val="single"/>
        </w:rPr>
        <w:t>.</w:t>
      </w:r>
      <w:r w:rsidRPr="00BC2899">
        <w:rPr>
          <w:rFonts w:ascii="Times New Roman" w:hAnsi="Times New Roman" w:cs="Times New Roman"/>
          <w:position w:val="-1"/>
          <w:u w:val="single"/>
        </w:rPr>
        <w:t xml:space="preserve">704: </w:t>
      </w:r>
      <w:r w:rsidRPr="00BC2899">
        <w:rPr>
          <w:rFonts w:ascii="Times New Roman" w:hAnsi="Times New Roman" w:cs="Times New Roman"/>
          <w:spacing w:val="44"/>
          <w:position w:val="-1"/>
          <w:u w:val="single"/>
        </w:rPr>
        <w:t xml:space="preserve"> </w:t>
      </w:r>
      <w:r w:rsidRPr="00BC2899">
        <w:rPr>
          <w:rFonts w:ascii="Times New Roman" w:hAnsi="Times New Roman" w:cs="Times New Roman"/>
          <w:position w:val="-1"/>
          <w:u w:val="single"/>
        </w:rPr>
        <w:t>Stay</w:t>
      </w:r>
      <w:r w:rsidRPr="00BC2899">
        <w:rPr>
          <w:rFonts w:ascii="Times New Roman" w:hAnsi="Times New Roman" w:cs="Times New Roman"/>
          <w:spacing w:val="-3"/>
          <w:position w:val="-1"/>
          <w:u w:val="single"/>
        </w:rPr>
        <w:t xml:space="preserve"> </w:t>
      </w:r>
      <w:r w:rsidRPr="00BC2899">
        <w:rPr>
          <w:rFonts w:ascii="Times New Roman" w:hAnsi="Times New Roman" w:cs="Times New Roman"/>
          <w:position w:val="-1"/>
          <w:u w:val="single"/>
        </w:rPr>
        <w:t xml:space="preserve">of a Transfer or Discharge from a Nursing Facility Pending </w:t>
      </w:r>
      <w:r w:rsidRPr="00BC2899">
        <w:rPr>
          <w:rFonts w:ascii="Times New Roman" w:hAnsi="Times New Roman" w:cs="Times New Roman"/>
          <w:spacing w:val="-1"/>
          <w:position w:val="-1"/>
          <w:u w:val="single"/>
        </w:rPr>
        <w:t>A</w:t>
      </w:r>
      <w:r w:rsidRPr="00BC2899">
        <w:rPr>
          <w:rFonts w:ascii="Times New Roman" w:hAnsi="Times New Roman" w:cs="Times New Roman"/>
          <w:position w:val="-1"/>
          <w:u w:val="single"/>
        </w:rPr>
        <w:t>ppeal</w:t>
      </w:r>
    </w:p>
    <w:p w14:paraId="5FC21605" w14:textId="77777777" w:rsidR="0088304D" w:rsidRPr="00BC2899" w:rsidRDefault="0088304D">
      <w:pPr>
        <w:widowControl w:val="0"/>
        <w:autoSpaceDE w:val="0"/>
        <w:autoSpaceDN w:val="0"/>
        <w:adjustRightInd w:val="0"/>
        <w:spacing w:before="6" w:after="0" w:line="220" w:lineRule="exact"/>
        <w:rPr>
          <w:rFonts w:ascii="Times New Roman" w:hAnsi="Times New Roman" w:cs="Times New Roman"/>
        </w:rPr>
      </w:pPr>
    </w:p>
    <w:p w14:paraId="33D3AAB0" w14:textId="77777777" w:rsidR="0088304D" w:rsidRPr="00BC2899" w:rsidRDefault="0088304D" w:rsidP="006D06FC">
      <w:pPr>
        <w:widowControl w:val="0"/>
        <w:autoSpaceDE w:val="0"/>
        <w:autoSpaceDN w:val="0"/>
        <w:adjustRightInd w:val="0"/>
        <w:spacing w:after="0" w:line="240" w:lineRule="auto"/>
        <w:ind w:left="720"/>
        <w:rPr>
          <w:rFonts w:ascii="Times New Roman" w:hAnsi="Times New Roman" w:cs="Times New Roman"/>
        </w:rPr>
      </w:pPr>
      <w:r w:rsidRPr="00BC2899">
        <w:rPr>
          <w:rFonts w:ascii="Times New Roman" w:hAnsi="Times New Roman" w:cs="Times New Roman"/>
        </w:rPr>
        <w:t>(A)</w:t>
      </w:r>
      <w:r w:rsidR="006D06FC" w:rsidRPr="00BC2899">
        <w:rPr>
          <w:rFonts w:ascii="Times New Roman" w:hAnsi="Times New Roman" w:cs="Times New Roman"/>
        </w:rPr>
        <w:t xml:space="preserve"> </w:t>
      </w:r>
      <w:r w:rsidRPr="00BC2899">
        <w:rPr>
          <w:rFonts w:ascii="Times New Roman" w:hAnsi="Times New Roman" w:cs="Times New Roman"/>
        </w:rPr>
        <w:t xml:space="preserve"> If a request for a hearing regarding a discharge or transfer from a nursing facility is received by the Board of Hearings during the notice period described in 130 CMR 456.703(B)(1), the nursing facility must stay the planned discharge or transfer until 30 days after the decision is rendered.  While this stay is in effect, the resident must not be transferred or discharged from the nursing facility.</w:t>
      </w:r>
    </w:p>
    <w:p w14:paraId="5A47F8DA" w14:textId="77777777" w:rsidR="0088304D" w:rsidRPr="00BC2899" w:rsidRDefault="0088304D" w:rsidP="006D06FC">
      <w:pPr>
        <w:widowControl w:val="0"/>
        <w:autoSpaceDE w:val="0"/>
        <w:autoSpaceDN w:val="0"/>
        <w:adjustRightInd w:val="0"/>
        <w:spacing w:after="0" w:line="240" w:lineRule="auto"/>
        <w:ind w:left="720"/>
        <w:rPr>
          <w:rFonts w:ascii="Times New Roman" w:hAnsi="Times New Roman" w:cs="Times New Roman"/>
        </w:rPr>
      </w:pPr>
    </w:p>
    <w:p w14:paraId="1622B803" w14:textId="77777777" w:rsidR="0088304D" w:rsidRPr="00BC2899" w:rsidRDefault="0088304D" w:rsidP="006D06FC">
      <w:pPr>
        <w:widowControl w:val="0"/>
        <w:autoSpaceDE w:val="0"/>
        <w:autoSpaceDN w:val="0"/>
        <w:adjustRightInd w:val="0"/>
        <w:spacing w:after="0" w:line="240" w:lineRule="auto"/>
        <w:ind w:left="720"/>
        <w:rPr>
          <w:rFonts w:ascii="Times New Roman" w:hAnsi="Times New Roman" w:cs="Times New Roman"/>
        </w:rPr>
      </w:pPr>
      <w:r w:rsidRPr="00BC2899">
        <w:rPr>
          <w:rFonts w:ascii="Times New Roman" w:hAnsi="Times New Roman" w:cs="Times New Roman"/>
        </w:rPr>
        <w:t>(B)</w:t>
      </w:r>
      <w:r w:rsidR="006D06FC" w:rsidRPr="00BC2899">
        <w:rPr>
          <w:rFonts w:ascii="Times New Roman" w:hAnsi="Times New Roman" w:cs="Times New Roman"/>
        </w:rPr>
        <w:t xml:space="preserve"> </w:t>
      </w:r>
      <w:r w:rsidRPr="00BC2899">
        <w:rPr>
          <w:rFonts w:ascii="Times New Roman" w:hAnsi="Times New Roman" w:cs="Times New Roman"/>
        </w:rPr>
        <w:t xml:space="preserve"> If a hearing is requested, in accordance with 130 CMR 456.703(B)(2), and the request is received prior to the discharge or transfer, then the nursing facility must stay the planned transfer or discharge until five days after the hearing decision.</w:t>
      </w:r>
    </w:p>
    <w:p w14:paraId="4CFA0562" w14:textId="77777777" w:rsidR="0088304D" w:rsidRPr="00BC2899" w:rsidRDefault="0088304D" w:rsidP="006D06FC">
      <w:pPr>
        <w:widowControl w:val="0"/>
        <w:autoSpaceDE w:val="0"/>
        <w:autoSpaceDN w:val="0"/>
        <w:adjustRightInd w:val="0"/>
        <w:spacing w:after="0" w:line="240" w:lineRule="auto"/>
        <w:ind w:left="720"/>
        <w:rPr>
          <w:rFonts w:ascii="Times New Roman" w:hAnsi="Times New Roman" w:cs="Times New Roman"/>
        </w:rPr>
      </w:pPr>
    </w:p>
    <w:p w14:paraId="2EAD6695" w14:textId="77777777" w:rsidR="0088304D" w:rsidRPr="00BC2899" w:rsidRDefault="0088304D" w:rsidP="006D06FC">
      <w:pPr>
        <w:widowControl w:val="0"/>
        <w:autoSpaceDE w:val="0"/>
        <w:autoSpaceDN w:val="0"/>
        <w:adjustRightInd w:val="0"/>
        <w:spacing w:after="0" w:line="240" w:lineRule="auto"/>
        <w:ind w:left="720"/>
        <w:rPr>
          <w:rFonts w:ascii="Times New Roman" w:hAnsi="Times New Roman" w:cs="Times New Roman"/>
        </w:rPr>
      </w:pPr>
      <w:r w:rsidRPr="00BC2899">
        <w:rPr>
          <w:rFonts w:ascii="Times New Roman" w:hAnsi="Times New Roman" w:cs="Times New Roman"/>
        </w:rPr>
        <w:t>(C)</w:t>
      </w:r>
      <w:r w:rsidR="006D06FC" w:rsidRPr="00BC2899">
        <w:rPr>
          <w:rFonts w:ascii="Times New Roman" w:hAnsi="Times New Roman" w:cs="Times New Roman"/>
        </w:rPr>
        <w:t xml:space="preserve"> </w:t>
      </w:r>
      <w:r w:rsidRPr="00BC2899">
        <w:rPr>
          <w:rFonts w:ascii="Times New Roman" w:hAnsi="Times New Roman" w:cs="Times New Roman"/>
        </w:rPr>
        <w:t xml:space="preserve"> If the request for a hearing</w:t>
      </w:r>
      <w:r w:rsidR="009B1448" w:rsidRPr="00BC2899">
        <w:rPr>
          <w:rFonts w:ascii="Times New Roman" w:hAnsi="Times New Roman" w:cs="Times New Roman"/>
        </w:rPr>
        <w:t>, in accordance with 130 CMR 456.703(B)(2),</w:t>
      </w:r>
      <w:r w:rsidRPr="00BC2899">
        <w:rPr>
          <w:rFonts w:ascii="Times New Roman" w:hAnsi="Times New Roman" w:cs="Times New Roman"/>
        </w:rPr>
        <w:t xml:space="preserve"> is received within the applicable time frame but after the transfer, the nursing facility must, upon receipt of </w:t>
      </w:r>
      <w:r w:rsidR="009B1448" w:rsidRPr="00BC2899">
        <w:rPr>
          <w:rFonts w:ascii="Times New Roman" w:hAnsi="Times New Roman" w:cs="Times New Roman"/>
        </w:rPr>
        <w:t xml:space="preserve">an </w:t>
      </w:r>
      <w:r w:rsidRPr="00BC2899">
        <w:rPr>
          <w:rFonts w:ascii="Times New Roman" w:hAnsi="Times New Roman" w:cs="Times New Roman"/>
        </w:rPr>
        <w:t>appeal decision favorable to the resident, promptly readmit the resident to the next available bed in the facility.</w:t>
      </w:r>
    </w:p>
    <w:p w14:paraId="4D451DC5" w14:textId="77777777" w:rsidR="0088304D" w:rsidRPr="00BC2899" w:rsidRDefault="0088304D" w:rsidP="006D06FC">
      <w:pPr>
        <w:widowControl w:val="0"/>
        <w:autoSpaceDE w:val="0"/>
        <w:autoSpaceDN w:val="0"/>
        <w:adjustRightInd w:val="0"/>
        <w:spacing w:after="0" w:line="240" w:lineRule="auto"/>
        <w:ind w:left="720"/>
        <w:rPr>
          <w:rFonts w:ascii="Times New Roman" w:hAnsi="Times New Roman" w:cs="Times New Roman"/>
        </w:rPr>
      </w:pPr>
    </w:p>
    <w:p w14:paraId="1BA608A8" w14:textId="5BD00A34" w:rsidR="0088304D" w:rsidRDefault="0088304D" w:rsidP="000D6B69">
      <w:pPr>
        <w:widowControl w:val="0"/>
        <w:autoSpaceDE w:val="0"/>
        <w:autoSpaceDN w:val="0"/>
        <w:adjustRightInd w:val="0"/>
        <w:spacing w:after="0" w:line="240" w:lineRule="auto"/>
        <w:ind w:left="720"/>
        <w:rPr>
          <w:rFonts w:ascii="Times New Roman" w:hAnsi="Times New Roman" w:cs="Times New Roman"/>
        </w:rPr>
      </w:pPr>
      <w:r w:rsidRPr="00BC2899">
        <w:rPr>
          <w:rFonts w:ascii="Times New Roman" w:hAnsi="Times New Roman" w:cs="Times New Roman"/>
        </w:rPr>
        <w:t>(D)</w:t>
      </w:r>
      <w:r w:rsidR="006D06FC" w:rsidRPr="00BC2899">
        <w:rPr>
          <w:rFonts w:ascii="Times New Roman" w:hAnsi="Times New Roman" w:cs="Times New Roman"/>
        </w:rPr>
        <w:t xml:space="preserve"> </w:t>
      </w:r>
      <w:r w:rsidRPr="00BC2899">
        <w:rPr>
          <w:rFonts w:ascii="Times New Roman" w:hAnsi="Times New Roman" w:cs="Times New Roman"/>
        </w:rPr>
        <w:t xml:space="preserve"> In the case of a transfer or discharge that is the result of a nursing facility’s failure to readmit a resident following hospitalization or other medical leave of absence, if the request for a hearing is received within the applicable time period as described in 130 CMR 456.703(B)(3), the nursing facility must, upon receipt of </w:t>
      </w:r>
      <w:r w:rsidR="004A28C2" w:rsidRPr="00BC2899">
        <w:rPr>
          <w:rFonts w:ascii="Times New Roman" w:hAnsi="Times New Roman" w:cs="Times New Roman"/>
        </w:rPr>
        <w:t xml:space="preserve">an </w:t>
      </w:r>
      <w:r w:rsidRPr="00BC2899">
        <w:rPr>
          <w:rFonts w:ascii="Times New Roman" w:hAnsi="Times New Roman" w:cs="Times New Roman"/>
        </w:rPr>
        <w:t>appeal decision favorable to the resident, promptly readmit the resident to the next available bed</w:t>
      </w:r>
      <w:r w:rsidR="004A28C2" w:rsidRPr="00BC2899">
        <w:rPr>
          <w:rFonts w:ascii="Times New Roman" w:hAnsi="Times New Roman" w:cs="Times New Roman"/>
        </w:rPr>
        <w:t xml:space="preserve"> in the facility</w:t>
      </w:r>
      <w:r w:rsidRPr="00BC2899">
        <w:rPr>
          <w:rFonts w:ascii="Times New Roman" w:hAnsi="Times New Roman" w:cs="Times New Roman"/>
        </w:rPr>
        <w:t>.</w:t>
      </w:r>
    </w:p>
    <w:p w14:paraId="04530FF7" w14:textId="77777777" w:rsidR="006F50AF" w:rsidRPr="000D6B69" w:rsidRDefault="006F50AF" w:rsidP="000D6B69">
      <w:pPr>
        <w:widowControl w:val="0"/>
        <w:autoSpaceDE w:val="0"/>
        <w:autoSpaceDN w:val="0"/>
        <w:adjustRightInd w:val="0"/>
        <w:spacing w:after="0" w:line="240" w:lineRule="auto"/>
        <w:ind w:left="720"/>
        <w:rPr>
          <w:rFonts w:ascii="Times New Roman" w:hAnsi="Times New Roman" w:cs="Times New Roman"/>
        </w:rPr>
      </w:pPr>
    </w:p>
    <w:p w14:paraId="4BA6E5E1" w14:textId="77777777" w:rsidR="0088304D" w:rsidRPr="00BC2899" w:rsidRDefault="0088304D">
      <w:pPr>
        <w:widowControl w:val="0"/>
        <w:autoSpaceDE w:val="0"/>
        <w:autoSpaceDN w:val="0"/>
        <w:adjustRightInd w:val="0"/>
        <w:spacing w:after="0" w:line="240" w:lineRule="auto"/>
        <w:ind w:left="114"/>
        <w:rPr>
          <w:rFonts w:ascii="Times New Roman" w:hAnsi="Times New Roman" w:cs="Times New Roman"/>
        </w:rPr>
      </w:pPr>
      <w:r w:rsidRPr="00BC2899">
        <w:rPr>
          <w:rFonts w:ascii="Times New Roman" w:hAnsi="Times New Roman" w:cs="Times New Roman"/>
          <w:u w:val="single"/>
        </w:rPr>
        <w:t>456</w:t>
      </w:r>
      <w:r w:rsidRPr="00BC2899">
        <w:rPr>
          <w:rFonts w:ascii="Times New Roman" w:hAnsi="Times New Roman" w:cs="Times New Roman"/>
          <w:spacing w:val="-1"/>
          <w:u w:val="single"/>
        </w:rPr>
        <w:t>.</w:t>
      </w:r>
      <w:r w:rsidRPr="00BC2899">
        <w:rPr>
          <w:rFonts w:ascii="Times New Roman" w:hAnsi="Times New Roman" w:cs="Times New Roman"/>
          <w:u w:val="single"/>
        </w:rPr>
        <w:t xml:space="preserve">705: </w:t>
      </w:r>
      <w:r w:rsidRPr="00BC2899">
        <w:rPr>
          <w:rFonts w:ascii="Times New Roman" w:hAnsi="Times New Roman" w:cs="Times New Roman"/>
          <w:spacing w:val="43"/>
          <w:u w:val="single"/>
        </w:rPr>
        <w:t xml:space="preserve"> </w:t>
      </w:r>
      <w:r w:rsidRPr="00BC2899">
        <w:rPr>
          <w:rFonts w:ascii="Times New Roman" w:hAnsi="Times New Roman" w:cs="Times New Roman"/>
          <w:u w:val="single"/>
        </w:rPr>
        <w:t>Scheduling</w:t>
      </w:r>
      <w:r w:rsidRPr="00BC2899">
        <w:rPr>
          <w:rFonts w:ascii="Times New Roman" w:hAnsi="Times New Roman" w:cs="Times New Roman"/>
          <w:spacing w:val="-10"/>
          <w:u w:val="single"/>
        </w:rPr>
        <w:t xml:space="preserve"> </w:t>
      </w:r>
      <w:r w:rsidRPr="00BC2899">
        <w:rPr>
          <w:rFonts w:ascii="Times New Roman" w:hAnsi="Times New Roman" w:cs="Times New Roman"/>
          <w:spacing w:val="-1"/>
          <w:u w:val="single"/>
        </w:rPr>
        <w:t>b</w:t>
      </w:r>
      <w:r w:rsidRPr="00BC2899">
        <w:rPr>
          <w:rFonts w:ascii="Times New Roman" w:hAnsi="Times New Roman" w:cs="Times New Roman"/>
          <w:u w:val="single"/>
        </w:rPr>
        <w:t>y</w:t>
      </w:r>
      <w:r w:rsidRPr="00BC2899">
        <w:rPr>
          <w:rFonts w:ascii="Times New Roman" w:hAnsi="Times New Roman" w:cs="Times New Roman"/>
          <w:spacing w:val="1"/>
          <w:u w:val="single"/>
        </w:rPr>
        <w:t xml:space="preserve"> </w:t>
      </w:r>
      <w:r w:rsidRPr="00BC2899">
        <w:rPr>
          <w:rFonts w:ascii="Times New Roman" w:hAnsi="Times New Roman" w:cs="Times New Roman"/>
          <w:u w:val="single"/>
        </w:rPr>
        <w:t xml:space="preserve">the Board </w:t>
      </w:r>
      <w:r w:rsidRPr="00BC2899">
        <w:rPr>
          <w:rFonts w:ascii="Times New Roman" w:hAnsi="Times New Roman" w:cs="Times New Roman"/>
          <w:spacing w:val="-1"/>
          <w:u w:val="single"/>
        </w:rPr>
        <w:t>o</w:t>
      </w:r>
      <w:r w:rsidRPr="00BC2899">
        <w:rPr>
          <w:rFonts w:ascii="Times New Roman" w:hAnsi="Times New Roman" w:cs="Times New Roman"/>
          <w:u w:val="single"/>
        </w:rPr>
        <w:t>f Hearings</w:t>
      </w:r>
    </w:p>
    <w:p w14:paraId="5CCDC234" w14:textId="77777777" w:rsidR="0088304D" w:rsidRPr="00BC2899" w:rsidRDefault="0088304D" w:rsidP="006D06FC">
      <w:pPr>
        <w:widowControl w:val="0"/>
        <w:autoSpaceDE w:val="0"/>
        <w:autoSpaceDN w:val="0"/>
        <w:adjustRightInd w:val="0"/>
        <w:spacing w:after="0" w:line="240" w:lineRule="exact"/>
        <w:rPr>
          <w:rFonts w:ascii="Times New Roman" w:hAnsi="Times New Roman" w:cs="Times New Roman"/>
          <w:sz w:val="24"/>
          <w:szCs w:val="24"/>
        </w:rPr>
      </w:pPr>
    </w:p>
    <w:p w14:paraId="5CA01A15" w14:textId="77777777" w:rsidR="0088304D" w:rsidRPr="00BC2899" w:rsidRDefault="0088304D" w:rsidP="006D06FC">
      <w:pPr>
        <w:widowControl w:val="0"/>
        <w:autoSpaceDE w:val="0"/>
        <w:autoSpaceDN w:val="0"/>
        <w:adjustRightInd w:val="0"/>
        <w:spacing w:after="0" w:line="240" w:lineRule="auto"/>
        <w:ind w:left="720" w:right="523"/>
        <w:rPr>
          <w:rFonts w:ascii="Times New Roman" w:hAnsi="Times New Roman" w:cs="Times New Roman"/>
        </w:rPr>
      </w:pPr>
      <w:r w:rsidRPr="00BC2899">
        <w:rPr>
          <w:rFonts w:ascii="Times New Roman" w:hAnsi="Times New Roman" w:cs="Times New Roman"/>
        </w:rPr>
        <w:t>(A)</w:t>
      </w:r>
      <w:r w:rsidR="006D06FC" w:rsidRPr="00BC2899">
        <w:rPr>
          <w:rFonts w:ascii="Times New Roman" w:hAnsi="Times New Roman" w:cs="Times New Roman"/>
        </w:rPr>
        <w:t xml:space="preserve"> </w:t>
      </w:r>
      <w:r w:rsidRPr="00BC2899">
        <w:rPr>
          <w:rFonts w:ascii="Times New Roman" w:hAnsi="Times New Roman" w:cs="Times New Roman"/>
        </w:rPr>
        <w:t xml:space="preserve"> Upon receipt of a request for a fair hearing, BOH will register the appeal, set a date for a hearing, and so notify the appellant and the nursing facility.</w:t>
      </w:r>
    </w:p>
    <w:p w14:paraId="051585A1" w14:textId="77777777" w:rsidR="0088304D" w:rsidRPr="00BC2899" w:rsidRDefault="0088304D" w:rsidP="006D06FC">
      <w:pPr>
        <w:widowControl w:val="0"/>
        <w:autoSpaceDE w:val="0"/>
        <w:autoSpaceDN w:val="0"/>
        <w:adjustRightInd w:val="0"/>
        <w:spacing w:after="0" w:line="240" w:lineRule="exact"/>
        <w:rPr>
          <w:rFonts w:ascii="Times New Roman" w:hAnsi="Times New Roman" w:cs="Times New Roman"/>
        </w:rPr>
      </w:pPr>
    </w:p>
    <w:p w14:paraId="25B4177B" w14:textId="22332E9B" w:rsidR="004A28C2" w:rsidRPr="00BC2899" w:rsidRDefault="0088304D" w:rsidP="008D5098">
      <w:pPr>
        <w:widowControl w:val="0"/>
        <w:autoSpaceDE w:val="0"/>
        <w:autoSpaceDN w:val="0"/>
        <w:adjustRightInd w:val="0"/>
        <w:spacing w:after="0" w:line="239" w:lineRule="auto"/>
        <w:ind w:left="720" w:right="252"/>
        <w:rPr>
          <w:rFonts w:ascii="Times New Roman" w:hAnsi="Times New Roman" w:cs="Times New Roman"/>
        </w:rPr>
      </w:pPr>
      <w:r w:rsidRPr="00BC2899">
        <w:rPr>
          <w:rFonts w:ascii="Times New Roman" w:hAnsi="Times New Roman" w:cs="Times New Roman"/>
        </w:rPr>
        <w:t>(B)</w:t>
      </w:r>
      <w:r w:rsidR="006D06FC" w:rsidRPr="00BC2899">
        <w:rPr>
          <w:rFonts w:ascii="Times New Roman" w:hAnsi="Times New Roman" w:cs="Times New Roman"/>
        </w:rPr>
        <w:t xml:space="preserve"> </w:t>
      </w:r>
      <w:r w:rsidRPr="00BC2899">
        <w:rPr>
          <w:rFonts w:ascii="Times New Roman" w:hAnsi="Times New Roman" w:cs="Times New Roman"/>
        </w:rPr>
        <w:t xml:space="preserve"> </w:t>
      </w:r>
      <w:r w:rsidR="004A28C2" w:rsidRPr="00BC2899">
        <w:rPr>
          <w:rFonts w:ascii="Times New Roman" w:hAnsi="Times New Roman" w:cs="Times New Roman"/>
        </w:rPr>
        <w:t>In accordance with 130 CMR 610.015(F)</w:t>
      </w:r>
      <w:r w:rsidR="008D5098" w:rsidRPr="00BC2899">
        <w:rPr>
          <w:rFonts w:ascii="Times New Roman" w:hAnsi="Times New Roman" w:cs="Times New Roman"/>
        </w:rPr>
        <w:t xml:space="preserve">: </w:t>
      </w:r>
      <w:r w:rsidR="008D5098" w:rsidRPr="00BC2899">
        <w:rPr>
          <w:rFonts w:ascii="Times New Roman" w:hAnsi="Times New Roman" w:cs="Times New Roman"/>
          <w:i/>
          <w:iCs/>
        </w:rPr>
        <w:t>Expedited Appeals for Discharges and Transfers from a Nursing Facility Under 130 CMR 610.029(B) or (C)</w:t>
      </w:r>
      <w:r w:rsidR="004A28C2" w:rsidRPr="00BC2899">
        <w:rPr>
          <w:rFonts w:ascii="Times New Roman" w:hAnsi="Times New Roman" w:cs="Times New Roman"/>
          <w:i/>
          <w:iCs/>
        </w:rPr>
        <w:t>,</w:t>
      </w:r>
      <w:r w:rsidR="004A28C2" w:rsidRPr="00BC2899">
        <w:rPr>
          <w:rFonts w:ascii="Times New Roman" w:hAnsi="Times New Roman" w:cs="Times New Roman"/>
        </w:rPr>
        <w:t xml:space="preserve"> </w:t>
      </w:r>
      <w:r w:rsidR="007E7329" w:rsidRPr="00BC2899">
        <w:rPr>
          <w:rFonts w:ascii="Times New Roman" w:hAnsi="Times New Roman" w:cs="Times New Roman"/>
        </w:rPr>
        <w:t>a</w:t>
      </w:r>
      <w:r w:rsidR="004A28C2" w:rsidRPr="00BC2899">
        <w:rPr>
          <w:rFonts w:ascii="Times New Roman" w:hAnsi="Times New Roman" w:cs="Times New Roman"/>
        </w:rPr>
        <w:t xml:space="preserve"> resident may request an expedited appeal when a nursing facility notifies a resident of a discharge or transfer under the time frames </w:t>
      </w:r>
      <w:r w:rsidR="007E7329" w:rsidRPr="00BC2899">
        <w:rPr>
          <w:rFonts w:ascii="Times New Roman" w:hAnsi="Times New Roman" w:cs="Times New Roman"/>
        </w:rPr>
        <w:t>in</w:t>
      </w:r>
      <w:r w:rsidR="004A28C2" w:rsidRPr="00BC2899">
        <w:rPr>
          <w:rFonts w:ascii="Times New Roman" w:hAnsi="Times New Roman" w:cs="Times New Roman"/>
        </w:rPr>
        <w:t xml:space="preserve"> 130 CMR 456.702(B) or (C).</w:t>
      </w:r>
    </w:p>
    <w:p w14:paraId="08F580AF" w14:textId="77777777" w:rsidR="004A28C2" w:rsidRPr="00BC2899" w:rsidRDefault="004A28C2" w:rsidP="000D6B69">
      <w:pPr>
        <w:widowControl w:val="0"/>
        <w:autoSpaceDE w:val="0"/>
        <w:autoSpaceDN w:val="0"/>
        <w:adjustRightInd w:val="0"/>
        <w:spacing w:after="0" w:line="239" w:lineRule="auto"/>
        <w:ind w:right="252"/>
        <w:rPr>
          <w:rFonts w:ascii="Times New Roman" w:hAnsi="Times New Roman" w:cs="Times New Roman"/>
        </w:rPr>
      </w:pPr>
    </w:p>
    <w:p w14:paraId="7C8E6EED" w14:textId="208FB937" w:rsidR="0088304D" w:rsidRDefault="004A28C2" w:rsidP="000D6B69">
      <w:pPr>
        <w:widowControl w:val="0"/>
        <w:autoSpaceDE w:val="0"/>
        <w:autoSpaceDN w:val="0"/>
        <w:adjustRightInd w:val="0"/>
        <w:spacing w:after="0" w:line="239" w:lineRule="auto"/>
        <w:ind w:left="720" w:right="252"/>
        <w:rPr>
          <w:rFonts w:ascii="Times New Roman" w:hAnsi="Times New Roman" w:cs="Times New Roman"/>
        </w:rPr>
      </w:pPr>
      <w:r w:rsidRPr="00BC2899">
        <w:rPr>
          <w:rFonts w:ascii="Times New Roman" w:hAnsi="Times New Roman" w:cs="Times New Roman"/>
        </w:rPr>
        <w:t>(C)</w:t>
      </w:r>
      <w:r w:rsidR="006D06FC" w:rsidRPr="00BC2899">
        <w:rPr>
          <w:rFonts w:ascii="Times New Roman" w:hAnsi="Times New Roman" w:cs="Times New Roman"/>
        </w:rPr>
        <w:t xml:space="preserve"> </w:t>
      </w:r>
      <w:r w:rsidRPr="00BC2899">
        <w:rPr>
          <w:rFonts w:ascii="Times New Roman" w:hAnsi="Times New Roman" w:cs="Times New Roman"/>
        </w:rPr>
        <w:t xml:space="preserve"> </w:t>
      </w:r>
      <w:r w:rsidR="0088304D" w:rsidRPr="00BC2899">
        <w:rPr>
          <w:rFonts w:ascii="Times New Roman" w:hAnsi="Times New Roman" w:cs="Times New Roman"/>
        </w:rPr>
        <w:t xml:space="preserve">BOH will designate a site for the hearing accessible to the appellant. If the appellant has a handicap or disability that reasonably prevents </w:t>
      </w:r>
      <w:r w:rsidRPr="00BC2899">
        <w:rPr>
          <w:rFonts w:ascii="Times New Roman" w:hAnsi="Times New Roman" w:cs="Times New Roman"/>
        </w:rPr>
        <w:t>their</w:t>
      </w:r>
      <w:r w:rsidR="0088304D" w:rsidRPr="00BC2899">
        <w:rPr>
          <w:rFonts w:ascii="Times New Roman" w:hAnsi="Times New Roman" w:cs="Times New Roman"/>
        </w:rPr>
        <w:t xml:space="preserve"> appearance at the designated site, </w:t>
      </w:r>
      <w:r w:rsidRPr="00BC2899">
        <w:rPr>
          <w:rFonts w:ascii="Times New Roman" w:hAnsi="Times New Roman" w:cs="Times New Roman"/>
        </w:rPr>
        <w:t>they</w:t>
      </w:r>
      <w:r w:rsidR="0088304D" w:rsidRPr="00BC2899">
        <w:rPr>
          <w:rFonts w:ascii="Times New Roman" w:hAnsi="Times New Roman" w:cs="Times New Roman"/>
        </w:rPr>
        <w:t xml:space="preserve"> may request that the hearing be held by telephone or video conferencing, or at an accessible location.</w:t>
      </w:r>
    </w:p>
    <w:p w14:paraId="4528D76B" w14:textId="7EBE2B92" w:rsidR="00713DC1" w:rsidRDefault="00713DC1">
      <w:pPr>
        <w:spacing w:after="0" w:line="240" w:lineRule="auto"/>
        <w:rPr>
          <w:rFonts w:ascii="Times New Roman" w:hAnsi="Times New Roman" w:cs="Times New Roman"/>
        </w:rPr>
      </w:pPr>
      <w:r>
        <w:rPr>
          <w:rFonts w:ascii="Times New Roman" w:hAnsi="Times New Roman" w:cs="Times New Roman"/>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0D6B69" w:rsidRPr="00BC2899" w14:paraId="603A5A81" w14:textId="77777777" w:rsidTr="00C31E0F">
        <w:trPr>
          <w:trHeight w:hRule="exact" w:val="864"/>
        </w:trPr>
        <w:tc>
          <w:tcPr>
            <w:tcW w:w="4080" w:type="dxa"/>
            <w:tcBorders>
              <w:bottom w:val="nil"/>
            </w:tcBorders>
          </w:tcPr>
          <w:p w14:paraId="11472A7A" w14:textId="77777777" w:rsidR="000D6B69" w:rsidRPr="00BC2899" w:rsidRDefault="000D6B69" w:rsidP="00C31E0F">
            <w:pPr>
              <w:widowControl w:val="0"/>
              <w:tabs>
                <w:tab w:val="left" w:pos="936"/>
                <w:tab w:val="left" w:pos="1314"/>
                <w:tab w:val="left" w:pos="1692"/>
                <w:tab w:val="left" w:pos="2070"/>
              </w:tabs>
              <w:spacing w:before="120" w:after="0" w:line="240" w:lineRule="auto"/>
              <w:jc w:val="center"/>
              <w:rPr>
                <w:rFonts w:ascii="Arial" w:hAnsi="Arial" w:cs="Arial"/>
                <w:b/>
                <w:sz w:val="20"/>
                <w:szCs w:val="20"/>
              </w:rPr>
            </w:pPr>
            <w:r w:rsidRPr="00BC2899">
              <w:rPr>
                <w:rFonts w:ascii="Arial" w:hAnsi="Arial" w:cs="Arial"/>
                <w:b/>
                <w:sz w:val="20"/>
                <w:szCs w:val="20"/>
              </w:rPr>
              <w:lastRenderedPageBreak/>
              <w:t>Commonwealth of Massachusetts</w:t>
            </w:r>
          </w:p>
          <w:p w14:paraId="723537F3" w14:textId="77777777" w:rsidR="000D6B69" w:rsidRPr="00BC2899" w:rsidRDefault="000D6B69" w:rsidP="00C31E0F">
            <w:pPr>
              <w:widowControl w:val="0"/>
              <w:tabs>
                <w:tab w:val="left" w:pos="936"/>
                <w:tab w:val="left" w:pos="1314"/>
                <w:tab w:val="left" w:pos="1692"/>
                <w:tab w:val="left" w:pos="2070"/>
              </w:tabs>
              <w:spacing w:after="0" w:line="240" w:lineRule="auto"/>
              <w:jc w:val="center"/>
              <w:rPr>
                <w:rFonts w:ascii="Arial" w:hAnsi="Arial" w:cs="Arial"/>
                <w:b/>
                <w:sz w:val="20"/>
                <w:szCs w:val="20"/>
              </w:rPr>
            </w:pPr>
            <w:r w:rsidRPr="00BC2899">
              <w:rPr>
                <w:rFonts w:ascii="Arial" w:hAnsi="Arial" w:cs="Arial"/>
                <w:b/>
                <w:sz w:val="20"/>
                <w:szCs w:val="20"/>
              </w:rPr>
              <w:t>MassHealth</w:t>
            </w:r>
          </w:p>
          <w:p w14:paraId="7EB056DD" w14:textId="77777777" w:rsidR="000D6B69" w:rsidRPr="00BC2899" w:rsidRDefault="000D6B69" w:rsidP="00C31E0F">
            <w:pPr>
              <w:widowControl w:val="0"/>
              <w:tabs>
                <w:tab w:val="left" w:pos="936"/>
                <w:tab w:val="left" w:pos="1314"/>
                <w:tab w:val="left" w:pos="1692"/>
                <w:tab w:val="left" w:pos="2070"/>
              </w:tabs>
              <w:spacing w:after="0" w:line="240" w:lineRule="auto"/>
              <w:jc w:val="center"/>
              <w:rPr>
                <w:rFonts w:ascii="Arial" w:hAnsi="Arial" w:cs="Arial"/>
                <w:b/>
                <w:sz w:val="20"/>
                <w:szCs w:val="20"/>
              </w:rPr>
            </w:pPr>
            <w:r w:rsidRPr="00BC2899">
              <w:rPr>
                <w:rFonts w:ascii="Arial" w:hAnsi="Arial" w:cs="Arial"/>
                <w:b/>
                <w:sz w:val="20"/>
                <w:szCs w:val="20"/>
              </w:rPr>
              <w:t>Provider Manual Series</w:t>
            </w:r>
          </w:p>
        </w:tc>
        <w:tc>
          <w:tcPr>
            <w:tcW w:w="3750" w:type="dxa"/>
          </w:tcPr>
          <w:p w14:paraId="4E016A93" w14:textId="77777777" w:rsidR="000D6B69" w:rsidRPr="00BC2899" w:rsidRDefault="000D6B69" w:rsidP="00C31E0F">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sidRPr="00BC2899">
              <w:rPr>
                <w:rFonts w:ascii="Arial" w:hAnsi="Arial" w:cs="Arial"/>
                <w:b/>
                <w:sz w:val="20"/>
                <w:szCs w:val="20"/>
              </w:rPr>
              <w:t>Subchapter Number and Title</w:t>
            </w:r>
          </w:p>
          <w:p w14:paraId="276260D8" w14:textId="77777777" w:rsidR="000D6B69" w:rsidRPr="00BC2899" w:rsidRDefault="000D6B69" w:rsidP="00C31E0F">
            <w:pPr>
              <w:widowControl w:val="0"/>
              <w:tabs>
                <w:tab w:val="left" w:pos="936"/>
                <w:tab w:val="left" w:pos="1314"/>
                <w:tab w:val="left" w:pos="1692"/>
                <w:tab w:val="left" w:pos="2070"/>
              </w:tabs>
              <w:spacing w:after="0" w:line="240" w:lineRule="auto"/>
              <w:jc w:val="center"/>
              <w:rPr>
                <w:rFonts w:ascii="Arial" w:hAnsi="Arial" w:cs="Arial"/>
                <w:sz w:val="20"/>
                <w:szCs w:val="20"/>
              </w:rPr>
            </w:pPr>
            <w:r w:rsidRPr="00BC2899">
              <w:rPr>
                <w:rFonts w:ascii="Arial" w:hAnsi="Arial" w:cs="Arial"/>
                <w:sz w:val="20"/>
                <w:szCs w:val="20"/>
              </w:rPr>
              <w:t>1.  Program Regulations</w:t>
            </w:r>
          </w:p>
          <w:p w14:paraId="042A1756" w14:textId="77777777" w:rsidR="000D6B69" w:rsidRPr="00BC2899" w:rsidRDefault="000D6B69" w:rsidP="00C31E0F">
            <w:pPr>
              <w:widowControl w:val="0"/>
              <w:tabs>
                <w:tab w:val="left" w:pos="936"/>
                <w:tab w:val="left" w:pos="1314"/>
                <w:tab w:val="left" w:pos="1692"/>
                <w:tab w:val="left" w:pos="2070"/>
              </w:tabs>
              <w:spacing w:after="0" w:line="240" w:lineRule="auto"/>
              <w:jc w:val="center"/>
              <w:rPr>
                <w:rFonts w:ascii="Arial" w:hAnsi="Arial" w:cs="Arial"/>
                <w:sz w:val="20"/>
                <w:szCs w:val="20"/>
              </w:rPr>
            </w:pPr>
            <w:r w:rsidRPr="00BC2899">
              <w:rPr>
                <w:rFonts w:ascii="Arial" w:hAnsi="Arial" w:cs="Arial"/>
                <w:sz w:val="20"/>
                <w:szCs w:val="20"/>
              </w:rPr>
              <w:t xml:space="preserve">(130 </w:t>
            </w:r>
            <w:r w:rsidRPr="00BC2899">
              <w:rPr>
                <w:rFonts w:ascii="Arial" w:hAnsi="Arial" w:cs="Arial"/>
                <w:iCs/>
                <w:sz w:val="20"/>
                <w:szCs w:val="20"/>
              </w:rPr>
              <w:t>CMR</w:t>
            </w:r>
            <w:r w:rsidRPr="00BC2899">
              <w:rPr>
                <w:rFonts w:ascii="Arial" w:hAnsi="Arial" w:cs="Arial"/>
                <w:sz w:val="20"/>
                <w:szCs w:val="20"/>
              </w:rPr>
              <w:t xml:space="preserve"> 456.000)</w:t>
            </w:r>
          </w:p>
        </w:tc>
        <w:tc>
          <w:tcPr>
            <w:tcW w:w="1771" w:type="dxa"/>
          </w:tcPr>
          <w:p w14:paraId="5DCE020D" w14:textId="77777777" w:rsidR="000D6B69" w:rsidRPr="00BC2899" w:rsidRDefault="000D6B69" w:rsidP="00C31E0F">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sidRPr="00BC2899">
              <w:rPr>
                <w:rFonts w:ascii="Arial" w:hAnsi="Arial" w:cs="Arial"/>
                <w:b/>
                <w:sz w:val="20"/>
                <w:szCs w:val="20"/>
              </w:rPr>
              <w:t>Page</w:t>
            </w:r>
          </w:p>
          <w:p w14:paraId="43319553" w14:textId="4186E2A5" w:rsidR="000D6B69" w:rsidRPr="00BC2899" w:rsidRDefault="000D6B69" w:rsidP="00C31E0F">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sidRPr="00BC2899">
              <w:rPr>
                <w:rFonts w:ascii="Arial" w:hAnsi="Arial" w:cs="Arial"/>
                <w:sz w:val="20"/>
                <w:szCs w:val="20"/>
              </w:rPr>
              <w:t>4-</w:t>
            </w:r>
            <w:r>
              <w:rPr>
                <w:rFonts w:ascii="Arial" w:hAnsi="Arial" w:cs="Arial"/>
                <w:sz w:val="20"/>
                <w:szCs w:val="20"/>
              </w:rPr>
              <w:t>29</w:t>
            </w:r>
          </w:p>
        </w:tc>
      </w:tr>
      <w:tr w:rsidR="000D6B69" w:rsidRPr="00BC2899" w14:paraId="4096B912" w14:textId="77777777" w:rsidTr="00C31E0F">
        <w:trPr>
          <w:trHeight w:hRule="exact" w:val="864"/>
        </w:trPr>
        <w:tc>
          <w:tcPr>
            <w:tcW w:w="4080" w:type="dxa"/>
            <w:tcBorders>
              <w:top w:val="nil"/>
            </w:tcBorders>
            <w:vAlign w:val="center"/>
          </w:tcPr>
          <w:p w14:paraId="39AF0066" w14:textId="77777777" w:rsidR="000D6B69" w:rsidRPr="00BC2899" w:rsidRDefault="000D6B69" w:rsidP="00C31E0F">
            <w:pPr>
              <w:widowControl w:val="0"/>
              <w:tabs>
                <w:tab w:val="left" w:pos="936"/>
                <w:tab w:val="left" w:pos="1314"/>
                <w:tab w:val="left" w:pos="1692"/>
                <w:tab w:val="left" w:pos="2070"/>
              </w:tabs>
              <w:spacing w:after="0" w:line="240" w:lineRule="auto"/>
              <w:jc w:val="center"/>
              <w:rPr>
                <w:rFonts w:ascii="Arial" w:hAnsi="Arial" w:cs="Arial"/>
                <w:sz w:val="20"/>
                <w:szCs w:val="20"/>
              </w:rPr>
            </w:pPr>
            <w:r w:rsidRPr="00BC2899">
              <w:rPr>
                <w:rFonts w:ascii="Arial" w:hAnsi="Arial" w:cs="Arial"/>
                <w:sz w:val="20"/>
                <w:szCs w:val="20"/>
              </w:rPr>
              <w:t>Nursing Facility Manual</w:t>
            </w:r>
          </w:p>
        </w:tc>
        <w:tc>
          <w:tcPr>
            <w:tcW w:w="3750" w:type="dxa"/>
          </w:tcPr>
          <w:p w14:paraId="09AF145C" w14:textId="77777777" w:rsidR="000D6B69" w:rsidRPr="00BC2899" w:rsidRDefault="000D6B69" w:rsidP="00C31E0F">
            <w:pPr>
              <w:widowControl w:val="0"/>
              <w:tabs>
                <w:tab w:val="left" w:pos="936"/>
                <w:tab w:val="left" w:pos="1314"/>
                <w:tab w:val="left" w:pos="1692"/>
                <w:tab w:val="left" w:pos="2070"/>
              </w:tabs>
              <w:spacing w:before="120" w:after="0" w:line="240" w:lineRule="auto"/>
              <w:jc w:val="center"/>
              <w:rPr>
                <w:rFonts w:ascii="Arial" w:hAnsi="Arial" w:cs="Arial"/>
                <w:b/>
                <w:sz w:val="20"/>
                <w:szCs w:val="20"/>
              </w:rPr>
            </w:pPr>
            <w:r w:rsidRPr="00BC2899">
              <w:rPr>
                <w:rFonts w:ascii="Arial" w:hAnsi="Arial" w:cs="Arial"/>
                <w:b/>
                <w:sz w:val="20"/>
                <w:szCs w:val="20"/>
              </w:rPr>
              <w:t>Transmittal Letter</w:t>
            </w:r>
          </w:p>
          <w:p w14:paraId="1CACD5F4" w14:textId="7C8F8DE3" w:rsidR="000D6B69" w:rsidRPr="00BC2899" w:rsidRDefault="000D6B69" w:rsidP="00C31E0F">
            <w:pPr>
              <w:widowControl w:val="0"/>
              <w:tabs>
                <w:tab w:val="left" w:pos="936"/>
                <w:tab w:val="left" w:pos="1314"/>
                <w:tab w:val="left" w:pos="1692"/>
                <w:tab w:val="left" w:pos="2070"/>
              </w:tabs>
              <w:spacing w:before="120" w:after="0" w:line="240" w:lineRule="auto"/>
              <w:jc w:val="center"/>
              <w:rPr>
                <w:rFonts w:ascii="Arial" w:hAnsi="Arial" w:cs="Arial"/>
                <w:b/>
                <w:sz w:val="20"/>
                <w:szCs w:val="20"/>
              </w:rPr>
            </w:pPr>
            <w:r w:rsidRPr="00BC2899">
              <w:rPr>
                <w:rFonts w:ascii="Arial" w:hAnsi="Arial" w:cs="Arial"/>
                <w:sz w:val="20"/>
                <w:szCs w:val="20"/>
              </w:rPr>
              <w:t>NF-</w:t>
            </w:r>
            <w:r>
              <w:rPr>
                <w:rFonts w:ascii="Arial" w:hAnsi="Arial" w:cs="Arial"/>
                <w:sz w:val="20"/>
                <w:szCs w:val="20"/>
              </w:rPr>
              <w:t>6</w:t>
            </w:r>
            <w:r w:rsidR="0073121D">
              <w:rPr>
                <w:rFonts w:ascii="Arial" w:hAnsi="Arial" w:cs="Arial"/>
                <w:sz w:val="20"/>
                <w:szCs w:val="20"/>
              </w:rPr>
              <w:t>4</w:t>
            </w:r>
          </w:p>
        </w:tc>
        <w:tc>
          <w:tcPr>
            <w:tcW w:w="1771" w:type="dxa"/>
          </w:tcPr>
          <w:p w14:paraId="2D98C4E3" w14:textId="77777777" w:rsidR="000D6B69" w:rsidRPr="00BC2899" w:rsidRDefault="000D6B69" w:rsidP="00C31E0F">
            <w:pPr>
              <w:widowControl w:val="0"/>
              <w:tabs>
                <w:tab w:val="left" w:pos="936"/>
                <w:tab w:val="left" w:pos="1314"/>
                <w:tab w:val="left" w:pos="1692"/>
                <w:tab w:val="left" w:pos="2070"/>
              </w:tabs>
              <w:spacing w:before="120" w:after="0" w:line="240" w:lineRule="auto"/>
              <w:jc w:val="center"/>
              <w:rPr>
                <w:rFonts w:ascii="Arial" w:hAnsi="Arial" w:cs="Arial"/>
                <w:b/>
                <w:sz w:val="20"/>
                <w:szCs w:val="20"/>
              </w:rPr>
            </w:pPr>
            <w:r w:rsidRPr="00BC2899">
              <w:rPr>
                <w:rFonts w:ascii="Arial" w:hAnsi="Arial" w:cs="Arial"/>
                <w:b/>
                <w:sz w:val="20"/>
                <w:szCs w:val="20"/>
              </w:rPr>
              <w:t>Date</w:t>
            </w:r>
          </w:p>
          <w:p w14:paraId="58C60ABC" w14:textId="706DDD31" w:rsidR="000D6B69" w:rsidRPr="00BC2899" w:rsidRDefault="0073121D" w:rsidP="00C31E0F">
            <w:pPr>
              <w:widowControl w:val="0"/>
              <w:tabs>
                <w:tab w:val="left" w:pos="936"/>
                <w:tab w:val="left" w:pos="1314"/>
                <w:tab w:val="left" w:pos="1692"/>
                <w:tab w:val="left" w:pos="2070"/>
              </w:tabs>
              <w:spacing w:before="120" w:after="0" w:line="240" w:lineRule="auto"/>
              <w:jc w:val="center"/>
              <w:rPr>
                <w:rFonts w:ascii="Arial" w:hAnsi="Arial" w:cs="Arial"/>
                <w:sz w:val="20"/>
                <w:szCs w:val="20"/>
              </w:rPr>
            </w:pPr>
            <w:r>
              <w:rPr>
                <w:rFonts w:ascii="Arial" w:hAnsi="Arial" w:cs="Arial"/>
                <w:sz w:val="20"/>
                <w:szCs w:val="20"/>
              </w:rPr>
              <w:t>09/08/25</w:t>
            </w:r>
          </w:p>
        </w:tc>
      </w:tr>
    </w:tbl>
    <w:p w14:paraId="73AE1524" w14:textId="77777777" w:rsidR="000D6B69" w:rsidRDefault="000D6B69" w:rsidP="000D6B69">
      <w:pPr>
        <w:widowControl w:val="0"/>
        <w:autoSpaceDE w:val="0"/>
        <w:autoSpaceDN w:val="0"/>
        <w:adjustRightInd w:val="0"/>
        <w:spacing w:after="0" w:line="239" w:lineRule="auto"/>
        <w:ind w:right="252"/>
        <w:rPr>
          <w:rFonts w:ascii="Times New Roman" w:hAnsi="Times New Roman" w:cs="Times New Roman"/>
        </w:rPr>
      </w:pPr>
    </w:p>
    <w:p w14:paraId="30DAA989" w14:textId="77777777" w:rsidR="000D6B69" w:rsidRPr="000D6B69" w:rsidRDefault="000D6B69" w:rsidP="000D6B69">
      <w:pPr>
        <w:widowControl w:val="0"/>
        <w:autoSpaceDE w:val="0"/>
        <w:autoSpaceDN w:val="0"/>
        <w:adjustRightInd w:val="0"/>
        <w:spacing w:after="0" w:line="239" w:lineRule="auto"/>
        <w:ind w:right="252"/>
        <w:rPr>
          <w:rFonts w:ascii="Times New Roman" w:hAnsi="Times New Roman" w:cs="Times New Roman"/>
        </w:rPr>
      </w:pPr>
    </w:p>
    <w:p w14:paraId="7F428682" w14:textId="77777777" w:rsidR="0088304D" w:rsidRPr="00BC2899" w:rsidRDefault="0088304D">
      <w:pPr>
        <w:widowControl w:val="0"/>
        <w:autoSpaceDE w:val="0"/>
        <w:autoSpaceDN w:val="0"/>
        <w:adjustRightInd w:val="0"/>
        <w:spacing w:after="0" w:line="240" w:lineRule="auto"/>
        <w:ind w:left="114"/>
        <w:rPr>
          <w:rFonts w:ascii="Times New Roman" w:hAnsi="Times New Roman" w:cs="Times New Roman"/>
        </w:rPr>
      </w:pPr>
      <w:r w:rsidRPr="00BC2899">
        <w:rPr>
          <w:rFonts w:ascii="Times New Roman" w:hAnsi="Times New Roman" w:cs="Times New Roman"/>
        </w:rPr>
        <w:t>REGULA</w:t>
      </w:r>
      <w:r w:rsidRPr="00BC2899">
        <w:rPr>
          <w:rFonts w:ascii="Times New Roman" w:hAnsi="Times New Roman" w:cs="Times New Roman"/>
          <w:spacing w:val="1"/>
        </w:rPr>
        <w:t>TO</w:t>
      </w:r>
      <w:r w:rsidRPr="00BC2899">
        <w:rPr>
          <w:rFonts w:ascii="Times New Roman" w:hAnsi="Times New Roman" w:cs="Times New Roman"/>
        </w:rPr>
        <w:t>RY</w:t>
      </w:r>
      <w:r w:rsidRPr="00BC2899">
        <w:rPr>
          <w:rFonts w:ascii="Times New Roman" w:hAnsi="Times New Roman" w:cs="Times New Roman"/>
          <w:spacing w:val="-9"/>
        </w:rPr>
        <w:t xml:space="preserve"> </w:t>
      </w:r>
      <w:r w:rsidRPr="00BC2899">
        <w:rPr>
          <w:rFonts w:ascii="Times New Roman" w:hAnsi="Times New Roman" w:cs="Times New Roman"/>
        </w:rPr>
        <w:t>AU</w:t>
      </w:r>
      <w:r w:rsidRPr="00BC2899">
        <w:rPr>
          <w:rFonts w:ascii="Times New Roman" w:hAnsi="Times New Roman" w:cs="Times New Roman"/>
          <w:spacing w:val="1"/>
        </w:rPr>
        <w:t>T</w:t>
      </w:r>
      <w:r w:rsidRPr="00BC2899">
        <w:rPr>
          <w:rFonts w:ascii="Times New Roman" w:hAnsi="Times New Roman" w:cs="Times New Roman"/>
        </w:rPr>
        <w:t>H</w:t>
      </w:r>
      <w:r w:rsidRPr="00BC2899">
        <w:rPr>
          <w:rFonts w:ascii="Times New Roman" w:hAnsi="Times New Roman" w:cs="Times New Roman"/>
          <w:spacing w:val="1"/>
        </w:rPr>
        <w:t>O</w:t>
      </w:r>
      <w:r w:rsidRPr="00BC2899">
        <w:rPr>
          <w:rFonts w:ascii="Times New Roman" w:hAnsi="Times New Roman" w:cs="Times New Roman"/>
        </w:rPr>
        <w:t>RITY</w:t>
      </w:r>
    </w:p>
    <w:p w14:paraId="362F38B7" w14:textId="77777777" w:rsidR="0088304D" w:rsidRPr="00BC2899" w:rsidRDefault="0088304D">
      <w:pPr>
        <w:widowControl w:val="0"/>
        <w:autoSpaceDE w:val="0"/>
        <w:autoSpaceDN w:val="0"/>
        <w:adjustRightInd w:val="0"/>
        <w:spacing w:before="12" w:after="0" w:line="240" w:lineRule="exact"/>
        <w:rPr>
          <w:rFonts w:ascii="Times New Roman" w:hAnsi="Times New Roman" w:cs="Times New Roman"/>
          <w:sz w:val="24"/>
          <w:szCs w:val="24"/>
        </w:rPr>
      </w:pPr>
    </w:p>
    <w:p w14:paraId="4C9F9853" w14:textId="77777777" w:rsidR="0088304D" w:rsidRDefault="0088304D">
      <w:pPr>
        <w:widowControl w:val="0"/>
        <w:autoSpaceDE w:val="0"/>
        <w:autoSpaceDN w:val="0"/>
        <w:adjustRightInd w:val="0"/>
        <w:spacing w:after="0" w:line="240" w:lineRule="auto"/>
        <w:ind w:left="1050"/>
        <w:rPr>
          <w:rFonts w:ascii="Times New Roman" w:hAnsi="Times New Roman" w:cs="Times New Roman"/>
        </w:rPr>
      </w:pPr>
      <w:r w:rsidRPr="00BC2899">
        <w:rPr>
          <w:rFonts w:ascii="Times New Roman" w:hAnsi="Times New Roman" w:cs="Times New Roman"/>
        </w:rPr>
        <w:t>130</w:t>
      </w:r>
      <w:r w:rsidRPr="00BC2899">
        <w:rPr>
          <w:rFonts w:ascii="Times New Roman" w:hAnsi="Times New Roman" w:cs="Times New Roman"/>
          <w:spacing w:val="-7"/>
        </w:rPr>
        <w:t xml:space="preserve"> </w:t>
      </w:r>
      <w:r w:rsidRPr="00BC2899">
        <w:rPr>
          <w:rFonts w:ascii="Times New Roman" w:hAnsi="Times New Roman" w:cs="Times New Roman"/>
        </w:rPr>
        <w:t>CMR</w:t>
      </w:r>
      <w:r w:rsidRPr="00BC2899">
        <w:rPr>
          <w:rFonts w:ascii="Times New Roman" w:hAnsi="Times New Roman" w:cs="Times New Roman"/>
          <w:spacing w:val="-4"/>
        </w:rPr>
        <w:t xml:space="preserve"> </w:t>
      </w:r>
      <w:r w:rsidRPr="00BC2899">
        <w:rPr>
          <w:rFonts w:ascii="Times New Roman" w:hAnsi="Times New Roman" w:cs="Times New Roman"/>
        </w:rPr>
        <w:t>4</w:t>
      </w:r>
      <w:r w:rsidRPr="00BC2899">
        <w:rPr>
          <w:rFonts w:ascii="Times New Roman" w:hAnsi="Times New Roman" w:cs="Times New Roman"/>
          <w:spacing w:val="-1"/>
        </w:rPr>
        <w:t>5</w:t>
      </w:r>
      <w:r w:rsidRPr="00BC2899">
        <w:rPr>
          <w:rFonts w:ascii="Times New Roman" w:hAnsi="Times New Roman" w:cs="Times New Roman"/>
        </w:rPr>
        <w:t>6.0</w:t>
      </w:r>
      <w:r w:rsidRPr="00BC2899">
        <w:rPr>
          <w:rFonts w:ascii="Times New Roman" w:hAnsi="Times New Roman" w:cs="Times New Roman"/>
          <w:spacing w:val="-1"/>
        </w:rPr>
        <w:t>0</w:t>
      </w:r>
      <w:r w:rsidRPr="00BC2899">
        <w:rPr>
          <w:rFonts w:ascii="Times New Roman" w:hAnsi="Times New Roman" w:cs="Times New Roman"/>
        </w:rPr>
        <w:t>0:</w:t>
      </w:r>
      <w:r w:rsidRPr="00BC2899">
        <w:rPr>
          <w:rFonts w:ascii="Times New Roman" w:hAnsi="Times New Roman" w:cs="Times New Roman"/>
          <w:spacing w:val="50"/>
        </w:rPr>
        <w:t xml:space="preserve"> </w:t>
      </w:r>
      <w:r w:rsidRPr="00BC2899">
        <w:rPr>
          <w:rFonts w:ascii="Times New Roman" w:hAnsi="Times New Roman" w:cs="Times New Roman"/>
        </w:rPr>
        <w:t>M.G</w:t>
      </w:r>
      <w:r w:rsidRPr="00BC2899">
        <w:rPr>
          <w:rFonts w:ascii="Times New Roman" w:hAnsi="Times New Roman" w:cs="Times New Roman"/>
          <w:spacing w:val="-1"/>
        </w:rPr>
        <w:t>.</w:t>
      </w:r>
      <w:r w:rsidRPr="00BC2899">
        <w:rPr>
          <w:rFonts w:ascii="Times New Roman" w:hAnsi="Times New Roman" w:cs="Times New Roman"/>
        </w:rPr>
        <w:t>L.</w:t>
      </w:r>
      <w:r w:rsidRPr="00BC2899">
        <w:rPr>
          <w:rFonts w:ascii="Times New Roman" w:hAnsi="Times New Roman" w:cs="Times New Roman"/>
          <w:spacing w:val="-3"/>
        </w:rPr>
        <w:t xml:space="preserve"> </w:t>
      </w:r>
      <w:r w:rsidRPr="00BC2899">
        <w:rPr>
          <w:rFonts w:ascii="Times New Roman" w:hAnsi="Times New Roman" w:cs="Times New Roman"/>
        </w:rPr>
        <w:t>c. 118</w:t>
      </w:r>
      <w:r w:rsidRPr="00BC2899">
        <w:rPr>
          <w:rFonts w:ascii="Times New Roman" w:hAnsi="Times New Roman" w:cs="Times New Roman"/>
          <w:spacing w:val="-1"/>
        </w:rPr>
        <w:t>E</w:t>
      </w:r>
      <w:r w:rsidRPr="00BC2899">
        <w:rPr>
          <w:rFonts w:ascii="Times New Roman" w:hAnsi="Times New Roman" w:cs="Times New Roman"/>
        </w:rPr>
        <w:t>,</w:t>
      </w:r>
      <w:r w:rsidRPr="00BC2899">
        <w:rPr>
          <w:rFonts w:ascii="Times New Roman" w:hAnsi="Times New Roman" w:cs="Times New Roman"/>
          <w:spacing w:val="-2"/>
        </w:rPr>
        <w:t xml:space="preserve"> </w:t>
      </w:r>
      <w:r w:rsidRPr="00BC2899">
        <w:rPr>
          <w:rFonts w:ascii="Times New Roman" w:hAnsi="Times New Roman" w:cs="Times New Roman"/>
          <w:spacing w:val="-1"/>
        </w:rPr>
        <w:t>§</w:t>
      </w:r>
      <w:r w:rsidRPr="00BC2899">
        <w:rPr>
          <w:rFonts w:ascii="Times New Roman" w:hAnsi="Times New Roman" w:cs="Times New Roman"/>
        </w:rPr>
        <w:t>§ 7 and</w:t>
      </w:r>
      <w:r w:rsidRPr="00BC2899">
        <w:rPr>
          <w:rFonts w:ascii="Times New Roman" w:hAnsi="Times New Roman" w:cs="Times New Roman"/>
          <w:spacing w:val="-4"/>
        </w:rPr>
        <w:t xml:space="preserve"> </w:t>
      </w:r>
      <w:r w:rsidRPr="00BC2899">
        <w:rPr>
          <w:rFonts w:ascii="Times New Roman" w:hAnsi="Times New Roman" w:cs="Times New Roman"/>
        </w:rPr>
        <w:t>12.</w:t>
      </w:r>
    </w:p>
    <w:sectPr w:rsidR="0088304D" w:rsidSect="00DF58E9">
      <w:pgSz w:w="12240" w:h="15840"/>
      <w:pgMar w:top="576"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CA4081" w14:textId="77777777" w:rsidR="008648CE" w:rsidRDefault="008648CE" w:rsidP="00654C49">
      <w:pPr>
        <w:spacing w:after="0" w:line="240" w:lineRule="auto"/>
      </w:pPr>
      <w:r>
        <w:separator/>
      </w:r>
    </w:p>
  </w:endnote>
  <w:endnote w:type="continuationSeparator" w:id="0">
    <w:p w14:paraId="75E899F3" w14:textId="77777777" w:rsidR="008648CE" w:rsidRDefault="008648CE" w:rsidP="00654C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F43B24" w14:textId="77777777" w:rsidR="008648CE" w:rsidRDefault="008648CE" w:rsidP="00654C49">
      <w:pPr>
        <w:spacing w:after="0" w:line="240" w:lineRule="auto"/>
      </w:pPr>
      <w:r>
        <w:separator/>
      </w:r>
    </w:p>
  </w:footnote>
  <w:footnote w:type="continuationSeparator" w:id="0">
    <w:p w14:paraId="0AA0732D" w14:textId="77777777" w:rsidR="008648CE" w:rsidRDefault="008648CE" w:rsidP="00654C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12AC6"/>
    <w:multiLevelType w:val="hybridMultilevel"/>
    <w:tmpl w:val="67520BDC"/>
    <w:lvl w:ilvl="0" w:tplc="5A109BCC">
      <w:start w:val="1"/>
      <w:numFmt w:val="upperLetter"/>
      <w:lvlText w:val="(%1)"/>
      <w:lvlJc w:val="left"/>
      <w:pPr>
        <w:ind w:left="1860" w:hanging="360"/>
      </w:pPr>
      <w:rPr>
        <w:rFonts w:hint="default"/>
      </w:r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1" w15:restartNumberingAfterBreak="0">
    <w:nsid w:val="47926C36"/>
    <w:multiLevelType w:val="hybridMultilevel"/>
    <w:tmpl w:val="57828278"/>
    <w:lvl w:ilvl="0" w:tplc="A1D852D6">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4E211091"/>
    <w:multiLevelType w:val="hybridMultilevel"/>
    <w:tmpl w:val="7E642F9E"/>
    <w:lvl w:ilvl="0" w:tplc="5A109BC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1D279D1"/>
    <w:multiLevelType w:val="hybridMultilevel"/>
    <w:tmpl w:val="77CA023C"/>
    <w:lvl w:ilvl="0" w:tplc="9BA8F032">
      <w:start w:val="1"/>
      <w:numFmt w:val="decimal"/>
      <w:lvlText w:val="%1."/>
      <w:lvlJc w:val="left"/>
      <w:pPr>
        <w:ind w:left="2055" w:hanging="360"/>
      </w:pPr>
      <w:rPr>
        <w:rFonts w:hint="default"/>
      </w:rPr>
    </w:lvl>
    <w:lvl w:ilvl="1" w:tplc="04090019" w:tentative="1">
      <w:start w:val="1"/>
      <w:numFmt w:val="lowerLetter"/>
      <w:lvlText w:val="%2."/>
      <w:lvlJc w:val="left"/>
      <w:pPr>
        <w:ind w:left="2775" w:hanging="360"/>
      </w:pPr>
    </w:lvl>
    <w:lvl w:ilvl="2" w:tplc="0409001B" w:tentative="1">
      <w:start w:val="1"/>
      <w:numFmt w:val="lowerRoman"/>
      <w:lvlText w:val="%3."/>
      <w:lvlJc w:val="right"/>
      <w:pPr>
        <w:ind w:left="3495" w:hanging="180"/>
      </w:pPr>
    </w:lvl>
    <w:lvl w:ilvl="3" w:tplc="0409000F" w:tentative="1">
      <w:start w:val="1"/>
      <w:numFmt w:val="decimal"/>
      <w:lvlText w:val="%4."/>
      <w:lvlJc w:val="left"/>
      <w:pPr>
        <w:ind w:left="4215" w:hanging="360"/>
      </w:pPr>
    </w:lvl>
    <w:lvl w:ilvl="4" w:tplc="04090019" w:tentative="1">
      <w:start w:val="1"/>
      <w:numFmt w:val="lowerLetter"/>
      <w:lvlText w:val="%5."/>
      <w:lvlJc w:val="left"/>
      <w:pPr>
        <w:ind w:left="4935" w:hanging="360"/>
      </w:pPr>
    </w:lvl>
    <w:lvl w:ilvl="5" w:tplc="0409001B" w:tentative="1">
      <w:start w:val="1"/>
      <w:numFmt w:val="lowerRoman"/>
      <w:lvlText w:val="%6."/>
      <w:lvlJc w:val="right"/>
      <w:pPr>
        <w:ind w:left="5655" w:hanging="180"/>
      </w:pPr>
    </w:lvl>
    <w:lvl w:ilvl="6" w:tplc="0409000F" w:tentative="1">
      <w:start w:val="1"/>
      <w:numFmt w:val="decimal"/>
      <w:lvlText w:val="%7."/>
      <w:lvlJc w:val="left"/>
      <w:pPr>
        <w:ind w:left="6375" w:hanging="360"/>
      </w:pPr>
    </w:lvl>
    <w:lvl w:ilvl="7" w:tplc="04090019" w:tentative="1">
      <w:start w:val="1"/>
      <w:numFmt w:val="lowerLetter"/>
      <w:lvlText w:val="%8."/>
      <w:lvlJc w:val="left"/>
      <w:pPr>
        <w:ind w:left="7095" w:hanging="360"/>
      </w:pPr>
    </w:lvl>
    <w:lvl w:ilvl="8" w:tplc="0409001B" w:tentative="1">
      <w:start w:val="1"/>
      <w:numFmt w:val="lowerRoman"/>
      <w:lvlText w:val="%9."/>
      <w:lvlJc w:val="right"/>
      <w:pPr>
        <w:ind w:left="7815" w:hanging="180"/>
      </w:pPr>
    </w:lvl>
  </w:abstractNum>
  <w:abstractNum w:abstractNumId="4" w15:restartNumberingAfterBreak="0">
    <w:nsid w:val="6EA15DAC"/>
    <w:multiLevelType w:val="hybridMultilevel"/>
    <w:tmpl w:val="5BEE271E"/>
    <w:lvl w:ilvl="0" w:tplc="9A94C32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55D3DA8"/>
    <w:multiLevelType w:val="hybridMultilevel"/>
    <w:tmpl w:val="FAEAA4D4"/>
    <w:lvl w:ilvl="0" w:tplc="970C4A9E">
      <w:start w:val="1"/>
      <w:numFmt w:val="bullet"/>
      <w:lvlText w:val=""/>
      <w:lvlJc w:val="left"/>
      <w:pPr>
        <w:ind w:left="1440" w:hanging="360"/>
      </w:pPr>
      <w:rPr>
        <w:rFonts w:ascii="Symbol" w:hAnsi="Symbol"/>
      </w:rPr>
    </w:lvl>
    <w:lvl w:ilvl="1" w:tplc="EA94B11A">
      <w:start w:val="1"/>
      <w:numFmt w:val="bullet"/>
      <w:lvlText w:val=""/>
      <w:lvlJc w:val="left"/>
      <w:pPr>
        <w:ind w:left="2160" w:hanging="360"/>
      </w:pPr>
      <w:rPr>
        <w:rFonts w:ascii="Symbol" w:hAnsi="Symbol"/>
      </w:rPr>
    </w:lvl>
    <w:lvl w:ilvl="2" w:tplc="6ED434CE">
      <w:start w:val="1"/>
      <w:numFmt w:val="bullet"/>
      <w:lvlText w:val=""/>
      <w:lvlJc w:val="left"/>
      <w:pPr>
        <w:ind w:left="1440" w:hanging="360"/>
      </w:pPr>
      <w:rPr>
        <w:rFonts w:ascii="Symbol" w:hAnsi="Symbol"/>
      </w:rPr>
    </w:lvl>
    <w:lvl w:ilvl="3" w:tplc="4E0CA8FE">
      <w:start w:val="1"/>
      <w:numFmt w:val="bullet"/>
      <w:lvlText w:val=""/>
      <w:lvlJc w:val="left"/>
      <w:pPr>
        <w:ind w:left="1440" w:hanging="360"/>
      </w:pPr>
      <w:rPr>
        <w:rFonts w:ascii="Symbol" w:hAnsi="Symbol"/>
      </w:rPr>
    </w:lvl>
    <w:lvl w:ilvl="4" w:tplc="B2BC5302">
      <w:start w:val="1"/>
      <w:numFmt w:val="bullet"/>
      <w:lvlText w:val=""/>
      <w:lvlJc w:val="left"/>
      <w:pPr>
        <w:ind w:left="1440" w:hanging="360"/>
      </w:pPr>
      <w:rPr>
        <w:rFonts w:ascii="Symbol" w:hAnsi="Symbol"/>
      </w:rPr>
    </w:lvl>
    <w:lvl w:ilvl="5" w:tplc="012C760E">
      <w:start w:val="1"/>
      <w:numFmt w:val="bullet"/>
      <w:lvlText w:val=""/>
      <w:lvlJc w:val="left"/>
      <w:pPr>
        <w:ind w:left="1440" w:hanging="360"/>
      </w:pPr>
      <w:rPr>
        <w:rFonts w:ascii="Symbol" w:hAnsi="Symbol"/>
      </w:rPr>
    </w:lvl>
    <w:lvl w:ilvl="6" w:tplc="90D018E6">
      <w:start w:val="1"/>
      <w:numFmt w:val="bullet"/>
      <w:lvlText w:val=""/>
      <w:lvlJc w:val="left"/>
      <w:pPr>
        <w:ind w:left="1440" w:hanging="360"/>
      </w:pPr>
      <w:rPr>
        <w:rFonts w:ascii="Symbol" w:hAnsi="Symbol"/>
      </w:rPr>
    </w:lvl>
    <w:lvl w:ilvl="7" w:tplc="74766726">
      <w:start w:val="1"/>
      <w:numFmt w:val="bullet"/>
      <w:lvlText w:val=""/>
      <w:lvlJc w:val="left"/>
      <w:pPr>
        <w:ind w:left="1440" w:hanging="360"/>
      </w:pPr>
      <w:rPr>
        <w:rFonts w:ascii="Symbol" w:hAnsi="Symbol"/>
      </w:rPr>
    </w:lvl>
    <w:lvl w:ilvl="8" w:tplc="818E8F9C">
      <w:start w:val="1"/>
      <w:numFmt w:val="bullet"/>
      <w:lvlText w:val=""/>
      <w:lvlJc w:val="left"/>
      <w:pPr>
        <w:ind w:left="1440" w:hanging="360"/>
      </w:pPr>
      <w:rPr>
        <w:rFonts w:ascii="Symbol" w:hAnsi="Symbol"/>
      </w:rPr>
    </w:lvl>
  </w:abstractNum>
  <w:abstractNum w:abstractNumId="6" w15:restartNumberingAfterBreak="0">
    <w:nsid w:val="7B75101F"/>
    <w:multiLevelType w:val="hybridMultilevel"/>
    <w:tmpl w:val="2116CAFA"/>
    <w:lvl w:ilvl="0" w:tplc="3514AC2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1317495">
    <w:abstractNumId w:val="2"/>
  </w:num>
  <w:num w:numId="2" w16cid:durableId="1567371874">
    <w:abstractNumId w:val="4"/>
  </w:num>
  <w:num w:numId="3" w16cid:durableId="569510318">
    <w:abstractNumId w:val="6"/>
  </w:num>
  <w:num w:numId="4" w16cid:durableId="359282342">
    <w:abstractNumId w:val="0"/>
  </w:num>
  <w:num w:numId="5" w16cid:durableId="1166672372">
    <w:abstractNumId w:val="1"/>
  </w:num>
  <w:num w:numId="6" w16cid:durableId="686717628">
    <w:abstractNumId w:val="3"/>
  </w:num>
  <w:num w:numId="7" w16cid:durableId="13511834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E8E"/>
    <w:rsid w:val="000114EF"/>
    <w:rsid w:val="00023D85"/>
    <w:rsid w:val="00027A6D"/>
    <w:rsid w:val="00034B94"/>
    <w:rsid w:val="00035540"/>
    <w:rsid w:val="00041848"/>
    <w:rsid w:val="00047D86"/>
    <w:rsid w:val="00074237"/>
    <w:rsid w:val="00082696"/>
    <w:rsid w:val="00091401"/>
    <w:rsid w:val="00094375"/>
    <w:rsid w:val="00094B81"/>
    <w:rsid w:val="000A0416"/>
    <w:rsid w:val="000A5FA4"/>
    <w:rsid w:val="000B70FB"/>
    <w:rsid w:val="000B7911"/>
    <w:rsid w:val="000D0C3D"/>
    <w:rsid w:val="000D10C8"/>
    <w:rsid w:val="000D273A"/>
    <w:rsid w:val="000D6B69"/>
    <w:rsid w:val="000E13C5"/>
    <w:rsid w:val="000E592C"/>
    <w:rsid w:val="000F54D0"/>
    <w:rsid w:val="00103746"/>
    <w:rsid w:val="00103789"/>
    <w:rsid w:val="001146FF"/>
    <w:rsid w:val="00115106"/>
    <w:rsid w:val="0011666F"/>
    <w:rsid w:val="00122938"/>
    <w:rsid w:val="00130906"/>
    <w:rsid w:val="0013168F"/>
    <w:rsid w:val="00144D5D"/>
    <w:rsid w:val="001571E6"/>
    <w:rsid w:val="001654BA"/>
    <w:rsid w:val="00181E9D"/>
    <w:rsid w:val="001912B1"/>
    <w:rsid w:val="001941D5"/>
    <w:rsid w:val="001C70E9"/>
    <w:rsid w:val="001D026F"/>
    <w:rsid w:val="001D3066"/>
    <w:rsid w:val="001E7E91"/>
    <w:rsid w:val="001F6A45"/>
    <w:rsid w:val="001F6EF5"/>
    <w:rsid w:val="00201B35"/>
    <w:rsid w:val="0020768C"/>
    <w:rsid w:val="0022182B"/>
    <w:rsid w:val="002273C0"/>
    <w:rsid w:val="00232B37"/>
    <w:rsid w:val="00234AE4"/>
    <w:rsid w:val="00240A48"/>
    <w:rsid w:val="00242054"/>
    <w:rsid w:val="002422D7"/>
    <w:rsid w:val="00261B9F"/>
    <w:rsid w:val="0027333C"/>
    <w:rsid w:val="00276B02"/>
    <w:rsid w:val="00277892"/>
    <w:rsid w:val="00281EB5"/>
    <w:rsid w:val="002B2E19"/>
    <w:rsid w:val="002B412F"/>
    <w:rsid w:val="002B593F"/>
    <w:rsid w:val="002D1679"/>
    <w:rsid w:val="002E0A8B"/>
    <w:rsid w:val="002E5950"/>
    <w:rsid w:val="00321F65"/>
    <w:rsid w:val="00324FB8"/>
    <w:rsid w:val="00331AFB"/>
    <w:rsid w:val="0033473F"/>
    <w:rsid w:val="00334C4E"/>
    <w:rsid w:val="003466E5"/>
    <w:rsid w:val="00346FC1"/>
    <w:rsid w:val="003509F2"/>
    <w:rsid w:val="00372535"/>
    <w:rsid w:val="00373DD8"/>
    <w:rsid w:val="003776C5"/>
    <w:rsid w:val="003A4B50"/>
    <w:rsid w:val="003A5BF1"/>
    <w:rsid w:val="003C70EB"/>
    <w:rsid w:val="003C7AC3"/>
    <w:rsid w:val="003D0EF0"/>
    <w:rsid w:val="003D2412"/>
    <w:rsid w:val="003E031D"/>
    <w:rsid w:val="003E1069"/>
    <w:rsid w:val="003E6AC9"/>
    <w:rsid w:val="0041401B"/>
    <w:rsid w:val="004140FF"/>
    <w:rsid w:val="00414ECA"/>
    <w:rsid w:val="00417AA9"/>
    <w:rsid w:val="004245BD"/>
    <w:rsid w:val="00441F8F"/>
    <w:rsid w:val="00443FDF"/>
    <w:rsid w:val="00444EE3"/>
    <w:rsid w:val="00451846"/>
    <w:rsid w:val="004605D9"/>
    <w:rsid w:val="00462293"/>
    <w:rsid w:val="004627FA"/>
    <w:rsid w:val="004917F7"/>
    <w:rsid w:val="004949DA"/>
    <w:rsid w:val="004A031E"/>
    <w:rsid w:val="004A28C2"/>
    <w:rsid w:val="004B1F86"/>
    <w:rsid w:val="004B4305"/>
    <w:rsid w:val="005018B8"/>
    <w:rsid w:val="005135BB"/>
    <w:rsid w:val="005363F2"/>
    <w:rsid w:val="005712E9"/>
    <w:rsid w:val="005731F2"/>
    <w:rsid w:val="005A1C9B"/>
    <w:rsid w:val="005B2934"/>
    <w:rsid w:val="005C79AB"/>
    <w:rsid w:val="005D614F"/>
    <w:rsid w:val="005D7DAA"/>
    <w:rsid w:val="005F468F"/>
    <w:rsid w:val="00617FF6"/>
    <w:rsid w:val="006362B9"/>
    <w:rsid w:val="00637E7F"/>
    <w:rsid w:val="00654C49"/>
    <w:rsid w:val="00667333"/>
    <w:rsid w:val="006677D3"/>
    <w:rsid w:val="00670E78"/>
    <w:rsid w:val="00694E3C"/>
    <w:rsid w:val="006B3FB8"/>
    <w:rsid w:val="006C7712"/>
    <w:rsid w:val="006D06FC"/>
    <w:rsid w:val="006F430E"/>
    <w:rsid w:val="006F50AF"/>
    <w:rsid w:val="006F5C9C"/>
    <w:rsid w:val="0070087D"/>
    <w:rsid w:val="00704493"/>
    <w:rsid w:val="00705A30"/>
    <w:rsid w:val="00710DED"/>
    <w:rsid w:val="0071114A"/>
    <w:rsid w:val="00713DC1"/>
    <w:rsid w:val="00725134"/>
    <w:rsid w:val="0072550C"/>
    <w:rsid w:val="0073121D"/>
    <w:rsid w:val="00742611"/>
    <w:rsid w:val="00760CAB"/>
    <w:rsid w:val="00761D13"/>
    <w:rsid w:val="0077588F"/>
    <w:rsid w:val="00785ECD"/>
    <w:rsid w:val="00793223"/>
    <w:rsid w:val="007D3066"/>
    <w:rsid w:val="007E7329"/>
    <w:rsid w:val="00802714"/>
    <w:rsid w:val="008029E1"/>
    <w:rsid w:val="0080351A"/>
    <w:rsid w:val="008059B9"/>
    <w:rsid w:val="00812D58"/>
    <w:rsid w:val="00821398"/>
    <w:rsid w:val="008405C3"/>
    <w:rsid w:val="008467F6"/>
    <w:rsid w:val="008648CE"/>
    <w:rsid w:val="00867074"/>
    <w:rsid w:val="0088304D"/>
    <w:rsid w:val="0088344D"/>
    <w:rsid w:val="0089080E"/>
    <w:rsid w:val="008A293E"/>
    <w:rsid w:val="008A4627"/>
    <w:rsid w:val="008A517F"/>
    <w:rsid w:val="008A56BE"/>
    <w:rsid w:val="008B037D"/>
    <w:rsid w:val="008B6E78"/>
    <w:rsid w:val="008B7F1B"/>
    <w:rsid w:val="008D5098"/>
    <w:rsid w:val="0090328E"/>
    <w:rsid w:val="00910175"/>
    <w:rsid w:val="00912090"/>
    <w:rsid w:val="00942818"/>
    <w:rsid w:val="0094421F"/>
    <w:rsid w:val="00951A64"/>
    <w:rsid w:val="00953DEC"/>
    <w:rsid w:val="00967D61"/>
    <w:rsid w:val="00972FA2"/>
    <w:rsid w:val="00976CAC"/>
    <w:rsid w:val="0098624F"/>
    <w:rsid w:val="0099311D"/>
    <w:rsid w:val="009965E7"/>
    <w:rsid w:val="009A253D"/>
    <w:rsid w:val="009B1448"/>
    <w:rsid w:val="009C0B61"/>
    <w:rsid w:val="009C2FE9"/>
    <w:rsid w:val="009C3C65"/>
    <w:rsid w:val="009D4196"/>
    <w:rsid w:val="009F2D24"/>
    <w:rsid w:val="00A07BCB"/>
    <w:rsid w:val="00A26856"/>
    <w:rsid w:val="00A27EAA"/>
    <w:rsid w:val="00A3720F"/>
    <w:rsid w:val="00A45957"/>
    <w:rsid w:val="00A66B31"/>
    <w:rsid w:val="00A67213"/>
    <w:rsid w:val="00A7288E"/>
    <w:rsid w:val="00A75202"/>
    <w:rsid w:val="00A81105"/>
    <w:rsid w:val="00A87FAC"/>
    <w:rsid w:val="00A9418F"/>
    <w:rsid w:val="00A9683B"/>
    <w:rsid w:val="00AA4F4F"/>
    <w:rsid w:val="00AC6CB3"/>
    <w:rsid w:val="00AD0A8D"/>
    <w:rsid w:val="00AD0FC2"/>
    <w:rsid w:val="00AF50C4"/>
    <w:rsid w:val="00B00696"/>
    <w:rsid w:val="00B12926"/>
    <w:rsid w:val="00B152A7"/>
    <w:rsid w:val="00B311F4"/>
    <w:rsid w:val="00B45D33"/>
    <w:rsid w:val="00B5451D"/>
    <w:rsid w:val="00B650CC"/>
    <w:rsid w:val="00B703B9"/>
    <w:rsid w:val="00B71E93"/>
    <w:rsid w:val="00B72B35"/>
    <w:rsid w:val="00B77B5E"/>
    <w:rsid w:val="00B80776"/>
    <w:rsid w:val="00BA1F2A"/>
    <w:rsid w:val="00BA2008"/>
    <w:rsid w:val="00BC1AB8"/>
    <w:rsid w:val="00BC2899"/>
    <w:rsid w:val="00BC3DBF"/>
    <w:rsid w:val="00BD3F84"/>
    <w:rsid w:val="00BD6B31"/>
    <w:rsid w:val="00C13496"/>
    <w:rsid w:val="00C50F46"/>
    <w:rsid w:val="00C52CCC"/>
    <w:rsid w:val="00C54051"/>
    <w:rsid w:val="00C61A3F"/>
    <w:rsid w:val="00C83B00"/>
    <w:rsid w:val="00C87872"/>
    <w:rsid w:val="00C95BDB"/>
    <w:rsid w:val="00CA01FD"/>
    <w:rsid w:val="00CA020B"/>
    <w:rsid w:val="00CA2FE8"/>
    <w:rsid w:val="00CA6902"/>
    <w:rsid w:val="00CB60EE"/>
    <w:rsid w:val="00CF5F41"/>
    <w:rsid w:val="00D25A6B"/>
    <w:rsid w:val="00D25F75"/>
    <w:rsid w:val="00D36240"/>
    <w:rsid w:val="00D56649"/>
    <w:rsid w:val="00D71CA9"/>
    <w:rsid w:val="00D727D3"/>
    <w:rsid w:val="00D84119"/>
    <w:rsid w:val="00D854B5"/>
    <w:rsid w:val="00D90828"/>
    <w:rsid w:val="00D9213D"/>
    <w:rsid w:val="00DB1458"/>
    <w:rsid w:val="00DB4DBC"/>
    <w:rsid w:val="00DC57D5"/>
    <w:rsid w:val="00DC72E9"/>
    <w:rsid w:val="00DC7FAB"/>
    <w:rsid w:val="00DD7AB4"/>
    <w:rsid w:val="00DE1CE8"/>
    <w:rsid w:val="00DE417A"/>
    <w:rsid w:val="00DF0C38"/>
    <w:rsid w:val="00DF1329"/>
    <w:rsid w:val="00DF38DA"/>
    <w:rsid w:val="00DF58E9"/>
    <w:rsid w:val="00E10FB1"/>
    <w:rsid w:val="00E11512"/>
    <w:rsid w:val="00E260C5"/>
    <w:rsid w:val="00E2715C"/>
    <w:rsid w:val="00E30115"/>
    <w:rsid w:val="00E31E31"/>
    <w:rsid w:val="00E34C80"/>
    <w:rsid w:val="00E402D5"/>
    <w:rsid w:val="00E4762B"/>
    <w:rsid w:val="00E50469"/>
    <w:rsid w:val="00E6507B"/>
    <w:rsid w:val="00E8623E"/>
    <w:rsid w:val="00E876C2"/>
    <w:rsid w:val="00EA384F"/>
    <w:rsid w:val="00EA57BE"/>
    <w:rsid w:val="00EB30E4"/>
    <w:rsid w:val="00EB37F6"/>
    <w:rsid w:val="00EC008E"/>
    <w:rsid w:val="00EC0921"/>
    <w:rsid w:val="00ED1AF1"/>
    <w:rsid w:val="00ED787A"/>
    <w:rsid w:val="00EF007F"/>
    <w:rsid w:val="00EF15B8"/>
    <w:rsid w:val="00EF2A16"/>
    <w:rsid w:val="00F01D01"/>
    <w:rsid w:val="00F04F0C"/>
    <w:rsid w:val="00F0723D"/>
    <w:rsid w:val="00F13136"/>
    <w:rsid w:val="00F16BF6"/>
    <w:rsid w:val="00F23418"/>
    <w:rsid w:val="00F2481F"/>
    <w:rsid w:val="00F37BED"/>
    <w:rsid w:val="00F41CF8"/>
    <w:rsid w:val="00F42C2D"/>
    <w:rsid w:val="00F52825"/>
    <w:rsid w:val="00F6248C"/>
    <w:rsid w:val="00F62F85"/>
    <w:rsid w:val="00F834A3"/>
    <w:rsid w:val="00FA3464"/>
    <w:rsid w:val="00FA7E9E"/>
    <w:rsid w:val="00FC48F3"/>
    <w:rsid w:val="00FC5C33"/>
    <w:rsid w:val="00FD0C2B"/>
    <w:rsid w:val="00FD1E8E"/>
    <w:rsid w:val="00FD626B"/>
    <w:rsid w:val="00FF1880"/>
    <w:rsid w:val="01246CA0"/>
    <w:rsid w:val="02362398"/>
    <w:rsid w:val="071AE9C0"/>
    <w:rsid w:val="0770EF69"/>
    <w:rsid w:val="07BF8EF5"/>
    <w:rsid w:val="08A57836"/>
    <w:rsid w:val="0A4CAB1C"/>
    <w:rsid w:val="0BDA279A"/>
    <w:rsid w:val="0C790D59"/>
    <w:rsid w:val="0C91329C"/>
    <w:rsid w:val="0E7C7486"/>
    <w:rsid w:val="100F8584"/>
    <w:rsid w:val="1AB456EA"/>
    <w:rsid w:val="1DDA678D"/>
    <w:rsid w:val="1F19FF5E"/>
    <w:rsid w:val="20CB3609"/>
    <w:rsid w:val="222D5BC2"/>
    <w:rsid w:val="33B572CB"/>
    <w:rsid w:val="39FC7CD7"/>
    <w:rsid w:val="3B4C5A16"/>
    <w:rsid w:val="3B9C7F57"/>
    <w:rsid w:val="3D06FC3C"/>
    <w:rsid w:val="407CDC43"/>
    <w:rsid w:val="45E0F305"/>
    <w:rsid w:val="47571238"/>
    <w:rsid w:val="480B811D"/>
    <w:rsid w:val="48861131"/>
    <w:rsid w:val="491C684A"/>
    <w:rsid w:val="4A6507E7"/>
    <w:rsid w:val="4B2F35AC"/>
    <w:rsid w:val="4B6D7AA3"/>
    <w:rsid w:val="4C289BA5"/>
    <w:rsid w:val="543A4F92"/>
    <w:rsid w:val="55C32DC7"/>
    <w:rsid w:val="5748A508"/>
    <w:rsid w:val="576C3977"/>
    <w:rsid w:val="58900818"/>
    <w:rsid w:val="58BAD1CD"/>
    <w:rsid w:val="597221AB"/>
    <w:rsid w:val="5B124132"/>
    <w:rsid w:val="5D0B91E4"/>
    <w:rsid w:val="5EC7BCFA"/>
    <w:rsid w:val="614AC615"/>
    <w:rsid w:val="6337894A"/>
    <w:rsid w:val="65AB5406"/>
    <w:rsid w:val="68062A08"/>
    <w:rsid w:val="682ED477"/>
    <w:rsid w:val="69CABC16"/>
    <w:rsid w:val="6E906D7C"/>
    <w:rsid w:val="77B5CAAB"/>
    <w:rsid w:val="7DAA258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04FC7EA"/>
  <w14:defaultImageDpi w14:val="0"/>
  <w15:docId w15:val="{2AD5FA20-62EE-41B6-8690-D34619B87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229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61A3F"/>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C61A3F"/>
    <w:rPr>
      <w:rFonts w:ascii="Segoe UI" w:hAnsi="Segoe UI" w:cs="Segoe UI"/>
      <w:sz w:val="18"/>
      <w:szCs w:val="18"/>
    </w:rPr>
  </w:style>
  <w:style w:type="character" w:styleId="CommentReference">
    <w:name w:val="annotation reference"/>
    <w:uiPriority w:val="99"/>
    <w:rsid w:val="00E402D5"/>
    <w:rPr>
      <w:sz w:val="16"/>
      <w:szCs w:val="16"/>
    </w:rPr>
  </w:style>
  <w:style w:type="paragraph" w:styleId="CommentText">
    <w:name w:val="annotation text"/>
    <w:basedOn w:val="Normal"/>
    <w:link w:val="CommentTextChar"/>
    <w:uiPriority w:val="99"/>
    <w:rsid w:val="00E402D5"/>
    <w:rPr>
      <w:sz w:val="20"/>
      <w:szCs w:val="20"/>
    </w:rPr>
  </w:style>
  <w:style w:type="character" w:customStyle="1" w:styleId="CommentTextChar">
    <w:name w:val="Comment Text Char"/>
    <w:basedOn w:val="DefaultParagraphFont"/>
    <w:link w:val="CommentText"/>
    <w:uiPriority w:val="99"/>
    <w:rsid w:val="00E402D5"/>
  </w:style>
  <w:style w:type="paragraph" w:styleId="CommentSubject">
    <w:name w:val="annotation subject"/>
    <w:basedOn w:val="CommentText"/>
    <w:next w:val="CommentText"/>
    <w:link w:val="CommentSubjectChar"/>
    <w:uiPriority w:val="99"/>
    <w:rsid w:val="00E402D5"/>
    <w:rPr>
      <w:b/>
      <w:bCs/>
    </w:rPr>
  </w:style>
  <w:style w:type="character" w:customStyle="1" w:styleId="CommentSubjectChar">
    <w:name w:val="Comment Subject Char"/>
    <w:link w:val="CommentSubject"/>
    <w:uiPriority w:val="99"/>
    <w:rsid w:val="00E402D5"/>
    <w:rPr>
      <w:b/>
      <w:bCs/>
    </w:rPr>
  </w:style>
  <w:style w:type="paragraph" w:styleId="Revision">
    <w:name w:val="Revision"/>
    <w:hidden/>
    <w:uiPriority w:val="99"/>
    <w:semiHidden/>
    <w:rsid w:val="00B00696"/>
    <w:rPr>
      <w:sz w:val="22"/>
      <w:szCs w:val="22"/>
    </w:rPr>
  </w:style>
  <w:style w:type="character" w:styleId="Mention">
    <w:name w:val="Mention"/>
    <w:basedOn w:val="DefaultParagraphFont"/>
    <w:uiPriority w:val="99"/>
    <w:unhideWhenUsed/>
    <w:rsid w:val="00A9418F"/>
    <w:rPr>
      <w:color w:val="2B579A"/>
      <w:shd w:val="clear" w:color="auto" w:fill="E1DFDD"/>
    </w:rPr>
  </w:style>
  <w:style w:type="paragraph" w:styleId="ListParagraph">
    <w:name w:val="List Paragraph"/>
    <w:basedOn w:val="Normal"/>
    <w:uiPriority w:val="34"/>
    <w:qFormat/>
    <w:rsid w:val="3D06FC3C"/>
    <w:pPr>
      <w:ind w:left="720"/>
      <w:contextualSpacing/>
    </w:pPr>
  </w:style>
  <w:style w:type="paragraph" w:styleId="Header">
    <w:name w:val="header"/>
    <w:basedOn w:val="Normal"/>
    <w:link w:val="HeaderChar"/>
    <w:uiPriority w:val="99"/>
    <w:rsid w:val="00654C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4C49"/>
    <w:rPr>
      <w:sz w:val="22"/>
      <w:szCs w:val="22"/>
    </w:rPr>
  </w:style>
  <w:style w:type="paragraph" w:styleId="Footer">
    <w:name w:val="footer"/>
    <w:basedOn w:val="Normal"/>
    <w:link w:val="FooterChar"/>
    <w:uiPriority w:val="99"/>
    <w:rsid w:val="00654C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4C49"/>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19/05/relationships/documenttasks" Target="documenttasks/documenttasks1.xml"/><Relationship Id="rId4" Type="http://schemas.openxmlformats.org/officeDocument/2006/relationships/settings" Target="settings.xml"/><Relationship Id="rId9"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329D148E-5C6B-4F29-BFE5-67592D04F872}">
    <t:Anchor>
      <t:Comment id="439428940"/>
    </t:Anchor>
    <t:History>
      <t:Event id="{8F7475AB-4180-4943-9515-9643225E24DE}" time="2025-07-09T19:27:20.425Z">
        <t:Attribution userId="S::rachel.rosenberg@mass.gov::8bf0bce6-821f-4366-9fdc-78e67ebca667" userProvider="AD" userName="Rosenberg, Rachel (EHS)"/>
        <t:Anchor>
          <t:Comment id="439428940"/>
        </t:Anchor>
        <t:Create/>
      </t:Event>
      <t:Event id="{948A3A43-CD4C-4801-AF0D-BBA4CFDC53CD}" time="2025-07-09T19:27:20.425Z">
        <t:Attribution userId="S::rachel.rosenberg@mass.gov::8bf0bce6-821f-4366-9fdc-78e67ebca667" userProvider="AD" userName="Rosenberg, Rachel (EHS)"/>
        <t:Anchor>
          <t:Comment id="439428940"/>
        </t:Anchor>
        <t:Assign userId="S::pavel.terpelets@mass.gov::acf44c50-e2a1-41d9-8411-5110b65d4fde" userProvider="AD" userName="Terpelets, Pavel (EHS)"/>
      </t:Event>
      <t:Event id="{BBD0BFAD-3394-4776-B73A-B8B37D86DB16}" time="2025-07-09T19:27:20.425Z">
        <t:Attribution userId="S::rachel.rosenberg@mass.gov::8bf0bce6-821f-4366-9fdc-78e67ebca667" userProvider="AD" userName="Rosenberg, Rachel (EHS)"/>
        <t:Anchor>
          <t:Comment id="439428940"/>
        </t:Anchor>
        <t:SetTitle title="@Terpelets, Pavel (EHS) - what does it mean to say we've suspended their contract? How does this work in operation?"/>
      </t:Event>
      <t:Event id="{854D8572-60CA-42AD-8495-34ACA7247D1A}" time="2025-07-10T14:03:45.344Z">
        <t:Attribution userId="S::pavel.terpelets@mass.gov::acf44c50-e2a1-41d9-8411-5110b65d4fde" userProvider="AD" userName="Terpelets, Pavel (EHS)"/>
        <t:Anchor>
          <t:Comment id="532260288"/>
        </t:Anchor>
        <t:UnassignAll/>
      </t:Event>
      <t:Event id="{722304C9-3926-4393-9064-B06A17515CFD}" time="2025-07-10T14:03:45.344Z">
        <t:Attribution userId="S::pavel.terpelets@mass.gov::acf44c50-e2a1-41d9-8411-5110b65d4fde" userProvider="AD" userName="Terpelets, Pavel (EHS)"/>
        <t:Anchor>
          <t:Comment id="532260288"/>
        </t:Anchor>
        <t:Assign userId="S::Rachel.Rosenberg@mass.gov::8bf0bce6-821f-4366-9fdc-78e67ebca667" userProvider="AD" userName="Rosenberg, Rachel (EHS)"/>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8124FD-7701-4614-9524-6215EF480DF1}">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0</TotalTime>
  <Pages>31</Pages>
  <Words>12725</Words>
  <Characters>72533</Characters>
  <Application>Microsoft Office Word</Application>
  <DocSecurity>0</DocSecurity>
  <Lines>604</Lines>
  <Paragraphs>170</Paragraphs>
  <ScaleCrop>false</ScaleCrop>
  <HeadingPairs>
    <vt:vector size="2" baseType="variant">
      <vt:variant>
        <vt:lpstr>Title</vt:lpstr>
      </vt:variant>
      <vt:variant>
        <vt:i4>1</vt:i4>
      </vt:variant>
    </vt:vector>
  </HeadingPairs>
  <TitlesOfParts>
    <vt:vector size="1" baseType="lpstr">
      <vt:lpstr>T-iv-34.PDF</vt:lpstr>
    </vt:vector>
  </TitlesOfParts>
  <Company/>
  <LinksUpToDate>false</LinksUpToDate>
  <CharactersWithSpaces>85088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T-iv-34.PDF</dc:title>
  <dc:subject>Nursing Facility Manual</dc:subject>
  <dc:creator>Massachusetts Division of Medical Assistance</dc:creator>
  <cp:keywords/>
  <dc:description>Document was created by {applicationname}, version: {version}</dc:description>
  <cp:lastModifiedBy>Sousa, Pam (EHS)</cp:lastModifiedBy>
  <cp:revision>2</cp:revision>
  <cp:lastPrinted>2025-09-08T18:59:00Z</cp:lastPrinted>
  <dcterms:created xsi:type="dcterms:W3CDTF">2026-02-26T20:17:00Z</dcterms:created>
  <dcterms:modified xsi:type="dcterms:W3CDTF">2026-02-26T20:17:00Z</dcterms:modified>
</cp:coreProperties>
</file>