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2C7306" w14:textId="77777777" w:rsidR="00B458E6" w:rsidRPr="00B458E6" w:rsidRDefault="00B458E6" w:rsidP="002E1249">
      <w:pPr>
        <w:pStyle w:val="Title"/>
      </w:pPr>
      <w:r w:rsidRPr="00B458E6">
        <w:t xml:space="preserve">Các Câu Hỏi Thường Gặp về Khảo Sát Bình Đẳng Sức Khỏe Cộng Đồng Năm 2026 </w:t>
      </w:r>
    </w:p>
    <w:p w14:paraId="3E457376" w14:textId="77777777" w:rsidR="00B458E6" w:rsidRPr="00B458E6" w:rsidRDefault="00B458E6" w:rsidP="002E1249">
      <w:pPr>
        <w:pStyle w:val="Heading1"/>
      </w:pPr>
      <w:r w:rsidRPr="00B458E6">
        <w:t xml:space="preserve">Dành Cho Người Tham Gia Khảo Sát </w:t>
      </w:r>
    </w:p>
    <w:p w14:paraId="096B5E3F" w14:textId="77777777" w:rsidR="00B458E6" w:rsidRPr="00B458E6" w:rsidRDefault="00B458E6" w:rsidP="002E1249">
      <w:pPr>
        <w:pStyle w:val="Heading2"/>
      </w:pPr>
      <w:r w:rsidRPr="00B458E6">
        <w:t xml:space="preserve">Giới thiệu về khảo sát </w:t>
      </w:r>
    </w:p>
    <w:p w14:paraId="770B4B55" w14:textId="77777777" w:rsidR="00B458E6" w:rsidRPr="00B458E6" w:rsidRDefault="00B458E6" w:rsidP="00B458E6">
      <w:pPr>
        <w:rPr>
          <w:b/>
          <w:bCs/>
        </w:rPr>
      </w:pPr>
      <w:r w:rsidRPr="00B458E6">
        <w:rPr>
          <w:b/>
          <w:bCs/>
        </w:rPr>
        <w:t>1.</w:t>
      </w:r>
      <w:r w:rsidRPr="00B458E6">
        <w:rPr>
          <w:b/>
          <w:bCs/>
        </w:rPr>
        <w:tab/>
        <w:t xml:space="preserve">Khảo sát này là gì? </w:t>
      </w:r>
    </w:p>
    <w:p w14:paraId="075601C8" w14:textId="77777777" w:rsidR="00B458E6" w:rsidRDefault="00B458E6" w:rsidP="00B458E6">
      <w:r>
        <w:t>•</w:t>
      </w:r>
      <w:r>
        <w:tab/>
        <w:t xml:space="preserve">Khảo Sát Bình Đẳng Sức Khỏe Cộng Đồng (CHES) là một khảo sát bảo mật, chủ yếu được thực hiện trực tuyến.  </w:t>
      </w:r>
    </w:p>
    <w:p w14:paraId="098EF98D" w14:textId="77777777" w:rsidR="00B458E6" w:rsidRDefault="00B458E6" w:rsidP="00B458E6">
      <w:r>
        <w:t>•</w:t>
      </w:r>
      <w:r>
        <w:tab/>
        <w:t xml:space="preserve">Sở Y Tế Công Cộng (DPH) Massachusetts là cơ quan xây dựng khảo sát này. Họ hợp tác cùng các thành viên cộng đồng và các đối tác trên khắp tiểu bang như một phần của Sáng Kiến Bình Đẳng Sức Khỏe Cộng Đồng (CHEI). Các câu hỏi trong khảo sát tập trung tìm hiểu về trải nghiệm và nhu cầu của người dân tại Massachusetts. </w:t>
      </w:r>
    </w:p>
    <w:p w14:paraId="4D0849EC" w14:textId="77777777" w:rsidR="00B458E6" w:rsidRDefault="00B458E6" w:rsidP="00B458E6">
      <w:r>
        <w:t>•</w:t>
      </w:r>
      <w:r>
        <w:tab/>
        <w:t xml:space="preserve">Kết quả khảo sát sẽ được kết hợp với dữ liệu Định Tính về Bình Đẳng Sức Khỏe Cộng Đồng (CHEQ, Community Health Equity Qualitative) của CHEI. Sự kết hợp này giúp DPH và các cộng đồng tại tiểu bang thay đổi các điều kiện liên quan đến sức khỏe.  </w:t>
      </w:r>
    </w:p>
    <w:p w14:paraId="5208C94F" w14:textId="77777777" w:rsidR="00B458E6" w:rsidRDefault="00B458E6" w:rsidP="00B458E6">
      <w:r>
        <w:t>•</w:t>
      </w:r>
      <w:r>
        <w:tab/>
        <w:t xml:space="preserve">CHEI được tiểu bang Massachusetts tài trợ nhằm tìm hiểu các trải nghiệm của người dân tại Massachusetts, từ đó ứng dụng dữ liệu này để xây dựng các chương trình và chính sách giúp nâng cao sức khỏe và giảm thiểu tình trạng bất bình đẳng. </w:t>
      </w:r>
    </w:p>
    <w:p w14:paraId="361FCF17" w14:textId="77777777" w:rsidR="00B458E6" w:rsidRPr="00B458E6" w:rsidRDefault="00B458E6" w:rsidP="00B458E6">
      <w:pPr>
        <w:rPr>
          <w:b/>
          <w:bCs/>
        </w:rPr>
      </w:pPr>
      <w:r w:rsidRPr="00B458E6">
        <w:rPr>
          <w:b/>
          <w:bCs/>
        </w:rPr>
        <w:t>2.</w:t>
      </w:r>
      <w:r w:rsidRPr="00B458E6">
        <w:rPr>
          <w:b/>
          <w:bCs/>
        </w:rPr>
        <w:tab/>
        <w:t xml:space="preserve">Những dữ liệu nào được thu thập trong khảo sát và chúng được sử dụng ra sao?  </w:t>
      </w:r>
    </w:p>
    <w:p w14:paraId="7D5874B3" w14:textId="77777777" w:rsidR="00B458E6" w:rsidRDefault="00B458E6" w:rsidP="00B458E6">
      <w:r>
        <w:t>•</w:t>
      </w:r>
      <w:r>
        <w:tab/>
        <w:t xml:space="preserve">Khảo Sát Bình Đẳng Sức Khỏe Cộng Đồng (CHES) thu thập thông tin về các khía cạnh tác động đến sức khỏe, bao gồm nhà ở, khả năng tiếp cận dịch vụ chăm sóc, sức khỏe tâm thần, việc làm, giáo dục, tình trạng sử dụng chất kích thích, mức độ an toàn và các nguồn thông tin đáng tin cậy. Khảo sát này thu thập thông tin từ những cộng đồng chịu ảnh hưởng nặng nề nhất bởi sự bất bình đẳng về sức khỏe. Đây là những nhóm thường không được ghi nhận đầy đủ trong các hệ thống dữ liệu y tế truyền thống. </w:t>
      </w:r>
    </w:p>
    <w:p w14:paraId="458204F1" w14:textId="77777777" w:rsidR="00B458E6" w:rsidRDefault="00B458E6" w:rsidP="00B458E6">
      <w:r>
        <w:lastRenderedPageBreak/>
        <w:t>•</w:t>
      </w:r>
      <w:r>
        <w:tab/>
        <w:t>Các cộng đồng này bao gồm:</w:t>
      </w:r>
    </w:p>
    <w:p w14:paraId="28046C97" w14:textId="77777777" w:rsidR="00B458E6" w:rsidRDefault="00B458E6" w:rsidP="00B458E6">
      <w:r>
        <w:t>o</w:t>
      </w:r>
      <w:r>
        <w:tab/>
        <w:t xml:space="preserve">Người nhập cư </w:t>
      </w:r>
    </w:p>
    <w:p w14:paraId="4CC6AAEE" w14:textId="77777777" w:rsidR="00B458E6" w:rsidRDefault="00B458E6" w:rsidP="00B458E6">
      <w:r>
        <w:t>o</w:t>
      </w:r>
      <w:r>
        <w:tab/>
        <w:t xml:space="preserve">Người cao tuổi </w:t>
      </w:r>
    </w:p>
    <w:p w14:paraId="7C9850A3" w14:textId="77777777" w:rsidR="00B458E6" w:rsidRDefault="00B458E6" w:rsidP="00B458E6">
      <w:r>
        <w:t>o</w:t>
      </w:r>
      <w:r>
        <w:tab/>
        <w:t xml:space="preserve">Phụ huynh và người chăm sóc của trẻ có nhu cầu chăm sóc sức khỏe đặc biệt </w:t>
      </w:r>
    </w:p>
    <w:p w14:paraId="7A5A77CB" w14:textId="77777777" w:rsidR="00B458E6" w:rsidRDefault="00B458E6" w:rsidP="00B458E6">
      <w:r>
        <w:t>o</w:t>
      </w:r>
      <w:r>
        <w:tab/>
        <w:t xml:space="preserve">Thanh thiếu niên và người trẻ tuổi </w:t>
      </w:r>
    </w:p>
    <w:p w14:paraId="7BB2AD3D" w14:textId="77777777" w:rsidR="00B458E6" w:rsidRDefault="00B458E6" w:rsidP="00B458E6">
      <w:r>
        <w:t>o</w:t>
      </w:r>
      <w:r>
        <w:tab/>
        <w:t xml:space="preserve">Các cá nhân thuộc cộng đồng LGBTQ+ </w:t>
      </w:r>
    </w:p>
    <w:p w14:paraId="10ACFF2A" w14:textId="77777777" w:rsidR="00B458E6" w:rsidRDefault="00B458E6" w:rsidP="00B458E6">
      <w:r>
        <w:t>o</w:t>
      </w:r>
      <w:r>
        <w:tab/>
        <w:t xml:space="preserve">Người da màu </w:t>
      </w:r>
    </w:p>
    <w:p w14:paraId="57C5A76D" w14:textId="77777777" w:rsidR="00B458E6" w:rsidRDefault="00B458E6" w:rsidP="00B458E6">
      <w:r>
        <w:t>o</w:t>
      </w:r>
      <w:r>
        <w:tab/>
        <w:t xml:space="preserve">Người khuyết tật </w:t>
      </w:r>
    </w:p>
    <w:p w14:paraId="54B4F124" w14:textId="77777777" w:rsidR="00B458E6" w:rsidRDefault="00B458E6" w:rsidP="00B458E6">
      <w:r>
        <w:t>o</w:t>
      </w:r>
      <w:r>
        <w:tab/>
        <w:t xml:space="preserve">Người không nói tiếng Anh </w:t>
      </w:r>
    </w:p>
    <w:p w14:paraId="3C93C52D" w14:textId="77777777" w:rsidR="00B458E6" w:rsidRDefault="00B458E6" w:rsidP="00B458E6">
      <w:r>
        <w:t>o</w:t>
      </w:r>
      <w:r>
        <w:tab/>
        <w:t xml:space="preserve">Người đang mang thai và phụ huynh có con nhỏ </w:t>
      </w:r>
    </w:p>
    <w:p w14:paraId="0C0013B0" w14:textId="77777777" w:rsidR="00B458E6" w:rsidRDefault="00B458E6" w:rsidP="00B458E6">
      <w:r>
        <w:t>o</w:t>
      </w:r>
      <w:r>
        <w:tab/>
        <w:t xml:space="preserve">Người dân vùng nông thôn </w:t>
      </w:r>
    </w:p>
    <w:p w14:paraId="79FFED39" w14:textId="77777777" w:rsidR="00B458E6" w:rsidRDefault="00B458E6" w:rsidP="00B458E6">
      <w:r>
        <w:t>o</w:t>
      </w:r>
      <w:r>
        <w:tab/>
        <w:t>Cựu chiến binh</w:t>
      </w:r>
    </w:p>
    <w:p w14:paraId="6A3C9CF0" w14:textId="77777777" w:rsidR="00B458E6" w:rsidRDefault="00B458E6" w:rsidP="00B458E6"/>
    <w:p w14:paraId="325D9F7F" w14:textId="77777777" w:rsidR="00B458E6" w:rsidRDefault="00B458E6" w:rsidP="00B458E6">
      <w:r>
        <w:t>•</w:t>
      </w:r>
      <w:r>
        <w:tab/>
        <w:t xml:space="preserve">Dữ liệu CHES chỉ ra tình trạng bất bình đẳng về sức khỏe xuất hiện ở nhiều cộng đồng và khía cạnh khác nhau. Dữ liệu này giúp chúng ta hiểu rõ nguyên nhân gốc rễ của vấn đề, đồng thời phát hiện các cơ hội để triển khai hành động y tế công cộng. Kết quả khảo sát sẽ được công bố rộng rãi. Chúng tôi sẽ chia sẻ những kết quả này tới các đối tác và cộng đồng. Việc này giúp hỗ trợ cho các chương trình, hồ sơ xin tài trợ, nỗ lực vận động chính sách và các sáng kiến cộng đồng khác. Tìm hiểu cách các đối tác sử dụng dữ liệu này để đảm bảo nguồn tài trợ, vận động ban hành chính sách và củng cố các chương trình tại cộng đồng của họ. </w:t>
      </w:r>
    </w:p>
    <w:p w14:paraId="4CBC8BB9" w14:textId="77777777" w:rsidR="00B458E6" w:rsidRPr="00B458E6" w:rsidRDefault="00B458E6" w:rsidP="00B458E6">
      <w:pPr>
        <w:rPr>
          <w:b/>
          <w:bCs/>
        </w:rPr>
      </w:pPr>
      <w:r w:rsidRPr="00B458E6">
        <w:rPr>
          <w:b/>
          <w:bCs/>
        </w:rPr>
        <w:t>3.</w:t>
      </w:r>
      <w:r w:rsidRPr="00B458E6">
        <w:rPr>
          <w:b/>
          <w:bCs/>
        </w:rPr>
        <w:tab/>
        <w:t xml:space="preserve">Khi nào khảo sát này sẽ được triển khai? </w:t>
      </w:r>
    </w:p>
    <w:p w14:paraId="78492812" w14:textId="77777777" w:rsidR="00B458E6" w:rsidRDefault="00B458E6" w:rsidP="00B458E6">
      <w:r>
        <w:lastRenderedPageBreak/>
        <w:t>•</w:t>
      </w:r>
      <w:r>
        <w:tab/>
        <w:t xml:space="preserve">Khảo sát sẽ được triển khai vào cuối mùa hè và mùa thu năm 2026. Các hoạt động tiếp cận cộng đồng sẽ được thực hiện xuyên suốt giai đoạn diễn ra khảo sát nhằm khuyến khích sự tham gia của người dân trên khắp Massachusetts. </w:t>
      </w:r>
    </w:p>
    <w:p w14:paraId="29934203" w14:textId="77777777" w:rsidR="00B458E6" w:rsidRPr="00B458E6" w:rsidRDefault="00B458E6" w:rsidP="00B458E6">
      <w:pPr>
        <w:rPr>
          <w:b/>
          <w:bCs/>
        </w:rPr>
      </w:pPr>
      <w:r w:rsidRPr="00B458E6">
        <w:rPr>
          <w:b/>
          <w:bCs/>
        </w:rPr>
        <w:t>4.</w:t>
      </w:r>
      <w:r w:rsidRPr="00B458E6">
        <w:rPr>
          <w:b/>
          <w:bCs/>
        </w:rPr>
        <w:tab/>
        <w:t xml:space="preserve">Ai có thể tham gia khảo sát này? </w:t>
      </w:r>
    </w:p>
    <w:p w14:paraId="11583027" w14:textId="77777777" w:rsidR="00B458E6" w:rsidRDefault="00B458E6" w:rsidP="00B458E6">
      <w:r>
        <w:t>•</w:t>
      </w:r>
      <w:r>
        <w:tab/>
        <w:t xml:space="preserve">Bất kỳ ai từ 12 tuổi trở lên và sinh sống tại Massachusetts trong một phần hoặc toàn bộ thời gian của năm đều có thể tham gia khảo sát này. </w:t>
      </w:r>
    </w:p>
    <w:p w14:paraId="7F3C1172" w14:textId="7E1FB251" w:rsidR="00B458E6" w:rsidRPr="00B458E6" w:rsidRDefault="00B458E6" w:rsidP="00B458E6">
      <w:pPr>
        <w:rPr>
          <w:b/>
          <w:bCs/>
        </w:rPr>
      </w:pPr>
      <w:r w:rsidRPr="00B458E6">
        <w:rPr>
          <w:b/>
          <w:bCs/>
          <w:lang w:val="en-US"/>
        </w:rPr>
        <w:t>5</w:t>
      </w:r>
      <w:r w:rsidRPr="00B458E6">
        <w:rPr>
          <w:b/>
          <w:bCs/>
        </w:rPr>
        <w:t>.</w:t>
      </w:r>
      <w:r w:rsidRPr="00B458E6">
        <w:rPr>
          <w:b/>
          <w:bCs/>
        </w:rPr>
        <w:tab/>
        <w:t xml:space="preserve">Tôi có thể thực hiện khảo sát bằng những ngôn ngữ nào? </w:t>
      </w:r>
    </w:p>
    <w:p w14:paraId="3E7634FB" w14:textId="77777777" w:rsidR="00B458E6" w:rsidRDefault="00B458E6" w:rsidP="00B458E6">
      <w:r>
        <w:t>•</w:t>
      </w:r>
      <w:r>
        <w:tab/>
        <w:t xml:space="preserve">Bạn có thể thực hiện khảo sát bằng các ngôn ngữ sau: </w:t>
      </w:r>
    </w:p>
    <w:p w14:paraId="57DB50AE" w14:textId="049DFBC8" w:rsidR="00B458E6" w:rsidRDefault="00B458E6" w:rsidP="00B458E6">
      <w:pPr>
        <w:pStyle w:val="ListParagraph"/>
        <w:numPr>
          <w:ilvl w:val="0"/>
          <w:numId w:val="46"/>
        </w:numPr>
      </w:pPr>
      <w:r>
        <w:t xml:space="preserve">Ngôn Ngữ Ký Hiệu Hoa Kỳ </w:t>
      </w:r>
    </w:p>
    <w:p w14:paraId="13B318B4" w14:textId="013F4CF8" w:rsidR="00B458E6" w:rsidRDefault="00B458E6" w:rsidP="00B458E6">
      <w:pPr>
        <w:pStyle w:val="ListParagraph"/>
        <w:numPr>
          <w:ilvl w:val="0"/>
          <w:numId w:val="46"/>
        </w:numPr>
      </w:pPr>
      <w:r>
        <w:t xml:space="preserve">Tiếng Ả Rập </w:t>
      </w:r>
    </w:p>
    <w:p w14:paraId="58C75DAC" w14:textId="3A0FEAF5" w:rsidR="00B458E6" w:rsidRDefault="00B458E6" w:rsidP="00B458E6">
      <w:pPr>
        <w:pStyle w:val="ListParagraph"/>
        <w:numPr>
          <w:ilvl w:val="0"/>
          <w:numId w:val="46"/>
        </w:numPr>
      </w:pPr>
      <w:r>
        <w:t xml:space="preserve">Tiếng Creole của Cape Verde </w:t>
      </w:r>
    </w:p>
    <w:p w14:paraId="736176BC" w14:textId="6070097B" w:rsidR="00B458E6" w:rsidRDefault="00B458E6" w:rsidP="00B458E6">
      <w:pPr>
        <w:pStyle w:val="ListParagraph"/>
        <w:numPr>
          <w:ilvl w:val="0"/>
          <w:numId w:val="46"/>
        </w:numPr>
      </w:pPr>
      <w:r>
        <w:t xml:space="preserve">Tiếng Trung (Giản Thể và Phồn Thể) </w:t>
      </w:r>
    </w:p>
    <w:p w14:paraId="7D14EFAC" w14:textId="72B3E121" w:rsidR="00B458E6" w:rsidRDefault="00B458E6" w:rsidP="00B458E6">
      <w:pPr>
        <w:pStyle w:val="ListParagraph"/>
        <w:numPr>
          <w:ilvl w:val="0"/>
          <w:numId w:val="46"/>
        </w:numPr>
      </w:pPr>
      <w:r>
        <w:t xml:space="preserve">Tiếng Anh </w:t>
      </w:r>
    </w:p>
    <w:p w14:paraId="273B908C" w14:textId="13843245" w:rsidR="00B458E6" w:rsidRDefault="00B458E6" w:rsidP="00B458E6">
      <w:pPr>
        <w:pStyle w:val="ListParagraph"/>
        <w:numPr>
          <w:ilvl w:val="0"/>
          <w:numId w:val="46"/>
        </w:numPr>
      </w:pPr>
      <w:r>
        <w:t xml:space="preserve">Tiếng Creole của Haiti </w:t>
      </w:r>
    </w:p>
    <w:p w14:paraId="4BA697E1" w14:textId="77777777" w:rsidR="00B458E6" w:rsidRPr="00B458E6" w:rsidRDefault="00B458E6" w:rsidP="00B458E6">
      <w:pPr>
        <w:pStyle w:val="ListParagraph"/>
        <w:numPr>
          <w:ilvl w:val="0"/>
          <w:numId w:val="46"/>
        </w:numPr>
      </w:pPr>
      <w:r>
        <w:t xml:space="preserve">Tiếng Khmer </w:t>
      </w:r>
    </w:p>
    <w:p w14:paraId="30DB9146" w14:textId="23DF615B" w:rsidR="00B458E6" w:rsidRDefault="00B458E6" w:rsidP="00B458E6">
      <w:pPr>
        <w:pStyle w:val="ListParagraph"/>
        <w:numPr>
          <w:ilvl w:val="0"/>
          <w:numId w:val="46"/>
        </w:numPr>
      </w:pPr>
      <w:r>
        <w:t xml:space="preserve">Tiếng Bồ Đào Nha </w:t>
      </w:r>
    </w:p>
    <w:p w14:paraId="7260ED30" w14:textId="38E6510A" w:rsidR="00B458E6" w:rsidRDefault="00B458E6" w:rsidP="00B458E6">
      <w:pPr>
        <w:pStyle w:val="ListParagraph"/>
        <w:numPr>
          <w:ilvl w:val="0"/>
          <w:numId w:val="46"/>
        </w:numPr>
      </w:pPr>
      <w:r>
        <w:t xml:space="preserve">Tiếng Nga </w:t>
      </w:r>
    </w:p>
    <w:p w14:paraId="0B784493" w14:textId="78641D83" w:rsidR="00B458E6" w:rsidRDefault="00B458E6" w:rsidP="00B458E6">
      <w:pPr>
        <w:pStyle w:val="ListParagraph"/>
        <w:numPr>
          <w:ilvl w:val="0"/>
          <w:numId w:val="46"/>
        </w:numPr>
      </w:pPr>
      <w:r>
        <w:t xml:space="preserve">Tiếng Tây Ban Nha </w:t>
      </w:r>
    </w:p>
    <w:p w14:paraId="267C7A3D" w14:textId="49FEF6FC" w:rsidR="00B458E6" w:rsidRPr="00B458E6" w:rsidRDefault="00B458E6" w:rsidP="00B458E6">
      <w:pPr>
        <w:pStyle w:val="ListParagraph"/>
        <w:numPr>
          <w:ilvl w:val="0"/>
          <w:numId w:val="46"/>
        </w:numPr>
      </w:pPr>
      <w:r>
        <w:t>Tiếng Việt</w:t>
      </w:r>
    </w:p>
    <w:p w14:paraId="106A442A" w14:textId="77777777" w:rsidR="00B458E6" w:rsidRDefault="00B458E6" w:rsidP="00B458E6">
      <w:r>
        <w:t>•</w:t>
      </w:r>
      <w:r>
        <w:tab/>
        <w:t xml:space="preserve">Nếu muốn, bạn có thể nhờ người khác dịch các câu hỏi sang ngôn ngữ bạn ưu tiên và điền bản khảo sát giúp bạn. </w:t>
      </w:r>
    </w:p>
    <w:p w14:paraId="57C5B61B" w14:textId="60600234" w:rsidR="00B458E6" w:rsidRPr="00B458E6" w:rsidRDefault="00B458E6" w:rsidP="00B458E6">
      <w:pPr>
        <w:rPr>
          <w:b/>
          <w:bCs/>
        </w:rPr>
      </w:pPr>
      <w:r w:rsidRPr="00B458E6">
        <w:rPr>
          <w:b/>
          <w:bCs/>
          <w:lang w:val="en-US"/>
        </w:rPr>
        <w:t>6</w:t>
      </w:r>
      <w:r w:rsidRPr="00B458E6">
        <w:rPr>
          <w:b/>
          <w:bCs/>
        </w:rPr>
        <w:t>.</w:t>
      </w:r>
      <w:r w:rsidRPr="00B458E6">
        <w:rPr>
          <w:b/>
          <w:bCs/>
        </w:rPr>
        <w:tab/>
        <w:t xml:space="preserve">Việc tham gia khảo sát này mang lại lợi ích gì cho cộng đồng của tôi? </w:t>
      </w:r>
    </w:p>
    <w:p w14:paraId="56E80226" w14:textId="77777777" w:rsidR="00B458E6" w:rsidRDefault="00B458E6" w:rsidP="00B458E6">
      <w:r>
        <w:t>•</w:t>
      </w:r>
      <w:r>
        <w:tab/>
        <w:t xml:space="preserve">Việc tham gia khảo sát giúp đảm bảo rằng các nhu cầu và ưu tiên của cộng đồng bạn được thể hiện trong dữ liệu. Các câu trả lời của bạn trong khảo sát này sẽ chỉ ra những yếu tố giúp cộng đồng khỏe mạnh hơn, cũng như những rào cản khiến cộng đồng khó có được sức khỏe tốt.  </w:t>
      </w:r>
    </w:p>
    <w:p w14:paraId="1DA74B91" w14:textId="77777777" w:rsidR="00B458E6" w:rsidRDefault="00B458E6" w:rsidP="00B458E6">
      <w:r>
        <w:lastRenderedPageBreak/>
        <w:t>•</w:t>
      </w:r>
      <w:r>
        <w:tab/>
        <w:t xml:space="preserve">Dữ liệu này sẽ định hướng cách DPH và các cơ quan khác của tiểu bang phân bổ ngân sách, xây dựng các chương trình và cung cấp các dịch vụ. Thông tin bạn cung cấp có thể cho DPH biết các ưu tiên của bạn là gì, từ đó giúp cộng đồng của bạn tiếp cận được các nguồn lực mong muốn và cần thiết. </w:t>
      </w:r>
    </w:p>
    <w:p w14:paraId="360AB266" w14:textId="77777777" w:rsidR="00B458E6" w:rsidRDefault="00B458E6" w:rsidP="00B458E6">
      <w:r>
        <w:t>•</w:t>
      </w:r>
      <w:r>
        <w:tab/>
        <w:t xml:space="preserve">DPH và các cơ quan khác của tiểu bang sử dụng dữ liệu CHEI để: </w:t>
      </w:r>
    </w:p>
    <w:p w14:paraId="536AB9C9" w14:textId="77777777" w:rsidR="00B458E6" w:rsidRDefault="00B458E6" w:rsidP="00B458E6">
      <w:r>
        <w:t>a.</w:t>
      </w:r>
      <w:r>
        <w:tab/>
        <w:t xml:space="preserve">Xin tài trợ và phân bổ các nguồn kinh phí. </w:t>
      </w:r>
    </w:p>
    <w:p w14:paraId="40663FD7" w14:textId="77777777" w:rsidR="00B458E6" w:rsidRDefault="00B458E6" w:rsidP="00B458E6">
      <w:r>
        <w:t>b.</w:t>
      </w:r>
      <w:r>
        <w:tab/>
        <w:t xml:space="preserve">Định hướng các chương trình. </w:t>
      </w:r>
    </w:p>
    <w:p w14:paraId="2DAC038F" w14:textId="77777777" w:rsidR="00B458E6" w:rsidRDefault="00B458E6" w:rsidP="00B458E6">
      <w:r>
        <w:t>c.</w:t>
      </w:r>
      <w:r>
        <w:tab/>
        <w:t>Ưu tiên tiếp cận và hỗ trợ các cộng đồng đang gặp khó khăn.</w:t>
      </w:r>
    </w:p>
    <w:p w14:paraId="3B11405E" w14:textId="77777777" w:rsidR="00B458E6" w:rsidRDefault="00B458E6" w:rsidP="00B458E6">
      <w:r>
        <w:t>•</w:t>
      </w:r>
      <w:r>
        <w:tab/>
        <w:t xml:space="preserve">Các tổ chức cộng đồng sử dụng dữ liệu này để vận động và bảo vệ quyền lợi cho các nhu cầu của người dân. Hơn 125 tổ chức trên khắp tiểu bang đã sử dụng dữ liệu CHEI để thúc đẩy công việc của họ, bao gồm cả việc đảm bảo nhận được các khoản tài trợ trị giá hơn 100.000 USD. Các tổ chức cộng đồng trên khắp tiểu bang đã sử dụng dữ liệu CHEI để xây dựng chương trình, đảm bảo nguồn tài chính cho các vị trí nhân sự, hiểu rõ nhu cầu của cộng đồng và thực hiện các hoạt động tiếp cận mang tính chiến lược đến những cộng đồng cần nguồn lực nhất. </w:t>
      </w:r>
    </w:p>
    <w:p w14:paraId="1FDF3190" w14:textId="0CF2FC93" w:rsidR="00B458E6" w:rsidRPr="00B458E6" w:rsidRDefault="00B458E6" w:rsidP="00B458E6">
      <w:pPr>
        <w:rPr>
          <w:b/>
          <w:bCs/>
        </w:rPr>
      </w:pPr>
      <w:r w:rsidRPr="00B458E6">
        <w:rPr>
          <w:b/>
          <w:bCs/>
          <w:lang w:val="en-US"/>
        </w:rPr>
        <w:t>7</w:t>
      </w:r>
      <w:r w:rsidRPr="00B458E6">
        <w:rPr>
          <w:b/>
          <w:bCs/>
        </w:rPr>
        <w:t>.</w:t>
      </w:r>
      <w:r w:rsidRPr="00B458E6">
        <w:rPr>
          <w:b/>
          <w:bCs/>
        </w:rPr>
        <w:tab/>
        <w:t xml:space="preserve">Tôi cần biết gì khi tham gia khảo sát này? </w:t>
      </w:r>
    </w:p>
    <w:p w14:paraId="507D2BDE" w14:textId="77777777" w:rsidR="00B458E6" w:rsidRDefault="00B458E6" w:rsidP="00B458E6">
      <w:r>
        <w:t>•</w:t>
      </w:r>
      <w:r>
        <w:tab/>
        <w:t xml:space="preserve">Sau khi nhấp vào đường liên kết, bạn có thể chọn ngôn ngữ mà mình muốn sử dụng để tham gia khảo sát. Quá trình thực hiện khảo sát thường mất khoảng từ 15 đến 30 phút. Bạn sẽ thấy các câu hỏi về những chủ đề như khả năng tiếp cận dịch vụ chăm sóc sức khoẻ và phương tiện giao thông, sức khỏe thể chất và tinh thần, nhà ở, giáo dục và việc làm.  </w:t>
      </w:r>
    </w:p>
    <w:p w14:paraId="6D08B338" w14:textId="77777777" w:rsidR="00B458E6" w:rsidRDefault="00B458E6" w:rsidP="00B458E6">
      <w:r>
        <w:t>•</w:t>
      </w:r>
      <w:r>
        <w:tab/>
        <w:t xml:space="preserve">Khảo sát sẽ thu thập một số thông tin về bạn như độ tuổi, chủng tộc và giới tính. Điều này giúp chúng tôi hiểu rõ các nhu cầu và trải nghiệm khác nhau như thế nào giữa các nhóm.  Bạn có thể rời khỏi khảo sát bất cứ lúc nào và có quyền bỏ qua bất kỳ câu hỏi nào nếu muốn. </w:t>
      </w:r>
    </w:p>
    <w:p w14:paraId="01D067CE" w14:textId="77777777" w:rsidR="00B458E6" w:rsidRDefault="00B458E6" w:rsidP="00B458E6">
      <w:r>
        <w:t xml:space="preserve">Quyền Riêng Tư </w:t>
      </w:r>
    </w:p>
    <w:p w14:paraId="332AF213" w14:textId="31F9AEE0" w:rsidR="00B458E6" w:rsidRPr="00B458E6" w:rsidRDefault="00B458E6" w:rsidP="00B458E6">
      <w:pPr>
        <w:rPr>
          <w:b/>
          <w:bCs/>
        </w:rPr>
      </w:pPr>
      <w:r w:rsidRPr="00B458E6">
        <w:rPr>
          <w:b/>
          <w:bCs/>
          <w:lang w:val="en-US"/>
        </w:rPr>
        <w:t>8</w:t>
      </w:r>
      <w:r w:rsidRPr="00B458E6">
        <w:rPr>
          <w:b/>
          <w:bCs/>
        </w:rPr>
        <w:t>.</w:t>
      </w:r>
      <w:r w:rsidRPr="00B458E6">
        <w:rPr>
          <w:b/>
          <w:bCs/>
        </w:rPr>
        <w:tab/>
        <w:t xml:space="preserve">Khảo sát này có được bảo mật không?  </w:t>
      </w:r>
    </w:p>
    <w:p w14:paraId="11958B24" w14:textId="77777777" w:rsidR="00B458E6" w:rsidRDefault="00B458E6" w:rsidP="00B458E6">
      <w:r>
        <w:lastRenderedPageBreak/>
        <w:t>•</w:t>
      </w:r>
      <w:r>
        <w:tab/>
        <w:t xml:space="preserve">Có! Khảo sát này không thu thập các thông tin như họ tên, email hay địa chỉ của bạn. Khảo sát cũng không ghi lại địa chỉ IP hay thông tin về thiết bị mà bạn dùng để thực hiện khảo sát. </w:t>
      </w:r>
    </w:p>
    <w:p w14:paraId="31078C17" w14:textId="77777777" w:rsidR="00B458E6" w:rsidRDefault="00B458E6" w:rsidP="00B458E6">
      <w:r>
        <w:t>•</w:t>
      </w:r>
      <w:r>
        <w:tab/>
        <w:t xml:space="preserve">Khảo sát chỉ đưa ra các câu hỏi chung về đặc điểm nhận dạng của bạn, bao gồm độ tuổi, thành phố hoặc thị trấn, cùng với chủng tộc và sắc tộc. Bạn có thể bỏ qua bất kỳ câu hỏi nào bạn cảm thấy không thoải mái khi trả lời. </w:t>
      </w:r>
    </w:p>
    <w:p w14:paraId="0996280C" w14:textId="42BE1361" w:rsidR="00B458E6" w:rsidRPr="00B458E6" w:rsidRDefault="00B458E6" w:rsidP="00B458E6">
      <w:pPr>
        <w:rPr>
          <w:b/>
          <w:bCs/>
        </w:rPr>
      </w:pPr>
      <w:r w:rsidRPr="00B458E6">
        <w:rPr>
          <w:b/>
          <w:bCs/>
          <w:lang w:val="en-US"/>
        </w:rPr>
        <w:t>9</w:t>
      </w:r>
      <w:r w:rsidRPr="00B458E6">
        <w:rPr>
          <w:b/>
          <w:bCs/>
        </w:rPr>
        <w:t>.</w:t>
      </w:r>
      <w:r w:rsidRPr="00B458E6">
        <w:rPr>
          <w:b/>
          <w:bCs/>
        </w:rPr>
        <w:tab/>
        <w:t xml:space="preserve">Những ai được quyền truy cập câu trả lời của tôi? </w:t>
      </w:r>
    </w:p>
    <w:p w14:paraId="608B1818" w14:textId="77777777" w:rsidR="00B458E6" w:rsidRDefault="00B458E6" w:rsidP="00B458E6">
      <w:r>
        <w:t>•</w:t>
      </w:r>
      <w:r>
        <w:tab/>
        <w:t xml:space="preserve">Chỉ các nhân viên của DPH được phê duyệt và đào tạo về quy trình đảm bảo an toàn và bảo mật dữ liệu cho dự án này mới có quyền truy cập các câu trả lời khảo sát chi tiết của từng cá nhân. Tất cả các nhân viên khác của DPH và nhân viên chính quyền tiểu </w:t>
      </w:r>
    </w:p>
    <w:p w14:paraId="53283259" w14:textId="77777777" w:rsidR="00B458E6" w:rsidRDefault="00B458E6" w:rsidP="00B458E6">
      <w:r>
        <w:t xml:space="preserve">bang chỉ có thể xem dữ liệu đã được tổng hợp theo nhóm, tương tự như cách dữ liệu được công bố rộng rãi cho công chúng. </w:t>
      </w:r>
    </w:p>
    <w:p w14:paraId="4820742C" w14:textId="77777777" w:rsidR="00B458E6" w:rsidRDefault="00B458E6" w:rsidP="00B458E6">
      <w:r>
        <w:t>•</w:t>
      </w:r>
      <w:r>
        <w:tab/>
        <w:t xml:space="preserve">Sau khi khảo sát kết thúc, kết quả sẽ được chia sẻ với các đối tác cộng đồng để họ sử dụng những thông tin này vào việc xác định phương thức và nơi cần phân bổ nguồn lực để nâng cao sức khỏe hiệu quả nhất. Các kết quả này sẽ được tổng hợp lại với nhau, vì vậy câu trả lời của bạn sẽ không thể bị nhận diện hay liên hệ với danh tính của bạn. </w:t>
      </w:r>
    </w:p>
    <w:p w14:paraId="20158EC8" w14:textId="77777777" w:rsidR="00B458E6" w:rsidRDefault="00B458E6" w:rsidP="00B458E6">
      <w:r>
        <w:t>•</w:t>
      </w:r>
      <w:r>
        <w:tab/>
        <w:t>Dữ liệu tóm tắt cũng sẽ được công bố rộng rãi cho tất cả mọi người trên trang web của chúng tôi thông qua các bảng dữ liệu, video bài thuyết trình và bảng dữ liệu điện tử. Quyền riêng tư của người tham gia khảo sát là điều vô cùng quan trọng đối với chúng tôi.</w:t>
      </w:r>
    </w:p>
    <w:p w14:paraId="76135D7A" w14:textId="77777777" w:rsidR="00B458E6" w:rsidRDefault="00B458E6" w:rsidP="00B458E6">
      <w:r>
        <w:t>•</w:t>
      </w:r>
      <w:r>
        <w:tab/>
        <w:t xml:space="preserve">Dữ liệu CHES chi tiết của từng cá nhân sẽ không được chia sẻ với bất kỳ cơ quan nào khác của tiểu bang hoặc liên bang. </w:t>
      </w:r>
    </w:p>
    <w:p w14:paraId="5FF614D1" w14:textId="33FF4E6A" w:rsidR="00B458E6" w:rsidRPr="00B458E6" w:rsidRDefault="00B458E6" w:rsidP="00B458E6">
      <w:pPr>
        <w:rPr>
          <w:b/>
          <w:bCs/>
        </w:rPr>
      </w:pPr>
      <w:r w:rsidRPr="00B458E6">
        <w:rPr>
          <w:b/>
          <w:bCs/>
          <w:lang w:val="en-US"/>
        </w:rPr>
        <w:t>10</w:t>
      </w:r>
      <w:r w:rsidRPr="00B458E6">
        <w:rPr>
          <w:b/>
          <w:bCs/>
        </w:rPr>
        <w:t>.</w:t>
      </w:r>
      <w:r w:rsidRPr="00B458E6">
        <w:rPr>
          <w:b/>
          <w:bCs/>
        </w:rPr>
        <w:tab/>
        <w:t xml:space="preserve">Dữ liệu CHEI được bảo mật như thế nào? </w:t>
      </w:r>
    </w:p>
    <w:p w14:paraId="7E898DBC" w14:textId="77777777" w:rsidR="00B458E6" w:rsidRDefault="00B458E6" w:rsidP="00B458E6">
      <w:r>
        <w:t>•</w:t>
      </w:r>
      <w:r>
        <w:tab/>
        <w:t xml:space="preserve">Dữ liệu chỉ được chia sẻ công khai dưới dạng tóm tắt. Điều này có nghĩa là các câu trả lời sẽ được tổng hợp với nhau để không làm lộ bất kỳ câu trả lời riêng lẻ nào. </w:t>
      </w:r>
    </w:p>
    <w:p w14:paraId="7E0F5024" w14:textId="77777777" w:rsidR="00B458E6" w:rsidRDefault="00B458E6" w:rsidP="00B458E6">
      <w:r>
        <w:t>•</w:t>
      </w:r>
      <w:r>
        <w:tab/>
        <w:t>Ngoài ra, chúng tôi cũng sử dụng các trích dẫn ẩn danh. Những trích dẫn này hoàn toàn không liên kết với người đã chia sẻ. Điều này giúp thông tin của bạn được giữ an toàn.</w:t>
      </w:r>
    </w:p>
    <w:p w14:paraId="2C82762E" w14:textId="77777777" w:rsidR="00B458E6" w:rsidRDefault="00B458E6" w:rsidP="00B458E6">
      <w:r>
        <w:lastRenderedPageBreak/>
        <w:t>•</w:t>
      </w:r>
      <w:r>
        <w:tab/>
        <w:t>Mọi dữ liệu được chia sẻ đều tuân thủ các quy định bảo mật của DPH:</w:t>
      </w:r>
    </w:p>
    <w:p w14:paraId="23FC9B5A" w14:textId="77777777" w:rsidR="00B458E6" w:rsidRDefault="00B458E6" w:rsidP="00B458E6">
      <w:r>
        <w:t>o</w:t>
      </w:r>
      <w:r>
        <w:tab/>
        <w:t xml:space="preserve">Các quy định này yêu cầu một quy mô mẫu tối thiểu. </w:t>
      </w:r>
    </w:p>
    <w:p w14:paraId="2CE0A0F7" w14:textId="77777777" w:rsidR="00B458E6" w:rsidRDefault="00B458E6" w:rsidP="00B458E6">
      <w:r>
        <w:t>o</w:t>
      </w:r>
      <w:r>
        <w:tab/>
        <w:t>Bằng cách này, không một ai tham gia khảo sát có thể bị nhận diện từ các câu trả lời được chia sẻ.</w:t>
      </w:r>
    </w:p>
    <w:p w14:paraId="408BF255" w14:textId="77777777" w:rsidR="00B458E6" w:rsidRDefault="00B458E6" w:rsidP="00B458E6">
      <w:r>
        <w:t>o</w:t>
      </w:r>
      <w:r>
        <w:tab/>
        <w:t xml:space="preserve">Dữ liệu được lưu trữ và truyền tải thông qua các hệ thống an toàn do DPH phê duyệt, tuân thủ các quy định của tiểu bang về bảo mật dữ liệu. </w:t>
      </w:r>
    </w:p>
    <w:p w14:paraId="53DC6F1C" w14:textId="38016E96" w:rsidR="00B458E6" w:rsidRPr="00B458E6" w:rsidRDefault="00B458E6" w:rsidP="00B458E6">
      <w:pPr>
        <w:rPr>
          <w:b/>
          <w:bCs/>
        </w:rPr>
      </w:pPr>
      <w:r w:rsidRPr="00B458E6">
        <w:rPr>
          <w:b/>
          <w:bCs/>
        </w:rPr>
        <w:t>1</w:t>
      </w:r>
      <w:r w:rsidRPr="00B458E6">
        <w:rPr>
          <w:b/>
          <w:bCs/>
          <w:lang w:val="en-US"/>
        </w:rPr>
        <w:t>1</w:t>
      </w:r>
      <w:r w:rsidRPr="00B458E6">
        <w:rPr>
          <w:b/>
          <w:bCs/>
        </w:rPr>
        <w:t>.</w:t>
      </w:r>
      <w:r w:rsidRPr="00B458E6">
        <w:rPr>
          <w:b/>
          <w:bCs/>
        </w:rPr>
        <w:tab/>
        <w:t xml:space="preserve">Công chúng có thể tiếp cận dữ liệu và nguồn lực của CHES bằng cách nào?  </w:t>
      </w:r>
    </w:p>
    <w:p w14:paraId="4A9F62E8" w14:textId="77777777" w:rsidR="00B458E6" w:rsidRDefault="00B458E6" w:rsidP="00B458E6">
      <w:r>
        <w:t>•</w:t>
      </w:r>
      <w:r>
        <w:tab/>
        <w:t xml:space="preserve">Dữ liệu CHES 2026 sẽ được công bố vào năm 2027 thông qua các bảng dữ liệu điện tử và bảng dữ liệu công khai, bên cạnh các cơ hội hỗ trợ “Dữ Liệu &amp; Hành Động” cá nhân hoá dựa trên dữ liệu CHES 2023 cũng như các chương trình học tập chung qua nhóm chuyên đề và hội thảo trực tuyến. Vui lòng truy cập trang web của chúng tôi để tìm hiểu thêm về CHEI, bao gồm cách tiếp cận và nhận hỗ trợ sử dụng dữ liệu nhằm thúc đẩy công việc của bạn. </w:t>
      </w:r>
    </w:p>
    <w:p w14:paraId="5FA24109" w14:textId="4D2CE287" w:rsidR="00B458E6" w:rsidRPr="00B458E6" w:rsidRDefault="00B458E6" w:rsidP="00B458E6">
      <w:pPr>
        <w:rPr>
          <w:b/>
          <w:bCs/>
        </w:rPr>
      </w:pPr>
      <w:r w:rsidRPr="00B458E6">
        <w:rPr>
          <w:b/>
          <w:bCs/>
        </w:rPr>
        <w:t>1</w:t>
      </w:r>
      <w:r w:rsidRPr="00B458E6">
        <w:rPr>
          <w:b/>
          <w:bCs/>
          <w:lang w:val="en-US"/>
        </w:rPr>
        <w:t>2</w:t>
      </w:r>
      <w:r w:rsidRPr="00B458E6">
        <w:rPr>
          <w:b/>
          <w:bCs/>
        </w:rPr>
        <w:t>.</w:t>
      </w:r>
      <w:r w:rsidRPr="00B458E6">
        <w:rPr>
          <w:b/>
          <w:bCs/>
        </w:rPr>
        <w:tab/>
        <w:t xml:space="preserve">CHES có thu thập dữ liệu về nhập cư không? </w:t>
      </w:r>
    </w:p>
    <w:p w14:paraId="6EA5DF8B" w14:textId="77777777" w:rsidR="00B458E6" w:rsidRDefault="00B458E6" w:rsidP="00B458E6">
      <w:r>
        <w:t>•</w:t>
      </w:r>
      <w:r>
        <w:tab/>
        <w:t xml:space="preserve">CHES có hỏi về quốc gia nơi bạn sinh ra để hiểu rõ các ưu tiên cũng như trải nghiệm của những người sinh ra tại Mỹ và những người nhập cư đến Mỹ. Bạn có thể bỏ qua câu hỏi này nếu cảm thấy không thoải mái khi trả lời. </w:t>
      </w:r>
    </w:p>
    <w:p w14:paraId="6C7DB933" w14:textId="77777777" w:rsidR="00B458E6" w:rsidRDefault="00B458E6" w:rsidP="00B458E6">
      <w:r>
        <w:t>•</w:t>
      </w:r>
      <w:r>
        <w:tab/>
        <w:t xml:space="preserve">CHES KHÔNG hỏi về tình trạng nhập cư hay tư cách để làm việc tại Hoa Kỳ của bạn. </w:t>
      </w:r>
    </w:p>
    <w:p w14:paraId="2E36D456" w14:textId="77777777" w:rsidR="00B458E6" w:rsidRDefault="00B458E6" w:rsidP="00B458E6"/>
    <w:p w14:paraId="087CB5FF" w14:textId="77777777" w:rsidR="00B458E6" w:rsidRPr="00B458E6" w:rsidRDefault="00B458E6" w:rsidP="002E1249">
      <w:pPr>
        <w:pStyle w:val="Heading2"/>
      </w:pPr>
      <w:r w:rsidRPr="00B458E6">
        <w:t xml:space="preserve">Dành Cho Các Đối Tác Cộng Đồng </w:t>
      </w:r>
    </w:p>
    <w:p w14:paraId="335EA771" w14:textId="37CC8B14" w:rsidR="00B458E6" w:rsidRPr="00B458E6" w:rsidRDefault="00B458E6" w:rsidP="00B458E6">
      <w:pPr>
        <w:rPr>
          <w:b/>
          <w:bCs/>
        </w:rPr>
      </w:pPr>
      <w:r w:rsidRPr="00B458E6">
        <w:rPr>
          <w:b/>
          <w:bCs/>
        </w:rPr>
        <w:t>1</w:t>
      </w:r>
      <w:r>
        <w:rPr>
          <w:b/>
          <w:bCs/>
          <w:lang w:val="en-US"/>
        </w:rPr>
        <w:t>3</w:t>
      </w:r>
      <w:r w:rsidRPr="00B458E6">
        <w:rPr>
          <w:b/>
          <w:bCs/>
        </w:rPr>
        <w:t>.</w:t>
      </w:r>
      <w:r w:rsidRPr="00B458E6">
        <w:rPr>
          <w:b/>
          <w:bCs/>
        </w:rPr>
        <w:tab/>
        <w:t xml:space="preserve">Cộng Đồng Trọng Điểm là gì? </w:t>
      </w:r>
    </w:p>
    <w:p w14:paraId="514A6F8B" w14:textId="77777777" w:rsidR="00B458E6" w:rsidRDefault="00B458E6" w:rsidP="00B458E6">
      <w:r>
        <w:t xml:space="preserve">Cộng đồng trọng điểm là những nhóm vốn dĩ từ trước đến nay thường bị tước đi cơ hội bình đẳng trong việc tiếp cận dịch vụ chăm sóc sức khỏe. Các cộng đồng trọng điểm của CHES 2026 bao gồm những người tự định danh là:  </w:t>
      </w:r>
    </w:p>
    <w:p w14:paraId="2FA60B01" w14:textId="77777777" w:rsidR="00B458E6" w:rsidRDefault="00B458E6" w:rsidP="00B458E6">
      <w:r>
        <w:t>•</w:t>
      </w:r>
      <w:r>
        <w:tab/>
        <w:t xml:space="preserve">Người nhập cư </w:t>
      </w:r>
    </w:p>
    <w:p w14:paraId="1000E13C" w14:textId="77777777" w:rsidR="00B458E6" w:rsidRDefault="00B458E6" w:rsidP="00B458E6">
      <w:r>
        <w:t>•</w:t>
      </w:r>
      <w:r>
        <w:tab/>
        <w:t xml:space="preserve">Người cao tuổi (từ 60 tuổi trở lên) </w:t>
      </w:r>
    </w:p>
    <w:p w14:paraId="0CCD734C" w14:textId="77777777" w:rsidR="00B458E6" w:rsidRDefault="00B458E6" w:rsidP="00B458E6">
      <w:r>
        <w:lastRenderedPageBreak/>
        <w:t>•</w:t>
      </w:r>
      <w:r>
        <w:tab/>
        <w:t xml:space="preserve">Phụ huynh và người chăm sóc của trẻ em và thanh thiếu niên có nhu cầu chăm sóc sức khỏe đặc biệt </w:t>
      </w:r>
    </w:p>
    <w:p w14:paraId="40CCDC70" w14:textId="77777777" w:rsidR="00B458E6" w:rsidRDefault="00B458E6" w:rsidP="00B458E6">
      <w:r>
        <w:t>•</w:t>
      </w:r>
      <w:r>
        <w:tab/>
        <w:t xml:space="preserve">Phụ huynh ở độ tuổi dưới 25 </w:t>
      </w:r>
    </w:p>
    <w:p w14:paraId="0E318683" w14:textId="77777777" w:rsidR="00B458E6" w:rsidRDefault="00B458E6" w:rsidP="00B458E6">
      <w:r>
        <w:t>•</w:t>
      </w:r>
      <w:r>
        <w:tab/>
        <w:t xml:space="preserve">Người thuộc cộng đồng LGBTQ+ </w:t>
      </w:r>
    </w:p>
    <w:p w14:paraId="1D02108E" w14:textId="77777777" w:rsidR="00B458E6" w:rsidRDefault="00B458E6" w:rsidP="00B458E6">
      <w:r>
        <w:t>•</w:t>
      </w:r>
      <w:r>
        <w:tab/>
        <w:t xml:space="preserve">Người da màu (bao gồm cư dân là người Mỹ bản địa/thổ dân Alaska, người Mỹ gốc Á/người dân đảo Thái Bình Dương, người da đen, người gốc Tây Ban Nha/Latinh, và người gốc Trung Đông/Bắc Phi)  </w:t>
      </w:r>
    </w:p>
    <w:p w14:paraId="7341DD91" w14:textId="77777777" w:rsidR="00B458E6" w:rsidRDefault="00B458E6" w:rsidP="00B458E6">
      <w:r>
        <w:t>•</w:t>
      </w:r>
      <w:r>
        <w:tab/>
        <w:t xml:space="preserve">Những người có ngôn ngữ ưu tiên không phải là tiếng Anh </w:t>
      </w:r>
    </w:p>
    <w:p w14:paraId="40DDF68B" w14:textId="77777777" w:rsidR="00B458E6" w:rsidRDefault="00B458E6" w:rsidP="00B458E6">
      <w:r>
        <w:t>•</w:t>
      </w:r>
      <w:r>
        <w:tab/>
        <w:t xml:space="preserve">Người khuyết tật </w:t>
      </w:r>
    </w:p>
    <w:p w14:paraId="1E47F782" w14:textId="77777777" w:rsidR="00B458E6" w:rsidRDefault="00B458E6" w:rsidP="00B458E6">
      <w:r>
        <w:t>•</w:t>
      </w:r>
      <w:r>
        <w:tab/>
        <w:t xml:space="preserve">Người đang mang thai và phụ huynh có con nhỏ </w:t>
      </w:r>
    </w:p>
    <w:p w14:paraId="49EEF4DE" w14:textId="77777777" w:rsidR="00B458E6" w:rsidRDefault="00B458E6" w:rsidP="00B458E6">
      <w:r>
        <w:t>•</w:t>
      </w:r>
      <w:r>
        <w:tab/>
        <w:t xml:space="preserve">Người dân vùng nông thôn </w:t>
      </w:r>
    </w:p>
    <w:p w14:paraId="6F34BCCA" w14:textId="77777777" w:rsidR="00B458E6" w:rsidRDefault="00B458E6" w:rsidP="00B458E6">
      <w:r>
        <w:t>•</w:t>
      </w:r>
      <w:r>
        <w:tab/>
        <w:t xml:space="preserve">Cựu chiến binh </w:t>
      </w:r>
    </w:p>
    <w:p w14:paraId="553B90E9" w14:textId="77777777" w:rsidR="00B458E6" w:rsidRDefault="00B458E6" w:rsidP="00B458E6">
      <w:r>
        <w:t>•</w:t>
      </w:r>
      <w:r>
        <w:tab/>
        <w:t xml:space="preserve">Thanh thiếu niên và người trẻ tuổi (từ 12–24 tuổi) </w:t>
      </w:r>
    </w:p>
    <w:p w14:paraId="69331A7A" w14:textId="77777777" w:rsidR="00B458E6" w:rsidRDefault="00B458E6" w:rsidP="00B458E6"/>
    <w:p w14:paraId="688BA05F" w14:textId="4DC2DDB3" w:rsidR="00B458E6" w:rsidRPr="00B458E6" w:rsidRDefault="00B458E6" w:rsidP="00B458E6">
      <w:pPr>
        <w:rPr>
          <w:b/>
          <w:bCs/>
        </w:rPr>
      </w:pPr>
      <w:r w:rsidRPr="00B458E6">
        <w:rPr>
          <w:b/>
          <w:bCs/>
        </w:rPr>
        <w:t>1</w:t>
      </w:r>
      <w:r w:rsidRPr="00B458E6">
        <w:rPr>
          <w:b/>
          <w:bCs/>
          <w:lang w:val="en-US"/>
        </w:rPr>
        <w:t>4</w:t>
      </w:r>
      <w:r w:rsidRPr="00B458E6">
        <w:rPr>
          <w:b/>
          <w:bCs/>
        </w:rPr>
        <w:t>.</w:t>
      </w:r>
      <w:r w:rsidRPr="00B458E6">
        <w:rPr>
          <w:b/>
          <w:bCs/>
        </w:rPr>
        <w:tab/>
        <w:t xml:space="preserve">Tôi có thể làm gì để giúp mọi người trong cộng đồng của tôi tham gia khảo sát này? </w:t>
      </w:r>
    </w:p>
    <w:p w14:paraId="4F94457C" w14:textId="77777777" w:rsidR="00B458E6" w:rsidRDefault="00B458E6" w:rsidP="00B458E6">
      <w:r>
        <w:t>•</w:t>
      </w:r>
      <w:r>
        <w:tab/>
        <w:t xml:space="preserve">Bạn chính là người hiểu rõ cộng đồng của mình nhất! Chúng tôi luôn sẵn sàng và rất vui được hỗ trợ bạn. Dưới đây là một số cách mà chúng tôi khuyến nghị sử dụng để kêu gọi các thành viên cộng đồng tham gia khảo sát này:  </w:t>
      </w:r>
    </w:p>
    <w:p w14:paraId="063A923F" w14:textId="77777777" w:rsidR="00B458E6" w:rsidRDefault="00B458E6" w:rsidP="00B458E6">
      <w:r>
        <w:t>o</w:t>
      </w:r>
      <w:r>
        <w:tab/>
        <w:t xml:space="preserve">Chia sẻ thông tin về khảo sát! Chúng tôi cung cấp các nguồn lực để giúp bạn lan tỏa thông tin đến những người có thể tham gia khảo sát. Bạn có thể sử dụng mẫu email, nội dung bài đăng trên mạng xã hội và áp phích có sẵn để tiếp cận bạn bè, gia đình cũng như đồng nghiệp.  </w:t>
      </w:r>
    </w:p>
    <w:p w14:paraId="10093975" w14:textId="77777777" w:rsidR="00B458E6" w:rsidRDefault="00B458E6" w:rsidP="00B458E6">
      <w:r>
        <w:t>o</w:t>
      </w:r>
      <w:r>
        <w:tab/>
        <w:t xml:space="preserve">Trao đổi trực tiếp với chúng tôi! Chúng tôi rất vui được cùng bạn thảo luận về các ý tưởng. </w:t>
      </w:r>
    </w:p>
    <w:p w14:paraId="4CEDE451" w14:textId="77777777" w:rsidR="00B458E6" w:rsidRDefault="00B458E6" w:rsidP="00B458E6">
      <w:r>
        <w:t>o</w:t>
      </w:r>
      <w:r>
        <w:tab/>
        <w:t xml:space="preserve">Giúp chúng tôi mở rộng mạng lưới đối tác! Nếu bạn biết đối tác cộng đồng nào quan tâm đến việc hợp tác cùng chúng tôi, vui lòng chia sẻ trang web và thông tin liên hệ của chúng tôi với họ. </w:t>
      </w:r>
    </w:p>
    <w:p w14:paraId="5D5CD4B6" w14:textId="77777777" w:rsidR="00B458E6" w:rsidRDefault="00B458E6" w:rsidP="00B458E6">
      <w:r>
        <w:lastRenderedPageBreak/>
        <w:t>•</w:t>
      </w:r>
      <w:r>
        <w:tab/>
        <w:t xml:space="preserve">Các nguồn lực có thể được sử dụng để chia sẻ và giới thiệu khảo sát với cộng đồng của bạn có trên trang web của chúng tôi: www.mass.gov/chei. </w:t>
      </w:r>
    </w:p>
    <w:p w14:paraId="4D59296D" w14:textId="77777777" w:rsidR="00B458E6" w:rsidRDefault="00B458E6" w:rsidP="00B458E6">
      <w:r>
        <w:t>•</w:t>
      </w:r>
      <w:r>
        <w:tab/>
        <w:t xml:space="preserve">Bạn có thể liên hệ với chúng tôi tại chei@mass.gov.  </w:t>
      </w:r>
    </w:p>
    <w:p w14:paraId="7097163B" w14:textId="2C8F9D12" w:rsidR="00B458E6" w:rsidRPr="00B458E6" w:rsidRDefault="00B458E6" w:rsidP="00B458E6">
      <w:pPr>
        <w:rPr>
          <w:b/>
          <w:bCs/>
        </w:rPr>
      </w:pPr>
      <w:r w:rsidRPr="00B458E6">
        <w:rPr>
          <w:b/>
          <w:bCs/>
        </w:rPr>
        <w:t>1</w:t>
      </w:r>
      <w:r w:rsidRPr="00B458E6">
        <w:rPr>
          <w:b/>
          <w:bCs/>
          <w:lang w:val="en-US"/>
        </w:rPr>
        <w:t>5</w:t>
      </w:r>
      <w:r w:rsidRPr="00B458E6">
        <w:rPr>
          <w:b/>
          <w:bCs/>
        </w:rPr>
        <w:t>.</w:t>
      </w:r>
      <w:r w:rsidRPr="00B458E6">
        <w:rPr>
          <w:b/>
          <w:bCs/>
        </w:rPr>
        <w:tab/>
        <w:t xml:space="preserve">Tôi có thể tiếp cận các dữ liệu này bằng cách nào và khi nào? </w:t>
      </w:r>
    </w:p>
    <w:p w14:paraId="6F3CDB41" w14:textId="77777777" w:rsidR="00B458E6" w:rsidRDefault="00B458E6" w:rsidP="00B458E6">
      <w:r>
        <w:t>•</w:t>
      </w:r>
      <w:r>
        <w:tab/>
        <w:t xml:space="preserve">Chúng tôi luôn nỗ lực để quy trình này diễn ra đơn giản và minh bạch nhất có thể. Kết quả sẽ được công bố công khai trên trang web của chúng tôi vào mùa xuân năm 2027. DPH sẽ hỗ trợ các đối tác như bạn sử dụng dữ liệu này để giải quyết các rào cản về sức khỏe trong cộng đồng của mình.  </w:t>
      </w:r>
    </w:p>
    <w:p w14:paraId="0CB43657" w14:textId="60801219" w:rsidR="00B458E6" w:rsidRPr="00B458E6" w:rsidRDefault="00B458E6" w:rsidP="00B458E6">
      <w:pPr>
        <w:rPr>
          <w:b/>
          <w:bCs/>
        </w:rPr>
      </w:pPr>
      <w:r w:rsidRPr="00B458E6">
        <w:rPr>
          <w:b/>
          <w:bCs/>
        </w:rPr>
        <w:t>1</w:t>
      </w:r>
      <w:r w:rsidRPr="00B458E6">
        <w:rPr>
          <w:b/>
          <w:bCs/>
          <w:lang w:val="en-US"/>
        </w:rPr>
        <w:t>6</w:t>
      </w:r>
      <w:r w:rsidRPr="00B458E6">
        <w:rPr>
          <w:b/>
          <w:bCs/>
        </w:rPr>
        <w:t>.</w:t>
      </w:r>
      <w:r w:rsidRPr="00B458E6">
        <w:rPr>
          <w:b/>
          <w:bCs/>
        </w:rPr>
        <w:tab/>
        <w:t xml:space="preserve">Tôi có thể nhận hỗ trợ trong việc tiếp cận, phân tích và sử dụng dữ liệu không? </w:t>
      </w:r>
    </w:p>
    <w:p w14:paraId="78956678" w14:textId="77777777" w:rsidR="00B458E6" w:rsidRDefault="00B458E6" w:rsidP="00B458E6">
      <w:r>
        <w:t>•</w:t>
      </w:r>
      <w:r>
        <w:tab/>
        <w:t xml:space="preserve">Có! Chúng tôi sẽ có các hoạt động hỗ trợ vào mùa xuân năm 2027 khi kết quả khảo sát CHES 2026 được công bố. Vui lòng kiểm tra lại trang web của chúng tôi vào thời điểm đó (www.mass.gov/chei), đăng ký nhận bản tin qua email, hoặc liên hệ với chúng tôi qua địa chỉ CHEI@mass.gov để cập nhật danh sách các hỗ trợ dữ liệu hiện có.  </w:t>
      </w:r>
    </w:p>
    <w:p w14:paraId="1688F2A5" w14:textId="77777777" w:rsidR="00B458E6" w:rsidRDefault="00B458E6" w:rsidP="00B458E6">
      <w:r>
        <w:t>•</w:t>
      </w:r>
      <w:r>
        <w:tab/>
        <w:t xml:space="preserve">Trong thời gian chờ đợi, dữ liệu CHES 2023 hiện đã có sẵn thông qua bảng dữ liệu điện tử và các bảng dữ liệu công khai. Chúng tôi cũng cung cấp hỗ trợ Dữ Liệu &amp; Hành Động để giúp các cộng đồng truy cập, phân tích và sử dụng dữ liệu CHES 2023, cũng như các cơ hội học tập chung qua nhóm chuyên đề và hội thảo trực tuyến. Vui lòng truy cập trang web của chúng tôi (mass.gov/CHEI) để tìm hiểu thêm về CHEI, bao gồm cách tiếp cận và nhận hỗ trợ sử dụng dữ liệu nhằm thúc đẩy công việc của bạn. </w:t>
      </w:r>
    </w:p>
    <w:p w14:paraId="1ED170E5" w14:textId="269CA98A" w:rsidR="00B458E6" w:rsidRPr="00B458E6" w:rsidRDefault="00B458E6" w:rsidP="00B458E6">
      <w:pPr>
        <w:rPr>
          <w:b/>
          <w:bCs/>
        </w:rPr>
      </w:pPr>
      <w:r w:rsidRPr="00B458E6">
        <w:rPr>
          <w:b/>
          <w:bCs/>
        </w:rPr>
        <w:t>1</w:t>
      </w:r>
      <w:r>
        <w:rPr>
          <w:b/>
          <w:bCs/>
          <w:lang w:val="en-US"/>
        </w:rPr>
        <w:t>7</w:t>
      </w:r>
      <w:r w:rsidRPr="00B458E6">
        <w:rPr>
          <w:b/>
          <w:bCs/>
        </w:rPr>
        <w:t>.</w:t>
      </w:r>
      <w:r w:rsidRPr="00B458E6">
        <w:rPr>
          <w:b/>
          <w:bCs/>
        </w:rPr>
        <w:tab/>
        <w:t xml:space="preserve">Dữ liệu CHEI đã được sử dụng như thế nào để mang lại lợi ích cho các cộng đồng tại Massachusetts? </w:t>
      </w:r>
    </w:p>
    <w:p w14:paraId="63E4C992" w14:textId="77777777" w:rsidR="00B458E6" w:rsidRDefault="00B458E6" w:rsidP="00B458E6">
      <w:r>
        <w:t>DPH, chính quyền tiểu bang và các đối tác cộng đồng sử dụng dữ liệu CHEI để:</w:t>
      </w:r>
    </w:p>
    <w:p w14:paraId="5B15D1B6" w14:textId="77777777" w:rsidR="00B458E6" w:rsidRDefault="00B458E6" w:rsidP="00B458E6">
      <w:r>
        <w:t></w:t>
      </w:r>
      <w:r>
        <w:tab/>
        <w:t>Hiểu rõ tình trạng bất bình đẳng.</w:t>
      </w:r>
    </w:p>
    <w:p w14:paraId="6F1B0DA1" w14:textId="77777777" w:rsidR="00B458E6" w:rsidRDefault="00B458E6" w:rsidP="00B458E6">
      <w:r>
        <w:t></w:t>
      </w:r>
      <w:r>
        <w:tab/>
        <w:t>Giải quyết các nhu cầu chưa được đáp ứng.</w:t>
      </w:r>
    </w:p>
    <w:p w14:paraId="7BE6C382" w14:textId="77777777" w:rsidR="00B458E6" w:rsidRDefault="00B458E6" w:rsidP="00B458E6">
      <w:r>
        <w:t></w:t>
      </w:r>
      <w:r>
        <w:tab/>
        <w:t>Vận động cho các thay đổi hệ thống.</w:t>
      </w:r>
    </w:p>
    <w:p w14:paraId="5EE75354" w14:textId="77777777" w:rsidR="00B458E6" w:rsidRDefault="00B458E6" w:rsidP="00B458E6">
      <w:r>
        <w:t></w:t>
      </w:r>
      <w:r>
        <w:tab/>
        <w:t>Đảm bảo nguồn tài trợ cho các chương trình mang lại lợi ích cho các thành viên cộng đồng.</w:t>
      </w:r>
    </w:p>
    <w:p w14:paraId="6B749627" w14:textId="77777777" w:rsidR="00B458E6" w:rsidRDefault="00B458E6" w:rsidP="00B458E6"/>
    <w:p w14:paraId="72B151CC" w14:textId="77777777" w:rsidR="00B458E6" w:rsidRDefault="00B458E6" w:rsidP="00B458E6">
      <w:r>
        <w:t xml:space="preserve">Dưới đây là một số ví dụ:  </w:t>
      </w:r>
    </w:p>
    <w:p w14:paraId="179BF43A" w14:textId="77777777" w:rsidR="00B458E6" w:rsidRDefault="00B458E6" w:rsidP="00B458E6">
      <w:r>
        <w:t>•</w:t>
      </w:r>
      <w:r>
        <w:tab/>
        <w:t xml:space="preserve">Trẻ em có nhu cầu sức khỏe đặc biệt: Dữ liệu CHEI đã chỉ ra các ưu tiên cụ thể (sức khỏe tâm thần, an ninh lương thực và quá trình chuyển giao dịch vụ chăm sóc sức khỏe diễn ra ở độ tuổi 18). Các ưu tiên này đã định hướng cho nhiều hồ sơ xin tài trợ. Những hồ sơ này nhằm mục tiêu nâng cao chất lượng dịch vụ cho trẻ em có nhu cầu sức khỏe đặc biệt. </w:t>
      </w:r>
    </w:p>
    <w:p w14:paraId="54F504F3" w14:textId="77777777" w:rsidR="00B458E6" w:rsidRDefault="00B458E6" w:rsidP="00B458E6">
      <w:r>
        <w:t>•</w:t>
      </w:r>
      <w:r>
        <w:tab/>
        <w:t xml:space="preserve">Cộng đồng người nhập cư: Phòng Lao Động Công Bằng (Office Fair Labor Division) thuộc Văn Phòng Tổng Chưởng Lý Massachusetts (Massachusetts Attorney General’s Office) đã xem xét dữ liệu CHEI về quyền tiếp cận chế độ nghỉ phép đau bệnh có lương của người dân, được phân tích theo nghề nghiệp và ngôn ngữ. Họ đã sử dụng dữ liệu này để ưu tiên cho các cuộc điều tra nhằm bảo vệ quyền của người lao động, đồng thời xác định cách điều chỉnh hoạt động tiếp cận tốt hơn đến những lao động nhập cư, những người có thể không biết hoặc không được hưởng chế độ tnghỉ phép đau bệnh có lương. </w:t>
      </w:r>
    </w:p>
    <w:p w14:paraId="56CBBABD" w14:textId="77777777" w:rsidR="00B458E6" w:rsidRDefault="00B458E6" w:rsidP="00B458E6">
      <w:r>
        <w:t>•</w:t>
      </w:r>
      <w:r>
        <w:tab/>
        <w:t xml:space="preserve">Cộng đồng người bản địa: Dữ liệu CHEI đã được sử dụng để kêu gọi thành công nguồn tài trợ với số tiền hơn 1 triệu USD dành cho các Tổ Chức Phục Vụ Các Bộ Tộc và Người Bản Địa. Dữ liệu CHEI về tình trạng bất bình đẳng nhà ở trong nhóm cư dân bản địa hiện đang được sử dụng để xây dựng một báo cáo và thúc đẩy kế hoạch hoạch định liên ngành ở cấp liên bang nhằm nâng cao an ninh nhà ở cho các cộng đồng người bản địa. </w:t>
      </w:r>
    </w:p>
    <w:p w14:paraId="60C7C40B" w14:textId="77777777" w:rsidR="00B458E6" w:rsidRDefault="00B458E6" w:rsidP="00B458E6">
      <w:r>
        <w:t>•</w:t>
      </w:r>
      <w:r>
        <w:tab/>
        <w:t xml:space="preserve">Cộng đồng LGBTQ+: Ủy Ban về Thanh Thiếu Niên LGBTQ+ Massachusetts (Massachusetts Commission on LGBTQ Youth) nhận định: “Trong số nhiều thế mạnh của Sở Y Tế Công Cộng, các sáng kiến nghiên cứu của cơ quan này, đặc biệt là Khảo Sát Bình Đẳng Sức Khỏe Cộng Đồng, là một trong những hoạt động then chốt nhất để giải quyết tình trạng bất bình đẳng về sức khỏe của cộng đồng LGBTQ+ tại Massachusetts." Ví dụ, dữ liệu CHEI đã được sử dụng để định hướng nguồn vốn phân bổ vắc-xin công bằng đến các tổ chức dựa vào cộng đồng đang phục vụ người dân LGBTQ+, nhằm đảm bảo họ có quyền tiếp cận vắc-xin một cách công bằng. Ngoài ra, Chương Trình Phòng Chống Tự Tử của DPH đã chia sẻ dữ liệu sức khỏe hành vi của thanh thiếu niên LGBTQ+ với các đơn vị nhận Tài Trợ Phòng Chống Tự Tử ở Thanh Thiếu Niên nhằm đảm bảo các hoạt động phòng chống tự tử do DPH tài trợ được xây dựng dựa trên dữ liệu về trải nghiệm của thanh thiếu niên LGBTQ+. </w:t>
      </w:r>
    </w:p>
    <w:p w14:paraId="6AB8BC99" w14:textId="77777777" w:rsidR="00B458E6" w:rsidRDefault="00B458E6" w:rsidP="00B458E6">
      <w:r>
        <w:t>•</w:t>
      </w:r>
      <w:r>
        <w:tab/>
        <w:t xml:space="preserve">Người nhận Medicaid: Dữ liệu CHEI đã được chia sẻ với MassHealth để cung cấp thông tin cho hồ sơ xin miễn trừ 1115, giúp mở rộng phạm vi bảo hiểm Medicaid và tăng cường khả năng tiếp cận dịch vụ chăm sóc. </w:t>
      </w:r>
    </w:p>
    <w:p w14:paraId="4C283B48" w14:textId="77777777" w:rsidR="00B458E6" w:rsidRDefault="00B458E6" w:rsidP="00B458E6">
      <w:r>
        <w:lastRenderedPageBreak/>
        <w:t>•</w:t>
      </w:r>
      <w:r>
        <w:tab/>
        <w:t xml:space="preserve">Người khuyết tật: DPH đã sử dụng dữ liệu CHEI để định hướng việc ưu tiên nâng cao khả năng tiếp cận vắc-xin cho người khuyết tật. Nhờ có dữ liệu CHEI, những người khuyết tật vốn có khả năng cao sẽ không được tiêm chủng nếu thiếu chương trình này đã được tiêm vắc-xin đầy đủ. </w:t>
      </w:r>
    </w:p>
    <w:p w14:paraId="3E77231B" w14:textId="77777777" w:rsidR="00B458E6" w:rsidRDefault="00B458E6" w:rsidP="00B458E6">
      <w:r>
        <w:t>•</w:t>
      </w:r>
      <w:r>
        <w:tab/>
        <w:t xml:space="preserve">Các cộng đồng nông thôn: Dữ liệu CHEI đã được sử dụng để hỗ trợ chương trình tiếp cận vắc-xin tại nông thôn, đồng thời tài trợ cho các chương trình giúp đỡ các tổ chức nông thôn trong việc giải quyết các rào cản về sức khỏe tại cộng đồng của họ. Dữ liệu CHEI đã được đưa vào hồ sơ xin Tài Trợ Chuyển Đổi Y Tế Nông Thôn của liên bang, mang lại nguồn kinh phí trị giá 162 triệu USD mỗi năm trong vòng 5 năm để tài trợ cho hoạt động nâng cao sức khỏe vùng nông thôn. </w:t>
      </w:r>
    </w:p>
    <w:p w14:paraId="7B8A9680" w14:textId="77777777" w:rsidR="00B458E6" w:rsidRDefault="00B458E6" w:rsidP="00B458E6">
      <w:r>
        <w:t>•</w:t>
      </w:r>
      <w:r>
        <w:tab/>
        <w:t xml:space="preserve">Thanh thiếu niên: Dữ liệu CHEI đã được sử dụng để định hướng cho các sáng kiến của DPH nhằm hỗ trợ sức khỏe toàn diện cho thanh thiếu niên, bao gồm xây dựng chương trình như dịch vụ chăm sóc sức khỏe hành vi từ xa trong trường học, triển khai đấu thầu để cấp kinh phí cho các dịch vụ thuộc Sáng Kiến Hỗ Trợ Trẻ Vị Thành Niên Mang Thai và Nuôi Con Nhỏ tại Massachusetts, cũng như thực hiện các hoạt động tiếp cận cộng đồng như chiến dịch cai thuốc lá tập trung vào người trẻ tuổi. </w:t>
      </w:r>
    </w:p>
    <w:p w14:paraId="0EBCA896" w14:textId="77777777" w:rsidR="00B458E6" w:rsidRPr="00B458E6" w:rsidRDefault="00B458E6" w:rsidP="00B458E6">
      <w:pPr>
        <w:rPr>
          <w:b/>
          <w:bCs/>
        </w:rPr>
      </w:pPr>
      <w:r w:rsidRPr="00B458E6">
        <w:rPr>
          <w:b/>
          <w:bCs/>
        </w:rPr>
        <w:t xml:space="preserve">18. Tôi có các thắc mắc khác. Tôi có thể liên hệ với ai?  </w:t>
      </w:r>
    </w:p>
    <w:p w14:paraId="769C2E2C" w14:textId="77777777" w:rsidR="00B458E6" w:rsidRDefault="00B458E6" w:rsidP="00B458E6">
      <w:r>
        <w:t xml:space="preserve">Nếu bạn có bất kỳ thắc mắc nào về khảo sát này, hoặc cần hỗ trợ trong việc tiếp cận và phân tích dữ liệu, vui lòng gửi email về địa chỉ chei@mass.gov. </w:t>
      </w:r>
    </w:p>
    <w:p w14:paraId="6320CA47" w14:textId="77777777" w:rsidR="00B458E6" w:rsidRDefault="00B458E6" w:rsidP="00B458E6"/>
    <w:p w14:paraId="445AE2A3" w14:textId="60A44A37" w:rsidR="00E34048" w:rsidRPr="00B458E6" w:rsidRDefault="00E34048" w:rsidP="00B458E6"/>
    <w:sectPr w:rsidR="00E34048" w:rsidRPr="00B458E6" w:rsidSect="00E34048">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0D7B0B" w14:textId="77777777" w:rsidR="008E7992" w:rsidRDefault="008E7992" w:rsidP="00394AFF">
      <w:pPr>
        <w:spacing w:after="0" w:line="240" w:lineRule="auto"/>
      </w:pPr>
      <w:r>
        <w:separator/>
      </w:r>
    </w:p>
  </w:endnote>
  <w:endnote w:type="continuationSeparator" w:id="0">
    <w:p w14:paraId="4F430C5E" w14:textId="77777777" w:rsidR="008E7992" w:rsidRDefault="008E7992" w:rsidP="00394A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Hei">
    <w:panose1 w:val="0201060003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977A33" w14:textId="77777777" w:rsidR="008E7992" w:rsidRDefault="008E7992" w:rsidP="00394AFF">
      <w:pPr>
        <w:spacing w:after="0" w:line="240" w:lineRule="auto"/>
      </w:pPr>
      <w:r>
        <w:separator/>
      </w:r>
    </w:p>
  </w:footnote>
  <w:footnote w:type="continuationSeparator" w:id="0">
    <w:p w14:paraId="22E524F1" w14:textId="77777777" w:rsidR="008E7992" w:rsidRDefault="008E7992" w:rsidP="00394A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057F6"/>
    <w:multiLevelType w:val="hybridMultilevel"/>
    <w:tmpl w:val="9D60D510"/>
    <w:lvl w:ilvl="0" w:tplc="E5FA56A6">
      <w:start w:val="1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667415"/>
    <w:multiLevelType w:val="hybridMultilevel"/>
    <w:tmpl w:val="291451EC"/>
    <w:lvl w:ilvl="0" w:tplc="C1A8CDAA">
      <w:start w:val="1"/>
      <w:numFmt w:val="decimal"/>
      <w:lvlText w:val="%1."/>
      <w:lvlJc w:val="left"/>
      <w:pPr>
        <w:ind w:left="720" w:hanging="360"/>
      </w:pPr>
      <w:rPr>
        <w:rFonts w:hint="default"/>
        <w:b/>
      </w:rPr>
    </w:lvl>
    <w:lvl w:ilvl="1" w:tplc="441A0CB0">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2D5C8E"/>
    <w:multiLevelType w:val="hybridMultilevel"/>
    <w:tmpl w:val="87124F2C"/>
    <w:lvl w:ilvl="0" w:tplc="E6A01DBE">
      <w:start w:val="17"/>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670590"/>
    <w:multiLevelType w:val="hybridMultilevel"/>
    <w:tmpl w:val="BD0E70F4"/>
    <w:lvl w:ilvl="0" w:tplc="AB7EA51C">
      <w:start w:val="1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8337CB"/>
    <w:multiLevelType w:val="hybridMultilevel"/>
    <w:tmpl w:val="AFA4D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632E23"/>
    <w:multiLevelType w:val="hybridMultilevel"/>
    <w:tmpl w:val="137E1280"/>
    <w:lvl w:ilvl="0" w:tplc="02C46FC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242EBD"/>
    <w:multiLevelType w:val="hybridMultilevel"/>
    <w:tmpl w:val="A5B20A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8539A7"/>
    <w:multiLevelType w:val="hybridMultilevel"/>
    <w:tmpl w:val="FA0AD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FC3247"/>
    <w:multiLevelType w:val="hybridMultilevel"/>
    <w:tmpl w:val="3F46DB02"/>
    <w:lvl w:ilvl="0" w:tplc="B9022A26">
      <w:start w:val="1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F977CD"/>
    <w:multiLevelType w:val="hybridMultilevel"/>
    <w:tmpl w:val="BF641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F9325C"/>
    <w:multiLevelType w:val="hybridMultilevel"/>
    <w:tmpl w:val="3CFE6CBC"/>
    <w:lvl w:ilvl="0" w:tplc="C1A8CDAA">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7E26F7"/>
    <w:multiLevelType w:val="hybridMultilevel"/>
    <w:tmpl w:val="FED27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460ACA"/>
    <w:multiLevelType w:val="hybridMultilevel"/>
    <w:tmpl w:val="3EA4A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5458C1"/>
    <w:multiLevelType w:val="hybridMultilevel"/>
    <w:tmpl w:val="65E09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026658"/>
    <w:multiLevelType w:val="hybridMultilevel"/>
    <w:tmpl w:val="D7127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F26457"/>
    <w:multiLevelType w:val="hybridMultilevel"/>
    <w:tmpl w:val="7E586BBA"/>
    <w:lvl w:ilvl="0" w:tplc="04E8B196">
      <w:start w:val="10"/>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BF0A13"/>
    <w:multiLevelType w:val="hybridMultilevel"/>
    <w:tmpl w:val="25A0AE6E"/>
    <w:lvl w:ilvl="0" w:tplc="04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7" w15:restartNumberingAfterBreak="0">
    <w:nsid w:val="39467756"/>
    <w:multiLevelType w:val="hybridMultilevel"/>
    <w:tmpl w:val="F9A61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8D04FA"/>
    <w:multiLevelType w:val="hybridMultilevel"/>
    <w:tmpl w:val="004E22D6"/>
    <w:lvl w:ilvl="0" w:tplc="8AEC0ACE">
      <w:start w:val="6"/>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BFE37E8"/>
    <w:multiLevelType w:val="hybridMultilevel"/>
    <w:tmpl w:val="DF765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9D485A"/>
    <w:multiLevelType w:val="multilevel"/>
    <w:tmpl w:val="D85CBB6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720"/>
        </w:tabs>
        <w:ind w:left="720" w:hanging="360"/>
      </w:pPr>
    </w:lvl>
    <w:lvl w:ilvl="2">
      <w:start w:val="1"/>
      <w:numFmt w:val="bullet"/>
      <w:lvlText w:val=""/>
      <w:lvlJc w:val="left"/>
      <w:pPr>
        <w:tabs>
          <w:tab w:val="num" w:pos="720"/>
        </w:tabs>
        <w:ind w:left="72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B5C3FD1"/>
    <w:multiLevelType w:val="hybridMultilevel"/>
    <w:tmpl w:val="B7188394"/>
    <w:lvl w:ilvl="0" w:tplc="F7B81102">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A26EEF"/>
    <w:multiLevelType w:val="hybridMultilevel"/>
    <w:tmpl w:val="337ED346"/>
    <w:lvl w:ilvl="0" w:tplc="F8764C36">
      <w:start w:val="15"/>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4ED5D51"/>
    <w:multiLevelType w:val="hybridMultilevel"/>
    <w:tmpl w:val="597A2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6541ACB"/>
    <w:multiLevelType w:val="hybridMultilevel"/>
    <w:tmpl w:val="FACADAAC"/>
    <w:lvl w:ilvl="0" w:tplc="34E0FFCC">
      <w:start w:val="9"/>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7C26D00"/>
    <w:multiLevelType w:val="hybridMultilevel"/>
    <w:tmpl w:val="BD2237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5390932"/>
    <w:multiLevelType w:val="hybridMultilevel"/>
    <w:tmpl w:val="D2349F0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68DC1DD6"/>
    <w:multiLevelType w:val="multilevel"/>
    <w:tmpl w:val="D85CBB6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720"/>
        </w:tabs>
        <w:ind w:left="720" w:hanging="360"/>
      </w:pPr>
    </w:lvl>
    <w:lvl w:ilvl="2">
      <w:start w:val="1"/>
      <w:numFmt w:val="bullet"/>
      <w:lvlText w:val=""/>
      <w:lvlJc w:val="left"/>
      <w:pPr>
        <w:tabs>
          <w:tab w:val="num" w:pos="720"/>
        </w:tabs>
        <w:ind w:left="72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3334936"/>
    <w:multiLevelType w:val="hybridMultilevel"/>
    <w:tmpl w:val="CE2A9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3BD6F4F"/>
    <w:multiLevelType w:val="hybridMultilevel"/>
    <w:tmpl w:val="5274B052"/>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0" w15:restartNumberingAfterBreak="0">
    <w:nsid w:val="74DD202C"/>
    <w:multiLevelType w:val="hybridMultilevel"/>
    <w:tmpl w:val="E9283C20"/>
    <w:lvl w:ilvl="0" w:tplc="6BF038A2">
      <w:start w:val="16"/>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C593E48"/>
    <w:multiLevelType w:val="hybridMultilevel"/>
    <w:tmpl w:val="55E00358"/>
    <w:lvl w:ilvl="0" w:tplc="A65A388A">
      <w:start w:val="1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D684556"/>
    <w:multiLevelType w:val="hybridMultilevel"/>
    <w:tmpl w:val="9DDA3146"/>
    <w:lvl w:ilvl="0" w:tplc="2C062FA0">
      <w:start w:val="7"/>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5C608D"/>
    <w:multiLevelType w:val="hybridMultilevel"/>
    <w:tmpl w:val="C6F2D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13920727">
    <w:abstractNumId w:val="20"/>
  </w:num>
  <w:num w:numId="2" w16cid:durableId="964778413">
    <w:abstractNumId w:val="20"/>
  </w:num>
  <w:num w:numId="3" w16cid:durableId="1502501920">
    <w:abstractNumId w:val="20"/>
  </w:num>
  <w:num w:numId="4" w16cid:durableId="767894660">
    <w:abstractNumId w:val="20"/>
  </w:num>
  <w:num w:numId="5" w16cid:durableId="2107917838">
    <w:abstractNumId w:val="20"/>
  </w:num>
  <w:num w:numId="6" w16cid:durableId="1160074855">
    <w:abstractNumId w:val="20"/>
  </w:num>
  <w:num w:numId="7" w16cid:durableId="53899013">
    <w:abstractNumId w:val="20"/>
  </w:num>
  <w:num w:numId="8" w16cid:durableId="1784154357">
    <w:abstractNumId w:val="20"/>
  </w:num>
  <w:num w:numId="9" w16cid:durableId="1260480750">
    <w:abstractNumId w:val="20"/>
  </w:num>
  <w:num w:numId="10" w16cid:durableId="1836534871">
    <w:abstractNumId w:val="20"/>
  </w:num>
  <w:num w:numId="11" w16cid:durableId="804469672">
    <w:abstractNumId w:val="20"/>
  </w:num>
  <w:num w:numId="12" w16cid:durableId="1623000946">
    <w:abstractNumId w:val="20"/>
  </w:num>
  <w:num w:numId="13" w16cid:durableId="886571793">
    <w:abstractNumId w:val="20"/>
  </w:num>
  <w:num w:numId="14" w16cid:durableId="394282575">
    <w:abstractNumId w:val="5"/>
  </w:num>
  <w:num w:numId="15" w16cid:durableId="361132767">
    <w:abstractNumId w:val="12"/>
  </w:num>
  <w:num w:numId="16" w16cid:durableId="2146771165">
    <w:abstractNumId w:val="33"/>
  </w:num>
  <w:num w:numId="17" w16cid:durableId="200434658">
    <w:abstractNumId w:val="9"/>
  </w:num>
  <w:num w:numId="18" w16cid:durableId="867565595">
    <w:abstractNumId w:val="11"/>
  </w:num>
  <w:num w:numId="19" w16cid:durableId="522524104">
    <w:abstractNumId w:val="25"/>
  </w:num>
  <w:num w:numId="20" w16cid:durableId="1233933471">
    <w:abstractNumId w:val="14"/>
  </w:num>
  <w:num w:numId="21" w16cid:durableId="376706776">
    <w:abstractNumId w:val="4"/>
  </w:num>
  <w:num w:numId="22" w16cid:durableId="1818107022">
    <w:abstractNumId w:val="13"/>
  </w:num>
  <w:num w:numId="23" w16cid:durableId="1999457445">
    <w:abstractNumId w:val="7"/>
  </w:num>
  <w:num w:numId="24" w16cid:durableId="863054512">
    <w:abstractNumId w:val="23"/>
  </w:num>
  <w:num w:numId="25" w16cid:durableId="2001232075">
    <w:abstractNumId w:val="29"/>
  </w:num>
  <w:num w:numId="26" w16cid:durableId="1860507985">
    <w:abstractNumId w:val="26"/>
  </w:num>
  <w:num w:numId="27" w16cid:durableId="48000982">
    <w:abstractNumId w:val="19"/>
  </w:num>
  <w:num w:numId="28" w16cid:durableId="423233585">
    <w:abstractNumId w:val="28"/>
  </w:num>
  <w:num w:numId="29" w16cid:durableId="344140633">
    <w:abstractNumId w:val="17"/>
  </w:num>
  <w:num w:numId="30" w16cid:durableId="758986889">
    <w:abstractNumId w:val="16"/>
  </w:num>
  <w:num w:numId="31" w16cid:durableId="1177160908">
    <w:abstractNumId w:val="10"/>
  </w:num>
  <w:num w:numId="32" w16cid:durableId="1634211245">
    <w:abstractNumId w:val="27"/>
  </w:num>
  <w:num w:numId="33" w16cid:durableId="64038536">
    <w:abstractNumId w:val="2"/>
  </w:num>
  <w:num w:numId="34" w16cid:durableId="391586508">
    <w:abstractNumId w:val="30"/>
  </w:num>
  <w:num w:numId="35" w16cid:durableId="733891922">
    <w:abstractNumId w:val="22"/>
  </w:num>
  <w:num w:numId="36" w16cid:durableId="724839905">
    <w:abstractNumId w:val="8"/>
  </w:num>
  <w:num w:numId="37" w16cid:durableId="1101336778">
    <w:abstractNumId w:val="3"/>
  </w:num>
  <w:num w:numId="38" w16cid:durableId="1140028953">
    <w:abstractNumId w:val="0"/>
  </w:num>
  <w:num w:numId="39" w16cid:durableId="1657148725">
    <w:abstractNumId w:val="31"/>
  </w:num>
  <w:num w:numId="40" w16cid:durableId="2113284451">
    <w:abstractNumId w:val="15"/>
  </w:num>
  <w:num w:numId="41" w16cid:durableId="1802527540">
    <w:abstractNumId w:val="24"/>
  </w:num>
  <w:num w:numId="42" w16cid:durableId="1305502502">
    <w:abstractNumId w:val="21"/>
  </w:num>
  <w:num w:numId="43" w16cid:durableId="1615282850">
    <w:abstractNumId w:val="32"/>
  </w:num>
  <w:num w:numId="44" w16cid:durableId="2112388813">
    <w:abstractNumId w:val="18"/>
  </w:num>
  <w:num w:numId="45" w16cid:durableId="27878836">
    <w:abstractNumId w:val="1"/>
  </w:num>
  <w:num w:numId="46" w16cid:durableId="291404554">
    <w:abstractNumId w:val="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048"/>
    <w:rsid w:val="00013ED7"/>
    <w:rsid w:val="0003366C"/>
    <w:rsid w:val="000404A3"/>
    <w:rsid w:val="0008507F"/>
    <w:rsid w:val="00094F57"/>
    <w:rsid w:val="000C0C70"/>
    <w:rsid w:val="000C38A4"/>
    <w:rsid w:val="000D1102"/>
    <w:rsid w:val="000D59A9"/>
    <w:rsid w:val="000E6EF3"/>
    <w:rsid w:val="0010151D"/>
    <w:rsid w:val="0014381A"/>
    <w:rsid w:val="00160500"/>
    <w:rsid w:val="00195FDD"/>
    <w:rsid w:val="001B271C"/>
    <w:rsid w:val="001B5863"/>
    <w:rsid w:val="001C2676"/>
    <w:rsid w:val="002245BF"/>
    <w:rsid w:val="00226E96"/>
    <w:rsid w:val="002418E6"/>
    <w:rsid w:val="002A2916"/>
    <w:rsid w:val="002A3AD1"/>
    <w:rsid w:val="002B7D15"/>
    <w:rsid w:val="002D4FEE"/>
    <w:rsid w:val="002E1249"/>
    <w:rsid w:val="002E3408"/>
    <w:rsid w:val="003151EB"/>
    <w:rsid w:val="00315B8C"/>
    <w:rsid w:val="00315BA4"/>
    <w:rsid w:val="0033314F"/>
    <w:rsid w:val="0033750F"/>
    <w:rsid w:val="00360C63"/>
    <w:rsid w:val="00363FA9"/>
    <w:rsid w:val="003763FE"/>
    <w:rsid w:val="00380970"/>
    <w:rsid w:val="00380BA4"/>
    <w:rsid w:val="00390C23"/>
    <w:rsid w:val="00394AFF"/>
    <w:rsid w:val="003B6880"/>
    <w:rsid w:val="003C182D"/>
    <w:rsid w:val="003C5826"/>
    <w:rsid w:val="00414806"/>
    <w:rsid w:val="00425166"/>
    <w:rsid w:val="004455F3"/>
    <w:rsid w:val="004557B4"/>
    <w:rsid w:val="00461231"/>
    <w:rsid w:val="00467FC2"/>
    <w:rsid w:val="004A41A0"/>
    <w:rsid w:val="004B532B"/>
    <w:rsid w:val="004E6350"/>
    <w:rsid w:val="005242D7"/>
    <w:rsid w:val="00540DAA"/>
    <w:rsid w:val="0056106D"/>
    <w:rsid w:val="00567721"/>
    <w:rsid w:val="00570B70"/>
    <w:rsid w:val="005854B0"/>
    <w:rsid w:val="00596AFB"/>
    <w:rsid w:val="005C607C"/>
    <w:rsid w:val="005D7D1F"/>
    <w:rsid w:val="0061221A"/>
    <w:rsid w:val="006258FD"/>
    <w:rsid w:val="0063607C"/>
    <w:rsid w:val="006472E8"/>
    <w:rsid w:val="00662263"/>
    <w:rsid w:val="00674005"/>
    <w:rsid w:val="006A296A"/>
    <w:rsid w:val="006A4735"/>
    <w:rsid w:val="006E0597"/>
    <w:rsid w:val="006E1529"/>
    <w:rsid w:val="006E535F"/>
    <w:rsid w:val="006F6046"/>
    <w:rsid w:val="006F68B4"/>
    <w:rsid w:val="00704835"/>
    <w:rsid w:val="007176AF"/>
    <w:rsid w:val="00721011"/>
    <w:rsid w:val="007415C1"/>
    <w:rsid w:val="00745B1F"/>
    <w:rsid w:val="00754A10"/>
    <w:rsid w:val="0075735E"/>
    <w:rsid w:val="00763559"/>
    <w:rsid w:val="00770918"/>
    <w:rsid w:val="00783229"/>
    <w:rsid w:val="007B73BE"/>
    <w:rsid w:val="007D6A95"/>
    <w:rsid w:val="008034DC"/>
    <w:rsid w:val="0085206C"/>
    <w:rsid w:val="00877FB8"/>
    <w:rsid w:val="00882CEF"/>
    <w:rsid w:val="0088DC60"/>
    <w:rsid w:val="008A66FB"/>
    <w:rsid w:val="008C68F3"/>
    <w:rsid w:val="008D2C7D"/>
    <w:rsid w:val="008E3966"/>
    <w:rsid w:val="008E7992"/>
    <w:rsid w:val="00913FDA"/>
    <w:rsid w:val="00946A75"/>
    <w:rsid w:val="0097145F"/>
    <w:rsid w:val="0098022F"/>
    <w:rsid w:val="00983C13"/>
    <w:rsid w:val="009F048C"/>
    <w:rsid w:val="00A156D9"/>
    <w:rsid w:val="00A53C56"/>
    <w:rsid w:val="00A6240D"/>
    <w:rsid w:val="00A63BFC"/>
    <w:rsid w:val="00A75088"/>
    <w:rsid w:val="00A87297"/>
    <w:rsid w:val="00A9549E"/>
    <w:rsid w:val="00AA6D1D"/>
    <w:rsid w:val="00AB0960"/>
    <w:rsid w:val="00AB25E3"/>
    <w:rsid w:val="00AB3A33"/>
    <w:rsid w:val="00AC0B3C"/>
    <w:rsid w:val="00B33C4E"/>
    <w:rsid w:val="00B458E6"/>
    <w:rsid w:val="00B85BA7"/>
    <w:rsid w:val="00B877AB"/>
    <w:rsid w:val="00BD02D6"/>
    <w:rsid w:val="00BD7E32"/>
    <w:rsid w:val="00BE0BA3"/>
    <w:rsid w:val="00BF494C"/>
    <w:rsid w:val="00C005D3"/>
    <w:rsid w:val="00C05386"/>
    <w:rsid w:val="00C17758"/>
    <w:rsid w:val="00C50934"/>
    <w:rsid w:val="00C660A4"/>
    <w:rsid w:val="00C76A41"/>
    <w:rsid w:val="00CB4497"/>
    <w:rsid w:val="00D03A07"/>
    <w:rsid w:val="00D17D36"/>
    <w:rsid w:val="00D64767"/>
    <w:rsid w:val="00D736F3"/>
    <w:rsid w:val="00DA0329"/>
    <w:rsid w:val="00DA3849"/>
    <w:rsid w:val="00DD0796"/>
    <w:rsid w:val="00DD630C"/>
    <w:rsid w:val="00E13993"/>
    <w:rsid w:val="00E34048"/>
    <w:rsid w:val="00E36E9E"/>
    <w:rsid w:val="00E47B15"/>
    <w:rsid w:val="00E54E2C"/>
    <w:rsid w:val="00E566F2"/>
    <w:rsid w:val="00E67E12"/>
    <w:rsid w:val="00F36C16"/>
    <w:rsid w:val="00F41444"/>
    <w:rsid w:val="00F509AC"/>
    <w:rsid w:val="00F536D8"/>
    <w:rsid w:val="00F5777A"/>
    <w:rsid w:val="00F74C06"/>
    <w:rsid w:val="00FF4D94"/>
    <w:rsid w:val="02214DDA"/>
    <w:rsid w:val="05346CD9"/>
    <w:rsid w:val="05A2A764"/>
    <w:rsid w:val="0D3AE7BE"/>
    <w:rsid w:val="0F6CAF15"/>
    <w:rsid w:val="106B2747"/>
    <w:rsid w:val="15D63AE8"/>
    <w:rsid w:val="172137EF"/>
    <w:rsid w:val="19D525A7"/>
    <w:rsid w:val="1A67E822"/>
    <w:rsid w:val="1C16082B"/>
    <w:rsid w:val="1E45EA6B"/>
    <w:rsid w:val="20684B4B"/>
    <w:rsid w:val="21961019"/>
    <w:rsid w:val="22615DA1"/>
    <w:rsid w:val="25599E7B"/>
    <w:rsid w:val="25EFC918"/>
    <w:rsid w:val="2960DBF7"/>
    <w:rsid w:val="29E7B906"/>
    <w:rsid w:val="2B015FCF"/>
    <w:rsid w:val="2C570F33"/>
    <w:rsid w:val="2D879C1F"/>
    <w:rsid w:val="2E32828D"/>
    <w:rsid w:val="302D4946"/>
    <w:rsid w:val="320F2567"/>
    <w:rsid w:val="326C996D"/>
    <w:rsid w:val="37A7FF81"/>
    <w:rsid w:val="39A62A2B"/>
    <w:rsid w:val="39A90F86"/>
    <w:rsid w:val="3FAAEA24"/>
    <w:rsid w:val="44DDEAF1"/>
    <w:rsid w:val="47EC1053"/>
    <w:rsid w:val="48139792"/>
    <w:rsid w:val="482A35DB"/>
    <w:rsid w:val="48C141EC"/>
    <w:rsid w:val="4C14AE3E"/>
    <w:rsid w:val="4C6BF023"/>
    <w:rsid w:val="52E45EB2"/>
    <w:rsid w:val="539DEF25"/>
    <w:rsid w:val="547D3529"/>
    <w:rsid w:val="54E90227"/>
    <w:rsid w:val="5779F0C8"/>
    <w:rsid w:val="57F878A7"/>
    <w:rsid w:val="5947FB82"/>
    <w:rsid w:val="5ADB3765"/>
    <w:rsid w:val="5E6E987A"/>
    <w:rsid w:val="5ED9AEF8"/>
    <w:rsid w:val="5EF28FA8"/>
    <w:rsid w:val="60B0D4B0"/>
    <w:rsid w:val="61FF9861"/>
    <w:rsid w:val="6347D2B0"/>
    <w:rsid w:val="63CACF00"/>
    <w:rsid w:val="6517753A"/>
    <w:rsid w:val="66B69E00"/>
    <w:rsid w:val="6C1A8A6E"/>
    <w:rsid w:val="6CBA6A29"/>
    <w:rsid w:val="6DC82111"/>
    <w:rsid w:val="7119FCDF"/>
    <w:rsid w:val="71A63CD4"/>
    <w:rsid w:val="7316BC3C"/>
    <w:rsid w:val="7A180CB7"/>
    <w:rsid w:val="7B4DDF31"/>
    <w:rsid w:val="7C5B61E0"/>
    <w:rsid w:val="7E6F9D9A"/>
    <w:rsid w:val="7E791A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8652C0"/>
  <w15:chartTrackingRefBased/>
  <w15:docId w15:val="{FD5FB347-FACC-46D3-B4E5-AA5A137FD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vi-V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40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340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3404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3404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404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404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404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404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404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40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340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340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40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40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40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40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40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4048"/>
    <w:rPr>
      <w:rFonts w:eastAsiaTheme="majorEastAsia" w:cstheme="majorBidi"/>
      <w:color w:val="272727" w:themeColor="text1" w:themeTint="D8"/>
    </w:rPr>
  </w:style>
  <w:style w:type="paragraph" w:styleId="Title">
    <w:name w:val="Title"/>
    <w:basedOn w:val="Normal"/>
    <w:next w:val="Normal"/>
    <w:link w:val="TitleChar"/>
    <w:uiPriority w:val="10"/>
    <w:qFormat/>
    <w:rsid w:val="00E340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40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404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40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4048"/>
    <w:pPr>
      <w:spacing w:before="160"/>
      <w:jc w:val="center"/>
    </w:pPr>
    <w:rPr>
      <w:i/>
      <w:iCs/>
      <w:color w:val="404040" w:themeColor="text1" w:themeTint="BF"/>
    </w:rPr>
  </w:style>
  <w:style w:type="character" w:customStyle="1" w:styleId="QuoteChar">
    <w:name w:val="Quote Char"/>
    <w:basedOn w:val="DefaultParagraphFont"/>
    <w:link w:val="Quote"/>
    <w:uiPriority w:val="29"/>
    <w:rsid w:val="00E34048"/>
    <w:rPr>
      <w:i/>
      <w:iCs/>
      <w:color w:val="404040" w:themeColor="text1" w:themeTint="BF"/>
    </w:rPr>
  </w:style>
  <w:style w:type="paragraph" w:styleId="ListParagraph">
    <w:name w:val="List Paragraph"/>
    <w:basedOn w:val="Normal"/>
    <w:uiPriority w:val="34"/>
    <w:qFormat/>
    <w:rsid w:val="00E34048"/>
    <w:pPr>
      <w:ind w:left="720"/>
      <w:contextualSpacing/>
    </w:pPr>
  </w:style>
  <w:style w:type="character" w:styleId="IntenseEmphasis">
    <w:name w:val="Intense Emphasis"/>
    <w:basedOn w:val="DefaultParagraphFont"/>
    <w:uiPriority w:val="21"/>
    <w:qFormat/>
    <w:rsid w:val="00E34048"/>
    <w:rPr>
      <w:i/>
      <w:iCs/>
      <w:color w:val="0F4761" w:themeColor="accent1" w:themeShade="BF"/>
    </w:rPr>
  </w:style>
  <w:style w:type="paragraph" w:styleId="IntenseQuote">
    <w:name w:val="Intense Quote"/>
    <w:basedOn w:val="Normal"/>
    <w:next w:val="Normal"/>
    <w:link w:val="IntenseQuoteChar"/>
    <w:uiPriority w:val="30"/>
    <w:qFormat/>
    <w:rsid w:val="00E340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4048"/>
    <w:rPr>
      <w:i/>
      <w:iCs/>
      <w:color w:val="0F4761" w:themeColor="accent1" w:themeShade="BF"/>
    </w:rPr>
  </w:style>
  <w:style w:type="character" w:styleId="IntenseReference">
    <w:name w:val="Intense Reference"/>
    <w:basedOn w:val="DefaultParagraphFont"/>
    <w:uiPriority w:val="32"/>
    <w:qFormat/>
    <w:rsid w:val="00E34048"/>
    <w:rPr>
      <w:b/>
      <w:bCs/>
      <w:smallCaps/>
      <w:color w:val="0F4761" w:themeColor="accent1" w:themeShade="BF"/>
      <w:spacing w:val="5"/>
    </w:rPr>
  </w:style>
  <w:style w:type="character" w:styleId="Hyperlink">
    <w:name w:val="Hyperlink"/>
    <w:basedOn w:val="DefaultParagraphFont"/>
    <w:uiPriority w:val="99"/>
    <w:unhideWhenUsed/>
    <w:rsid w:val="00E34048"/>
    <w:rPr>
      <w:color w:val="467886" w:themeColor="hyperlink"/>
      <w:u w:val="single"/>
    </w:rPr>
  </w:style>
  <w:style w:type="character" w:styleId="FollowedHyperlink">
    <w:name w:val="FollowedHyperlink"/>
    <w:basedOn w:val="DefaultParagraphFont"/>
    <w:uiPriority w:val="99"/>
    <w:semiHidden/>
    <w:unhideWhenUsed/>
    <w:rsid w:val="00E34048"/>
    <w:rPr>
      <w:color w:val="96607D" w:themeColor="followedHyperlink"/>
      <w:u w:val="single"/>
    </w:rPr>
  </w:style>
  <w:style w:type="paragraph" w:styleId="Header">
    <w:name w:val="header"/>
    <w:basedOn w:val="Normal"/>
    <w:link w:val="HeaderChar"/>
    <w:uiPriority w:val="99"/>
    <w:unhideWhenUsed/>
    <w:rsid w:val="00394A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4AFF"/>
  </w:style>
  <w:style w:type="paragraph" w:styleId="Footer">
    <w:name w:val="footer"/>
    <w:basedOn w:val="Normal"/>
    <w:link w:val="FooterChar"/>
    <w:uiPriority w:val="99"/>
    <w:unhideWhenUsed/>
    <w:rsid w:val="00394A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4AFF"/>
  </w:style>
  <w:style w:type="character" w:styleId="UnresolvedMention">
    <w:name w:val="Unresolved Mention"/>
    <w:basedOn w:val="DefaultParagraphFont"/>
    <w:uiPriority w:val="99"/>
    <w:semiHidden/>
    <w:unhideWhenUsed/>
    <w:rsid w:val="00B877AB"/>
    <w:rPr>
      <w:color w:val="605E5C"/>
      <w:shd w:val="clear" w:color="auto" w:fill="E1DFDD"/>
    </w:rPr>
  </w:style>
  <w:style w:type="character" w:styleId="Strong">
    <w:name w:val="Strong"/>
    <w:basedOn w:val="DefaultParagraphFont"/>
    <w:uiPriority w:val="22"/>
    <w:qFormat/>
    <w:rsid w:val="00BE0BA3"/>
    <w:rPr>
      <w:b/>
      <w:bCs/>
    </w:rPr>
  </w:style>
  <w:style w:type="character" w:styleId="BookTitle">
    <w:name w:val="Book Title"/>
    <w:basedOn w:val="DefaultParagraphFont"/>
    <w:uiPriority w:val="33"/>
    <w:qFormat/>
    <w:rsid w:val="00E47B15"/>
    <w:rPr>
      <w:b/>
      <w:bCs/>
      <w:i/>
      <w:iCs/>
      <w:spacing w:val="5"/>
    </w:rPr>
  </w:style>
  <w:style w:type="paragraph" w:styleId="BodyText">
    <w:name w:val="Body Text"/>
    <w:basedOn w:val="Normal"/>
    <w:link w:val="BodyTextChar"/>
    <w:uiPriority w:val="1"/>
    <w:qFormat/>
    <w:rsid w:val="00882CEF"/>
    <w:pPr>
      <w:widowControl w:val="0"/>
      <w:autoSpaceDE w:val="0"/>
      <w:autoSpaceDN w:val="0"/>
      <w:spacing w:after="0" w:line="240" w:lineRule="auto"/>
    </w:pPr>
    <w:rPr>
      <w:rFonts w:ascii="Arial" w:eastAsia="Arial" w:hAnsi="Arial" w:cs="Arial"/>
      <w:kern w:val="0"/>
      <w:sz w:val="20"/>
      <w:szCs w:val="20"/>
      <w14:ligatures w14:val="none"/>
    </w:rPr>
  </w:style>
  <w:style w:type="character" w:customStyle="1" w:styleId="BodyTextChar">
    <w:name w:val="Body Text Char"/>
    <w:basedOn w:val="DefaultParagraphFont"/>
    <w:link w:val="BodyText"/>
    <w:uiPriority w:val="1"/>
    <w:rsid w:val="00882CEF"/>
    <w:rPr>
      <w:rFonts w:ascii="Arial" w:eastAsia="Arial" w:hAnsi="Arial" w:cs="Arial"/>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rial" panose="02110004020202020204"/>
        <a:ea typeface=""/>
        <a:cs typeface=""/>
      </a:majorFont>
      <a:minorFont>
        <a:latin typeface="Arial" panose="0211000402020202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B2F43434AD48489DC7A3A83FD030F7" ma:contentTypeVersion="19" ma:contentTypeDescription="Create a new document." ma:contentTypeScope="" ma:versionID="95ceafe754da82e0d50150b538c67038">
  <xsd:schema xmlns:xsd="http://www.w3.org/2001/XMLSchema" xmlns:xs="http://www.w3.org/2001/XMLSchema" xmlns:p="http://schemas.microsoft.com/office/2006/metadata/properties" xmlns:ns2="7d325074-d398-43b9-9fad-f1a483cc331c" xmlns:ns3="8df8dc5e-e5f0-476b-aed9-3b59e9fde311" targetNamespace="http://schemas.microsoft.com/office/2006/metadata/properties" ma:root="true" ma:fieldsID="f995b9cd31c696a7c1342eb88fbd6780" ns2:_="" ns3:_="">
    <xsd:import namespace="7d325074-d398-43b9-9fad-f1a483cc331c"/>
    <xsd:import namespace="8df8dc5e-e5f0-476b-aed9-3b59e9fde31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element ref="ns2:MediaServiceBillingMetadata" minOccurs="0"/>
                <xsd:element ref="ns2:Please_x0020_briefly_x0020_describe_x0020_your_x0020_proposed_x0020_topic_x0020_or_x0020_question_x003a__x0020_" minOccurs="0"/>
                <xsd:element ref="ns2:If_x0020_this_x0020_topic_x0020_is_x0020_included_x0020_in_x0020_CHEI_x0020_2026_x003a__x002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325074-d398-43b9-9fad-f1a483cc33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Please_x0020_briefly_x0020_describe_x0020_your_x0020_proposed_x0020_topic_x0020_or_x0020_question_x003a__x0020_" ma:index="25" nillable="true" ma:displayName="Please briefly describe your proposed topic or question: " ma:internalName="Please_x0020_briefly_x0020_describe_x0020_your_x0020_proposed_x0020_topic_x0020_or_x0020_question_x003a__x0020_">
      <xsd:simpleType>
        <xsd:restriction base="dms:Note">
          <xsd:maxLength value="255"/>
        </xsd:restriction>
      </xsd:simpleType>
    </xsd:element>
    <xsd:element name="If_x0020_this_x0020_topic_x0020_is_x0020_included_x0020_in_x0020_CHEI_x0020_2026_x003a__x0020_" ma:index="26" nillable="true" ma:displayName="If this topic is included in CHEI 2026: " ma:internalName="If_x0020_this_x0020_topic_x0020_is_x0020_included_x0020_in_x0020_CHEI_x0020_2026_x003a__x0020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df8dc5e-e5f0-476b-aed9-3b59e9fde31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4a59ebba-9cb3-4836-ba68-96a6f94bb421}" ma:internalName="TaxCatchAll" ma:showField="CatchAllData" ma:web="8df8dc5e-e5f0-476b-aed9-3b59e9fde3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d325074-d398-43b9-9fad-f1a483cc331c">
      <Terms xmlns="http://schemas.microsoft.com/office/infopath/2007/PartnerControls"/>
    </lcf76f155ced4ddcb4097134ff3c332f>
    <TaxCatchAll xmlns="8df8dc5e-e5f0-476b-aed9-3b59e9fde311" xsi:nil="true"/>
    <Please_x0020_briefly_x0020_describe_x0020_your_x0020_proposed_x0020_topic_x0020_or_x0020_question_x003a__x0020_ xmlns="7d325074-d398-43b9-9fad-f1a483cc331c" xsi:nil="true"/>
    <If_x0020_this_x0020_topic_x0020_is_x0020_included_x0020_in_x0020_CHEI_x0020_2026_x003a__x0020_ xmlns="7d325074-d398-43b9-9fad-f1a483cc331c" xsi:nil="true"/>
  </documentManagement>
</p:properties>
</file>

<file path=customXml/itemProps1.xml><?xml version="1.0" encoding="utf-8"?>
<ds:datastoreItem xmlns:ds="http://schemas.openxmlformats.org/officeDocument/2006/customXml" ds:itemID="{1BEC558D-A57C-418A-A4E1-FDEBEA850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325074-d398-43b9-9fad-f1a483cc331c"/>
    <ds:schemaRef ds:uri="8df8dc5e-e5f0-476b-aed9-3b59e9fde3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061E97F-4990-440A-B283-CE1916CA84EA}">
  <ds:schemaRefs>
    <ds:schemaRef ds:uri="http://schemas.microsoft.com/sharepoint/v3/contenttype/forms"/>
  </ds:schemaRefs>
</ds:datastoreItem>
</file>

<file path=customXml/itemProps3.xml><?xml version="1.0" encoding="utf-8"?>
<ds:datastoreItem xmlns:ds="http://schemas.openxmlformats.org/officeDocument/2006/customXml" ds:itemID="{279571C6-0A8C-4A0C-95B4-F78B6A2CEAFC}">
  <ds:schemaRefs>
    <ds:schemaRef ds:uri="http://schemas.microsoft.com/office/2006/metadata/properties"/>
    <ds:schemaRef ds:uri="http://schemas.microsoft.com/office/infopath/2007/PartnerControls"/>
    <ds:schemaRef ds:uri="7d325074-d398-43b9-9fad-f1a483cc331c"/>
    <ds:schemaRef ds:uri="8df8dc5e-e5f0-476b-aed9-3b59e9fde311"/>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10</Pages>
  <Words>2458</Words>
  <Characters>14017</Characters>
  <Application>Microsoft Office Word</Application>
  <DocSecurity>0</DocSecurity>
  <Lines>116</Lines>
  <Paragraphs>32</Paragraphs>
  <ScaleCrop>false</ScaleCrop>
  <Company>Commonwealth of Massachusetts</Company>
  <LinksUpToDate>false</LinksUpToDate>
  <CharactersWithSpaces>16443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Stack, Caroline (DPH)</dc:creator>
  <cp:keywords/>
  <dc:description/>
  <cp:lastModifiedBy>Harrison, Deborah (EHS)</cp:lastModifiedBy>
  <cp:revision>2</cp:revision>
  <dcterms:created xsi:type="dcterms:W3CDTF">2026-08-18T18:58:00Z</dcterms:created>
  <dcterms:modified xsi:type="dcterms:W3CDTF">2026-08-18T18:58:00Z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0x010100A4B2F43434AD48489DC7A3A83FD030F7</vt:lpwstr>
  </property>
  <property fmtid="{D5CDD505-2E9C-101B-9397-08002B2CF9AE}" pid="3" name="MediaServiceImageTags">
    <vt:lpwstr/>
  </property>
</Properties>
</file>