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0778" w14:textId="77777777" w:rsidR="00B350CC" w:rsidRPr="008D5147" w:rsidRDefault="00B350CC" w:rsidP="00B350CC">
      <w:pPr>
        <w:tabs>
          <w:tab w:val="center" w:pos="4680"/>
          <w:tab w:val="right" w:pos="9360"/>
        </w:tabs>
        <w:spacing w:after="0" w:line="240" w:lineRule="auto"/>
        <w:rPr>
          <w:rFonts w:ascii="Aptos" w:eastAsia="Aptos" w:hAnsi="Aptos" w:cs="Arial"/>
        </w:rPr>
      </w:pPr>
    </w:p>
    <w:p w14:paraId="7E84733C" w14:textId="77777777" w:rsidR="00B350CC" w:rsidRPr="008D5147" w:rsidRDefault="00B350CC" w:rsidP="00B350CC">
      <w:pPr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8D5147">
        <w:rPr>
          <w:rFonts w:ascii="Aptos" w:eastAsia="Aptos" w:hAnsi="Aptos" w:cs="Arial"/>
          <w:noProof/>
        </w:rPr>
        <w:drawing>
          <wp:anchor distT="0" distB="0" distL="114300" distR="114300" simplePos="0" relativeHeight="251658240" behindDoc="0" locked="0" layoutInCell="1" allowOverlap="1" wp14:anchorId="7BFE5839" wp14:editId="678B7E09">
            <wp:simplePos x="0" y="0"/>
            <wp:positionH relativeFrom="column">
              <wp:posOffset>-66675</wp:posOffset>
            </wp:positionH>
            <wp:positionV relativeFrom="paragraph">
              <wp:posOffset>-114300</wp:posOffset>
            </wp:positionV>
            <wp:extent cx="960120" cy="918653"/>
            <wp:effectExtent l="0" t="0" r="0" b="0"/>
            <wp:wrapNone/>
            <wp:docPr id="1197672688" name="Picture 1" descr="Seal of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72688" name="Picture 1" descr="Seal of Commonwealth of Massachuset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18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147">
        <w:rPr>
          <w:rFonts w:ascii="Times New Roman" w:eastAsia="Aptos" w:hAnsi="Times New Roman" w:cs="Times New Roman"/>
          <w:sz w:val="36"/>
          <w:szCs w:val="36"/>
        </w:rPr>
        <w:t>Commonwealth of Massachusetts</w:t>
      </w:r>
    </w:p>
    <w:p w14:paraId="3A45D3B0" w14:textId="77777777" w:rsidR="00B350CC" w:rsidRPr="008D5147" w:rsidRDefault="00B350CC" w:rsidP="00B350CC">
      <w:pPr>
        <w:spacing w:after="0" w:line="240" w:lineRule="auto"/>
        <w:jc w:val="center"/>
        <w:rPr>
          <w:rFonts w:ascii="Times New Roman" w:eastAsia="Aptos" w:hAnsi="Times New Roman" w:cs="Times New Roman"/>
          <w:caps/>
          <w:sz w:val="36"/>
          <w:szCs w:val="36"/>
        </w:rPr>
      </w:pPr>
      <w:r w:rsidRPr="008D5147">
        <w:rPr>
          <w:rFonts w:ascii="Times New Roman" w:eastAsia="Aptos" w:hAnsi="Times New Roman" w:cs="Times New Roman"/>
          <w:caps/>
          <w:sz w:val="36"/>
          <w:szCs w:val="36"/>
        </w:rPr>
        <w:t xml:space="preserve">Executive Office </w:t>
      </w:r>
      <w:r w:rsidRPr="008D5147">
        <w:rPr>
          <w:rFonts w:ascii="Times New Roman" w:eastAsia="Aptos" w:hAnsi="Times New Roman" w:cs="Times New Roman"/>
          <w:caps/>
          <w:sz w:val="28"/>
          <w:szCs w:val="28"/>
        </w:rPr>
        <w:t xml:space="preserve">of </w:t>
      </w:r>
      <w:r w:rsidRPr="008D5147">
        <w:rPr>
          <w:rFonts w:ascii="Times New Roman" w:eastAsia="Aptos" w:hAnsi="Times New Roman" w:cs="Times New Roman"/>
          <w:caps/>
          <w:sz w:val="36"/>
          <w:szCs w:val="36"/>
        </w:rPr>
        <w:t>Housing &amp;</w:t>
      </w:r>
    </w:p>
    <w:p w14:paraId="23D6C967" w14:textId="77777777" w:rsidR="00B350CC" w:rsidRPr="008D5147" w:rsidRDefault="00B350CC" w:rsidP="00B350CC">
      <w:pPr>
        <w:spacing w:after="0" w:line="240" w:lineRule="auto"/>
        <w:jc w:val="center"/>
        <w:rPr>
          <w:rFonts w:ascii="Times New Roman" w:eastAsia="Aptos" w:hAnsi="Times New Roman" w:cs="Times New Roman"/>
          <w:caps/>
          <w:sz w:val="32"/>
          <w:szCs w:val="32"/>
        </w:rPr>
      </w:pPr>
      <w:r w:rsidRPr="008D5147">
        <w:rPr>
          <w:rFonts w:ascii="Times New Roman" w:eastAsia="Aptos" w:hAnsi="Times New Roman" w:cs="Times New Roman"/>
          <w:caps/>
          <w:sz w:val="36"/>
          <w:szCs w:val="36"/>
        </w:rPr>
        <w:t>Livable Communities</w:t>
      </w:r>
    </w:p>
    <w:p w14:paraId="01F92C52" w14:textId="77777777" w:rsidR="00B350CC" w:rsidRPr="008D5147" w:rsidRDefault="00B350CC" w:rsidP="00B350CC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Aptos" w:hAnsi="Times New Roman" w:cs="Times New Roman"/>
          <w:sz w:val="10"/>
          <w:szCs w:val="10"/>
        </w:rPr>
      </w:pPr>
    </w:p>
    <w:p w14:paraId="4F25E63B" w14:textId="77777777" w:rsidR="00B350CC" w:rsidRPr="008D5147" w:rsidRDefault="00B350CC" w:rsidP="00B3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14:ligatures w14:val="none"/>
        </w:rPr>
      </w:pPr>
      <w:r w:rsidRPr="008D5147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Maura T. Healey, Governor  </w:t>
      </w:r>
      <w:r w:rsidRPr="008D5147">
        <w:rPr>
          <w:rFonts w:ascii="Wingdings" w:eastAsia="Wingdings" w:hAnsi="Wingdings" w:cs="Wingdings"/>
          <w:sz w:val="20"/>
          <w:szCs w:val="20"/>
          <w14:ligatures w14:val="none"/>
        </w:rPr>
        <w:t>w</w:t>
      </w:r>
      <w:r w:rsidRPr="008D5147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  Kimberley Driscoll, Lieutenant Governor  </w:t>
      </w:r>
      <w:r w:rsidRPr="008D5147">
        <w:rPr>
          <w:rFonts w:ascii="Wingdings" w:eastAsia="Wingdings" w:hAnsi="Wingdings" w:cs="Wingdings"/>
          <w:sz w:val="20"/>
          <w:szCs w:val="20"/>
          <w14:ligatures w14:val="none"/>
        </w:rPr>
        <w:t>w</w:t>
      </w:r>
      <w:r w:rsidRPr="008D5147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  Edward M. Augustus, Jr., Secretary</w:t>
      </w:r>
    </w:p>
    <w:p w14:paraId="3BB15D99" w14:textId="77777777" w:rsidR="00B350CC" w:rsidRDefault="00B350CC" w:rsidP="00A131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78B15F" w14:textId="55125771" w:rsidR="00A13152" w:rsidRPr="0057107C" w:rsidRDefault="00A13152" w:rsidP="00A131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107C">
        <w:rPr>
          <w:rFonts w:ascii="Times New Roman" w:hAnsi="Times New Roman" w:cs="Times New Roman"/>
          <w:b/>
          <w:bCs/>
          <w:sz w:val="32"/>
          <w:szCs w:val="32"/>
        </w:rPr>
        <w:t>Responsible Contractor Guidance</w:t>
      </w:r>
    </w:p>
    <w:p w14:paraId="638E53C6" w14:textId="01CB9380" w:rsidR="00A13152" w:rsidRPr="0057107C" w:rsidRDefault="00A13152" w:rsidP="00A13152">
      <w:pPr>
        <w:jc w:val="center"/>
        <w:rPr>
          <w:rFonts w:ascii="Times New Roman" w:hAnsi="Times New Roman" w:cs="Times New Roman"/>
          <w:sz w:val="32"/>
          <w:szCs w:val="32"/>
        </w:rPr>
      </w:pPr>
      <w:r w:rsidRPr="0057107C">
        <w:rPr>
          <w:rFonts w:ascii="Times New Roman" w:hAnsi="Times New Roman" w:cs="Times New Roman"/>
          <w:sz w:val="32"/>
          <w:szCs w:val="32"/>
        </w:rPr>
        <w:t>Closeout Certificate</w:t>
      </w:r>
    </w:p>
    <w:p w14:paraId="137EC581" w14:textId="5C7C6D4F" w:rsidR="00A13152" w:rsidRPr="0057107C" w:rsidRDefault="46F65328" w:rsidP="00A13152">
      <w:pPr>
        <w:jc w:val="center"/>
        <w:rPr>
          <w:rFonts w:ascii="Times New Roman" w:hAnsi="Times New Roman" w:cs="Times New Roman"/>
          <w:sz w:val="32"/>
          <w:szCs w:val="32"/>
        </w:rPr>
      </w:pPr>
      <w:r w:rsidRPr="7794EF69">
        <w:rPr>
          <w:rFonts w:ascii="Times New Roman" w:hAnsi="Times New Roman" w:cs="Times New Roman"/>
          <w:sz w:val="32"/>
          <w:szCs w:val="32"/>
        </w:rPr>
        <w:t>For Projects With 2</w:t>
      </w:r>
      <w:r w:rsidR="63EF9EDC" w:rsidRPr="7794EF69">
        <w:rPr>
          <w:rFonts w:ascii="Times New Roman" w:hAnsi="Times New Roman" w:cs="Times New Roman"/>
          <w:sz w:val="32"/>
          <w:szCs w:val="32"/>
        </w:rPr>
        <w:t>1</w:t>
      </w:r>
      <w:r w:rsidRPr="7794EF69">
        <w:rPr>
          <w:rFonts w:ascii="Times New Roman" w:hAnsi="Times New Roman" w:cs="Times New Roman"/>
          <w:sz w:val="32"/>
          <w:szCs w:val="32"/>
        </w:rPr>
        <w:t xml:space="preserve"> or More Housing Units</w:t>
      </w:r>
    </w:p>
    <w:p w14:paraId="1A871205" w14:textId="64CB0B2F" w:rsidR="00A13152" w:rsidRPr="0057107C" w:rsidRDefault="00A13152" w:rsidP="00A13152">
      <w:pPr>
        <w:rPr>
          <w:rFonts w:ascii="Times New Roman" w:hAnsi="Times New Roman" w:cs="Times New Roman"/>
        </w:rPr>
      </w:pPr>
      <w:r w:rsidRPr="0057107C">
        <w:rPr>
          <w:rFonts w:ascii="Times New Roman" w:hAnsi="Times New Roman" w:cs="Times New Roman"/>
          <w:b/>
          <w:bCs/>
        </w:rPr>
        <w:t>Instructions</w:t>
      </w:r>
      <w:r w:rsidRPr="0057107C">
        <w:rPr>
          <w:rFonts w:ascii="Times New Roman" w:hAnsi="Times New Roman" w:cs="Times New Roman"/>
        </w:rPr>
        <w:t>: The Responsible Contractor Guidance Closeout Certificate must be filled out and signed by the general contractor upon completion of the Project</w:t>
      </w:r>
      <w:r w:rsidR="0057107C">
        <w:rPr>
          <w:rFonts w:ascii="Times New Roman" w:hAnsi="Times New Roman" w:cs="Times New Roman"/>
        </w:rPr>
        <w:t xml:space="preserve"> and furnished to the Project owner</w:t>
      </w:r>
      <w:r w:rsidRPr="0057107C">
        <w:rPr>
          <w:rFonts w:ascii="Times New Roman" w:hAnsi="Times New Roman" w:cs="Times New Roman"/>
        </w:rPr>
        <w:t xml:space="preserve">. </w:t>
      </w:r>
    </w:p>
    <w:p w14:paraId="0A410096" w14:textId="77777777" w:rsidR="00A13152" w:rsidRPr="0057107C" w:rsidRDefault="00A13152" w:rsidP="00A13152">
      <w:pPr>
        <w:rPr>
          <w:rFonts w:ascii="Times New Roman" w:hAnsi="Times New Roman" w:cs="Times New Roman"/>
        </w:rPr>
      </w:pPr>
    </w:p>
    <w:p w14:paraId="059D1648" w14:textId="77777777" w:rsidR="00A13152" w:rsidRPr="0057107C" w:rsidRDefault="00A13152" w:rsidP="00A13152">
      <w:pPr>
        <w:rPr>
          <w:rFonts w:ascii="Times New Roman" w:hAnsi="Times New Roman" w:cs="Times New Roman"/>
        </w:rPr>
      </w:pPr>
      <w:r w:rsidRPr="0057107C">
        <w:rPr>
          <w:rFonts w:ascii="Times New Roman" w:hAnsi="Times New Roman" w:cs="Times New Roman"/>
        </w:rPr>
        <w:t>Name of Project: ______________________________________________________ (“Project”)</w:t>
      </w:r>
    </w:p>
    <w:p w14:paraId="766C6A9F" w14:textId="77777777" w:rsidR="00A13152" w:rsidRPr="0057107C" w:rsidRDefault="00A13152" w:rsidP="00A13152">
      <w:pPr>
        <w:rPr>
          <w:rFonts w:ascii="Times New Roman" w:hAnsi="Times New Roman" w:cs="Times New Roman"/>
        </w:rPr>
      </w:pPr>
      <w:r w:rsidRPr="0057107C">
        <w:rPr>
          <w:rFonts w:ascii="Times New Roman" w:hAnsi="Times New Roman" w:cs="Times New Roman"/>
        </w:rPr>
        <w:t>Address and City/Town of Project: ________________________________________________</w:t>
      </w:r>
    </w:p>
    <w:p w14:paraId="384344E2" w14:textId="77777777" w:rsidR="00A13152" w:rsidRPr="0057107C" w:rsidRDefault="00A13152" w:rsidP="00A13152">
      <w:pPr>
        <w:rPr>
          <w:rFonts w:ascii="Times New Roman" w:hAnsi="Times New Roman" w:cs="Times New Roman"/>
        </w:rPr>
      </w:pPr>
      <w:r w:rsidRPr="0057107C">
        <w:rPr>
          <w:rFonts w:ascii="Times New Roman" w:hAnsi="Times New Roman" w:cs="Times New Roman"/>
        </w:rPr>
        <w:t>Name of Business: __________________________________________________ (“Contractor”)</w:t>
      </w:r>
    </w:p>
    <w:p w14:paraId="39517909" w14:textId="0C0EB3E0" w:rsidR="00A13152" w:rsidRPr="0057107C" w:rsidRDefault="00A13152" w:rsidP="00A13152">
      <w:pPr>
        <w:rPr>
          <w:rFonts w:ascii="Times New Roman" w:hAnsi="Times New Roman" w:cs="Times New Roman"/>
        </w:rPr>
      </w:pPr>
      <w:r w:rsidRPr="0057107C">
        <w:rPr>
          <w:rFonts w:ascii="Times New Roman" w:hAnsi="Times New Roman" w:cs="Times New Roman"/>
        </w:rPr>
        <w:t>The undersigned certifies under penalties of perjury as follows:</w:t>
      </w:r>
    </w:p>
    <w:p w14:paraId="38529588" w14:textId="5A827CB2" w:rsidR="00A13152" w:rsidRPr="0057107C" w:rsidRDefault="00A13152" w:rsidP="00A13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107C">
        <w:rPr>
          <w:rFonts w:ascii="Times New Roman" w:hAnsi="Times New Roman" w:cs="Times New Roman"/>
        </w:rPr>
        <w:t>I am authorized to sign this Closeout Certificate on behalf of the Contractor.</w:t>
      </w:r>
    </w:p>
    <w:p w14:paraId="41FD1DEA" w14:textId="161C2924" w:rsidR="00A13152" w:rsidRPr="0057107C" w:rsidRDefault="00A13152" w:rsidP="00A13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107C">
        <w:rPr>
          <w:rFonts w:ascii="Times New Roman" w:hAnsi="Times New Roman" w:cs="Times New Roman"/>
        </w:rPr>
        <w:t>The Contractor and its subcontractors have complied with:</w:t>
      </w:r>
    </w:p>
    <w:p w14:paraId="03C69878" w14:textId="10148CDF" w:rsidR="00A13152" w:rsidRPr="0057107C" w:rsidRDefault="00A13152" w:rsidP="00A1315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7107C">
        <w:rPr>
          <w:rFonts w:ascii="Times New Roman" w:hAnsi="Times New Roman" w:cs="Times New Roman"/>
        </w:rPr>
        <w:t>The requirements of the Responsible Contractors Guidance</w:t>
      </w:r>
    </w:p>
    <w:p w14:paraId="007B66AB" w14:textId="684C4DC6" w:rsidR="00A13152" w:rsidRPr="0057107C" w:rsidRDefault="00A13152" w:rsidP="00A1315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7107C">
        <w:rPr>
          <w:rFonts w:ascii="Times New Roman" w:hAnsi="Times New Roman" w:cs="Times New Roman"/>
        </w:rPr>
        <w:t xml:space="preserve">All applicable laws with respect to the payment of wages </w:t>
      </w:r>
    </w:p>
    <w:p w14:paraId="41B51A09" w14:textId="77777777" w:rsidR="00A13152" w:rsidRPr="0057107C" w:rsidRDefault="00A13152" w:rsidP="00A13152">
      <w:pPr>
        <w:rPr>
          <w:rFonts w:ascii="Times New Roman" w:hAnsi="Times New Roman" w:cs="Times New Roman"/>
        </w:rPr>
      </w:pPr>
    </w:p>
    <w:p w14:paraId="6655D601" w14:textId="77777777" w:rsidR="00A13152" w:rsidRPr="0057107C" w:rsidRDefault="00A13152" w:rsidP="00A13152">
      <w:pPr>
        <w:pStyle w:val="Default"/>
      </w:pPr>
      <w:proofErr w:type="gramStart"/>
      <w:r w:rsidRPr="0057107C">
        <w:t>_______________________________</w:t>
      </w:r>
      <w:r w:rsidRPr="0057107C">
        <w:tab/>
      </w:r>
      <w:r w:rsidRPr="0057107C">
        <w:tab/>
      </w:r>
      <w:r w:rsidRPr="0057107C">
        <w:tab/>
      </w:r>
      <w:proofErr w:type="gramEnd"/>
      <w:r w:rsidRPr="0057107C">
        <w:t>_____________________________</w:t>
      </w:r>
    </w:p>
    <w:p w14:paraId="05FFC28D" w14:textId="77777777" w:rsidR="00A13152" w:rsidRPr="0057107C" w:rsidRDefault="00A13152" w:rsidP="00A13152">
      <w:pPr>
        <w:pStyle w:val="Default"/>
      </w:pPr>
      <w:r w:rsidRPr="0057107C">
        <w:t>Name:</w:t>
      </w:r>
      <w:r w:rsidRPr="0057107C">
        <w:tab/>
      </w:r>
      <w:r w:rsidRPr="0057107C">
        <w:tab/>
      </w:r>
      <w:r w:rsidRPr="0057107C">
        <w:tab/>
      </w:r>
      <w:r w:rsidRPr="0057107C">
        <w:tab/>
      </w:r>
      <w:r w:rsidRPr="0057107C">
        <w:tab/>
      </w:r>
      <w:r w:rsidRPr="0057107C">
        <w:tab/>
      </w:r>
      <w:r w:rsidRPr="0057107C">
        <w:tab/>
        <w:t>Date</w:t>
      </w:r>
    </w:p>
    <w:p w14:paraId="3FD75B10" w14:textId="77777777" w:rsidR="00A13152" w:rsidRPr="0057107C" w:rsidRDefault="00A13152" w:rsidP="00A13152">
      <w:pPr>
        <w:pStyle w:val="Default"/>
      </w:pPr>
      <w:r w:rsidRPr="0057107C">
        <w:t>Title:</w:t>
      </w:r>
      <w:r w:rsidRPr="0057107C">
        <w:tab/>
      </w:r>
    </w:p>
    <w:p w14:paraId="3DCFC218" w14:textId="77777777" w:rsidR="00A13152" w:rsidRPr="00A13152" w:rsidRDefault="00A13152" w:rsidP="00A13152"/>
    <w:p w14:paraId="6D30C269" w14:textId="25C990AE" w:rsidR="7794EF69" w:rsidRDefault="7794EF69"/>
    <w:p w14:paraId="01F40FAB" w14:textId="671B3754" w:rsidR="7794EF69" w:rsidRDefault="7794EF69"/>
    <w:p w14:paraId="2ECA56BC" w14:textId="66B22B21" w:rsidR="7794EF69" w:rsidRDefault="7794EF69"/>
    <w:p w14:paraId="2CA22F52" w14:textId="77B52275" w:rsidR="7794EF69" w:rsidRDefault="7794EF69" w:rsidP="7794EF69"/>
    <w:sectPr w:rsidR="7794E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C1566"/>
    <w:multiLevelType w:val="hybridMultilevel"/>
    <w:tmpl w:val="C7DE4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44841"/>
    <w:multiLevelType w:val="hybridMultilevel"/>
    <w:tmpl w:val="C7DE4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372100">
    <w:abstractNumId w:val="1"/>
  </w:num>
  <w:num w:numId="2" w16cid:durableId="55227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52"/>
    <w:rsid w:val="000F001A"/>
    <w:rsid w:val="003F5542"/>
    <w:rsid w:val="00472F42"/>
    <w:rsid w:val="00517048"/>
    <w:rsid w:val="0057107C"/>
    <w:rsid w:val="00A13152"/>
    <w:rsid w:val="00A72409"/>
    <w:rsid w:val="00B350CC"/>
    <w:rsid w:val="00B8433C"/>
    <w:rsid w:val="00C1424F"/>
    <w:rsid w:val="00C162A8"/>
    <w:rsid w:val="041C72E9"/>
    <w:rsid w:val="0A904D38"/>
    <w:rsid w:val="12D6B7E7"/>
    <w:rsid w:val="14BCE91D"/>
    <w:rsid w:val="16650838"/>
    <w:rsid w:val="1A4AEA5B"/>
    <w:rsid w:val="37F81D01"/>
    <w:rsid w:val="46F65328"/>
    <w:rsid w:val="4F59CE5E"/>
    <w:rsid w:val="53C46D27"/>
    <w:rsid w:val="63EF9EDC"/>
    <w:rsid w:val="6E717520"/>
    <w:rsid w:val="7794E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789AD"/>
  <w15:chartTrackingRefBased/>
  <w15:docId w15:val="{6561F305-2515-48D5-8085-52EE3ED7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52"/>
  </w:style>
  <w:style w:type="paragraph" w:styleId="Heading1">
    <w:name w:val="heading 1"/>
    <w:basedOn w:val="Normal"/>
    <w:next w:val="Normal"/>
    <w:link w:val="Heading1Char"/>
    <w:uiPriority w:val="9"/>
    <w:qFormat/>
    <w:rsid w:val="00A13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15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131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3dbe2-6fd2-449a-a932-0d75829bf641" xsi:nil="true"/>
    <lcf76f155ced4ddcb4097134ff3c332f xmlns="9c3321f1-cec2-43ac-861f-4d8bf3f40846">
      <Terms xmlns="http://schemas.microsoft.com/office/infopath/2007/PartnerControls"/>
    </lcf76f155ced4ddcb4097134ff3c332f>
    <SharedWithUsers xmlns="7b83dbe2-6fd2-449a-a932-0d75829bf64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C05FA77C05741BA89022CC0E90882" ma:contentTypeVersion="17" ma:contentTypeDescription="Create a new document." ma:contentTypeScope="" ma:versionID="746bb100fb4e7e2fcf810247ffd6f738">
  <xsd:schema xmlns:xsd="http://www.w3.org/2001/XMLSchema" xmlns:xs="http://www.w3.org/2001/XMLSchema" xmlns:p="http://schemas.microsoft.com/office/2006/metadata/properties" xmlns:ns2="9c3321f1-cec2-43ac-861f-4d8bf3f40846" xmlns:ns3="7b83dbe2-6fd2-449a-a932-0d75829bf641" targetNamespace="http://schemas.microsoft.com/office/2006/metadata/properties" ma:root="true" ma:fieldsID="c106bfbd624c8ac97d0e5415070e25d2" ns2:_="" ns3:_="">
    <xsd:import namespace="9c3321f1-cec2-43ac-861f-4d8bf3f4084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321f1-cec2-43ac-861f-4d8bf3f40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83c703-fc0f-4438-b893-9b091c0cb656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742B4-3612-48A5-B2AB-91FB3D42C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0C73B-CA2F-44EF-9DD9-9E6DB922ACE3}">
  <ds:schemaRefs>
    <ds:schemaRef ds:uri="http://schemas.microsoft.com/office/2006/metadata/properties"/>
    <ds:schemaRef ds:uri="http://schemas.microsoft.com/office/infopath/2007/PartnerControls"/>
    <ds:schemaRef ds:uri="7b83dbe2-6fd2-449a-a932-0d75829bf641"/>
    <ds:schemaRef ds:uri="9c3321f1-cec2-43ac-861f-4d8bf3f40846"/>
  </ds:schemaRefs>
</ds:datastoreItem>
</file>

<file path=customXml/itemProps3.xml><?xml version="1.0" encoding="utf-8"?>
<ds:datastoreItem xmlns:ds="http://schemas.openxmlformats.org/officeDocument/2006/customXml" ds:itemID="{8240CEBF-7554-4A2F-8DDB-3D45A08E1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321f1-cec2-43ac-861f-4d8bf3f40846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Jee, Christopher (EOHLC)</dc:creator>
  <cp:keywords/>
  <dc:description/>
  <cp:lastModifiedBy>Shupin, Eric (EOHLC)</cp:lastModifiedBy>
  <cp:revision>4</cp:revision>
  <dcterms:created xsi:type="dcterms:W3CDTF">2025-09-21T20:53:00Z</dcterms:created>
  <dcterms:modified xsi:type="dcterms:W3CDTF">2025-09-21T20:59:00Z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0x0101009CFC05FA77C05741BA89022CC0E90882</vt:lpwstr>
  </property>
  <property fmtid="{D5CDD505-2E9C-101B-9397-08002B2CF9AE}" pid="3" name="Order">
    <vt:r8>119635200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