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4185" w14:textId="7BE1C48B" w:rsidR="00BC6E80" w:rsidRPr="005E594E" w:rsidRDefault="00BC6E80" w:rsidP="00BC6E80">
      <w:pPr>
        <w:spacing w:after="0" w:line="240" w:lineRule="auto"/>
        <w:jc w:val="center"/>
        <w:rPr>
          <w:rFonts w:ascii="Times New Roman" w:hAnsi="Times New Roman" w:cs="Times New Roman"/>
          <w:b/>
          <w:sz w:val="28"/>
          <w:szCs w:val="28"/>
        </w:rPr>
      </w:pPr>
      <w:r>
        <w:rPr>
          <w:noProof/>
        </w:rPr>
        <w:drawing>
          <wp:inline distT="0" distB="0" distL="0" distR="0" wp14:anchorId="389E64C6" wp14:editId="72CB042E">
            <wp:extent cx="1450975" cy="1481455"/>
            <wp:effectExtent l="0" t="0" r="0" b="4445"/>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1481455"/>
                    </a:xfrm>
                    <a:prstGeom prst="rect">
                      <a:avLst/>
                    </a:prstGeom>
                    <a:noFill/>
                  </pic:spPr>
                </pic:pic>
              </a:graphicData>
            </a:graphic>
          </wp:inline>
        </w:drawing>
      </w:r>
      <w:r w:rsidR="00A2441A">
        <w:tab/>
      </w:r>
      <w:r w:rsidR="00A2441A">
        <w:tab/>
      </w:r>
      <w:r w:rsidR="00A2441A">
        <w:tab/>
      </w:r>
      <w:r w:rsidR="00A2441A">
        <w:tab/>
      </w:r>
      <w:r w:rsidR="00A2441A">
        <w:tab/>
      </w:r>
      <w:r w:rsidR="00A2441A">
        <w:tab/>
      </w:r>
      <w:r w:rsidR="00A2441A">
        <w:tab/>
      </w:r>
      <w:r w:rsidR="00A2441A">
        <w:tab/>
      </w:r>
      <w:r w:rsidR="00A2441A">
        <w:tab/>
      </w:r>
      <w:r>
        <w:rPr>
          <w:noProof/>
        </w:rPr>
        <w:drawing>
          <wp:inline distT="0" distB="0" distL="0" distR="0" wp14:anchorId="54C01DA8" wp14:editId="2967D235">
            <wp:extent cx="1152525" cy="1487805"/>
            <wp:effectExtent l="0" t="0" r="9525"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487805"/>
                    </a:xfrm>
                    <a:prstGeom prst="rect">
                      <a:avLst/>
                    </a:prstGeom>
                    <a:noFill/>
                  </pic:spPr>
                </pic:pic>
              </a:graphicData>
            </a:graphic>
          </wp:inline>
        </w:drawing>
      </w:r>
      <w:r>
        <w:tab/>
      </w:r>
      <w:r w:rsidRPr="005E594E">
        <w:rPr>
          <w:rFonts w:ascii="Times New Roman" w:hAnsi="Times New Roman" w:cs="Times New Roman"/>
          <w:b/>
          <w:sz w:val="28"/>
          <w:szCs w:val="28"/>
        </w:rPr>
        <w:t xml:space="preserve">Middlesex County Restoration Center </w:t>
      </w:r>
      <w:r w:rsidR="005E594E" w:rsidRPr="005E594E">
        <w:rPr>
          <w:rFonts w:ascii="Times New Roman" w:hAnsi="Times New Roman" w:cs="Times New Roman"/>
          <w:b/>
          <w:sz w:val="28"/>
          <w:szCs w:val="28"/>
        </w:rPr>
        <w:t>Commission</w:t>
      </w:r>
    </w:p>
    <w:p w14:paraId="5F667B42" w14:textId="2DB95AFB" w:rsidR="00BC6E80" w:rsidRPr="005E594E" w:rsidRDefault="000C4190"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Thursday</w:t>
      </w:r>
      <w:r w:rsidR="00BC6E80" w:rsidRPr="005E594E">
        <w:rPr>
          <w:rFonts w:ascii="Times New Roman" w:hAnsi="Times New Roman" w:cs="Times New Roman"/>
          <w:b/>
          <w:sz w:val="28"/>
          <w:szCs w:val="28"/>
        </w:rPr>
        <w:t xml:space="preserve">, </w:t>
      </w:r>
      <w:r>
        <w:rPr>
          <w:rFonts w:ascii="Times New Roman" w:hAnsi="Times New Roman" w:cs="Times New Roman"/>
          <w:b/>
          <w:sz w:val="28"/>
          <w:szCs w:val="28"/>
        </w:rPr>
        <w:t>February 24</w:t>
      </w:r>
      <w:r w:rsidR="00792AD5" w:rsidRPr="005E594E">
        <w:rPr>
          <w:rFonts w:ascii="Times New Roman" w:hAnsi="Times New Roman" w:cs="Times New Roman"/>
          <w:b/>
          <w:sz w:val="28"/>
          <w:szCs w:val="28"/>
        </w:rPr>
        <w:t>, 202</w:t>
      </w:r>
      <w:r w:rsidR="00A813B7">
        <w:rPr>
          <w:rFonts w:ascii="Times New Roman" w:hAnsi="Times New Roman" w:cs="Times New Roman"/>
          <w:b/>
          <w:sz w:val="28"/>
          <w:szCs w:val="28"/>
        </w:rPr>
        <w:t>2</w:t>
      </w:r>
    </w:p>
    <w:p w14:paraId="79937B33" w14:textId="4D1D8DDD" w:rsidR="00BC6E80" w:rsidRPr="005E594E" w:rsidRDefault="00BC6E80" w:rsidP="008C1794">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1</w:t>
      </w:r>
      <w:r w:rsidR="000C4190">
        <w:rPr>
          <w:rFonts w:ascii="Times New Roman" w:hAnsi="Times New Roman" w:cs="Times New Roman"/>
          <w:b/>
          <w:sz w:val="28"/>
          <w:szCs w:val="28"/>
        </w:rPr>
        <w:t>0</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3</w:t>
      </w:r>
      <w:r w:rsidRPr="005E594E">
        <w:rPr>
          <w:rFonts w:ascii="Times New Roman" w:hAnsi="Times New Roman" w:cs="Times New Roman"/>
          <w:b/>
          <w:sz w:val="28"/>
          <w:szCs w:val="28"/>
        </w:rPr>
        <w:t xml:space="preserve">0 </w:t>
      </w:r>
      <w:r w:rsidR="008C1794">
        <w:rPr>
          <w:rFonts w:ascii="Times New Roman" w:hAnsi="Times New Roman" w:cs="Times New Roman"/>
          <w:b/>
          <w:sz w:val="28"/>
          <w:szCs w:val="28"/>
        </w:rPr>
        <w:t>AM</w:t>
      </w:r>
      <w:r w:rsidRPr="005E594E">
        <w:rPr>
          <w:rFonts w:ascii="Times New Roman" w:hAnsi="Times New Roman" w:cs="Times New Roman"/>
          <w:b/>
          <w:sz w:val="28"/>
          <w:szCs w:val="28"/>
        </w:rPr>
        <w:t xml:space="preserve"> – </w:t>
      </w:r>
      <w:r w:rsidR="000C4190">
        <w:rPr>
          <w:rFonts w:ascii="Times New Roman" w:hAnsi="Times New Roman" w:cs="Times New Roman"/>
          <w:b/>
          <w:sz w:val="28"/>
          <w:szCs w:val="28"/>
        </w:rPr>
        <w:t>1</w:t>
      </w:r>
      <w:r w:rsidR="0033090D" w:rsidRPr="005E594E">
        <w:rPr>
          <w:rFonts w:ascii="Times New Roman" w:hAnsi="Times New Roman" w:cs="Times New Roman"/>
          <w:b/>
          <w:sz w:val="28"/>
          <w:szCs w:val="28"/>
        </w:rPr>
        <w:t>2</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0</w:t>
      </w:r>
      <w:r w:rsidRPr="005E594E">
        <w:rPr>
          <w:rFonts w:ascii="Times New Roman" w:hAnsi="Times New Roman" w:cs="Times New Roman"/>
          <w:b/>
          <w:sz w:val="28"/>
          <w:szCs w:val="28"/>
        </w:rPr>
        <w:t xml:space="preserve">0 </w:t>
      </w:r>
      <w:r w:rsidR="008C1794">
        <w:rPr>
          <w:rFonts w:ascii="Times New Roman" w:hAnsi="Times New Roman" w:cs="Times New Roman"/>
          <w:b/>
          <w:sz w:val="28"/>
          <w:szCs w:val="28"/>
        </w:rPr>
        <w:t>PM</w:t>
      </w:r>
    </w:p>
    <w:p w14:paraId="448327A8" w14:textId="057EFC77" w:rsidR="00BC6E80" w:rsidRPr="005E594E" w:rsidRDefault="00B111D1" w:rsidP="00BC6E80">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Virtual via Zoom</w:t>
      </w:r>
    </w:p>
    <w:p w14:paraId="6D4BC73D" w14:textId="2B8C2535" w:rsidR="00BC6E80" w:rsidRPr="005E594E" w:rsidRDefault="00A813B7" w:rsidP="00A813B7">
      <w:pPr>
        <w:tabs>
          <w:tab w:val="left" w:pos="681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18A2219D" w14:textId="77777777" w:rsidR="00BC6E80" w:rsidRPr="005E594E" w:rsidRDefault="00BC6E80" w:rsidP="00BC6E80">
      <w:pPr>
        <w:spacing w:after="0" w:line="240" w:lineRule="auto"/>
        <w:jc w:val="center"/>
        <w:rPr>
          <w:rFonts w:ascii="Times New Roman" w:hAnsi="Times New Roman" w:cs="Times New Roman"/>
          <w:b/>
          <w:sz w:val="28"/>
          <w:szCs w:val="28"/>
          <w:u w:val="single"/>
        </w:rPr>
      </w:pPr>
      <w:r w:rsidRPr="005E594E">
        <w:rPr>
          <w:rFonts w:ascii="Times New Roman" w:hAnsi="Times New Roman" w:cs="Times New Roman"/>
          <w:b/>
          <w:sz w:val="28"/>
          <w:szCs w:val="28"/>
          <w:u w:val="single"/>
        </w:rPr>
        <w:t>MINUTES</w:t>
      </w:r>
    </w:p>
    <w:p w14:paraId="73759C28" w14:textId="77777777" w:rsidR="00BC6E80" w:rsidRPr="00BC6E80" w:rsidRDefault="00BC6E80" w:rsidP="00BC6E80">
      <w:pPr>
        <w:spacing w:after="0" w:line="240" w:lineRule="auto"/>
        <w:rPr>
          <w:rFonts w:ascii="Times New Roman" w:hAnsi="Times New Roman" w:cs="Times New Roman"/>
          <w:b/>
          <w:sz w:val="28"/>
          <w:szCs w:val="28"/>
        </w:rPr>
      </w:pPr>
    </w:p>
    <w:p w14:paraId="33D72CA3" w14:textId="53DE4D13" w:rsidR="00A813B7" w:rsidRPr="008435E3" w:rsidRDefault="00BC6E80" w:rsidP="00164143">
      <w:pPr>
        <w:spacing w:after="0" w:line="240" w:lineRule="auto"/>
        <w:ind w:left="1440" w:hanging="1440"/>
        <w:jc w:val="both"/>
        <w:rPr>
          <w:rFonts w:ascii="Times New Roman" w:hAnsi="Times New Roman" w:cs="Times New Roman"/>
          <w:sz w:val="24"/>
          <w:szCs w:val="24"/>
          <w:highlight w:val="red"/>
        </w:rPr>
      </w:pPr>
      <w:r w:rsidRPr="005E594E">
        <w:rPr>
          <w:rFonts w:ascii="Times New Roman" w:hAnsi="Times New Roman" w:cs="Times New Roman"/>
          <w:sz w:val="24"/>
          <w:szCs w:val="24"/>
          <w:u w:val="single"/>
        </w:rPr>
        <w:t>Attendees:</w:t>
      </w:r>
      <w:r w:rsidRPr="005E594E">
        <w:rPr>
          <w:rFonts w:ascii="Times New Roman" w:hAnsi="Times New Roman" w:cs="Times New Roman"/>
          <w:sz w:val="24"/>
          <w:szCs w:val="24"/>
        </w:rPr>
        <w:tab/>
      </w:r>
      <w:r w:rsidR="00EC4723" w:rsidRPr="008435E3">
        <w:rPr>
          <w:rFonts w:ascii="Times New Roman" w:hAnsi="Times New Roman" w:cs="Times New Roman"/>
          <w:sz w:val="24"/>
          <w:szCs w:val="24"/>
          <w:highlight w:val="red"/>
        </w:rPr>
        <w:t xml:space="preserve"> </w:t>
      </w:r>
    </w:p>
    <w:p w14:paraId="76AB2D4A" w14:textId="4D63D419" w:rsidR="000C4190" w:rsidRPr="002D0CC4" w:rsidRDefault="00EC4723" w:rsidP="004277E9">
      <w:pPr>
        <w:spacing w:after="0" w:line="240" w:lineRule="auto"/>
        <w:ind w:left="1440"/>
        <w:jc w:val="both"/>
        <w:rPr>
          <w:rFonts w:ascii="Times New Roman" w:hAnsi="Times New Roman" w:cs="Times New Roman"/>
          <w:sz w:val="24"/>
          <w:szCs w:val="24"/>
        </w:rPr>
      </w:pPr>
      <w:r w:rsidRPr="002D0CC4">
        <w:rPr>
          <w:rFonts w:ascii="Times New Roman" w:hAnsi="Times New Roman" w:cs="Times New Roman"/>
          <w:sz w:val="24"/>
          <w:szCs w:val="24"/>
        </w:rPr>
        <w:t xml:space="preserve">Danna Mauch from Massachusetts Association for Mental Health, Scott Taberner from Executive Office for Health and Human Services, </w:t>
      </w:r>
      <w:r w:rsidR="008435E3" w:rsidRPr="002D0CC4">
        <w:rPr>
          <w:rFonts w:ascii="Times New Roman" w:hAnsi="Times New Roman" w:cs="Times New Roman"/>
          <w:sz w:val="24"/>
          <w:szCs w:val="24"/>
        </w:rPr>
        <w:t xml:space="preserve">Lydia Conley from Association for Behavioral </w:t>
      </w:r>
      <w:r w:rsidR="0071735E" w:rsidRPr="002D0CC4">
        <w:rPr>
          <w:rFonts w:ascii="Times New Roman" w:hAnsi="Times New Roman" w:cs="Times New Roman"/>
          <w:sz w:val="24"/>
          <w:szCs w:val="24"/>
        </w:rPr>
        <w:t>Health</w:t>
      </w:r>
      <w:r w:rsidR="005A4396" w:rsidRPr="002D0CC4">
        <w:rPr>
          <w:rFonts w:ascii="Times New Roman" w:hAnsi="Times New Roman" w:cs="Times New Roman"/>
          <w:sz w:val="24"/>
          <w:szCs w:val="24"/>
        </w:rPr>
        <w:t>care</w:t>
      </w:r>
      <w:r w:rsidR="0071735E" w:rsidRPr="002D0CC4">
        <w:rPr>
          <w:rFonts w:ascii="Times New Roman" w:hAnsi="Times New Roman" w:cs="Times New Roman"/>
          <w:sz w:val="24"/>
          <w:szCs w:val="24"/>
        </w:rPr>
        <w:t>,</w:t>
      </w:r>
      <w:r w:rsidR="001D467D" w:rsidRPr="002D0CC4">
        <w:rPr>
          <w:rFonts w:ascii="Times New Roman" w:hAnsi="Times New Roman" w:cs="Times New Roman"/>
          <w:sz w:val="24"/>
          <w:szCs w:val="24"/>
        </w:rPr>
        <w:t xml:space="preserve"> </w:t>
      </w:r>
      <w:r w:rsidR="00CC4387" w:rsidRPr="002D0CC4">
        <w:rPr>
          <w:rFonts w:ascii="Times New Roman" w:hAnsi="Times New Roman" w:cs="Times New Roman"/>
          <w:sz w:val="24"/>
          <w:szCs w:val="24"/>
        </w:rPr>
        <w:t xml:space="preserve">Senator </w:t>
      </w:r>
      <w:r w:rsidR="008435E3" w:rsidRPr="002D0CC4">
        <w:rPr>
          <w:rFonts w:ascii="Times New Roman" w:hAnsi="Times New Roman" w:cs="Times New Roman"/>
          <w:sz w:val="24"/>
          <w:szCs w:val="24"/>
        </w:rPr>
        <w:t>Cindy Friedman from Office of Senator Cindy Friedman,</w:t>
      </w:r>
      <w:r w:rsidR="001D467D" w:rsidRPr="002D0CC4">
        <w:rPr>
          <w:rFonts w:ascii="Times New Roman" w:hAnsi="Times New Roman" w:cs="Times New Roman"/>
          <w:sz w:val="24"/>
          <w:szCs w:val="24"/>
        </w:rPr>
        <w:t xml:space="preserve"> </w:t>
      </w:r>
      <w:r w:rsidR="00CC4387" w:rsidRPr="002D0CC4">
        <w:rPr>
          <w:rFonts w:ascii="Times New Roman" w:hAnsi="Times New Roman" w:cs="Times New Roman"/>
          <w:sz w:val="24"/>
          <w:szCs w:val="24"/>
        </w:rPr>
        <w:t>Deirdre Calvert</w:t>
      </w:r>
      <w:r w:rsidR="004277E9" w:rsidRPr="002D0CC4">
        <w:rPr>
          <w:rFonts w:ascii="Times New Roman" w:hAnsi="Times New Roman" w:cs="Times New Roman"/>
          <w:sz w:val="24"/>
          <w:szCs w:val="24"/>
        </w:rPr>
        <w:t xml:space="preserve"> from </w:t>
      </w:r>
      <w:r w:rsidR="007F0DCB" w:rsidRPr="002D0CC4">
        <w:rPr>
          <w:rFonts w:ascii="Times New Roman" w:hAnsi="Times New Roman" w:cs="Times New Roman"/>
          <w:sz w:val="24"/>
          <w:szCs w:val="24"/>
        </w:rPr>
        <w:t>Bureau of Substance Addiction Services</w:t>
      </w:r>
      <w:r w:rsidR="004277E9" w:rsidRPr="002D0CC4">
        <w:rPr>
          <w:rFonts w:ascii="Times New Roman" w:hAnsi="Times New Roman" w:cs="Times New Roman"/>
          <w:sz w:val="24"/>
          <w:szCs w:val="24"/>
        </w:rPr>
        <w:t xml:space="preserve">, </w:t>
      </w:r>
      <w:r w:rsidR="00092709" w:rsidRPr="002D0CC4">
        <w:rPr>
          <w:rFonts w:ascii="Times New Roman" w:hAnsi="Times New Roman" w:cs="Times New Roman"/>
          <w:sz w:val="24"/>
          <w:szCs w:val="24"/>
        </w:rPr>
        <w:t>Tim</w:t>
      </w:r>
      <w:r w:rsidR="00E53124" w:rsidRPr="002D0CC4">
        <w:rPr>
          <w:rFonts w:ascii="Times New Roman" w:hAnsi="Times New Roman" w:cs="Times New Roman"/>
          <w:sz w:val="24"/>
          <w:szCs w:val="24"/>
        </w:rPr>
        <w:t>othy</w:t>
      </w:r>
      <w:r w:rsidR="00B67CE4" w:rsidRPr="002D0CC4">
        <w:rPr>
          <w:rFonts w:ascii="Times New Roman" w:hAnsi="Times New Roman" w:cs="Times New Roman"/>
          <w:sz w:val="24"/>
          <w:szCs w:val="24"/>
        </w:rPr>
        <w:t xml:space="preserve"> Burton</w:t>
      </w:r>
      <w:r w:rsidR="00092709" w:rsidRPr="002D0CC4">
        <w:rPr>
          <w:rFonts w:ascii="Times New Roman" w:hAnsi="Times New Roman" w:cs="Times New Roman"/>
          <w:sz w:val="24"/>
          <w:szCs w:val="24"/>
        </w:rPr>
        <w:t xml:space="preserve"> from</w:t>
      </w:r>
      <w:r w:rsidR="004277E9" w:rsidRPr="002D0CC4">
        <w:rPr>
          <w:rFonts w:ascii="Times New Roman" w:hAnsi="Times New Roman" w:cs="Times New Roman"/>
          <w:sz w:val="24"/>
          <w:szCs w:val="24"/>
        </w:rPr>
        <w:t xml:space="preserve"> </w:t>
      </w:r>
      <w:r w:rsidR="008F34A0" w:rsidRPr="002D0CC4">
        <w:rPr>
          <w:rFonts w:ascii="Times New Roman" w:hAnsi="Times New Roman" w:cs="Times New Roman"/>
          <w:sz w:val="24"/>
          <w:szCs w:val="24"/>
        </w:rPr>
        <w:t>National Alliance on Mental Illness of Massachusetts</w:t>
      </w:r>
      <w:r w:rsidR="002D4A7E" w:rsidRPr="002D0CC4">
        <w:rPr>
          <w:rFonts w:ascii="Times New Roman" w:hAnsi="Times New Roman" w:cs="Times New Roman"/>
          <w:sz w:val="24"/>
          <w:szCs w:val="24"/>
        </w:rPr>
        <w:t>,</w:t>
      </w:r>
      <w:r w:rsidR="001D467D" w:rsidRPr="002D0CC4">
        <w:rPr>
          <w:rFonts w:ascii="Times New Roman" w:hAnsi="Times New Roman" w:cs="Times New Roman"/>
          <w:sz w:val="24"/>
          <w:szCs w:val="24"/>
        </w:rPr>
        <w:t xml:space="preserve"> </w:t>
      </w:r>
      <w:r w:rsidR="007F0DCB" w:rsidRPr="002D0CC4">
        <w:rPr>
          <w:rFonts w:ascii="Times New Roman" w:hAnsi="Times New Roman" w:cs="Times New Roman"/>
          <w:sz w:val="24"/>
          <w:szCs w:val="24"/>
        </w:rPr>
        <w:t xml:space="preserve">Abigail Kim from Association for Behavioral Healthcare, </w:t>
      </w:r>
      <w:r w:rsidR="0071735E" w:rsidRPr="002D0CC4">
        <w:rPr>
          <w:rFonts w:ascii="Times New Roman" w:hAnsi="Times New Roman" w:cs="Times New Roman"/>
          <w:sz w:val="24"/>
          <w:szCs w:val="24"/>
        </w:rPr>
        <w:t>David Swanson from the Office of Senator Cindy Friedman,</w:t>
      </w:r>
      <w:r w:rsidR="001D467D" w:rsidRPr="002D0CC4">
        <w:rPr>
          <w:rFonts w:ascii="Times New Roman" w:hAnsi="Times New Roman" w:cs="Times New Roman"/>
          <w:sz w:val="24"/>
          <w:szCs w:val="24"/>
        </w:rPr>
        <w:t xml:space="preserve"> Kevin Maccioli from Middlesex Sheriff’s Office</w:t>
      </w:r>
      <w:r w:rsidR="00A61CB3" w:rsidRPr="002D0CC4">
        <w:rPr>
          <w:rFonts w:ascii="Times New Roman" w:hAnsi="Times New Roman" w:cs="Times New Roman"/>
          <w:sz w:val="24"/>
          <w:szCs w:val="24"/>
        </w:rPr>
        <w:t xml:space="preserve">, </w:t>
      </w:r>
      <w:r w:rsidR="004277E9" w:rsidRPr="002D0CC4">
        <w:rPr>
          <w:rFonts w:ascii="Times New Roman" w:hAnsi="Times New Roman" w:cs="Times New Roman"/>
          <w:sz w:val="24"/>
          <w:szCs w:val="24"/>
        </w:rPr>
        <w:t>Fiona</w:t>
      </w:r>
      <w:r w:rsidR="00CC4387" w:rsidRPr="002D0CC4">
        <w:rPr>
          <w:rFonts w:ascii="Times New Roman" w:hAnsi="Times New Roman" w:cs="Times New Roman"/>
          <w:sz w:val="24"/>
          <w:szCs w:val="24"/>
        </w:rPr>
        <w:t xml:space="preserve"> Bruce-</w:t>
      </w:r>
      <w:proofErr w:type="spellStart"/>
      <w:r w:rsidR="00CC4387" w:rsidRPr="002D0CC4">
        <w:rPr>
          <w:rFonts w:ascii="Times New Roman" w:hAnsi="Times New Roman" w:cs="Times New Roman"/>
          <w:sz w:val="24"/>
          <w:szCs w:val="24"/>
        </w:rPr>
        <w:t>B</w:t>
      </w:r>
      <w:r w:rsidR="004277E9" w:rsidRPr="002D0CC4">
        <w:rPr>
          <w:rFonts w:ascii="Times New Roman" w:hAnsi="Times New Roman" w:cs="Times New Roman"/>
          <w:sz w:val="24"/>
          <w:szCs w:val="24"/>
        </w:rPr>
        <w:t>a</w:t>
      </w:r>
      <w:r w:rsidR="00CC4387" w:rsidRPr="002D0CC4">
        <w:rPr>
          <w:rFonts w:ascii="Times New Roman" w:hAnsi="Times New Roman" w:cs="Times New Roman"/>
          <w:sz w:val="24"/>
          <w:szCs w:val="24"/>
        </w:rPr>
        <w:t>iden</w:t>
      </w:r>
      <w:proofErr w:type="spellEnd"/>
      <w:r w:rsidR="00CC4387" w:rsidRPr="002D0CC4">
        <w:rPr>
          <w:rFonts w:ascii="Times New Roman" w:hAnsi="Times New Roman" w:cs="Times New Roman"/>
          <w:sz w:val="24"/>
          <w:szCs w:val="24"/>
        </w:rPr>
        <w:t xml:space="preserve"> from Office of Representative Ken Gordon,</w:t>
      </w:r>
      <w:r w:rsidR="004277E9" w:rsidRPr="002D0CC4">
        <w:rPr>
          <w:rFonts w:ascii="Times New Roman" w:hAnsi="Times New Roman" w:cs="Times New Roman"/>
          <w:sz w:val="24"/>
          <w:szCs w:val="24"/>
        </w:rPr>
        <w:t xml:space="preserve"> </w:t>
      </w:r>
      <w:r w:rsidR="00E53124" w:rsidRPr="002D0CC4">
        <w:rPr>
          <w:rFonts w:ascii="Times New Roman" w:hAnsi="Times New Roman" w:cs="Times New Roman"/>
          <w:sz w:val="24"/>
          <w:szCs w:val="24"/>
        </w:rPr>
        <w:t>Brian Kiwanuka from Executive Office of Health and Human Services,</w:t>
      </w:r>
      <w:r w:rsidR="004277E9" w:rsidRPr="002D0CC4">
        <w:rPr>
          <w:rFonts w:ascii="Times New Roman" w:hAnsi="Times New Roman" w:cs="Times New Roman"/>
          <w:sz w:val="24"/>
          <w:szCs w:val="24"/>
        </w:rPr>
        <w:t xml:space="preserve"> </w:t>
      </w:r>
      <w:r w:rsidR="002D4A7E" w:rsidRPr="002D0CC4">
        <w:rPr>
          <w:rFonts w:ascii="Times New Roman" w:hAnsi="Times New Roman" w:cs="Times New Roman"/>
          <w:sz w:val="24"/>
          <w:szCs w:val="24"/>
        </w:rPr>
        <w:t>Katharine London from Commonwealth Medicine,</w:t>
      </w:r>
      <w:r w:rsidR="001D467D" w:rsidRPr="002D0CC4">
        <w:rPr>
          <w:rFonts w:ascii="Times New Roman" w:hAnsi="Times New Roman" w:cs="Times New Roman"/>
          <w:sz w:val="24"/>
          <w:szCs w:val="24"/>
        </w:rPr>
        <w:t xml:space="preserve"> </w:t>
      </w:r>
      <w:r w:rsidR="00A813B7" w:rsidRPr="002D0CC4">
        <w:rPr>
          <w:rFonts w:ascii="Times New Roman" w:hAnsi="Times New Roman" w:cs="Times New Roman"/>
          <w:sz w:val="24"/>
          <w:szCs w:val="24"/>
        </w:rPr>
        <w:t>T</w:t>
      </w:r>
      <w:r w:rsidR="002D4A7E" w:rsidRPr="002D0CC4">
        <w:rPr>
          <w:rFonts w:ascii="Times New Roman" w:hAnsi="Times New Roman" w:cs="Times New Roman"/>
          <w:sz w:val="24"/>
          <w:szCs w:val="24"/>
        </w:rPr>
        <w:t xml:space="preserve">amika </w:t>
      </w:r>
      <w:proofErr w:type="spellStart"/>
      <w:r w:rsidR="002D4A7E" w:rsidRPr="002D0CC4">
        <w:rPr>
          <w:rFonts w:ascii="Times New Roman" w:hAnsi="Times New Roman" w:cs="Times New Roman"/>
          <w:sz w:val="24"/>
          <w:szCs w:val="24"/>
        </w:rPr>
        <w:t>Jeune</w:t>
      </w:r>
      <w:proofErr w:type="spellEnd"/>
      <w:r w:rsidR="002D4A7E" w:rsidRPr="002D0CC4">
        <w:rPr>
          <w:rFonts w:ascii="Times New Roman" w:hAnsi="Times New Roman" w:cs="Times New Roman"/>
          <w:sz w:val="24"/>
          <w:szCs w:val="24"/>
        </w:rPr>
        <w:t xml:space="preserve"> from Commonwealth Medicine,</w:t>
      </w:r>
      <w:r w:rsidR="001D467D" w:rsidRPr="002D0CC4">
        <w:rPr>
          <w:rFonts w:ascii="Times New Roman" w:hAnsi="Times New Roman" w:cs="Times New Roman"/>
          <w:sz w:val="24"/>
          <w:szCs w:val="24"/>
        </w:rPr>
        <w:t xml:space="preserve"> </w:t>
      </w:r>
      <w:r w:rsidR="004277E9" w:rsidRPr="002D0CC4">
        <w:rPr>
          <w:rFonts w:ascii="Times New Roman" w:hAnsi="Times New Roman" w:cs="Times New Roman"/>
          <w:sz w:val="24"/>
          <w:szCs w:val="24"/>
        </w:rPr>
        <w:t xml:space="preserve">Catia Sharp from Commonwealth Medicine, </w:t>
      </w:r>
      <w:r w:rsidR="002D4A7E" w:rsidRPr="002D0CC4">
        <w:rPr>
          <w:rFonts w:ascii="Times New Roman" w:hAnsi="Times New Roman" w:cs="Times New Roman"/>
          <w:sz w:val="24"/>
          <w:szCs w:val="24"/>
        </w:rPr>
        <w:t>Debra Williams from Commonwealth Medicine</w:t>
      </w:r>
      <w:r w:rsidR="00775E91">
        <w:rPr>
          <w:rFonts w:ascii="Times New Roman" w:hAnsi="Times New Roman" w:cs="Times New Roman"/>
          <w:sz w:val="24"/>
          <w:szCs w:val="24"/>
        </w:rPr>
        <w:t>.</w:t>
      </w:r>
    </w:p>
    <w:p w14:paraId="601A32B1" w14:textId="321972A0" w:rsidR="00077A0E" w:rsidRPr="005E594E" w:rsidRDefault="0071735E"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p>
    <w:p w14:paraId="2E5176A7" w14:textId="036CDD69"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33090D" w:rsidRPr="005E594E">
        <w:rPr>
          <w:rFonts w:ascii="Times New Roman" w:hAnsi="Times New Roman" w:cs="Times New Roman"/>
          <w:sz w:val="24"/>
          <w:szCs w:val="24"/>
        </w:rPr>
        <w:t>3</w:t>
      </w:r>
      <w:r w:rsidRPr="005E594E">
        <w:rPr>
          <w:rFonts w:ascii="Times New Roman" w:hAnsi="Times New Roman" w:cs="Times New Roman"/>
          <w:sz w:val="24"/>
          <w:szCs w:val="24"/>
        </w:rPr>
        <w:t xml:space="preserve">0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WELCOME AND INTRODUCTION</w:t>
      </w:r>
      <w:r w:rsidR="0033090D" w:rsidRPr="005E594E">
        <w:rPr>
          <w:rFonts w:ascii="Times New Roman" w:hAnsi="Times New Roman" w:cs="Times New Roman"/>
          <w:sz w:val="24"/>
          <w:szCs w:val="24"/>
          <w:u w:val="single"/>
        </w:rPr>
        <w:t>S</w:t>
      </w:r>
    </w:p>
    <w:p w14:paraId="44831801" w14:textId="642B0FC3" w:rsidR="002D4A7E" w:rsidRPr="005E594E"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p>
    <w:p w14:paraId="75705A68" w14:textId="712B6693" w:rsidR="008435E3"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CC4387">
        <w:rPr>
          <w:rFonts w:ascii="Times New Roman" w:hAnsi="Times New Roman" w:cs="Times New Roman"/>
          <w:sz w:val="24"/>
          <w:szCs w:val="24"/>
        </w:rPr>
        <w:t>Danna Mauch</w:t>
      </w:r>
      <w:r w:rsidR="000C4190">
        <w:rPr>
          <w:rFonts w:ascii="Times New Roman" w:hAnsi="Times New Roman" w:cs="Times New Roman"/>
          <w:sz w:val="24"/>
          <w:szCs w:val="24"/>
        </w:rPr>
        <w:t xml:space="preserve"> </w:t>
      </w:r>
      <w:r w:rsidR="00057AE2">
        <w:rPr>
          <w:rFonts w:ascii="Times New Roman" w:hAnsi="Times New Roman" w:cs="Times New Roman"/>
          <w:sz w:val="24"/>
          <w:szCs w:val="24"/>
        </w:rPr>
        <w:t>welcomed attendees and opened the meeting.</w:t>
      </w:r>
      <w:r w:rsidR="008435E3">
        <w:rPr>
          <w:rFonts w:ascii="Times New Roman" w:hAnsi="Times New Roman" w:cs="Times New Roman"/>
          <w:sz w:val="24"/>
          <w:szCs w:val="24"/>
        </w:rPr>
        <w:t xml:space="preserve"> </w:t>
      </w:r>
    </w:p>
    <w:p w14:paraId="28320D03" w14:textId="449C5ED6" w:rsidR="006449EB" w:rsidRPr="005E594E" w:rsidRDefault="0071735E" w:rsidP="000C4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41A93B" w14:textId="01DAB30E" w:rsidR="00BC6E80" w:rsidRPr="005E594E" w:rsidRDefault="00BC6E8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0C4190">
        <w:rPr>
          <w:rFonts w:ascii="Times New Roman" w:hAnsi="Times New Roman" w:cs="Times New Roman"/>
          <w:sz w:val="24"/>
          <w:szCs w:val="24"/>
        </w:rPr>
        <w:t>3</w:t>
      </w:r>
      <w:r w:rsidR="005857C2" w:rsidRPr="005E594E">
        <w:rPr>
          <w:rFonts w:ascii="Times New Roman" w:hAnsi="Times New Roman" w:cs="Times New Roman"/>
          <w:sz w:val="24"/>
          <w:szCs w:val="24"/>
        </w:rPr>
        <w:t>5</w:t>
      </w:r>
      <w:r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LEGISLATIVE AND BUDGET UPDATE</w:t>
      </w:r>
    </w:p>
    <w:p w14:paraId="2005F7A1" w14:textId="5F7D85B6" w:rsidR="00BC6E80" w:rsidRPr="005E594E" w:rsidRDefault="00BC6E80" w:rsidP="006449EB">
      <w:pPr>
        <w:spacing w:after="0" w:line="240" w:lineRule="auto"/>
        <w:ind w:left="1440" w:hanging="1440"/>
        <w:jc w:val="both"/>
        <w:rPr>
          <w:rFonts w:ascii="Times New Roman" w:hAnsi="Times New Roman" w:cs="Times New Roman"/>
          <w:sz w:val="24"/>
          <w:szCs w:val="24"/>
        </w:rPr>
      </w:pPr>
    </w:p>
    <w:p w14:paraId="30A13B4D" w14:textId="436FBA40" w:rsidR="00077A0E" w:rsidRPr="005E594E" w:rsidRDefault="00534610" w:rsidP="0071735E">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CC4387">
        <w:rPr>
          <w:rFonts w:ascii="Times New Roman" w:hAnsi="Times New Roman" w:cs="Times New Roman"/>
          <w:sz w:val="24"/>
          <w:szCs w:val="24"/>
        </w:rPr>
        <w:t>Senator Freidman shared that the Governor’s budget has been released</w:t>
      </w:r>
      <w:r w:rsidR="002D0CC4">
        <w:rPr>
          <w:rFonts w:ascii="Times New Roman" w:hAnsi="Times New Roman" w:cs="Times New Roman"/>
          <w:sz w:val="24"/>
          <w:szCs w:val="24"/>
        </w:rPr>
        <w:t>,</w:t>
      </w:r>
      <w:r w:rsidR="00CC4387">
        <w:rPr>
          <w:rFonts w:ascii="Times New Roman" w:hAnsi="Times New Roman" w:cs="Times New Roman"/>
          <w:sz w:val="24"/>
          <w:szCs w:val="24"/>
        </w:rPr>
        <w:t xml:space="preserve"> and </w:t>
      </w:r>
      <w:r w:rsidR="002D0CC4">
        <w:rPr>
          <w:rFonts w:ascii="Times New Roman" w:hAnsi="Times New Roman" w:cs="Times New Roman"/>
          <w:sz w:val="24"/>
          <w:szCs w:val="24"/>
        </w:rPr>
        <w:t xml:space="preserve">she </w:t>
      </w:r>
      <w:r w:rsidR="00CC4387">
        <w:rPr>
          <w:rFonts w:ascii="Times New Roman" w:hAnsi="Times New Roman" w:cs="Times New Roman"/>
          <w:sz w:val="24"/>
          <w:szCs w:val="24"/>
        </w:rPr>
        <w:t xml:space="preserve">will follow up. </w:t>
      </w:r>
    </w:p>
    <w:p w14:paraId="36690B31" w14:textId="77777777" w:rsidR="003248FC" w:rsidRPr="005E594E" w:rsidRDefault="003248FC" w:rsidP="006449EB">
      <w:pPr>
        <w:spacing w:after="0" w:line="240" w:lineRule="auto"/>
        <w:jc w:val="both"/>
        <w:rPr>
          <w:rFonts w:ascii="Times New Roman" w:hAnsi="Times New Roman" w:cs="Times New Roman"/>
          <w:sz w:val="24"/>
          <w:szCs w:val="24"/>
        </w:rPr>
      </w:pPr>
    </w:p>
    <w:p w14:paraId="398D1713" w14:textId="5D5ED199"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0C4190">
        <w:rPr>
          <w:rFonts w:ascii="Times New Roman" w:hAnsi="Times New Roman" w:cs="Times New Roman"/>
          <w:sz w:val="24"/>
          <w:szCs w:val="24"/>
        </w:rPr>
        <w:t>4</w:t>
      </w:r>
      <w:r w:rsidR="005857C2" w:rsidRPr="005E594E">
        <w:rPr>
          <w:rFonts w:ascii="Times New Roman" w:hAnsi="Times New Roman" w:cs="Times New Roman"/>
          <w:sz w:val="24"/>
          <w:szCs w:val="24"/>
        </w:rPr>
        <w:t>0</w:t>
      </w:r>
      <w:r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APPROV</w:t>
      </w:r>
      <w:r w:rsidR="00093F7D" w:rsidRPr="005E594E">
        <w:rPr>
          <w:rFonts w:ascii="Times New Roman" w:hAnsi="Times New Roman" w:cs="Times New Roman"/>
          <w:sz w:val="24"/>
          <w:szCs w:val="24"/>
          <w:u w:val="single"/>
        </w:rPr>
        <w:t xml:space="preserve">AL OF </w:t>
      </w:r>
      <w:r w:rsidRPr="005E594E">
        <w:rPr>
          <w:rFonts w:ascii="Times New Roman" w:hAnsi="Times New Roman" w:cs="Times New Roman"/>
          <w:sz w:val="24"/>
          <w:szCs w:val="24"/>
          <w:u w:val="single"/>
        </w:rPr>
        <w:t>MINUTES FROM LAST MEETING</w:t>
      </w:r>
    </w:p>
    <w:p w14:paraId="055A5DE9" w14:textId="77777777" w:rsidR="002B4AC7" w:rsidRPr="005E594E" w:rsidRDefault="002B4AC7" w:rsidP="006449EB">
      <w:pPr>
        <w:spacing w:after="0" w:line="240" w:lineRule="auto"/>
        <w:ind w:left="1440" w:hanging="1440"/>
        <w:jc w:val="both"/>
        <w:rPr>
          <w:rFonts w:ascii="Times New Roman" w:hAnsi="Times New Roman" w:cs="Times New Roman"/>
          <w:sz w:val="24"/>
          <w:szCs w:val="24"/>
        </w:rPr>
      </w:pPr>
    </w:p>
    <w:p w14:paraId="4793400F" w14:textId="1E1E236E" w:rsidR="00BC6E80" w:rsidRPr="005E594E" w:rsidRDefault="00CC4387" w:rsidP="00CA2C1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Danna Mauch</w:t>
      </w:r>
      <w:r w:rsidR="002B4AC7" w:rsidRPr="0071735E">
        <w:rPr>
          <w:rFonts w:ascii="Times New Roman" w:hAnsi="Times New Roman" w:cs="Times New Roman"/>
          <w:sz w:val="24"/>
          <w:szCs w:val="24"/>
        </w:rPr>
        <w:t xml:space="preserve"> </w:t>
      </w:r>
      <w:r w:rsidR="005857C2" w:rsidRPr="0071735E">
        <w:rPr>
          <w:rFonts w:ascii="Times New Roman" w:hAnsi="Times New Roman" w:cs="Times New Roman"/>
          <w:sz w:val="24"/>
          <w:szCs w:val="24"/>
        </w:rPr>
        <w:t>accept</w:t>
      </w:r>
      <w:r w:rsidR="00977089" w:rsidRPr="0071735E">
        <w:rPr>
          <w:rFonts w:ascii="Times New Roman" w:hAnsi="Times New Roman" w:cs="Times New Roman"/>
          <w:sz w:val="24"/>
          <w:szCs w:val="24"/>
        </w:rPr>
        <w:t>ed</w:t>
      </w:r>
      <w:r w:rsidR="005857C2" w:rsidRPr="0071735E">
        <w:rPr>
          <w:rFonts w:ascii="Times New Roman" w:hAnsi="Times New Roman" w:cs="Times New Roman"/>
          <w:sz w:val="24"/>
          <w:szCs w:val="24"/>
        </w:rPr>
        <w:t xml:space="preserve"> a motion </w:t>
      </w:r>
      <w:r w:rsidR="007F0DCB">
        <w:rPr>
          <w:rFonts w:ascii="Times New Roman" w:hAnsi="Times New Roman" w:cs="Times New Roman"/>
          <w:sz w:val="24"/>
          <w:szCs w:val="24"/>
        </w:rPr>
        <w:t xml:space="preserve">made by Scott Taberner and seconded by Senator Friedman </w:t>
      </w:r>
      <w:r w:rsidR="007264B2" w:rsidRPr="0071735E">
        <w:rPr>
          <w:rFonts w:ascii="Times New Roman" w:hAnsi="Times New Roman" w:cs="Times New Roman"/>
          <w:sz w:val="24"/>
          <w:szCs w:val="24"/>
        </w:rPr>
        <w:t>to</w:t>
      </w:r>
      <w:r w:rsidR="005857C2" w:rsidRPr="0071735E">
        <w:rPr>
          <w:rFonts w:ascii="Times New Roman" w:hAnsi="Times New Roman" w:cs="Times New Roman"/>
          <w:sz w:val="24"/>
          <w:szCs w:val="24"/>
        </w:rPr>
        <w:t xml:space="preserve"> approve minutes from the last meeting</w:t>
      </w:r>
      <w:r w:rsidR="00093F7D" w:rsidRPr="0071735E">
        <w:rPr>
          <w:rFonts w:ascii="Times New Roman" w:hAnsi="Times New Roman" w:cs="Times New Roman"/>
          <w:sz w:val="24"/>
          <w:szCs w:val="24"/>
        </w:rPr>
        <w:t xml:space="preserve"> held virtually on </w:t>
      </w:r>
      <w:r w:rsidR="00A813B7" w:rsidRPr="0071735E">
        <w:rPr>
          <w:rFonts w:ascii="Times New Roman" w:hAnsi="Times New Roman" w:cs="Times New Roman"/>
          <w:sz w:val="24"/>
          <w:szCs w:val="24"/>
        </w:rPr>
        <w:t>Tuesday</w:t>
      </w:r>
      <w:r w:rsidR="00093F7D" w:rsidRPr="0071735E">
        <w:rPr>
          <w:rFonts w:ascii="Times New Roman" w:hAnsi="Times New Roman" w:cs="Times New Roman"/>
          <w:sz w:val="24"/>
          <w:szCs w:val="24"/>
        </w:rPr>
        <w:t xml:space="preserve">, </w:t>
      </w:r>
      <w:r w:rsidR="000C4190">
        <w:rPr>
          <w:rFonts w:ascii="Times New Roman" w:hAnsi="Times New Roman" w:cs="Times New Roman"/>
          <w:sz w:val="24"/>
          <w:szCs w:val="24"/>
        </w:rPr>
        <w:t>January 18</w:t>
      </w:r>
      <w:r w:rsidR="00093F7D" w:rsidRPr="0071735E">
        <w:rPr>
          <w:rFonts w:ascii="Times New Roman" w:hAnsi="Times New Roman" w:cs="Times New Roman"/>
          <w:sz w:val="24"/>
          <w:szCs w:val="24"/>
        </w:rPr>
        <w:t>, 202</w:t>
      </w:r>
      <w:r w:rsidR="000C4190">
        <w:rPr>
          <w:rFonts w:ascii="Times New Roman" w:hAnsi="Times New Roman" w:cs="Times New Roman"/>
          <w:sz w:val="24"/>
          <w:szCs w:val="24"/>
        </w:rPr>
        <w:t>2</w:t>
      </w:r>
      <w:r w:rsidR="00BB763B" w:rsidRPr="0071735E">
        <w:rPr>
          <w:rFonts w:ascii="Times New Roman" w:hAnsi="Times New Roman" w:cs="Times New Roman"/>
          <w:sz w:val="24"/>
          <w:szCs w:val="24"/>
        </w:rPr>
        <w:t>,</w:t>
      </w:r>
      <w:r w:rsidR="00093F7D" w:rsidRPr="0071735E">
        <w:rPr>
          <w:rFonts w:ascii="Times New Roman" w:hAnsi="Times New Roman" w:cs="Times New Roman"/>
          <w:sz w:val="24"/>
          <w:szCs w:val="24"/>
        </w:rPr>
        <w:t xml:space="preserve"> via </w:t>
      </w:r>
      <w:r w:rsidR="00BB763B" w:rsidRPr="0071735E">
        <w:rPr>
          <w:rFonts w:ascii="Times New Roman" w:hAnsi="Times New Roman" w:cs="Times New Roman"/>
          <w:sz w:val="24"/>
          <w:szCs w:val="24"/>
        </w:rPr>
        <w:t>Z</w:t>
      </w:r>
      <w:r w:rsidR="00093F7D" w:rsidRPr="0071735E">
        <w:rPr>
          <w:rFonts w:ascii="Times New Roman" w:hAnsi="Times New Roman" w:cs="Times New Roman"/>
          <w:sz w:val="24"/>
          <w:szCs w:val="24"/>
        </w:rPr>
        <w:t>oom.</w:t>
      </w:r>
      <w:r w:rsidR="002F5C58" w:rsidRPr="0071735E">
        <w:rPr>
          <w:rFonts w:ascii="Times New Roman" w:hAnsi="Times New Roman" w:cs="Times New Roman"/>
          <w:sz w:val="24"/>
          <w:szCs w:val="24"/>
        </w:rPr>
        <w:t xml:space="preserve"> </w:t>
      </w:r>
      <w:r w:rsidR="007F0DCB">
        <w:rPr>
          <w:rFonts w:ascii="Times New Roman" w:hAnsi="Times New Roman" w:cs="Times New Roman"/>
          <w:sz w:val="24"/>
          <w:szCs w:val="24"/>
        </w:rPr>
        <w:t xml:space="preserve">There was a unanimous </w:t>
      </w:r>
      <w:r w:rsidR="00CA2C10">
        <w:rPr>
          <w:rFonts w:ascii="Times New Roman" w:hAnsi="Times New Roman" w:cs="Times New Roman"/>
          <w:sz w:val="24"/>
          <w:szCs w:val="24"/>
        </w:rPr>
        <w:t>v</w:t>
      </w:r>
      <w:r w:rsidR="000C4190">
        <w:rPr>
          <w:rFonts w:ascii="Times New Roman" w:hAnsi="Times New Roman" w:cs="Times New Roman"/>
          <w:sz w:val="24"/>
          <w:szCs w:val="24"/>
        </w:rPr>
        <w:t>o</w:t>
      </w:r>
      <w:r w:rsidR="000C4190" w:rsidRPr="0071735E">
        <w:rPr>
          <w:rFonts w:ascii="Times New Roman" w:hAnsi="Times New Roman" w:cs="Times New Roman"/>
          <w:sz w:val="24"/>
          <w:szCs w:val="24"/>
        </w:rPr>
        <w:t>te</w:t>
      </w:r>
      <w:r w:rsidR="00977089" w:rsidRPr="0071735E">
        <w:rPr>
          <w:rFonts w:ascii="Times New Roman" w:hAnsi="Times New Roman" w:cs="Times New Roman"/>
          <w:sz w:val="24"/>
          <w:szCs w:val="24"/>
        </w:rPr>
        <w:t xml:space="preserve"> in favor of approving the minutes from the last meeting</w:t>
      </w:r>
      <w:r w:rsidR="00BC6E80" w:rsidRPr="0071735E">
        <w:rPr>
          <w:rFonts w:ascii="Times New Roman" w:hAnsi="Times New Roman" w:cs="Times New Roman"/>
          <w:sz w:val="24"/>
          <w:szCs w:val="24"/>
        </w:rPr>
        <w:t>.</w:t>
      </w:r>
      <w:r w:rsidR="001D467D">
        <w:rPr>
          <w:rFonts w:ascii="Times New Roman" w:hAnsi="Times New Roman" w:cs="Times New Roman"/>
          <w:sz w:val="24"/>
          <w:szCs w:val="24"/>
        </w:rPr>
        <w:t xml:space="preserve"> </w:t>
      </w:r>
    </w:p>
    <w:p w14:paraId="49F23480" w14:textId="77777777" w:rsidR="00077A0E" w:rsidRPr="005E594E" w:rsidRDefault="00077A0E" w:rsidP="006449EB">
      <w:pPr>
        <w:spacing w:after="0" w:line="240" w:lineRule="auto"/>
        <w:jc w:val="both"/>
        <w:rPr>
          <w:rFonts w:ascii="Times New Roman" w:hAnsi="Times New Roman" w:cs="Times New Roman"/>
          <w:sz w:val="24"/>
          <w:szCs w:val="24"/>
        </w:rPr>
      </w:pPr>
    </w:p>
    <w:p w14:paraId="770D4EA5" w14:textId="79865E56" w:rsidR="00BC6E80" w:rsidRPr="005E594E" w:rsidRDefault="00BC6E8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0C4190">
        <w:rPr>
          <w:rFonts w:ascii="Times New Roman" w:hAnsi="Times New Roman" w:cs="Times New Roman"/>
          <w:sz w:val="24"/>
          <w:szCs w:val="24"/>
        </w:rPr>
        <w:t>4</w:t>
      </w:r>
      <w:r w:rsidRPr="005E594E">
        <w:rPr>
          <w:rFonts w:ascii="Times New Roman" w:hAnsi="Times New Roman" w:cs="Times New Roman"/>
          <w:sz w:val="24"/>
          <w:szCs w:val="24"/>
        </w:rPr>
        <w:t xml:space="preserve">5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008B587D" w:rsidRPr="005E594E">
        <w:rPr>
          <w:rFonts w:ascii="Times New Roman" w:hAnsi="Times New Roman" w:cs="Times New Roman"/>
          <w:sz w:val="24"/>
          <w:szCs w:val="24"/>
        </w:rPr>
        <w:t xml:space="preserve"> </w:t>
      </w:r>
      <w:r w:rsidR="002242FD" w:rsidRPr="005E594E">
        <w:rPr>
          <w:rFonts w:ascii="Times New Roman" w:hAnsi="Times New Roman" w:cs="Times New Roman"/>
          <w:sz w:val="24"/>
          <w:szCs w:val="24"/>
        </w:rPr>
        <w:tab/>
      </w:r>
      <w:r w:rsidR="000C4190" w:rsidRPr="000C4190">
        <w:rPr>
          <w:rFonts w:ascii="Times New Roman" w:hAnsi="Times New Roman" w:cs="Times New Roman"/>
          <w:sz w:val="24"/>
          <w:szCs w:val="24"/>
          <w:u w:val="single"/>
        </w:rPr>
        <w:t xml:space="preserve">PROCURMENT AND </w:t>
      </w:r>
      <w:r w:rsidR="00A61CB3" w:rsidRPr="000C4190">
        <w:rPr>
          <w:rFonts w:ascii="Times New Roman" w:hAnsi="Times New Roman" w:cs="Times New Roman"/>
          <w:sz w:val="24"/>
          <w:szCs w:val="24"/>
          <w:u w:val="single"/>
        </w:rPr>
        <w:t>WORK</w:t>
      </w:r>
      <w:r w:rsidR="00A61CB3" w:rsidRPr="0098111B">
        <w:rPr>
          <w:rFonts w:ascii="Times New Roman" w:hAnsi="Times New Roman" w:cs="Times New Roman"/>
          <w:sz w:val="24"/>
          <w:szCs w:val="24"/>
          <w:u w:val="single"/>
        </w:rPr>
        <w:t xml:space="preserve"> PLAN </w:t>
      </w:r>
      <w:r w:rsidR="00A813B7" w:rsidRPr="0098111B">
        <w:rPr>
          <w:rFonts w:ascii="Times New Roman" w:hAnsi="Times New Roman" w:cs="Times New Roman"/>
          <w:caps/>
          <w:sz w:val="24"/>
          <w:szCs w:val="24"/>
          <w:u w:val="single"/>
        </w:rPr>
        <w:t>UPdate</w:t>
      </w:r>
      <w:r w:rsidR="00A813B7">
        <w:rPr>
          <w:rFonts w:ascii="Times New Roman" w:hAnsi="Times New Roman" w:cs="Times New Roman"/>
          <w:caps/>
          <w:sz w:val="24"/>
          <w:szCs w:val="24"/>
          <w:u w:val="single"/>
        </w:rPr>
        <w:t xml:space="preserve"> </w:t>
      </w:r>
    </w:p>
    <w:p w14:paraId="548F0FEB" w14:textId="2106CDFE" w:rsidR="00BC6E80" w:rsidRDefault="00A813B7" w:rsidP="00644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AD181C" w14:textId="0541EF48" w:rsidR="0026533A" w:rsidRDefault="00CC4387"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Catia Sharp shared that </w:t>
      </w:r>
      <w:r w:rsidR="007F0DCB">
        <w:rPr>
          <w:rFonts w:ascii="Times New Roman" w:hAnsi="Times New Roman" w:cs="Times New Roman"/>
          <w:sz w:val="24"/>
          <w:szCs w:val="24"/>
        </w:rPr>
        <w:t xml:space="preserve">a </w:t>
      </w:r>
      <w:r>
        <w:rPr>
          <w:rFonts w:ascii="Times New Roman" w:hAnsi="Times New Roman" w:cs="Times New Roman"/>
          <w:sz w:val="24"/>
          <w:szCs w:val="24"/>
        </w:rPr>
        <w:t xml:space="preserve">plan update. She noted that the draft for Request for Response is nearing finalization. </w:t>
      </w:r>
    </w:p>
    <w:p w14:paraId="4F4A0D9F" w14:textId="66F9604E" w:rsidR="00CC4387" w:rsidRDefault="00CC4387" w:rsidP="00C8583B">
      <w:pPr>
        <w:spacing w:after="0" w:line="240" w:lineRule="auto"/>
        <w:ind w:left="1440"/>
        <w:jc w:val="both"/>
        <w:rPr>
          <w:rFonts w:ascii="Times New Roman" w:hAnsi="Times New Roman" w:cs="Times New Roman"/>
          <w:sz w:val="24"/>
          <w:szCs w:val="24"/>
        </w:rPr>
      </w:pPr>
    </w:p>
    <w:p w14:paraId="1AB239C1" w14:textId="1629A4CE" w:rsidR="00CC4387" w:rsidRDefault="00CC4387"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Danna Mauch shared that the Procurement Subcommittee member</w:t>
      </w:r>
      <w:r w:rsidR="007F0DCB">
        <w:rPr>
          <w:rFonts w:ascii="Times New Roman" w:hAnsi="Times New Roman" w:cs="Times New Roman"/>
          <w:sz w:val="24"/>
          <w:szCs w:val="24"/>
        </w:rPr>
        <w:t>s</w:t>
      </w:r>
      <w:r>
        <w:rPr>
          <w:rFonts w:ascii="Times New Roman" w:hAnsi="Times New Roman" w:cs="Times New Roman"/>
          <w:sz w:val="24"/>
          <w:szCs w:val="24"/>
        </w:rPr>
        <w:t xml:space="preserve"> may have additional comments to the draft Request for Responses. </w:t>
      </w:r>
    </w:p>
    <w:p w14:paraId="3AF952D6" w14:textId="2ED65284" w:rsidR="00CC4387" w:rsidRDefault="00CC4387" w:rsidP="00C8583B">
      <w:pPr>
        <w:spacing w:after="0" w:line="240" w:lineRule="auto"/>
        <w:ind w:left="1440"/>
        <w:jc w:val="both"/>
        <w:rPr>
          <w:rFonts w:ascii="Times New Roman" w:hAnsi="Times New Roman" w:cs="Times New Roman"/>
          <w:sz w:val="24"/>
          <w:szCs w:val="24"/>
        </w:rPr>
      </w:pPr>
    </w:p>
    <w:p w14:paraId="6F2850D1" w14:textId="13BF9DC8" w:rsidR="00CC4387" w:rsidRDefault="00CC4387"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Catia Sharp mentioned that she has begun drafting the annual report due in April 2022.</w:t>
      </w:r>
    </w:p>
    <w:p w14:paraId="3914AEFD" w14:textId="6989F5A0" w:rsidR="00CC4387" w:rsidRDefault="00CC4387" w:rsidP="00C8583B">
      <w:pPr>
        <w:spacing w:after="0" w:line="240" w:lineRule="auto"/>
        <w:ind w:left="1440"/>
        <w:jc w:val="both"/>
        <w:rPr>
          <w:rFonts w:ascii="Times New Roman" w:hAnsi="Times New Roman" w:cs="Times New Roman"/>
          <w:sz w:val="24"/>
          <w:szCs w:val="24"/>
        </w:rPr>
      </w:pPr>
    </w:p>
    <w:p w14:paraId="6CA0F388" w14:textId="2C98694F" w:rsidR="00CC4387" w:rsidRDefault="003630D6"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Lydia Conley asked </w:t>
      </w:r>
      <w:r w:rsidR="007F0DCB">
        <w:rPr>
          <w:rFonts w:ascii="Times New Roman" w:hAnsi="Times New Roman" w:cs="Times New Roman"/>
          <w:sz w:val="24"/>
          <w:szCs w:val="24"/>
        </w:rPr>
        <w:t xml:space="preserve">why </w:t>
      </w:r>
      <w:r>
        <w:rPr>
          <w:rFonts w:ascii="Times New Roman" w:hAnsi="Times New Roman" w:cs="Times New Roman"/>
          <w:sz w:val="24"/>
          <w:szCs w:val="24"/>
        </w:rPr>
        <w:t xml:space="preserve">the procurement </w:t>
      </w:r>
      <w:r w:rsidR="007F0DCB">
        <w:rPr>
          <w:rFonts w:ascii="Times New Roman" w:hAnsi="Times New Roman" w:cs="Times New Roman"/>
          <w:sz w:val="24"/>
          <w:szCs w:val="24"/>
        </w:rPr>
        <w:t xml:space="preserve">must </w:t>
      </w:r>
      <w:r>
        <w:rPr>
          <w:rFonts w:ascii="Times New Roman" w:hAnsi="Times New Roman" w:cs="Times New Roman"/>
          <w:sz w:val="24"/>
          <w:szCs w:val="24"/>
        </w:rPr>
        <w:t xml:space="preserve">be released this fiscal </w:t>
      </w:r>
      <w:r w:rsidR="002D0CC4">
        <w:rPr>
          <w:rFonts w:ascii="Times New Roman" w:hAnsi="Times New Roman" w:cs="Times New Roman"/>
          <w:sz w:val="24"/>
          <w:szCs w:val="24"/>
        </w:rPr>
        <w:t>year and</w:t>
      </w:r>
      <w:r w:rsidR="007F0DCB">
        <w:rPr>
          <w:rFonts w:ascii="Times New Roman" w:hAnsi="Times New Roman" w:cs="Times New Roman"/>
          <w:sz w:val="24"/>
          <w:szCs w:val="24"/>
        </w:rPr>
        <w:t xml:space="preserve"> expressed concern about overlap with</w:t>
      </w:r>
      <w:r>
        <w:rPr>
          <w:rFonts w:ascii="Times New Roman" w:hAnsi="Times New Roman" w:cs="Times New Roman"/>
          <w:sz w:val="24"/>
          <w:szCs w:val="24"/>
        </w:rPr>
        <w:t xml:space="preserve"> the Community Behavioral Health Center procurement </w:t>
      </w:r>
      <w:r w:rsidR="007F0DCB">
        <w:rPr>
          <w:rFonts w:ascii="Times New Roman" w:hAnsi="Times New Roman" w:cs="Times New Roman"/>
          <w:sz w:val="24"/>
          <w:szCs w:val="24"/>
        </w:rPr>
        <w:t>timeline because it may be challenging for providers to respond to both simultaneously</w:t>
      </w:r>
      <w:r>
        <w:rPr>
          <w:rFonts w:ascii="Times New Roman" w:hAnsi="Times New Roman" w:cs="Times New Roman"/>
          <w:sz w:val="24"/>
          <w:szCs w:val="24"/>
        </w:rPr>
        <w:t>.</w:t>
      </w:r>
    </w:p>
    <w:p w14:paraId="74FD4D90" w14:textId="34957B62" w:rsidR="003630D6" w:rsidRDefault="003630D6" w:rsidP="00C8583B">
      <w:pPr>
        <w:spacing w:after="0" w:line="240" w:lineRule="auto"/>
        <w:ind w:left="1440"/>
        <w:jc w:val="both"/>
        <w:rPr>
          <w:rFonts w:ascii="Times New Roman" w:hAnsi="Times New Roman" w:cs="Times New Roman"/>
          <w:sz w:val="24"/>
          <w:szCs w:val="24"/>
        </w:rPr>
      </w:pPr>
    </w:p>
    <w:p w14:paraId="65AB31FF" w14:textId="6DB26DC6" w:rsidR="003630D6" w:rsidRDefault="003630D6"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Catia Sharp replied by mentioning the Executive Office of Health and Human Services budget line item with dictates the procurement timeline for the Restoration Center. </w:t>
      </w:r>
      <w:r w:rsidR="007F0DCB">
        <w:rPr>
          <w:rFonts w:ascii="Times New Roman" w:hAnsi="Times New Roman" w:cs="Times New Roman"/>
          <w:sz w:val="24"/>
          <w:szCs w:val="24"/>
        </w:rPr>
        <w:t xml:space="preserve"> Catia also mentioned that the procurement team is aware of the potential conflict and seeking methods for reducing the burden on providers.</w:t>
      </w:r>
    </w:p>
    <w:p w14:paraId="74B608AC" w14:textId="077F95A4" w:rsidR="00977089" w:rsidRPr="005E594E" w:rsidRDefault="00CC4387"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C8583B" w:rsidRPr="005E594E">
        <w:rPr>
          <w:rFonts w:ascii="Times New Roman" w:hAnsi="Times New Roman" w:cs="Times New Roman"/>
          <w:sz w:val="24"/>
          <w:szCs w:val="24"/>
        </w:rPr>
        <w:tab/>
      </w:r>
    </w:p>
    <w:p w14:paraId="2FF186B9" w14:textId="640A2DB3" w:rsidR="00BC6E80" w:rsidRPr="005E594E" w:rsidRDefault="002242FD" w:rsidP="006449EB">
      <w:pPr>
        <w:spacing w:after="0" w:line="240" w:lineRule="auto"/>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EC6BE5">
        <w:rPr>
          <w:rFonts w:ascii="Times New Roman" w:hAnsi="Times New Roman" w:cs="Times New Roman"/>
          <w:sz w:val="24"/>
          <w:szCs w:val="24"/>
        </w:rPr>
        <w:t>0</w:t>
      </w:r>
      <w:r w:rsidRPr="005E594E">
        <w:rPr>
          <w:rFonts w:ascii="Times New Roman" w:hAnsi="Times New Roman" w:cs="Times New Roman"/>
          <w:sz w:val="24"/>
          <w:szCs w:val="24"/>
        </w:rPr>
        <w:t>:</w:t>
      </w:r>
      <w:r w:rsidR="00EC6BE5">
        <w:rPr>
          <w:rFonts w:ascii="Times New Roman" w:hAnsi="Times New Roman" w:cs="Times New Roman"/>
          <w:sz w:val="24"/>
          <w:szCs w:val="24"/>
        </w:rPr>
        <w:t>50</w:t>
      </w:r>
      <w:r w:rsidR="009D2042"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 xml:space="preserve">M:   </w:t>
      </w:r>
      <w:r w:rsidR="004C3687" w:rsidRPr="005E594E">
        <w:rPr>
          <w:rFonts w:ascii="Times New Roman" w:hAnsi="Times New Roman" w:cs="Times New Roman"/>
          <w:sz w:val="24"/>
          <w:szCs w:val="24"/>
        </w:rPr>
        <w:tab/>
      </w:r>
      <w:r w:rsidR="004C3687" w:rsidRPr="005E594E">
        <w:rPr>
          <w:rFonts w:ascii="Times New Roman" w:hAnsi="Times New Roman" w:cs="Times New Roman"/>
          <w:caps/>
          <w:sz w:val="24"/>
          <w:szCs w:val="24"/>
          <w:u w:val="single"/>
        </w:rPr>
        <w:t>Financing update</w:t>
      </w:r>
      <w:r w:rsidR="004C3687" w:rsidRPr="005E594E">
        <w:rPr>
          <w:rFonts w:ascii="Times New Roman" w:hAnsi="Times New Roman" w:cs="Times New Roman"/>
          <w:sz w:val="24"/>
          <w:szCs w:val="24"/>
          <w:u w:val="single"/>
        </w:rPr>
        <w:t xml:space="preserve"> </w:t>
      </w:r>
    </w:p>
    <w:p w14:paraId="2AA84AFF" w14:textId="598D4EA5" w:rsidR="008B587D" w:rsidRDefault="00977089"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ab/>
      </w:r>
      <w:r w:rsidRPr="005E594E">
        <w:rPr>
          <w:rFonts w:ascii="Times New Roman" w:hAnsi="Times New Roman" w:cs="Times New Roman"/>
          <w:sz w:val="24"/>
          <w:szCs w:val="24"/>
        </w:rPr>
        <w:tab/>
      </w:r>
    </w:p>
    <w:p w14:paraId="11EC0F7E" w14:textId="6E3E1B69" w:rsidR="003630D6" w:rsidRDefault="003630D6"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mentioned that the Department of Mental Health has agreed to provide funding for the respite beds at the Restoration Center. She went on to share that there are conversations with BSAS are ongoing to determine </w:t>
      </w:r>
      <w:r w:rsidR="007F0DCB">
        <w:rPr>
          <w:rFonts w:ascii="Times New Roman" w:hAnsi="Times New Roman" w:cs="Times New Roman"/>
          <w:sz w:val="24"/>
          <w:szCs w:val="24"/>
        </w:rPr>
        <w:t xml:space="preserve">additional </w:t>
      </w:r>
      <w:r>
        <w:rPr>
          <w:rFonts w:ascii="Times New Roman" w:hAnsi="Times New Roman" w:cs="Times New Roman"/>
          <w:sz w:val="24"/>
          <w:szCs w:val="24"/>
        </w:rPr>
        <w:t xml:space="preserve">funding for substance use disorder </w:t>
      </w:r>
      <w:r w:rsidR="007F0DCB">
        <w:rPr>
          <w:rFonts w:ascii="Times New Roman" w:hAnsi="Times New Roman" w:cs="Times New Roman"/>
          <w:sz w:val="24"/>
          <w:szCs w:val="24"/>
        </w:rPr>
        <w:t xml:space="preserve">services </w:t>
      </w:r>
      <w:r>
        <w:rPr>
          <w:rFonts w:ascii="Times New Roman" w:hAnsi="Times New Roman" w:cs="Times New Roman"/>
          <w:sz w:val="24"/>
          <w:szCs w:val="24"/>
        </w:rPr>
        <w:t xml:space="preserve">in the Restoration Center. </w:t>
      </w:r>
    </w:p>
    <w:p w14:paraId="300151F5" w14:textId="77777777" w:rsidR="003630D6" w:rsidRDefault="003630D6" w:rsidP="003630D6">
      <w:pPr>
        <w:spacing w:after="0" w:line="240" w:lineRule="auto"/>
        <w:ind w:left="1440"/>
        <w:jc w:val="both"/>
        <w:rPr>
          <w:rFonts w:ascii="Times New Roman" w:hAnsi="Times New Roman" w:cs="Times New Roman"/>
          <w:sz w:val="24"/>
          <w:szCs w:val="24"/>
        </w:rPr>
      </w:pPr>
    </w:p>
    <w:p w14:paraId="5AF8617D" w14:textId="3000947C" w:rsidR="003630D6" w:rsidRDefault="003630D6"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Catia Sharp shared additional funding include</w:t>
      </w:r>
      <w:r w:rsidR="0028218E">
        <w:rPr>
          <w:rFonts w:ascii="Times New Roman" w:hAnsi="Times New Roman" w:cs="Times New Roman"/>
          <w:sz w:val="24"/>
          <w:szCs w:val="24"/>
        </w:rPr>
        <w:t>s</w:t>
      </w:r>
      <w:r>
        <w:rPr>
          <w:rFonts w:ascii="Times New Roman" w:hAnsi="Times New Roman" w:cs="Times New Roman"/>
          <w:sz w:val="24"/>
          <w:szCs w:val="24"/>
        </w:rPr>
        <w:t xml:space="preserve"> billing to existing programs, both public and private insurers, funding from the Executive Office of Health and Human Services, and funding from a Department of Mental Health trust fund.</w:t>
      </w:r>
    </w:p>
    <w:p w14:paraId="214D2ACC" w14:textId="286F8E1B" w:rsidR="0028218E" w:rsidRDefault="0028218E" w:rsidP="003630D6">
      <w:pPr>
        <w:spacing w:after="0" w:line="240" w:lineRule="auto"/>
        <w:ind w:left="1440"/>
        <w:jc w:val="both"/>
        <w:rPr>
          <w:rFonts w:ascii="Times New Roman" w:hAnsi="Times New Roman" w:cs="Times New Roman"/>
          <w:sz w:val="24"/>
          <w:szCs w:val="24"/>
        </w:rPr>
      </w:pPr>
    </w:p>
    <w:p w14:paraId="5AAB6BE9" w14:textId="5FAE7085" w:rsidR="0028218E" w:rsidRDefault="0028218E"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mentioned </w:t>
      </w:r>
      <w:r w:rsidR="007F0DCB">
        <w:rPr>
          <w:rFonts w:ascii="Times New Roman" w:hAnsi="Times New Roman" w:cs="Times New Roman"/>
          <w:sz w:val="24"/>
          <w:szCs w:val="24"/>
        </w:rPr>
        <w:t xml:space="preserve">additional ongoing </w:t>
      </w:r>
      <w:r>
        <w:rPr>
          <w:rFonts w:ascii="Times New Roman" w:hAnsi="Times New Roman" w:cs="Times New Roman"/>
          <w:sz w:val="24"/>
          <w:szCs w:val="24"/>
        </w:rPr>
        <w:t xml:space="preserve">conversations </w:t>
      </w:r>
      <w:r w:rsidR="007F0DCB">
        <w:rPr>
          <w:rFonts w:ascii="Times New Roman" w:hAnsi="Times New Roman" w:cs="Times New Roman"/>
          <w:sz w:val="24"/>
          <w:szCs w:val="24"/>
        </w:rPr>
        <w:t xml:space="preserve">for funding, including some </w:t>
      </w:r>
      <w:r>
        <w:rPr>
          <w:rFonts w:ascii="Times New Roman" w:hAnsi="Times New Roman" w:cs="Times New Roman"/>
          <w:sz w:val="24"/>
          <w:szCs w:val="24"/>
        </w:rPr>
        <w:t xml:space="preserve">with the Pew Foundation </w:t>
      </w:r>
      <w:r w:rsidR="007F0DCB">
        <w:rPr>
          <w:rFonts w:ascii="Times New Roman" w:hAnsi="Times New Roman" w:cs="Times New Roman"/>
          <w:sz w:val="24"/>
          <w:szCs w:val="24"/>
        </w:rPr>
        <w:t>and the pending federal earmark filed by Congressperson Trahan</w:t>
      </w:r>
      <w:r>
        <w:rPr>
          <w:rFonts w:ascii="Times New Roman" w:hAnsi="Times New Roman" w:cs="Times New Roman"/>
          <w:sz w:val="24"/>
          <w:szCs w:val="24"/>
        </w:rPr>
        <w:t>.</w:t>
      </w:r>
    </w:p>
    <w:p w14:paraId="2E150D1D" w14:textId="78A4E706" w:rsidR="0028218E" w:rsidRDefault="0028218E" w:rsidP="003630D6">
      <w:pPr>
        <w:spacing w:after="0" w:line="240" w:lineRule="auto"/>
        <w:ind w:left="1440"/>
        <w:jc w:val="both"/>
        <w:rPr>
          <w:rFonts w:ascii="Times New Roman" w:hAnsi="Times New Roman" w:cs="Times New Roman"/>
          <w:sz w:val="24"/>
          <w:szCs w:val="24"/>
        </w:rPr>
      </w:pPr>
    </w:p>
    <w:p w14:paraId="3DCE0839" w14:textId="77777777" w:rsidR="003248FC" w:rsidRPr="005E594E" w:rsidRDefault="003248FC" w:rsidP="006449EB">
      <w:pPr>
        <w:spacing w:after="0" w:line="240" w:lineRule="auto"/>
        <w:jc w:val="both"/>
        <w:rPr>
          <w:rFonts w:ascii="Times New Roman" w:hAnsi="Times New Roman" w:cs="Times New Roman"/>
          <w:sz w:val="24"/>
          <w:szCs w:val="24"/>
        </w:rPr>
      </w:pPr>
    </w:p>
    <w:p w14:paraId="75C1C421" w14:textId="58613B7B" w:rsidR="000C4190" w:rsidRDefault="004C3687"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1</w:t>
      </w:r>
      <w:r w:rsidR="000C4190">
        <w:rPr>
          <w:rFonts w:ascii="Times New Roman" w:hAnsi="Times New Roman" w:cs="Times New Roman"/>
          <w:sz w:val="24"/>
          <w:szCs w:val="24"/>
        </w:rPr>
        <w:t>1:</w:t>
      </w:r>
      <w:r w:rsidR="00EC6BE5">
        <w:rPr>
          <w:rFonts w:ascii="Times New Roman" w:hAnsi="Times New Roman" w:cs="Times New Roman"/>
          <w:sz w:val="24"/>
          <w:szCs w:val="24"/>
        </w:rPr>
        <w:t>00</w:t>
      </w:r>
      <w:r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000C4190" w:rsidRPr="000C4190">
        <w:rPr>
          <w:rFonts w:ascii="Times New Roman" w:hAnsi="Times New Roman" w:cs="Times New Roman"/>
          <w:sz w:val="24"/>
          <w:szCs w:val="24"/>
          <w:u w:val="single"/>
        </w:rPr>
        <w:t>DISCUSSION: STATUTE</w:t>
      </w:r>
    </w:p>
    <w:p w14:paraId="58594330" w14:textId="67BA6754" w:rsidR="000C4190" w:rsidRDefault="000C4190" w:rsidP="006449EB">
      <w:pPr>
        <w:spacing w:after="0" w:line="240" w:lineRule="auto"/>
        <w:jc w:val="both"/>
        <w:rPr>
          <w:rFonts w:ascii="Times New Roman" w:hAnsi="Times New Roman" w:cs="Times New Roman"/>
          <w:sz w:val="24"/>
          <w:szCs w:val="24"/>
        </w:rPr>
      </w:pPr>
    </w:p>
    <w:p w14:paraId="751AF6ED" w14:textId="258BA054" w:rsidR="000C4190" w:rsidRDefault="0028218E"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Senator Cindy Freidman mentioned that she regrets having a discussion on the Commission’s role without the Sheriff. She mentioned that at the next Commission meeting this topic will be discussed in full. She is interested in initial thoughts.</w:t>
      </w:r>
    </w:p>
    <w:p w14:paraId="7892753A" w14:textId="25A8338C" w:rsidR="0028218E" w:rsidRDefault="0028218E" w:rsidP="0028218E">
      <w:pPr>
        <w:spacing w:after="0" w:line="240" w:lineRule="auto"/>
        <w:ind w:left="1440"/>
        <w:jc w:val="both"/>
        <w:rPr>
          <w:rFonts w:ascii="Times New Roman" w:hAnsi="Times New Roman" w:cs="Times New Roman"/>
          <w:sz w:val="24"/>
          <w:szCs w:val="24"/>
        </w:rPr>
      </w:pPr>
    </w:p>
    <w:p w14:paraId="40CE56E7" w14:textId="08F891EE" w:rsidR="0028218E" w:rsidRDefault="0028218E"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Catia Sharp shared the present legal entities and legal relationships. She also</w:t>
      </w:r>
      <w:r w:rsidR="004277E9">
        <w:rPr>
          <w:rFonts w:ascii="Times New Roman" w:hAnsi="Times New Roman" w:cs="Times New Roman"/>
          <w:sz w:val="24"/>
          <w:szCs w:val="24"/>
        </w:rPr>
        <w:t xml:space="preserve"> shared the</w:t>
      </w:r>
      <w:r>
        <w:rPr>
          <w:rFonts w:ascii="Times New Roman" w:hAnsi="Times New Roman" w:cs="Times New Roman"/>
          <w:sz w:val="24"/>
          <w:szCs w:val="24"/>
        </w:rPr>
        <w:t xml:space="preserve"> existing roles and responsibilities of the Commission, the Executive Office of Health and Human Services, and Commonwealth Medicine as it relates to the Restoration Center. </w:t>
      </w:r>
    </w:p>
    <w:p w14:paraId="16331440" w14:textId="409C958B" w:rsidR="0028218E" w:rsidRDefault="0028218E" w:rsidP="0028218E">
      <w:pPr>
        <w:spacing w:after="0" w:line="240" w:lineRule="auto"/>
        <w:ind w:left="1440"/>
        <w:jc w:val="both"/>
        <w:rPr>
          <w:rFonts w:ascii="Times New Roman" w:hAnsi="Times New Roman" w:cs="Times New Roman"/>
          <w:sz w:val="24"/>
          <w:szCs w:val="24"/>
        </w:rPr>
      </w:pPr>
    </w:p>
    <w:p w14:paraId="5221DB79" w14:textId="695CBDA3" w:rsidR="0028218E" w:rsidRDefault="004277E9"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explained that there may be </w:t>
      </w:r>
      <w:r w:rsidR="007F0DCB">
        <w:rPr>
          <w:rFonts w:ascii="Times New Roman" w:hAnsi="Times New Roman" w:cs="Times New Roman"/>
          <w:sz w:val="24"/>
          <w:szCs w:val="24"/>
        </w:rPr>
        <w:t xml:space="preserve">additional </w:t>
      </w:r>
      <w:r>
        <w:rPr>
          <w:rFonts w:ascii="Times New Roman" w:hAnsi="Times New Roman" w:cs="Times New Roman"/>
          <w:sz w:val="24"/>
          <w:szCs w:val="24"/>
        </w:rPr>
        <w:t>roles going forward that the Commission</w:t>
      </w:r>
      <w:r w:rsidR="007F0DCB">
        <w:rPr>
          <w:rFonts w:ascii="Times New Roman" w:hAnsi="Times New Roman" w:cs="Times New Roman"/>
          <w:sz w:val="24"/>
          <w:szCs w:val="24"/>
        </w:rPr>
        <w:t xml:space="preserve"> could play</w:t>
      </w:r>
      <w:r>
        <w:rPr>
          <w:rFonts w:ascii="Times New Roman" w:hAnsi="Times New Roman" w:cs="Times New Roman"/>
          <w:sz w:val="24"/>
          <w:szCs w:val="24"/>
        </w:rPr>
        <w:t xml:space="preserve">. </w:t>
      </w:r>
    </w:p>
    <w:p w14:paraId="3037E04B" w14:textId="6AA46A45" w:rsidR="004277E9" w:rsidRDefault="004277E9" w:rsidP="0028218E">
      <w:pPr>
        <w:spacing w:after="0" w:line="240" w:lineRule="auto"/>
        <w:ind w:left="1440"/>
        <w:jc w:val="both"/>
        <w:rPr>
          <w:rFonts w:ascii="Times New Roman" w:hAnsi="Times New Roman" w:cs="Times New Roman"/>
          <w:sz w:val="24"/>
          <w:szCs w:val="24"/>
        </w:rPr>
      </w:pPr>
    </w:p>
    <w:p w14:paraId="408DCEC7" w14:textId="398C4EE0" w:rsidR="004277E9" w:rsidRDefault="004277E9"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Senator Cindy Friedman mentioned her concern that the Commission, as an advisory group, does not have enough authority over the Restoration Center and its future direction. She posed a question for the group to consider whether the Commission’s role should evolve beyond an advisory group. </w:t>
      </w:r>
    </w:p>
    <w:p w14:paraId="56BAAEC8" w14:textId="52D00C77" w:rsidR="004277E9" w:rsidRDefault="004277E9" w:rsidP="0028218E">
      <w:pPr>
        <w:spacing w:after="0" w:line="240" w:lineRule="auto"/>
        <w:ind w:left="1440"/>
        <w:jc w:val="both"/>
        <w:rPr>
          <w:rFonts w:ascii="Times New Roman" w:hAnsi="Times New Roman" w:cs="Times New Roman"/>
          <w:sz w:val="24"/>
          <w:szCs w:val="24"/>
        </w:rPr>
      </w:pPr>
    </w:p>
    <w:p w14:paraId="127B1AF5" w14:textId="14B1A7E6" w:rsidR="004277E9" w:rsidRDefault="004277E9"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Scott Taberner mentioned that the Commission should not dissolve before the Restoration Center model goes statewide.</w:t>
      </w:r>
      <w:r w:rsidR="007F0DCB">
        <w:rPr>
          <w:rFonts w:ascii="Times New Roman" w:hAnsi="Times New Roman" w:cs="Times New Roman"/>
          <w:sz w:val="24"/>
          <w:szCs w:val="24"/>
        </w:rPr>
        <w:t xml:space="preserve">  Scott reflected on the current enabling statute envisioning 4 years of pilot </w:t>
      </w:r>
      <w:r w:rsidR="007F0DCB">
        <w:rPr>
          <w:rFonts w:ascii="Times New Roman" w:hAnsi="Times New Roman" w:cs="Times New Roman"/>
          <w:sz w:val="24"/>
          <w:szCs w:val="24"/>
        </w:rPr>
        <w:lastRenderedPageBreak/>
        <w:t>development which is now coming to a close, and posited that perhaps a “statute 2.0” is needed to describe the Commission’s specific role in overseeing the implementation of the pilot program and using the results of the pilot program to inform potential statewide expansion if successful.</w:t>
      </w:r>
    </w:p>
    <w:p w14:paraId="7046AB70" w14:textId="6D756202" w:rsidR="004277E9" w:rsidRDefault="004277E9" w:rsidP="0028218E">
      <w:pPr>
        <w:spacing w:after="0" w:line="240" w:lineRule="auto"/>
        <w:ind w:left="1440"/>
        <w:jc w:val="both"/>
        <w:rPr>
          <w:rFonts w:ascii="Times New Roman" w:hAnsi="Times New Roman" w:cs="Times New Roman"/>
          <w:sz w:val="24"/>
          <w:szCs w:val="24"/>
        </w:rPr>
      </w:pPr>
    </w:p>
    <w:p w14:paraId="1BE0431D" w14:textId="37659943" w:rsidR="004277E9" w:rsidRPr="002D0CC4" w:rsidRDefault="007F0DCB" w:rsidP="004277E9">
      <w:pPr>
        <w:spacing w:after="0" w:line="240" w:lineRule="auto"/>
        <w:ind w:left="1440"/>
        <w:jc w:val="both"/>
        <w:rPr>
          <w:rFonts w:ascii="Times New Roman" w:hAnsi="Times New Roman" w:cs="Times New Roman"/>
          <w:sz w:val="24"/>
          <w:szCs w:val="24"/>
        </w:rPr>
      </w:pPr>
      <w:r w:rsidRPr="002D0CC4">
        <w:rPr>
          <w:rFonts w:ascii="Times New Roman" w:hAnsi="Times New Roman" w:cs="Times New Roman"/>
          <w:sz w:val="24"/>
          <w:szCs w:val="24"/>
        </w:rPr>
        <w:t>Danna Mauch agreed that perhaps the time is ripe for a</w:t>
      </w:r>
      <w:r w:rsidR="00224B36" w:rsidRPr="002D0CC4">
        <w:rPr>
          <w:rFonts w:ascii="Times New Roman" w:hAnsi="Times New Roman" w:cs="Times New Roman"/>
          <w:sz w:val="24"/>
          <w:szCs w:val="24"/>
        </w:rPr>
        <w:t>n</w:t>
      </w:r>
      <w:r w:rsidRPr="002D0CC4">
        <w:rPr>
          <w:rFonts w:ascii="Times New Roman" w:hAnsi="Times New Roman" w:cs="Times New Roman"/>
          <w:sz w:val="24"/>
          <w:szCs w:val="24"/>
        </w:rPr>
        <w:t xml:space="preserve"> </w:t>
      </w:r>
      <w:r w:rsidR="00224B36" w:rsidRPr="002D0CC4">
        <w:rPr>
          <w:rFonts w:ascii="Times New Roman" w:hAnsi="Times New Roman" w:cs="Times New Roman"/>
          <w:sz w:val="24"/>
          <w:szCs w:val="24"/>
        </w:rPr>
        <w:t xml:space="preserve">updated </w:t>
      </w:r>
      <w:r w:rsidRPr="002D0CC4">
        <w:rPr>
          <w:rFonts w:ascii="Times New Roman" w:hAnsi="Times New Roman" w:cs="Times New Roman"/>
          <w:sz w:val="24"/>
          <w:szCs w:val="24"/>
        </w:rPr>
        <w:t>statute reflecting the implementation phase of the pilot program</w:t>
      </w:r>
      <w:r w:rsidR="00224B36" w:rsidRPr="002D0CC4">
        <w:rPr>
          <w:rFonts w:ascii="Times New Roman" w:hAnsi="Times New Roman" w:cs="Times New Roman"/>
          <w:sz w:val="24"/>
          <w:szCs w:val="24"/>
        </w:rPr>
        <w:t xml:space="preserve"> and suggested that membership might also be reconsidered for this new phase.</w:t>
      </w:r>
    </w:p>
    <w:p w14:paraId="4B3DC5F6" w14:textId="70FF1574" w:rsidR="004277E9" w:rsidRDefault="004277E9" w:rsidP="0028218E">
      <w:pPr>
        <w:spacing w:after="0" w:line="240" w:lineRule="auto"/>
        <w:ind w:left="1440"/>
        <w:jc w:val="both"/>
        <w:rPr>
          <w:rFonts w:ascii="Times New Roman" w:hAnsi="Times New Roman" w:cs="Times New Roman"/>
          <w:sz w:val="24"/>
          <w:szCs w:val="24"/>
        </w:rPr>
      </w:pPr>
    </w:p>
    <w:p w14:paraId="04E6F94E" w14:textId="3E08A9AB" w:rsidR="00EC6BE5" w:rsidRDefault="00EC6BE5"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Lydia Conley </w:t>
      </w:r>
      <w:r w:rsidR="00224B36">
        <w:rPr>
          <w:rFonts w:ascii="Times New Roman" w:hAnsi="Times New Roman" w:cs="Times New Roman"/>
          <w:sz w:val="24"/>
          <w:szCs w:val="24"/>
        </w:rPr>
        <w:t>expressed concern over potential conflicts of interest for</w:t>
      </w:r>
      <w:r>
        <w:rPr>
          <w:rFonts w:ascii="Times New Roman" w:hAnsi="Times New Roman" w:cs="Times New Roman"/>
          <w:sz w:val="24"/>
          <w:szCs w:val="24"/>
        </w:rPr>
        <w:t xml:space="preserve"> </w:t>
      </w:r>
      <w:r w:rsidRPr="004277E9">
        <w:rPr>
          <w:rFonts w:ascii="Times New Roman" w:hAnsi="Times New Roman" w:cs="Times New Roman"/>
          <w:sz w:val="24"/>
          <w:szCs w:val="24"/>
        </w:rPr>
        <w:t>Association for Behavioral Healthcare</w:t>
      </w:r>
      <w:r>
        <w:rPr>
          <w:rFonts w:ascii="Times New Roman" w:hAnsi="Times New Roman" w:cs="Times New Roman"/>
          <w:sz w:val="24"/>
          <w:szCs w:val="24"/>
        </w:rPr>
        <w:t xml:space="preserve"> if the expanded responsibilities include </w:t>
      </w:r>
      <w:r w:rsidR="00224B36">
        <w:rPr>
          <w:rFonts w:ascii="Times New Roman" w:hAnsi="Times New Roman" w:cs="Times New Roman"/>
          <w:sz w:val="24"/>
          <w:szCs w:val="24"/>
        </w:rPr>
        <w:t xml:space="preserve">fiduciary responsibility for a Restoration Center </w:t>
      </w:r>
      <w:r>
        <w:rPr>
          <w:rFonts w:ascii="Times New Roman" w:hAnsi="Times New Roman" w:cs="Times New Roman"/>
          <w:sz w:val="24"/>
          <w:szCs w:val="24"/>
        </w:rPr>
        <w:t>or contract management</w:t>
      </w:r>
      <w:r w:rsidR="00224B36">
        <w:rPr>
          <w:rFonts w:ascii="Times New Roman" w:hAnsi="Times New Roman" w:cs="Times New Roman"/>
          <w:sz w:val="24"/>
          <w:szCs w:val="24"/>
        </w:rPr>
        <w:t xml:space="preserve"> of a contract with a provider entity which is highly likely to be a member of the Association for Behavioral Healthcare</w:t>
      </w:r>
      <w:r>
        <w:rPr>
          <w:rFonts w:ascii="Times New Roman" w:hAnsi="Times New Roman" w:cs="Times New Roman"/>
          <w:sz w:val="24"/>
          <w:szCs w:val="24"/>
        </w:rPr>
        <w:t xml:space="preserve">. </w:t>
      </w:r>
    </w:p>
    <w:p w14:paraId="3B32F9AD" w14:textId="1180283A" w:rsidR="00EC6BE5" w:rsidRDefault="00EC6BE5" w:rsidP="0028218E">
      <w:pPr>
        <w:spacing w:after="0" w:line="240" w:lineRule="auto"/>
        <w:ind w:left="1440"/>
        <w:jc w:val="both"/>
        <w:rPr>
          <w:rFonts w:ascii="Times New Roman" w:hAnsi="Times New Roman" w:cs="Times New Roman"/>
          <w:sz w:val="24"/>
          <w:szCs w:val="24"/>
        </w:rPr>
      </w:pPr>
    </w:p>
    <w:p w14:paraId="7C940305" w14:textId="2DE23904" w:rsidR="00224B36" w:rsidRDefault="00224B36"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Senator Cindy Friedman expressed understanding of the </w:t>
      </w:r>
      <w:proofErr w:type="gramStart"/>
      <w:r>
        <w:rPr>
          <w:rFonts w:ascii="Times New Roman" w:hAnsi="Times New Roman" w:cs="Times New Roman"/>
          <w:sz w:val="24"/>
          <w:szCs w:val="24"/>
        </w:rPr>
        <w:t>conflict of interest</w:t>
      </w:r>
      <w:proofErr w:type="gramEnd"/>
      <w:r>
        <w:rPr>
          <w:rFonts w:ascii="Times New Roman" w:hAnsi="Times New Roman" w:cs="Times New Roman"/>
          <w:sz w:val="24"/>
          <w:szCs w:val="24"/>
        </w:rPr>
        <w:t xml:space="preserve"> problem and simultaneously made clear her opinion that the provider perspective is critically important in both the future work of the Commission and in informing decisions about statutory changes.  She agreed that Commission membership may change both due to changes in individual representation of groups named in statute due to administration turnover but also due to the changing needs and roles of the Commission.</w:t>
      </w:r>
    </w:p>
    <w:p w14:paraId="3182ED95" w14:textId="77777777" w:rsidR="00224B36" w:rsidRDefault="00224B36" w:rsidP="0028218E">
      <w:pPr>
        <w:spacing w:after="0" w:line="240" w:lineRule="auto"/>
        <w:ind w:left="1440"/>
        <w:jc w:val="both"/>
        <w:rPr>
          <w:rFonts w:ascii="Times New Roman" w:hAnsi="Times New Roman" w:cs="Times New Roman"/>
          <w:sz w:val="24"/>
          <w:szCs w:val="24"/>
        </w:rPr>
      </w:pPr>
    </w:p>
    <w:p w14:paraId="1F392C91" w14:textId="3F72C2FE" w:rsidR="00EC6BE5" w:rsidRDefault="00EC6BE5"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Scott Taberner asked whether a subcommittee should take up the issue of next iteration of the roles and responsibilities of the Commission. </w:t>
      </w:r>
    </w:p>
    <w:p w14:paraId="69C3B6AC" w14:textId="1443CBE3" w:rsidR="00EC6BE5" w:rsidRDefault="00EC6BE5" w:rsidP="0028218E">
      <w:pPr>
        <w:spacing w:after="0" w:line="240" w:lineRule="auto"/>
        <w:ind w:left="1440"/>
        <w:jc w:val="both"/>
        <w:rPr>
          <w:rFonts w:ascii="Times New Roman" w:hAnsi="Times New Roman" w:cs="Times New Roman"/>
          <w:sz w:val="24"/>
          <w:szCs w:val="24"/>
        </w:rPr>
      </w:pPr>
    </w:p>
    <w:p w14:paraId="07F1906C" w14:textId="6D61CEA0" w:rsidR="00EC6BE5" w:rsidRDefault="00EC6BE5" w:rsidP="0028218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Senator Cindy Friedman noted the potential conflict of interest with several members of the Commission. She suggested a brainstorming session for the </w:t>
      </w:r>
      <w:r w:rsidR="00224B36">
        <w:rPr>
          <w:rFonts w:ascii="Times New Roman" w:hAnsi="Times New Roman" w:cs="Times New Roman"/>
          <w:sz w:val="24"/>
          <w:szCs w:val="24"/>
        </w:rPr>
        <w:t xml:space="preserve">co-chairs </w:t>
      </w:r>
      <w:r>
        <w:rPr>
          <w:rFonts w:ascii="Times New Roman" w:hAnsi="Times New Roman" w:cs="Times New Roman"/>
          <w:sz w:val="24"/>
          <w:szCs w:val="24"/>
        </w:rPr>
        <w:t xml:space="preserve">of the Commission before moving forward with this conversation. </w:t>
      </w:r>
    </w:p>
    <w:p w14:paraId="10FA2E3D" w14:textId="77777777" w:rsidR="000C4190" w:rsidRDefault="000C4190" w:rsidP="006449EB">
      <w:pPr>
        <w:spacing w:after="0" w:line="240" w:lineRule="auto"/>
        <w:jc w:val="both"/>
        <w:rPr>
          <w:rFonts w:ascii="Times New Roman" w:hAnsi="Times New Roman" w:cs="Times New Roman"/>
          <w:sz w:val="24"/>
          <w:szCs w:val="24"/>
        </w:rPr>
      </w:pPr>
    </w:p>
    <w:p w14:paraId="064BA08F" w14:textId="59ABC801" w:rsidR="00BC6E80" w:rsidRPr="005E594E" w:rsidRDefault="000C4190" w:rsidP="006449EB">
      <w:pPr>
        <w:spacing w:after="0" w:line="240" w:lineRule="auto"/>
        <w:jc w:val="both"/>
        <w:rPr>
          <w:rFonts w:ascii="Times New Roman" w:hAnsi="Times New Roman" w:cs="Times New Roman"/>
          <w:sz w:val="24"/>
          <w:szCs w:val="24"/>
        </w:rPr>
      </w:pPr>
      <w:r w:rsidRPr="000C4190">
        <w:rPr>
          <w:rFonts w:ascii="Times New Roman" w:hAnsi="Times New Roman" w:cs="Times New Roman"/>
          <w:sz w:val="24"/>
          <w:szCs w:val="24"/>
        </w:rPr>
        <w:t>1</w:t>
      </w:r>
      <w:r w:rsidR="00EC6BE5">
        <w:rPr>
          <w:rFonts w:ascii="Times New Roman" w:hAnsi="Times New Roman" w:cs="Times New Roman"/>
          <w:sz w:val="24"/>
          <w:szCs w:val="24"/>
        </w:rPr>
        <w:t>1</w:t>
      </w:r>
      <w:r w:rsidRPr="000C4190">
        <w:rPr>
          <w:rFonts w:ascii="Times New Roman" w:hAnsi="Times New Roman" w:cs="Times New Roman"/>
          <w:sz w:val="24"/>
          <w:szCs w:val="24"/>
        </w:rPr>
        <w:t>:</w:t>
      </w:r>
      <w:r w:rsidR="00EC6BE5">
        <w:rPr>
          <w:rFonts w:ascii="Times New Roman" w:hAnsi="Times New Roman" w:cs="Times New Roman"/>
          <w:sz w:val="24"/>
          <w:szCs w:val="24"/>
        </w:rPr>
        <w:t>20</w:t>
      </w:r>
      <w:r w:rsidRPr="000C4190">
        <w:rPr>
          <w:rFonts w:ascii="Times New Roman" w:hAnsi="Times New Roman" w:cs="Times New Roman"/>
          <w:sz w:val="24"/>
          <w:szCs w:val="24"/>
        </w:rPr>
        <w:t xml:space="preserve"> PM</w:t>
      </w:r>
      <w:r w:rsidR="00CC4387">
        <w:rPr>
          <w:rFonts w:ascii="Times New Roman" w:hAnsi="Times New Roman" w:cs="Times New Roman"/>
          <w:sz w:val="24"/>
          <w:szCs w:val="24"/>
        </w:rPr>
        <w:t>:</w:t>
      </w:r>
      <w:r w:rsidRPr="000C4190">
        <w:rPr>
          <w:rFonts w:ascii="Times New Roman" w:hAnsi="Times New Roman" w:cs="Times New Roman"/>
          <w:sz w:val="24"/>
          <w:szCs w:val="24"/>
        </w:rPr>
        <w:t xml:space="preserve"> </w:t>
      </w:r>
      <w:r w:rsidRPr="000C4190">
        <w:rPr>
          <w:rFonts w:ascii="Times New Roman" w:hAnsi="Times New Roman" w:cs="Times New Roman"/>
          <w:sz w:val="24"/>
          <w:szCs w:val="24"/>
        </w:rPr>
        <w:tab/>
      </w:r>
      <w:r w:rsidR="00BC6E80" w:rsidRPr="005E594E">
        <w:rPr>
          <w:rFonts w:ascii="Times New Roman" w:hAnsi="Times New Roman" w:cs="Times New Roman"/>
          <w:sz w:val="24"/>
          <w:szCs w:val="24"/>
          <w:u w:val="single"/>
        </w:rPr>
        <w:t>NEXT STEPS AND CLOSING</w:t>
      </w:r>
    </w:p>
    <w:p w14:paraId="1E5B3CDB" w14:textId="77777777" w:rsidR="00BC6E80" w:rsidRPr="005E594E" w:rsidRDefault="00BC6E80" w:rsidP="006449EB">
      <w:pPr>
        <w:spacing w:after="0" w:line="240" w:lineRule="auto"/>
        <w:jc w:val="both"/>
        <w:rPr>
          <w:rFonts w:ascii="Times New Roman" w:hAnsi="Times New Roman" w:cs="Times New Roman"/>
          <w:sz w:val="24"/>
          <w:szCs w:val="24"/>
        </w:rPr>
      </w:pPr>
    </w:p>
    <w:p w14:paraId="15AEE895" w14:textId="3F6104F9" w:rsidR="00D41BC3" w:rsidRDefault="00EC6BE5" w:rsidP="006449E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next Commission is tentatively scheduled for March 2022. </w:t>
      </w:r>
    </w:p>
    <w:p w14:paraId="08089AB4" w14:textId="4D23A17D" w:rsidR="00EC6BE5" w:rsidRDefault="00EC6BE5" w:rsidP="006449EB">
      <w:pPr>
        <w:spacing w:after="0" w:line="240" w:lineRule="auto"/>
        <w:ind w:left="1440"/>
        <w:jc w:val="both"/>
        <w:rPr>
          <w:rFonts w:ascii="Times New Roman" w:hAnsi="Times New Roman" w:cs="Times New Roman"/>
          <w:sz w:val="24"/>
          <w:szCs w:val="24"/>
        </w:rPr>
      </w:pPr>
    </w:p>
    <w:p w14:paraId="26FC34F7" w14:textId="6E0CBB03" w:rsidR="00780B0A" w:rsidRPr="002D0CC4" w:rsidRDefault="00224B36" w:rsidP="002D0CC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Danna Mauch accepted a motion from Scott Taberner and a second from Senator Friedman to adjourn the meeting.  The vote to adjourn was unanimous</w:t>
      </w:r>
      <w:r w:rsidR="00EC6BE5">
        <w:rPr>
          <w:rFonts w:ascii="Times New Roman" w:hAnsi="Times New Roman" w:cs="Times New Roman"/>
          <w:sz w:val="24"/>
          <w:szCs w:val="24"/>
        </w:rPr>
        <w:t xml:space="preserve">. </w:t>
      </w:r>
    </w:p>
    <w:sectPr w:rsidR="00780B0A" w:rsidRPr="002D0CC4" w:rsidSect="005E594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D6AA" w14:textId="77777777" w:rsidR="00BC0590" w:rsidRDefault="00BC0590" w:rsidP="00B111D1">
      <w:pPr>
        <w:spacing w:after="0" w:line="240" w:lineRule="auto"/>
      </w:pPr>
      <w:r>
        <w:separator/>
      </w:r>
    </w:p>
  </w:endnote>
  <w:endnote w:type="continuationSeparator" w:id="0">
    <w:p w14:paraId="48829C5D" w14:textId="77777777" w:rsidR="00BC0590" w:rsidRDefault="00BC0590" w:rsidP="00B1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B0A2" w14:textId="77777777" w:rsidR="00A813B7" w:rsidRDefault="00A8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78649"/>
      <w:docPartObj>
        <w:docPartGallery w:val="Page Numbers (Bottom of Page)"/>
        <w:docPartUnique/>
      </w:docPartObj>
    </w:sdtPr>
    <w:sdtEndPr>
      <w:rPr>
        <w:rFonts w:ascii="Times New Roman" w:hAnsi="Times New Roman" w:cs="Times New Roman"/>
        <w:noProof/>
      </w:rPr>
    </w:sdtEndPr>
    <w:sdtContent>
      <w:p w14:paraId="03EEF56A" w14:textId="6916B217" w:rsidR="00B111D1" w:rsidRPr="00B111D1" w:rsidRDefault="00B111D1">
        <w:pPr>
          <w:pStyle w:val="Footer"/>
          <w:jc w:val="center"/>
          <w:rPr>
            <w:rFonts w:ascii="Times New Roman" w:hAnsi="Times New Roman" w:cs="Times New Roman"/>
          </w:rPr>
        </w:pPr>
        <w:r w:rsidRPr="00B111D1">
          <w:rPr>
            <w:rFonts w:ascii="Times New Roman" w:hAnsi="Times New Roman" w:cs="Times New Roman"/>
          </w:rPr>
          <w:fldChar w:fldCharType="begin"/>
        </w:r>
        <w:r w:rsidRPr="00B111D1">
          <w:rPr>
            <w:rFonts w:ascii="Times New Roman" w:hAnsi="Times New Roman" w:cs="Times New Roman"/>
          </w:rPr>
          <w:instrText xml:space="preserve"> PAGE   \* MERGEFORMAT </w:instrText>
        </w:r>
        <w:r w:rsidRPr="00B111D1">
          <w:rPr>
            <w:rFonts w:ascii="Times New Roman" w:hAnsi="Times New Roman" w:cs="Times New Roman"/>
          </w:rPr>
          <w:fldChar w:fldCharType="separate"/>
        </w:r>
        <w:r w:rsidRPr="00B111D1">
          <w:rPr>
            <w:rFonts w:ascii="Times New Roman" w:hAnsi="Times New Roman" w:cs="Times New Roman"/>
            <w:noProof/>
          </w:rPr>
          <w:t>2</w:t>
        </w:r>
        <w:r w:rsidRPr="00B111D1">
          <w:rPr>
            <w:rFonts w:ascii="Times New Roman" w:hAnsi="Times New Roman" w:cs="Times New Roman"/>
            <w:noProof/>
          </w:rPr>
          <w:fldChar w:fldCharType="end"/>
        </w:r>
      </w:p>
    </w:sdtContent>
  </w:sdt>
  <w:p w14:paraId="1C7CCB82" w14:textId="77777777" w:rsidR="00B111D1" w:rsidRDefault="00B11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61D2" w14:textId="77777777" w:rsidR="00A813B7" w:rsidRDefault="00A8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D256" w14:textId="77777777" w:rsidR="00BC0590" w:rsidRDefault="00BC0590" w:rsidP="00B111D1">
      <w:pPr>
        <w:spacing w:after="0" w:line="240" w:lineRule="auto"/>
      </w:pPr>
      <w:r>
        <w:separator/>
      </w:r>
    </w:p>
  </w:footnote>
  <w:footnote w:type="continuationSeparator" w:id="0">
    <w:p w14:paraId="4E3E2F40" w14:textId="77777777" w:rsidR="00BC0590" w:rsidRDefault="00BC0590" w:rsidP="00B1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402E" w14:textId="2A35818B" w:rsidR="00A813B7" w:rsidRDefault="00A8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4D3" w14:textId="61B77CCC" w:rsidR="00A813B7" w:rsidRDefault="00A8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1FA3" w14:textId="2EF5E3EB" w:rsidR="00A813B7" w:rsidRDefault="00A8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7EE"/>
    <w:multiLevelType w:val="hybridMultilevel"/>
    <w:tmpl w:val="62C80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625D87"/>
    <w:multiLevelType w:val="hybridMultilevel"/>
    <w:tmpl w:val="0188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272C6"/>
    <w:multiLevelType w:val="hybridMultilevel"/>
    <w:tmpl w:val="ED683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484E30"/>
    <w:multiLevelType w:val="hybridMultilevel"/>
    <w:tmpl w:val="7D164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3879561">
    <w:abstractNumId w:val="0"/>
  </w:num>
  <w:num w:numId="2" w16cid:durableId="1331328021">
    <w:abstractNumId w:val="1"/>
  </w:num>
  <w:num w:numId="3" w16cid:durableId="1527062206">
    <w:abstractNumId w:val="2"/>
  </w:num>
  <w:num w:numId="4" w16cid:durableId="110762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0"/>
    <w:rsid w:val="00043F0E"/>
    <w:rsid w:val="00057AE2"/>
    <w:rsid w:val="00077A0E"/>
    <w:rsid w:val="00092709"/>
    <w:rsid w:val="00093F7D"/>
    <w:rsid w:val="000C4190"/>
    <w:rsid w:val="000E7EC1"/>
    <w:rsid w:val="00145FA3"/>
    <w:rsid w:val="00146C27"/>
    <w:rsid w:val="00164143"/>
    <w:rsid w:val="001D467D"/>
    <w:rsid w:val="001D585B"/>
    <w:rsid w:val="002242FD"/>
    <w:rsid w:val="00224B36"/>
    <w:rsid w:val="0026533A"/>
    <w:rsid w:val="0028218E"/>
    <w:rsid w:val="002B4AC7"/>
    <w:rsid w:val="002D0CC4"/>
    <w:rsid w:val="002D4A7E"/>
    <w:rsid w:val="002F1121"/>
    <w:rsid w:val="002F4F01"/>
    <w:rsid w:val="002F5C58"/>
    <w:rsid w:val="00300D00"/>
    <w:rsid w:val="003248FC"/>
    <w:rsid w:val="0033090D"/>
    <w:rsid w:val="00344B8A"/>
    <w:rsid w:val="003630D6"/>
    <w:rsid w:val="003675E4"/>
    <w:rsid w:val="003A0CAF"/>
    <w:rsid w:val="003C73DF"/>
    <w:rsid w:val="003E1A5D"/>
    <w:rsid w:val="003E36CB"/>
    <w:rsid w:val="003E43C0"/>
    <w:rsid w:val="0040627D"/>
    <w:rsid w:val="004277E9"/>
    <w:rsid w:val="004C3687"/>
    <w:rsid w:val="00534610"/>
    <w:rsid w:val="005857C2"/>
    <w:rsid w:val="005A4396"/>
    <w:rsid w:val="005E594E"/>
    <w:rsid w:val="006449EB"/>
    <w:rsid w:val="00662F77"/>
    <w:rsid w:val="006916F6"/>
    <w:rsid w:val="006B6484"/>
    <w:rsid w:val="00703F6B"/>
    <w:rsid w:val="0071735E"/>
    <w:rsid w:val="007264B2"/>
    <w:rsid w:val="00775E91"/>
    <w:rsid w:val="00780B0A"/>
    <w:rsid w:val="00792AD5"/>
    <w:rsid w:val="007966C4"/>
    <w:rsid w:val="007A1DB1"/>
    <w:rsid w:val="007E28EE"/>
    <w:rsid w:val="007F0DCB"/>
    <w:rsid w:val="008313A7"/>
    <w:rsid w:val="00834A59"/>
    <w:rsid w:val="008435E3"/>
    <w:rsid w:val="008A6747"/>
    <w:rsid w:val="008B587D"/>
    <w:rsid w:val="008C1794"/>
    <w:rsid w:val="008E70A0"/>
    <w:rsid w:val="008F34A0"/>
    <w:rsid w:val="008F603D"/>
    <w:rsid w:val="00977089"/>
    <w:rsid w:val="0097747E"/>
    <w:rsid w:val="0098111B"/>
    <w:rsid w:val="009D2042"/>
    <w:rsid w:val="00A171E6"/>
    <w:rsid w:val="00A2441A"/>
    <w:rsid w:val="00A44FF9"/>
    <w:rsid w:val="00A61CB3"/>
    <w:rsid w:val="00A813B7"/>
    <w:rsid w:val="00AB07EB"/>
    <w:rsid w:val="00AF631B"/>
    <w:rsid w:val="00B06595"/>
    <w:rsid w:val="00B111D1"/>
    <w:rsid w:val="00B67CE4"/>
    <w:rsid w:val="00B86421"/>
    <w:rsid w:val="00BB763B"/>
    <w:rsid w:val="00BC0590"/>
    <w:rsid w:val="00BC6E80"/>
    <w:rsid w:val="00BD6E63"/>
    <w:rsid w:val="00C53FA3"/>
    <w:rsid w:val="00C8583B"/>
    <w:rsid w:val="00CA2C10"/>
    <w:rsid w:val="00CB7F99"/>
    <w:rsid w:val="00CC4387"/>
    <w:rsid w:val="00CD40A1"/>
    <w:rsid w:val="00D37F0A"/>
    <w:rsid w:val="00D41BC3"/>
    <w:rsid w:val="00D42789"/>
    <w:rsid w:val="00D817AF"/>
    <w:rsid w:val="00E53124"/>
    <w:rsid w:val="00E62500"/>
    <w:rsid w:val="00EC4723"/>
    <w:rsid w:val="00EC6BE5"/>
    <w:rsid w:val="00F32D52"/>
    <w:rsid w:val="00F34C12"/>
    <w:rsid w:val="00FA33E2"/>
    <w:rsid w:val="00FB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2FFC"/>
  <w15:chartTrackingRefBased/>
  <w15:docId w15:val="{CA845A28-94CA-43D5-8452-04F3804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F6"/>
    <w:pPr>
      <w:ind w:left="720"/>
      <w:contextualSpacing/>
    </w:pPr>
  </w:style>
  <w:style w:type="paragraph" w:styleId="Header">
    <w:name w:val="header"/>
    <w:basedOn w:val="Normal"/>
    <w:link w:val="HeaderChar"/>
    <w:uiPriority w:val="99"/>
    <w:unhideWhenUsed/>
    <w:rsid w:val="00B1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D1"/>
  </w:style>
  <w:style w:type="paragraph" w:styleId="Footer">
    <w:name w:val="footer"/>
    <w:basedOn w:val="Normal"/>
    <w:link w:val="FooterChar"/>
    <w:uiPriority w:val="99"/>
    <w:unhideWhenUsed/>
    <w:rsid w:val="00B1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D1"/>
  </w:style>
  <w:style w:type="character" w:styleId="CommentReference">
    <w:name w:val="annotation reference"/>
    <w:basedOn w:val="DefaultParagraphFont"/>
    <w:uiPriority w:val="99"/>
    <w:semiHidden/>
    <w:unhideWhenUsed/>
    <w:rsid w:val="00057AE2"/>
    <w:rPr>
      <w:sz w:val="16"/>
      <w:szCs w:val="16"/>
    </w:rPr>
  </w:style>
  <w:style w:type="paragraph" w:styleId="CommentText">
    <w:name w:val="annotation text"/>
    <w:basedOn w:val="Normal"/>
    <w:link w:val="CommentTextChar"/>
    <w:uiPriority w:val="99"/>
    <w:semiHidden/>
    <w:unhideWhenUsed/>
    <w:rsid w:val="00057AE2"/>
    <w:pPr>
      <w:spacing w:line="240" w:lineRule="auto"/>
    </w:pPr>
    <w:rPr>
      <w:sz w:val="20"/>
      <w:szCs w:val="20"/>
    </w:rPr>
  </w:style>
  <w:style w:type="character" w:customStyle="1" w:styleId="CommentTextChar">
    <w:name w:val="Comment Text Char"/>
    <w:basedOn w:val="DefaultParagraphFont"/>
    <w:link w:val="CommentText"/>
    <w:uiPriority w:val="99"/>
    <w:semiHidden/>
    <w:rsid w:val="00057AE2"/>
    <w:rPr>
      <w:sz w:val="20"/>
      <w:szCs w:val="20"/>
    </w:rPr>
  </w:style>
  <w:style w:type="paragraph" w:styleId="CommentSubject">
    <w:name w:val="annotation subject"/>
    <w:basedOn w:val="CommentText"/>
    <w:next w:val="CommentText"/>
    <w:link w:val="CommentSubjectChar"/>
    <w:uiPriority w:val="99"/>
    <w:semiHidden/>
    <w:unhideWhenUsed/>
    <w:rsid w:val="00057AE2"/>
    <w:rPr>
      <w:b/>
      <w:bCs/>
    </w:rPr>
  </w:style>
  <w:style w:type="character" w:customStyle="1" w:styleId="CommentSubjectChar">
    <w:name w:val="Comment Subject Char"/>
    <w:basedOn w:val="CommentTextChar"/>
    <w:link w:val="CommentSubject"/>
    <w:uiPriority w:val="99"/>
    <w:semiHidden/>
    <w:rsid w:val="00057AE2"/>
    <w:rPr>
      <w:b/>
      <w:bCs/>
      <w:sz w:val="20"/>
      <w:szCs w:val="20"/>
    </w:rPr>
  </w:style>
  <w:style w:type="paragraph" w:styleId="Revision">
    <w:name w:val="Revision"/>
    <w:hidden/>
    <w:uiPriority w:val="99"/>
    <w:semiHidden/>
    <w:rsid w:val="00A61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3303E-871F-4DD0-8A2B-C71DB42FC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CBC62-E8CF-4535-AB58-3C721B4D5E9D}">
  <ds:schemaRefs>
    <ds:schemaRef ds:uri="http://schemas.microsoft.com/sharepoint/v3/contenttype/forms"/>
  </ds:schemaRefs>
</ds:datastoreItem>
</file>

<file path=customXml/itemProps3.xml><?xml version="1.0" encoding="utf-8"?>
<ds:datastoreItem xmlns:ds="http://schemas.openxmlformats.org/officeDocument/2006/customXml" ds:itemID="{A65920D5-A427-488A-A488-246ED58B000B}">
  <ds:schemaRefs>
    <ds:schemaRef ds:uri="http://schemas.openxmlformats.org/officeDocument/2006/bibliography"/>
  </ds:schemaRefs>
</ds:datastoreItem>
</file>

<file path=customXml/itemProps4.xml><?xml version="1.0" encoding="utf-8"?>
<ds:datastoreItem xmlns:ds="http://schemas.openxmlformats.org/officeDocument/2006/customXml" ds:itemID="{3D80C406-6DDE-43D2-801A-465C74026B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Rebecca</dc:creator>
  <cp:keywords/>
  <dc:description/>
  <cp:lastModifiedBy>Donna Leblanc</cp:lastModifiedBy>
  <cp:revision>8</cp:revision>
  <dcterms:created xsi:type="dcterms:W3CDTF">2022-03-04T17:34:00Z</dcterms:created>
  <dcterms:modified xsi:type="dcterms:W3CDTF">2023-07-10T20:58:00Z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