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5314" w14:textId="42FAE0ED" w:rsidR="00AC15C1" w:rsidRPr="00FE26F1" w:rsidRDefault="00AC15C1" w:rsidP="005C2AE6">
      <w:pPr>
        <w:spacing w:after="60" w:line="276" w:lineRule="auto"/>
        <w:rPr>
          <w:b/>
          <w:bCs/>
        </w:rPr>
      </w:pPr>
      <w:r w:rsidRPr="00FE26F1">
        <w:rPr>
          <w:b/>
          <w:bCs/>
        </w:rPr>
        <w:t xml:space="preserve">Process Documentation </w:t>
      </w:r>
      <w:r w:rsidR="001412C4">
        <w:rPr>
          <w:b/>
          <w:bCs/>
        </w:rPr>
        <w:t xml:space="preserve">– </w:t>
      </w:r>
      <w:proofErr w:type="spellStart"/>
      <w:r w:rsidR="00A56775">
        <w:rPr>
          <w:b/>
          <w:bCs/>
        </w:rPr>
        <w:t>SRC</w:t>
      </w:r>
      <w:proofErr w:type="spellEnd"/>
      <w:r w:rsidR="001412C4">
        <w:rPr>
          <w:b/>
          <w:bCs/>
        </w:rPr>
        <w:t xml:space="preserve"> reports</w:t>
      </w:r>
    </w:p>
    <w:p w14:paraId="54BDD385" w14:textId="7CDB65C7" w:rsidR="00AC15C1" w:rsidRPr="00FE26F1" w:rsidRDefault="00856997" w:rsidP="005C2AE6">
      <w:pPr>
        <w:spacing w:after="60" w:line="276" w:lineRule="auto"/>
        <w:rPr>
          <w:b/>
          <w:bCs/>
        </w:rPr>
      </w:pPr>
      <w:r>
        <w:rPr>
          <w:b/>
          <w:bCs/>
        </w:rPr>
        <w:t>February 3</w:t>
      </w:r>
      <w:r w:rsidR="00AC15C1" w:rsidRPr="00FE26F1">
        <w:rPr>
          <w:b/>
          <w:bCs/>
        </w:rPr>
        <w:t>, 2022</w:t>
      </w:r>
    </w:p>
    <w:p w14:paraId="279DB1F8" w14:textId="1F046057" w:rsidR="006B6DEC" w:rsidRPr="00AD6115" w:rsidRDefault="00B32486" w:rsidP="005C2AE6">
      <w:pPr>
        <w:pStyle w:val="ListParagraph"/>
        <w:numPr>
          <w:ilvl w:val="0"/>
          <w:numId w:val="2"/>
        </w:numPr>
        <w:spacing w:after="60" w:line="276" w:lineRule="auto"/>
      </w:pPr>
      <w:r w:rsidRPr="00AA6D54">
        <w:rPr>
          <w:b/>
          <w:bCs/>
        </w:rPr>
        <w:t xml:space="preserve">Committee reports </w:t>
      </w:r>
    </w:p>
    <w:p w14:paraId="1AD2BA28" w14:textId="4CD2C129" w:rsidR="00E21E23" w:rsidRDefault="008B1806" w:rsidP="005C2AE6">
      <w:pPr>
        <w:pStyle w:val="ListParagraph"/>
        <w:numPr>
          <w:ilvl w:val="1"/>
          <w:numId w:val="2"/>
        </w:numPr>
        <w:spacing w:after="60" w:line="276" w:lineRule="auto"/>
      </w:pPr>
      <w:r>
        <w:t>Most of content for report comes from Committee work</w:t>
      </w:r>
    </w:p>
    <w:p w14:paraId="75388CE5" w14:textId="26D38D22" w:rsidR="00426E49" w:rsidRDefault="00C12432" w:rsidP="005C2AE6">
      <w:pPr>
        <w:pStyle w:val="ListParagraph"/>
        <w:numPr>
          <w:ilvl w:val="1"/>
          <w:numId w:val="2"/>
        </w:numPr>
        <w:spacing w:after="60" w:line="276" w:lineRule="auto"/>
      </w:pPr>
      <w:r>
        <w:t>Committee</w:t>
      </w:r>
      <w:r w:rsidR="00426E49">
        <w:t xml:space="preserve"> Chair</w:t>
      </w:r>
      <w:r>
        <w:t xml:space="preserve">s should </w:t>
      </w:r>
      <w:r w:rsidR="00426E49">
        <w:t xml:space="preserve">be proactive about reaching out to MRC for updates on projects </w:t>
      </w:r>
      <w:r w:rsidR="00DA3347">
        <w:t xml:space="preserve">where </w:t>
      </w:r>
      <w:r>
        <w:t xml:space="preserve">Committees </w:t>
      </w:r>
      <w:r w:rsidR="009B30E8">
        <w:t>pa</w:t>
      </w:r>
      <w:r w:rsidR="00DA3347">
        <w:t>rtner w/MRC</w:t>
      </w:r>
    </w:p>
    <w:p w14:paraId="54DF83E5" w14:textId="1CDA0CFF" w:rsidR="00906F3D" w:rsidRDefault="00906F3D" w:rsidP="005C2AE6">
      <w:pPr>
        <w:pStyle w:val="ListParagraph"/>
        <w:numPr>
          <w:ilvl w:val="2"/>
          <w:numId w:val="2"/>
        </w:numPr>
        <w:spacing w:after="60" w:line="276" w:lineRule="auto"/>
      </w:pPr>
      <w:r>
        <w:t xml:space="preserve">Request should come </w:t>
      </w:r>
      <w:r w:rsidR="00467C0D">
        <w:t xml:space="preserve">w/enough time to do it and a deadline for when it </w:t>
      </w:r>
      <w:proofErr w:type="gramStart"/>
      <w:r w:rsidR="00467C0D">
        <w:t>is needed</w:t>
      </w:r>
      <w:proofErr w:type="gramEnd"/>
    </w:p>
    <w:p w14:paraId="74315C97" w14:textId="4D1B4C86" w:rsidR="00C12432" w:rsidRDefault="00447AEC" w:rsidP="005C2AE6">
      <w:pPr>
        <w:pStyle w:val="ListParagraph"/>
        <w:numPr>
          <w:ilvl w:val="2"/>
          <w:numId w:val="2"/>
        </w:numPr>
        <w:spacing w:after="60" w:line="276" w:lineRule="auto"/>
      </w:pPr>
      <w:r>
        <w:t>Request should be specific</w:t>
      </w:r>
    </w:p>
    <w:p w14:paraId="607DF316" w14:textId="77777777" w:rsidR="00490A11" w:rsidRDefault="006D1686" w:rsidP="005C2AE6">
      <w:pPr>
        <w:pStyle w:val="ListParagraph"/>
        <w:numPr>
          <w:ilvl w:val="1"/>
          <w:numId w:val="2"/>
        </w:numPr>
        <w:spacing w:after="60" w:line="276" w:lineRule="auto"/>
      </w:pPr>
      <w:r>
        <w:t xml:space="preserve">Report should cover what happened between last time </w:t>
      </w:r>
      <w:r w:rsidR="009334EF">
        <w:t>the Committee report</w:t>
      </w:r>
      <w:r w:rsidR="00CA2153">
        <w:t>ed</w:t>
      </w:r>
      <w:r w:rsidR="009334EF">
        <w:t xml:space="preserve"> to date of meeting</w:t>
      </w:r>
      <w:r w:rsidR="00CA2153">
        <w:t xml:space="preserve"> at which </w:t>
      </w:r>
      <w:r w:rsidR="005D1353">
        <w:t>the Committee will report</w:t>
      </w:r>
      <w:r w:rsidR="00FA528D">
        <w:t xml:space="preserve"> </w:t>
      </w:r>
    </w:p>
    <w:p w14:paraId="630C8AA6" w14:textId="4DE2D8BC" w:rsidR="00467C0D" w:rsidRDefault="00884184" w:rsidP="005C2AE6">
      <w:pPr>
        <w:pStyle w:val="ListParagraph"/>
        <w:numPr>
          <w:ilvl w:val="2"/>
          <w:numId w:val="2"/>
        </w:numPr>
        <w:spacing w:after="60" w:line="276" w:lineRule="auto"/>
      </w:pPr>
      <w:r w:rsidRPr="00884184">
        <w:rPr>
          <w:b/>
          <w:bCs/>
        </w:rPr>
        <w:t>Example 1:</w:t>
      </w:r>
      <w:r w:rsidR="00FA528D">
        <w:t xml:space="preserve"> </w:t>
      </w:r>
      <w:r w:rsidR="00490A11">
        <w:t>Exec</w:t>
      </w:r>
      <w:r w:rsidR="00873B7F">
        <w:t xml:space="preserve">utive Committee </w:t>
      </w:r>
      <w:r w:rsidR="0007037A">
        <w:t>Report for</w:t>
      </w:r>
      <w:r w:rsidR="00873B7F">
        <w:t xml:space="preserve"> </w:t>
      </w:r>
      <w:r w:rsidR="00FA528D">
        <w:t xml:space="preserve">February </w:t>
      </w:r>
      <w:r w:rsidR="0042655A">
        <w:t>3</w:t>
      </w:r>
      <w:r w:rsidR="00FA528D">
        <w:t xml:space="preserve">, 2022 </w:t>
      </w:r>
      <w:r w:rsidR="00873B7F">
        <w:t xml:space="preserve">- </w:t>
      </w:r>
      <w:r w:rsidR="00FA528D">
        <w:t xml:space="preserve">Committee report </w:t>
      </w:r>
      <w:r w:rsidR="0064419C">
        <w:t>should include update on progress of any work that occurred between Jan 6, 2022</w:t>
      </w:r>
      <w:r w:rsidR="00873B7F">
        <w:t xml:space="preserve"> (</w:t>
      </w:r>
      <w:r w:rsidR="00490A11">
        <w:t>the last</w:t>
      </w:r>
      <w:r w:rsidR="0007037A">
        <w:t xml:space="preserve"> Exec Comm. Meeting)</w:t>
      </w:r>
      <w:r w:rsidR="0064419C">
        <w:t xml:space="preserve"> and Feb </w:t>
      </w:r>
      <w:r w:rsidR="0042655A">
        <w:t>2</w:t>
      </w:r>
      <w:r w:rsidR="0064419C">
        <w:t>, 2022</w:t>
      </w:r>
      <w:r w:rsidR="0042655A">
        <w:t>.</w:t>
      </w:r>
    </w:p>
    <w:p w14:paraId="01A3AB3B" w14:textId="38D6979C" w:rsidR="00884184" w:rsidRDefault="00884184" w:rsidP="005C2AE6">
      <w:pPr>
        <w:pStyle w:val="ListParagraph"/>
        <w:numPr>
          <w:ilvl w:val="2"/>
          <w:numId w:val="2"/>
        </w:numPr>
        <w:spacing w:after="60" w:line="276" w:lineRule="auto"/>
      </w:pPr>
      <w:r w:rsidRPr="00884184">
        <w:rPr>
          <w:b/>
          <w:bCs/>
        </w:rPr>
        <w:t xml:space="preserve">Example </w:t>
      </w:r>
      <w:r w:rsidR="00FF0365">
        <w:rPr>
          <w:b/>
          <w:bCs/>
        </w:rPr>
        <w:t>2</w:t>
      </w:r>
      <w:r w:rsidRPr="00884184">
        <w:rPr>
          <w:b/>
          <w:bCs/>
        </w:rPr>
        <w:t>:</w:t>
      </w:r>
      <w:r w:rsidR="00FF0365">
        <w:rPr>
          <w:b/>
          <w:bCs/>
        </w:rPr>
        <w:t xml:space="preserve"> </w:t>
      </w:r>
      <w:r w:rsidR="00FF0365">
        <w:t xml:space="preserve"> </w:t>
      </w:r>
      <w:proofErr w:type="spellStart"/>
      <w:r w:rsidR="00FF0365">
        <w:t>SRC</w:t>
      </w:r>
      <w:proofErr w:type="spellEnd"/>
      <w:r w:rsidR="00FF0365">
        <w:t xml:space="preserve"> </w:t>
      </w:r>
      <w:r w:rsidR="00E612A2">
        <w:t>Quarterly</w:t>
      </w:r>
      <w:r w:rsidR="00D5104D">
        <w:t xml:space="preserve"> Committee Reports for March </w:t>
      </w:r>
      <w:r w:rsidR="001301DE">
        <w:t xml:space="preserve">24, 2022 - </w:t>
      </w:r>
      <w:r w:rsidR="001301DE">
        <w:t xml:space="preserve">Committee report should include update on progress of any work that occurred between </w:t>
      </w:r>
      <w:r w:rsidR="006D5298">
        <w:t>December 1</w:t>
      </w:r>
      <w:r w:rsidR="001301DE">
        <w:t>6, 202</w:t>
      </w:r>
      <w:r w:rsidR="006D5298">
        <w:t>1</w:t>
      </w:r>
      <w:r w:rsidR="001301DE">
        <w:t xml:space="preserve"> (the last </w:t>
      </w:r>
      <w:proofErr w:type="spellStart"/>
      <w:r w:rsidR="009C3374">
        <w:t>SRC</w:t>
      </w:r>
      <w:proofErr w:type="spellEnd"/>
      <w:r w:rsidR="009C3374">
        <w:t xml:space="preserve"> Quarterly m</w:t>
      </w:r>
      <w:r w:rsidR="001301DE">
        <w:t xml:space="preserve">eeting) and </w:t>
      </w:r>
      <w:r w:rsidR="009C3374">
        <w:t xml:space="preserve">March </w:t>
      </w:r>
      <w:r w:rsidR="001301DE">
        <w:t>2</w:t>
      </w:r>
      <w:r w:rsidR="009C3374">
        <w:t>3</w:t>
      </w:r>
      <w:r w:rsidR="001301DE">
        <w:t>, 2022.</w:t>
      </w:r>
    </w:p>
    <w:p w14:paraId="28663D80" w14:textId="2DFAB699" w:rsidR="00785368" w:rsidRDefault="00785368" w:rsidP="005C2AE6">
      <w:pPr>
        <w:pStyle w:val="ListParagraph"/>
        <w:numPr>
          <w:ilvl w:val="1"/>
          <w:numId w:val="2"/>
        </w:numPr>
        <w:spacing w:after="60" w:line="276" w:lineRule="auto"/>
      </w:pPr>
      <w:r>
        <w:t xml:space="preserve">Reports should include </w:t>
      </w:r>
      <w:r w:rsidR="008B07FE">
        <w:t xml:space="preserve">any </w:t>
      </w:r>
      <w:r>
        <w:t>questions or feedback the Committees w</w:t>
      </w:r>
      <w:r w:rsidR="00910BB4">
        <w:t>ould</w:t>
      </w:r>
      <w:r>
        <w:t xml:space="preserve"> like to </w:t>
      </w:r>
      <w:r w:rsidR="00910BB4">
        <w:t>discuss with</w:t>
      </w:r>
      <w:r>
        <w:t xml:space="preserve"> the full </w:t>
      </w:r>
      <w:proofErr w:type="spellStart"/>
      <w:r>
        <w:t>SRC</w:t>
      </w:r>
      <w:proofErr w:type="spellEnd"/>
      <w:r w:rsidR="008B07FE">
        <w:t>.</w:t>
      </w:r>
    </w:p>
    <w:p w14:paraId="6B911697" w14:textId="02DB0BF4" w:rsidR="005C2AE6" w:rsidRDefault="0042655A" w:rsidP="005C2AE6">
      <w:pPr>
        <w:pStyle w:val="ListParagraph"/>
        <w:numPr>
          <w:ilvl w:val="1"/>
          <w:numId w:val="2"/>
        </w:numPr>
        <w:spacing w:after="60" w:line="276" w:lineRule="auto"/>
      </w:pPr>
      <w:r>
        <w:t>If nothing has happ</w:t>
      </w:r>
      <w:r w:rsidR="00E36196">
        <w:t>en</w:t>
      </w:r>
      <w:r w:rsidR="00C03298">
        <w:t xml:space="preserve">ed, then the report should include what the </w:t>
      </w:r>
      <w:r w:rsidR="00C7604A">
        <w:t>C</w:t>
      </w:r>
      <w:r w:rsidR="00C03298">
        <w:t>ommittee plans to</w:t>
      </w:r>
      <w:r w:rsidR="00C7604A">
        <w:t xml:space="preserve"> do as next steps. </w:t>
      </w:r>
    </w:p>
    <w:p w14:paraId="22826F10" w14:textId="45D6A624" w:rsidR="00BF45AA" w:rsidRDefault="005C2AE6" w:rsidP="005C2AE6">
      <w:pPr>
        <w:pStyle w:val="ListParagraph"/>
        <w:numPr>
          <w:ilvl w:val="2"/>
          <w:numId w:val="2"/>
        </w:numPr>
        <w:spacing w:after="60" w:line="276" w:lineRule="auto"/>
      </w:pPr>
      <w:r>
        <w:t xml:space="preserve">Example: </w:t>
      </w:r>
      <w:r w:rsidR="006D5298" w:rsidRPr="006D5298">
        <w:rPr>
          <w:i/>
          <w:iCs/>
        </w:rPr>
        <w:t>T</w:t>
      </w:r>
      <w:r w:rsidR="00C7604A" w:rsidRPr="006D5298">
        <w:rPr>
          <w:i/>
          <w:iCs/>
        </w:rPr>
        <w:t xml:space="preserve">he </w:t>
      </w:r>
      <w:proofErr w:type="spellStart"/>
      <w:r w:rsidR="007222FD" w:rsidRPr="006D5298">
        <w:rPr>
          <w:i/>
          <w:iCs/>
        </w:rPr>
        <w:t>CSNA</w:t>
      </w:r>
      <w:proofErr w:type="spellEnd"/>
      <w:r w:rsidR="007222FD" w:rsidRPr="006D5298">
        <w:rPr>
          <w:i/>
          <w:iCs/>
        </w:rPr>
        <w:t xml:space="preserve"> </w:t>
      </w:r>
      <w:r w:rsidR="00C7604A" w:rsidRPr="006D5298">
        <w:rPr>
          <w:i/>
          <w:iCs/>
        </w:rPr>
        <w:t xml:space="preserve">Committee did not meeting during the month of </w:t>
      </w:r>
      <w:r w:rsidR="00F17916" w:rsidRPr="006D5298">
        <w:rPr>
          <w:i/>
          <w:iCs/>
        </w:rPr>
        <w:t>January. However, we have been</w:t>
      </w:r>
      <w:r w:rsidR="00F17916" w:rsidRPr="0008421B">
        <w:rPr>
          <w:i/>
          <w:iCs/>
        </w:rPr>
        <w:t xml:space="preserve"> working on</w:t>
      </w:r>
      <w:r w:rsidR="00B2573F" w:rsidRPr="0008421B">
        <w:rPr>
          <w:i/>
          <w:iCs/>
        </w:rPr>
        <w:t xml:space="preserve"> [briefly describe</w:t>
      </w:r>
      <w:r w:rsidR="001A1B75" w:rsidRPr="0008421B">
        <w:rPr>
          <w:i/>
          <w:iCs/>
        </w:rPr>
        <w:t xml:space="preserve"> work on RFR and review of 2020 results].</w:t>
      </w:r>
      <w:r w:rsidR="00B2573F" w:rsidRPr="0008421B">
        <w:rPr>
          <w:i/>
          <w:iCs/>
        </w:rPr>
        <w:t xml:space="preserve">  At o</w:t>
      </w:r>
      <w:r w:rsidR="007222FD" w:rsidRPr="0008421B">
        <w:rPr>
          <w:i/>
          <w:iCs/>
        </w:rPr>
        <w:t>u</w:t>
      </w:r>
      <w:r w:rsidR="00B2573F" w:rsidRPr="0008421B">
        <w:rPr>
          <w:i/>
          <w:iCs/>
        </w:rPr>
        <w:t>r next meeting on [date of</w:t>
      </w:r>
      <w:r w:rsidR="007222FD" w:rsidRPr="0008421B">
        <w:rPr>
          <w:i/>
          <w:iCs/>
        </w:rPr>
        <w:t xml:space="preserve"> </w:t>
      </w:r>
      <w:r w:rsidR="001A1B75" w:rsidRPr="0008421B">
        <w:rPr>
          <w:i/>
          <w:iCs/>
        </w:rPr>
        <w:t>meeting</w:t>
      </w:r>
      <w:r w:rsidR="007222FD" w:rsidRPr="0008421B">
        <w:rPr>
          <w:i/>
          <w:iCs/>
        </w:rPr>
        <w:t xml:space="preserve">], </w:t>
      </w:r>
      <w:r w:rsidR="005F266C" w:rsidRPr="0008421B">
        <w:rPr>
          <w:i/>
          <w:iCs/>
        </w:rPr>
        <w:t xml:space="preserve">we plan to [ </w:t>
      </w:r>
      <w:r w:rsidR="0008421B" w:rsidRPr="0008421B">
        <w:rPr>
          <w:i/>
          <w:iCs/>
        </w:rPr>
        <w:t>briefly</w:t>
      </w:r>
      <w:r w:rsidR="005F266C" w:rsidRPr="0008421B">
        <w:rPr>
          <w:i/>
          <w:iCs/>
        </w:rPr>
        <w:t xml:space="preserve"> describe what you will discuss</w:t>
      </w:r>
      <w:r w:rsidR="0008421B" w:rsidRPr="0008421B">
        <w:rPr>
          <w:i/>
          <w:iCs/>
        </w:rPr>
        <w:t>/do]</w:t>
      </w:r>
      <w:r w:rsidR="0008421B">
        <w:t>)</w:t>
      </w:r>
    </w:p>
    <w:p w14:paraId="196E8067" w14:textId="3C6F7FA5" w:rsidR="00A56775" w:rsidRDefault="002E45AB" w:rsidP="002E45AB">
      <w:pPr>
        <w:pStyle w:val="ListParagraph"/>
        <w:numPr>
          <w:ilvl w:val="0"/>
          <w:numId w:val="2"/>
        </w:numPr>
        <w:spacing w:after="60" w:line="276" w:lineRule="auto"/>
      </w:pPr>
      <w:r w:rsidRPr="00AC003D">
        <w:rPr>
          <w:b/>
          <w:bCs/>
        </w:rPr>
        <w:t>Annual Reports</w:t>
      </w:r>
      <w:r>
        <w:t xml:space="preserve"> </w:t>
      </w:r>
      <w:r w:rsidR="008B07FE">
        <w:t xml:space="preserve">should be a compilation of the </w:t>
      </w:r>
      <w:r w:rsidR="00AC003D">
        <w:t>highlights from these committee reports.</w:t>
      </w:r>
    </w:p>
    <w:p w14:paraId="0B3FBAA4" w14:textId="77777777" w:rsidR="00C62E66" w:rsidRPr="00663124" w:rsidRDefault="00C62E66" w:rsidP="005C2AE6">
      <w:pPr>
        <w:spacing w:after="60" w:line="276" w:lineRule="auto"/>
        <w:ind w:left="360"/>
      </w:pPr>
    </w:p>
    <w:sectPr w:rsidR="00C62E66" w:rsidRPr="00663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5868"/>
    <w:multiLevelType w:val="hybridMultilevel"/>
    <w:tmpl w:val="B9EC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578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19D6C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C1"/>
    <w:rsid w:val="000102E0"/>
    <w:rsid w:val="00024AAA"/>
    <w:rsid w:val="00026A37"/>
    <w:rsid w:val="0003412A"/>
    <w:rsid w:val="00062151"/>
    <w:rsid w:val="000642D8"/>
    <w:rsid w:val="0007037A"/>
    <w:rsid w:val="00083AA3"/>
    <w:rsid w:val="0008421B"/>
    <w:rsid w:val="000866A9"/>
    <w:rsid w:val="000C3CD6"/>
    <w:rsid w:val="000F5FF0"/>
    <w:rsid w:val="00110042"/>
    <w:rsid w:val="001176E8"/>
    <w:rsid w:val="001301DE"/>
    <w:rsid w:val="00140586"/>
    <w:rsid w:val="001412C4"/>
    <w:rsid w:val="0014493A"/>
    <w:rsid w:val="00144E4A"/>
    <w:rsid w:val="0015374F"/>
    <w:rsid w:val="00170BD9"/>
    <w:rsid w:val="001964C6"/>
    <w:rsid w:val="001A1B75"/>
    <w:rsid w:val="001B7032"/>
    <w:rsid w:val="0021261F"/>
    <w:rsid w:val="00255036"/>
    <w:rsid w:val="00263864"/>
    <w:rsid w:val="002D02FF"/>
    <w:rsid w:val="002E45AB"/>
    <w:rsid w:val="003136E3"/>
    <w:rsid w:val="00323555"/>
    <w:rsid w:val="00333231"/>
    <w:rsid w:val="003373A7"/>
    <w:rsid w:val="00351BE5"/>
    <w:rsid w:val="00370EB2"/>
    <w:rsid w:val="003B2F27"/>
    <w:rsid w:val="003E35B1"/>
    <w:rsid w:val="003F60DC"/>
    <w:rsid w:val="00410A7A"/>
    <w:rsid w:val="0042655A"/>
    <w:rsid w:val="00426E49"/>
    <w:rsid w:val="00447AEC"/>
    <w:rsid w:val="00467C0D"/>
    <w:rsid w:val="00490A11"/>
    <w:rsid w:val="004A7F11"/>
    <w:rsid w:val="004B1F3A"/>
    <w:rsid w:val="004C1B7D"/>
    <w:rsid w:val="004D3AAA"/>
    <w:rsid w:val="00503D54"/>
    <w:rsid w:val="00531ED1"/>
    <w:rsid w:val="005337AE"/>
    <w:rsid w:val="0055701A"/>
    <w:rsid w:val="005A3E6C"/>
    <w:rsid w:val="005C2AE6"/>
    <w:rsid w:val="005D1353"/>
    <w:rsid w:val="005D7793"/>
    <w:rsid w:val="005E6801"/>
    <w:rsid w:val="005F266C"/>
    <w:rsid w:val="005F5B32"/>
    <w:rsid w:val="006221C5"/>
    <w:rsid w:val="0064419C"/>
    <w:rsid w:val="00663124"/>
    <w:rsid w:val="006A05C7"/>
    <w:rsid w:val="006B2AEC"/>
    <w:rsid w:val="006B6DEC"/>
    <w:rsid w:val="006D1686"/>
    <w:rsid w:val="006D5298"/>
    <w:rsid w:val="006D61D5"/>
    <w:rsid w:val="0072204F"/>
    <w:rsid w:val="007222FD"/>
    <w:rsid w:val="00743304"/>
    <w:rsid w:val="00771688"/>
    <w:rsid w:val="007843BE"/>
    <w:rsid w:val="00785368"/>
    <w:rsid w:val="007A31E6"/>
    <w:rsid w:val="007B2C38"/>
    <w:rsid w:val="007C4966"/>
    <w:rsid w:val="007E2F9F"/>
    <w:rsid w:val="007F2C5C"/>
    <w:rsid w:val="007F3C51"/>
    <w:rsid w:val="007F424D"/>
    <w:rsid w:val="00856997"/>
    <w:rsid w:val="00873B7F"/>
    <w:rsid w:val="00884184"/>
    <w:rsid w:val="008902D7"/>
    <w:rsid w:val="00896E5A"/>
    <w:rsid w:val="008B07FE"/>
    <w:rsid w:val="008B1806"/>
    <w:rsid w:val="008C3CC9"/>
    <w:rsid w:val="008C7A28"/>
    <w:rsid w:val="008D1F99"/>
    <w:rsid w:val="008E0484"/>
    <w:rsid w:val="008E10E3"/>
    <w:rsid w:val="008F17B4"/>
    <w:rsid w:val="008F6952"/>
    <w:rsid w:val="00906F3D"/>
    <w:rsid w:val="00910BB4"/>
    <w:rsid w:val="009334EF"/>
    <w:rsid w:val="00953E30"/>
    <w:rsid w:val="009659A9"/>
    <w:rsid w:val="009708B5"/>
    <w:rsid w:val="00984785"/>
    <w:rsid w:val="00993F0F"/>
    <w:rsid w:val="009B30E8"/>
    <w:rsid w:val="009C3374"/>
    <w:rsid w:val="009C4B08"/>
    <w:rsid w:val="00A1795B"/>
    <w:rsid w:val="00A56775"/>
    <w:rsid w:val="00A722AA"/>
    <w:rsid w:val="00A8171A"/>
    <w:rsid w:val="00A817C5"/>
    <w:rsid w:val="00A87A67"/>
    <w:rsid w:val="00A9309E"/>
    <w:rsid w:val="00AA68C2"/>
    <w:rsid w:val="00AA6D54"/>
    <w:rsid w:val="00AB6C6B"/>
    <w:rsid w:val="00AC003D"/>
    <w:rsid w:val="00AC15C1"/>
    <w:rsid w:val="00AD5FB8"/>
    <w:rsid w:val="00AD6115"/>
    <w:rsid w:val="00AF3675"/>
    <w:rsid w:val="00B24CB9"/>
    <w:rsid w:val="00B2573F"/>
    <w:rsid w:val="00B32486"/>
    <w:rsid w:val="00BF45AA"/>
    <w:rsid w:val="00BF5DCC"/>
    <w:rsid w:val="00C03298"/>
    <w:rsid w:val="00C06874"/>
    <w:rsid w:val="00C12432"/>
    <w:rsid w:val="00C24231"/>
    <w:rsid w:val="00C26D2F"/>
    <w:rsid w:val="00C55E4A"/>
    <w:rsid w:val="00C62E66"/>
    <w:rsid w:val="00C7604A"/>
    <w:rsid w:val="00C9076D"/>
    <w:rsid w:val="00CA2153"/>
    <w:rsid w:val="00CD597C"/>
    <w:rsid w:val="00CE60E0"/>
    <w:rsid w:val="00D02BDA"/>
    <w:rsid w:val="00D13A9A"/>
    <w:rsid w:val="00D508E3"/>
    <w:rsid w:val="00D50C5A"/>
    <w:rsid w:val="00D5104D"/>
    <w:rsid w:val="00D53352"/>
    <w:rsid w:val="00D60165"/>
    <w:rsid w:val="00D850E0"/>
    <w:rsid w:val="00D9456B"/>
    <w:rsid w:val="00DA3347"/>
    <w:rsid w:val="00DD7E37"/>
    <w:rsid w:val="00DF39A6"/>
    <w:rsid w:val="00E00006"/>
    <w:rsid w:val="00E21E23"/>
    <w:rsid w:val="00E36196"/>
    <w:rsid w:val="00E612A2"/>
    <w:rsid w:val="00E62197"/>
    <w:rsid w:val="00E66053"/>
    <w:rsid w:val="00E96D33"/>
    <w:rsid w:val="00EE4634"/>
    <w:rsid w:val="00F002F9"/>
    <w:rsid w:val="00F17916"/>
    <w:rsid w:val="00F518E6"/>
    <w:rsid w:val="00F74F0C"/>
    <w:rsid w:val="00FA528D"/>
    <w:rsid w:val="00FB0928"/>
    <w:rsid w:val="00FD0E39"/>
    <w:rsid w:val="00FD5F29"/>
    <w:rsid w:val="00FE26F1"/>
    <w:rsid w:val="00FF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4ED3"/>
  <w15:chartTrackingRefBased/>
  <w15:docId w15:val="{D4D6D1C7-B2A3-42EE-8F85-F8E1A67B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Canada, Inez S. (OHA)</dc:creator>
  <cp:keywords/>
  <dc:description/>
  <cp:lastModifiedBy>Canada, Inez S. (OHA)</cp:lastModifiedBy>
  <cp:revision>30</cp:revision>
  <dcterms:created xsi:type="dcterms:W3CDTF">2022-02-03T21:04:00Z</dcterms:created>
  <dcterms:modified xsi:type="dcterms:W3CDTF">2022-02-03T21:25:00Z</dcterms:modified>
</cp:coreProperties>
</file>